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64" w:type="dxa"/>
        <w:tblInd w:w="70" w:type="dxa"/>
        <w:tblLayout w:type="fixed"/>
        <w:tblCellMar>
          <w:left w:w="70" w:type="dxa"/>
          <w:right w:w="70" w:type="dxa"/>
        </w:tblCellMar>
        <w:tblLook w:val="0000" w:firstRow="0" w:lastRow="0" w:firstColumn="0" w:lastColumn="0" w:noHBand="0" w:noVBand="0"/>
      </w:tblPr>
      <w:tblGrid>
        <w:gridCol w:w="9564"/>
      </w:tblGrid>
      <w:tr w:rsidR="00802FF3" w14:paraId="430A4AED" w14:textId="77777777" w:rsidTr="00D53A79">
        <w:trPr>
          <w:cantSplit/>
          <w:trHeight w:val="306"/>
        </w:trPr>
        <w:tc>
          <w:tcPr>
            <w:tcW w:w="9564" w:type="dxa"/>
            <w:vMerge w:val="restart"/>
            <w:tcBorders>
              <w:top w:val="single" w:sz="4" w:space="0" w:color="000000"/>
              <w:left w:val="single" w:sz="4" w:space="0" w:color="000000"/>
              <w:right w:val="single" w:sz="4" w:space="0" w:color="000000"/>
            </w:tcBorders>
            <w:vAlign w:val="center"/>
          </w:tcPr>
          <w:p w14:paraId="4B119BB5" w14:textId="77777777" w:rsidR="00802FF3" w:rsidRDefault="00802FF3" w:rsidP="00675B75">
            <w:pPr>
              <w:keepNext/>
              <w:keepLines/>
              <w:spacing w:line="240" w:lineRule="exact"/>
              <w:jc w:val="center"/>
              <w:rPr>
                <w:rFonts w:ascii="Verdana" w:eastAsia="MS Mincho" w:hAnsi="Verdana"/>
                <w:bCs/>
                <w:sz w:val="18"/>
                <w:szCs w:val="18"/>
              </w:rPr>
            </w:pPr>
          </w:p>
          <w:p w14:paraId="7D8F4A50" w14:textId="77777777" w:rsidR="00802FF3" w:rsidRDefault="00802FF3" w:rsidP="00675B75">
            <w:pPr>
              <w:keepNext/>
              <w:keepLines/>
              <w:spacing w:line="240" w:lineRule="exact"/>
              <w:jc w:val="center"/>
              <w:rPr>
                <w:rFonts w:ascii="Verdana" w:eastAsia="MS Mincho" w:hAnsi="Verdana"/>
                <w:bCs/>
                <w:sz w:val="18"/>
                <w:szCs w:val="18"/>
              </w:rPr>
            </w:pPr>
          </w:p>
          <w:p w14:paraId="7D22DDEA" w14:textId="77777777" w:rsidR="00802FF3" w:rsidRDefault="00802FF3" w:rsidP="00675B75">
            <w:pPr>
              <w:keepNext/>
              <w:keepLines/>
              <w:spacing w:line="240" w:lineRule="exact"/>
              <w:jc w:val="center"/>
              <w:rPr>
                <w:rFonts w:ascii="Verdana" w:eastAsia="MS Mincho" w:hAnsi="Verdana"/>
                <w:bCs/>
                <w:sz w:val="18"/>
                <w:szCs w:val="18"/>
              </w:rPr>
            </w:pPr>
          </w:p>
          <w:p w14:paraId="3DA847C7" w14:textId="77777777" w:rsidR="00802FF3" w:rsidRDefault="00802FF3" w:rsidP="00675B75">
            <w:pPr>
              <w:keepNext/>
              <w:keepLines/>
              <w:spacing w:line="240" w:lineRule="exact"/>
              <w:jc w:val="center"/>
              <w:rPr>
                <w:rFonts w:ascii="Verdana" w:eastAsia="MS Mincho" w:hAnsi="Verdana"/>
                <w:bCs/>
                <w:sz w:val="18"/>
                <w:szCs w:val="18"/>
              </w:rPr>
            </w:pPr>
          </w:p>
          <w:p w14:paraId="7BD67B2D" w14:textId="77777777" w:rsidR="00802FF3" w:rsidRDefault="00802FF3" w:rsidP="00675B75">
            <w:pPr>
              <w:keepNext/>
              <w:keepLines/>
              <w:spacing w:line="240" w:lineRule="exact"/>
              <w:jc w:val="center"/>
              <w:rPr>
                <w:rFonts w:ascii="Verdana" w:eastAsia="MS Mincho" w:hAnsi="Verdana"/>
                <w:bCs/>
                <w:sz w:val="18"/>
                <w:szCs w:val="18"/>
              </w:rPr>
            </w:pPr>
          </w:p>
          <w:p w14:paraId="6E405E0A" w14:textId="77777777" w:rsidR="00802FF3" w:rsidRDefault="00802FF3" w:rsidP="00675B75">
            <w:pPr>
              <w:keepNext/>
              <w:keepLines/>
              <w:spacing w:line="240" w:lineRule="exact"/>
              <w:jc w:val="center"/>
              <w:rPr>
                <w:rFonts w:ascii="Verdana" w:eastAsia="MS Mincho" w:hAnsi="Verdana"/>
                <w:bCs/>
                <w:sz w:val="18"/>
                <w:szCs w:val="18"/>
              </w:rPr>
            </w:pPr>
          </w:p>
          <w:p w14:paraId="366486AA" w14:textId="77777777" w:rsidR="00802FF3" w:rsidRDefault="00802FF3" w:rsidP="00675B75">
            <w:pPr>
              <w:keepNext/>
              <w:keepLines/>
              <w:spacing w:line="240" w:lineRule="exact"/>
              <w:jc w:val="center"/>
              <w:rPr>
                <w:rFonts w:ascii="Verdana" w:eastAsia="MS Mincho" w:hAnsi="Verdana"/>
                <w:bCs/>
                <w:sz w:val="18"/>
                <w:szCs w:val="18"/>
              </w:rPr>
            </w:pPr>
          </w:p>
          <w:p w14:paraId="498F0A4A" w14:textId="77777777" w:rsidR="00802FF3" w:rsidRDefault="00802FF3" w:rsidP="00675B75">
            <w:pPr>
              <w:keepNext/>
              <w:keepLines/>
              <w:spacing w:line="240" w:lineRule="exact"/>
              <w:jc w:val="center"/>
              <w:rPr>
                <w:rFonts w:ascii="Verdana" w:eastAsia="MS Mincho" w:hAnsi="Verdana"/>
                <w:bCs/>
                <w:sz w:val="18"/>
                <w:szCs w:val="18"/>
              </w:rPr>
            </w:pPr>
          </w:p>
          <w:p w14:paraId="0F8A8D41" w14:textId="77777777" w:rsidR="00802FF3" w:rsidRDefault="00A13784" w:rsidP="00675B75">
            <w:pPr>
              <w:keepNext/>
              <w:keepLines/>
              <w:spacing w:line="240" w:lineRule="exact"/>
              <w:jc w:val="center"/>
              <w:rPr>
                <w:rFonts w:ascii="Verdana" w:eastAsia="MS Mincho" w:hAnsi="Verdana"/>
                <w:bCs/>
                <w:sz w:val="18"/>
                <w:szCs w:val="18"/>
              </w:rPr>
            </w:pPr>
            <w:r>
              <w:rPr>
                <w:noProof/>
              </w:rPr>
              <w:drawing>
                <wp:inline distT="0" distB="0" distL="0" distR="0" wp14:anchorId="00B75927" wp14:editId="14E3D0C3">
                  <wp:extent cx="4019550" cy="1552575"/>
                  <wp:effectExtent l="0" t="0" r="0" b="0"/>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5" descr="papier_umed_szare"/>
                          <pic:cNvPicPr>
                            <a:picLocks noChangeAspect="1" noChangeArrowheads="1"/>
                          </pic:cNvPicPr>
                        </pic:nvPicPr>
                        <pic:blipFill>
                          <a:blip r:embed="rId8"/>
                          <a:stretch>
                            <a:fillRect/>
                          </a:stretch>
                        </pic:blipFill>
                        <pic:spPr bwMode="auto">
                          <a:xfrm>
                            <a:off x="0" y="0"/>
                            <a:ext cx="4019550" cy="1552575"/>
                          </a:xfrm>
                          <a:prstGeom prst="rect">
                            <a:avLst/>
                          </a:prstGeom>
                        </pic:spPr>
                      </pic:pic>
                    </a:graphicData>
                  </a:graphic>
                </wp:inline>
              </w:drawing>
            </w:r>
          </w:p>
          <w:p w14:paraId="5159BE52" w14:textId="77777777" w:rsidR="00802FF3" w:rsidRDefault="00A13784" w:rsidP="00675B75">
            <w:pPr>
              <w:keepNext/>
              <w:keepLines/>
              <w:spacing w:line="240" w:lineRule="exact"/>
              <w:jc w:val="center"/>
              <w:rPr>
                <w:rFonts w:ascii="Verdana" w:eastAsia="MS Mincho" w:hAnsi="Verdana"/>
                <w:bCs/>
                <w:sz w:val="18"/>
                <w:szCs w:val="18"/>
              </w:rPr>
            </w:pPr>
            <w:r>
              <w:rPr>
                <w:rFonts w:ascii="Verdana" w:eastAsia="MS Mincho" w:hAnsi="Verdana"/>
                <w:bCs/>
                <w:sz w:val="18"/>
                <w:szCs w:val="18"/>
              </w:rPr>
              <w:t>50-367 Wrocław, Wybrzeże Pasteura 1</w:t>
            </w:r>
          </w:p>
          <w:p w14:paraId="7AE7231B" w14:textId="77777777" w:rsidR="00802FF3" w:rsidRDefault="00A13784" w:rsidP="00675B75">
            <w:pPr>
              <w:keepNext/>
              <w:keepLines/>
              <w:spacing w:line="240" w:lineRule="exact"/>
              <w:jc w:val="center"/>
              <w:rPr>
                <w:rFonts w:ascii="Verdana" w:eastAsia="MS Mincho" w:hAnsi="Verdana"/>
                <w:b/>
                <w:sz w:val="18"/>
                <w:szCs w:val="18"/>
              </w:rPr>
            </w:pPr>
            <w:r>
              <w:rPr>
                <w:rFonts w:ascii="Verdana" w:eastAsia="MS Mincho" w:hAnsi="Verdana"/>
                <w:b/>
                <w:sz w:val="18"/>
                <w:szCs w:val="18"/>
              </w:rPr>
              <w:t>Dział Zamówień Publicznych UMW</w:t>
            </w:r>
          </w:p>
          <w:p w14:paraId="103AC26A" w14:textId="77777777" w:rsidR="00802FF3" w:rsidRDefault="00A13784" w:rsidP="00675B75">
            <w:pPr>
              <w:keepNext/>
              <w:keepLines/>
              <w:spacing w:line="240" w:lineRule="exact"/>
              <w:jc w:val="center"/>
              <w:rPr>
                <w:rFonts w:ascii="Verdana" w:eastAsia="MS Mincho" w:hAnsi="Verdana"/>
                <w:bCs/>
                <w:sz w:val="18"/>
                <w:szCs w:val="18"/>
              </w:rPr>
            </w:pPr>
            <w:r>
              <w:rPr>
                <w:rFonts w:ascii="Verdana" w:eastAsia="MS Mincho" w:hAnsi="Verdana"/>
                <w:bCs/>
                <w:sz w:val="18"/>
                <w:szCs w:val="18"/>
              </w:rPr>
              <w:t>ul. Marcinkowskiego 2-6, 50-368 Wrocław</w:t>
            </w:r>
          </w:p>
          <w:p w14:paraId="11FD71FA" w14:textId="18FE4AF3" w:rsidR="00802FF3" w:rsidRDefault="00A13784" w:rsidP="00675B75">
            <w:pPr>
              <w:pStyle w:val="Zwykytekst"/>
              <w:keepNext/>
              <w:keepLines/>
              <w:spacing w:line="240" w:lineRule="exact"/>
              <w:jc w:val="center"/>
              <w:rPr>
                <w:rFonts w:ascii="Times New Roman" w:hAnsi="Times New Roman"/>
                <w:sz w:val="24"/>
                <w:lang w:val="de-DE"/>
              </w:rPr>
            </w:pPr>
            <w:proofErr w:type="spellStart"/>
            <w:r>
              <w:rPr>
                <w:rFonts w:ascii="Verdana" w:hAnsi="Verdana"/>
                <w:sz w:val="18"/>
                <w:szCs w:val="18"/>
                <w:lang w:val="de-DE"/>
              </w:rPr>
              <w:t>e-mail</w:t>
            </w:r>
            <w:proofErr w:type="spellEnd"/>
            <w:r>
              <w:rPr>
                <w:rFonts w:ascii="Verdana" w:hAnsi="Verdana"/>
                <w:sz w:val="18"/>
                <w:szCs w:val="18"/>
                <w:lang w:val="de-DE"/>
              </w:rPr>
              <w:t xml:space="preserve">: </w:t>
            </w:r>
            <w:r w:rsidR="000D1146">
              <w:rPr>
                <w:rFonts w:ascii="Verdana" w:hAnsi="Verdana"/>
                <w:sz w:val="18"/>
                <w:szCs w:val="18"/>
                <w:lang w:val="de-DE"/>
              </w:rPr>
              <w:t>joanna.kowalska</w:t>
            </w:r>
            <w:r>
              <w:rPr>
                <w:rFonts w:ascii="Verdana" w:hAnsi="Verdana"/>
                <w:sz w:val="18"/>
                <w:szCs w:val="18"/>
                <w:lang w:val="de-DE"/>
              </w:rPr>
              <w:t>@um</w:t>
            </w:r>
            <w:r w:rsidR="00904290">
              <w:rPr>
                <w:rFonts w:ascii="Verdana" w:hAnsi="Verdana"/>
                <w:sz w:val="18"/>
                <w:szCs w:val="18"/>
                <w:lang w:val="de-DE"/>
              </w:rPr>
              <w:t>w.edu.pl</w:t>
            </w:r>
          </w:p>
        </w:tc>
      </w:tr>
      <w:tr w:rsidR="00802FF3" w14:paraId="1D7172E7" w14:textId="77777777" w:rsidTr="00D53A79">
        <w:trPr>
          <w:cantSplit/>
          <w:trHeight w:val="3614"/>
        </w:trPr>
        <w:tc>
          <w:tcPr>
            <w:tcW w:w="9564" w:type="dxa"/>
            <w:vMerge/>
            <w:tcBorders>
              <w:left w:val="single" w:sz="4" w:space="0" w:color="000000"/>
              <w:bottom w:val="single" w:sz="4" w:space="0" w:color="000000"/>
              <w:right w:val="single" w:sz="4" w:space="0" w:color="000000"/>
            </w:tcBorders>
          </w:tcPr>
          <w:p w14:paraId="7CE94E65" w14:textId="77777777" w:rsidR="00802FF3" w:rsidRDefault="00802FF3" w:rsidP="00675B75">
            <w:pPr>
              <w:keepNext/>
              <w:keepLines/>
              <w:spacing w:line="240" w:lineRule="exact"/>
              <w:rPr>
                <w:rFonts w:ascii="Arial" w:hAnsi="Arial" w:cs="Arial"/>
                <w:sz w:val="22"/>
                <w:lang w:val="de-DE"/>
              </w:rPr>
            </w:pPr>
          </w:p>
        </w:tc>
      </w:tr>
    </w:tbl>
    <w:p w14:paraId="700A524A" w14:textId="08B17219" w:rsidR="00802FF3" w:rsidRDefault="000F18D2" w:rsidP="00675B75">
      <w:pPr>
        <w:keepNext/>
        <w:keepLines/>
        <w:spacing w:line="360" w:lineRule="auto"/>
        <w:ind w:right="-589"/>
        <w:rPr>
          <w:rFonts w:ascii="Verdana" w:hAnsi="Verdana"/>
          <w:sz w:val="18"/>
          <w:szCs w:val="18"/>
        </w:rPr>
      </w:pPr>
      <w:r>
        <w:rPr>
          <w:rFonts w:ascii="Verdana" w:hAnsi="Verdana"/>
          <w:color w:val="000000"/>
          <w:sz w:val="18"/>
          <w:szCs w:val="18"/>
          <w:shd w:val="clear" w:color="auto" w:fill="FFFFFF"/>
        </w:rPr>
        <w:t>Numer postępowania: AZ</w:t>
      </w:r>
      <w:r w:rsidR="00904290">
        <w:rPr>
          <w:rFonts w:ascii="Verdana" w:hAnsi="Verdana"/>
          <w:color w:val="000000"/>
          <w:sz w:val="18"/>
          <w:szCs w:val="18"/>
          <w:shd w:val="clear" w:color="auto" w:fill="FFFFFF"/>
        </w:rPr>
        <w:t>P</w:t>
      </w:r>
      <w:r>
        <w:rPr>
          <w:rFonts w:ascii="Verdana" w:hAnsi="Verdana"/>
          <w:color w:val="000000"/>
          <w:sz w:val="18"/>
          <w:szCs w:val="18"/>
          <w:shd w:val="clear" w:color="auto" w:fill="FFFFFF"/>
        </w:rPr>
        <w:t>-260-</w:t>
      </w:r>
      <w:r w:rsidR="00A83515">
        <w:rPr>
          <w:rFonts w:ascii="Verdana" w:hAnsi="Verdana"/>
          <w:color w:val="000000"/>
          <w:sz w:val="18"/>
          <w:szCs w:val="18"/>
          <w:shd w:val="clear" w:color="auto" w:fill="FFFFFF"/>
        </w:rPr>
        <w:t>TP</w:t>
      </w:r>
      <w:r w:rsidR="00CF2896">
        <w:rPr>
          <w:rFonts w:ascii="Verdana" w:hAnsi="Verdana"/>
          <w:color w:val="000000"/>
          <w:sz w:val="18"/>
          <w:szCs w:val="18"/>
          <w:shd w:val="clear" w:color="auto" w:fill="FFFFFF"/>
        </w:rPr>
        <w:t>-</w:t>
      </w:r>
      <w:r w:rsidR="000D1146">
        <w:rPr>
          <w:rFonts w:ascii="Verdana" w:hAnsi="Verdana"/>
          <w:color w:val="000000"/>
          <w:sz w:val="18"/>
          <w:szCs w:val="18"/>
          <w:shd w:val="clear" w:color="auto" w:fill="FFFFFF"/>
        </w:rPr>
        <w:t>24</w:t>
      </w:r>
      <w:r w:rsidR="00A13784">
        <w:rPr>
          <w:rFonts w:ascii="Verdana" w:hAnsi="Verdana"/>
          <w:color w:val="000000"/>
          <w:sz w:val="18"/>
          <w:szCs w:val="18"/>
          <w:shd w:val="clear" w:color="auto" w:fill="FFFFFF"/>
        </w:rPr>
        <w:t>/2</w:t>
      </w:r>
      <w:r w:rsidR="000D1146">
        <w:rPr>
          <w:rFonts w:ascii="Verdana" w:hAnsi="Verdana"/>
          <w:color w:val="000000"/>
          <w:sz w:val="18"/>
          <w:szCs w:val="18"/>
          <w:shd w:val="clear" w:color="auto" w:fill="FFFFFF"/>
        </w:rPr>
        <w:t>2</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000D7E2C">
        <w:rPr>
          <w:rFonts w:ascii="Verdana" w:hAnsi="Verdana"/>
          <w:sz w:val="18"/>
          <w:szCs w:val="18"/>
        </w:rPr>
        <w:t xml:space="preserve">     </w:t>
      </w:r>
      <w:r w:rsidR="000D1146">
        <w:rPr>
          <w:rFonts w:ascii="Verdana" w:hAnsi="Verdana"/>
          <w:sz w:val="18"/>
          <w:szCs w:val="18"/>
        </w:rPr>
        <w:t xml:space="preserve">      </w:t>
      </w:r>
      <w:r w:rsidR="000D7E2C">
        <w:rPr>
          <w:rFonts w:ascii="Verdana" w:hAnsi="Verdana"/>
          <w:sz w:val="18"/>
          <w:szCs w:val="18"/>
        </w:rPr>
        <w:t xml:space="preserve">   </w:t>
      </w:r>
      <w:r w:rsidR="00A13784">
        <w:rPr>
          <w:rFonts w:ascii="Verdana" w:hAnsi="Verdana"/>
          <w:color w:val="000000" w:themeColor="text1"/>
          <w:sz w:val="18"/>
          <w:szCs w:val="18"/>
        </w:rPr>
        <w:t xml:space="preserve">Wrocław, </w:t>
      </w:r>
      <w:r w:rsidR="00BF6210">
        <w:rPr>
          <w:rFonts w:ascii="Verdana" w:hAnsi="Verdana"/>
          <w:sz w:val="18"/>
          <w:szCs w:val="18"/>
        </w:rPr>
        <w:t>1</w:t>
      </w:r>
      <w:r w:rsidR="00400850">
        <w:rPr>
          <w:rFonts w:ascii="Verdana" w:hAnsi="Verdana"/>
          <w:sz w:val="18"/>
          <w:szCs w:val="18"/>
        </w:rPr>
        <w:t>7</w:t>
      </w:r>
      <w:r w:rsidR="002B2313" w:rsidRPr="002B2313">
        <w:rPr>
          <w:rFonts w:ascii="Verdana" w:hAnsi="Verdana"/>
          <w:sz w:val="18"/>
          <w:szCs w:val="18"/>
        </w:rPr>
        <w:t>.</w:t>
      </w:r>
      <w:r w:rsidR="000D1146">
        <w:rPr>
          <w:rFonts w:ascii="Verdana" w:hAnsi="Verdana"/>
          <w:sz w:val="18"/>
          <w:szCs w:val="18"/>
        </w:rPr>
        <w:t>03</w:t>
      </w:r>
      <w:r w:rsidR="00A13784" w:rsidRPr="002B2313">
        <w:rPr>
          <w:rFonts w:ascii="Verdana" w:hAnsi="Verdana"/>
          <w:sz w:val="18"/>
          <w:szCs w:val="18"/>
        </w:rPr>
        <w:t>.202</w:t>
      </w:r>
      <w:r w:rsidR="000D1146">
        <w:rPr>
          <w:rFonts w:ascii="Verdana" w:hAnsi="Verdana"/>
          <w:sz w:val="18"/>
          <w:szCs w:val="18"/>
        </w:rPr>
        <w:t>2</w:t>
      </w:r>
      <w:r w:rsidR="00A13784" w:rsidRPr="002B2313">
        <w:rPr>
          <w:rFonts w:ascii="Verdana" w:hAnsi="Verdana"/>
          <w:sz w:val="18"/>
          <w:szCs w:val="18"/>
        </w:rPr>
        <w:t xml:space="preserve"> r.</w:t>
      </w:r>
    </w:p>
    <w:p w14:paraId="5703D9BE" w14:textId="77777777" w:rsidR="00802FF3" w:rsidRDefault="00802FF3" w:rsidP="00675B75">
      <w:pPr>
        <w:keepNext/>
        <w:keepLines/>
        <w:spacing w:line="360" w:lineRule="auto"/>
        <w:ind w:right="-589"/>
        <w:rPr>
          <w:rFonts w:ascii="Verdana" w:hAnsi="Verdana"/>
          <w:b/>
          <w:sz w:val="18"/>
          <w:szCs w:val="18"/>
        </w:rPr>
      </w:pPr>
    </w:p>
    <w:p w14:paraId="49C5276A" w14:textId="77777777" w:rsidR="00802FF3" w:rsidRDefault="00A13784" w:rsidP="00675B75">
      <w:pPr>
        <w:keepNext/>
        <w:keepLines/>
        <w:spacing w:line="360" w:lineRule="auto"/>
        <w:ind w:right="-589"/>
        <w:jc w:val="center"/>
        <w:rPr>
          <w:rFonts w:ascii="Verdana" w:hAnsi="Verdana"/>
          <w:b/>
          <w:sz w:val="18"/>
          <w:szCs w:val="18"/>
        </w:rPr>
      </w:pPr>
      <w:r>
        <w:rPr>
          <w:rFonts w:ascii="Verdana" w:hAnsi="Verdana"/>
          <w:b/>
          <w:sz w:val="18"/>
          <w:szCs w:val="18"/>
        </w:rPr>
        <w:t>SPECYFIKACJA WARUNKÓW ZAMÓWIENIA</w:t>
      </w:r>
    </w:p>
    <w:p w14:paraId="2B85DBBC" w14:textId="4042A0E5" w:rsidR="00802FF3" w:rsidRDefault="00A13784" w:rsidP="00675B75">
      <w:pPr>
        <w:keepNext/>
        <w:keepLines/>
        <w:spacing w:line="360" w:lineRule="auto"/>
        <w:ind w:right="-589"/>
        <w:jc w:val="center"/>
        <w:rPr>
          <w:rFonts w:ascii="Verdana" w:hAnsi="Verdana"/>
          <w:b/>
          <w:color w:val="000000"/>
          <w:sz w:val="18"/>
          <w:szCs w:val="18"/>
          <w:shd w:val="clear" w:color="auto" w:fill="FFFFFF"/>
        </w:rPr>
      </w:pPr>
      <w:r>
        <w:rPr>
          <w:rFonts w:ascii="Verdana" w:hAnsi="Verdana"/>
          <w:b/>
          <w:iCs/>
          <w:sz w:val="18"/>
          <w:szCs w:val="18"/>
        </w:rPr>
        <w:t xml:space="preserve">Nr </w:t>
      </w:r>
      <w:r w:rsidR="000F18D2">
        <w:rPr>
          <w:rFonts w:ascii="Verdana" w:hAnsi="Verdana"/>
          <w:b/>
          <w:color w:val="000000"/>
          <w:sz w:val="18"/>
          <w:szCs w:val="18"/>
          <w:shd w:val="clear" w:color="auto" w:fill="FFFFFF"/>
        </w:rPr>
        <w:t>AZ</w:t>
      </w:r>
      <w:r w:rsidR="00904290">
        <w:rPr>
          <w:rFonts w:ascii="Verdana" w:hAnsi="Verdana"/>
          <w:b/>
          <w:color w:val="000000"/>
          <w:sz w:val="18"/>
          <w:szCs w:val="18"/>
          <w:shd w:val="clear" w:color="auto" w:fill="FFFFFF"/>
        </w:rPr>
        <w:t>P</w:t>
      </w:r>
      <w:r w:rsidR="000F18D2">
        <w:rPr>
          <w:rFonts w:ascii="Verdana" w:hAnsi="Verdana"/>
          <w:b/>
          <w:color w:val="000000"/>
          <w:sz w:val="18"/>
          <w:szCs w:val="18"/>
          <w:shd w:val="clear" w:color="auto" w:fill="FFFFFF"/>
        </w:rPr>
        <w:t>-260-</w:t>
      </w:r>
      <w:r w:rsidR="00A83515">
        <w:rPr>
          <w:rFonts w:ascii="Verdana" w:hAnsi="Verdana"/>
          <w:b/>
          <w:color w:val="000000"/>
          <w:sz w:val="18"/>
          <w:szCs w:val="18"/>
          <w:shd w:val="clear" w:color="auto" w:fill="FFFFFF"/>
        </w:rPr>
        <w:t>TP</w:t>
      </w:r>
      <w:r w:rsidR="00CF2896">
        <w:rPr>
          <w:rFonts w:ascii="Verdana" w:hAnsi="Verdana"/>
          <w:b/>
          <w:color w:val="000000"/>
          <w:sz w:val="18"/>
          <w:szCs w:val="18"/>
          <w:shd w:val="clear" w:color="auto" w:fill="FFFFFF"/>
        </w:rPr>
        <w:t>-</w:t>
      </w:r>
      <w:r w:rsidR="000D1146">
        <w:rPr>
          <w:rFonts w:ascii="Verdana" w:hAnsi="Verdana"/>
          <w:b/>
          <w:color w:val="000000"/>
          <w:sz w:val="18"/>
          <w:szCs w:val="18"/>
          <w:shd w:val="clear" w:color="auto" w:fill="FFFFFF"/>
        </w:rPr>
        <w:t>24</w:t>
      </w:r>
      <w:r>
        <w:rPr>
          <w:rFonts w:ascii="Verdana" w:hAnsi="Verdana"/>
          <w:b/>
          <w:color w:val="000000"/>
          <w:sz w:val="18"/>
          <w:szCs w:val="18"/>
          <w:shd w:val="clear" w:color="auto" w:fill="FFFFFF"/>
        </w:rPr>
        <w:t>/2</w:t>
      </w:r>
      <w:r w:rsidR="000D1146">
        <w:rPr>
          <w:rFonts w:ascii="Verdana" w:hAnsi="Verdana"/>
          <w:b/>
          <w:color w:val="000000"/>
          <w:sz w:val="18"/>
          <w:szCs w:val="18"/>
          <w:shd w:val="clear" w:color="auto" w:fill="FFFFFF"/>
        </w:rPr>
        <w:t>2</w:t>
      </w:r>
    </w:p>
    <w:p w14:paraId="7A39806A" w14:textId="77777777" w:rsidR="00845689" w:rsidRDefault="00845689" w:rsidP="00675B75">
      <w:pPr>
        <w:keepNext/>
        <w:keepLines/>
        <w:tabs>
          <w:tab w:val="left" w:pos="3686"/>
        </w:tabs>
        <w:spacing w:line="360" w:lineRule="auto"/>
        <w:ind w:right="-589"/>
        <w:rPr>
          <w:rFonts w:ascii="Verdana" w:hAnsi="Verdana"/>
          <w:sz w:val="18"/>
          <w:szCs w:val="18"/>
          <w:u w:val="single"/>
        </w:rPr>
      </w:pPr>
    </w:p>
    <w:p w14:paraId="7188C9B2" w14:textId="77777777" w:rsidR="00802FF3" w:rsidRDefault="00A13784" w:rsidP="00675B75">
      <w:pPr>
        <w:keepNext/>
        <w:keepLines/>
        <w:tabs>
          <w:tab w:val="left" w:pos="3686"/>
        </w:tabs>
        <w:spacing w:line="360" w:lineRule="auto"/>
        <w:ind w:right="-589"/>
        <w:jc w:val="both"/>
        <w:rPr>
          <w:rFonts w:ascii="Verdana" w:hAnsi="Verdana"/>
          <w:sz w:val="18"/>
          <w:szCs w:val="18"/>
          <w:u w:val="single"/>
        </w:rPr>
      </w:pPr>
      <w:r>
        <w:rPr>
          <w:rFonts w:ascii="Verdana" w:hAnsi="Verdana"/>
          <w:sz w:val="18"/>
          <w:szCs w:val="18"/>
          <w:u w:val="single"/>
        </w:rPr>
        <w:t>NAZWA POSTĘPOWANIA</w:t>
      </w:r>
    </w:p>
    <w:p w14:paraId="7E48AEF4" w14:textId="32982636" w:rsidR="00CF2896" w:rsidRPr="00184EF5" w:rsidRDefault="00E10A1F" w:rsidP="00675B75">
      <w:pPr>
        <w:keepNext/>
        <w:keepLines/>
        <w:ind w:right="-589"/>
        <w:jc w:val="both"/>
        <w:rPr>
          <w:rFonts w:ascii="Verdana" w:hAnsi="Verdana" w:cs="Arial"/>
          <w:b/>
          <w:bCs/>
          <w:sz w:val="18"/>
          <w:szCs w:val="18"/>
        </w:rPr>
      </w:pPr>
      <w:r w:rsidRPr="00184EF5">
        <w:rPr>
          <w:rFonts w:ascii="Verdana" w:hAnsi="Verdana" w:cs="Arial"/>
          <w:b/>
          <w:bCs/>
          <w:sz w:val="18"/>
          <w:szCs w:val="18"/>
        </w:rPr>
        <w:t xml:space="preserve">Świadczenie usług szkoleniowych </w:t>
      </w:r>
      <w:r w:rsidR="00FB273C" w:rsidRPr="00184EF5">
        <w:rPr>
          <w:rFonts w:ascii="Verdana" w:hAnsi="Verdana" w:cs="Arial"/>
          <w:b/>
          <w:bCs/>
          <w:sz w:val="18"/>
          <w:szCs w:val="18"/>
        </w:rPr>
        <w:t>w zakresie podnoszenia</w:t>
      </w:r>
      <w:r w:rsidRPr="00184EF5">
        <w:rPr>
          <w:rFonts w:ascii="Verdana" w:hAnsi="Verdana" w:cs="Arial"/>
          <w:b/>
          <w:bCs/>
          <w:sz w:val="18"/>
          <w:szCs w:val="18"/>
        </w:rPr>
        <w:t xml:space="preserve"> </w:t>
      </w:r>
      <w:r w:rsidR="00BF6210" w:rsidRPr="00184EF5">
        <w:rPr>
          <w:rFonts w:ascii="Verdana" w:hAnsi="Verdana" w:cs="Arial"/>
          <w:b/>
          <w:bCs/>
          <w:sz w:val="18"/>
          <w:szCs w:val="18"/>
        </w:rPr>
        <w:t xml:space="preserve">kompetencji informatycznych </w:t>
      </w:r>
      <w:r w:rsidR="00184EF5" w:rsidRPr="00184EF5">
        <w:rPr>
          <w:rFonts w:ascii="Verdana" w:hAnsi="Verdana" w:cs="Arial"/>
          <w:b/>
          <w:bCs/>
          <w:sz w:val="18"/>
          <w:szCs w:val="18"/>
        </w:rPr>
        <w:t>kadry administracyjnej i kierowniczej</w:t>
      </w:r>
      <w:r w:rsidR="00184EF5">
        <w:rPr>
          <w:rFonts w:ascii="Verdana" w:hAnsi="Verdana" w:cs="Arial"/>
          <w:b/>
          <w:bCs/>
          <w:sz w:val="18"/>
          <w:szCs w:val="18"/>
        </w:rPr>
        <w:t>,</w:t>
      </w:r>
      <w:r w:rsidR="00184EF5" w:rsidRPr="00184EF5">
        <w:rPr>
          <w:rFonts w:ascii="Verdana" w:hAnsi="Verdana" w:cs="Arial"/>
          <w:b/>
          <w:bCs/>
          <w:sz w:val="18"/>
          <w:szCs w:val="18"/>
        </w:rPr>
        <w:t xml:space="preserve"> </w:t>
      </w:r>
      <w:r w:rsidRPr="00184EF5">
        <w:rPr>
          <w:rFonts w:ascii="Verdana" w:hAnsi="Verdana" w:cs="Arial"/>
          <w:b/>
          <w:bCs/>
          <w:sz w:val="18"/>
          <w:szCs w:val="18"/>
        </w:rPr>
        <w:t xml:space="preserve">w ramach realizacji </w:t>
      </w:r>
      <w:r w:rsidR="00904290" w:rsidRPr="00184EF5">
        <w:rPr>
          <w:rFonts w:ascii="Verdana" w:hAnsi="Verdana" w:cs="Arial"/>
          <w:b/>
          <w:bCs/>
          <w:sz w:val="18"/>
          <w:szCs w:val="18"/>
        </w:rPr>
        <w:t>projektu pn. "Dolnośląscy liderzy Medycyny - wdrożenie zintegrowanego programu podnoszenia kompetencji studentów, doktorantów, kadry dydaktycznej i administracyjnej Uniwersytetu Medycznego im. Piastów Śląskich we Wrocławiu"</w:t>
      </w:r>
      <w:r w:rsidR="00CF2896" w:rsidRPr="00184EF5">
        <w:rPr>
          <w:rFonts w:ascii="Verdana" w:hAnsi="Verdana" w:cs="Arial"/>
          <w:b/>
          <w:bCs/>
          <w:sz w:val="18"/>
          <w:szCs w:val="18"/>
        </w:rPr>
        <w:t>.</w:t>
      </w:r>
      <w:r w:rsidR="0092250A" w:rsidRPr="00184EF5">
        <w:rPr>
          <w:rFonts w:ascii="Verdana" w:hAnsi="Verdana" w:cs="Arial"/>
          <w:b/>
          <w:bCs/>
          <w:color w:val="000000" w:themeColor="text1"/>
          <w:sz w:val="18"/>
          <w:szCs w:val="18"/>
        </w:rPr>
        <w:t xml:space="preserve"> </w:t>
      </w:r>
    </w:p>
    <w:p w14:paraId="58BAD0EB" w14:textId="17AFA820" w:rsidR="00845689" w:rsidRDefault="00BF6210" w:rsidP="00675B75">
      <w:pPr>
        <w:keepNext/>
        <w:keepLines/>
        <w:tabs>
          <w:tab w:val="left" w:pos="3686"/>
        </w:tabs>
        <w:ind w:right="-590"/>
        <w:jc w:val="both"/>
        <w:rPr>
          <w:rFonts w:ascii="Verdana" w:hAnsi="Verdana"/>
          <w:b/>
          <w:sz w:val="18"/>
          <w:szCs w:val="18"/>
          <w:u w:val="single"/>
        </w:rPr>
      </w:pPr>
      <w:r w:rsidRPr="000D5040">
        <w:rPr>
          <w:rFonts w:ascii="Verdana" w:hAnsi="Verdana"/>
          <w:sz w:val="18"/>
          <w:szCs w:val="18"/>
        </w:rPr>
        <w:t xml:space="preserve">Przedmiot zamówienia podzielono na </w:t>
      </w:r>
      <w:r w:rsidR="00437C0D">
        <w:rPr>
          <w:rFonts w:ascii="Verdana" w:hAnsi="Verdana"/>
          <w:sz w:val="18"/>
          <w:szCs w:val="18"/>
        </w:rPr>
        <w:t>7</w:t>
      </w:r>
      <w:r w:rsidRPr="000D5040">
        <w:rPr>
          <w:rFonts w:ascii="Verdana" w:hAnsi="Verdana"/>
          <w:sz w:val="18"/>
          <w:szCs w:val="18"/>
        </w:rPr>
        <w:t xml:space="preserve"> (</w:t>
      </w:r>
      <w:r w:rsidR="00437C0D">
        <w:rPr>
          <w:rFonts w:ascii="Verdana" w:hAnsi="Verdana"/>
          <w:sz w:val="18"/>
          <w:szCs w:val="18"/>
        </w:rPr>
        <w:t>siedem</w:t>
      </w:r>
      <w:r w:rsidRPr="000D5040">
        <w:rPr>
          <w:rFonts w:ascii="Verdana" w:hAnsi="Verdana"/>
          <w:sz w:val="18"/>
          <w:szCs w:val="18"/>
        </w:rPr>
        <w:t>) części osobno ocenian</w:t>
      </w:r>
      <w:r>
        <w:rPr>
          <w:rFonts w:ascii="Verdana" w:hAnsi="Verdana"/>
          <w:sz w:val="18"/>
          <w:szCs w:val="18"/>
        </w:rPr>
        <w:t>ych</w:t>
      </w:r>
      <w:r w:rsidRPr="000D5040">
        <w:rPr>
          <w:rFonts w:ascii="Verdana" w:hAnsi="Verdana"/>
          <w:sz w:val="18"/>
          <w:szCs w:val="18"/>
        </w:rPr>
        <w:t>:</w:t>
      </w:r>
    </w:p>
    <w:p w14:paraId="6CA42B5A" w14:textId="3F738D98" w:rsidR="00845689" w:rsidRPr="003B4DF4" w:rsidRDefault="00BF6210" w:rsidP="00675B75">
      <w:pPr>
        <w:keepNext/>
        <w:keepLines/>
        <w:tabs>
          <w:tab w:val="left" w:pos="3686"/>
        </w:tabs>
        <w:ind w:left="993" w:right="-590" w:hanging="993"/>
        <w:jc w:val="both"/>
        <w:rPr>
          <w:rFonts w:ascii="Verdana" w:hAnsi="Verdana"/>
          <w:sz w:val="18"/>
          <w:szCs w:val="18"/>
        </w:rPr>
      </w:pPr>
      <w:r w:rsidRPr="003B4DF4">
        <w:rPr>
          <w:rFonts w:ascii="Verdana" w:hAnsi="Verdana"/>
          <w:sz w:val="18"/>
          <w:szCs w:val="18"/>
        </w:rPr>
        <w:t xml:space="preserve">Cześć A - Świadczenie usług szkoleniowych </w:t>
      </w:r>
      <w:r w:rsidR="00BC59E1" w:rsidRPr="003B4DF4">
        <w:rPr>
          <w:rFonts w:ascii="Verdana" w:hAnsi="Verdana"/>
          <w:sz w:val="18"/>
          <w:szCs w:val="18"/>
        </w:rPr>
        <w:t xml:space="preserve">o tematyce: </w:t>
      </w:r>
      <w:proofErr w:type="spellStart"/>
      <w:r w:rsidR="008B4F16" w:rsidRPr="003B4DF4">
        <w:rPr>
          <w:rFonts w:ascii="Verdana" w:hAnsi="Verdana"/>
          <w:sz w:val="18"/>
          <w:szCs w:val="18"/>
        </w:rPr>
        <w:t>Python</w:t>
      </w:r>
      <w:proofErr w:type="spellEnd"/>
      <w:r w:rsidR="008B4F16" w:rsidRPr="003B4DF4">
        <w:rPr>
          <w:rFonts w:ascii="Verdana" w:hAnsi="Verdana"/>
          <w:sz w:val="18"/>
          <w:szCs w:val="18"/>
        </w:rPr>
        <w:t xml:space="preserve"> dla administratorów systemów LUW</w:t>
      </w:r>
      <w:r w:rsidR="003B4DF4" w:rsidRPr="003B4DF4">
        <w:rPr>
          <w:rFonts w:ascii="Verdana" w:hAnsi="Verdana"/>
          <w:sz w:val="18"/>
          <w:szCs w:val="18"/>
        </w:rPr>
        <w:t xml:space="preserve">; VMware vSphere: Fast Track [V7]; Implementing and Operating Cisco Enterprise Network </w:t>
      </w:r>
      <w:proofErr w:type="spellStart"/>
      <w:r w:rsidR="003B4DF4" w:rsidRPr="003B4DF4">
        <w:rPr>
          <w:rFonts w:ascii="Verdana" w:hAnsi="Verdana"/>
          <w:sz w:val="18"/>
          <w:szCs w:val="18"/>
        </w:rPr>
        <w:t>Core</w:t>
      </w:r>
      <w:proofErr w:type="spellEnd"/>
      <w:r w:rsidR="003B4DF4" w:rsidRPr="003B4DF4">
        <w:rPr>
          <w:rFonts w:ascii="Verdana" w:hAnsi="Verdana"/>
          <w:sz w:val="18"/>
          <w:szCs w:val="18"/>
        </w:rPr>
        <w:t xml:space="preserve"> Technologies;</w:t>
      </w:r>
    </w:p>
    <w:p w14:paraId="4F0BC347" w14:textId="18ABAF39" w:rsidR="003B4DF4" w:rsidRPr="003B4DF4" w:rsidRDefault="003B4DF4" w:rsidP="00675B75">
      <w:pPr>
        <w:keepNext/>
        <w:keepLines/>
        <w:tabs>
          <w:tab w:val="left" w:pos="3686"/>
        </w:tabs>
        <w:ind w:left="993" w:right="-590" w:hanging="993"/>
        <w:jc w:val="both"/>
        <w:rPr>
          <w:rFonts w:ascii="Verdana" w:hAnsi="Verdana"/>
          <w:sz w:val="18"/>
          <w:szCs w:val="18"/>
        </w:rPr>
      </w:pPr>
      <w:r w:rsidRPr="003B4DF4">
        <w:rPr>
          <w:rFonts w:ascii="Verdana" w:hAnsi="Verdana"/>
          <w:sz w:val="18"/>
          <w:szCs w:val="18"/>
        </w:rPr>
        <w:t>Część B - Świadczenie usługi szkoleniowej o tematyce: Tworzenie aplikacji na platformie Node.js; Docker dla programistów;</w:t>
      </w:r>
    </w:p>
    <w:p w14:paraId="0B2EFB63" w14:textId="7609FBAC" w:rsidR="003B4DF4" w:rsidRPr="003B4DF4" w:rsidRDefault="003B4DF4" w:rsidP="00675B75">
      <w:pPr>
        <w:keepNext/>
        <w:keepLines/>
        <w:tabs>
          <w:tab w:val="left" w:pos="3686"/>
        </w:tabs>
        <w:ind w:left="993" w:right="-590" w:hanging="993"/>
        <w:jc w:val="both"/>
        <w:rPr>
          <w:rFonts w:ascii="Verdana" w:hAnsi="Verdana"/>
          <w:sz w:val="18"/>
          <w:szCs w:val="18"/>
        </w:rPr>
      </w:pPr>
      <w:r w:rsidRPr="003B4DF4">
        <w:rPr>
          <w:rFonts w:ascii="Verdana" w:hAnsi="Verdana"/>
          <w:sz w:val="18"/>
          <w:szCs w:val="18"/>
        </w:rPr>
        <w:t xml:space="preserve">Część C - Świadczenie usługi szkoleniowej o tematyce: MS 20761 Zapytania za pomocą języka T-SQL; </w:t>
      </w:r>
      <w:r>
        <w:rPr>
          <w:rFonts w:ascii="Verdana" w:hAnsi="Verdana"/>
          <w:sz w:val="18"/>
          <w:szCs w:val="18"/>
        </w:rPr>
        <w:br/>
      </w:r>
      <w:r w:rsidRPr="003B4DF4">
        <w:rPr>
          <w:rFonts w:ascii="Verdana" w:hAnsi="Verdana"/>
          <w:sz w:val="18"/>
          <w:szCs w:val="18"/>
        </w:rPr>
        <w:t>MD-100T00 Windows 10; MS 10997 OFFICE 365 administracja i rozwiązywanie problemów</w:t>
      </w:r>
      <w:r w:rsidR="0094638E">
        <w:rPr>
          <w:rFonts w:ascii="Verdana" w:hAnsi="Verdana"/>
          <w:sz w:val="18"/>
          <w:szCs w:val="18"/>
        </w:rPr>
        <w:t>;</w:t>
      </w:r>
    </w:p>
    <w:p w14:paraId="47BB3419" w14:textId="0B89A9E5" w:rsidR="00802FF3" w:rsidRDefault="000C17AA" w:rsidP="00675B75">
      <w:pPr>
        <w:keepNext/>
        <w:keepLines/>
        <w:tabs>
          <w:tab w:val="left" w:pos="3686"/>
        </w:tabs>
        <w:ind w:left="993" w:right="-590" w:hanging="993"/>
        <w:jc w:val="both"/>
        <w:rPr>
          <w:rFonts w:ascii="Verdana" w:hAnsi="Verdana"/>
          <w:sz w:val="18"/>
          <w:szCs w:val="18"/>
        </w:rPr>
      </w:pPr>
      <w:r w:rsidRPr="000C17AA">
        <w:rPr>
          <w:rFonts w:ascii="Verdana" w:hAnsi="Verdana"/>
          <w:sz w:val="18"/>
          <w:szCs w:val="18"/>
        </w:rPr>
        <w:t xml:space="preserve">Część D </w:t>
      </w:r>
      <w:r>
        <w:rPr>
          <w:rFonts w:ascii="Verdana" w:hAnsi="Verdana"/>
          <w:sz w:val="18"/>
          <w:szCs w:val="18"/>
        </w:rPr>
        <w:t>–</w:t>
      </w:r>
      <w:r w:rsidRPr="000C17AA">
        <w:rPr>
          <w:rFonts w:ascii="Verdana" w:hAnsi="Verdana"/>
          <w:sz w:val="18"/>
          <w:szCs w:val="18"/>
        </w:rPr>
        <w:t xml:space="preserve"> </w:t>
      </w:r>
      <w:r w:rsidR="00184EF5" w:rsidRPr="003B4DF4">
        <w:rPr>
          <w:rFonts w:ascii="Verdana" w:hAnsi="Verdana"/>
          <w:sz w:val="18"/>
          <w:szCs w:val="18"/>
        </w:rPr>
        <w:t>Świadczenie usługi szkoleniowej o tematyce:</w:t>
      </w:r>
      <w:r w:rsidR="00184EF5">
        <w:rPr>
          <w:rFonts w:ascii="Verdana" w:hAnsi="Verdana"/>
          <w:sz w:val="18"/>
          <w:szCs w:val="18"/>
        </w:rPr>
        <w:t xml:space="preserve"> </w:t>
      </w:r>
      <w:r w:rsidR="00184EF5" w:rsidRPr="00184EF5">
        <w:rPr>
          <w:rFonts w:ascii="Verdana" w:hAnsi="Verdana"/>
          <w:sz w:val="18"/>
          <w:szCs w:val="18"/>
        </w:rPr>
        <w:t>Microsoft Excel i Microsoft Word (na trzech poziomach zaawansowania)</w:t>
      </w:r>
      <w:r w:rsidR="0094638E">
        <w:rPr>
          <w:rFonts w:ascii="Verdana" w:hAnsi="Verdana"/>
          <w:sz w:val="18"/>
          <w:szCs w:val="18"/>
        </w:rPr>
        <w:t>;</w:t>
      </w:r>
    </w:p>
    <w:p w14:paraId="737FCFA6" w14:textId="3B476493" w:rsidR="000C17AA" w:rsidRDefault="000C17AA" w:rsidP="00675B75">
      <w:pPr>
        <w:keepNext/>
        <w:keepLines/>
        <w:tabs>
          <w:tab w:val="left" w:pos="3686"/>
        </w:tabs>
        <w:ind w:left="993" w:right="-589" w:hanging="993"/>
        <w:jc w:val="both"/>
        <w:rPr>
          <w:rFonts w:ascii="Verdana" w:hAnsi="Verdana"/>
          <w:sz w:val="18"/>
          <w:szCs w:val="18"/>
        </w:rPr>
      </w:pPr>
      <w:r>
        <w:rPr>
          <w:rFonts w:ascii="Verdana" w:hAnsi="Verdana"/>
          <w:sz w:val="18"/>
          <w:szCs w:val="18"/>
        </w:rPr>
        <w:t xml:space="preserve">Część E – </w:t>
      </w:r>
      <w:r w:rsidR="0094638E" w:rsidRPr="003B4DF4">
        <w:rPr>
          <w:rFonts w:ascii="Verdana" w:hAnsi="Verdana"/>
          <w:sz w:val="18"/>
          <w:szCs w:val="18"/>
        </w:rPr>
        <w:t>Świadczenie usługi szkoleniowej o tematyce:</w:t>
      </w:r>
      <w:r w:rsidR="0094638E">
        <w:rPr>
          <w:rFonts w:ascii="Verdana" w:hAnsi="Verdana"/>
          <w:sz w:val="18"/>
          <w:szCs w:val="18"/>
        </w:rPr>
        <w:t xml:space="preserve"> </w:t>
      </w:r>
      <w:r w:rsidR="0094638E" w:rsidRPr="0094638E">
        <w:rPr>
          <w:rFonts w:ascii="Verdana" w:hAnsi="Verdana"/>
          <w:sz w:val="18"/>
          <w:szCs w:val="18"/>
        </w:rPr>
        <w:t>Microsoft PowerPoint (na trzech poziomach zaawansowania)</w:t>
      </w:r>
      <w:r w:rsidR="0094638E">
        <w:rPr>
          <w:rFonts w:ascii="Verdana" w:hAnsi="Verdana"/>
          <w:sz w:val="18"/>
          <w:szCs w:val="18"/>
        </w:rPr>
        <w:t>;</w:t>
      </w:r>
    </w:p>
    <w:p w14:paraId="60603D19" w14:textId="3CEA1F96" w:rsidR="000C17AA" w:rsidRDefault="000C17AA" w:rsidP="00675B75">
      <w:pPr>
        <w:keepNext/>
        <w:keepLines/>
        <w:tabs>
          <w:tab w:val="left" w:pos="3686"/>
        </w:tabs>
        <w:ind w:left="993" w:right="-589" w:hanging="993"/>
        <w:jc w:val="both"/>
        <w:rPr>
          <w:rFonts w:ascii="Verdana" w:hAnsi="Verdana"/>
          <w:sz w:val="18"/>
          <w:szCs w:val="18"/>
        </w:rPr>
      </w:pPr>
      <w:r>
        <w:rPr>
          <w:rFonts w:ascii="Verdana" w:hAnsi="Verdana"/>
          <w:sz w:val="18"/>
          <w:szCs w:val="18"/>
        </w:rPr>
        <w:t xml:space="preserve">Część F – </w:t>
      </w:r>
      <w:r w:rsidR="0094638E" w:rsidRPr="003B4DF4">
        <w:rPr>
          <w:rFonts w:ascii="Verdana" w:hAnsi="Verdana"/>
          <w:sz w:val="18"/>
          <w:szCs w:val="18"/>
        </w:rPr>
        <w:t>Świadczenie usługi szkoleniowej o tematyce:</w:t>
      </w:r>
      <w:r w:rsidR="0094638E">
        <w:rPr>
          <w:rFonts w:ascii="Verdana" w:hAnsi="Verdana"/>
          <w:sz w:val="18"/>
          <w:szCs w:val="18"/>
        </w:rPr>
        <w:t xml:space="preserve"> </w:t>
      </w:r>
      <w:r w:rsidR="0094638E" w:rsidRPr="0094638E">
        <w:rPr>
          <w:rFonts w:ascii="Verdana" w:hAnsi="Verdana"/>
          <w:sz w:val="18"/>
          <w:szCs w:val="18"/>
        </w:rPr>
        <w:t>VBA (Visual Basic for Applications) w Excelu od podstaw</w:t>
      </w:r>
      <w:r w:rsidR="0094638E">
        <w:rPr>
          <w:rFonts w:ascii="Verdana" w:hAnsi="Verdana"/>
          <w:sz w:val="18"/>
          <w:szCs w:val="18"/>
        </w:rPr>
        <w:t>;</w:t>
      </w:r>
    </w:p>
    <w:p w14:paraId="27E15506" w14:textId="7CCAA291" w:rsidR="000C17AA" w:rsidRPr="000C17AA" w:rsidRDefault="000C17AA" w:rsidP="00675B75">
      <w:pPr>
        <w:keepNext/>
        <w:keepLines/>
        <w:tabs>
          <w:tab w:val="left" w:pos="3686"/>
        </w:tabs>
        <w:ind w:right="-589"/>
        <w:jc w:val="both"/>
        <w:rPr>
          <w:rFonts w:ascii="Verdana" w:hAnsi="Verdana"/>
          <w:sz w:val="18"/>
          <w:szCs w:val="18"/>
        </w:rPr>
      </w:pPr>
      <w:r>
        <w:rPr>
          <w:rFonts w:ascii="Verdana" w:hAnsi="Verdana"/>
          <w:sz w:val="18"/>
          <w:szCs w:val="18"/>
        </w:rPr>
        <w:t xml:space="preserve">Część G - </w:t>
      </w:r>
      <w:r w:rsidR="0094638E" w:rsidRPr="003B4DF4">
        <w:rPr>
          <w:rFonts w:ascii="Verdana" w:hAnsi="Verdana"/>
          <w:sz w:val="18"/>
          <w:szCs w:val="18"/>
        </w:rPr>
        <w:t>Świadczenie usługi szkoleniowej o tematyce:</w:t>
      </w:r>
      <w:r w:rsidR="0094638E">
        <w:rPr>
          <w:rFonts w:ascii="Verdana" w:hAnsi="Verdana"/>
          <w:sz w:val="18"/>
          <w:szCs w:val="18"/>
        </w:rPr>
        <w:t xml:space="preserve"> </w:t>
      </w:r>
      <w:r w:rsidR="0094638E" w:rsidRPr="0094638E">
        <w:rPr>
          <w:rFonts w:ascii="Verdana" w:hAnsi="Verdana"/>
          <w:sz w:val="18"/>
          <w:szCs w:val="18"/>
        </w:rPr>
        <w:t>SQL poziom podstawowy</w:t>
      </w:r>
      <w:r w:rsidR="0094638E">
        <w:rPr>
          <w:rFonts w:ascii="Verdana" w:hAnsi="Verdana"/>
          <w:sz w:val="18"/>
          <w:szCs w:val="18"/>
        </w:rPr>
        <w:t>.</w:t>
      </w:r>
    </w:p>
    <w:p w14:paraId="1E4449BB" w14:textId="77777777" w:rsidR="00BF6210" w:rsidRDefault="00BF6210" w:rsidP="00675B75">
      <w:pPr>
        <w:keepNext/>
        <w:keepLines/>
        <w:tabs>
          <w:tab w:val="left" w:pos="3686"/>
        </w:tabs>
        <w:spacing w:line="360" w:lineRule="auto"/>
        <w:ind w:right="-589"/>
        <w:jc w:val="both"/>
        <w:rPr>
          <w:rFonts w:ascii="Verdana" w:hAnsi="Verdana"/>
          <w:sz w:val="18"/>
          <w:szCs w:val="18"/>
          <w:u w:val="single"/>
        </w:rPr>
      </w:pPr>
    </w:p>
    <w:p w14:paraId="73CA8430" w14:textId="77777777" w:rsidR="00802FF3" w:rsidRDefault="00A13784" w:rsidP="00675B75">
      <w:pPr>
        <w:keepNext/>
        <w:keepLines/>
        <w:tabs>
          <w:tab w:val="left" w:pos="3686"/>
        </w:tabs>
        <w:spacing w:line="360" w:lineRule="auto"/>
        <w:ind w:right="-589"/>
        <w:jc w:val="both"/>
        <w:rPr>
          <w:rFonts w:ascii="Verdana" w:hAnsi="Verdana"/>
          <w:sz w:val="18"/>
          <w:szCs w:val="18"/>
          <w:u w:val="single"/>
        </w:rPr>
      </w:pPr>
      <w:r>
        <w:rPr>
          <w:rFonts w:ascii="Verdana" w:hAnsi="Verdana"/>
          <w:sz w:val="18"/>
          <w:szCs w:val="18"/>
          <w:u w:val="single"/>
        </w:rPr>
        <w:t>TRYB POSTĘPOWANIA</w:t>
      </w:r>
    </w:p>
    <w:p w14:paraId="6FB6A4A2" w14:textId="20F4BF66" w:rsidR="00537306" w:rsidRDefault="00537306" w:rsidP="00675B75">
      <w:pPr>
        <w:keepNext/>
        <w:keepLines/>
        <w:spacing w:line="360" w:lineRule="auto"/>
        <w:ind w:right="-589"/>
        <w:jc w:val="both"/>
        <w:rPr>
          <w:rFonts w:ascii="Verdana" w:hAnsi="Verdana"/>
          <w:b/>
          <w:bCs/>
          <w:sz w:val="18"/>
          <w:szCs w:val="18"/>
        </w:rPr>
      </w:pPr>
      <w:r>
        <w:rPr>
          <w:rFonts w:ascii="Verdana" w:hAnsi="Verdana"/>
          <w:b/>
          <w:bCs/>
          <w:sz w:val="18"/>
          <w:szCs w:val="18"/>
        </w:rPr>
        <w:t xml:space="preserve">Tryb podstawowy </w:t>
      </w:r>
      <w:r w:rsidRPr="00537306">
        <w:rPr>
          <w:rFonts w:ascii="Verdana" w:hAnsi="Verdana"/>
          <w:bCs/>
          <w:sz w:val="18"/>
          <w:szCs w:val="18"/>
        </w:rPr>
        <w:t>(art. 275 ust. 1 ustawy Prawo zamówień publicznych)</w:t>
      </w:r>
    </w:p>
    <w:p w14:paraId="56CCFDA4" w14:textId="099AE77C" w:rsidR="00802FF3" w:rsidRDefault="00A13784" w:rsidP="00675B75">
      <w:pPr>
        <w:keepNext/>
        <w:keepLines/>
        <w:spacing w:line="360" w:lineRule="auto"/>
        <w:ind w:right="-589"/>
        <w:jc w:val="both"/>
        <w:rPr>
          <w:rFonts w:ascii="Verdana" w:hAnsi="Verdana"/>
          <w:sz w:val="18"/>
          <w:szCs w:val="18"/>
        </w:rPr>
      </w:pPr>
      <w:r>
        <w:rPr>
          <w:rFonts w:ascii="Verdana" w:hAnsi="Verdana"/>
          <w:b/>
          <w:bCs/>
          <w:sz w:val="18"/>
          <w:szCs w:val="18"/>
        </w:rPr>
        <w:t xml:space="preserve">Zamówienie na usługi społeczne i inne szczególne usługi </w:t>
      </w:r>
      <w:r>
        <w:rPr>
          <w:rFonts w:ascii="Verdana" w:hAnsi="Verdana"/>
          <w:sz w:val="18"/>
          <w:szCs w:val="18"/>
        </w:rPr>
        <w:t>(art. 359 pkt 2 Praw</w:t>
      </w:r>
      <w:r w:rsidR="00770CE8">
        <w:rPr>
          <w:rFonts w:ascii="Verdana" w:hAnsi="Verdana"/>
          <w:sz w:val="18"/>
          <w:szCs w:val="18"/>
        </w:rPr>
        <w:t>o</w:t>
      </w:r>
      <w:r>
        <w:rPr>
          <w:rFonts w:ascii="Verdana" w:hAnsi="Verdana"/>
          <w:sz w:val="18"/>
          <w:szCs w:val="18"/>
        </w:rPr>
        <w:t xml:space="preserve"> zamówień publicznych)  </w:t>
      </w:r>
    </w:p>
    <w:p w14:paraId="6697CDD6" w14:textId="69EE5465" w:rsidR="00FB1FE6" w:rsidRDefault="00FB1FE6" w:rsidP="00675B75">
      <w:pPr>
        <w:keepNext/>
        <w:keepLines/>
        <w:spacing w:line="360" w:lineRule="auto"/>
        <w:ind w:right="-589"/>
        <w:jc w:val="both"/>
        <w:rPr>
          <w:rFonts w:ascii="Verdana" w:hAnsi="Verdana"/>
          <w:sz w:val="18"/>
          <w:szCs w:val="18"/>
        </w:rPr>
      </w:pPr>
      <w:r>
        <w:rPr>
          <w:rFonts w:ascii="Verdana" w:hAnsi="Verdana"/>
          <w:sz w:val="18"/>
          <w:szCs w:val="18"/>
        </w:rPr>
        <w:t xml:space="preserve">Wartość szacunkowa zamówienia </w:t>
      </w:r>
      <w:r w:rsidR="00C4502B">
        <w:rPr>
          <w:rFonts w:ascii="Verdana" w:hAnsi="Verdana"/>
          <w:sz w:val="18"/>
          <w:szCs w:val="18"/>
        </w:rPr>
        <w:t>wyrażona w złotych jest mniejsza niż równowartość kwoty</w:t>
      </w:r>
      <w:r>
        <w:rPr>
          <w:rFonts w:ascii="Verdana" w:hAnsi="Verdana"/>
          <w:sz w:val="18"/>
          <w:szCs w:val="18"/>
        </w:rPr>
        <w:t xml:space="preserve"> 750 tys. euro</w:t>
      </w:r>
    </w:p>
    <w:p w14:paraId="33099E4D" w14:textId="77777777" w:rsidR="00C91811" w:rsidRDefault="00C91811" w:rsidP="00675B75">
      <w:pPr>
        <w:keepNext/>
        <w:keepLines/>
        <w:tabs>
          <w:tab w:val="left" w:pos="3686"/>
        </w:tabs>
        <w:spacing w:line="360" w:lineRule="auto"/>
        <w:jc w:val="both"/>
        <w:rPr>
          <w:rFonts w:ascii="Verdana" w:hAnsi="Verdana"/>
          <w:sz w:val="18"/>
          <w:szCs w:val="18"/>
        </w:rPr>
      </w:pPr>
    </w:p>
    <w:p w14:paraId="130ACBB0" w14:textId="3940FA54" w:rsidR="000D1146" w:rsidRDefault="000D1146" w:rsidP="00675B75">
      <w:pPr>
        <w:rPr>
          <w:rFonts w:ascii="Verdana" w:hAnsi="Verdana"/>
          <w:sz w:val="18"/>
          <w:szCs w:val="18"/>
        </w:rPr>
      </w:pPr>
      <w:r>
        <w:rPr>
          <w:rFonts w:ascii="Verdana" w:hAnsi="Verdana"/>
          <w:sz w:val="18"/>
          <w:szCs w:val="18"/>
        </w:rPr>
        <w:br w:type="page"/>
      </w:r>
    </w:p>
    <w:tbl>
      <w:tblPr>
        <w:tblW w:w="9639" w:type="dxa"/>
        <w:tblInd w:w="-5" w:type="dxa"/>
        <w:tblLayout w:type="fixed"/>
        <w:tblCellMar>
          <w:top w:w="55" w:type="dxa"/>
          <w:left w:w="55" w:type="dxa"/>
          <w:bottom w:w="55" w:type="dxa"/>
          <w:right w:w="55" w:type="dxa"/>
        </w:tblCellMar>
        <w:tblLook w:val="0000" w:firstRow="0" w:lastRow="0" w:firstColumn="0" w:lastColumn="0" w:noHBand="0" w:noVBand="0"/>
      </w:tblPr>
      <w:tblGrid>
        <w:gridCol w:w="9639"/>
      </w:tblGrid>
      <w:tr w:rsidR="00802FF3" w14:paraId="531D81C9" w14:textId="77777777" w:rsidTr="00D53A79">
        <w:trPr>
          <w:trHeight w:val="398"/>
        </w:trPr>
        <w:tc>
          <w:tcPr>
            <w:tcW w:w="963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2362B06" w14:textId="77777777" w:rsidR="00802FF3" w:rsidRDefault="00A13784" w:rsidP="00675B75">
            <w:pPr>
              <w:pStyle w:val="Nagwek1"/>
              <w:keepLines/>
              <w:numPr>
                <w:ilvl w:val="0"/>
                <w:numId w:val="30"/>
              </w:numPr>
              <w:shd w:val="clear" w:color="auto" w:fill="E7E6E6" w:themeFill="background2"/>
              <w:tabs>
                <w:tab w:val="clear" w:pos="0"/>
                <w:tab w:val="num" w:pos="507"/>
              </w:tabs>
              <w:snapToGrid w:val="0"/>
              <w:spacing w:before="120" w:after="120" w:line="240" w:lineRule="auto"/>
              <w:ind w:left="507" w:right="-589" w:hanging="507"/>
              <w:jc w:val="both"/>
              <w:rPr>
                <w:b w:val="0"/>
                <w:smallCaps/>
              </w:rPr>
            </w:pPr>
            <w:r>
              <w:rPr>
                <w:b w:val="0"/>
                <w:smallCaps/>
                <w:sz w:val="20"/>
                <w:szCs w:val="20"/>
              </w:rPr>
              <w:lastRenderedPageBreak/>
              <w:t>Nazwa oraz adres Zamawiającego</w:t>
            </w:r>
          </w:p>
        </w:tc>
      </w:tr>
    </w:tbl>
    <w:p w14:paraId="1A31EC5B" w14:textId="77777777" w:rsidR="00C91811" w:rsidRPr="000D5040" w:rsidRDefault="00C91811" w:rsidP="00675B75">
      <w:pPr>
        <w:keepNext/>
        <w:keepLines/>
        <w:spacing w:line="360" w:lineRule="auto"/>
        <w:ind w:right="-589"/>
        <w:rPr>
          <w:rFonts w:ascii="Verdana" w:hAnsi="Verdana"/>
          <w:sz w:val="18"/>
          <w:szCs w:val="18"/>
        </w:rPr>
      </w:pPr>
      <w:r w:rsidRPr="000D5040">
        <w:rPr>
          <w:rFonts w:ascii="Verdana" w:hAnsi="Verdana"/>
          <w:sz w:val="18"/>
          <w:szCs w:val="18"/>
        </w:rPr>
        <w:t xml:space="preserve">Uniwersytet Medyczny im. Piastów Śląskich we Wrocławiu </w:t>
      </w:r>
    </w:p>
    <w:p w14:paraId="0845122A" w14:textId="77777777" w:rsidR="00C91811" w:rsidRPr="000D5040" w:rsidRDefault="00C91811" w:rsidP="00675B75">
      <w:pPr>
        <w:keepNext/>
        <w:keepLines/>
        <w:spacing w:line="360" w:lineRule="auto"/>
        <w:ind w:right="-589"/>
        <w:rPr>
          <w:rFonts w:ascii="Verdana" w:hAnsi="Verdana"/>
          <w:sz w:val="18"/>
          <w:szCs w:val="18"/>
        </w:rPr>
      </w:pPr>
      <w:r w:rsidRPr="000D5040">
        <w:rPr>
          <w:rFonts w:ascii="Verdana" w:hAnsi="Verdana"/>
          <w:sz w:val="18"/>
          <w:szCs w:val="18"/>
        </w:rPr>
        <w:t>Wybrzeże Pasteura 1, 50-367 Wrocław</w:t>
      </w:r>
    </w:p>
    <w:p w14:paraId="5CD68416" w14:textId="77777777" w:rsidR="00C91811" w:rsidRPr="000D5040" w:rsidRDefault="00C91811" w:rsidP="00675B75">
      <w:pPr>
        <w:keepNext/>
        <w:keepLines/>
        <w:spacing w:line="360" w:lineRule="auto"/>
        <w:ind w:right="-589"/>
        <w:rPr>
          <w:rFonts w:ascii="Verdana" w:hAnsi="Verdana"/>
          <w:sz w:val="18"/>
          <w:szCs w:val="18"/>
        </w:rPr>
      </w:pPr>
      <w:r w:rsidRPr="000D5040">
        <w:rPr>
          <w:rFonts w:ascii="Verdana" w:hAnsi="Verdana"/>
          <w:sz w:val="18"/>
          <w:szCs w:val="18"/>
        </w:rPr>
        <w:t xml:space="preserve">Adres strony internetowej prowadzonego postępowania: </w:t>
      </w:r>
      <w:hyperlink r:id="rId9" w:history="1">
        <w:r w:rsidRPr="000D5040">
          <w:rPr>
            <w:rStyle w:val="Hipercze"/>
            <w:rFonts w:ascii="Verdana" w:hAnsi="Verdana"/>
            <w:sz w:val="18"/>
            <w:szCs w:val="18"/>
          </w:rPr>
          <w:t>https://umed-wroc.logintrade.net</w:t>
        </w:r>
      </w:hyperlink>
    </w:p>
    <w:p w14:paraId="2C962DFD" w14:textId="77777777" w:rsidR="00C91811" w:rsidRPr="000D5040" w:rsidRDefault="00C91811" w:rsidP="00675B75">
      <w:pPr>
        <w:keepNext/>
        <w:keepLines/>
        <w:spacing w:line="360" w:lineRule="auto"/>
        <w:ind w:right="-589"/>
        <w:rPr>
          <w:rFonts w:ascii="Verdana" w:hAnsi="Verdana"/>
          <w:sz w:val="18"/>
          <w:szCs w:val="18"/>
        </w:rPr>
      </w:pPr>
      <w:r w:rsidRPr="000D5040">
        <w:rPr>
          <w:rFonts w:ascii="Verdana" w:hAnsi="Verdana"/>
          <w:sz w:val="18"/>
          <w:szCs w:val="18"/>
        </w:rPr>
        <w:t>Adres strony internetowej: www.umw.edu.pl</w:t>
      </w:r>
    </w:p>
    <w:p w14:paraId="161D8747" w14:textId="77777777" w:rsidR="00802FF3" w:rsidRDefault="00802FF3" w:rsidP="00675B75">
      <w:pPr>
        <w:keepNext/>
        <w:keepLines/>
        <w:spacing w:line="360" w:lineRule="auto"/>
        <w:ind w:right="-589"/>
        <w:rPr>
          <w:rFonts w:ascii="Verdana" w:hAnsi="Verdana"/>
          <w:b/>
          <w:sz w:val="18"/>
          <w:szCs w:val="18"/>
        </w:rPr>
      </w:pPr>
    </w:p>
    <w:tbl>
      <w:tblPr>
        <w:tblW w:w="9639" w:type="dxa"/>
        <w:tblInd w:w="-5" w:type="dxa"/>
        <w:tblLayout w:type="fixed"/>
        <w:tblCellMar>
          <w:top w:w="55" w:type="dxa"/>
          <w:left w:w="55" w:type="dxa"/>
          <w:bottom w:w="55" w:type="dxa"/>
          <w:right w:w="55" w:type="dxa"/>
        </w:tblCellMar>
        <w:tblLook w:val="0000" w:firstRow="0" w:lastRow="0" w:firstColumn="0" w:lastColumn="0" w:noHBand="0" w:noVBand="0"/>
      </w:tblPr>
      <w:tblGrid>
        <w:gridCol w:w="9639"/>
      </w:tblGrid>
      <w:tr w:rsidR="00802FF3" w14:paraId="4B1F50B5" w14:textId="77777777" w:rsidTr="00D53A79">
        <w:trPr>
          <w:trHeight w:val="398"/>
        </w:trPr>
        <w:tc>
          <w:tcPr>
            <w:tcW w:w="963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5DB5A2E" w14:textId="01C56332" w:rsidR="00802FF3" w:rsidRDefault="00A13784" w:rsidP="00675B75">
            <w:pPr>
              <w:pStyle w:val="Nagwek1"/>
              <w:keepLines/>
              <w:numPr>
                <w:ilvl w:val="0"/>
                <w:numId w:val="30"/>
              </w:numPr>
              <w:shd w:val="clear" w:color="auto" w:fill="E7E6E6" w:themeFill="background2"/>
              <w:tabs>
                <w:tab w:val="clear" w:pos="0"/>
                <w:tab w:val="num" w:pos="507"/>
                <w:tab w:val="left" w:pos="1418"/>
              </w:tabs>
              <w:snapToGrid w:val="0"/>
              <w:ind w:left="507" w:right="86" w:hanging="507"/>
              <w:jc w:val="both"/>
              <w:rPr>
                <w:b w:val="0"/>
                <w:smallCaps/>
                <w:sz w:val="20"/>
                <w:szCs w:val="20"/>
              </w:rPr>
            </w:pPr>
            <w:r>
              <w:rPr>
                <w:b w:val="0"/>
                <w:smallCaps/>
                <w:sz w:val="20"/>
                <w:szCs w:val="20"/>
              </w:rPr>
              <w:t xml:space="preserve">Adres strony internetowej, na której udostępniane będą zmiany i wyjaśnienia treści SWZ </w:t>
            </w:r>
            <w:r w:rsidR="00D53A79">
              <w:rPr>
                <w:b w:val="0"/>
                <w:smallCaps/>
                <w:sz w:val="20"/>
                <w:szCs w:val="20"/>
              </w:rPr>
              <w:br/>
            </w:r>
            <w:r>
              <w:rPr>
                <w:b w:val="0"/>
                <w:smallCaps/>
                <w:sz w:val="20"/>
                <w:szCs w:val="20"/>
              </w:rPr>
              <w:t xml:space="preserve">oraz inne dokumenty zamówienia bezpośrednio związane z postępowaniem o udzielenie </w:t>
            </w:r>
            <w:r w:rsidR="00D53A79">
              <w:rPr>
                <w:b w:val="0"/>
                <w:smallCaps/>
                <w:sz w:val="20"/>
                <w:szCs w:val="20"/>
              </w:rPr>
              <w:br/>
            </w:r>
            <w:r>
              <w:rPr>
                <w:b w:val="0"/>
                <w:smallCaps/>
                <w:sz w:val="20"/>
                <w:szCs w:val="20"/>
              </w:rPr>
              <w:t>zamówienia</w:t>
            </w:r>
          </w:p>
        </w:tc>
      </w:tr>
    </w:tbl>
    <w:p w14:paraId="2EE9390D" w14:textId="77777777" w:rsidR="00802FF3" w:rsidRDefault="00A13784" w:rsidP="00675B75">
      <w:pPr>
        <w:keepNext/>
        <w:keepLines/>
        <w:tabs>
          <w:tab w:val="left" w:pos="1843"/>
        </w:tabs>
        <w:spacing w:line="360" w:lineRule="auto"/>
        <w:ind w:right="-589"/>
        <w:jc w:val="both"/>
        <w:rPr>
          <w:rFonts w:ascii="Verdana" w:eastAsia="Calibri" w:hAnsi="Verdana" w:cs="Arial"/>
          <w:b/>
          <w:bCs/>
          <w:kern w:val="2"/>
          <w:sz w:val="18"/>
          <w:szCs w:val="18"/>
          <w:lang w:eastAsia="en-US"/>
        </w:rPr>
      </w:pPr>
      <w:r>
        <w:rPr>
          <w:rFonts w:ascii="Verdana" w:eastAsia="Calibri" w:hAnsi="Verdana"/>
          <w:bCs/>
          <w:sz w:val="18"/>
          <w:szCs w:val="18"/>
          <w:lang w:eastAsia="en-US"/>
        </w:rPr>
        <w:t xml:space="preserve">Platforma Przetargowa Zamawiającego (zwana dalej „Platformą”) dostępna pod adresem: </w:t>
      </w:r>
      <w:r>
        <w:rPr>
          <w:rFonts w:ascii="Verdana" w:eastAsia="Calibri" w:hAnsi="Verdana"/>
          <w:bCs/>
          <w:sz w:val="18"/>
          <w:szCs w:val="18"/>
          <w:lang w:eastAsia="en-US"/>
        </w:rPr>
        <w:br/>
      </w:r>
      <w:hyperlink r:id="rId10">
        <w:r>
          <w:rPr>
            <w:rFonts w:ascii="Verdana" w:eastAsia="Calibri" w:hAnsi="Verdana"/>
            <w:b/>
            <w:bCs/>
            <w:color w:val="0563C1"/>
            <w:sz w:val="18"/>
            <w:szCs w:val="18"/>
            <w:u w:val="single"/>
            <w:lang w:eastAsia="en-US"/>
          </w:rPr>
          <w:t>https://umed-wroc.logintrade.net</w:t>
        </w:r>
      </w:hyperlink>
      <w:r>
        <w:rPr>
          <w:rFonts w:ascii="Verdana" w:eastAsia="Calibri" w:hAnsi="Verdana"/>
          <w:b/>
          <w:bCs/>
          <w:sz w:val="18"/>
          <w:szCs w:val="18"/>
          <w:lang w:eastAsia="en-US"/>
        </w:rPr>
        <w:t xml:space="preserve"> </w:t>
      </w:r>
    </w:p>
    <w:p w14:paraId="443E702E" w14:textId="77777777" w:rsidR="00802FF3" w:rsidRDefault="00802FF3" w:rsidP="00675B75">
      <w:pPr>
        <w:keepNext/>
        <w:keepLines/>
        <w:spacing w:line="360" w:lineRule="auto"/>
        <w:ind w:right="-589"/>
        <w:rPr>
          <w:rFonts w:ascii="Verdana" w:hAnsi="Verdana"/>
          <w:b/>
          <w:sz w:val="18"/>
          <w:szCs w:val="18"/>
        </w:rPr>
      </w:pPr>
    </w:p>
    <w:tbl>
      <w:tblPr>
        <w:tblW w:w="9639" w:type="dxa"/>
        <w:tblInd w:w="-5" w:type="dxa"/>
        <w:tblLayout w:type="fixed"/>
        <w:tblCellMar>
          <w:top w:w="55" w:type="dxa"/>
          <w:left w:w="55" w:type="dxa"/>
          <w:bottom w:w="55" w:type="dxa"/>
          <w:right w:w="55" w:type="dxa"/>
        </w:tblCellMar>
        <w:tblLook w:val="0000" w:firstRow="0" w:lastRow="0" w:firstColumn="0" w:lastColumn="0" w:noHBand="0" w:noVBand="0"/>
      </w:tblPr>
      <w:tblGrid>
        <w:gridCol w:w="9639"/>
      </w:tblGrid>
      <w:tr w:rsidR="00802FF3" w14:paraId="1B2FA04E" w14:textId="77777777" w:rsidTr="00D53A79">
        <w:trPr>
          <w:trHeight w:val="398"/>
        </w:trPr>
        <w:tc>
          <w:tcPr>
            <w:tcW w:w="963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A6260FD" w14:textId="77777777" w:rsidR="00802FF3" w:rsidRDefault="00A13784" w:rsidP="00675B75">
            <w:pPr>
              <w:pStyle w:val="Nagwek1"/>
              <w:keepLines/>
              <w:numPr>
                <w:ilvl w:val="0"/>
                <w:numId w:val="30"/>
              </w:numPr>
              <w:shd w:val="clear" w:color="auto" w:fill="E7E6E6" w:themeFill="background2"/>
              <w:tabs>
                <w:tab w:val="clear" w:pos="0"/>
                <w:tab w:val="left" w:pos="507"/>
              </w:tabs>
              <w:snapToGrid w:val="0"/>
              <w:ind w:left="507" w:right="-589" w:hanging="507"/>
              <w:jc w:val="both"/>
              <w:rPr>
                <w:rFonts w:eastAsia="Calibri" w:cstheme="minorHAnsi"/>
                <w:b w:val="0"/>
                <w:bCs w:val="0"/>
                <w:smallCaps/>
                <w:kern w:val="0"/>
              </w:rPr>
            </w:pPr>
            <w:bookmarkStart w:id="0" w:name="_Toc395266066"/>
            <w:r>
              <w:rPr>
                <w:b w:val="0"/>
                <w:smallCaps/>
                <w:sz w:val="20"/>
                <w:szCs w:val="20"/>
              </w:rPr>
              <w:t>Tryb udzielenia zamówienia</w:t>
            </w:r>
            <w:bookmarkEnd w:id="0"/>
          </w:p>
        </w:tc>
      </w:tr>
    </w:tbl>
    <w:p w14:paraId="1A436738" w14:textId="77777777" w:rsidR="00C91811" w:rsidRPr="000D5040" w:rsidRDefault="00C91811" w:rsidP="00675B75">
      <w:pPr>
        <w:keepNext/>
        <w:keepLines/>
        <w:numPr>
          <w:ilvl w:val="0"/>
          <w:numId w:val="13"/>
        </w:numPr>
        <w:tabs>
          <w:tab w:val="clear" w:pos="1080"/>
          <w:tab w:val="num" w:pos="426"/>
        </w:tabs>
        <w:spacing w:line="360" w:lineRule="auto"/>
        <w:ind w:left="426" w:right="-589" w:hanging="426"/>
        <w:jc w:val="both"/>
        <w:rPr>
          <w:rFonts w:ascii="Verdana" w:hAnsi="Verdana"/>
          <w:sz w:val="18"/>
          <w:szCs w:val="18"/>
        </w:rPr>
      </w:pPr>
      <w:r w:rsidRPr="000D5040">
        <w:rPr>
          <w:rFonts w:ascii="Verdana" w:hAnsi="Verdana"/>
          <w:sz w:val="18"/>
          <w:szCs w:val="18"/>
        </w:rPr>
        <w:t xml:space="preserve">Postępowanie prowadzone jest zgodnie z przepisami Ustawy z dnia 11 września 2019 roku – Prawo zamówień publicznych (tekst jedn. - Dz. U. z 2021 r., </w:t>
      </w:r>
      <w:r w:rsidRPr="000D5040">
        <w:rPr>
          <w:rFonts w:ascii="Verdana" w:hAnsi="Verdana"/>
          <w:color w:val="000000" w:themeColor="text1"/>
          <w:sz w:val="18"/>
          <w:szCs w:val="18"/>
        </w:rPr>
        <w:t xml:space="preserve">poz. 1129, z </w:t>
      </w:r>
      <w:proofErr w:type="spellStart"/>
      <w:r w:rsidRPr="000D5040">
        <w:rPr>
          <w:rFonts w:ascii="Verdana" w:hAnsi="Verdana"/>
          <w:color w:val="000000" w:themeColor="text1"/>
          <w:sz w:val="18"/>
          <w:szCs w:val="18"/>
        </w:rPr>
        <w:t>późn</w:t>
      </w:r>
      <w:proofErr w:type="spellEnd"/>
      <w:r w:rsidRPr="000D5040">
        <w:rPr>
          <w:rFonts w:ascii="Verdana" w:hAnsi="Verdana"/>
          <w:color w:val="000000" w:themeColor="text1"/>
          <w:sz w:val="18"/>
          <w:szCs w:val="18"/>
        </w:rPr>
        <w:t xml:space="preserve">. zm.), </w:t>
      </w:r>
      <w:r w:rsidRPr="000D5040">
        <w:rPr>
          <w:rFonts w:ascii="Verdana" w:hAnsi="Verdana"/>
          <w:color w:val="000000"/>
          <w:sz w:val="18"/>
          <w:szCs w:val="18"/>
        </w:rPr>
        <w:t>zwanej dalej „</w:t>
      </w:r>
      <w:proofErr w:type="spellStart"/>
      <w:r w:rsidRPr="000D5040">
        <w:rPr>
          <w:rFonts w:ascii="Verdana" w:hAnsi="Verdana"/>
          <w:color w:val="000000"/>
          <w:sz w:val="18"/>
          <w:szCs w:val="18"/>
        </w:rPr>
        <w:t>Pzp</w:t>
      </w:r>
      <w:proofErr w:type="spellEnd"/>
      <w:r w:rsidRPr="000D5040">
        <w:rPr>
          <w:rFonts w:ascii="Verdana" w:hAnsi="Verdana"/>
          <w:color w:val="000000"/>
          <w:sz w:val="18"/>
          <w:szCs w:val="18"/>
        </w:rPr>
        <w:t>”</w:t>
      </w:r>
      <w:r w:rsidRPr="000D5040">
        <w:rPr>
          <w:rFonts w:ascii="Verdana" w:hAnsi="Verdana"/>
          <w:sz w:val="18"/>
          <w:szCs w:val="18"/>
        </w:rPr>
        <w:t xml:space="preserve">. </w:t>
      </w:r>
    </w:p>
    <w:p w14:paraId="75930505" w14:textId="38889881" w:rsidR="00802FF3" w:rsidRPr="003123B8" w:rsidRDefault="00A13784" w:rsidP="00675B75">
      <w:pPr>
        <w:pStyle w:val="Nagwek"/>
        <w:keepNext/>
        <w:keepLines/>
        <w:numPr>
          <w:ilvl w:val="0"/>
          <w:numId w:val="13"/>
        </w:numPr>
        <w:tabs>
          <w:tab w:val="clear" w:pos="9072"/>
          <w:tab w:val="left" w:pos="6379"/>
          <w:tab w:val="left" w:pos="6521"/>
          <w:tab w:val="right" w:pos="9720"/>
        </w:tabs>
        <w:spacing w:line="360" w:lineRule="auto"/>
        <w:ind w:left="426" w:right="-589" w:hanging="426"/>
        <w:jc w:val="both"/>
        <w:rPr>
          <w:rFonts w:ascii="Verdana" w:hAnsi="Verdana"/>
          <w:sz w:val="18"/>
          <w:szCs w:val="18"/>
        </w:rPr>
      </w:pPr>
      <w:r w:rsidRPr="003123B8">
        <w:rPr>
          <w:rFonts w:ascii="Verdana" w:hAnsi="Verdana"/>
          <w:sz w:val="18"/>
          <w:szCs w:val="18"/>
        </w:rPr>
        <w:t xml:space="preserve">Postępowanie prowadzone jest </w:t>
      </w:r>
      <w:r w:rsidRPr="003123B8">
        <w:rPr>
          <w:rFonts w:ascii="Verdana" w:hAnsi="Verdana"/>
          <w:bCs/>
          <w:sz w:val="18"/>
          <w:szCs w:val="18"/>
        </w:rPr>
        <w:t xml:space="preserve">w </w:t>
      </w:r>
      <w:r w:rsidRPr="003123B8">
        <w:rPr>
          <w:rFonts w:ascii="Verdana" w:hAnsi="Verdana"/>
          <w:b/>
          <w:bCs/>
          <w:sz w:val="18"/>
          <w:szCs w:val="18"/>
        </w:rPr>
        <w:t>trybie</w:t>
      </w:r>
      <w:r w:rsidR="00EF5175" w:rsidRPr="003123B8">
        <w:rPr>
          <w:rFonts w:ascii="Verdana" w:hAnsi="Verdana"/>
          <w:b/>
          <w:bCs/>
          <w:sz w:val="18"/>
          <w:szCs w:val="18"/>
        </w:rPr>
        <w:t xml:space="preserve"> podstawowym</w:t>
      </w:r>
      <w:r w:rsidR="00EF5175" w:rsidRPr="003123B8">
        <w:rPr>
          <w:rFonts w:ascii="Verdana" w:hAnsi="Verdana"/>
          <w:bCs/>
          <w:sz w:val="18"/>
          <w:szCs w:val="18"/>
        </w:rPr>
        <w:t xml:space="preserve"> (podst. prawna:</w:t>
      </w:r>
      <w:r w:rsidRPr="003123B8">
        <w:rPr>
          <w:rFonts w:ascii="Verdana" w:hAnsi="Verdana"/>
          <w:bCs/>
          <w:sz w:val="18"/>
          <w:szCs w:val="18"/>
        </w:rPr>
        <w:t xml:space="preserve"> </w:t>
      </w:r>
      <w:r w:rsidR="00EF5175" w:rsidRPr="003123B8">
        <w:rPr>
          <w:rFonts w:ascii="Verdana" w:hAnsi="Verdana"/>
          <w:bCs/>
          <w:sz w:val="18"/>
          <w:szCs w:val="18"/>
        </w:rPr>
        <w:t xml:space="preserve">art. 275 ust. 1 </w:t>
      </w:r>
      <w:proofErr w:type="spellStart"/>
      <w:r w:rsidR="00EF5175" w:rsidRPr="003123B8">
        <w:rPr>
          <w:rFonts w:ascii="Verdana" w:hAnsi="Verdana"/>
          <w:bCs/>
          <w:sz w:val="18"/>
          <w:szCs w:val="18"/>
        </w:rPr>
        <w:t>Pzp</w:t>
      </w:r>
      <w:proofErr w:type="spellEnd"/>
      <w:r w:rsidR="00EF5175" w:rsidRPr="003123B8">
        <w:rPr>
          <w:rFonts w:ascii="Verdana" w:hAnsi="Verdana"/>
          <w:bCs/>
          <w:sz w:val="18"/>
          <w:szCs w:val="18"/>
        </w:rPr>
        <w:t>) przy uwzględnieniu zastosowania</w:t>
      </w:r>
      <w:r w:rsidR="00EF5175" w:rsidRPr="003123B8">
        <w:rPr>
          <w:rFonts w:ascii="Verdana" w:hAnsi="Verdana"/>
          <w:sz w:val="18"/>
          <w:szCs w:val="18"/>
        </w:rPr>
        <w:t xml:space="preserve"> </w:t>
      </w:r>
      <w:r w:rsidRPr="003123B8">
        <w:rPr>
          <w:rFonts w:ascii="Verdana" w:hAnsi="Verdana"/>
          <w:bCs/>
          <w:sz w:val="18"/>
          <w:szCs w:val="18"/>
        </w:rPr>
        <w:t xml:space="preserve">art. 359 pkt 2 </w:t>
      </w:r>
      <w:proofErr w:type="spellStart"/>
      <w:r w:rsidRPr="003123B8">
        <w:rPr>
          <w:rFonts w:ascii="Verdana" w:hAnsi="Verdana"/>
          <w:bCs/>
          <w:sz w:val="18"/>
          <w:szCs w:val="18"/>
        </w:rPr>
        <w:t>Pzp</w:t>
      </w:r>
      <w:proofErr w:type="spellEnd"/>
      <w:r w:rsidR="00B07A6B" w:rsidRPr="003123B8">
        <w:rPr>
          <w:rFonts w:ascii="Verdana" w:hAnsi="Verdana"/>
          <w:bCs/>
          <w:sz w:val="18"/>
          <w:szCs w:val="18"/>
        </w:rPr>
        <w:t xml:space="preserve"> przy udzielaniu zamówień na</w:t>
      </w:r>
      <w:r w:rsidRPr="003123B8">
        <w:rPr>
          <w:rFonts w:ascii="Verdana" w:hAnsi="Verdana"/>
          <w:bCs/>
          <w:sz w:val="18"/>
          <w:szCs w:val="18"/>
        </w:rPr>
        <w:t xml:space="preserve"> </w:t>
      </w:r>
      <w:r w:rsidRPr="003123B8">
        <w:rPr>
          <w:rFonts w:ascii="Verdana" w:hAnsi="Verdana"/>
          <w:b/>
          <w:bCs/>
          <w:sz w:val="18"/>
          <w:szCs w:val="18"/>
        </w:rPr>
        <w:t>usługi społeczne i inne szczególne usługi</w:t>
      </w:r>
      <w:r w:rsidRPr="003123B8">
        <w:rPr>
          <w:rFonts w:ascii="Verdana" w:hAnsi="Verdana"/>
          <w:sz w:val="18"/>
          <w:szCs w:val="18"/>
        </w:rPr>
        <w:t>.</w:t>
      </w:r>
    </w:p>
    <w:p w14:paraId="47339672" w14:textId="77777777" w:rsidR="003123B8" w:rsidRDefault="004B361F" w:rsidP="00675B75">
      <w:pPr>
        <w:pStyle w:val="Nagwek"/>
        <w:keepNext/>
        <w:keepLines/>
        <w:tabs>
          <w:tab w:val="clear" w:pos="9072"/>
          <w:tab w:val="left" w:pos="6379"/>
          <w:tab w:val="left" w:pos="6521"/>
          <w:tab w:val="right" w:pos="9720"/>
        </w:tabs>
        <w:spacing w:line="360" w:lineRule="auto"/>
        <w:ind w:left="426" w:right="-589"/>
        <w:jc w:val="both"/>
      </w:pPr>
      <w:r w:rsidRPr="00AE0A7D">
        <w:rPr>
          <w:rFonts w:ascii="Verdana" w:hAnsi="Verdana"/>
          <w:sz w:val="18"/>
          <w:szCs w:val="18"/>
        </w:rPr>
        <w:t>Usługi szkoleniowe stanowią usługi społeczne, wymienione w załączniku XIV do Dyrektywy Parlamentu Europejskiego i Rady 2014/24 UE z dnia 26 lutego 2014 r. w sprawie zamówień publicznych, uchylającej dyrektywę 2004/18/WE (Dz. Urz. UE L</w:t>
      </w:r>
      <w:r w:rsidR="00CF2896">
        <w:rPr>
          <w:rFonts w:ascii="Verdana" w:hAnsi="Verdana"/>
          <w:sz w:val="18"/>
          <w:szCs w:val="18"/>
        </w:rPr>
        <w:t xml:space="preserve"> 94 z 28.03.2014, str. 65, z </w:t>
      </w:r>
      <w:proofErr w:type="spellStart"/>
      <w:r w:rsidR="00CF2896">
        <w:rPr>
          <w:rFonts w:ascii="Verdana" w:hAnsi="Verdana"/>
          <w:sz w:val="18"/>
          <w:szCs w:val="18"/>
        </w:rPr>
        <w:t>póź</w:t>
      </w:r>
      <w:r w:rsidRPr="00AE0A7D">
        <w:rPr>
          <w:rFonts w:ascii="Verdana" w:hAnsi="Verdana"/>
          <w:sz w:val="18"/>
          <w:szCs w:val="18"/>
        </w:rPr>
        <w:t>n</w:t>
      </w:r>
      <w:proofErr w:type="spellEnd"/>
      <w:r w:rsidRPr="00AE0A7D">
        <w:rPr>
          <w:rFonts w:ascii="Verdana" w:hAnsi="Verdana"/>
          <w:sz w:val="18"/>
          <w:szCs w:val="18"/>
        </w:rPr>
        <w:t xml:space="preserve">. </w:t>
      </w:r>
      <w:proofErr w:type="spellStart"/>
      <w:r w:rsidRPr="00AE0A7D">
        <w:rPr>
          <w:rFonts w:ascii="Verdana" w:hAnsi="Verdana"/>
          <w:sz w:val="18"/>
          <w:szCs w:val="18"/>
        </w:rPr>
        <w:t>zm</w:t>
      </w:r>
      <w:proofErr w:type="spellEnd"/>
      <w:r w:rsidR="00A13784" w:rsidRPr="00AE0A7D">
        <w:rPr>
          <w:rFonts w:ascii="Verdana" w:hAnsi="Verdana"/>
          <w:sz w:val="18"/>
          <w:szCs w:val="18"/>
        </w:rPr>
        <w:t>).</w:t>
      </w:r>
    </w:p>
    <w:p w14:paraId="232EABEC" w14:textId="1ED9E6E7" w:rsidR="003123B8" w:rsidRPr="003123B8" w:rsidRDefault="003123B8" w:rsidP="00675B75">
      <w:pPr>
        <w:pStyle w:val="Nagwek"/>
        <w:keepNext/>
        <w:keepLines/>
        <w:numPr>
          <w:ilvl w:val="0"/>
          <w:numId w:val="13"/>
        </w:numPr>
        <w:tabs>
          <w:tab w:val="clear" w:pos="1080"/>
          <w:tab w:val="clear" w:pos="9072"/>
          <w:tab w:val="num" w:pos="426"/>
          <w:tab w:val="left" w:pos="6379"/>
          <w:tab w:val="left" w:pos="6521"/>
          <w:tab w:val="right" w:pos="9720"/>
        </w:tabs>
        <w:spacing w:line="360" w:lineRule="auto"/>
        <w:ind w:left="426" w:right="-589" w:hanging="426"/>
        <w:jc w:val="both"/>
      </w:pPr>
      <w:r w:rsidRPr="00BF6210">
        <w:rPr>
          <w:rFonts w:ascii="Verdana" w:hAnsi="Verdana"/>
          <w:sz w:val="18"/>
          <w:szCs w:val="18"/>
          <w:highlight w:val="yellow"/>
        </w:rPr>
        <w:t>Zamawiający udziela zamówienia w częściach, z których niniejsze zamówienie stanowi przedmiot odrębnego postępowania.</w:t>
      </w:r>
    </w:p>
    <w:p w14:paraId="0EDD47E1" w14:textId="01759E70" w:rsidR="00802FF3" w:rsidRDefault="00A13784" w:rsidP="00675B75">
      <w:pPr>
        <w:pStyle w:val="Nagwek"/>
        <w:keepNext/>
        <w:keepLines/>
        <w:numPr>
          <w:ilvl w:val="0"/>
          <w:numId w:val="13"/>
        </w:numPr>
        <w:tabs>
          <w:tab w:val="clear" w:pos="9072"/>
          <w:tab w:val="left" w:pos="6379"/>
          <w:tab w:val="left" w:pos="6521"/>
          <w:tab w:val="right" w:pos="9720"/>
        </w:tabs>
        <w:spacing w:line="360" w:lineRule="auto"/>
        <w:ind w:left="426" w:right="-589" w:hanging="426"/>
        <w:jc w:val="both"/>
        <w:rPr>
          <w:rFonts w:ascii="Verdana" w:hAnsi="Verdana"/>
          <w:sz w:val="18"/>
          <w:szCs w:val="18"/>
        </w:rPr>
      </w:pPr>
      <w:r>
        <w:rPr>
          <w:rFonts w:ascii="Verdana" w:hAnsi="Verdana"/>
          <w:sz w:val="18"/>
          <w:szCs w:val="18"/>
        </w:rPr>
        <w:t>Do czynności podejmowanych przez Zamawiającego i Wykonawców stosować się będzie przepisy ustawy z dnia 23 kwietnia 1964 r. – Kodeks cywilny (tekst jedn. - Dz. U. z 2020 r., poz. 1740</w:t>
      </w:r>
      <w:r w:rsidR="001B19BA">
        <w:rPr>
          <w:rFonts w:ascii="Verdana" w:hAnsi="Verdana"/>
          <w:sz w:val="18"/>
          <w:szCs w:val="18"/>
        </w:rPr>
        <w:t>,</w:t>
      </w:r>
      <w:r w:rsidR="005F640D">
        <w:rPr>
          <w:rFonts w:ascii="Verdana" w:hAnsi="Verdana"/>
          <w:sz w:val="18"/>
          <w:szCs w:val="18"/>
        </w:rPr>
        <w:t xml:space="preserve"> z </w:t>
      </w:r>
      <w:proofErr w:type="spellStart"/>
      <w:r w:rsidR="005F640D">
        <w:rPr>
          <w:rFonts w:ascii="Verdana" w:hAnsi="Verdana"/>
          <w:sz w:val="18"/>
          <w:szCs w:val="18"/>
        </w:rPr>
        <w:t>późn</w:t>
      </w:r>
      <w:proofErr w:type="spellEnd"/>
      <w:r w:rsidR="005F640D">
        <w:rPr>
          <w:rFonts w:ascii="Verdana" w:hAnsi="Verdana"/>
          <w:sz w:val="18"/>
          <w:szCs w:val="18"/>
        </w:rPr>
        <w:t>. zm.</w:t>
      </w:r>
      <w:r>
        <w:rPr>
          <w:rFonts w:ascii="Verdana" w:hAnsi="Verdana"/>
          <w:sz w:val="18"/>
          <w:szCs w:val="18"/>
        </w:rPr>
        <w:t xml:space="preserve">), jeżeli przepisy </w:t>
      </w:r>
      <w:proofErr w:type="spellStart"/>
      <w:r>
        <w:rPr>
          <w:rFonts w:ascii="Verdana" w:hAnsi="Verdana"/>
          <w:sz w:val="18"/>
          <w:szCs w:val="18"/>
        </w:rPr>
        <w:t>Pzp</w:t>
      </w:r>
      <w:proofErr w:type="spellEnd"/>
      <w:r>
        <w:rPr>
          <w:rFonts w:ascii="Verdana" w:hAnsi="Verdana"/>
          <w:sz w:val="18"/>
          <w:szCs w:val="18"/>
        </w:rPr>
        <w:t xml:space="preserve"> nie stanowią inaczej.</w:t>
      </w:r>
    </w:p>
    <w:p w14:paraId="5A1B328B" w14:textId="77777777" w:rsidR="00802FF3" w:rsidRDefault="00802FF3" w:rsidP="00675B75">
      <w:pPr>
        <w:keepNext/>
        <w:keepLines/>
        <w:spacing w:line="360" w:lineRule="auto"/>
        <w:ind w:right="-589"/>
        <w:rPr>
          <w:rFonts w:ascii="Verdana" w:hAnsi="Verdana"/>
          <w:b/>
          <w:sz w:val="18"/>
          <w:szCs w:val="18"/>
        </w:rPr>
      </w:pPr>
    </w:p>
    <w:tbl>
      <w:tblPr>
        <w:tblW w:w="9781" w:type="dxa"/>
        <w:tblInd w:w="-5" w:type="dxa"/>
        <w:tblLayout w:type="fixed"/>
        <w:tblCellMar>
          <w:top w:w="55" w:type="dxa"/>
          <w:left w:w="55" w:type="dxa"/>
          <w:bottom w:w="55" w:type="dxa"/>
          <w:right w:w="55" w:type="dxa"/>
        </w:tblCellMar>
        <w:tblLook w:val="0000" w:firstRow="0" w:lastRow="0" w:firstColumn="0" w:lastColumn="0" w:noHBand="0" w:noVBand="0"/>
      </w:tblPr>
      <w:tblGrid>
        <w:gridCol w:w="9781"/>
      </w:tblGrid>
      <w:tr w:rsidR="00802FF3" w14:paraId="16C7746B" w14:textId="77777777" w:rsidTr="00D53A79">
        <w:trPr>
          <w:trHeight w:val="398"/>
        </w:trPr>
        <w:tc>
          <w:tcPr>
            <w:tcW w:w="9781"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06ED3FD" w14:textId="6A681CBE" w:rsidR="00802FF3" w:rsidRDefault="00A13784" w:rsidP="00675B75">
            <w:pPr>
              <w:pStyle w:val="Nagwek1"/>
              <w:keepLines/>
              <w:numPr>
                <w:ilvl w:val="0"/>
                <w:numId w:val="30"/>
              </w:numPr>
              <w:shd w:val="clear" w:color="auto" w:fill="E7E6E6" w:themeFill="background2"/>
              <w:tabs>
                <w:tab w:val="clear" w:pos="0"/>
                <w:tab w:val="num" w:pos="507"/>
                <w:tab w:val="left" w:pos="1418"/>
              </w:tabs>
              <w:snapToGrid w:val="0"/>
              <w:ind w:left="507" w:right="87" w:hanging="507"/>
              <w:jc w:val="both"/>
            </w:pPr>
            <w:r>
              <w:rPr>
                <w:b w:val="0"/>
                <w:smallCaps/>
                <w:sz w:val="20"/>
                <w:szCs w:val="20"/>
              </w:rPr>
              <w:t xml:space="preserve">Informacja, czy Zamawiający przewiduje wybór najkorzystniejszej oferty z możliwością </w:t>
            </w:r>
            <w:r w:rsidR="00D53A79">
              <w:rPr>
                <w:b w:val="0"/>
                <w:smallCaps/>
                <w:sz w:val="20"/>
                <w:szCs w:val="20"/>
              </w:rPr>
              <w:br/>
            </w:r>
            <w:r>
              <w:rPr>
                <w:b w:val="0"/>
                <w:smallCaps/>
                <w:sz w:val="20"/>
                <w:szCs w:val="20"/>
              </w:rPr>
              <w:t>prowadzenia negocjacji</w:t>
            </w:r>
          </w:p>
        </w:tc>
      </w:tr>
    </w:tbl>
    <w:p w14:paraId="68F27984" w14:textId="77777777" w:rsidR="00802FF3" w:rsidRDefault="00A13784" w:rsidP="00675B75">
      <w:pPr>
        <w:pStyle w:val="Teksttreci20"/>
        <w:keepNext/>
        <w:keepLines/>
        <w:widowControl/>
        <w:shd w:val="clear" w:color="auto" w:fill="auto"/>
        <w:spacing w:line="360" w:lineRule="auto"/>
        <w:ind w:right="-589" w:firstLine="0"/>
        <w:jc w:val="both"/>
        <w:rPr>
          <w:rFonts w:ascii="Verdana" w:hAnsi="Verdana"/>
          <w:sz w:val="18"/>
          <w:szCs w:val="18"/>
        </w:rPr>
      </w:pPr>
      <w:r>
        <w:rPr>
          <w:rFonts w:ascii="Verdana" w:hAnsi="Verdana"/>
          <w:sz w:val="18"/>
          <w:szCs w:val="18"/>
        </w:rPr>
        <w:t>Zamawiający wybiera najkorzystniejszą ofertę bez przeprowadzenia negocjacji.</w:t>
      </w:r>
    </w:p>
    <w:p w14:paraId="1E836CA2" w14:textId="77777777" w:rsidR="006F0D82" w:rsidRDefault="006F0D82" w:rsidP="00675B75">
      <w:pPr>
        <w:keepNext/>
        <w:keepLines/>
        <w:spacing w:line="360" w:lineRule="auto"/>
        <w:rPr>
          <w:rFonts w:ascii="Verdana" w:hAnsi="Verdana"/>
          <w:b/>
          <w:sz w:val="18"/>
          <w:szCs w:val="18"/>
        </w:rPr>
      </w:pPr>
    </w:p>
    <w:tbl>
      <w:tblPr>
        <w:tblW w:w="9781" w:type="dxa"/>
        <w:tblInd w:w="-5" w:type="dxa"/>
        <w:tblLayout w:type="fixed"/>
        <w:tblCellMar>
          <w:top w:w="55" w:type="dxa"/>
          <w:left w:w="55" w:type="dxa"/>
          <w:bottom w:w="55" w:type="dxa"/>
          <w:right w:w="55" w:type="dxa"/>
        </w:tblCellMar>
        <w:tblLook w:val="0000" w:firstRow="0" w:lastRow="0" w:firstColumn="0" w:lastColumn="0" w:noHBand="0" w:noVBand="0"/>
      </w:tblPr>
      <w:tblGrid>
        <w:gridCol w:w="9781"/>
      </w:tblGrid>
      <w:tr w:rsidR="00802FF3" w14:paraId="0CF35378" w14:textId="77777777" w:rsidTr="00D53A79">
        <w:trPr>
          <w:trHeight w:val="398"/>
        </w:trPr>
        <w:tc>
          <w:tcPr>
            <w:tcW w:w="9781"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427FBCB" w14:textId="77777777" w:rsidR="00802FF3" w:rsidRDefault="00A13784" w:rsidP="00675B75">
            <w:pPr>
              <w:pStyle w:val="Nagwek1"/>
              <w:keepLines/>
              <w:numPr>
                <w:ilvl w:val="0"/>
                <w:numId w:val="30"/>
              </w:numPr>
              <w:shd w:val="clear" w:color="auto" w:fill="E7E6E6" w:themeFill="background2"/>
              <w:tabs>
                <w:tab w:val="clear" w:pos="0"/>
                <w:tab w:val="left" w:pos="507"/>
              </w:tabs>
              <w:snapToGrid w:val="0"/>
              <w:ind w:left="507" w:right="0" w:hanging="507"/>
              <w:jc w:val="both"/>
              <w:rPr>
                <w:rFonts w:eastAsia="Calibri" w:cstheme="minorHAnsi"/>
                <w:b w:val="0"/>
                <w:bCs w:val="0"/>
                <w:smallCaps/>
                <w:kern w:val="0"/>
              </w:rPr>
            </w:pPr>
            <w:bookmarkStart w:id="1" w:name="_Toc166245616"/>
            <w:bookmarkStart w:id="2" w:name="_Toc395266067"/>
            <w:r>
              <w:rPr>
                <w:b w:val="0"/>
                <w:smallCaps/>
                <w:sz w:val="20"/>
                <w:szCs w:val="20"/>
              </w:rPr>
              <w:t>Opis przedmiotu zamówienia</w:t>
            </w:r>
            <w:bookmarkEnd w:id="1"/>
            <w:bookmarkEnd w:id="2"/>
          </w:p>
        </w:tc>
      </w:tr>
    </w:tbl>
    <w:p w14:paraId="5E65ED36" w14:textId="24C839EB" w:rsidR="00802FF3" w:rsidRPr="003B4DF4" w:rsidRDefault="00A13784" w:rsidP="00675B75">
      <w:pPr>
        <w:pStyle w:val="Akapitzlist"/>
        <w:keepNext/>
        <w:keepLines/>
        <w:numPr>
          <w:ilvl w:val="0"/>
          <w:numId w:val="15"/>
        </w:numPr>
        <w:tabs>
          <w:tab w:val="clear" w:pos="0"/>
          <w:tab w:val="num" w:pos="426"/>
        </w:tabs>
        <w:spacing w:line="360" w:lineRule="auto"/>
        <w:ind w:left="426" w:right="-589" w:hanging="426"/>
        <w:jc w:val="both"/>
      </w:pPr>
      <w:r w:rsidRPr="00D53A79">
        <w:rPr>
          <w:rFonts w:ascii="Verdana" w:hAnsi="Verdana"/>
          <w:b/>
          <w:sz w:val="18"/>
          <w:szCs w:val="18"/>
        </w:rPr>
        <w:lastRenderedPageBreak/>
        <w:t xml:space="preserve">Przedmiotem zamówienia </w:t>
      </w:r>
      <w:r w:rsidR="00D53A79" w:rsidRPr="00D53A79">
        <w:rPr>
          <w:rFonts w:ascii="Verdana" w:hAnsi="Verdana"/>
          <w:b/>
          <w:sz w:val="18"/>
          <w:szCs w:val="18"/>
        </w:rPr>
        <w:t xml:space="preserve">jest </w:t>
      </w:r>
      <w:r w:rsidR="00EC1CDA">
        <w:rPr>
          <w:rFonts w:ascii="Verdana" w:hAnsi="Verdana"/>
          <w:b/>
          <w:sz w:val="18"/>
          <w:szCs w:val="18"/>
        </w:rPr>
        <w:t>ś</w:t>
      </w:r>
      <w:r w:rsidR="00EC1CDA" w:rsidRPr="00184EF5">
        <w:rPr>
          <w:rFonts w:ascii="Verdana" w:hAnsi="Verdana" w:cs="Arial"/>
          <w:b/>
          <w:bCs/>
          <w:sz w:val="18"/>
          <w:szCs w:val="18"/>
        </w:rPr>
        <w:t>wiadczenie usług szkoleniowych w zakresie podnoszenia kompetencji informatycznych kadry administracyjnej i kierowniczej</w:t>
      </w:r>
      <w:r w:rsidR="00EC1CDA">
        <w:rPr>
          <w:rFonts w:ascii="Verdana" w:hAnsi="Verdana" w:cs="Arial"/>
          <w:b/>
          <w:bCs/>
          <w:sz w:val="18"/>
          <w:szCs w:val="18"/>
        </w:rPr>
        <w:t>,</w:t>
      </w:r>
      <w:r w:rsidR="00EC1CDA" w:rsidRPr="00184EF5">
        <w:rPr>
          <w:rFonts w:ascii="Verdana" w:hAnsi="Verdana" w:cs="Arial"/>
          <w:b/>
          <w:bCs/>
          <w:sz w:val="18"/>
          <w:szCs w:val="18"/>
        </w:rPr>
        <w:t xml:space="preserve"> w ramach realizacji projektu pn. "Dolnośląscy liderzy Medycyny - wdrożenie zintegrowanego programu podnoszenia kompetencji studentów, doktorantów, kadry dydaktycznej i administracyjnej Uniwersytetu Medycznego im. Piastów Śląskich we Wrocławiu"</w:t>
      </w:r>
      <w:r w:rsidR="00BF6210" w:rsidRPr="00CF2896">
        <w:rPr>
          <w:rFonts w:ascii="Verdana" w:hAnsi="Verdana"/>
          <w:b/>
          <w:bCs/>
          <w:sz w:val="18"/>
          <w:szCs w:val="18"/>
        </w:rPr>
        <w:t>.</w:t>
      </w:r>
    </w:p>
    <w:p w14:paraId="02459825" w14:textId="65BDDD89" w:rsidR="003B4DF4" w:rsidRPr="003B4DF4" w:rsidRDefault="003B4DF4" w:rsidP="00675B75">
      <w:pPr>
        <w:pStyle w:val="Akapitzlist"/>
        <w:keepNext/>
        <w:keepLines/>
        <w:numPr>
          <w:ilvl w:val="0"/>
          <w:numId w:val="15"/>
        </w:numPr>
        <w:tabs>
          <w:tab w:val="clear" w:pos="0"/>
          <w:tab w:val="num" w:pos="426"/>
        </w:tabs>
        <w:spacing w:line="360" w:lineRule="auto"/>
        <w:ind w:left="426" w:right="-589" w:hanging="426"/>
        <w:jc w:val="both"/>
      </w:pPr>
      <w:r w:rsidRPr="000D5040">
        <w:rPr>
          <w:rFonts w:ascii="Verdana" w:hAnsi="Verdana"/>
          <w:sz w:val="18"/>
          <w:szCs w:val="18"/>
        </w:rPr>
        <w:t xml:space="preserve">Przedmiot zamówienia podzielono na </w:t>
      </w:r>
      <w:r>
        <w:rPr>
          <w:rFonts w:ascii="Verdana" w:hAnsi="Verdana"/>
          <w:sz w:val="18"/>
          <w:szCs w:val="18"/>
        </w:rPr>
        <w:t>7</w:t>
      </w:r>
      <w:r w:rsidRPr="000D5040">
        <w:rPr>
          <w:rFonts w:ascii="Verdana" w:hAnsi="Verdana"/>
          <w:sz w:val="18"/>
          <w:szCs w:val="18"/>
        </w:rPr>
        <w:t xml:space="preserve"> (</w:t>
      </w:r>
      <w:r>
        <w:rPr>
          <w:rFonts w:ascii="Verdana" w:hAnsi="Verdana"/>
          <w:sz w:val="18"/>
          <w:szCs w:val="18"/>
        </w:rPr>
        <w:t>siedem</w:t>
      </w:r>
      <w:r w:rsidRPr="000D5040">
        <w:rPr>
          <w:rFonts w:ascii="Verdana" w:hAnsi="Verdana"/>
          <w:sz w:val="18"/>
          <w:szCs w:val="18"/>
        </w:rPr>
        <w:t>) części osobno ocenian</w:t>
      </w:r>
      <w:r>
        <w:rPr>
          <w:rFonts w:ascii="Verdana" w:hAnsi="Verdana"/>
          <w:sz w:val="18"/>
          <w:szCs w:val="18"/>
        </w:rPr>
        <w:t>ych</w:t>
      </w:r>
      <w:r w:rsidRPr="000D5040">
        <w:rPr>
          <w:rFonts w:ascii="Verdana" w:hAnsi="Verdana"/>
          <w:sz w:val="18"/>
          <w:szCs w:val="18"/>
        </w:rPr>
        <w:t>:</w:t>
      </w:r>
    </w:p>
    <w:p w14:paraId="6C05DDF4" w14:textId="06226E02" w:rsidR="003B4DF4" w:rsidRPr="003B4DF4" w:rsidRDefault="003B4DF4" w:rsidP="00675B75">
      <w:pPr>
        <w:keepNext/>
        <w:keepLines/>
        <w:tabs>
          <w:tab w:val="left" w:pos="3686"/>
        </w:tabs>
        <w:spacing w:line="360" w:lineRule="auto"/>
        <w:ind w:left="1418" w:right="-590" w:hanging="992"/>
        <w:jc w:val="both"/>
        <w:rPr>
          <w:rFonts w:ascii="Verdana" w:hAnsi="Verdana"/>
          <w:sz w:val="18"/>
          <w:szCs w:val="18"/>
        </w:rPr>
      </w:pPr>
      <w:r w:rsidRPr="003B4DF4">
        <w:rPr>
          <w:rFonts w:ascii="Verdana" w:hAnsi="Verdana"/>
          <w:b/>
          <w:sz w:val="18"/>
          <w:szCs w:val="18"/>
        </w:rPr>
        <w:t>Cześć A</w:t>
      </w:r>
      <w:r w:rsidRPr="003B4DF4">
        <w:rPr>
          <w:rFonts w:ascii="Verdana" w:hAnsi="Verdana"/>
          <w:sz w:val="18"/>
          <w:szCs w:val="18"/>
        </w:rPr>
        <w:t xml:space="preserve"> - </w:t>
      </w:r>
      <w:r>
        <w:rPr>
          <w:rFonts w:ascii="Verdana" w:hAnsi="Verdana"/>
          <w:sz w:val="18"/>
          <w:szCs w:val="18"/>
        </w:rPr>
        <w:t xml:space="preserve"> </w:t>
      </w:r>
      <w:r w:rsidRPr="003B4DF4">
        <w:rPr>
          <w:rFonts w:ascii="Verdana" w:hAnsi="Verdana"/>
          <w:sz w:val="18"/>
          <w:szCs w:val="18"/>
        </w:rPr>
        <w:t xml:space="preserve">Świadczenie usług szkoleniowych o tematyce: </w:t>
      </w:r>
      <w:proofErr w:type="spellStart"/>
      <w:r w:rsidRPr="003B4DF4">
        <w:rPr>
          <w:rFonts w:ascii="Verdana" w:hAnsi="Verdana"/>
          <w:sz w:val="18"/>
          <w:szCs w:val="18"/>
        </w:rPr>
        <w:t>Python</w:t>
      </w:r>
      <w:proofErr w:type="spellEnd"/>
      <w:r w:rsidRPr="003B4DF4">
        <w:rPr>
          <w:rFonts w:ascii="Verdana" w:hAnsi="Verdana"/>
          <w:sz w:val="18"/>
          <w:szCs w:val="18"/>
        </w:rPr>
        <w:t xml:space="preserve"> dla administratorów systemów LUW; </w:t>
      </w:r>
      <w:proofErr w:type="spellStart"/>
      <w:r w:rsidRPr="003B4DF4">
        <w:rPr>
          <w:rFonts w:ascii="Verdana" w:hAnsi="Verdana"/>
          <w:sz w:val="18"/>
          <w:szCs w:val="18"/>
        </w:rPr>
        <w:t>VMware</w:t>
      </w:r>
      <w:proofErr w:type="spellEnd"/>
      <w:r w:rsidRPr="003B4DF4">
        <w:rPr>
          <w:rFonts w:ascii="Verdana" w:hAnsi="Verdana"/>
          <w:sz w:val="18"/>
          <w:szCs w:val="18"/>
        </w:rPr>
        <w:t xml:space="preserve"> </w:t>
      </w:r>
      <w:proofErr w:type="spellStart"/>
      <w:r w:rsidRPr="003B4DF4">
        <w:rPr>
          <w:rFonts w:ascii="Verdana" w:hAnsi="Verdana"/>
          <w:sz w:val="18"/>
          <w:szCs w:val="18"/>
        </w:rPr>
        <w:t>vSphere</w:t>
      </w:r>
      <w:proofErr w:type="spellEnd"/>
      <w:r w:rsidRPr="003B4DF4">
        <w:rPr>
          <w:rFonts w:ascii="Verdana" w:hAnsi="Verdana"/>
          <w:sz w:val="18"/>
          <w:szCs w:val="18"/>
        </w:rPr>
        <w:t xml:space="preserve">: Fast </w:t>
      </w:r>
      <w:proofErr w:type="spellStart"/>
      <w:r w:rsidRPr="003B4DF4">
        <w:rPr>
          <w:rFonts w:ascii="Verdana" w:hAnsi="Verdana"/>
          <w:sz w:val="18"/>
          <w:szCs w:val="18"/>
        </w:rPr>
        <w:t>Track</w:t>
      </w:r>
      <w:proofErr w:type="spellEnd"/>
      <w:r w:rsidRPr="003B4DF4">
        <w:rPr>
          <w:rFonts w:ascii="Verdana" w:hAnsi="Verdana"/>
          <w:sz w:val="18"/>
          <w:szCs w:val="18"/>
        </w:rPr>
        <w:t xml:space="preserve"> [V7]; </w:t>
      </w:r>
      <w:proofErr w:type="spellStart"/>
      <w:r w:rsidRPr="003B4DF4">
        <w:rPr>
          <w:rFonts w:ascii="Verdana" w:hAnsi="Verdana"/>
          <w:sz w:val="18"/>
          <w:szCs w:val="18"/>
        </w:rPr>
        <w:t>Implementing</w:t>
      </w:r>
      <w:proofErr w:type="spellEnd"/>
      <w:r w:rsidRPr="003B4DF4">
        <w:rPr>
          <w:rFonts w:ascii="Verdana" w:hAnsi="Verdana"/>
          <w:sz w:val="18"/>
          <w:szCs w:val="18"/>
        </w:rPr>
        <w:t xml:space="preserve"> and Operating Cisco Enterprise Network </w:t>
      </w:r>
      <w:proofErr w:type="spellStart"/>
      <w:r w:rsidRPr="003B4DF4">
        <w:rPr>
          <w:rFonts w:ascii="Verdana" w:hAnsi="Verdana"/>
          <w:sz w:val="18"/>
          <w:szCs w:val="18"/>
        </w:rPr>
        <w:t>Core</w:t>
      </w:r>
      <w:proofErr w:type="spellEnd"/>
      <w:r w:rsidRPr="003B4DF4">
        <w:rPr>
          <w:rFonts w:ascii="Verdana" w:hAnsi="Verdana"/>
          <w:sz w:val="18"/>
          <w:szCs w:val="18"/>
        </w:rPr>
        <w:t xml:space="preserve"> Technologies;</w:t>
      </w:r>
    </w:p>
    <w:p w14:paraId="3820CCBB" w14:textId="77777777" w:rsidR="003B4DF4" w:rsidRPr="003B4DF4" w:rsidRDefault="003B4DF4" w:rsidP="00675B75">
      <w:pPr>
        <w:keepNext/>
        <w:keepLines/>
        <w:tabs>
          <w:tab w:val="left" w:pos="3686"/>
        </w:tabs>
        <w:spacing w:line="360" w:lineRule="auto"/>
        <w:ind w:left="1418" w:right="-590" w:hanging="992"/>
        <w:jc w:val="both"/>
        <w:rPr>
          <w:rFonts w:ascii="Verdana" w:hAnsi="Verdana"/>
          <w:sz w:val="18"/>
          <w:szCs w:val="18"/>
        </w:rPr>
      </w:pPr>
      <w:r w:rsidRPr="003B4DF4">
        <w:rPr>
          <w:rFonts w:ascii="Verdana" w:hAnsi="Verdana"/>
          <w:b/>
          <w:sz w:val="18"/>
          <w:szCs w:val="18"/>
        </w:rPr>
        <w:t>Część B</w:t>
      </w:r>
      <w:r w:rsidRPr="003B4DF4">
        <w:rPr>
          <w:rFonts w:ascii="Verdana" w:hAnsi="Verdana"/>
          <w:sz w:val="18"/>
          <w:szCs w:val="18"/>
        </w:rPr>
        <w:t xml:space="preserve"> - Świadczenie usługi szkoleniowej o tematyce: Tworzenie aplikacji na platformie Node.js; Docker dla programistów;</w:t>
      </w:r>
    </w:p>
    <w:p w14:paraId="3FE8B852" w14:textId="17025908" w:rsidR="003B4DF4" w:rsidRDefault="003B4DF4" w:rsidP="00675B75">
      <w:pPr>
        <w:keepNext/>
        <w:keepLines/>
        <w:spacing w:line="360" w:lineRule="auto"/>
        <w:ind w:left="1418" w:right="-589" w:hanging="992"/>
        <w:jc w:val="both"/>
      </w:pPr>
      <w:r w:rsidRPr="003B4DF4">
        <w:rPr>
          <w:rFonts w:ascii="Verdana" w:hAnsi="Verdana"/>
          <w:b/>
          <w:sz w:val="18"/>
          <w:szCs w:val="18"/>
        </w:rPr>
        <w:t>Część C</w:t>
      </w:r>
      <w:r w:rsidRPr="003B4DF4">
        <w:rPr>
          <w:rFonts w:ascii="Verdana" w:hAnsi="Verdana"/>
          <w:sz w:val="18"/>
          <w:szCs w:val="18"/>
        </w:rPr>
        <w:t xml:space="preserve"> - Świadczenie usługi szkoleniowej o tematyce: MS 20761 Zapytania za pomocą języka </w:t>
      </w:r>
      <w:r w:rsidR="004E1C76">
        <w:rPr>
          <w:rFonts w:ascii="Verdana" w:hAnsi="Verdana"/>
          <w:sz w:val="18"/>
          <w:szCs w:val="18"/>
        </w:rPr>
        <w:br/>
      </w:r>
      <w:r w:rsidRPr="003B4DF4">
        <w:rPr>
          <w:rFonts w:ascii="Verdana" w:hAnsi="Verdana"/>
          <w:sz w:val="18"/>
          <w:szCs w:val="18"/>
        </w:rPr>
        <w:t>T-SQL; MD-100T00 Windows 10; MS 10997 OFFICE 365 administracja i rozwiązywanie problemów.</w:t>
      </w:r>
    </w:p>
    <w:p w14:paraId="6FE276B6" w14:textId="77777777" w:rsidR="0094638E" w:rsidRPr="0094638E" w:rsidRDefault="0094638E" w:rsidP="00675B75">
      <w:pPr>
        <w:keepNext/>
        <w:keepLines/>
        <w:spacing w:line="360" w:lineRule="auto"/>
        <w:ind w:left="1418" w:right="-589" w:hanging="992"/>
        <w:jc w:val="both"/>
        <w:rPr>
          <w:rFonts w:ascii="Verdana" w:hAnsi="Verdana"/>
          <w:sz w:val="18"/>
          <w:szCs w:val="18"/>
        </w:rPr>
      </w:pPr>
      <w:r w:rsidRPr="0094638E">
        <w:rPr>
          <w:rFonts w:ascii="Verdana" w:hAnsi="Verdana"/>
          <w:b/>
          <w:sz w:val="18"/>
          <w:szCs w:val="18"/>
        </w:rPr>
        <w:t>Część D</w:t>
      </w:r>
      <w:r w:rsidRPr="0094638E">
        <w:rPr>
          <w:rFonts w:ascii="Verdana" w:hAnsi="Verdana"/>
          <w:sz w:val="18"/>
          <w:szCs w:val="18"/>
        </w:rPr>
        <w:t xml:space="preserve"> – Świadczenie usługi szkoleniowej o tematyce: Microsoft Excel i Microsoft Word (na trzech poziomach zaawansowania);</w:t>
      </w:r>
    </w:p>
    <w:p w14:paraId="5DF124D8" w14:textId="77777777" w:rsidR="0094638E" w:rsidRPr="0094638E" w:rsidRDefault="0094638E" w:rsidP="00675B75">
      <w:pPr>
        <w:keepNext/>
        <w:keepLines/>
        <w:spacing w:line="360" w:lineRule="auto"/>
        <w:ind w:left="1418" w:right="-589" w:hanging="992"/>
        <w:jc w:val="both"/>
        <w:rPr>
          <w:rFonts w:ascii="Verdana" w:hAnsi="Verdana"/>
          <w:sz w:val="18"/>
          <w:szCs w:val="18"/>
        </w:rPr>
      </w:pPr>
      <w:r w:rsidRPr="0094638E">
        <w:rPr>
          <w:rFonts w:ascii="Verdana" w:hAnsi="Verdana"/>
          <w:b/>
          <w:sz w:val="18"/>
          <w:szCs w:val="18"/>
        </w:rPr>
        <w:t>Część E</w:t>
      </w:r>
      <w:r w:rsidRPr="0094638E">
        <w:rPr>
          <w:rFonts w:ascii="Verdana" w:hAnsi="Verdana"/>
          <w:sz w:val="18"/>
          <w:szCs w:val="18"/>
        </w:rPr>
        <w:t xml:space="preserve"> – Świadczenie usługi szkoleniowej o tematyce: Microsoft PowerPoint (na trzech poziomach zaawansowania);</w:t>
      </w:r>
    </w:p>
    <w:p w14:paraId="071F4EB6" w14:textId="77777777" w:rsidR="0094638E" w:rsidRPr="0094638E" w:rsidRDefault="0094638E" w:rsidP="00675B75">
      <w:pPr>
        <w:keepNext/>
        <w:keepLines/>
        <w:spacing w:line="360" w:lineRule="auto"/>
        <w:ind w:left="1418" w:right="-589" w:hanging="992"/>
        <w:jc w:val="both"/>
        <w:rPr>
          <w:rFonts w:ascii="Verdana" w:hAnsi="Verdana"/>
          <w:sz w:val="18"/>
          <w:szCs w:val="18"/>
        </w:rPr>
      </w:pPr>
      <w:r w:rsidRPr="0094638E">
        <w:rPr>
          <w:rFonts w:ascii="Verdana" w:hAnsi="Verdana"/>
          <w:b/>
          <w:sz w:val="18"/>
          <w:szCs w:val="18"/>
        </w:rPr>
        <w:t>Część F</w:t>
      </w:r>
      <w:r w:rsidRPr="0094638E">
        <w:rPr>
          <w:rFonts w:ascii="Verdana" w:hAnsi="Verdana"/>
          <w:sz w:val="18"/>
          <w:szCs w:val="18"/>
        </w:rPr>
        <w:t xml:space="preserve"> – Świadczenie usługi szkoleniowej o tematyce: VBA (Visual Basic for Applications) w Excelu od podstaw;</w:t>
      </w:r>
    </w:p>
    <w:p w14:paraId="571B403B" w14:textId="77777777" w:rsidR="0094638E" w:rsidRPr="0094638E" w:rsidRDefault="0094638E" w:rsidP="00675B75">
      <w:pPr>
        <w:keepNext/>
        <w:keepLines/>
        <w:spacing w:line="360" w:lineRule="auto"/>
        <w:ind w:left="1418" w:right="-589" w:hanging="992"/>
        <w:jc w:val="both"/>
        <w:rPr>
          <w:rFonts w:ascii="Verdana" w:hAnsi="Verdana"/>
          <w:sz w:val="18"/>
          <w:szCs w:val="18"/>
        </w:rPr>
      </w:pPr>
      <w:r w:rsidRPr="0094638E">
        <w:rPr>
          <w:rFonts w:ascii="Verdana" w:hAnsi="Verdana"/>
          <w:b/>
          <w:sz w:val="18"/>
          <w:szCs w:val="18"/>
        </w:rPr>
        <w:t>Część G</w:t>
      </w:r>
      <w:r w:rsidRPr="0094638E">
        <w:rPr>
          <w:rFonts w:ascii="Verdana" w:hAnsi="Verdana"/>
          <w:sz w:val="18"/>
          <w:szCs w:val="18"/>
        </w:rPr>
        <w:t xml:space="preserve"> - Świadczenie usługi szkoleniowej o tematyce: SQL poziom podstawowy.</w:t>
      </w:r>
    </w:p>
    <w:p w14:paraId="686650A8" w14:textId="38312B2D" w:rsidR="003B4DF4" w:rsidRDefault="003B4DF4" w:rsidP="00675B75">
      <w:pPr>
        <w:pStyle w:val="Akapitzlist"/>
        <w:keepNext/>
        <w:keepLines/>
        <w:spacing w:line="360" w:lineRule="auto"/>
        <w:ind w:left="426" w:right="-589"/>
        <w:jc w:val="both"/>
      </w:pPr>
    </w:p>
    <w:p w14:paraId="515237A3" w14:textId="4F2FE67B" w:rsidR="003B4DF4" w:rsidRDefault="003B4DF4" w:rsidP="00675B75">
      <w:pPr>
        <w:pStyle w:val="Akapitzlist"/>
        <w:keepNext/>
        <w:keepLines/>
        <w:spacing w:line="360" w:lineRule="auto"/>
        <w:ind w:left="426" w:right="-589"/>
        <w:jc w:val="both"/>
      </w:pPr>
      <w:r w:rsidRPr="000D5040">
        <w:rPr>
          <w:rFonts w:ascii="Verdana" w:hAnsi="Verdana"/>
          <w:bCs/>
          <w:sz w:val="18"/>
          <w:szCs w:val="18"/>
        </w:rPr>
        <w:t xml:space="preserve">Przedmiot zamówienia został szczegółowo opisany w </w:t>
      </w:r>
      <w:r w:rsidRPr="000D5040">
        <w:rPr>
          <w:rFonts w:ascii="Verdana" w:hAnsi="Verdana"/>
          <w:bCs/>
          <w:iCs/>
          <w:color w:val="000000" w:themeColor="text1"/>
          <w:sz w:val="18"/>
          <w:szCs w:val="18"/>
        </w:rPr>
        <w:t>załączniku nr 2 (A-</w:t>
      </w:r>
      <w:r w:rsidR="004E1C76">
        <w:rPr>
          <w:rFonts w:ascii="Verdana" w:hAnsi="Verdana"/>
          <w:bCs/>
          <w:iCs/>
          <w:color w:val="000000" w:themeColor="text1"/>
          <w:sz w:val="18"/>
          <w:szCs w:val="18"/>
        </w:rPr>
        <w:t>G</w:t>
      </w:r>
      <w:r w:rsidRPr="000D5040">
        <w:rPr>
          <w:rFonts w:ascii="Verdana" w:hAnsi="Verdana"/>
          <w:bCs/>
          <w:iCs/>
          <w:color w:val="000000" w:themeColor="text1"/>
          <w:sz w:val="18"/>
          <w:szCs w:val="18"/>
        </w:rPr>
        <w:t xml:space="preserve">) do SWZ (Opis przedmiotu zamówienia). </w:t>
      </w:r>
      <w:r w:rsidRPr="000D5040">
        <w:rPr>
          <w:rFonts w:ascii="Verdana" w:hAnsi="Verdana"/>
          <w:bCs/>
          <w:color w:val="000000" w:themeColor="text1"/>
          <w:sz w:val="18"/>
          <w:szCs w:val="18"/>
        </w:rPr>
        <w:t>Zamawiający wymaga, by oferowane usługi spełniały wymogi zawarte w tym załączniku.</w:t>
      </w:r>
    </w:p>
    <w:p w14:paraId="32FE1824" w14:textId="77777777" w:rsidR="0092250A" w:rsidRPr="000D5040" w:rsidRDefault="0092250A" w:rsidP="00675B75">
      <w:pPr>
        <w:keepNext/>
        <w:keepLines/>
        <w:spacing w:line="360" w:lineRule="auto"/>
        <w:ind w:left="425" w:right="-589"/>
        <w:jc w:val="both"/>
        <w:rPr>
          <w:rFonts w:ascii="Verdana" w:hAnsi="Verdana"/>
          <w:bCs/>
          <w:color w:val="000000" w:themeColor="text1"/>
          <w:sz w:val="18"/>
          <w:szCs w:val="18"/>
        </w:rPr>
      </w:pPr>
      <w:r w:rsidRPr="003B4802">
        <w:rPr>
          <w:rFonts w:ascii="Verdana" w:hAnsi="Verdana"/>
          <w:b/>
          <w:bCs/>
          <w:sz w:val="18"/>
          <w:szCs w:val="18"/>
        </w:rPr>
        <w:t>Zamówienie realizowane w ramach Umowy o dofinansowanie nr POWR.03.05.00-00-Z085/17-00 na potrzeby Uniwersytetu Medycznego we Wrocławiu. Projekt współfinansowany przez Unię Europejską ze środków Europejskiego Funduszu Społecznego w ramach Programu Operacyjnego Wiedza Edukacja Rozwój.</w:t>
      </w:r>
    </w:p>
    <w:p w14:paraId="0A435DA1" w14:textId="75EF89D8" w:rsidR="00802FF3" w:rsidRDefault="00A13784" w:rsidP="00675B75">
      <w:pPr>
        <w:pStyle w:val="Akapitzlist"/>
        <w:keepNext/>
        <w:keepLines/>
        <w:numPr>
          <w:ilvl w:val="0"/>
          <w:numId w:val="19"/>
        </w:numPr>
        <w:tabs>
          <w:tab w:val="clear" w:pos="0"/>
          <w:tab w:val="num" w:pos="426"/>
        </w:tabs>
        <w:spacing w:line="360" w:lineRule="auto"/>
        <w:ind w:left="425" w:right="-589" w:hanging="426"/>
        <w:jc w:val="both"/>
        <w:rPr>
          <w:color w:val="000000"/>
        </w:rPr>
      </w:pPr>
      <w:r>
        <w:rPr>
          <w:rFonts w:ascii="Verdana" w:hAnsi="Verdana"/>
          <w:b/>
          <w:bCs/>
          <w:color w:val="000000"/>
          <w:sz w:val="18"/>
          <w:szCs w:val="18"/>
        </w:rPr>
        <w:t>Kod</w:t>
      </w:r>
      <w:r w:rsidR="001B19BA">
        <w:rPr>
          <w:rFonts w:ascii="Verdana" w:hAnsi="Verdana"/>
          <w:b/>
          <w:bCs/>
          <w:color w:val="000000"/>
          <w:sz w:val="18"/>
          <w:szCs w:val="18"/>
        </w:rPr>
        <w:t>y</w:t>
      </w:r>
      <w:r>
        <w:rPr>
          <w:rFonts w:ascii="Verdana" w:hAnsi="Verdana"/>
          <w:b/>
          <w:bCs/>
          <w:color w:val="000000"/>
          <w:sz w:val="18"/>
          <w:szCs w:val="18"/>
        </w:rPr>
        <w:t xml:space="preserve"> CPV:</w:t>
      </w:r>
    </w:p>
    <w:p w14:paraId="3DB69301" w14:textId="77777777" w:rsidR="0092250A" w:rsidRPr="0092250A" w:rsidRDefault="0092250A" w:rsidP="00675B75">
      <w:pPr>
        <w:keepNext/>
        <w:keepLines/>
        <w:spacing w:line="360" w:lineRule="auto"/>
        <w:ind w:left="425" w:right="-589"/>
        <w:rPr>
          <w:rStyle w:val="czeinternetowe"/>
          <w:rFonts w:ascii="Verdana" w:hAnsi="Verdana"/>
          <w:color w:val="000000"/>
          <w:sz w:val="18"/>
          <w:szCs w:val="18"/>
          <w:u w:val="none"/>
        </w:rPr>
      </w:pPr>
      <w:bookmarkStart w:id="3" w:name="cpv_8939"/>
      <w:bookmarkEnd w:id="3"/>
      <w:r w:rsidRPr="0092250A">
        <w:rPr>
          <w:rStyle w:val="czeinternetowe"/>
          <w:rFonts w:ascii="Verdana" w:hAnsi="Verdana"/>
          <w:color w:val="000000"/>
          <w:sz w:val="18"/>
          <w:szCs w:val="18"/>
          <w:u w:val="none"/>
        </w:rPr>
        <w:t>80500000-9 Usługi szkoleniowe</w:t>
      </w:r>
    </w:p>
    <w:p w14:paraId="20325F69" w14:textId="77777777" w:rsidR="0092250A" w:rsidRPr="0092250A" w:rsidRDefault="0092250A" w:rsidP="00675B75">
      <w:pPr>
        <w:keepNext/>
        <w:keepLines/>
        <w:spacing w:line="360" w:lineRule="auto"/>
        <w:ind w:left="425" w:right="-589"/>
        <w:rPr>
          <w:rStyle w:val="czeinternetowe"/>
          <w:rFonts w:ascii="Verdana" w:hAnsi="Verdana"/>
          <w:color w:val="000000"/>
          <w:sz w:val="18"/>
          <w:szCs w:val="18"/>
          <w:u w:val="none"/>
        </w:rPr>
      </w:pPr>
      <w:r w:rsidRPr="0092250A">
        <w:rPr>
          <w:rStyle w:val="czeinternetowe"/>
          <w:rFonts w:ascii="Verdana" w:hAnsi="Verdana"/>
          <w:color w:val="000000"/>
          <w:sz w:val="18"/>
          <w:szCs w:val="18"/>
          <w:u w:val="none"/>
        </w:rPr>
        <w:t>80510000-2 Usługi szkolenia specjalistycznego</w:t>
      </w:r>
    </w:p>
    <w:p w14:paraId="2FDCE786" w14:textId="47831503" w:rsidR="0092250A" w:rsidRDefault="0092250A" w:rsidP="00675B75">
      <w:pPr>
        <w:keepNext/>
        <w:keepLines/>
        <w:spacing w:line="360" w:lineRule="auto"/>
        <w:ind w:left="425" w:right="-589"/>
        <w:rPr>
          <w:rStyle w:val="czeinternetowe"/>
          <w:rFonts w:ascii="Verdana" w:hAnsi="Verdana"/>
          <w:color w:val="000000"/>
          <w:sz w:val="18"/>
          <w:szCs w:val="18"/>
          <w:u w:val="none"/>
        </w:rPr>
      </w:pPr>
      <w:r w:rsidRPr="0092250A">
        <w:rPr>
          <w:rStyle w:val="czeinternetowe"/>
          <w:rFonts w:ascii="Verdana" w:hAnsi="Verdana"/>
          <w:color w:val="000000"/>
          <w:sz w:val="18"/>
          <w:szCs w:val="18"/>
          <w:u w:val="none"/>
        </w:rPr>
        <w:t>80400000-8 Usługi edukacji osób dorosłych oraz inne</w:t>
      </w:r>
    </w:p>
    <w:p w14:paraId="50BB3E58" w14:textId="39B03D90" w:rsidR="00802FF3" w:rsidRPr="00042135" w:rsidRDefault="00A13784" w:rsidP="00675B75">
      <w:pPr>
        <w:pStyle w:val="Akapitzlist"/>
        <w:keepNext/>
        <w:keepLines/>
        <w:numPr>
          <w:ilvl w:val="0"/>
          <w:numId w:val="19"/>
        </w:numPr>
        <w:tabs>
          <w:tab w:val="clear" w:pos="0"/>
          <w:tab w:val="num" w:pos="426"/>
        </w:tabs>
        <w:spacing w:line="360" w:lineRule="auto"/>
        <w:ind w:left="425" w:right="-589" w:hanging="426"/>
        <w:jc w:val="both"/>
      </w:pPr>
      <w:r w:rsidRPr="00BC78F8">
        <w:rPr>
          <w:rFonts w:ascii="Verdana" w:hAnsi="Verdana"/>
          <w:sz w:val="18"/>
          <w:szCs w:val="18"/>
        </w:rPr>
        <w:t>Zamawiający podaje kwotę, jaką zamierza przeznaczyć na sfinansowanie zamówienia, która wynosi brutto:</w:t>
      </w:r>
      <w:r w:rsidR="001B19BA" w:rsidRPr="00BC78F8">
        <w:rPr>
          <w:rFonts w:ascii="Verdana" w:hAnsi="Verdana"/>
          <w:sz w:val="18"/>
          <w:szCs w:val="18"/>
        </w:rPr>
        <w:t xml:space="preserve"> </w:t>
      </w:r>
      <w:r w:rsidR="004E1C76" w:rsidRPr="004E1C76">
        <w:rPr>
          <w:rFonts w:ascii="Verdana" w:hAnsi="Verdana"/>
          <w:b/>
          <w:sz w:val="18"/>
          <w:szCs w:val="18"/>
        </w:rPr>
        <w:t>168 806,42</w:t>
      </w:r>
      <w:r w:rsidRPr="00BC78F8">
        <w:rPr>
          <w:rFonts w:ascii="Verdana" w:hAnsi="Verdana"/>
          <w:b/>
          <w:sz w:val="18"/>
          <w:szCs w:val="18"/>
        </w:rPr>
        <w:t xml:space="preserve"> zł</w:t>
      </w:r>
      <w:r w:rsidR="00042135">
        <w:rPr>
          <w:rFonts w:ascii="Verdana" w:hAnsi="Verdana"/>
          <w:b/>
          <w:sz w:val="18"/>
          <w:szCs w:val="18"/>
        </w:rPr>
        <w:t xml:space="preserve">, </w:t>
      </w:r>
      <w:r w:rsidR="00042135" w:rsidRPr="00042135">
        <w:rPr>
          <w:rFonts w:ascii="Verdana" w:hAnsi="Verdana"/>
          <w:sz w:val="18"/>
          <w:szCs w:val="18"/>
        </w:rPr>
        <w:t>w tym:</w:t>
      </w:r>
    </w:p>
    <w:p w14:paraId="2D01B6CF" w14:textId="59A0784C" w:rsidR="00042135" w:rsidRPr="001466BD" w:rsidRDefault="00042135" w:rsidP="00675B75">
      <w:pPr>
        <w:pStyle w:val="Akapitzlist"/>
        <w:keepNext/>
        <w:keepLines/>
        <w:spacing w:line="360" w:lineRule="auto"/>
        <w:ind w:left="426"/>
        <w:jc w:val="both"/>
        <w:rPr>
          <w:rFonts w:ascii="Verdana" w:hAnsi="Verdana"/>
          <w:b/>
          <w:sz w:val="18"/>
          <w:szCs w:val="18"/>
        </w:rPr>
      </w:pPr>
      <w:r w:rsidRPr="001466BD">
        <w:rPr>
          <w:rFonts w:ascii="Verdana" w:hAnsi="Verdana"/>
          <w:b/>
          <w:sz w:val="18"/>
          <w:szCs w:val="18"/>
        </w:rPr>
        <w:t>dla części A –</w:t>
      </w:r>
      <w:r w:rsidRPr="001466BD">
        <w:t xml:space="preserve"> </w:t>
      </w:r>
      <w:r w:rsidR="004E1C76">
        <w:rPr>
          <w:rFonts w:ascii="Verdana" w:hAnsi="Verdana"/>
          <w:b/>
          <w:sz w:val="18"/>
          <w:szCs w:val="18"/>
        </w:rPr>
        <w:t>47 112,75</w:t>
      </w:r>
      <w:r w:rsidRPr="001466BD">
        <w:rPr>
          <w:rFonts w:ascii="Verdana" w:hAnsi="Verdana"/>
          <w:b/>
          <w:sz w:val="18"/>
          <w:szCs w:val="18"/>
        </w:rPr>
        <w:t xml:space="preserve"> zł,</w:t>
      </w:r>
    </w:p>
    <w:p w14:paraId="35CEF10D" w14:textId="2EE9BB94" w:rsidR="00042135" w:rsidRPr="001466BD" w:rsidRDefault="00042135" w:rsidP="00675B75">
      <w:pPr>
        <w:pStyle w:val="Akapitzlist"/>
        <w:keepNext/>
        <w:keepLines/>
        <w:spacing w:line="360" w:lineRule="auto"/>
        <w:ind w:left="426"/>
        <w:jc w:val="both"/>
        <w:rPr>
          <w:rFonts w:ascii="Verdana" w:hAnsi="Verdana"/>
          <w:b/>
          <w:sz w:val="18"/>
          <w:szCs w:val="18"/>
        </w:rPr>
      </w:pPr>
      <w:r w:rsidRPr="001466BD">
        <w:rPr>
          <w:rFonts w:ascii="Verdana" w:hAnsi="Verdana"/>
          <w:b/>
          <w:sz w:val="18"/>
          <w:szCs w:val="18"/>
        </w:rPr>
        <w:t xml:space="preserve">dla części </w:t>
      </w:r>
      <w:r w:rsidR="004E1C76">
        <w:rPr>
          <w:rFonts w:ascii="Verdana" w:hAnsi="Verdana"/>
          <w:b/>
          <w:sz w:val="18"/>
          <w:szCs w:val="18"/>
        </w:rPr>
        <w:t>B</w:t>
      </w:r>
      <w:r w:rsidRPr="001466BD">
        <w:rPr>
          <w:rFonts w:ascii="Verdana" w:hAnsi="Verdana"/>
          <w:b/>
          <w:sz w:val="18"/>
          <w:szCs w:val="18"/>
        </w:rPr>
        <w:t xml:space="preserve"> – </w:t>
      </w:r>
      <w:r w:rsidR="004E1C76">
        <w:rPr>
          <w:rFonts w:ascii="Verdana" w:hAnsi="Verdana"/>
          <w:b/>
          <w:sz w:val="18"/>
          <w:szCs w:val="18"/>
        </w:rPr>
        <w:t>11 882,67</w:t>
      </w:r>
      <w:r w:rsidRPr="001466BD">
        <w:rPr>
          <w:rFonts w:ascii="Verdana" w:hAnsi="Verdana"/>
          <w:b/>
          <w:sz w:val="18"/>
          <w:szCs w:val="18"/>
        </w:rPr>
        <w:t xml:space="preserve"> zł,</w:t>
      </w:r>
    </w:p>
    <w:p w14:paraId="5F024EFF" w14:textId="62611052" w:rsidR="00042135" w:rsidRDefault="00042135" w:rsidP="00675B75">
      <w:pPr>
        <w:pStyle w:val="Akapitzlist"/>
        <w:keepNext/>
        <w:keepLines/>
        <w:spacing w:line="360" w:lineRule="auto"/>
        <w:ind w:left="426"/>
        <w:jc w:val="both"/>
        <w:rPr>
          <w:rFonts w:ascii="Verdana" w:hAnsi="Verdana"/>
          <w:b/>
          <w:sz w:val="18"/>
          <w:szCs w:val="18"/>
        </w:rPr>
      </w:pPr>
      <w:r w:rsidRPr="001466BD">
        <w:rPr>
          <w:rFonts w:ascii="Verdana" w:hAnsi="Verdana"/>
          <w:b/>
          <w:sz w:val="18"/>
          <w:szCs w:val="18"/>
        </w:rPr>
        <w:t xml:space="preserve">dla część C – </w:t>
      </w:r>
      <w:r w:rsidR="004E1C76">
        <w:rPr>
          <w:rFonts w:ascii="Verdana" w:hAnsi="Verdana"/>
          <w:b/>
          <w:sz w:val="18"/>
          <w:szCs w:val="18"/>
        </w:rPr>
        <w:t>27 875,00</w:t>
      </w:r>
      <w:r w:rsidRPr="001466BD">
        <w:rPr>
          <w:rFonts w:ascii="Verdana" w:hAnsi="Verdana"/>
          <w:b/>
          <w:sz w:val="18"/>
          <w:szCs w:val="18"/>
        </w:rPr>
        <w:t xml:space="preserve"> zł</w:t>
      </w:r>
      <w:r w:rsidR="004E1C76">
        <w:rPr>
          <w:rFonts w:ascii="Verdana" w:hAnsi="Verdana"/>
          <w:b/>
          <w:sz w:val="18"/>
          <w:szCs w:val="18"/>
        </w:rPr>
        <w:t>,</w:t>
      </w:r>
    </w:p>
    <w:p w14:paraId="40BC047D" w14:textId="41AD92B4" w:rsidR="004E1C76" w:rsidRDefault="004E1C76" w:rsidP="00675B75">
      <w:pPr>
        <w:pStyle w:val="Akapitzlist"/>
        <w:keepNext/>
        <w:keepLines/>
        <w:spacing w:line="360" w:lineRule="auto"/>
        <w:ind w:left="426"/>
        <w:jc w:val="both"/>
        <w:rPr>
          <w:rFonts w:ascii="Verdana" w:hAnsi="Verdana"/>
          <w:b/>
          <w:sz w:val="18"/>
          <w:szCs w:val="18"/>
        </w:rPr>
      </w:pPr>
      <w:r w:rsidRPr="001466BD">
        <w:rPr>
          <w:rFonts w:ascii="Verdana" w:hAnsi="Verdana"/>
          <w:b/>
          <w:sz w:val="18"/>
          <w:szCs w:val="18"/>
        </w:rPr>
        <w:t xml:space="preserve">dla część </w:t>
      </w:r>
      <w:r>
        <w:rPr>
          <w:rFonts w:ascii="Verdana" w:hAnsi="Verdana"/>
          <w:b/>
          <w:sz w:val="18"/>
          <w:szCs w:val="18"/>
        </w:rPr>
        <w:t>D</w:t>
      </w:r>
      <w:r w:rsidRPr="001466BD">
        <w:rPr>
          <w:rFonts w:ascii="Verdana" w:hAnsi="Verdana"/>
          <w:b/>
          <w:sz w:val="18"/>
          <w:szCs w:val="18"/>
        </w:rPr>
        <w:t xml:space="preserve"> –</w:t>
      </w:r>
      <w:r>
        <w:rPr>
          <w:rFonts w:ascii="Verdana" w:hAnsi="Verdana"/>
          <w:b/>
          <w:sz w:val="18"/>
          <w:szCs w:val="18"/>
        </w:rPr>
        <w:t xml:space="preserve"> 59 466,67 zł,</w:t>
      </w:r>
    </w:p>
    <w:p w14:paraId="48C9462A" w14:textId="497B5E8A" w:rsidR="004E1C76" w:rsidRDefault="004E1C76" w:rsidP="00675B75">
      <w:pPr>
        <w:pStyle w:val="Akapitzlist"/>
        <w:keepNext/>
        <w:keepLines/>
        <w:spacing w:line="360" w:lineRule="auto"/>
        <w:ind w:left="426"/>
        <w:jc w:val="both"/>
        <w:rPr>
          <w:rFonts w:ascii="Verdana" w:hAnsi="Verdana"/>
          <w:b/>
          <w:sz w:val="18"/>
          <w:szCs w:val="18"/>
        </w:rPr>
      </w:pPr>
      <w:r w:rsidRPr="001466BD">
        <w:rPr>
          <w:rFonts w:ascii="Verdana" w:hAnsi="Verdana"/>
          <w:b/>
          <w:sz w:val="18"/>
          <w:szCs w:val="18"/>
        </w:rPr>
        <w:t xml:space="preserve">dla część </w:t>
      </w:r>
      <w:r>
        <w:rPr>
          <w:rFonts w:ascii="Verdana" w:hAnsi="Verdana"/>
          <w:b/>
          <w:sz w:val="18"/>
          <w:szCs w:val="18"/>
        </w:rPr>
        <w:t>E</w:t>
      </w:r>
      <w:r w:rsidRPr="001466BD">
        <w:rPr>
          <w:rFonts w:ascii="Verdana" w:hAnsi="Verdana"/>
          <w:b/>
          <w:sz w:val="18"/>
          <w:szCs w:val="18"/>
        </w:rPr>
        <w:t xml:space="preserve"> –</w:t>
      </w:r>
      <w:r>
        <w:rPr>
          <w:rFonts w:ascii="Verdana" w:hAnsi="Verdana"/>
          <w:b/>
          <w:sz w:val="18"/>
          <w:szCs w:val="18"/>
        </w:rPr>
        <w:t xml:space="preserve"> 12 888,00 zł,</w:t>
      </w:r>
    </w:p>
    <w:p w14:paraId="01A49E9C" w14:textId="1D4C25F7" w:rsidR="00042135" w:rsidRDefault="004E1C76" w:rsidP="00675B75">
      <w:pPr>
        <w:pStyle w:val="Akapitzlist"/>
        <w:keepNext/>
        <w:keepLines/>
        <w:spacing w:line="360" w:lineRule="auto"/>
        <w:ind w:left="426"/>
        <w:jc w:val="both"/>
        <w:rPr>
          <w:rFonts w:ascii="Verdana" w:hAnsi="Verdana"/>
          <w:b/>
          <w:sz w:val="18"/>
          <w:szCs w:val="18"/>
        </w:rPr>
      </w:pPr>
      <w:r w:rsidRPr="001466BD">
        <w:rPr>
          <w:rFonts w:ascii="Verdana" w:hAnsi="Verdana"/>
          <w:b/>
          <w:sz w:val="18"/>
          <w:szCs w:val="18"/>
        </w:rPr>
        <w:lastRenderedPageBreak/>
        <w:t xml:space="preserve">dla część </w:t>
      </w:r>
      <w:r>
        <w:rPr>
          <w:rFonts w:ascii="Verdana" w:hAnsi="Verdana"/>
          <w:b/>
          <w:sz w:val="18"/>
          <w:szCs w:val="18"/>
        </w:rPr>
        <w:t>F</w:t>
      </w:r>
      <w:r w:rsidRPr="001466BD">
        <w:rPr>
          <w:rFonts w:ascii="Verdana" w:hAnsi="Verdana"/>
          <w:b/>
          <w:sz w:val="18"/>
          <w:szCs w:val="18"/>
        </w:rPr>
        <w:t xml:space="preserve"> –</w:t>
      </w:r>
      <w:r>
        <w:rPr>
          <w:rFonts w:ascii="Verdana" w:hAnsi="Verdana"/>
          <w:b/>
          <w:sz w:val="18"/>
          <w:szCs w:val="18"/>
        </w:rPr>
        <w:t xml:space="preserve"> </w:t>
      </w:r>
      <w:r w:rsidR="000C17AA">
        <w:rPr>
          <w:rFonts w:ascii="Verdana" w:hAnsi="Verdana"/>
          <w:b/>
          <w:sz w:val="18"/>
          <w:szCs w:val="18"/>
        </w:rPr>
        <w:t xml:space="preserve">  </w:t>
      </w:r>
      <w:r>
        <w:rPr>
          <w:rFonts w:ascii="Verdana" w:hAnsi="Verdana"/>
          <w:b/>
          <w:sz w:val="18"/>
          <w:szCs w:val="18"/>
        </w:rPr>
        <w:t>4 741,33 zł,</w:t>
      </w:r>
    </w:p>
    <w:p w14:paraId="4450257D" w14:textId="30514BF6" w:rsidR="004E1C76" w:rsidRPr="00BC78F8" w:rsidRDefault="004E1C76" w:rsidP="00675B75">
      <w:pPr>
        <w:pStyle w:val="Akapitzlist"/>
        <w:keepNext/>
        <w:keepLines/>
        <w:spacing w:line="360" w:lineRule="auto"/>
        <w:ind w:left="426"/>
        <w:jc w:val="both"/>
      </w:pPr>
      <w:r w:rsidRPr="001466BD">
        <w:rPr>
          <w:rFonts w:ascii="Verdana" w:hAnsi="Verdana"/>
          <w:b/>
          <w:sz w:val="18"/>
          <w:szCs w:val="18"/>
        </w:rPr>
        <w:t xml:space="preserve">dla część </w:t>
      </w:r>
      <w:r>
        <w:rPr>
          <w:rFonts w:ascii="Verdana" w:hAnsi="Verdana"/>
          <w:b/>
          <w:sz w:val="18"/>
          <w:szCs w:val="18"/>
        </w:rPr>
        <w:t>G</w:t>
      </w:r>
      <w:r w:rsidRPr="001466BD">
        <w:rPr>
          <w:rFonts w:ascii="Verdana" w:hAnsi="Verdana"/>
          <w:b/>
          <w:sz w:val="18"/>
          <w:szCs w:val="18"/>
        </w:rPr>
        <w:t xml:space="preserve"> –</w:t>
      </w:r>
      <w:r>
        <w:rPr>
          <w:rFonts w:ascii="Verdana" w:hAnsi="Verdana"/>
          <w:b/>
          <w:sz w:val="18"/>
          <w:szCs w:val="18"/>
        </w:rPr>
        <w:t xml:space="preserve"> </w:t>
      </w:r>
      <w:r w:rsidR="000C17AA">
        <w:rPr>
          <w:rFonts w:ascii="Verdana" w:hAnsi="Verdana"/>
          <w:b/>
          <w:sz w:val="18"/>
          <w:szCs w:val="18"/>
        </w:rPr>
        <w:t xml:space="preserve">  </w:t>
      </w:r>
      <w:r>
        <w:rPr>
          <w:rFonts w:ascii="Verdana" w:hAnsi="Verdana"/>
          <w:b/>
          <w:sz w:val="18"/>
          <w:szCs w:val="18"/>
        </w:rPr>
        <w:t>4 840,00 zł.</w:t>
      </w:r>
    </w:p>
    <w:p w14:paraId="3A5394D4" w14:textId="6C85EFAC" w:rsidR="00802FF3" w:rsidRDefault="00A13784" w:rsidP="00675B75">
      <w:pPr>
        <w:pStyle w:val="Akapitzlist"/>
        <w:keepNext/>
        <w:keepLines/>
        <w:numPr>
          <w:ilvl w:val="0"/>
          <w:numId w:val="19"/>
        </w:numPr>
        <w:tabs>
          <w:tab w:val="clear" w:pos="0"/>
          <w:tab w:val="num" w:pos="426"/>
        </w:tabs>
        <w:spacing w:line="360" w:lineRule="auto"/>
        <w:ind w:left="425" w:right="-589" w:hanging="426"/>
        <w:jc w:val="both"/>
        <w:rPr>
          <w:color w:val="000000"/>
        </w:rPr>
      </w:pPr>
      <w:r>
        <w:rPr>
          <w:rFonts w:ascii="Verdana" w:hAnsi="Verdana"/>
          <w:color w:val="000000"/>
          <w:sz w:val="18"/>
          <w:szCs w:val="18"/>
        </w:rPr>
        <w:t xml:space="preserve">Zamawiający </w:t>
      </w:r>
      <w:r>
        <w:rPr>
          <w:rFonts w:ascii="Verdana" w:hAnsi="Verdana"/>
          <w:b/>
          <w:color w:val="000000"/>
          <w:sz w:val="18"/>
          <w:szCs w:val="18"/>
          <w:u w:val="single"/>
        </w:rPr>
        <w:t>nie przewiduje</w:t>
      </w:r>
      <w:r>
        <w:rPr>
          <w:rFonts w:ascii="Verdana" w:hAnsi="Verdana"/>
          <w:color w:val="000000"/>
          <w:sz w:val="18"/>
          <w:szCs w:val="18"/>
        </w:rPr>
        <w:t xml:space="preserve">  możliwości udzielania zamówień, o których mowa w art. 214 ust.</w:t>
      </w:r>
      <w:r w:rsidR="001B19BA">
        <w:rPr>
          <w:rFonts w:ascii="Verdana" w:hAnsi="Verdana"/>
          <w:color w:val="000000"/>
          <w:sz w:val="18"/>
          <w:szCs w:val="18"/>
        </w:rPr>
        <w:t> </w:t>
      </w:r>
      <w:r>
        <w:rPr>
          <w:rFonts w:ascii="Verdana" w:hAnsi="Verdana"/>
          <w:color w:val="000000"/>
          <w:sz w:val="18"/>
          <w:szCs w:val="18"/>
        </w:rPr>
        <w:t>1 pkt 7</w:t>
      </w:r>
      <w:bookmarkStart w:id="4" w:name="_Toc162850039"/>
      <w:bookmarkEnd w:id="4"/>
      <w:r>
        <w:rPr>
          <w:rFonts w:ascii="Verdana" w:hAnsi="Verdana"/>
          <w:color w:val="000000"/>
          <w:sz w:val="18"/>
          <w:szCs w:val="18"/>
        </w:rPr>
        <w:t xml:space="preserve"> </w:t>
      </w:r>
      <w:proofErr w:type="spellStart"/>
      <w:r>
        <w:rPr>
          <w:rFonts w:ascii="Verdana" w:hAnsi="Verdana"/>
          <w:color w:val="000000"/>
          <w:sz w:val="18"/>
          <w:szCs w:val="18"/>
        </w:rPr>
        <w:t>Pzp</w:t>
      </w:r>
      <w:proofErr w:type="spellEnd"/>
      <w:r>
        <w:rPr>
          <w:rFonts w:ascii="Verdana" w:hAnsi="Verdana"/>
          <w:color w:val="000000"/>
          <w:sz w:val="18"/>
          <w:szCs w:val="18"/>
        </w:rPr>
        <w:t xml:space="preserve">. </w:t>
      </w:r>
    </w:p>
    <w:p w14:paraId="33816135" w14:textId="77777777" w:rsidR="00802FF3" w:rsidRDefault="00A13784" w:rsidP="00675B75">
      <w:pPr>
        <w:pStyle w:val="Akapitzlist"/>
        <w:keepNext/>
        <w:keepLines/>
        <w:numPr>
          <w:ilvl w:val="0"/>
          <w:numId w:val="19"/>
        </w:numPr>
        <w:tabs>
          <w:tab w:val="clear" w:pos="0"/>
          <w:tab w:val="num" w:pos="426"/>
        </w:tabs>
        <w:spacing w:line="360" w:lineRule="auto"/>
        <w:ind w:left="426" w:right="-589" w:hanging="426"/>
        <w:jc w:val="both"/>
        <w:rPr>
          <w:color w:val="000000"/>
        </w:rPr>
      </w:pPr>
      <w:r>
        <w:rPr>
          <w:rFonts w:ascii="Verdana" w:hAnsi="Verdana"/>
          <w:b/>
          <w:color w:val="000000"/>
          <w:sz w:val="18"/>
          <w:szCs w:val="18"/>
        </w:rPr>
        <w:t>Udział podwykonawców:</w:t>
      </w:r>
    </w:p>
    <w:p w14:paraId="057B0014" w14:textId="77777777" w:rsidR="00802FF3" w:rsidRDefault="00A13784" w:rsidP="00675B75">
      <w:pPr>
        <w:keepNext/>
        <w:keepLines/>
        <w:numPr>
          <w:ilvl w:val="1"/>
          <w:numId w:val="18"/>
        </w:numPr>
        <w:tabs>
          <w:tab w:val="clear" w:pos="0"/>
          <w:tab w:val="num" w:pos="851"/>
          <w:tab w:val="left" w:pos="1276"/>
        </w:tabs>
        <w:spacing w:line="360" w:lineRule="auto"/>
        <w:ind w:left="851" w:right="-589" w:hanging="426"/>
        <w:jc w:val="both"/>
        <w:rPr>
          <w:rFonts w:ascii="Verdana" w:hAnsi="Verdana"/>
          <w:sz w:val="18"/>
          <w:szCs w:val="18"/>
        </w:rPr>
      </w:pPr>
      <w:r>
        <w:rPr>
          <w:rFonts w:ascii="Verdana" w:hAnsi="Verdana"/>
          <w:sz w:val="18"/>
          <w:szCs w:val="18"/>
        </w:rPr>
        <w:t xml:space="preserve">Wykonawca może powierzyć wykonanie części zamówienia podwykonawcy. </w:t>
      </w:r>
    </w:p>
    <w:p w14:paraId="5ABEC03A" w14:textId="3F12B4D7" w:rsidR="00802FF3" w:rsidRDefault="00A13784" w:rsidP="00675B75">
      <w:pPr>
        <w:keepNext/>
        <w:keepLines/>
        <w:numPr>
          <w:ilvl w:val="1"/>
          <w:numId w:val="18"/>
        </w:numPr>
        <w:tabs>
          <w:tab w:val="clear" w:pos="0"/>
          <w:tab w:val="num" w:pos="851"/>
          <w:tab w:val="left" w:pos="1276"/>
        </w:tabs>
        <w:spacing w:line="360" w:lineRule="auto"/>
        <w:ind w:left="851" w:right="-589" w:hanging="426"/>
        <w:jc w:val="both"/>
        <w:rPr>
          <w:rFonts w:ascii="Verdana" w:hAnsi="Verdana"/>
          <w:sz w:val="18"/>
          <w:szCs w:val="18"/>
        </w:rPr>
      </w:pPr>
      <w:r>
        <w:rPr>
          <w:rFonts w:ascii="Verdana" w:hAnsi="Verdana"/>
          <w:sz w:val="18"/>
          <w:szCs w:val="18"/>
        </w:rPr>
        <w:t>Zamawiający żąda wskazania przez Wykonawcę części zamówienia, których wykonanie zamierza powierzyć podwykonawcom, oraz podani</w:t>
      </w:r>
      <w:r w:rsidR="004C1625">
        <w:rPr>
          <w:rFonts w:ascii="Verdana" w:hAnsi="Verdana"/>
          <w:sz w:val="18"/>
          <w:szCs w:val="18"/>
        </w:rPr>
        <w:t>a</w:t>
      </w:r>
      <w:r>
        <w:rPr>
          <w:rFonts w:ascii="Verdana" w:hAnsi="Verdana"/>
          <w:sz w:val="18"/>
          <w:szCs w:val="18"/>
        </w:rPr>
        <w:t xml:space="preserve"> nazw ewentualnych podwykonawców, jeżeli są znani.</w:t>
      </w:r>
    </w:p>
    <w:p w14:paraId="64BDE490" w14:textId="5B37D4B5" w:rsidR="00014199" w:rsidRPr="00014199" w:rsidRDefault="00014199" w:rsidP="00675B75">
      <w:pPr>
        <w:keepNext/>
        <w:keepLines/>
        <w:numPr>
          <w:ilvl w:val="1"/>
          <w:numId w:val="18"/>
        </w:numPr>
        <w:tabs>
          <w:tab w:val="clear" w:pos="0"/>
          <w:tab w:val="num" w:pos="851"/>
          <w:tab w:val="left" w:pos="1276"/>
        </w:tabs>
        <w:spacing w:line="360" w:lineRule="auto"/>
        <w:ind w:left="851" w:right="-589" w:hanging="426"/>
        <w:jc w:val="both"/>
        <w:rPr>
          <w:rFonts w:ascii="Verdana" w:hAnsi="Verdana"/>
          <w:sz w:val="18"/>
          <w:szCs w:val="18"/>
        </w:rPr>
      </w:pPr>
      <w:r w:rsidRPr="00014199">
        <w:rPr>
          <w:rFonts w:ascii="Verdana" w:hAnsi="Verdana"/>
          <w:sz w:val="18"/>
          <w:szCs w:val="18"/>
        </w:rPr>
        <w:t xml:space="preserve">Jeżeli zmiana albo rezygnacja z podwykonawcy dotyczy podmiotu, na którego zasoby Wykonawca powoływał się, na zasadach określonych w art. 118 ust. 1 </w:t>
      </w:r>
      <w:proofErr w:type="spellStart"/>
      <w:r w:rsidRPr="00014199">
        <w:rPr>
          <w:rFonts w:ascii="Verdana" w:hAnsi="Verdana"/>
          <w:sz w:val="18"/>
          <w:szCs w:val="18"/>
        </w:rPr>
        <w:t>Pzp</w:t>
      </w:r>
      <w:proofErr w:type="spellEnd"/>
      <w:r w:rsidRPr="00014199">
        <w:rPr>
          <w:rFonts w:ascii="Verdana" w:hAnsi="Verdana"/>
          <w:sz w:val="18"/>
          <w:szCs w:val="18"/>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014199">
        <w:rPr>
          <w:rFonts w:ascii="Verdana" w:hAnsi="Verdana"/>
          <w:sz w:val="18"/>
          <w:szCs w:val="18"/>
        </w:rPr>
        <w:t>Pzp</w:t>
      </w:r>
      <w:proofErr w:type="spellEnd"/>
      <w:r w:rsidRPr="00014199">
        <w:rPr>
          <w:rFonts w:ascii="Verdana" w:hAnsi="Verdana"/>
          <w:sz w:val="18"/>
          <w:szCs w:val="18"/>
        </w:rPr>
        <w:t xml:space="preserve"> stosuje się odpowiednio.</w:t>
      </w:r>
    </w:p>
    <w:p w14:paraId="5110D289" w14:textId="2F110F60" w:rsidR="00014199" w:rsidRPr="00014199" w:rsidRDefault="00014199" w:rsidP="00675B75">
      <w:pPr>
        <w:keepNext/>
        <w:keepLines/>
        <w:numPr>
          <w:ilvl w:val="1"/>
          <w:numId w:val="18"/>
        </w:numPr>
        <w:tabs>
          <w:tab w:val="clear" w:pos="0"/>
          <w:tab w:val="num" w:pos="851"/>
          <w:tab w:val="left" w:pos="1276"/>
        </w:tabs>
        <w:spacing w:line="360" w:lineRule="auto"/>
        <w:ind w:left="851" w:right="-589" w:hanging="426"/>
        <w:jc w:val="both"/>
        <w:rPr>
          <w:rFonts w:ascii="Verdana" w:hAnsi="Verdana"/>
          <w:sz w:val="18"/>
          <w:szCs w:val="18"/>
        </w:rPr>
      </w:pPr>
      <w:r w:rsidRPr="00014199">
        <w:rPr>
          <w:rFonts w:ascii="Verdana" w:hAnsi="Verdana"/>
          <w:sz w:val="18"/>
          <w:szCs w:val="18"/>
        </w:rPr>
        <w:t>Powierzenie wykonania części zamówienia podwykonawcom nie zwalnia Wykonawcy z odpowiedzialności za należyte wykonanie tego zamówienia.</w:t>
      </w:r>
    </w:p>
    <w:p w14:paraId="05966F3F" w14:textId="47D874F7" w:rsidR="0092250A" w:rsidRPr="0092250A" w:rsidRDefault="0092250A" w:rsidP="00675B75">
      <w:pPr>
        <w:pStyle w:val="Akapitzlist"/>
        <w:keepNext/>
        <w:keepLines/>
        <w:numPr>
          <w:ilvl w:val="0"/>
          <w:numId w:val="19"/>
        </w:numPr>
        <w:tabs>
          <w:tab w:val="clear" w:pos="0"/>
          <w:tab w:val="num" w:pos="426"/>
          <w:tab w:val="left" w:pos="9356"/>
        </w:tabs>
        <w:spacing w:line="360" w:lineRule="auto"/>
        <w:ind w:left="426" w:right="-589" w:hanging="426"/>
        <w:jc w:val="both"/>
        <w:rPr>
          <w:rFonts w:ascii="Verdana" w:hAnsi="Verdana"/>
          <w:sz w:val="18"/>
          <w:szCs w:val="18"/>
        </w:rPr>
      </w:pPr>
      <w:r w:rsidRPr="0092250A">
        <w:rPr>
          <w:rFonts w:ascii="Verdana" w:hAnsi="Verdana"/>
          <w:sz w:val="18"/>
          <w:szCs w:val="18"/>
        </w:rPr>
        <w:t xml:space="preserve">Zgodnie z art. 13 Rozporządzenia Parlamentu Europejskiego i Rady (UE) 2016/679 z dnia 27 kwietnia 2016 r. (ogólne rozporządzenie o ochronie danych, dalej RODO) </w:t>
      </w:r>
      <w:r w:rsidR="001C1D4B">
        <w:rPr>
          <w:rFonts w:ascii="Verdana" w:hAnsi="Verdana"/>
          <w:sz w:val="18"/>
          <w:szCs w:val="18"/>
        </w:rPr>
        <w:t xml:space="preserve">Zamawiający </w:t>
      </w:r>
      <w:r w:rsidRPr="0092250A">
        <w:rPr>
          <w:rFonts w:ascii="Verdana" w:hAnsi="Verdana"/>
          <w:sz w:val="18"/>
          <w:szCs w:val="18"/>
        </w:rPr>
        <w:t>informuje, że:</w:t>
      </w:r>
    </w:p>
    <w:p w14:paraId="76BD3DAA" w14:textId="3C87A5AD" w:rsidR="0092250A" w:rsidRDefault="0092250A" w:rsidP="00675B75">
      <w:pPr>
        <w:pStyle w:val="Akapitzlist"/>
        <w:keepNext/>
        <w:keepLines/>
        <w:numPr>
          <w:ilvl w:val="0"/>
          <w:numId w:val="41"/>
        </w:numPr>
        <w:tabs>
          <w:tab w:val="left" w:pos="9356"/>
        </w:tabs>
        <w:spacing w:line="360" w:lineRule="auto"/>
        <w:ind w:right="-589"/>
        <w:jc w:val="both"/>
        <w:rPr>
          <w:rFonts w:ascii="Verdana" w:hAnsi="Verdana"/>
          <w:sz w:val="18"/>
          <w:szCs w:val="18"/>
        </w:rPr>
      </w:pPr>
      <w:r w:rsidRPr="0092250A">
        <w:rPr>
          <w:rFonts w:ascii="Verdana" w:hAnsi="Verdana"/>
          <w:sz w:val="18"/>
          <w:szCs w:val="18"/>
        </w:rPr>
        <w:t>Administratorem danych osobowych Wykonawców i innych osób uczestniczących w postępowaniu jest Uniwersytet Medyczny im. Piastów Śląskich we Wrocławiu z siedzibą przy Wybrzeżu Pasteura 1, 50-367 Wrocław, zwany dalej „Administratorem”, reprezentowany przez Rektora.</w:t>
      </w:r>
    </w:p>
    <w:p w14:paraId="09C1FA2E" w14:textId="24FCA8CE" w:rsidR="0092250A" w:rsidRDefault="0092250A" w:rsidP="00675B75">
      <w:pPr>
        <w:pStyle w:val="Akapitzlist"/>
        <w:keepNext/>
        <w:keepLines/>
        <w:numPr>
          <w:ilvl w:val="0"/>
          <w:numId w:val="41"/>
        </w:numPr>
        <w:tabs>
          <w:tab w:val="left" w:pos="9356"/>
        </w:tabs>
        <w:spacing w:line="360" w:lineRule="auto"/>
        <w:ind w:right="-589"/>
        <w:jc w:val="both"/>
        <w:rPr>
          <w:rFonts w:ascii="Verdana" w:hAnsi="Verdana"/>
          <w:sz w:val="18"/>
          <w:szCs w:val="18"/>
        </w:rPr>
      </w:pPr>
      <w:r w:rsidRPr="0092250A">
        <w:rPr>
          <w:rFonts w:ascii="Verdana" w:hAnsi="Verdana"/>
          <w:sz w:val="18"/>
          <w:szCs w:val="18"/>
        </w:rPr>
        <w:t xml:space="preserve">Administrator wyznaczył Inspektora Ochrony Danych, z którym można kontaktować się </w:t>
      </w:r>
      <w:r w:rsidR="00D53A79">
        <w:rPr>
          <w:rFonts w:ascii="Verdana" w:hAnsi="Verdana"/>
          <w:sz w:val="18"/>
          <w:szCs w:val="18"/>
        </w:rPr>
        <w:br/>
      </w:r>
      <w:r w:rsidRPr="0092250A">
        <w:rPr>
          <w:rFonts w:ascii="Verdana" w:hAnsi="Verdana"/>
          <w:sz w:val="18"/>
          <w:szCs w:val="18"/>
        </w:rPr>
        <w:t xml:space="preserve">w sprawach dotyczących przetwarzania danych osobowych pod adresem </w:t>
      </w:r>
      <w:r w:rsidR="00D53A79">
        <w:rPr>
          <w:rFonts w:ascii="Verdana" w:hAnsi="Verdana"/>
          <w:sz w:val="18"/>
          <w:szCs w:val="18"/>
        </w:rPr>
        <w:br/>
      </w:r>
      <w:r w:rsidRPr="0092250A">
        <w:rPr>
          <w:rFonts w:ascii="Verdana" w:hAnsi="Verdana"/>
          <w:sz w:val="18"/>
          <w:szCs w:val="18"/>
        </w:rPr>
        <w:t>e-mail: </w:t>
      </w:r>
      <w:hyperlink r:id="rId11" w:tgtFrame="_top" w:history="1">
        <w:r w:rsidRPr="0092250A">
          <w:rPr>
            <w:rStyle w:val="Hipercze"/>
            <w:rFonts w:ascii="Verdana" w:hAnsi="Verdana"/>
            <w:sz w:val="18"/>
            <w:szCs w:val="18"/>
          </w:rPr>
          <w:t>iod@umed.wroc.pl</w:t>
        </w:r>
      </w:hyperlink>
    </w:p>
    <w:p w14:paraId="78A177FA" w14:textId="0BE4BFB4" w:rsidR="0092250A" w:rsidRDefault="0092250A" w:rsidP="00675B75">
      <w:pPr>
        <w:pStyle w:val="Akapitzlist"/>
        <w:keepNext/>
        <w:keepLines/>
        <w:numPr>
          <w:ilvl w:val="0"/>
          <w:numId w:val="41"/>
        </w:numPr>
        <w:tabs>
          <w:tab w:val="left" w:pos="9356"/>
        </w:tabs>
        <w:spacing w:line="360" w:lineRule="auto"/>
        <w:ind w:right="-589"/>
        <w:jc w:val="both"/>
        <w:rPr>
          <w:rFonts w:ascii="Verdana" w:hAnsi="Verdana"/>
          <w:sz w:val="18"/>
          <w:szCs w:val="18"/>
        </w:rPr>
      </w:pPr>
      <w:r w:rsidRPr="0092250A">
        <w:rPr>
          <w:rFonts w:ascii="Verdana" w:hAnsi="Verdana"/>
          <w:sz w:val="18"/>
          <w:szCs w:val="18"/>
        </w:rPr>
        <w:t xml:space="preserve">Dane osobowe niezbędne do wzięcia udziału w postępowaniu o udzielenie zamówienia publicznego przetwarzane będą na potrzeby przeprowadzenia tego postepowania, na podstawie art. 6 ust. 1 lit. c RODO, tj. niezbędność przetwarzania do wypełniania obowiązków prawnych ciążących na Administratorze zgodnie z </w:t>
      </w:r>
      <w:proofErr w:type="spellStart"/>
      <w:r w:rsidRPr="0092250A">
        <w:rPr>
          <w:rFonts w:ascii="Verdana" w:hAnsi="Verdana"/>
          <w:sz w:val="18"/>
          <w:szCs w:val="18"/>
        </w:rPr>
        <w:t>Pzp</w:t>
      </w:r>
      <w:proofErr w:type="spellEnd"/>
      <w:r w:rsidRPr="0092250A">
        <w:rPr>
          <w:rFonts w:ascii="Verdana" w:hAnsi="Verdana"/>
          <w:sz w:val="18"/>
          <w:szCs w:val="18"/>
        </w:rPr>
        <w:t>.</w:t>
      </w:r>
    </w:p>
    <w:p w14:paraId="75D2A0C8" w14:textId="619B2033" w:rsidR="0092250A" w:rsidRDefault="0092250A" w:rsidP="00675B75">
      <w:pPr>
        <w:pStyle w:val="Akapitzlist"/>
        <w:keepNext/>
        <w:keepLines/>
        <w:numPr>
          <w:ilvl w:val="0"/>
          <w:numId w:val="41"/>
        </w:numPr>
        <w:tabs>
          <w:tab w:val="left" w:pos="9356"/>
        </w:tabs>
        <w:spacing w:line="360" w:lineRule="auto"/>
        <w:ind w:right="-589"/>
        <w:jc w:val="both"/>
        <w:rPr>
          <w:rFonts w:ascii="Verdana" w:hAnsi="Verdana"/>
          <w:sz w:val="18"/>
          <w:szCs w:val="18"/>
        </w:rPr>
      </w:pPr>
      <w:r w:rsidRPr="0092250A">
        <w:rPr>
          <w:rFonts w:ascii="Verdana" w:hAnsi="Verdana"/>
          <w:sz w:val="18"/>
          <w:szCs w:val="18"/>
        </w:rPr>
        <w:t xml:space="preserve">Ze względu na jawność postępowania o udzielenie zamówienia publicznego, w oparciu o art. 18 </w:t>
      </w:r>
      <w:proofErr w:type="spellStart"/>
      <w:r w:rsidRPr="0092250A">
        <w:rPr>
          <w:rFonts w:ascii="Verdana" w:hAnsi="Verdana"/>
          <w:sz w:val="18"/>
          <w:szCs w:val="18"/>
        </w:rPr>
        <w:t>Pzp</w:t>
      </w:r>
      <w:proofErr w:type="spellEnd"/>
      <w:r w:rsidRPr="0092250A">
        <w:rPr>
          <w:rFonts w:ascii="Verdana" w:hAnsi="Verdana"/>
          <w:sz w:val="18"/>
          <w:szCs w:val="18"/>
        </w:rPr>
        <w:t xml:space="preserve"> odbiorcami danych osobowych mogą być wszystkie zainteresowane osoby lub podmioty. Ograniczenie dostępu do danych może wystąpić jedynie w wyjątkowych przypadkach, określonych w ustawie, w szczególności jeśli jest to uzasadnione ochroną prywatności, interesem publicznym lub informacja stanowi tajemnicę przedsiębiorstwa.</w:t>
      </w:r>
    </w:p>
    <w:p w14:paraId="71E10A7C" w14:textId="07E31459" w:rsidR="0092250A" w:rsidRDefault="0092250A" w:rsidP="00675B75">
      <w:pPr>
        <w:pStyle w:val="Akapitzlist"/>
        <w:keepNext/>
        <w:keepLines/>
        <w:numPr>
          <w:ilvl w:val="0"/>
          <w:numId w:val="41"/>
        </w:numPr>
        <w:tabs>
          <w:tab w:val="left" w:pos="9356"/>
        </w:tabs>
        <w:spacing w:line="360" w:lineRule="auto"/>
        <w:ind w:right="-589"/>
        <w:jc w:val="both"/>
        <w:rPr>
          <w:rFonts w:ascii="Verdana" w:hAnsi="Verdana"/>
          <w:sz w:val="18"/>
          <w:szCs w:val="18"/>
        </w:rPr>
      </w:pPr>
      <w:r w:rsidRPr="0092250A">
        <w:rPr>
          <w:rFonts w:ascii="Verdana" w:hAnsi="Verdana"/>
          <w:sz w:val="18"/>
          <w:szCs w:val="18"/>
        </w:rPr>
        <w:t>Administrator może udostępniać dane osobowe także podmiotom uprawnionym do ich otrzymania na podstawie odrębnych przepisów prawa lub umowy zawartej z administratorem, w szczególności podmiotom świadczącym usługi pocztowe/kurierskie lub dostawcom usług IT.</w:t>
      </w:r>
    </w:p>
    <w:p w14:paraId="2C0725A1" w14:textId="77777777" w:rsidR="0092250A" w:rsidRDefault="0092250A" w:rsidP="00675B75">
      <w:pPr>
        <w:pStyle w:val="Akapitzlist"/>
        <w:keepNext/>
        <w:keepLines/>
        <w:numPr>
          <w:ilvl w:val="0"/>
          <w:numId w:val="41"/>
        </w:numPr>
        <w:tabs>
          <w:tab w:val="left" w:pos="9356"/>
        </w:tabs>
        <w:spacing w:line="360" w:lineRule="auto"/>
        <w:ind w:right="-589"/>
        <w:jc w:val="both"/>
        <w:rPr>
          <w:rFonts w:ascii="Verdana" w:hAnsi="Verdana"/>
          <w:sz w:val="18"/>
          <w:szCs w:val="18"/>
        </w:rPr>
      </w:pPr>
      <w:r w:rsidRPr="0092250A">
        <w:rPr>
          <w:rFonts w:ascii="Verdana" w:hAnsi="Verdana"/>
          <w:sz w:val="18"/>
          <w:szCs w:val="18"/>
        </w:rPr>
        <w:lastRenderedPageBreak/>
        <w:t xml:space="preserve">Dane osobowe Wykonawców i innych uczestników postępowania będą przechowywane, zgodnie z art. 78 ust. 1 </w:t>
      </w:r>
      <w:proofErr w:type="spellStart"/>
      <w:r w:rsidRPr="0092250A">
        <w:rPr>
          <w:rFonts w:ascii="Verdana" w:hAnsi="Verdana"/>
          <w:sz w:val="18"/>
          <w:szCs w:val="18"/>
        </w:rPr>
        <w:t>Pzp</w:t>
      </w:r>
      <w:proofErr w:type="spellEnd"/>
      <w:r w:rsidRPr="0092250A">
        <w:rPr>
          <w:rFonts w:ascii="Verdana" w:hAnsi="Verdana"/>
          <w:sz w:val="18"/>
          <w:szCs w:val="18"/>
        </w:rPr>
        <w:t>, przez okres 4 lat od dnia zakończenia postępowania o udzielenie zamówienia, a jeżeli czas obowiązywania umowy przekracza 4 lata, okres przechowywania obejmuje cały czas obowiązywania umowy.</w:t>
      </w:r>
    </w:p>
    <w:p w14:paraId="34553225" w14:textId="77777777" w:rsidR="0092250A" w:rsidRDefault="0092250A" w:rsidP="00675B75">
      <w:pPr>
        <w:pStyle w:val="Akapitzlist"/>
        <w:keepNext/>
        <w:keepLines/>
        <w:numPr>
          <w:ilvl w:val="0"/>
          <w:numId w:val="41"/>
        </w:numPr>
        <w:tabs>
          <w:tab w:val="left" w:pos="9356"/>
        </w:tabs>
        <w:spacing w:line="360" w:lineRule="auto"/>
        <w:ind w:right="-589"/>
        <w:jc w:val="both"/>
        <w:rPr>
          <w:rFonts w:ascii="Verdana" w:hAnsi="Verdana"/>
          <w:sz w:val="18"/>
          <w:szCs w:val="18"/>
        </w:rPr>
      </w:pPr>
      <w:r w:rsidRPr="0092250A">
        <w:rPr>
          <w:rFonts w:ascii="Verdana" w:hAnsi="Verdana"/>
          <w:sz w:val="18"/>
          <w:szCs w:val="18"/>
        </w:rPr>
        <w:t xml:space="preserve">Obowiązek podania przez Wykonawców danych osobowych bezpośrednio ich dotyczących oraz innych wymaganych danych jest wymogiem ustawowym określonym w przepisach </w:t>
      </w:r>
      <w:proofErr w:type="spellStart"/>
      <w:r w:rsidRPr="0092250A">
        <w:rPr>
          <w:rFonts w:ascii="Verdana" w:hAnsi="Verdana"/>
          <w:sz w:val="18"/>
          <w:szCs w:val="18"/>
        </w:rPr>
        <w:t>Pzp</w:t>
      </w:r>
      <w:proofErr w:type="spellEnd"/>
      <w:r w:rsidRPr="0092250A">
        <w:rPr>
          <w:rFonts w:ascii="Verdana" w:hAnsi="Verdana"/>
          <w:sz w:val="18"/>
          <w:szCs w:val="18"/>
        </w:rPr>
        <w:t xml:space="preserve">, związanym z udziałem w postępowaniu o udzielenie zamówienia publicznego. Konsekwencje niepodania określonych danych wynikają z </w:t>
      </w:r>
      <w:proofErr w:type="spellStart"/>
      <w:r w:rsidRPr="0092250A">
        <w:rPr>
          <w:rFonts w:ascii="Verdana" w:hAnsi="Verdana"/>
          <w:sz w:val="18"/>
          <w:szCs w:val="18"/>
        </w:rPr>
        <w:t>Pzp</w:t>
      </w:r>
      <w:proofErr w:type="spellEnd"/>
      <w:r w:rsidRPr="0092250A">
        <w:rPr>
          <w:rFonts w:ascii="Verdana" w:hAnsi="Verdana"/>
          <w:sz w:val="18"/>
          <w:szCs w:val="18"/>
        </w:rPr>
        <w:t>.</w:t>
      </w:r>
    </w:p>
    <w:p w14:paraId="1A7BE090" w14:textId="5B30BFE4" w:rsidR="0092250A" w:rsidRDefault="0092250A" w:rsidP="00675B75">
      <w:pPr>
        <w:pStyle w:val="Akapitzlist"/>
        <w:keepNext/>
        <w:keepLines/>
        <w:numPr>
          <w:ilvl w:val="0"/>
          <w:numId w:val="41"/>
        </w:numPr>
        <w:tabs>
          <w:tab w:val="left" w:pos="9356"/>
        </w:tabs>
        <w:spacing w:line="360" w:lineRule="auto"/>
        <w:ind w:right="-589"/>
        <w:jc w:val="both"/>
        <w:rPr>
          <w:rFonts w:ascii="Verdana" w:hAnsi="Verdana"/>
          <w:sz w:val="18"/>
          <w:szCs w:val="18"/>
        </w:rPr>
      </w:pPr>
      <w:r w:rsidRPr="0092250A">
        <w:rPr>
          <w:rFonts w:ascii="Verdana" w:hAnsi="Verdana"/>
          <w:sz w:val="18"/>
          <w:szCs w:val="18"/>
        </w:rPr>
        <w:t xml:space="preserve">Podane dane osobowe nie podlegają zautomatyzowanemu podejmowaniu decyzji, w tym profilowaniu, o którym mowa w art. 4 pkt 4) RODO, co oznacza formę zautomatyzowanego przetwarzania danych osobowych, które polega na wykorzystaniu danych osobowych </w:t>
      </w:r>
      <w:r>
        <w:rPr>
          <w:rFonts w:ascii="Verdana" w:hAnsi="Verdana"/>
          <w:sz w:val="18"/>
          <w:szCs w:val="18"/>
        </w:rPr>
        <w:br/>
      </w:r>
      <w:r w:rsidRPr="0092250A">
        <w:rPr>
          <w:rFonts w:ascii="Verdana" w:hAnsi="Verdana"/>
          <w:sz w:val="18"/>
          <w:szCs w:val="18"/>
        </w:rPr>
        <w:t>do oceny niektórych czynników osobowych osoby fizycznej.</w:t>
      </w:r>
    </w:p>
    <w:p w14:paraId="6239A0CA" w14:textId="1D62AE29" w:rsidR="0092250A" w:rsidRPr="0092250A" w:rsidRDefault="0092250A" w:rsidP="00675B75">
      <w:pPr>
        <w:pStyle w:val="Akapitzlist"/>
        <w:keepNext/>
        <w:keepLines/>
        <w:numPr>
          <w:ilvl w:val="0"/>
          <w:numId w:val="41"/>
        </w:numPr>
        <w:tabs>
          <w:tab w:val="left" w:pos="9356"/>
        </w:tabs>
        <w:spacing w:line="360" w:lineRule="auto"/>
        <w:ind w:right="-589"/>
        <w:jc w:val="both"/>
        <w:rPr>
          <w:rFonts w:ascii="Verdana" w:hAnsi="Verdana"/>
          <w:sz w:val="18"/>
          <w:szCs w:val="18"/>
        </w:rPr>
      </w:pPr>
      <w:r w:rsidRPr="0092250A">
        <w:rPr>
          <w:rFonts w:ascii="Verdana" w:hAnsi="Verdana"/>
          <w:sz w:val="18"/>
          <w:szCs w:val="18"/>
        </w:rPr>
        <w:t>Osoby uczestniczące w przedmiotowym postępowaniu posiadają:</w:t>
      </w:r>
    </w:p>
    <w:p w14:paraId="57DA50C1" w14:textId="77777777" w:rsidR="0092250A" w:rsidRPr="0092250A" w:rsidRDefault="0092250A" w:rsidP="00675B75">
      <w:pPr>
        <w:pStyle w:val="Akapitzlist"/>
        <w:keepNext/>
        <w:keepLines/>
        <w:numPr>
          <w:ilvl w:val="0"/>
          <w:numId w:val="42"/>
        </w:numPr>
        <w:tabs>
          <w:tab w:val="left" w:pos="9356"/>
        </w:tabs>
        <w:spacing w:line="360" w:lineRule="auto"/>
        <w:ind w:right="-589"/>
        <w:jc w:val="both"/>
        <w:rPr>
          <w:rFonts w:ascii="Verdana" w:hAnsi="Verdana"/>
          <w:sz w:val="18"/>
          <w:szCs w:val="18"/>
        </w:rPr>
      </w:pPr>
      <w:r w:rsidRPr="0092250A">
        <w:rPr>
          <w:rFonts w:ascii="Verdana" w:hAnsi="Verdana"/>
          <w:sz w:val="18"/>
          <w:szCs w:val="18"/>
        </w:rPr>
        <w:t>na podstawie art. 15 RODO prawo dostępu do danych osobowych bezpośrednio ich dotyczących. Zamawiający może żądać od osoby występującej z żądaniem wskazania dodatkowych informacji, mających na celu sprecyzowanie nazwy lub daty zakończonego postępowania o udzielenie zamówienia;</w:t>
      </w:r>
    </w:p>
    <w:p w14:paraId="6D58E11D" w14:textId="77777777" w:rsidR="0092250A" w:rsidRPr="0092250A" w:rsidRDefault="0092250A" w:rsidP="00675B75">
      <w:pPr>
        <w:pStyle w:val="Akapitzlist"/>
        <w:keepNext/>
        <w:keepLines/>
        <w:numPr>
          <w:ilvl w:val="0"/>
          <w:numId w:val="42"/>
        </w:numPr>
        <w:tabs>
          <w:tab w:val="left" w:pos="9356"/>
        </w:tabs>
        <w:spacing w:line="360" w:lineRule="auto"/>
        <w:ind w:right="-589"/>
        <w:jc w:val="both"/>
        <w:rPr>
          <w:rFonts w:ascii="Verdana" w:hAnsi="Verdana"/>
          <w:sz w:val="18"/>
          <w:szCs w:val="18"/>
        </w:rPr>
      </w:pPr>
      <w:r w:rsidRPr="0092250A">
        <w:rPr>
          <w:rFonts w:ascii="Verdana" w:hAnsi="Verdana"/>
          <w:sz w:val="18"/>
          <w:szCs w:val="18"/>
        </w:rPr>
        <w:t xml:space="preserve">na podstawie art. 16 RODO prawo do sprostowania lub uzupełnienia danych osobowych (skorzystanie z prawa do sprostowania lub uzupełnienia danych nie może skutkować zmianą wyniku postępowania o udzielenie zamówienia publicznego ani zmianą postanowień umowy w zakresie niezgodnym z </w:t>
      </w:r>
      <w:proofErr w:type="spellStart"/>
      <w:r w:rsidRPr="0092250A">
        <w:rPr>
          <w:rFonts w:ascii="Verdana" w:hAnsi="Verdana"/>
          <w:sz w:val="18"/>
          <w:szCs w:val="18"/>
        </w:rPr>
        <w:t>Pzp</w:t>
      </w:r>
      <w:proofErr w:type="spellEnd"/>
      <w:r w:rsidRPr="0092250A">
        <w:rPr>
          <w:rFonts w:ascii="Verdana" w:hAnsi="Verdana"/>
          <w:sz w:val="18"/>
          <w:szCs w:val="18"/>
        </w:rPr>
        <w:t>, a także nie może naruszać integralności protokołu postępowania oraz jego załączników);</w:t>
      </w:r>
    </w:p>
    <w:p w14:paraId="05C1100C" w14:textId="6789A721" w:rsidR="0092250A" w:rsidRPr="0092250A" w:rsidRDefault="0092250A" w:rsidP="00675B75">
      <w:pPr>
        <w:pStyle w:val="Akapitzlist"/>
        <w:keepNext/>
        <w:keepLines/>
        <w:numPr>
          <w:ilvl w:val="0"/>
          <w:numId w:val="42"/>
        </w:numPr>
        <w:tabs>
          <w:tab w:val="left" w:pos="9356"/>
        </w:tabs>
        <w:spacing w:line="360" w:lineRule="auto"/>
        <w:ind w:right="-589"/>
        <w:jc w:val="both"/>
        <w:rPr>
          <w:rFonts w:ascii="Verdana" w:hAnsi="Verdana"/>
          <w:sz w:val="18"/>
          <w:szCs w:val="18"/>
        </w:rPr>
      </w:pPr>
      <w:r w:rsidRPr="0092250A">
        <w:rPr>
          <w:rFonts w:ascii="Verdana" w:hAnsi="Verdana"/>
          <w:sz w:val="18"/>
          <w:szCs w:val="18"/>
        </w:rPr>
        <w:t>na podstawie art. 18 ust. 1 RODO prawo żądania od Administratora ograniczenia przetwarzania danych osobowych z zastrzeżeniem przypadków, o których mowa w art. 18 ust. 2 RODO (prawo do ograniczenia przetwarzania nie ma zastosowania w odniesieniu do przechowywania danych, zapewnienia korzystania ze środków ochrony prawnej lub przetwarzania w celu ochrony praw innej osoby fizycznej lub prawnej, a także z uwagi na ważne względy interesu publicznego Unii Europejskiej albo państwa członkowskiego). Wystąpienie z żądaniem, o którym mowa w art. 18 ust. 1 RODO nie ogranicza przetwarzania danych osobowych do czasu zakończenia postępowania o udzielenie zamówienia publicznego;</w:t>
      </w:r>
    </w:p>
    <w:p w14:paraId="5A914F3C" w14:textId="77777777" w:rsidR="0092250A" w:rsidRPr="0092250A" w:rsidRDefault="0092250A" w:rsidP="00675B75">
      <w:pPr>
        <w:pStyle w:val="Akapitzlist"/>
        <w:keepNext/>
        <w:keepLines/>
        <w:numPr>
          <w:ilvl w:val="0"/>
          <w:numId w:val="42"/>
        </w:numPr>
        <w:tabs>
          <w:tab w:val="left" w:pos="9356"/>
        </w:tabs>
        <w:spacing w:line="360" w:lineRule="auto"/>
        <w:ind w:right="-589"/>
        <w:jc w:val="both"/>
        <w:rPr>
          <w:rFonts w:ascii="Verdana" w:hAnsi="Verdana"/>
          <w:sz w:val="18"/>
          <w:szCs w:val="18"/>
        </w:rPr>
      </w:pPr>
      <w:r w:rsidRPr="0092250A">
        <w:rPr>
          <w:rFonts w:ascii="Verdana" w:hAnsi="Verdana"/>
          <w:sz w:val="18"/>
          <w:szCs w:val="18"/>
        </w:rPr>
        <w:t>prawo do wniesienia skargi do Prezesa Urzędu Ochrony Danych Osobowych, w przypadku uznania, że przetwarzanie danych osobowych dotyczących uczestników postępowania narusza przepisy RODO.</w:t>
      </w:r>
    </w:p>
    <w:p w14:paraId="13999774" w14:textId="16816168" w:rsidR="0092250A" w:rsidRPr="0092250A" w:rsidRDefault="0092250A" w:rsidP="00675B75">
      <w:pPr>
        <w:pStyle w:val="Akapitzlist"/>
        <w:keepNext/>
        <w:keepLines/>
        <w:numPr>
          <w:ilvl w:val="0"/>
          <w:numId w:val="41"/>
        </w:numPr>
        <w:tabs>
          <w:tab w:val="left" w:pos="9356"/>
        </w:tabs>
        <w:spacing w:line="360" w:lineRule="auto"/>
        <w:ind w:right="-589" w:hanging="502"/>
        <w:jc w:val="both"/>
        <w:rPr>
          <w:rFonts w:ascii="Verdana" w:hAnsi="Verdana"/>
          <w:sz w:val="18"/>
          <w:szCs w:val="18"/>
        </w:rPr>
      </w:pPr>
      <w:r w:rsidRPr="0092250A">
        <w:rPr>
          <w:rFonts w:ascii="Verdana" w:hAnsi="Verdana"/>
          <w:sz w:val="18"/>
          <w:szCs w:val="18"/>
        </w:rPr>
        <w:t>Wykonawcy i innym osobom uczestniczącym w przedmiotowym postępowaniu nie przysługuje:</w:t>
      </w:r>
    </w:p>
    <w:p w14:paraId="0653EAC7" w14:textId="77777777" w:rsidR="0092250A" w:rsidRPr="0092250A" w:rsidRDefault="0092250A" w:rsidP="00675B75">
      <w:pPr>
        <w:pStyle w:val="Akapitzlist"/>
        <w:keepNext/>
        <w:keepLines/>
        <w:numPr>
          <w:ilvl w:val="0"/>
          <w:numId w:val="43"/>
        </w:numPr>
        <w:tabs>
          <w:tab w:val="left" w:pos="9356"/>
        </w:tabs>
        <w:spacing w:line="360" w:lineRule="auto"/>
        <w:ind w:left="1134" w:right="-589" w:hanging="425"/>
        <w:jc w:val="both"/>
        <w:rPr>
          <w:rFonts w:ascii="Verdana" w:hAnsi="Verdana"/>
          <w:sz w:val="18"/>
          <w:szCs w:val="18"/>
        </w:rPr>
      </w:pPr>
      <w:r w:rsidRPr="0092250A">
        <w:rPr>
          <w:rFonts w:ascii="Verdana" w:hAnsi="Verdana"/>
          <w:sz w:val="18"/>
          <w:szCs w:val="18"/>
        </w:rPr>
        <w:t>prawo do usunięcia danych osobowych w związku z art. 17 ust. 3 lit. b i e RODO;</w:t>
      </w:r>
    </w:p>
    <w:p w14:paraId="5C627928" w14:textId="77777777" w:rsidR="0092250A" w:rsidRPr="0092250A" w:rsidRDefault="0092250A" w:rsidP="00675B75">
      <w:pPr>
        <w:pStyle w:val="Akapitzlist"/>
        <w:keepNext/>
        <w:keepLines/>
        <w:numPr>
          <w:ilvl w:val="0"/>
          <w:numId w:val="43"/>
        </w:numPr>
        <w:tabs>
          <w:tab w:val="left" w:pos="9356"/>
        </w:tabs>
        <w:spacing w:line="360" w:lineRule="auto"/>
        <w:ind w:left="1134" w:right="-589" w:hanging="425"/>
        <w:jc w:val="both"/>
        <w:rPr>
          <w:rFonts w:ascii="Verdana" w:hAnsi="Verdana"/>
          <w:sz w:val="18"/>
          <w:szCs w:val="18"/>
        </w:rPr>
      </w:pPr>
      <w:r w:rsidRPr="0092250A">
        <w:rPr>
          <w:rFonts w:ascii="Verdana" w:hAnsi="Verdana"/>
          <w:sz w:val="18"/>
          <w:szCs w:val="18"/>
        </w:rPr>
        <w:t>prawo do przenoszenia danych osobowych, o którym mowa w art. 20 RODO;</w:t>
      </w:r>
    </w:p>
    <w:p w14:paraId="48CEDB75" w14:textId="26DD9699" w:rsidR="0092250A" w:rsidRPr="0092250A" w:rsidRDefault="0092250A" w:rsidP="00675B75">
      <w:pPr>
        <w:pStyle w:val="Akapitzlist"/>
        <w:keepNext/>
        <w:keepLines/>
        <w:numPr>
          <w:ilvl w:val="0"/>
          <w:numId w:val="43"/>
        </w:numPr>
        <w:tabs>
          <w:tab w:val="left" w:pos="9356"/>
        </w:tabs>
        <w:spacing w:line="360" w:lineRule="auto"/>
        <w:ind w:left="1134" w:right="-589" w:hanging="425"/>
        <w:jc w:val="both"/>
        <w:rPr>
          <w:rFonts w:ascii="Verdana" w:hAnsi="Verdana"/>
          <w:sz w:val="18"/>
          <w:szCs w:val="18"/>
        </w:rPr>
      </w:pPr>
      <w:r w:rsidRPr="0092250A">
        <w:rPr>
          <w:rFonts w:ascii="Verdana" w:hAnsi="Verdana"/>
          <w:sz w:val="18"/>
          <w:szCs w:val="18"/>
        </w:rPr>
        <w:t xml:space="preserve">prawo sprzeciwu wobec przetwarzania, o którym mowa w art. 21 RODO, ponieważ podstawą prawną przetwarzania danych osobowych Wykonawców i innych osób uczestniczących </w:t>
      </w:r>
      <w:r w:rsidR="00D53A79">
        <w:rPr>
          <w:rFonts w:ascii="Verdana" w:hAnsi="Verdana"/>
          <w:sz w:val="18"/>
          <w:szCs w:val="18"/>
        </w:rPr>
        <w:br/>
      </w:r>
      <w:r w:rsidRPr="0092250A">
        <w:rPr>
          <w:rFonts w:ascii="Verdana" w:hAnsi="Verdana"/>
          <w:sz w:val="18"/>
          <w:szCs w:val="18"/>
        </w:rPr>
        <w:t>w postępowaniu jest art. 6 ust. 1 lit. c RODO.</w:t>
      </w:r>
    </w:p>
    <w:p w14:paraId="079E9936" w14:textId="77777777" w:rsidR="0092250A" w:rsidRDefault="0092250A" w:rsidP="00675B75">
      <w:pPr>
        <w:pStyle w:val="Akapitzlist"/>
        <w:keepNext/>
        <w:keepLines/>
        <w:numPr>
          <w:ilvl w:val="0"/>
          <w:numId w:val="41"/>
        </w:numPr>
        <w:tabs>
          <w:tab w:val="num" w:pos="851"/>
          <w:tab w:val="left" w:pos="9356"/>
        </w:tabs>
        <w:spacing w:line="360" w:lineRule="auto"/>
        <w:ind w:left="851" w:right="-589" w:hanging="567"/>
        <w:jc w:val="both"/>
        <w:rPr>
          <w:rFonts w:ascii="Verdana" w:hAnsi="Verdana"/>
          <w:sz w:val="18"/>
          <w:szCs w:val="18"/>
        </w:rPr>
      </w:pPr>
      <w:r w:rsidRPr="0092250A">
        <w:rPr>
          <w:rFonts w:ascii="Verdana" w:hAnsi="Verdana"/>
          <w:sz w:val="18"/>
          <w:szCs w:val="18"/>
        </w:rPr>
        <w:lastRenderedPageBreak/>
        <w:t>W przypadku danych osobowych przekazanych Zamawiającemu, a nie dotyczących bezpośrednio Wykonawcy (np. danych osobowych pracowników, podwykonawców, osób, którymi Wykonawca posługuje się przy realizacji zamówienia), Wykonawca zobowiązany jest do dopełnienia obowiązków informacyjnych, o których mowa w art. 13 i 14 RODO, w tym do przekazania odpowiedniej informacji o administrowaniu tymi danymi przez Zamawiającego.</w:t>
      </w:r>
    </w:p>
    <w:p w14:paraId="0F49D234" w14:textId="77777777" w:rsidR="00802FF3" w:rsidRDefault="00A13784" w:rsidP="00675B75">
      <w:pPr>
        <w:pStyle w:val="Nagwek1"/>
        <w:keepLines/>
        <w:numPr>
          <w:ilvl w:val="0"/>
          <w:numId w:val="30"/>
        </w:numPr>
        <w:pBdr>
          <w:top w:val="single" w:sz="4" w:space="1" w:color="000000"/>
          <w:left w:val="single" w:sz="4" w:space="4" w:color="000000"/>
          <w:bottom w:val="single" w:sz="4" w:space="1" w:color="000000"/>
          <w:right w:val="single" w:sz="4" w:space="29" w:color="000000"/>
        </w:pBdr>
        <w:shd w:val="clear" w:color="auto" w:fill="E7E6E6" w:themeFill="background2"/>
        <w:tabs>
          <w:tab w:val="clear" w:pos="0"/>
          <w:tab w:val="left" w:pos="567"/>
        </w:tabs>
        <w:snapToGrid w:val="0"/>
        <w:spacing w:before="120" w:after="120" w:line="240" w:lineRule="auto"/>
        <w:ind w:left="567" w:right="0" w:hanging="567"/>
        <w:jc w:val="both"/>
        <w:rPr>
          <w:b w:val="0"/>
          <w:smallCaps/>
          <w:sz w:val="20"/>
          <w:szCs w:val="20"/>
        </w:rPr>
      </w:pPr>
      <w:r>
        <w:rPr>
          <w:b w:val="0"/>
          <w:smallCaps/>
          <w:sz w:val="20"/>
          <w:szCs w:val="20"/>
        </w:rPr>
        <w:t xml:space="preserve">Informacja o przedmiotowych środkach dowodowych   </w:t>
      </w:r>
    </w:p>
    <w:p w14:paraId="1E11CFDD" w14:textId="77777777" w:rsidR="00802FF3" w:rsidRDefault="00A13784" w:rsidP="00675B75">
      <w:pPr>
        <w:pStyle w:val="Akapitzlist"/>
        <w:keepNext/>
        <w:keepLines/>
        <w:spacing w:line="360" w:lineRule="auto"/>
        <w:ind w:left="0"/>
        <w:jc w:val="both"/>
        <w:rPr>
          <w:color w:val="000000"/>
        </w:rPr>
      </w:pPr>
      <w:r>
        <w:rPr>
          <w:rFonts w:ascii="Verdana" w:hAnsi="Verdana"/>
          <w:color w:val="000000"/>
          <w:sz w:val="18"/>
          <w:szCs w:val="18"/>
        </w:rPr>
        <w:t>Zamawiający nie wymaga złożenia przedmiotowych środków dowodowych.</w:t>
      </w:r>
    </w:p>
    <w:p w14:paraId="2C6002E4" w14:textId="77777777" w:rsidR="00802FF3" w:rsidRDefault="00802FF3" w:rsidP="00675B75">
      <w:pPr>
        <w:keepNext/>
        <w:keepLines/>
        <w:rPr>
          <w:rFonts w:ascii="Verdana" w:hAnsi="Verdana"/>
          <w:b/>
          <w:sz w:val="18"/>
          <w:szCs w:val="18"/>
        </w:rPr>
      </w:pPr>
    </w:p>
    <w:tbl>
      <w:tblPr>
        <w:tblW w:w="9781" w:type="dxa"/>
        <w:tblInd w:w="-147" w:type="dxa"/>
        <w:tblLayout w:type="fixed"/>
        <w:tblCellMar>
          <w:top w:w="55" w:type="dxa"/>
          <w:left w:w="55" w:type="dxa"/>
          <w:bottom w:w="55" w:type="dxa"/>
          <w:right w:w="55" w:type="dxa"/>
        </w:tblCellMar>
        <w:tblLook w:val="0000" w:firstRow="0" w:lastRow="0" w:firstColumn="0" w:lastColumn="0" w:noHBand="0" w:noVBand="0"/>
      </w:tblPr>
      <w:tblGrid>
        <w:gridCol w:w="9781"/>
      </w:tblGrid>
      <w:tr w:rsidR="00802FF3" w14:paraId="2858E9B7" w14:textId="77777777" w:rsidTr="00D53A79">
        <w:trPr>
          <w:trHeight w:val="229"/>
        </w:trPr>
        <w:tc>
          <w:tcPr>
            <w:tcW w:w="9781"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A5BA1BE" w14:textId="77777777" w:rsidR="00802FF3" w:rsidRDefault="00A13784" w:rsidP="00675B75">
            <w:pPr>
              <w:pStyle w:val="Nagwek1"/>
              <w:keepLines/>
              <w:numPr>
                <w:ilvl w:val="0"/>
                <w:numId w:val="30"/>
              </w:numPr>
              <w:shd w:val="clear" w:color="auto" w:fill="E7E6E6" w:themeFill="background2"/>
              <w:tabs>
                <w:tab w:val="clear" w:pos="0"/>
                <w:tab w:val="num" w:pos="516"/>
              </w:tabs>
              <w:snapToGrid w:val="0"/>
              <w:spacing w:before="120" w:after="120" w:line="240" w:lineRule="auto"/>
              <w:ind w:left="516" w:right="0" w:hanging="516"/>
              <w:jc w:val="both"/>
              <w:rPr>
                <w:rFonts w:eastAsia="Calibri" w:cstheme="minorHAnsi"/>
                <w:b w:val="0"/>
                <w:bCs w:val="0"/>
                <w:smallCaps/>
                <w:kern w:val="0"/>
              </w:rPr>
            </w:pPr>
            <w:r>
              <w:rPr>
                <w:b w:val="0"/>
                <w:smallCaps/>
                <w:sz w:val="20"/>
                <w:szCs w:val="20"/>
              </w:rPr>
              <w:t>Termin wykonania zamówienia</w:t>
            </w:r>
          </w:p>
        </w:tc>
      </w:tr>
    </w:tbl>
    <w:p w14:paraId="0A66396E" w14:textId="7247F071" w:rsidR="0092250A" w:rsidRDefault="0092250A" w:rsidP="00675B75">
      <w:pPr>
        <w:keepNext/>
        <w:keepLines/>
        <w:spacing w:line="360" w:lineRule="auto"/>
        <w:ind w:right="-589"/>
        <w:jc w:val="both"/>
        <w:rPr>
          <w:rFonts w:ascii="Verdana" w:hAnsi="Verdana"/>
          <w:sz w:val="18"/>
          <w:szCs w:val="18"/>
        </w:rPr>
      </w:pPr>
      <w:r w:rsidRPr="000D5040">
        <w:rPr>
          <w:rFonts w:ascii="Verdana" w:hAnsi="Verdana"/>
          <w:sz w:val="18"/>
          <w:szCs w:val="18"/>
        </w:rPr>
        <w:t>Wykonawca będzie realizował przedmiot zamówienia od dnia podp</w:t>
      </w:r>
      <w:r w:rsidR="006F0D82">
        <w:rPr>
          <w:rFonts w:ascii="Verdana" w:hAnsi="Verdana"/>
          <w:sz w:val="18"/>
          <w:szCs w:val="18"/>
        </w:rPr>
        <w:t xml:space="preserve">isania umowy do 30 czerwca </w:t>
      </w:r>
      <w:r w:rsidR="006F0D82">
        <w:rPr>
          <w:rFonts w:ascii="Verdana" w:hAnsi="Verdana"/>
          <w:sz w:val="18"/>
          <w:szCs w:val="18"/>
        </w:rPr>
        <w:br/>
        <w:t xml:space="preserve">2022 </w:t>
      </w:r>
      <w:r w:rsidRPr="000D5040">
        <w:rPr>
          <w:rFonts w:ascii="Verdana" w:hAnsi="Verdana"/>
          <w:sz w:val="18"/>
          <w:szCs w:val="18"/>
        </w:rPr>
        <w:t xml:space="preserve">r., w terminach zgodnych z harmonogramem szkoleń, który Wykonawca z Zamawiającym ustalą </w:t>
      </w:r>
      <w:r w:rsidR="00AD1443">
        <w:rPr>
          <w:rFonts w:ascii="Verdana" w:hAnsi="Verdana"/>
          <w:sz w:val="18"/>
          <w:szCs w:val="18"/>
        </w:rPr>
        <w:br/>
      </w:r>
      <w:r w:rsidRPr="000D5040">
        <w:rPr>
          <w:rFonts w:ascii="Verdana" w:hAnsi="Verdana"/>
          <w:sz w:val="18"/>
          <w:szCs w:val="18"/>
        </w:rPr>
        <w:t>po podpisaniu umowy.</w:t>
      </w:r>
    </w:p>
    <w:p w14:paraId="659B7DFD" w14:textId="77777777" w:rsidR="00144D90" w:rsidRPr="000D5040" w:rsidRDefault="00144D90" w:rsidP="00675B75">
      <w:pPr>
        <w:keepNext/>
        <w:keepLines/>
        <w:spacing w:line="360" w:lineRule="auto"/>
        <w:ind w:right="-2"/>
        <w:jc w:val="both"/>
        <w:rPr>
          <w:rFonts w:ascii="Verdana" w:hAnsi="Verdana"/>
          <w:sz w:val="18"/>
          <w:szCs w:val="18"/>
        </w:rPr>
      </w:pPr>
    </w:p>
    <w:tbl>
      <w:tblPr>
        <w:tblW w:w="9781" w:type="dxa"/>
        <w:tblInd w:w="-147" w:type="dxa"/>
        <w:tblLayout w:type="fixed"/>
        <w:tblCellMar>
          <w:top w:w="55" w:type="dxa"/>
          <w:left w:w="55" w:type="dxa"/>
          <w:bottom w:w="55" w:type="dxa"/>
          <w:right w:w="55" w:type="dxa"/>
        </w:tblCellMar>
        <w:tblLook w:val="0000" w:firstRow="0" w:lastRow="0" w:firstColumn="0" w:lastColumn="0" w:noHBand="0" w:noVBand="0"/>
      </w:tblPr>
      <w:tblGrid>
        <w:gridCol w:w="9781"/>
      </w:tblGrid>
      <w:tr w:rsidR="00802FF3" w14:paraId="43CDAF1B" w14:textId="77777777" w:rsidTr="00D53A79">
        <w:trPr>
          <w:trHeight w:val="398"/>
        </w:trPr>
        <w:tc>
          <w:tcPr>
            <w:tcW w:w="9781"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D5FEB2B" w14:textId="3F46863C" w:rsidR="00802FF3" w:rsidRDefault="007F2FC8" w:rsidP="00675B75">
            <w:pPr>
              <w:pStyle w:val="Nagwek1"/>
              <w:keepLines/>
              <w:numPr>
                <w:ilvl w:val="0"/>
                <w:numId w:val="30"/>
              </w:numPr>
              <w:shd w:val="clear" w:color="auto" w:fill="E7E6E6" w:themeFill="background2"/>
              <w:tabs>
                <w:tab w:val="left" w:pos="516"/>
              </w:tabs>
              <w:snapToGrid w:val="0"/>
              <w:spacing w:before="120" w:after="120" w:line="240" w:lineRule="auto"/>
              <w:ind w:left="0" w:right="0" w:firstLine="0"/>
              <w:jc w:val="both"/>
              <w:rPr>
                <w:color w:val="FF0000"/>
              </w:rPr>
            </w:pPr>
            <w:r>
              <w:rPr>
                <w:b w:val="0"/>
                <w:smallCaps/>
                <w:sz w:val="20"/>
                <w:szCs w:val="20"/>
              </w:rPr>
              <w:t>Podstawy wykluczenia, o których</w:t>
            </w:r>
            <w:r w:rsidR="00A13784">
              <w:rPr>
                <w:b w:val="0"/>
                <w:smallCaps/>
                <w:sz w:val="20"/>
                <w:szCs w:val="20"/>
              </w:rPr>
              <w:t xml:space="preserve"> mowa w art. 108 ust.1 </w:t>
            </w:r>
            <w:proofErr w:type="spellStart"/>
            <w:r w:rsidR="00A13784">
              <w:rPr>
                <w:b w:val="0"/>
                <w:smallCaps/>
                <w:sz w:val="20"/>
                <w:szCs w:val="20"/>
              </w:rPr>
              <w:t>Pzp</w:t>
            </w:r>
            <w:proofErr w:type="spellEnd"/>
          </w:p>
        </w:tc>
      </w:tr>
    </w:tbl>
    <w:p w14:paraId="44C37A85" w14:textId="3EE968DD" w:rsidR="00802FF3" w:rsidRDefault="007F2FC8" w:rsidP="00675B75">
      <w:pPr>
        <w:pStyle w:val="Akapitzlist"/>
        <w:keepNext/>
        <w:keepLines/>
        <w:numPr>
          <w:ilvl w:val="0"/>
          <w:numId w:val="27"/>
        </w:numPr>
        <w:tabs>
          <w:tab w:val="clear" w:pos="0"/>
          <w:tab w:val="num" w:pos="426"/>
        </w:tabs>
        <w:spacing w:line="360" w:lineRule="auto"/>
        <w:ind w:left="426" w:right="-589" w:hanging="426"/>
        <w:jc w:val="both"/>
        <w:rPr>
          <w:rFonts w:ascii="Verdana" w:hAnsi="Verdana"/>
          <w:sz w:val="18"/>
          <w:szCs w:val="18"/>
        </w:rPr>
      </w:pPr>
      <w:r>
        <w:rPr>
          <w:rFonts w:ascii="Verdana" w:hAnsi="Verdana"/>
          <w:sz w:val="18"/>
          <w:szCs w:val="18"/>
        </w:rPr>
        <w:t>Zamawiający z postępowania</w:t>
      </w:r>
      <w:r w:rsidR="00A13784">
        <w:rPr>
          <w:rFonts w:ascii="Verdana" w:hAnsi="Verdana"/>
          <w:sz w:val="18"/>
          <w:szCs w:val="18"/>
        </w:rPr>
        <w:t xml:space="preserve"> wykluczy Wykonawcę:</w:t>
      </w:r>
    </w:p>
    <w:p w14:paraId="1A4026BF" w14:textId="77777777" w:rsidR="00802FF3" w:rsidRDefault="00A13784" w:rsidP="00675B75">
      <w:pPr>
        <w:pStyle w:val="Akapitzlist"/>
        <w:keepNext/>
        <w:keepLines/>
        <w:numPr>
          <w:ilvl w:val="0"/>
          <w:numId w:val="28"/>
        </w:numPr>
        <w:tabs>
          <w:tab w:val="clear" w:pos="0"/>
          <w:tab w:val="num" w:pos="851"/>
        </w:tabs>
        <w:spacing w:line="360" w:lineRule="auto"/>
        <w:ind w:left="851" w:right="-589" w:hanging="425"/>
        <w:jc w:val="both"/>
        <w:rPr>
          <w:rFonts w:ascii="Verdana" w:hAnsi="Verdana"/>
          <w:sz w:val="18"/>
          <w:szCs w:val="18"/>
        </w:rPr>
      </w:pPr>
      <w:r>
        <w:rPr>
          <w:rFonts w:ascii="Verdana" w:hAnsi="Verdana"/>
          <w:sz w:val="18"/>
          <w:szCs w:val="18"/>
        </w:rPr>
        <w:t>będącego osobą fizyczną, którego prawomocnie skazano za przestępstwo:</w:t>
      </w:r>
    </w:p>
    <w:p w14:paraId="2A1B2C7A" w14:textId="77777777" w:rsidR="00802FF3" w:rsidRDefault="00A13784" w:rsidP="00675B75">
      <w:pPr>
        <w:keepNext/>
        <w:keepLines/>
        <w:spacing w:line="360" w:lineRule="auto"/>
        <w:ind w:left="1276" w:right="-589" w:hanging="425"/>
        <w:jc w:val="both"/>
        <w:rPr>
          <w:rFonts w:ascii="Verdana" w:hAnsi="Verdana"/>
          <w:sz w:val="18"/>
          <w:szCs w:val="18"/>
        </w:rPr>
      </w:pPr>
      <w:r>
        <w:rPr>
          <w:rFonts w:ascii="Verdana" w:hAnsi="Verdana"/>
          <w:sz w:val="18"/>
          <w:szCs w:val="18"/>
        </w:rPr>
        <w:t>a)</w:t>
      </w:r>
      <w:r>
        <w:rPr>
          <w:rFonts w:ascii="Verdana" w:hAnsi="Verdana"/>
          <w:sz w:val="18"/>
          <w:szCs w:val="18"/>
        </w:rPr>
        <w:tab/>
        <w:t>udziału w zorganizowanej grupie przestępczej albo związku mającym na celu popełnienie przestępstwa lub przestępstwa skarbowego, o którym mowa w art. 258 Kodeksu karnego,</w:t>
      </w:r>
    </w:p>
    <w:p w14:paraId="6F861BE9" w14:textId="77777777" w:rsidR="00802FF3" w:rsidRDefault="00A13784" w:rsidP="00675B75">
      <w:pPr>
        <w:keepNext/>
        <w:keepLines/>
        <w:spacing w:line="360" w:lineRule="auto"/>
        <w:ind w:left="1276" w:right="-589" w:hanging="425"/>
        <w:jc w:val="both"/>
        <w:rPr>
          <w:rFonts w:ascii="Verdana" w:hAnsi="Verdana"/>
          <w:sz w:val="18"/>
          <w:szCs w:val="18"/>
        </w:rPr>
      </w:pPr>
      <w:r>
        <w:rPr>
          <w:rFonts w:ascii="Verdana" w:hAnsi="Verdana"/>
          <w:sz w:val="18"/>
          <w:szCs w:val="18"/>
        </w:rPr>
        <w:t>b)</w:t>
      </w:r>
      <w:r>
        <w:rPr>
          <w:rFonts w:ascii="Verdana" w:hAnsi="Verdana"/>
          <w:sz w:val="18"/>
          <w:szCs w:val="18"/>
        </w:rPr>
        <w:tab/>
        <w:t>handlu ludźmi, o którym mowa w art. 189a Kodeksu karnego,</w:t>
      </w:r>
    </w:p>
    <w:p w14:paraId="06E9A073" w14:textId="77777777" w:rsidR="00802FF3" w:rsidRDefault="00A13784" w:rsidP="00675B75">
      <w:pPr>
        <w:keepNext/>
        <w:keepLines/>
        <w:spacing w:line="360" w:lineRule="auto"/>
        <w:ind w:left="1276" w:right="-589" w:hanging="425"/>
        <w:jc w:val="both"/>
        <w:rPr>
          <w:rFonts w:ascii="Verdana" w:hAnsi="Verdana"/>
          <w:sz w:val="18"/>
          <w:szCs w:val="18"/>
        </w:rPr>
      </w:pPr>
      <w:r>
        <w:rPr>
          <w:rFonts w:ascii="Verdana" w:hAnsi="Verdana"/>
          <w:sz w:val="18"/>
          <w:szCs w:val="18"/>
        </w:rPr>
        <w:t>c)</w:t>
      </w:r>
      <w:r>
        <w:rPr>
          <w:rFonts w:ascii="Verdana" w:hAnsi="Verdana"/>
          <w:sz w:val="18"/>
          <w:szCs w:val="18"/>
        </w:rPr>
        <w:tab/>
        <w:t>o którym mowa w art. 228-230a, art. 250a Kodeksu karnego lub w art. 46 lub art. 48 ustawy z dnia 25 czerwca 2010 r. o sporcie,</w:t>
      </w:r>
    </w:p>
    <w:p w14:paraId="4BBD1758" w14:textId="47299D45" w:rsidR="00802FF3" w:rsidRDefault="00A13784" w:rsidP="00675B75">
      <w:pPr>
        <w:keepNext/>
        <w:keepLines/>
        <w:spacing w:line="360" w:lineRule="auto"/>
        <w:ind w:left="1276" w:right="-589" w:hanging="425"/>
        <w:jc w:val="both"/>
        <w:rPr>
          <w:rFonts w:ascii="Verdana" w:hAnsi="Verdana"/>
          <w:sz w:val="18"/>
          <w:szCs w:val="18"/>
        </w:rPr>
      </w:pPr>
      <w:r>
        <w:rPr>
          <w:rFonts w:ascii="Verdana" w:hAnsi="Verdana"/>
          <w:sz w:val="18"/>
          <w:szCs w:val="18"/>
        </w:rPr>
        <w:t>d)</w:t>
      </w:r>
      <w:r>
        <w:rPr>
          <w:rFonts w:ascii="Verdana" w:hAnsi="Verdana"/>
          <w:sz w:val="18"/>
          <w:szCs w:val="18"/>
        </w:rPr>
        <w:tab/>
        <w:t>finansowania przestępstwa o charakterze terrorystycznym, o którym mowa w art. 165a Kodeksu karnego, lub przestępstwo udaremniania lub utrudniania stwierdzenia przestępnego pochodzenia pieniędzy lub ukrywania ich pochodzenia, o którym mowa w</w:t>
      </w:r>
      <w:r w:rsidR="00BD5D42">
        <w:rPr>
          <w:rFonts w:ascii="Verdana" w:hAnsi="Verdana"/>
          <w:sz w:val="18"/>
          <w:szCs w:val="18"/>
        </w:rPr>
        <w:t> </w:t>
      </w:r>
      <w:r>
        <w:rPr>
          <w:rFonts w:ascii="Verdana" w:hAnsi="Verdana"/>
          <w:sz w:val="18"/>
          <w:szCs w:val="18"/>
        </w:rPr>
        <w:t>art.</w:t>
      </w:r>
      <w:r w:rsidR="00BD5D42">
        <w:rPr>
          <w:rFonts w:ascii="Verdana" w:hAnsi="Verdana"/>
          <w:sz w:val="18"/>
          <w:szCs w:val="18"/>
        </w:rPr>
        <w:t> </w:t>
      </w:r>
      <w:r>
        <w:rPr>
          <w:rFonts w:ascii="Verdana" w:hAnsi="Verdana"/>
          <w:sz w:val="18"/>
          <w:szCs w:val="18"/>
        </w:rPr>
        <w:t>299 Kodeksu karnego,</w:t>
      </w:r>
    </w:p>
    <w:p w14:paraId="30357452" w14:textId="1B604BA8" w:rsidR="00802FF3" w:rsidRDefault="00A13784" w:rsidP="00675B75">
      <w:pPr>
        <w:keepNext/>
        <w:keepLines/>
        <w:spacing w:line="360" w:lineRule="auto"/>
        <w:ind w:left="1276" w:right="-589" w:hanging="425"/>
        <w:jc w:val="both"/>
        <w:rPr>
          <w:rFonts w:ascii="Verdana" w:hAnsi="Verdana"/>
          <w:sz w:val="18"/>
          <w:szCs w:val="18"/>
        </w:rPr>
      </w:pPr>
      <w:r>
        <w:rPr>
          <w:rFonts w:ascii="Verdana" w:hAnsi="Verdana"/>
          <w:sz w:val="18"/>
          <w:szCs w:val="18"/>
        </w:rPr>
        <w:t>e)</w:t>
      </w:r>
      <w:r>
        <w:rPr>
          <w:rFonts w:ascii="Verdana" w:hAnsi="Verdana"/>
          <w:sz w:val="18"/>
          <w:szCs w:val="18"/>
        </w:rPr>
        <w:tab/>
      </w:r>
      <w:r w:rsidR="007F2FC8">
        <w:rPr>
          <w:rFonts w:ascii="Verdana" w:hAnsi="Verdana"/>
          <w:sz w:val="18"/>
          <w:szCs w:val="18"/>
        </w:rPr>
        <w:t xml:space="preserve">o </w:t>
      </w:r>
      <w:r>
        <w:rPr>
          <w:rFonts w:ascii="Verdana" w:hAnsi="Verdana"/>
          <w:sz w:val="18"/>
          <w:szCs w:val="18"/>
        </w:rPr>
        <w:t>charakterze terrorystycznym, o którym mowa w art. 115 § 20 Kodeksu karnego, lub mające na celu popełnienie tego przestępstwa,</w:t>
      </w:r>
    </w:p>
    <w:p w14:paraId="0DBC301B" w14:textId="4157033F" w:rsidR="00802FF3" w:rsidRDefault="00A13784" w:rsidP="00675B75">
      <w:pPr>
        <w:keepNext/>
        <w:keepLines/>
        <w:spacing w:line="360" w:lineRule="auto"/>
        <w:ind w:left="1276" w:right="-589" w:hanging="425"/>
        <w:jc w:val="both"/>
        <w:rPr>
          <w:rFonts w:ascii="Verdana" w:hAnsi="Verdana"/>
          <w:sz w:val="18"/>
          <w:szCs w:val="18"/>
        </w:rPr>
      </w:pPr>
      <w:r>
        <w:rPr>
          <w:rFonts w:ascii="Verdana" w:hAnsi="Verdana"/>
          <w:sz w:val="18"/>
          <w:szCs w:val="18"/>
        </w:rPr>
        <w:t>f)</w:t>
      </w:r>
      <w:r>
        <w:rPr>
          <w:rFonts w:ascii="Verdana" w:hAnsi="Verdana"/>
          <w:sz w:val="18"/>
          <w:szCs w:val="18"/>
        </w:rPr>
        <w:tab/>
        <w:t>powierzenia wykonywania pracy małoletniemu cudzoziemcowi, o którym mowa w</w:t>
      </w:r>
      <w:r w:rsidR="00BD5D42">
        <w:rPr>
          <w:rFonts w:ascii="Verdana" w:hAnsi="Verdana"/>
          <w:sz w:val="18"/>
          <w:szCs w:val="18"/>
        </w:rPr>
        <w:t> </w:t>
      </w:r>
      <w:r>
        <w:rPr>
          <w:rFonts w:ascii="Verdana" w:hAnsi="Verdana"/>
          <w:sz w:val="18"/>
          <w:szCs w:val="18"/>
        </w:rPr>
        <w:t>art.</w:t>
      </w:r>
      <w:r w:rsidR="00BD5D42">
        <w:rPr>
          <w:rFonts w:ascii="Verdana" w:hAnsi="Verdana"/>
          <w:sz w:val="18"/>
          <w:szCs w:val="18"/>
        </w:rPr>
        <w:t> </w:t>
      </w:r>
      <w:r>
        <w:rPr>
          <w:rFonts w:ascii="Verdana" w:hAnsi="Verdana"/>
          <w:sz w:val="18"/>
          <w:szCs w:val="18"/>
        </w:rPr>
        <w:t>9 ust. 2 ustawy z dnia 15 czerwca 2012 r. o skutkach powierzania wykonywania pracy cudzoziemcom przebywającym wbrew przepisom na terytorium Rzeczypospolitej Polskiej (Dz. U. poz. 769),</w:t>
      </w:r>
    </w:p>
    <w:p w14:paraId="078E25C6" w14:textId="77777777" w:rsidR="00802FF3" w:rsidRDefault="00A13784" w:rsidP="00675B75">
      <w:pPr>
        <w:keepNext/>
        <w:keepLines/>
        <w:spacing w:line="360" w:lineRule="auto"/>
        <w:ind w:left="1276" w:right="-589" w:hanging="425"/>
        <w:jc w:val="both"/>
        <w:rPr>
          <w:rFonts w:ascii="Verdana" w:hAnsi="Verdana"/>
          <w:sz w:val="18"/>
          <w:szCs w:val="18"/>
        </w:rPr>
      </w:pPr>
      <w:r>
        <w:rPr>
          <w:rFonts w:ascii="Verdana" w:hAnsi="Verdana"/>
          <w:sz w:val="18"/>
          <w:szCs w:val="18"/>
        </w:rPr>
        <w:t>g)</w:t>
      </w:r>
      <w:r>
        <w:rPr>
          <w:rFonts w:ascii="Verdana" w:hAnsi="Verdana"/>
          <w:sz w:val="18"/>
          <w:szCs w:val="18"/>
        </w:rPr>
        <w:tab/>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734BC59D" w14:textId="25949A92" w:rsidR="00802FF3" w:rsidRDefault="00A13784" w:rsidP="00675B75">
      <w:pPr>
        <w:keepNext/>
        <w:keepLines/>
        <w:spacing w:line="360" w:lineRule="auto"/>
        <w:ind w:left="1276" w:right="-589" w:hanging="425"/>
        <w:jc w:val="both"/>
        <w:rPr>
          <w:rFonts w:ascii="Verdana" w:hAnsi="Verdana"/>
          <w:sz w:val="18"/>
          <w:szCs w:val="18"/>
        </w:rPr>
      </w:pPr>
      <w:r>
        <w:rPr>
          <w:rFonts w:ascii="Verdana" w:hAnsi="Verdana"/>
          <w:sz w:val="18"/>
          <w:szCs w:val="18"/>
        </w:rPr>
        <w:lastRenderedPageBreak/>
        <w:t>h)</w:t>
      </w:r>
      <w:r>
        <w:rPr>
          <w:rFonts w:ascii="Verdana" w:hAnsi="Verdana"/>
          <w:sz w:val="18"/>
          <w:szCs w:val="18"/>
        </w:rPr>
        <w:tab/>
      </w:r>
      <w:r w:rsidR="007F2FC8">
        <w:rPr>
          <w:rFonts w:ascii="Verdana" w:hAnsi="Verdana"/>
          <w:sz w:val="18"/>
          <w:szCs w:val="18"/>
        </w:rPr>
        <w:t xml:space="preserve">o </w:t>
      </w:r>
      <w:r>
        <w:rPr>
          <w:rFonts w:ascii="Verdana" w:hAnsi="Verdana"/>
          <w:sz w:val="18"/>
          <w:szCs w:val="18"/>
        </w:rPr>
        <w:t>którym mowa w art. 9 ust. 1 i 3 lub art. 10 ustawy z dnia 15 czerwca 2012 r. o</w:t>
      </w:r>
      <w:r w:rsidR="00BD5D42">
        <w:rPr>
          <w:rFonts w:ascii="Verdana" w:hAnsi="Verdana"/>
          <w:sz w:val="18"/>
          <w:szCs w:val="18"/>
        </w:rPr>
        <w:t> </w:t>
      </w:r>
      <w:r>
        <w:rPr>
          <w:rFonts w:ascii="Verdana" w:hAnsi="Verdana"/>
          <w:sz w:val="18"/>
          <w:szCs w:val="18"/>
        </w:rPr>
        <w:t>skutkach powierzania wykonywania pracy cudzoziemcom przebywającym wbrew przepisom na terytorium Rzeczypospolitej Polskiej</w:t>
      </w:r>
    </w:p>
    <w:p w14:paraId="3CE90A14" w14:textId="77777777" w:rsidR="00802FF3" w:rsidRDefault="00A13784" w:rsidP="00675B75">
      <w:pPr>
        <w:keepNext/>
        <w:keepLines/>
        <w:spacing w:line="360" w:lineRule="auto"/>
        <w:ind w:left="851" w:right="-589"/>
        <w:jc w:val="both"/>
        <w:rPr>
          <w:rFonts w:ascii="Verdana" w:hAnsi="Verdana"/>
          <w:sz w:val="18"/>
          <w:szCs w:val="18"/>
        </w:rPr>
      </w:pPr>
      <w:r>
        <w:rPr>
          <w:rFonts w:ascii="Verdana" w:hAnsi="Verdana"/>
          <w:sz w:val="18"/>
          <w:szCs w:val="18"/>
        </w:rPr>
        <w:t>-  lub za odpowiedni czyn zabroniony określony w przepisach prawa obcego;</w:t>
      </w:r>
    </w:p>
    <w:p w14:paraId="5334666C" w14:textId="67C87A39" w:rsidR="00802FF3" w:rsidRDefault="00A13784" w:rsidP="00675B75">
      <w:pPr>
        <w:pStyle w:val="Akapitzlist"/>
        <w:keepNext/>
        <w:keepLines/>
        <w:numPr>
          <w:ilvl w:val="0"/>
          <w:numId w:val="28"/>
        </w:numPr>
        <w:tabs>
          <w:tab w:val="clear" w:pos="0"/>
          <w:tab w:val="num" w:pos="851"/>
        </w:tabs>
        <w:spacing w:line="360" w:lineRule="auto"/>
        <w:ind w:left="851" w:right="-589" w:hanging="425"/>
        <w:jc w:val="both"/>
        <w:rPr>
          <w:rFonts w:ascii="Verdana" w:hAnsi="Verdana"/>
          <w:sz w:val="18"/>
          <w:szCs w:val="18"/>
        </w:rPr>
      </w:pPr>
      <w:r>
        <w:rPr>
          <w:rFonts w:ascii="Verdana" w:hAnsi="Verdana"/>
          <w:sz w:val="18"/>
          <w:szCs w:val="18"/>
        </w:rPr>
        <w:t xml:space="preserve">jeżeli urzędującego członka jego organu zarządzającego lub nadzorczego, wspólnika spółki </w:t>
      </w:r>
      <w:r>
        <w:rPr>
          <w:rFonts w:ascii="Verdana" w:hAnsi="Verdana"/>
          <w:sz w:val="18"/>
          <w:szCs w:val="18"/>
        </w:rPr>
        <w:br/>
        <w:t>w spółce jawnej lub partnerskiej albo komplementariusza w spółce komandytowej lub komandytowo-akcyjnej lub prokurenta prawomocnie skazano za przestępstwo, o którym mowa w pkt</w:t>
      </w:r>
      <w:r w:rsidR="007F2FC8">
        <w:rPr>
          <w:rFonts w:ascii="Verdana" w:hAnsi="Verdana"/>
          <w:sz w:val="18"/>
          <w:szCs w:val="18"/>
        </w:rPr>
        <w:t>. 1</w:t>
      </w:r>
      <w:r>
        <w:rPr>
          <w:rFonts w:ascii="Verdana" w:hAnsi="Verdana"/>
          <w:sz w:val="18"/>
          <w:szCs w:val="18"/>
        </w:rPr>
        <w:t>;</w:t>
      </w:r>
    </w:p>
    <w:p w14:paraId="1C4A302D" w14:textId="29A7F5DD" w:rsidR="00802FF3" w:rsidRDefault="00A13784" w:rsidP="00675B75">
      <w:pPr>
        <w:pStyle w:val="Akapitzlist"/>
        <w:keepNext/>
        <w:keepLines/>
        <w:numPr>
          <w:ilvl w:val="0"/>
          <w:numId w:val="28"/>
        </w:numPr>
        <w:tabs>
          <w:tab w:val="clear" w:pos="0"/>
          <w:tab w:val="num" w:pos="851"/>
        </w:tabs>
        <w:spacing w:line="360" w:lineRule="auto"/>
        <w:ind w:left="851" w:right="-589" w:hanging="425"/>
        <w:jc w:val="both"/>
        <w:rPr>
          <w:rFonts w:ascii="Verdana" w:hAnsi="Verdana"/>
          <w:sz w:val="18"/>
          <w:szCs w:val="18"/>
        </w:rPr>
      </w:pPr>
      <w:r>
        <w:rPr>
          <w:rFonts w:ascii="Verdana" w:hAnsi="Verdana"/>
          <w:sz w:val="18"/>
          <w:szCs w:val="18"/>
        </w:rPr>
        <w:t>wobec którego wydano prawomocny w</w:t>
      </w:r>
      <w:r w:rsidR="00BF68A6">
        <w:rPr>
          <w:rFonts w:ascii="Verdana" w:hAnsi="Verdana"/>
          <w:sz w:val="18"/>
          <w:szCs w:val="18"/>
        </w:rPr>
        <w:t>yrok sądu lub ostateczną decyzję</w:t>
      </w:r>
      <w:r>
        <w:rPr>
          <w:rFonts w:ascii="Verdana" w:hAnsi="Verdana"/>
          <w:sz w:val="18"/>
          <w:szCs w:val="18"/>
        </w:rPr>
        <w:t xml:space="preserve"> administracyjną </w:t>
      </w:r>
      <w:r>
        <w:rPr>
          <w:rFonts w:ascii="Verdana" w:hAnsi="Verdana"/>
          <w:sz w:val="18"/>
          <w:szCs w:val="18"/>
        </w:rPr>
        <w:br/>
        <w:t>o zaleganiu z uiszczeniem podatków, opłat lub składek na ubezpieczenie spo</w:t>
      </w:r>
      <w:r w:rsidR="004919A9">
        <w:rPr>
          <w:rFonts w:ascii="Verdana" w:hAnsi="Verdana"/>
          <w:sz w:val="18"/>
          <w:szCs w:val="18"/>
        </w:rPr>
        <w:t>łeczne lub zdrowotne, chyba ż</w:t>
      </w:r>
      <w:r w:rsidR="00BF68A6">
        <w:rPr>
          <w:rFonts w:ascii="Verdana" w:hAnsi="Verdana"/>
          <w:sz w:val="18"/>
          <w:szCs w:val="18"/>
        </w:rPr>
        <w:t>e W</w:t>
      </w:r>
      <w:r>
        <w:rPr>
          <w:rFonts w:ascii="Verdana" w:hAnsi="Verdana"/>
          <w:sz w:val="18"/>
          <w:szCs w:val="18"/>
        </w:rPr>
        <w:t>ykonawca przed upływem terminu składania ofert dokonał płatności należnych podatków, opłat lub składek na ubezpieczenie społeczne lub zdrowotne wraz z odsetkami lub grzywnami lub zawarł wiążące porozumienie w sprawie spłaty tych należności;</w:t>
      </w:r>
    </w:p>
    <w:p w14:paraId="6526FA40" w14:textId="0ADAE67D" w:rsidR="00802FF3" w:rsidRDefault="00A13784" w:rsidP="00675B75">
      <w:pPr>
        <w:pStyle w:val="Akapitzlist"/>
        <w:keepNext/>
        <w:keepLines/>
        <w:numPr>
          <w:ilvl w:val="0"/>
          <w:numId w:val="28"/>
        </w:numPr>
        <w:tabs>
          <w:tab w:val="clear" w:pos="0"/>
          <w:tab w:val="num" w:pos="851"/>
        </w:tabs>
        <w:spacing w:line="360" w:lineRule="auto"/>
        <w:ind w:left="851" w:right="-589" w:hanging="425"/>
        <w:jc w:val="both"/>
        <w:rPr>
          <w:rFonts w:ascii="Verdana" w:hAnsi="Verdana"/>
          <w:sz w:val="18"/>
          <w:szCs w:val="18"/>
        </w:rPr>
      </w:pPr>
      <w:r>
        <w:rPr>
          <w:rFonts w:ascii="Verdana" w:hAnsi="Verdana"/>
          <w:sz w:val="18"/>
          <w:szCs w:val="18"/>
        </w:rPr>
        <w:t>wobec którego</w:t>
      </w:r>
      <w:r w:rsidR="00BF68A6">
        <w:rPr>
          <w:rFonts w:ascii="Verdana" w:hAnsi="Verdana"/>
          <w:sz w:val="18"/>
          <w:szCs w:val="18"/>
        </w:rPr>
        <w:t xml:space="preserve"> prawomocnie</w:t>
      </w:r>
      <w:r>
        <w:rPr>
          <w:rFonts w:ascii="Verdana" w:hAnsi="Verdana"/>
          <w:sz w:val="18"/>
          <w:szCs w:val="18"/>
        </w:rPr>
        <w:t xml:space="preserve"> orzeczono zakaz ubiegania się o zamówienia publiczne;</w:t>
      </w:r>
    </w:p>
    <w:p w14:paraId="235B432B" w14:textId="40D51BDB" w:rsidR="00802FF3" w:rsidRDefault="00A13784" w:rsidP="00675B75">
      <w:pPr>
        <w:pStyle w:val="Akapitzlist"/>
        <w:keepNext/>
        <w:keepLines/>
        <w:numPr>
          <w:ilvl w:val="0"/>
          <w:numId w:val="28"/>
        </w:numPr>
        <w:tabs>
          <w:tab w:val="clear" w:pos="0"/>
          <w:tab w:val="num" w:pos="851"/>
        </w:tabs>
        <w:spacing w:line="360" w:lineRule="auto"/>
        <w:ind w:left="851" w:right="-589" w:hanging="425"/>
        <w:jc w:val="both"/>
        <w:rPr>
          <w:rFonts w:ascii="Verdana" w:hAnsi="Verdana"/>
          <w:sz w:val="18"/>
          <w:szCs w:val="18"/>
        </w:rPr>
      </w:pPr>
      <w:r>
        <w:rPr>
          <w:rFonts w:ascii="Verdana" w:hAnsi="Verdana"/>
          <w:sz w:val="18"/>
          <w:szCs w:val="18"/>
        </w:rPr>
        <w:t>jeżeli Zamawiający może stwierdzić, na podstawie wiarygodnych przesłanek, ze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w:t>
      </w:r>
      <w:r w:rsidR="00BD5D42">
        <w:rPr>
          <w:rFonts w:ascii="Verdana" w:hAnsi="Verdana"/>
          <w:sz w:val="18"/>
          <w:szCs w:val="18"/>
        </w:rPr>
        <w:t> </w:t>
      </w:r>
      <w:r>
        <w:rPr>
          <w:rFonts w:ascii="Verdana" w:hAnsi="Verdana"/>
          <w:sz w:val="18"/>
          <w:szCs w:val="18"/>
        </w:rPr>
        <w:t>przygotowali te oferty lub wnioski niezależnie od siebie;</w:t>
      </w:r>
    </w:p>
    <w:p w14:paraId="7F2C7AE5" w14:textId="1AEEA37B" w:rsidR="00802FF3" w:rsidRDefault="00A13784" w:rsidP="00675B75">
      <w:pPr>
        <w:pStyle w:val="Akapitzlist"/>
        <w:keepNext/>
        <w:keepLines/>
        <w:numPr>
          <w:ilvl w:val="0"/>
          <w:numId w:val="28"/>
        </w:numPr>
        <w:tabs>
          <w:tab w:val="clear" w:pos="0"/>
          <w:tab w:val="num" w:pos="851"/>
        </w:tabs>
        <w:spacing w:line="360" w:lineRule="auto"/>
        <w:ind w:left="851" w:right="-589" w:hanging="425"/>
        <w:jc w:val="both"/>
        <w:rPr>
          <w:rFonts w:ascii="Verdana" w:hAnsi="Verdana"/>
          <w:sz w:val="18"/>
          <w:szCs w:val="18"/>
        </w:rPr>
      </w:pPr>
      <w:r>
        <w:rPr>
          <w:rFonts w:ascii="Verdana" w:hAnsi="Verdana"/>
          <w:sz w:val="18"/>
          <w:szCs w:val="18"/>
        </w:rPr>
        <w:t xml:space="preserve">jeżeli, w przypadkach, o których mowa w art. 85 ust. 1 </w:t>
      </w:r>
      <w:proofErr w:type="spellStart"/>
      <w:r>
        <w:rPr>
          <w:rFonts w:ascii="Verdana" w:hAnsi="Verdana"/>
          <w:sz w:val="18"/>
          <w:szCs w:val="18"/>
        </w:rPr>
        <w:t>Pzp</w:t>
      </w:r>
      <w:proofErr w:type="spellEnd"/>
      <w:r>
        <w:rPr>
          <w:rFonts w:ascii="Verdana" w:hAnsi="Verdana"/>
          <w:sz w:val="18"/>
          <w:szCs w:val="18"/>
        </w:rPr>
        <w:t>, doszło do zakłócenia konkurencji wynikającego z wcześniejszego zaangażowania tego Wykonawc</w:t>
      </w:r>
      <w:r w:rsidR="007134DB">
        <w:rPr>
          <w:rFonts w:ascii="Verdana" w:hAnsi="Verdana"/>
          <w:sz w:val="18"/>
          <w:szCs w:val="18"/>
        </w:rPr>
        <w:t>y lub podmiotu, który należy z W</w:t>
      </w:r>
      <w:r>
        <w:rPr>
          <w:rFonts w:ascii="Verdana" w:hAnsi="Verdana"/>
          <w:sz w:val="18"/>
          <w:szCs w:val="18"/>
        </w:rPr>
        <w:t>ykonawcą do tej samej grupy kapitałowej w rozumieniu ustawy z dnia 16 lutego 2007 r. o ochronie konkurencji i konsumentów, chyba, że spowodowane tym zakłócenie konkurencji może być wyeliminowane w inny sposób niż przez wykluczenie Wykonawcy z</w:t>
      </w:r>
      <w:r w:rsidR="00BD5D42">
        <w:rPr>
          <w:rFonts w:ascii="Verdana" w:hAnsi="Verdana"/>
          <w:sz w:val="18"/>
          <w:szCs w:val="18"/>
        </w:rPr>
        <w:t> </w:t>
      </w:r>
      <w:r>
        <w:rPr>
          <w:rFonts w:ascii="Verdana" w:hAnsi="Verdana"/>
          <w:sz w:val="18"/>
          <w:szCs w:val="18"/>
        </w:rPr>
        <w:t>udziału w postępowaniu o udzielenie zamówienia.</w:t>
      </w:r>
    </w:p>
    <w:p w14:paraId="68739ED2" w14:textId="77777777" w:rsidR="00802FF3" w:rsidRDefault="00A13784" w:rsidP="00675B75">
      <w:pPr>
        <w:pStyle w:val="Akapitzlist"/>
        <w:keepNext/>
        <w:keepLines/>
        <w:numPr>
          <w:ilvl w:val="0"/>
          <w:numId w:val="27"/>
        </w:numPr>
        <w:tabs>
          <w:tab w:val="clear" w:pos="0"/>
          <w:tab w:val="num" w:pos="426"/>
        </w:tabs>
        <w:spacing w:line="360" w:lineRule="auto"/>
        <w:ind w:left="426" w:right="-589" w:hanging="426"/>
        <w:jc w:val="both"/>
        <w:rPr>
          <w:rFonts w:ascii="Verdana" w:hAnsi="Verdana"/>
          <w:sz w:val="18"/>
          <w:szCs w:val="18"/>
        </w:rPr>
      </w:pPr>
      <w:r>
        <w:rPr>
          <w:rFonts w:ascii="Verdana" w:hAnsi="Verdana"/>
          <w:sz w:val="18"/>
          <w:szCs w:val="18"/>
        </w:rPr>
        <w:t>Zamawiający nie przewiduje wykluczenia Wykonawcy z udziału w postępowaniu na podstawie</w:t>
      </w:r>
      <w:r>
        <w:rPr>
          <w:rFonts w:ascii="Verdana" w:hAnsi="Verdana"/>
          <w:sz w:val="18"/>
          <w:szCs w:val="18"/>
        </w:rPr>
        <w:br/>
        <w:t xml:space="preserve">przesłanek z art. 109 ust. 1 </w:t>
      </w:r>
      <w:proofErr w:type="spellStart"/>
      <w:r>
        <w:rPr>
          <w:rFonts w:ascii="Verdana" w:hAnsi="Verdana"/>
          <w:sz w:val="18"/>
          <w:szCs w:val="18"/>
        </w:rPr>
        <w:t>Pzp</w:t>
      </w:r>
      <w:proofErr w:type="spellEnd"/>
      <w:r>
        <w:rPr>
          <w:rFonts w:ascii="Verdana" w:hAnsi="Verdana"/>
          <w:sz w:val="18"/>
          <w:szCs w:val="18"/>
        </w:rPr>
        <w:t>.</w:t>
      </w:r>
    </w:p>
    <w:p w14:paraId="36A0D367" w14:textId="38E71B7E" w:rsidR="00802FF3" w:rsidRDefault="00A13784" w:rsidP="00675B75">
      <w:pPr>
        <w:pStyle w:val="Akapitzlist"/>
        <w:keepNext/>
        <w:keepLines/>
        <w:numPr>
          <w:ilvl w:val="0"/>
          <w:numId w:val="27"/>
        </w:numPr>
        <w:tabs>
          <w:tab w:val="clear" w:pos="0"/>
          <w:tab w:val="num" w:pos="426"/>
          <w:tab w:val="left" w:pos="851"/>
        </w:tabs>
        <w:spacing w:line="360" w:lineRule="auto"/>
        <w:ind w:left="426" w:right="-589" w:hanging="426"/>
        <w:rPr>
          <w:rFonts w:ascii="Verdana" w:hAnsi="Verdana"/>
          <w:sz w:val="18"/>
          <w:szCs w:val="18"/>
        </w:rPr>
      </w:pPr>
      <w:r>
        <w:rPr>
          <w:rFonts w:ascii="Verdana" w:hAnsi="Verdana"/>
          <w:sz w:val="18"/>
          <w:szCs w:val="18"/>
        </w:rPr>
        <w:t xml:space="preserve">Wykonawca nie podlega wykluczeniu w okolicznościach określonych w </w:t>
      </w:r>
      <w:proofErr w:type="spellStart"/>
      <w:r>
        <w:rPr>
          <w:rFonts w:ascii="Verdana" w:hAnsi="Verdana"/>
          <w:sz w:val="18"/>
          <w:szCs w:val="18"/>
        </w:rPr>
        <w:t>ppkt</w:t>
      </w:r>
      <w:proofErr w:type="spellEnd"/>
      <w:r>
        <w:rPr>
          <w:rFonts w:ascii="Verdana" w:hAnsi="Verdana"/>
          <w:sz w:val="18"/>
          <w:szCs w:val="18"/>
        </w:rPr>
        <w:t xml:space="preserve">. 1.1, 1.2 i 1.5, jeżeli udowodni Zamawiającemu, że spełnił łącznie następujące przesłanki: </w:t>
      </w:r>
    </w:p>
    <w:p w14:paraId="52DAEC96" w14:textId="77777777" w:rsidR="00802FF3" w:rsidRDefault="00A13784" w:rsidP="00675B75">
      <w:pPr>
        <w:pStyle w:val="Akapitzlist"/>
        <w:keepNext/>
        <w:keepLines/>
        <w:numPr>
          <w:ilvl w:val="2"/>
          <w:numId w:val="25"/>
        </w:numPr>
        <w:spacing w:line="360" w:lineRule="auto"/>
        <w:ind w:left="851" w:right="-589" w:hanging="425"/>
        <w:jc w:val="both"/>
        <w:rPr>
          <w:rFonts w:ascii="Verdana" w:hAnsi="Verdana"/>
          <w:sz w:val="18"/>
          <w:szCs w:val="18"/>
        </w:rPr>
      </w:pPr>
      <w:r>
        <w:rPr>
          <w:rFonts w:ascii="Verdana" w:hAnsi="Verdana"/>
          <w:sz w:val="18"/>
          <w:szCs w:val="18"/>
        </w:rPr>
        <w:t xml:space="preserve">naprawił lub zobowiązał się do naprawienia szkody wyrządzonej przestępstwem, wykroczeniem lub swoim nieprawidłowym postępowaniem, w tym poprzez zadośćuczynienie pieniężne; </w:t>
      </w:r>
    </w:p>
    <w:p w14:paraId="33B30BFD" w14:textId="77777777" w:rsidR="00802FF3" w:rsidRDefault="00A13784" w:rsidP="00675B75">
      <w:pPr>
        <w:pStyle w:val="Akapitzlist"/>
        <w:keepNext/>
        <w:keepLines/>
        <w:numPr>
          <w:ilvl w:val="2"/>
          <w:numId w:val="25"/>
        </w:numPr>
        <w:spacing w:line="360" w:lineRule="auto"/>
        <w:ind w:left="851" w:right="-589" w:hanging="425"/>
        <w:jc w:val="both"/>
        <w:rPr>
          <w:rFonts w:ascii="Verdana" w:hAnsi="Verdana"/>
          <w:sz w:val="18"/>
          <w:szCs w:val="18"/>
        </w:rPr>
      </w:pPr>
      <w:r>
        <w:rPr>
          <w:rFonts w:ascii="Verdana" w:hAnsi="Verdana"/>
          <w:sz w:val="18"/>
          <w:szCs w:val="18"/>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76DFA60C" w14:textId="77777777" w:rsidR="00802FF3" w:rsidRDefault="00A13784" w:rsidP="00675B75">
      <w:pPr>
        <w:pStyle w:val="Akapitzlist"/>
        <w:keepNext/>
        <w:keepLines/>
        <w:numPr>
          <w:ilvl w:val="2"/>
          <w:numId w:val="25"/>
        </w:numPr>
        <w:spacing w:line="360" w:lineRule="auto"/>
        <w:ind w:left="851" w:right="-589" w:hanging="425"/>
        <w:jc w:val="both"/>
        <w:rPr>
          <w:rFonts w:ascii="Verdana" w:hAnsi="Verdana"/>
          <w:sz w:val="18"/>
          <w:szCs w:val="18"/>
        </w:rPr>
      </w:pPr>
      <w:r>
        <w:rPr>
          <w:rFonts w:ascii="Verdana" w:hAnsi="Verdana"/>
          <w:sz w:val="18"/>
          <w:szCs w:val="18"/>
        </w:rPr>
        <w:t>podjął konkretne środki techniczne, organizacyjne i kadrowe, odpowiednie dla zapobiegania dalszym przestępstwom, wykroczeniom lub nieprawidłowemu postępowaniu, w szczególności:</w:t>
      </w:r>
    </w:p>
    <w:p w14:paraId="7CF222F3" w14:textId="5DC10EDA" w:rsidR="00802FF3" w:rsidRDefault="00A13784" w:rsidP="00675B75">
      <w:pPr>
        <w:pStyle w:val="Akapitzlist"/>
        <w:keepNext/>
        <w:keepLines/>
        <w:numPr>
          <w:ilvl w:val="0"/>
          <w:numId w:val="29"/>
        </w:numPr>
        <w:tabs>
          <w:tab w:val="clear" w:pos="0"/>
          <w:tab w:val="num" w:pos="1276"/>
        </w:tabs>
        <w:spacing w:line="360" w:lineRule="auto"/>
        <w:ind w:left="1276" w:right="-589" w:hanging="425"/>
        <w:jc w:val="both"/>
        <w:rPr>
          <w:rFonts w:ascii="Verdana" w:hAnsi="Verdana"/>
          <w:sz w:val="18"/>
          <w:szCs w:val="18"/>
        </w:rPr>
      </w:pPr>
      <w:r>
        <w:rPr>
          <w:rFonts w:ascii="Verdana" w:hAnsi="Verdana"/>
          <w:sz w:val="18"/>
          <w:szCs w:val="18"/>
        </w:rPr>
        <w:lastRenderedPageBreak/>
        <w:t>zerwał wszelkie powiązania z osobami lub podmiotami odpowiedzialnymi</w:t>
      </w:r>
      <w:r w:rsidR="00D2457C">
        <w:rPr>
          <w:rFonts w:ascii="Verdana" w:hAnsi="Verdana"/>
          <w:sz w:val="18"/>
          <w:szCs w:val="18"/>
        </w:rPr>
        <w:t xml:space="preserve"> za nieprawidłowe postępowanie W</w:t>
      </w:r>
      <w:r>
        <w:rPr>
          <w:rFonts w:ascii="Verdana" w:hAnsi="Verdana"/>
          <w:sz w:val="18"/>
          <w:szCs w:val="18"/>
        </w:rPr>
        <w:t xml:space="preserve">ykonawcy, </w:t>
      </w:r>
    </w:p>
    <w:p w14:paraId="7033C992" w14:textId="77777777" w:rsidR="00802FF3" w:rsidRDefault="00A13784" w:rsidP="00675B75">
      <w:pPr>
        <w:pStyle w:val="Akapitzlist"/>
        <w:keepNext/>
        <w:keepLines/>
        <w:numPr>
          <w:ilvl w:val="0"/>
          <w:numId w:val="29"/>
        </w:numPr>
        <w:tabs>
          <w:tab w:val="clear" w:pos="0"/>
          <w:tab w:val="num" w:pos="1276"/>
        </w:tabs>
        <w:spacing w:line="360" w:lineRule="auto"/>
        <w:ind w:left="1276" w:right="-589" w:hanging="425"/>
        <w:jc w:val="both"/>
        <w:rPr>
          <w:rFonts w:ascii="Verdana" w:hAnsi="Verdana"/>
          <w:sz w:val="18"/>
          <w:szCs w:val="18"/>
        </w:rPr>
      </w:pPr>
      <w:r>
        <w:rPr>
          <w:rFonts w:ascii="Verdana" w:hAnsi="Verdana"/>
          <w:sz w:val="18"/>
          <w:szCs w:val="18"/>
        </w:rPr>
        <w:t xml:space="preserve">zreorganizował personel, </w:t>
      </w:r>
    </w:p>
    <w:p w14:paraId="0DC8EBA4" w14:textId="77777777" w:rsidR="00802FF3" w:rsidRDefault="00A13784" w:rsidP="00675B75">
      <w:pPr>
        <w:pStyle w:val="Akapitzlist"/>
        <w:keepNext/>
        <w:keepLines/>
        <w:numPr>
          <w:ilvl w:val="0"/>
          <w:numId w:val="29"/>
        </w:numPr>
        <w:tabs>
          <w:tab w:val="clear" w:pos="0"/>
          <w:tab w:val="num" w:pos="1276"/>
        </w:tabs>
        <w:spacing w:line="360" w:lineRule="auto"/>
        <w:ind w:left="1276" w:right="-589" w:hanging="425"/>
        <w:jc w:val="both"/>
        <w:rPr>
          <w:rFonts w:ascii="Verdana" w:hAnsi="Verdana"/>
          <w:sz w:val="18"/>
          <w:szCs w:val="18"/>
        </w:rPr>
      </w:pPr>
      <w:r>
        <w:rPr>
          <w:rFonts w:ascii="Verdana" w:hAnsi="Verdana"/>
          <w:sz w:val="18"/>
          <w:szCs w:val="18"/>
        </w:rPr>
        <w:t>wdrożył system sprawozdawczości i kontroli,</w:t>
      </w:r>
    </w:p>
    <w:p w14:paraId="7004A0F5" w14:textId="77777777" w:rsidR="00802FF3" w:rsidRDefault="00A13784" w:rsidP="00675B75">
      <w:pPr>
        <w:pStyle w:val="Akapitzlist"/>
        <w:keepNext/>
        <w:keepLines/>
        <w:numPr>
          <w:ilvl w:val="0"/>
          <w:numId w:val="29"/>
        </w:numPr>
        <w:tabs>
          <w:tab w:val="clear" w:pos="0"/>
          <w:tab w:val="num" w:pos="1276"/>
        </w:tabs>
        <w:spacing w:line="360" w:lineRule="auto"/>
        <w:ind w:left="1276" w:right="-589" w:hanging="425"/>
        <w:jc w:val="both"/>
        <w:rPr>
          <w:rFonts w:ascii="Verdana" w:hAnsi="Verdana"/>
          <w:sz w:val="18"/>
          <w:szCs w:val="18"/>
        </w:rPr>
      </w:pPr>
      <w:r>
        <w:rPr>
          <w:rFonts w:ascii="Verdana" w:hAnsi="Verdana"/>
          <w:sz w:val="18"/>
          <w:szCs w:val="18"/>
        </w:rPr>
        <w:t xml:space="preserve">utworzył struktury audytu wewnętrznego do monitorowania przestrzegania przepisów, wewnętrznych regulacji lub standardów, </w:t>
      </w:r>
    </w:p>
    <w:p w14:paraId="7C9FC18C" w14:textId="77777777" w:rsidR="00802FF3" w:rsidRDefault="00A13784" w:rsidP="00675B75">
      <w:pPr>
        <w:pStyle w:val="Akapitzlist"/>
        <w:keepNext/>
        <w:keepLines/>
        <w:numPr>
          <w:ilvl w:val="0"/>
          <w:numId w:val="29"/>
        </w:numPr>
        <w:tabs>
          <w:tab w:val="clear" w:pos="0"/>
          <w:tab w:val="num" w:pos="1276"/>
        </w:tabs>
        <w:spacing w:line="360" w:lineRule="auto"/>
        <w:ind w:left="1276" w:right="-589" w:hanging="425"/>
        <w:jc w:val="both"/>
        <w:rPr>
          <w:rFonts w:ascii="Verdana" w:hAnsi="Verdana"/>
          <w:sz w:val="18"/>
          <w:szCs w:val="18"/>
        </w:rPr>
      </w:pPr>
      <w:r>
        <w:rPr>
          <w:rFonts w:ascii="Verdana" w:hAnsi="Verdana"/>
          <w:sz w:val="18"/>
          <w:szCs w:val="18"/>
        </w:rPr>
        <w:t xml:space="preserve">wprowadził wewnętrzne regulacje dotyczące odpowiedzialności i odszkodowań za nieprzestrzeganie przepisów, wewnętrznych regulacji lub standardów. </w:t>
      </w:r>
    </w:p>
    <w:p w14:paraId="17D12374" w14:textId="5475CBED" w:rsidR="00802FF3" w:rsidRDefault="00A13784" w:rsidP="00675B75">
      <w:pPr>
        <w:pStyle w:val="Akapitzlist"/>
        <w:keepNext/>
        <w:keepLines/>
        <w:numPr>
          <w:ilvl w:val="0"/>
          <w:numId w:val="27"/>
        </w:numPr>
        <w:tabs>
          <w:tab w:val="clear" w:pos="0"/>
          <w:tab w:val="num" w:pos="426"/>
        </w:tabs>
        <w:spacing w:line="360" w:lineRule="auto"/>
        <w:ind w:left="426" w:right="-589" w:hanging="426"/>
        <w:jc w:val="both"/>
        <w:rPr>
          <w:rFonts w:ascii="Verdana" w:hAnsi="Verdana"/>
          <w:sz w:val="18"/>
          <w:szCs w:val="18"/>
        </w:rPr>
      </w:pPr>
      <w:r>
        <w:rPr>
          <w:rFonts w:ascii="Verdana" w:hAnsi="Verdana"/>
          <w:sz w:val="18"/>
          <w:szCs w:val="18"/>
        </w:rPr>
        <w:t>Zamawiający ocenia, czy podjęte przez Wykonawcę czynności, o których mowa w pkt</w:t>
      </w:r>
      <w:r w:rsidR="00D2457C">
        <w:rPr>
          <w:rFonts w:ascii="Verdana" w:hAnsi="Verdana"/>
          <w:sz w:val="18"/>
          <w:szCs w:val="18"/>
        </w:rPr>
        <w:t>.</w:t>
      </w:r>
      <w:r>
        <w:rPr>
          <w:rFonts w:ascii="Verdana" w:hAnsi="Verdana"/>
          <w:sz w:val="18"/>
          <w:szCs w:val="18"/>
        </w:rPr>
        <w:t xml:space="preserve"> 3, są wystarczające do wykazania jego rzetelności, uwzględniając wagę i szczególne okoliczności czynu Wykonawcy. Jeżeli podjęte przez Wykonawcę czynności, o których mowa w pkt</w:t>
      </w:r>
      <w:r w:rsidR="00D2457C">
        <w:rPr>
          <w:rFonts w:ascii="Verdana" w:hAnsi="Verdana"/>
          <w:sz w:val="18"/>
          <w:szCs w:val="18"/>
        </w:rPr>
        <w:t>.</w:t>
      </w:r>
      <w:r>
        <w:rPr>
          <w:rFonts w:ascii="Verdana" w:hAnsi="Verdana"/>
          <w:sz w:val="18"/>
          <w:szCs w:val="18"/>
        </w:rPr>
        <w:t xml:space="preserve"> 3, nie są wystarczające do wykazania jego rzetelności, Zamawiający wyklucza Wykonawcę.</w:t>
      </w:r>
    </w:p>
    <w:p w14:paraId="4D49DBE7" w14:textId="77777777" w:rsidR="00802FF3" w:rsidRDefault="00A13784" w:rsidP="00675B75">
      <w:pPr>
        <w:pStyle w:val="Akapitzlist"/>
        <w:keepNext/>
        <w:keepLines/>
        <w:numPr>
          <w:ilvl w:val="0"/>
          <w:numId w:val="27"/>
        </w:numPr>
        <w:tabs>
          <w:tab w:val="clear" w:pos="0"/>
          <w:tab w:val="num" w:pos="426"/>
        </w:tabs>
        <w:spacing w:line="360" w:lineRule="auto"/>
        <w:ind w:left="426" w:right="-589" w:hanging="426"/>
        <w:jc w:val="both"/>
        <w:rPr>
          <w:rFonts w:ascii="Verdana" w:hAnsi="Verdana"/>
          <w:sz w:val="18"/>
          <w:szCs w:val="18"/>
        </w:rPr>
      </w:pPr>
      <w:r>
        <w:rPr>
          <w:rFonts w:ascii="Verdana" w:hAnsi="Verdana"/>
          <w:sz w:val="18"/>
          <w:szCs w:val="18"/>
        </w:rPr>
        <w:t xml:space="preserve">Wykonawca może zostać wykluczony przez Zamawiającego na każdym etapie postępowania </w:t>
      </w:r>
      <w:r>
        <w:rPr>
          <w:rFonts w:ascii="Verdana" w:hAnsi="Verdana"/>
          <w:sz w:val="18"/>
          <w:szCs w:val="18"/>
        </w:rPr>
        <w:br/>
        <w:t>o udzielenie zamówienia.</w:t>
      </w:r>
    </w:p>
    <w:p w14:paraId="258600B1" w14:textId="77777777" w:rsidR="00802FF3" w:rsidRDefault="00A13784" w:rsidP="00675B75">
      <w:pPr>
        <w:pStyle w:val="Nagwek1"/>
        <w:keepLines/>
        <w:numPr>
          <w:ilvl w:val="0"/>
          <w:numId w:val="30"/>
        </w:numPr>
        <w:pBdr>
          <w:top w:val="single" w:sz="4" w:space="1" w:color="000000"/>
          <w:left w:val="single" w:sz="4" w:space="4" w:color="000000"/>
          <w:bottom w:val="single" w:sz="4" w:space="1" w:color="000000"/>
          <w:right w:val="single" w:sz="4" w:space="4" w:color="000000"/>
        </w:pBdr>
        <w:shd w:val="clear" w:color="auto" w:fill="E7E6E6" w:themeFill="background2"/>
        <w:tabs>
          <w:tab w:val="clear" w:pos="0"/>
          <w:tab w:val="left" w:pos="426"/>
        </w:tabs>
        <w:snapToGrid w:val="0"/>
        <w:spacing w:before="120" w:after="120" w:line="240" w:lineRule="auto"/>
        <w:ind w:left="426" w:right="0" w:hanging="426"/>
        <w:jc w:val="both"/>
        <w:rPr>
          <w:b w:val="0"/>
          <w:smallCaps/>
          <w:sz w:val="20"/>
          <w:szCs w:val="20"/>
        </w:rPr>
      </w:pPr>
      <w:r>
        <w:rPr>
          <w:b w:val="0"/>
          <w:smallCaps/>
          <w:sz w:val="20"/>
          <w:szCs w:val="20"/>
        </w:rPr>
        <w:t xml:space="preserve">Informacja o warunkach udziału w postępowaniu o udzielenie zamówienia   </w:t>
      </w:r>
    </w:p>
    <w:p w14:paraId="20D53CA0" w14:textId="77777777" w:rsidR="00802FF3" w:rsidRDefault="00A13784" w:rsidP="00675B75">
      <w:pPr>
        <w:pStyle w:val="Akapitzlist"/>
        <w:keepNext/>
        <w:keepLines/>
        <w:numPr>
          <w:ilvl w:val="0"/>
          <w:numId w:val="26"/>
        </w:numPr>
        <w:tabs>
          <w:tab w:val="clear" w:pos="0"/>
          <w:tab w:val="num" w:pos="426"/>
        </w:tabs>
        <w:spacing w:line="360" w:lineRule="auto"/>
        <w:ind w:left="426" w:right="-589" w:hanging="426"/>
        <w:jc w:val="both"/>
        <w:rPr>
          <w:rFonts w:ascii="Verdana" w:hAnsi="Verdana"/>
          <w:sz w:val="18"/>
          <w:szCs w:val="18"/>
        </w:rPr>
      </w:pPr>
      <w:r>
        <w:rPr>
          <w:rFonts w:ascii="Verdana" w:hAnsi="Verdana"/>
          <w:sz w:val="18"/>
          <w:szCs w:val="18"/>
        </w:rPr>
        <w:t>Zamawiający określa warunki udziału w postępowaniu w zakresie:</w:t>
      </w:r>
    </w:p>
    <w:p w14:paraId="2F83940D" w14:textId="77777777" w:rsidR="00802FF3" w:rsidRDefault="00A13784" w:rsidP="00675B75">
      <w:pPr>
        <w:pStyle w:val="Akapitzlist"/>
        <w:keepNext/>
        <w:keepLines/>
        <w:numPr>
          <w:ilvl w:val="0"/>
          <w:numId w:val="31"/>
        </w:numPr>
        <w:tabs>
          <w:tab w:val="clear" w:pos="0"/>
          <w:tab w:val="num" w:pos="851"/>
        </w:tabs>
        <w:spacing w:line="360" w:lineRule="auto"/>
        <w:ind w:left="851" w:right="-589" w:hanging="426"/>
        <w:jc w:val="both"/>
        <w:rPr>
          <w:rFonts w:ascii="Verdana" w:hAnsi="Verdana"/>
          <w:sz w:val="18"/>
          <w:szCs w:val="18"/>
        </w:rPr>
      </w:pPr>
      <w:r>
        <w:rPr>
          <w:rFonts w:ascii="Verdana" w:hAnsi="Verdana"/>
          <w:sz w:val="18"/>
          <w:szCs w:val="18"/>
        </w:rPr>
        <w:t>zdolności do występowania w obrocie gospodarczym;</w:t>
      </w:r>
    </w:p>
    <w:p w14:paraId="65D38CF7" w14:textId="77777777" w:rsidR="00802FF3" w:rsidRPr="009F459C" w:rsidRDefault="00A13784" w:rsidP="00675B75">
      <w:pPr>
        <w:keepNext/>
        <w:keepLines/>
        <w:tabs>
          <w:tab w:val="num" w:pos="851"/>
        </w:tabs>
        <w:spacing w:line="360" w:lineRule="auto"/>
        <w:ind w:left="851" w:right="-589"/>
        <w:jc w:val="both"/>
        <w:rPr>
          <w:rFonts w:ascii="Verdana" w:hAnsi="Verdana"/>
          <w:sz w:val="18"/>
          <w:szCs w:val="18"/>
          <w:u w:val="single"/>
        </w:rPr>
      </w:pPr>
      <w:r w:rsidRPr="009F459C">
        <w:rPr>
          <w:rFonts w:ascii="Verdana" w:hAnsi="Verdana"/>
          <w:sz w:val="18"/>
          <w:szCs w:val="18"/>
          <w:u w:val="single"/>
        </w:rPr>
        <w:t>Zamawiający nie stawia warunku w tym zakresie.</w:t>
      </w:r>
      <w:bookmarkStart w:id="5" w:name="_Hlk62642223"/>
      <w:bookmarkEnd w:id="5"/>
    </w:p>
    <w:p w14:paraId="7FD3BC30" w14:textId="77777777" w:rsidR="00802FF3" w:rsidRDefault="00A13784" w:rsidP="00675B75">
      <w:pPr>
        <w:pStyle w:val="Akapitzlist"/>
        <w:keepNext/>
        <w:keepLines/>
        <w:numPr>
          <w:ilvl w:val="0"/>
          <w:numId w:val="31"/>
        </w:numPr>
        <w:tabs>
          <w:tab w:val="clear" w:pos="0"/>
          <w:tab w:val="num" w:pos="851"/>
        </w:tabs>
        <w:spacing w:line="360" w:lineRule="auto"/>
        <w:ind w:left="851" w:right="-589" w:hanging="426"/>
        <w:jc w:val="both"/>
        <w:rPr>
          <w:rFonts w:ascii="Verdana" w:hAnsi="Verdana"/>
          <w:sz w:val="18"/>
          <w:szCs w:val="18"/>
        </w:rPr>
      </w:pPr>
      <w:r>
        <w:rPr>
          <w:rFonts w:ascii="Verdana" w:hAnsi="Verdana"/>
          <w:sz w:val="18"/>
          <w:szCs w:val="18"/>
        </w:rPr>
        <w:t xml:space="preserve">uprawnień do prowadzenia określonej działalności gospodarczej lub zawodowej, o ile wynika to z odrębnych przepisów; </w:t>
      </w:r>
    </w:p>
    <w:p w14:paraId="03B8D201" w14:textId="2836EB20" w:rsidR="004566AA" w:rsidRPr="00355CA8" w:rsidRDefault="00355CA8" w:rsidP="00675B75">
      <w:pPr>
        <w:keepNext/>
        <w:keepLines/>
        <w:spacing w:line="360" w:lineRule="auto"/>
        <w:ind w:left="851" w:right="-589"/>
        <w:jc w:val="both"/>
        <w:rPr>
          <w:rFonts w:ascii="Verdana" w:hAnsi="Verdana"/>
          <w:sz w:val="18"/>
          <w:szCs w:val="18"/>
        </w:rPr>
      </w:pPr>
      <w:r w:rsidRPr="00355CA8">
        <w:rPr>
          <w:rFonts w:ascii="Verdana" w:hAnsi="Verdana"/>
          <w:sz w:val="18"/>
          <w:szCs w:val="18"/>
          <w:u w:val="single"/>
        </w:rPr>
        <w:t>Zamawiający nie stawia warunku w tym zakresie.</w:t>
      </w:r>
    </w:p>
    <w:p w14:paraId="62202806" w14:textId="77777777" w:rsidR="004566AA" w:rsidRDefault="004566AA" w:rsidP="00675B75">
      <w:pPr>
        <w:pStyle w:val="Akapitzlist"/>
        <w:keepNext/>
        <w:keepLines/>
        <w:numPr>
          <w:ilvl w:val="0"/>
          <w:numId w:val="31"/>
        </w:numPr>
        <w:tabs>
          <w:tab w:val="clear" w:pos="0"/>
          <w:tab w:val="num" w:pos="851"/>
        </w:tabs>
        <w:spacing w:line="360" w:lineRule="auto"/>
        <w:ind w:left="851" w:right="-589" w:hanging="426"/>
        <w:jc w:val="both"/>
        <w:rPr>
          <w:rFonts w:ascii="Verdana" w:hAnsi="Verdana"/>
          <w:sz w:val="18"/>
          <w:szCs w:val="18"/>
        </w:rPr>
      </w:pPr>
      <w:r>
        <w:rPr>
          <w:rFonts w:ascii="Verdana" w:hAnsi="Verdana"/>
          <w:sz w:val="18"/>
          <w:szCs w:val="18"/>
        </w:rPr>
        <w:t>sytuacji ekonomicznej lub finansowej;</w:t>
      </w:r>
    </w:p>
    <w:p w14:paraId="06AC5CDA" w14:textId="77777777" w:rsidR="004566AA" w:rsidRPr="009F459C" w:rsidRDefault="004566AA" w:rsidP="00675B75">
      <w:pPr>
        <w:keepNext/>
        <w:keepLines/>
        <w:tabs>
          <w:tab w:val="num" w:pos="851"/>
        </w:tabs>
        <w:spacing w:line="360" w:lineRule="auto"/>
        <w:ind w:left="851" w:right="-589"/>
        <w:jc w:val="both"/>
        <w:rPr>
          <w:rFonts w:ascii="Verdana" w:hAnsi="Verdana"/>
          <w:sz w:val="18"/>
          <w:szCs w:val="18"/>
          <w:u w:val="single"/>
        </w:rPr>
      </w:pPr>
      <w:r w:rsidRPr="009F459C">
        <w:rPr>
          <w:rFonts w:ascii="Verdana" w:hAnsi="Verdana"/>
          <w:sz w:val="18"/>
          <w:szCs w:val="18"/>
          <w:u w:val="single"/>
        </w:rPr>
        <w:t>Zamawiający nie stawia warunku w tym zakresie.</w:t>
      </w:r>
    </w:p>
    <w:p w14:paraId="2D5F4892" w14:textId="6730F59F" w:rsidR="00802FF3" w:rsidRPr="004566AA" w:rsidRDefault="00A13784" w:rsidP="00675B75">
      <w:pPr>
        <w:pStyle w:val="Akapitzlist"/>
        <w:keepNext/>
        <w:keepLines/>
        <w:numPr>
          <w:ilvl w:val="0"/>
          <w:numId w:val="31"/>
        </w:numPr>
        <w:spacing w:line="360" w:lineRule="auto"/>
        <w:ind w:left="851" w:right="-589" w:hanging="425"/>
        <w:jc w:val="both"/>
        <w:rPr>
          <w:rFonts w:ascii="Verdana" w:hAnsi="Verdana"/>
          <w:sz w:val="18"/>
          <w:szCs w:val="18"/>
        </w:rPr>
      </w:pPr>
      <w:r w:rsidRPr="004566AA">
        <w:rPr>
          <w:rFonts w:ascii="Verdana" w:hAnsi="Verdana"/>
          <w:sz w:val="18"/>
          <w:szCs w:val="18"/>
        </w:rPr>
        <w:t>zdolnoś</w:t>
      </w:r>
      <w:r w:rsidR="0010103E" w:rsidRPr="004566AA">
        <w:rPr>
          <w:rFonts w:ascii="Verdana" w:hAnsi="Verdana"/>
          <w:sz w:val="18"/>
          <w:szCs w:val="18"/>
        </w:rPr>
        <w:t>ci technicznej lub zawodowej:</w:t>
      </w:r>
      <w:r w:rsidRPr="004566AA">
        <w:rPr>
          <w:rFonts w:ascii="Verdana" w:hAnsi="Verdana"/>
          <w:sz w:val="18"/>
          <w:szCs w:val="18"/>
        </w:rPr>
        <w:t xml:space="preserve"> </w:t>
      </w:r>
    </w:p>
    <w:p w14:paraId="39170788" w14:textId="77777777" w:rsidR="009F459C" w:rsidRDefault="009F459C" w:rsidP="00675B75">
      <w:pPr>
        <w:pStyle w:val="Akapitzlist"/>
        <w:keepNext/>
        <w:keepLines/>
        <w:spacing w:line="360" w:lineRule="auto"/>
        <w:ind w:left="851" w:right="-589"/>
        <w:jc w:val="both"/>
        <w:rPr>
          <w:rFonts w:ascii="Verdana" w:hAnsi="Verdana"/>
          <w:sz w:val="18"/>
          <w:szCs w:val="18"/>
        </w:rPr>
      </w:pPr>
    </w:p>
    <w:p w14:paraId="2D65B8EA" w14:textId="77777777" w:rsidR="009F459C" w:rsidRPr="000D5040" w:rsidRDefault="009F459C" w:rsidP="00675B75">
      <w:pPr>
        <w:pStyle w:val="Akapitzlist"/>
        <w:keepNext/>
        <w:keepLines/>
        <w:spacing w:line="360" w:lineRule="auto"/>
        <w:ind w:left="851" w:right="66"/>
        <w:contextualSpacing w:val="0"/>
        <w:jc w:val="both"/>
        <w:rPr>
          <w:rFonts w:ascii="Verdana" w:hAnsi="Verdana"/>
          <w:color w:val="000000" w:themeColor="text1"/>
          <w:sz w:val="18"/>
          <w:szCs w:val="18"/>
          <w:u w:val="dash"/>
        </w:rPr>
      </w:pPr>
      <w:r w:rsidRPr="002520CD">
        <w:rPr>
          <w:rFonts w:ascii="Verdana" w:hAnsi="Verdana"/>
          <w:color w:val="000000" w:themeColor="text1"/>
          <w:sz w:val="18"/>
          <w:szCs w:val="18"/>
          <w:u w:val="dash"/>
        </w:rPr>
        <w:t>Dla części A:</w:t>
      </w:r>
      <w:r w:rsidRPr="000D5040">
        <w:rPr>
          <w:rFonts w:ascii="Verdana" w:hAnsi="Verdana"/>
          <w:color w:val="000000" w:themeColor="text1"/>
          <w:sz w:val="18"/>
          <w:szCs w:val="18"/>
          <w:u w:val="dash"/>
        </w:rPr>
        <w:t xml:space="preserve"> </w:t>
      </w:r>
    </w:p>
    <w:p w14:paraId="4CE4347B" w14:textId="4388B0D1" w:rsidR="00802FF3" w:rsidRPr="00D436F0" w:rsidRDefault="00A13784" w:rsidP="00675B75">
      <w:pPr>
        <w:pStyle w:val="Akapitzlist"/>
        <w:keepNext/>
        <w:keepLines/>
        <w:spacing w:line="360" w:lineRule="auto"/>
        <w:ind w:left="851" w:right="-589"/>
        <w:jc w:val="both"/>
        <w:rPr>
          <w:rFonts w:ascii="Verdana" w:hAnsi="Verdana"/>
          <w:sz w:val="18"/>
          <w:szCs w:val="18"/>
        </w:rPr>
      </w:pPr>
      <w:r w:rsidRPr="00D436F0">
        <w:rPr>
          <w:rFonts w:ascii="Verdana" w:hAnsi="Verdana"/>
          <w:sz w:val="18"/>
          <w:szCs w:val="18"/>
        </w:rPr>
        <w:t>Wykonawca spełni warunek, jeżeli wykaże, że:</w:t>
      </w:r>
    </w:p>
    <w:p w14:paraId="585D1524" w14:textId="6680E41E" w:rsidR="003659C6" w:rsidRPr="00355CA8" w:rsidRDefault="003659C6" w:rsidP="00675B75">
      <w:pPr>
        <w:pStyle w:val="Akapitzlist"/>
        <w:keepNext/>
        <w:keepLines/>
        <w:numPr>
          <w:ilvl w:val="3"/>
          <w:numId w:val="25"/>
        </w:numPr>
        <w:tabs>
          <w:tab w:val="left" w:pos="1134"/>
        </w:tabs>
        <w:spacing w:line="360" w:lineRule="auto"/>
        <w:ind w:left="1134" w:right="-589" w:hanging="283"/>
        <w:jc w:val="both"/>
        <w:rPr>
          <w:rFonts w:ascii="Verdana" w:hAnsi="Verdana"/>
          <w:sz w:val="18"/>
          <w:szCs w:val="18"/>
        </w:rPr>
      </w:pPr>
      <w:r w:rsidRPr="00355CA8">
        <w:rPr>
          <w:rFonts w:ascii="Verdana" w:hAnsi="Verdana"/>
          <w:bCs/>
          <w:sz w:val="18"/>
          <w:szCs w:val="18"/>
        </w:rPr>
        <w:t xml:space="preserve">wykonał, </w:t>
      </w:r>
      <w:r w:rsidRPr="00355CA8">
        <w:rPr>
          <w:rFonts w:ascii="Verdana" w:hAnsi="Verdana"/>
          <w:sz w:val="18"/>
          <w:szCs w:val="18"/>
        </w:rPr>
        <w:t xml:space="preserve">a w wypadku świadczeń </w:t>
      </w:r>
      <w:r w:rsidR="00230DE2" w:rsidRPr="00355CA8">
        <w:rPr>
          <w:rFonts w:ascii="Verdana" w:hAnsi="Verdana"/>
          <w:sz w:val="18"/>
          <w:szCs w:val="18"/>
        </w:rPr>
        <w:t xml:space="preserve">powtarzających się </w:t>
      </w:r>
      <w:r w:rsidRPr="00355CA8">
        <w:rPr>
          <w:rFonts w:ascii="Verdana" w:hAnsi="Verdana"/>
          <w:sz w:val="18"/>
          <w:szCs w:val="18"/>
        </w:rPr>
        <w:t>lub ciągłych również</w:t>
      </w:r>
      <w:r w:rsidRPr="00355CA8">
        <w:rPr>
          <w:rFonts w:ascii="Verdana" w:hAnsi="Verdana"/>
          <w:bCs/>
          <w:sz w:val="18"/>
          <w:szCs w:val="18"/>
        </w:rPr>
        <w:t xml:space="preserve"> wykonuje, </w:t>
      </w:r>
      <w:r w:rsidRPr="00355CA8">
        <w:rPr>
          <w:rFonts w:ascii="Verdana" w:hAnsi="Verdana"/>
          <w:sz w:val="18"/>
          <w:szCs w:val="18"/>
        </w:rPr>
        <w:t xml:space="preserve">w okresie ostatnich 3 (trzech) lat </w:t>
      </w:r>
      <w:r w:rsidR="00230DE2" w:rsidRPr="00355CA8">
        <w:rPr>
          <w:rFonts w:ascii="Verdana" w:hAnsi="Verdana"/>
          <w:sz w:val="18"/>
          <w:szCs w:val="18"/>
        </w:rPr>
        <w:t>(licząc wstecz od dnia, w którym upływa termin składania ofert)</w:t>
      </w:r>
      <w:r w:rsidRPr="00355CA8">
        <w:rPr>
          <w:rFonts w:ascii="Verdana" w:hAnsi="Verdana"/>
          <w:sz w:val="18"/>
          <w:szCs w:val="18"/>
        </w:rPr>
        <w:t>, a jeżeli okres działalności jest krótszy – w tym okresie,</w:t>
      </w:r>
      <w:r w:rsidRPr="00355CA8">
        <w:rPr>
          <w:rFonts w:ascii="Verdana" w:hAnsi="Verdana"/>
          <w:bCs/>
          <w:sz w:val="18"/>
          <w:szCs w:val="18"/>
        </w:rPr>
        <w:t xml:space="preserve"> co najmniej </w:t>
      </w:r>
      <w:r w:rsidR="009F459C" w:rsidRPr="00355CA8">
        <w:rPr>
          <w:rFonts w:ascii="Verdana" w:hAnsi="Verdana"/>
          <w:sz w:val="18"/>
          <w:szCs w:val="18"/>
        </w:rPr>
        <w:t>co najmniej 3 (trzy) szkolenia z każdego z wymienionych tematów:</w:t>
      </w:r>
    </w:p>
    <w:p w14:paraId="2565061E" w14:textId="77777777" w:rsidR="009F459C" w:rsidRPr="00355CA8" w:rsidRDefault="009F459C" w:rsidP="00675B75">
      <w:pPr>
        <w:pStyle w:val="Akapitzlist"/>
        <w:keepNext/>
        <w:keepLines/>
        <w:tabs>
          <w:tab w:val="left" w:pos="1134"/>
        </w:tabs>
        <w:spacing w:line="360" w:lineRule="auto"/>
        <w:ind w:left="1134" w:right="-589"/>
        <w:jc w:val="both"/>
        <w:rPr>
          <w:rFonts w:ascii="Verdana" w:hAnsi="Verdana"/>
          <w:sz w:val="18"/>
          <w:szCs w:val="18"/>
        </w:rPr>
      </w:pPr>
      <w:r w:rsidRPr="00355CA8">
        <w:rPr>
          <w:rFonts w:ascii="Verdana" w:hAnsi="Verdana"/>
          <w:sz w:val="18"/>
          <w:szCs w:val="18"/>
        </w:rPr>
        <w:t xml:space="preserve">- </w:t>
      </w:r>
      <w:proofErr w:type="spellStart"/>
      <w:r w:rsidRPr="00355CA8">
        <w:rPr>
          <w:rFonts w:ascii="Verdana" w:hAnsi="Verdana"/>
          <w:sz w:val="18"/>
          <w:szCs w:val="18"/>
        </w:rPr>
        <w:t>Python</w:t>
      </w:r>
      <w:proofErr w:type="spellEnd"/>
      <w:r w:rsidRPr="00355CA8">
        <w:rPr>
          <w:rFonts w:ascii="Verdana" w:hAnsi="Verdana"/>
          <w:sz w:val="18"/>
          <w:szCs w:val="18"/>
        </w:rPr>
        <w:t xml:space="preserve"> dla administratorów systemów LUW; </w:t>
      </w:r>
    </w:p>
    <w:p w14:paraId="40978C89" w14:textId="77777777" w:rsidR="009F459C" w:rsidRPr="00355CA8" w:rsidRDefault="009F459C" w:rsidP="00675B75">
      <w:pPr>
        <w:pStyle w:val="Akapitzlist"/>
        <w:keepNext/>
        <w:keepLines/>
        <w:tabs>
          <w:tab w:val="left" w:pos="1134"/>
        </w:tabs>
        <w:spacing w:line="360" w:lineRule="auto"/>
        <w:ind w:left="1134" w:right="-589"/>
        <w:jc w:val="both"/>
        <w:rPr>
          <w:rFonts w:ascii="Verdana" w:hAnsi="Verdana"/>
          <w:sz w:val="18"/>
          <w:szCs w:val="18"/>
        </w:rPr>
      </w:pPr>
      <w:r w:rsidRPr="00355CA8">
        <w:rPr>
          <w:rFonts w:ascii="Verdana" w:hAnsi="Verdana"/>
          <w:sz w:val="18"/>
          <w:szCs w:val="18"/>
        </w:rPr>
        <w:t xml:space="preserve">- </w:t>
      </w:r>
      <w:proofErr w:type="spellStart"/>
      <w:r w:rsidRPr="00355CA8">
        <w:rPr>
          <w:rFonts w:ascii="Verdana" w:hAnsi="Verdana"/>
          <w:sz w:val="18"/>
          <w:szCs w:val="18"/>
        </w:rPr>
        <w:t>VMware</w:t>
      </w:r>
      <w:proofErr w:type="spellEnd"/>
      <w:r w:rsidRPr="00355CA8">
        <w:rPr>
          <w:rFonts w:ascii="Verdana" w:hAnsi="Verdana"/>
          <w:sz w:val="18"/>
          <w:szCs w:val="18"/>
        </w:rPr>
        <w:t xml:space="preserve"> </w:t>
      </w:r>
      <w:proofErr w:type="spellStart"/>
      <w:r w:rsidRPr="00355CA8">
        <w:rPr>
          <w:rFonts w:ascii="Verdana" w:hAnsi="Verdana"/>
          <w:sz w:val="18"/>
          <w:szCs w:val="18"/>
        </w:rPr>
        <w:t>vSphere</w:t>
      </w:r>
      <w:proofErr w:type="spellEnd"/>
      <w:r w:rsidRPr="00355CA8">
        <w:rPr>
          <w:rFonts w:ascii="Verdana" w:hAnsi="Verdana"/>
          <w:sz w:val="18"/>
          <w:szCs w:val="18"/>
        </w:rPr>
        <w:t xml:space="preserve">: Fast </w:t>
      </w:r>
      <w:proofErr w:type="spellStart"/>
      <w:r w:rsidRPr="00355CA8">
        <w:rPr>
          <w:rFonts w:ascii="Verdana" w:hAnsi="Verdana"/>
          <w:sz w:val="18"/>
          <w:szCs w:val="18"/>
        </w:rPr>
        <w:t>Track</w:t>
      </w:r>
      <w:proofErr w:type="spellEnd"/>
      <w:r w:rsidRPr="00355CA8">
        <w:rPr>
          <w:rFonts w:ascii="Verdana" w:hAnsi="Verdana"/>
          <w:sz w:val="18"/>
          <w:szCs w:val="18"/>
        </w:rPr>
        <w:t xml:space="preserve"> [V7]; </w:t>
      </w:r>
    </w:p>
    <w:p w14:paraId="66EFFBC8" w14:textId="39A7E1A8" w:rsidR="009F459C" w:rsidRPr="00355CA8" w:rsidRDefault="009F459C" w:rsidP="00675B75">
      <w:pPr>
        <w:pStyle w:val="Akapitzlist"/>
        <w:keepNext/>
        <w:keepLines/>
        <w:tabs>
          <w:tab w:val="left" w:pos="1134"/>
        </w:tabs>
        <w:spacing w:line="360" w:lineRule="auto"/>
        <w:ind w:left="1134" w:right="-589"/>
        <w:jc w:val="both"/>
        <w:rPr>
          <w:rFonts w:ascii="Verdana" w:hAnsi="Verdana"/>
          <w:sz w:val="18"/>
          <w:szCs w:val="18"/>
        </w:rPr>
      </w:pPr>
      <w:r w:rsidRPr="00355CA8">
        <w:rPr>
          <w:rFonts w:ascii="Verdana" w:hAnsi="Verdana"/>
          <w:sz w:val="18"/>
          <w:szCs w:val="18"/>
        </w:rPr>
        <w:t xml:space="preserve">- </w:t>
      </w:r>
      <w:proofErr w:type="spellStart"/>
      <w:r w:rsidRPr="00355CA8">
        <w:rPr>
          <w:rFonts w:ascii="Verdana" w:hAnsi="Verdana"/>
          <w:sz w:val="18"/>
          <w:szCs w:val="18"/>
        </w:rPr>
        <w:t>Implementing</w:t>
      </w:r>
      <w:proofErr w:type="spellEnd"/>
      <w:r w:rsidRPr="00355CA8">
        <w:rPr>
          <w:rFonts w:ascii="Verdana" w:hAnsi="Verdana"/>
          <w:sz w:val="18"/>
          <w:szCs w:val="18"/>
        </w:rPr>
        <w:t xml:space="preserve"> and Operating Cisco Enterprise Network </w:t>
      </w:r>
      <w:proofErr w:type="spellStart"/>
      <w:r w:rsidRPr="00355CA8">
        <w:rPr>
          <w:rFonts w:ascii="Verdana" w:hAnsi="Verdana"/>
          <w:sz w:val="18"/>
          <w:szCs w:val="18"/>
        </w:rPr>
        <w:t>Core</w:t>
      </w:r>
      <w:proofErr w:type="spellEnd"/>
      <w:r w:rsidRPr="00355CA8">
        <w:rPr>
          <w:rFonts w:ascii="Verdana" w:hAnsi="Verdana"/>
          <w:sz w:val="18"/>
          <w:szCs w:val="18"/>
        </w:rPr>
        <w:t xml:space="preserve"> Technologies.</w:t>
      </w:r>
    </w:p>
    <w:p w14:paraId="0600F400" w14:textId="5F9EC9CD" w:rsidR="003659C6" w:rsidRPr="00355CA8" w:rsidRDefault="003659C6" w:rsidP="00675B75">
      <w:pPr>
        <w:keepNext/>
        <w:keepLines/>
        <w:spacing w:line="360" w:lineRule="auto"/>
        <w:ind w:left="1134" w:right="-589"/>
        <w:jc w:val="both"/>
        <w:rPr>
          <w:rFonts w:ascii="Verdana" w:hAnsi="Verdana"/>
          <w:bCs/>
          <w:i/>
          <w:sz w:val="18"/>
          <w:szCs w:val="18"/>
        </w:rPr>
      </w:pPr>
    </w:p>
    <w:p w14:paraId="1DB33C35" w14:textId="50849408" w:rsidR="00C3182C" w:rsidRPr="00355CA8" w:rsidRDefault="00C3182C" w:rsidP="00675B75">
      <w:pPr>
        <w:pStyle w:val="Akapitzlist"/>
        <w:keepNext/>
        <w:keepLines/>
        <w:numPr>
          <w:ilvl w:val="3"/>
          <w:numId w:val="25"/>
        </w:numPr>
        <w:tabs>
          <w:tab w:val="left" w:pos="1134"/>
        </w:tabs>
        <w:spacing w:line="360" w:lineRule="auto"/>
        <w:ind w:left="1134" w:right="-589" w:hanging="283"/>
        <w:jc w:val="both"/>
        <w:rPr>
          <w:rFonts w:ascii="Verdana" w:hAnsi="Verdana"/>
          <w:sz w:val="18"/>
          <w:szCs w:val="18"/>
        </w:rPr>
      </w:pPr>
      <w:r w:rsidRPr="00355CA8">
        <w:rPr>
          <w:rFonts w:ascii="Verdana" w:hAnsi="Verdana"/>
          <w:sz w:val="18"/>
          <w:szCs w:val="18"/>
        </w:rPr>
        <w:t xml:space="preserve">dysponuje co najmniej 1 (jednym) trenerem, skierowanym przez Wykonawcę do realizacji przedmiotu zamówienia, który w okresie ostatnich 3 (trzech) lat przed upływem terminu składania ofert przeprowadził co najmniej 3 (trzy) szkolenia z zakresu języka </w:t>
      </w:r>
      <w:proofErr w:type="spellStart"/>
      <w:r w:rsidRPr="00355CA8">
        <w:rPr>
          <w:rFonts w:ascii="Verdana" w:hAnsi="Verdana"/>
          <w:sz w:val="18"/>
          <w:szCs w:val="18"/>
        </w:rPr>
        <w:t>Python</w:t>
      </w:r>
      <w:proofErr w:type="spellEnd"/>
      <w:r w:rsidRPr="00355CA8">
        <w:rPr>
          <w:rFonts w:ascii="Verdana" w:hAnsi="Verdana"/>
          <w:sz w:val="18"/>
          <w:szCs w:val="18"/>
        </w:rPr>
        <w:t xml:space="preserve">. </w:t>
      </w:r>
    </w:p>
    <w:p w14:paraId="3C84BB80" w14:textId="68F66B70" w:rsidR="00C3182C" w:rsidRPr="00355CA8" w:rsidRDefault="009F459C" w:rsidP="00675B75">
      <w:pPr>
        <w:pStyle w:val="Akapitzlist"/>
        <w:keepNext/>
        <w:keepLines/>
        <w:numPr>
          <w:ilvl w:val="3"/>
          <w:numId w:val="25"/>
        </w:numPr>
        <w:tabs>
          <w:tab w:val="left" w:pos="1134"/>
        </w:tabs>
        <w:spacing w:line="360" w:lineRule="auto"/>
        <w:ind w:left="1134" w:right="-589" w:hanging="283"/>
        <w:jc w:val="both"/>
        <w:rPr>
          <w:rFonts w:ascii="Verdana" w:hAnsi="Verdana"/>
          <w:sz w:val="18"/>
          <w:szCs w:val="18"/>
        </w:rPr>
      </w:pPr>
      <w:r w:rsidRPr="00355CA8">
        <w:rPr>
          <w:rFonts w:ascii="Verdana" w:hAnsi="Verdana"/>
          <w:sz w:val="18"/>
          <w:szCs w:val="18"/>
        </w:rPr>
        <w:lastRenderedPageBreak/>
        <w:t xml:space="preserve">dysponuje co najmniej 1 (jednym) trenerem, skierowanym przez Wykonawcę do realizacji przedmiotu zamówienia, który w okresie ostatnich 3 (trzech) lat przed upływem terminu składania ofert przeprowadził co najmniej 3 (trzy) szkolenia z zakresu VMware vSphere. </w:t>
      </w:r>
    </w:p>
    <w:p w14:paraId="38B1CB31" w14:textId="4B255BD4" w:rsidR="009F459C" w:rsidRPr="00355CA8" w:rsidRDefault="009F459C" w:rsidP="00675B75">
      <w:pPr>
        <w:pStyle w:val="Akapitzlist"/>
        <w:keepNext/>
        <w:keepLines/>
        <w:numPr>
          <w:ilvl w:val="3"/>
          <w:numId w:val="25"/>
        </w:numPr>
        <w:tabs>
          <w:tab w:val="left" w:pos="1134"/>
        </w:tabs>
        <w:spacing w:line="360" w:lineRule="auto"/>
        <w:ind w:left="1134" w:right="-589" w:hanging="283"/>
        <w:jc w:val="both"/>
        <w:rPr>
          <w:rFonts w:ascii="Verdana" w:hAnsi="Verdana"/>
          <w:sz w:val="18"/>
          <w:szCs w:val="18"/>
        </w:rPr>
      </w:pPr>
      <w:r w:rsidRPr="00355CA8">
        <w:rPr>
          <w:rFonts w:ascii="Verdana" w:hAnsi="Verdana"/>
          <w:sz w:val="18"/>
          <w:szCs w:val="18"/>
        </w:rPr>
        <w:t xml:space="preserve">dysponuje co najmniej 1 (jednym) trenerem, skierowanym przez Wykonawcę do realizacji przedmiotu zamówienia, który w okresie ostatnich 3 (trzech) lat przed upływem terminu składania ofert przeprowadził co najmniej 3 (trzy) szkolenia z zakresu Implementing and Operating Cisco Enterprise Network Core Technologies. </w:t>
      </w:r>
    </w:p>
    <w:p w14:paraId="7340B798" w14:textId="402B1390" w:rsidR="00964A30" w:rsidRDefault="00527651" w:rsidP="00675B75">
      <w:pPr>
        <w:pStyle w:val="Akapitzlist"/>
        <w:keepNext/>
        <w:keepLines/>
        <w:tabs>
          <w:tab w:val="left" w:pos="1134"/>
        </w:tabs>
        <w:spacing w:line="360" w:lineRule="auto"/>
        <w:ind w:left="426" w:right="-589"/>
        <w:jc w:val="both"/>
        <w:rPr>
          <w:rFonts w:ascii="Verdana" w:hAnsi="Verdana"/>
          <w:color w:val="000000" w:themeColor="text1"/>
          <w:sz w:val="18"/>
          <w:szCs w:val="18"/>
          <w:u w:val="single"/>
        </w:rPr>
      </w:pPr>
      <w:r w:rsidRPr="006F2675">
        <w:rPr>
          <w:rFonts w:ascii="Verdana" w:hAnsi="Verdana"/>
          <w:color w:val="000000" w:themeColor="text1"/>
          <w:sz w:val="18"/>
          <w:szCs w:val="18"/>
          <w:u w:val="single"/>
        </w:rPr>
        <w:t xml:space="preserve">Zamawiający dopuszcza, aby jeden trener potwierdzał spełnienie warunku w więcej niż jednym punkcie, tj. w punkcie </w:t>
      </w:r>
      <w:r>
        <w:rPr>
          <w:rFonts w:ascii="Verdana" w:hAnsi="Verdana"/>
          <w:color w:val="000000" w:themeColor="text1"/>
          <w:sz w:val="18"/>
          <w:szCs w:val="18"/>
          <w:u w:val="single"/>
        </w:rPr>
        <w:t>a, b lub c.</w:t>
      </w:r>
    </w:p>
    <w:p w14:paraId="4A385651" w14:textId="77777777" w:rsidR="00527651" w:rsidRDefault="00527651" w:rsidP="00675B75">
      <w:pPr>
        <w:pStyle w:val="Akapitzlist"/>
        <w:keepNext/>
        <w:keepLines/>
        <w:tabs>
          <w:tab w:val="left" w:pos="1134"/>
        </w:tabs>
        <w:spacing w:line="360" w:lineRule="auto"/>
        <w:ind w:left="426" w:right="-589"/>
        <w:jc w:val="both"/>
        <w:rPr>
          <w:rFonts w:ascii="Verdana" w:hAnsi="Verdana"/>
          <w:sz w:val="18"/>
          <w:szCs w:val="18"/>
        </w:rPr>
      </w:pPr>
    </w:p>
    <w:p w14:paraId="6382821A" w14:textId="37ACF7B9" w:rsidR="00964A30" w:rsidRPr="000D5040" w:rsidRDefault="00964A30" w:rsidP="00675B75">
      <w:pPr>
        <w:pStyle w:val="Akapitzlist"/>
        <w:keepNext/>
        <w:keepLines/>
        <w:spacing w:line="360" w:lineRule="auto"/>
        <w:ind w:left="851" w:right="66"/>
        <w:contextualSpacing w:val="0"/>
        <w:jc w:val="both"/>
        <w:rPr>
          <w:rFonts w:ascii="Verdana" w:hAnsi="Verdana"/>
          <w:color w:val="000000" w:themeColor="text1"/>
          <w:sz w:val="18"/>
          <w:szCs w:val="18"/>
          <w:u w:val="dash"/>
        </w:rPr>
      </w:pPr>
      <w:r w:rsidRPr="002520CD">
        <w:rPr>
          <w:rFonts w:ascii="Verdana" w:hAnsi="Verdana"/>
          <w:color w:val="000000" w:themeColor="text1"/>
          <w:sz w:val="18"/>
          <w:szCs w:val="18"/>
          <w:u w:val="dash"/>
        </w:rPr>
        <w:t xml:space="preserve">Dla części </w:t>
      </w:r>
      <w:r>
        <w:rPr>
          <w:rFonts w:ascii="Verdana" w:hAnsi="Verdana"/>
          <w:color w:val="000000" w:themeColor="text1"/>
          <w:sz w:val="18"/>
          <w:szCs w:val="18"/>
          <w:u w:val="dash"/>
        </w:rPr>
        <w:t>B</w:t>
      </w:r>
      <w:r w:rsidRPr="002520CD">
        <w:rPr>
          <w:rFonts w:ascii="Verdana" w:hAnsi="Verdana"/>
          <w:color w:val="000000" w:themeColor="text1"/>
          <w:sz w:val="18"/>
          <w:szCs w:val="18"/>
          <w:u w:val="dash"/>
        </w:rPr>
        <w:t>:</w:t>
      </w:r>
      <w:r w:rsidRPr="000D5040">
        <w:rPr>
          <w:rFonts w:ascii="Verdana" w:hAnsi="Verdana"/>
          <w:color w:val="000000" w:themeColor="text1"/>
          <w:sz w:val="18"/>
          <w:szCs w:val="18"/>
          <w:u w:val="dash"/>
        </w:rPr>
        <w:t xml:space="preserve"> </w:t>
      </w:r>
    </w:p>
    <w:p w14:paraId="111E829D" w14:textId="20C61922" w:rsidR="00964A30" w:rsidRDefault="00964A30" w:rsidP="00675B75">
      <w:pPr>
        <w:pStyle w:val="Akapitzlist"/>
        <w:keepNext/>
        <w:keepLines/>
        <w:tabs>
          <w:tab w:val="left" w:pos="1134"/>
        </w:tabs>
        <w:spacing w:line="360" w:lineRule="auto"/>
        <w:ind w:left="851" w:right="-589"/>
        <w:jc w:val="both"/>
        <w:rPr>
          <w:rFonts w:ascii="Verdana" w:hAnsi="Verdana"/>
          <w:sz w:val="18"/>
          <w:szCs w:val="18"/>
        </w:rPr>
      </w:pPr>
      <w:r w:rsidRPr="00D436F0">
        <w:rPr>
          <w:rFonts w:ascii="Verdana" w:hAnsi="Verdana"/>
          <w:sz w:val="18"/>
          <w:szCs w:val="18"/>
        </w:rPr>
        <w:t>Wykonawca spełni warunek, jeżeli wykaże, że:</w:t>
      </w:r>
    </w:p>
    <w:p w14:paraId="4CA2B976" w14:textId="478CCCBF" w:rsidR="00964A30" w:rsidRDefault="00964A30" w:rsidP="00C91750">
      <w:pPr>
        <w:pStyle w:val="Akapitzlist"/>
        <w:keepNext/>
        <w:keepLines/>
        <w:numPr>
          <w:ilvl w:val="0"/>
          <w:numId w:val="76"/>
        </w:numPr>
        <w:tabs>
          <w:tab w:val="left" w:pos="1134"/>
        </w:tabs>
        <w:spacing w:line="360" w:lineRule="auto"/>
        <w:ind w:right="-589"/>
        <w:jc w:val="both"/>
        <w:rPr>
          <w:rFonts w:ascii="Verdana" w:hAnsi="Verdana"/>
          <w:sz w:val="18"/>
          <w:szCs w:val="18"/>
        </w:rPr>
      </w:pPr>
      <w:r w:rsidRPr="00964A30">
        <w:rPr>
          <w:rFonts w:ascii="Verdana" w:hAnsi="Verdana"/>
          <w:sz w:val="18"/>
          <w:szCs w:val="18"/>
        </w:rPr>
        <w:t>wykonał, a w przypadku świadczeń powtarzających się lub ciągłych również wykonuje, w okresie ostatnich 3 (trzech) lat przed upływem terminu składania ofert co najmniej 3 (trzy) szkolenia z każdego z wymienionych tematów</w:t>
      </w:r>
      <w:r>
        <w:rPr>
          <w:rFonts w:ascii="Verdana" w:hAnsi="Verdana"/>
          <w:sz w:val="18"/>
          <w:szCs w:val="18"/>
        </w:rPr>
        <w:t>:</w:t>
      </w:r>
    </w:p>
    <w:p w14:paraId="3F8D15E5" w14:textId="77777777" w:rsidR="00964A30" w:rsidRDefault="00964A30" w:rsidP="00675B75">
      <w:pPr>
        <w:pStyle w:val="Akapitzlist"/>
        <w:keepNext/>
        <w:keepLines/>
        <w:tabs>
          <w:tab w:val="left" w:pos="1134"/>
        </w:tabs>
        <w:spacing w:line="360" w:lineRule="auto"/>
        <w:ind w:left="1146" w:right="-589"/>
        <w:jc w:val="both"/>
        <w:rPr>
          <w:rFonts w:ascii="Verdana" w:hAnsi="Verdana"/>
          <w:sz w:val="18"/>
          <w:szCs w:val="18"/>
        </w:rPr>
      </w:pPr>
      <w:r>
        <w:rPr>
          <w:rFonts w:ascii="Verdana" w:hAnsi="Verdana"/>
          <w:sz w:val="18"/>
          <w:szCs w:val="18"/>
        </w:rPr>
        <w:t xml:space="preserve">- </w:t>
      </w:r>
      <w:r w:rsidRPr="003B4DF4">
        <w:rPr>
          <w:rFonts w:ascii="Verdana" w:hAnsi="Verdana"/>
          <w:sz w:val="18"/>
          <w:szCs w:val="18"/>
        </w:rPr>
        <w:t xml:space="preserve">Tworzenie aplikacji na platformie Node.js; </w:t>
      </w:r>
    </w:p>
    <w:p w14:paraId="7F978437" w14:textId="7C843A30" w:rsidR="00964A30" w:rsidRDefault="00964A30" w:rsidP="00675B75">
      <w:pPr>
        <w:pStyle w:val="Akapitzlist"/>
        <w:keepNext/>
        <w:keepLines/>
        <w:tabs>
          <w:tab w:val="left" w:pos="1134"/>
        </w:tabs>
        <w:spacing w:line="360" w:lineRule="auto"/>
        <w:ind w:left="1146" w:right="-589"/>
        <w:jc w:val="both"/>
        <w:rPr>
          <w:rFonts w:ascii="Verdana" w:hAnsi="Verdana"/>
          <w:sz w:val="18"/>
          <w:szCs w:val="18"/>
        </w:rPr>
      </w:pPr>
      <w:r>
        <w:rPr>
          <w:rFonts w:ascii="Verdana" w:hAnsi="Verdana"/>
          <w:sz w:val="18"/>
          <w:szCs w:val="18"/>
        </w:rPr>
        <w:t xml:space="preserve">- </w:t>
      </w:r>
      <w:r w:rsidRPr="003B4DF4">
        <w:rPr>
          <w:rFonts w:ascii="Verdana" w:hAnsi="Verdana"/>
          <w:sz w:val="18"/>
          <w:szCs w:val="18"/>
        </w:rPr>
        <w:t>Docker dla programistów</w:t>
      </w:r>
      <w:r>
        <w:rPr>
          <w:rFonts w:ascii="Verdana" w:hAnsi="Verdana"/>
          <w:sz w:val="18"/>
          <w:szCs w:val="18"/>
        </w:rPr>
        <w:t>.</w:t>
      </w:r>
    </w:p>
    <w:p w14:paraId="77B931A7" w14:textId="10269C61" w:rsidR="00964A30" w:rsidRDefault="00964A30" w:rsidP="00C91750">
      <w:pPr>
        <w:pStyle w:val="Akapitzlist"/>
        <w:keepNext/>
        <w:keepLines/>
        <w:numPr>
          <w:ilvl w:val="0"/>
          <w:numId w:val="76"/>
        </w:numPr>
        <w:tabs>
          <w:tab w:val="left" w:pos="1134"/>
        </w:tabs>
        <w:spacing w:line="360" w:lineRule="auto"/>
        <w:ind w:right="-589"/>
        <w:jc w:val="both"/>
        <w:rPr>
          <w:rFonts w:ascii="Verdana" w:hAnsi="Verdana"/>
          <w:sz w:val="18"/>
          <w:szCs w:val="18"/>
        </w:rPr>
      </w:pPr>
      <w:r w:rsidRPr="00964A30">
        <w:rPr>
          <w:rFonts w:ascii="Verdana" w:hAnsi="Verdana"/>
          <w:sz w:val="18"/>
          <w:szCs w:val="18"/>
        </w:rPr>
        <w:t xml:space="preserve">dysponuje co najmniej 1 (jednym) trenerem, skierowanym przez Wykonawcę do realizacji przedmiotu zamówienia, który w okresie ostatnich 3 (trzech) lat przed upływem terminu składania ofert przeprowadził co najmniej 3 (trzy) szkolenia z zakresu tworzenia aplikacji na platformie Node.js. </w:t>
      </w:r>
    </w:p>
    <w:p w14:paraId="3449F5E7" w14:textId="38179FF6" w:rsidR="00964A30" w:rsidRDefault="00964A30" w:rsidP="00C91750">
      <w:pPr>
        <w:pStyle w:val="Akapitzlist"/>
        <w:keepNext/>
        <w:keepLines/>
        <w:numPr>
          <w:ilvl w:val="0"/>
          <w:numId w:val="76"/>
        </w:numPr>
        <w:tabs>
          <w:tab w:val="left" w:pos="1134"/>
        </w:tabs>
        <w:spacing w:line="360" w:lineRule="auto"/>
        <w:ind w:right="-589"/>
        <w:jc w:val="both"/>
        <w:rPr>
          <w:rFonts w:ascii="Verdana" w:hAnsi="Verdana"/>
          <w:sz w:val="18"/>
          <w:szCs w:val="18"/>
        </w:rPr>
      </w:pPr>
      <w:r w:rsidRPr="00964A30">
        <w:rPr>
          <w:rFonts w:ascii="Verdana" w:hAnsi="Verdana"/>
          <w:sz w:val="18"/>
          <w:szCs w:val="18"/>
        </w:rPr>
        <w:t xml:space="preserve">dysponuje co najmniej 1 (jednym) trenerem, skierowanym przez Wykonawcę do realizacji przedmiotu zamówienia, który w okresie ostatnich 3 (trzech) lat przed upływem terminu składania ofert przeprowadził co najmniej 3 (trzy) szkolenia z zakresu obsługi platformy Docker. </w:t>
      </w:r>
    </w:p>
    <w:p w14:paraId="76C85842" w14:textId="6208609E" w:rsidR="00527651" w:rsidRPr="00527651" w:rsidRDefault="00527651" w:rsidP="00675B75">
      <w:pPr>
        <w:keepNext/>
        <w:keepLines/>
        <w:tabs>
          <w:tab w:val="left" w:pos="1134"/>
        </w:tabs>
        <w:spacing w:line="360" w:lineRule="auto"/>
        <w:ind w:left="567" w:right="-589"/>
        <w:jc w:val="both"/>
        <w:rPr>
          <w:rFonts w:ascii="Verdana" w:hAnsi="Verdana"/>
          <w:color w:val="000000" w:themeColor="text1"/>
          <w:sz w:val="18"/>
          <w:szCs w:val="18"/>
          <w:u w:val="single"/>
        </w:rPr>
      </w:pPr>
      <w:r w:rsidRPr="00527651">
        <w:rPr>
          <w:rFonts w:ascii="Verdana" w:hAnsi="Verdana"/>
          <w:color w:val="000000" w:themeColor="text1"/>
          <w:sz w:val="18"/>
          <w:szCs w:val="18"/>
          <w:u w:val="single"/>
        </w:rPr>
        <w:t>Zamawiający dopuszcza, aby jeden trener potwierdzał spełnienie warunku w więcej niż jednym punkcie, tj. w punkcie a</w:t>
      </w:r>
      <w:r>
        <w:rPr>
          <w:rFonts w:ascii="Verdana" w:hAnsi="Verdana"/>
          <w:color w:val="000000" w:themeColor="text1"/>
          <w:sz w:val="18"/>
          <w:szCs w:val="18"/>
          <w:u w:val="single"/>
        </w:rPr>
        <w:t xml:space="preserve"> i b</w:t>
      </w:r>
      <w:r w:rsidRPr="00527651">
        <w:rPr>
          <w:rFonts w:ascii="Verdana" w:hAnsi="Verdana"/>
          <w:color w:val="000000" w:themeColor="text1"/>
          <w:sz w:val="18"/>
          <w:szCs w:val="18"/>
          <w:u w:val="single"/>
        </w:rPr>
        <w:t>.</w:t>
      </w:r>
    </w:p>
    <w:p w14:paraId="7D6063CD" w14:textId="75E19B97" w:rsidR="00964A30" w:rsidRDefault="00964A30" w:rsidP="00675B75">
      <w:pPr>
        <w:pStyle w:val="Akapitzlist"/>
        <w:keepNext/>
        <w:keepLines/>
        <w:tabs>
          <w:tab w:val="left" w:pos="1134"/>
        </w:tabs>
        <w:spacing w:line="360" w:lineRule="auto"/>
        <w:ind w:left="1146" w:right="-589"/>
        <w:jc w:val="both"/>
        <w:rPr>
          <w:rFonts w:ascii="Verdana" w:hAnsi="Verdana"/>
          <w:sz w:val="18"/>
          <w:szCs w:val="18"/>
        </w:rPr>
      </w:pPr>
    </w:p>
    <w:p w14:paraId="6BDCCCA2" w14:textId="673A8115" w:rsidR="00964A30" w:rsidRPr="000D5040" w:rsidRDefault="00964A30" w:rsidP="00675B75">
      <w:pPr>
        <w:pStyle w:val="Akapitzlist"/>
        <w:keepNext/>
        <w:keepLines/>
        <w:spacing w:line="360" w:lineRule="auto"/>
        <w:ind w:left="851" w:right="66"/>
        <w:contextualSpacing w:val="0"/>
        <w:jc w:val="both"/>
        <w:rPr>
          <w:rFonts w:ascii="Verdana" w:hAnsi="Verdana"/>
          <w:color w:val="000000" w:themeColor="text1"/>
          <w:sz w:val="18"/>
          <w:szCs w:val="18"/>
          <w:u w:val="dash"/>
        </w:rPr>
      </w:pPr>
      <w:r w:rsidRPr="002520CD">
        <w:rPr>
          <w:rFonts w:ascii="Verdana" w:hAnsi="Verdana"/>
          <w:color w:val="000000" w:themeColor="text1"/>
          <w:sz w:val="18"/>
          <w:szCs w:val="18"/>
          <w:u w:val="dash"/>
        </w:rPr>
        <w:t xml:space="preserve">Dla części </w:t>
      </w:r>
      <w:r>
        <w:rPr>
          <w:rFonts w:ascii="Verdana" w:hAnsi="Verdana"/>
          <w:color w:val="000000" w:themeColor="text1"/>
          <w:sz w:val="18"/>
          <w:szCs w:val="18"/>
          <w:u w:val="dash"/>
        </w:rPr>
        <w:t>C</w:t>
      </w:r>
      <w:r w:rsidRPr="002520CD">
        <w:rPr>
          <w:rFonts w:ascii="Verdana" w:hAnsi="Verdana"/>
          <w:color w:val="000000" w:themeColor="text1"/>
          <w:sz w:val="18"/>
          <w:szCs w:val="18"/>
          <w:u w:val="dash"/>
        </w:rPr>
        <w:t>:</w:t>
      </w:r>
      <w:r w:rsidRPr="000D5040">
        <w:rPr>
          <w:rFonts w:ascii="Verdana" w:hAnsi="Verdana"/>
          <w:color w:val="000000" w:themeColor="text1"/>
          <w:sz w:val="18"/>
          <w:szCs w:val="18"/>
          <w:u w:val="dash"/>
        </w:rPr>
        <w:t xml:space="preserve"> </w:t>
      </w:r>
    </w:p>
    <w:p w14:paraId="6B1AF440" w14:textId="10A35665" w:rsidR="00964A30" w:rsidRDefault="00964A30" w:rsidP="00675B75">
      <w:pPr>
        <w:pStyle w:val="Akapitzlist"/>
        <w:keepNext/>
        <w:keepLines/>
        <w:spacing w:line="360" w:lineRule="auto"/>
        <w:ind w:left="851" w:right="-589"/>
        <w:jc w:val="both"/>
        <w:rPr>
          <w:rFonts w:ascii="Verdana" w:hAnsi="Verdana"/>
          <w:sz w:val="18"/>
          <w:szCs w:val="18"/>
        </w:rPr>
      </w:pPr>
      <w:r w:rsidRPr="00D436F0">
        <w:rPr>
          <w:rFonts w:ascii="Verdana" w:hAnsi="Verdana"/>
          <w:sz w:val="18"/>
          <w:szCs w:val="18"/>
        </w:rPr>
        <w:t>Wykonawca spełni warunek, jeżeli wykaże, że:</w:t>
      </w:r>
    </w:p>
    <w:p w14:paraId="56D12579" w14:textId="142D87D6" w:rsidR="00964A30" w:rsidRDefault="00964A30" w:rsidP="00C91750">
      <w:pPr>
        <w:pStyle w:val="Akapitzlist"/>
        <w:keepNext/>
        <w:keepLines/>
        <w:numPr>
          <w:ilvl w:val="0"/>
          <w:numId w:val="77"/>
        </w:numPr>
        <w:spacing w:line="360" w:lineRule="auto"/>
        <w:ind w:left="1134" w:right="-589"/>
        <w:jc w:val="both"/>
        <w:rPr>
          <w:rFonts w:ascii="Verdana" w:hAnsi="Verdana"/>
          <w:sz w:val="18"/>
          <w:szCs w:val="18"/>
        </w:rPr>
      </w:pPr>
      <w:r w:rsidRPr="00335F33">
        <w:rPr>
          <w:rFonts w:ascii="Verdana" w:hAnsi="Verdana"/>
          <w:sz w:val="18"/>
          <w:szCs w:val="18"/>
        </w:rPr>
        <w:t>wykonał, a w przypadku świadczeń powtarzających się lub ciągłych również wykonuje, w okresie ostatnich 3 (trzech) lat przed upływem terminu składania ofert co najmniej 3 (trzy) szkolenia z każdego z wymienionych tematów</w:t>
      </w:r>
      <w:r w:rsidR="00335F33">
        <w:rPr>
          <w:rFonts w:ascii="Verdana" w:hAnsi="Verdana"/>
          <w:sz w:val="18"/>
          <w:szCs w:val="18"/>
        </w:rPr>
        <w:t>:</w:t>
      </w:r>
    </w:p>
    <w:p w14:paraId="7A27C5B3" w14:textId="62D84B20" w:rsidR="00335F33" w:rsidRDefault="00335F33" w:rsidP="00675B75">
      <w:pPr>
        <w:pStyle w:val="Akapitzlist"/>
        <w:keepNext/>
        <w:keepLines/>
        <w:spacing w:line="360" w:lineRule="auto"/>
        <w:ind w:left="1134" w:right="-589"/>
        <w:jc w:val="both"/>
        <w:rPr>
          <w:rFonts w:ascii="Verdana" w:hAnsi="Verdana"/>
          <w:sz w:val="18"/>
          <w:szCs w:val="18"/>
        </w:rPr>
      </w:pPr>
      <w:r>
        <w:rPr>
          <w:rFonts w:ascii="Verdana" w:hAnsi="Verdana"/>
          <w:sz w:val="18"/>
          <w:szCs w:val="18"/>
        </w:rPr>
        <w:t xml:space="preserve">- </w:t>
      </w:r>
      <w:r w:rsidRPr="003B4DF4">
        <w:rPr>
          <w:rFonts w:ascii="Verdana" w:hAnsi="Verdana"/>
          <w:sz w:val="18"/>
          <w:szCs w:val="18"/>
        </w:rPr>
        <w:t xml:space="preserve">MS 20761 Zapytania za pomocą języka T-SQL; </w:t>
      </w:r>
    </w:p>
    <w:p w14:paraId="63B80B40" w14:textId="77777777" w:rsidR="00335F33" w:rsidRDefault="00335F33" w:rsidP="00675B75">
      <w:pPr>
        <w:pStyle w:val="Akapitzlist"/>
        <w:keepNext/>
        <w:keepLines/>
        <w:spacing w:line="360" w:lineRule="auto"/>
        <w:ind w:left="1134" w:right="-589"/>
        <w:jc w:val="both"/>
        <w:rPr>
          <w:rFonts w:ascii="Verdana" w:hAnsi="Verdana"/>
          <w:sz w:val="18"/>
          <w:szCs w:val="18"/>
        </w:rPr>
      </w:pPr>
      <w:r>
        <w:rPr>
          <w:rFonts w:ascii="Verdana" w:hAnsi="Verdana"/>
          <w:sz w:val="18"/>
          <w:szCs w:val="18"/>
        </w:rPr>
        <w:t xml:space="preserve">- </w:t>
      </w:r>
      <w:r w:rsidRPr="003B4DF4">
        <w:rPr>
          <w:rFonts w:ascii="Verdana" w:hAnsi="Verdana"/>
          <w:sz w:val="18"/>
          <w:szCs w:val="18"/>
        </w:rPr>
        <w:t xml:space="preserve">MD-100T00 Windows 10; </w:t>
      </w:r>
    </w:p>
    <w:p w14:paraId="31C0E8DF" w14:textId="139B5202" w:rsidR="00335F33" w:rsidRDefault="00335F33" w:rsidP="00675B75">
      <w:pPr>
        <w:pStyle w:val="Akapitzlist"/>
        <w:keepNext/>
        <w:keepLines/>
        <w:spacing w:line="360" w:lineRule="auto"/>
        <w:ind w:left="1134" w:right="-589"/>
        <w:jc w:val="both"/>
        <w:rPr>
          <w:rFonts w:ascii="Verdana" w:hAnsi="Verdana"/>
          <w:sz w:val="18"/>
          <w:szCs w:val="18"/>
        </w:rPr>
      </w:pPr>
      <w:r>
        <w:rPr>
          <w:rFonts w:ascii="Verdana" w:hAnsi="Verdana"/>
          <w:sz w:val="18"/>
          <w:szCs w:val="18"/>
        </w:rPr>
        <w:t xml:space="preserve">- </w:t>
      </w:r>
      <w:r w:rsidRPr="003B4DF4">
        <w:rPr>
          <w:rFonts w:ascii="Verdana" w:hAnsi="Verdana"/>
          <w:sz w:val="18"/>
          <w:szCs w:val="18"/>
        </w:rPr>
        <w:t>MS 10997 OFFICE 365 administracja i rozwiązywanie problemów</w:t>
      </w:r>
      <w:r>
        <w:rPr>
          <w:rFonts w:ascii="Verdana" w:hAnsi="Verdana"/>
          <w:sz w:val="18"/>
          <w:szCs w:val="18"/>
        </w:rPr>
        <w:t>.</w:t>
      </w:r>
    </w:p>
    <w:p w14:paraId="3D6DD9C2" w14:textId="3D36BC66" w:rsidR="00335F33" w:rsidRPr="00335F33" w:rsidRDefault="00335F33" w:rsidP="00C91750">
      <w:pPr>
        <w:pStyle w:val="Akapitzlist"/>
        <w:keepNext/>
        <w:keepLines/>
        <w:numPr>
          <w:ilvl w:val="0"/>
          <w:numId w:val="77"/>
        </w:numPr>
        <w:spacing w:line="360" w:lineRule="auto"/>
        <w:ind w:left="1134" w:right="-589"/>
        <w:jc w:val="both"/>
        <w:rPr>
          <w:rFonts w:ascii="Verdana" w:hAnsi="Verdana"/>
          <w:sz w:val="18"/>
          <w:szCs w:val="18"/>
        </w:rPr>
      </w:pPr>
      <w:r w:rsidRPr="00335F33">
        <w:rPr>
          <w:rFonts w:ascii="Verdana" w:hAnsi="Verdana"/>
          <w:sz w:val="18"/>
          <w:szCs w:val="18"/>
        </w:rPr>
        <w:lastRenderedPageBreak/>
        <w:t xml:space="preserve">dysponuje co najmniej 1 (jednym) trenerem, skierowanym przez Wykonawcę do realizacji przedmiotu zamówienia, który w okresie ostatnich 3 (trzech) lat przed upływem terminu składania ofert przeprowadził co najmniej 3 (trzy) szkolenia MS Zapytania za pomocą języka T-SQL. </w:t>
      </w:r>
    </w:p>
    <w:p w14:paraId="3A47B674" w14:textId="77E6636D" w:rsidR="00335F33" w:rsidRPr="00335F33" w:rsidRDefault="00335F33" w:rsidP="00C91750">
      <w:pPr>
        <w:pStyle w:val="Akapitzlist"/>
        <w:keepNext/>
        <w:keepLines/>
        <w:numPr>
          <w:ilvl w:val="0"/>
          <w:numId w:val="77"/>
        </w:numPr>
        <w:spacing w:line="360" w:lineRule="auto"/>
        <w:ind w:left="1134" w:right="-589"/>
        <w:jc w:val="both"/>
        <w:rPr>
          <w:rFonts w:ascii="Verdana" w:hAnsi="Verdana"/>
          <w:sz w:val="18"/>
          <w:szCs w:val="18"/>
        </w:rPr>
      </w:pPr>
      <w:r w:rsidRPr="00335F33">
        <w:rPr>
          <w:rFonts w:ascii="Verdana" w:hAnsi="Verdana"/>
          <w:sz w:val="18"/>
          <w:szCs w:val="18"/>
        </w:rPr>
        <w:t xml:space="preserve">dysponuje co najmniej 1 (jednym) trenerem, skierowanym przez Wykonawcę do realizacji przedmiotu zamówienia, który w okresie ostatnich 3 (trzech) lat przed upływem terminu składania ofert przeprowadził co najmniej 3 (trzy) szkolenia MD-100T00 Windows 10. </w:t>
      </w:r>
    </w:p>
    <w:p w14:paraId="51B686B6" w14:textId="6766667A" w:rsidR="00964A30" w:rsidRDefault="00335F33" w:rsidP="00C91750">
      <w:pPr>
        <w:pStyle w:val="Akapitzlist"/>
        <w:keepNext/>
        <w:keepLines/>
        <w:numPr>
          <w:ilvl w:val="0"/>
          <w:numId w:val="77"/>
        </w:numPr>
        <w:spacing w:line="360" w:lineRule="auto"/>
        <w:ind w:left="1134" w:right="-589"/>
        <w:jc w:val="both"/>
        <w:rPr>
          <w:rFonts w:ascii="Verdana" w:hAnsi="Verdana"/>
          <w:sz w:val="18"/>
          <w:szCs w:val="18"/>
        </w:rPr>
      </w:pPr>
      <w:r w:rsidRPr="00335F33">
        <w:rPr>
          <w:rFonts w:ascii="Verdana" w:hAnsi="Verdana"/>
          <w:sz w:val="18"/>
          <w:szCs w:val="18"/>
        </w:rPr>
        <w:t xml:space="preserve">dysponuje co najmniej 1 (jednym) trenerem, skierowanym przez Wykonawcę do realizacji przedmiotu zamówienia, który w okresie ostatnich 3 (trzech) lat przed upływem terminu składania ofert przeprowadził co najmniej 3 (trzy) szkolenia MS 10997 OFFICE 365 administracja i rozwiązywanie problemów. </w:t>
      </w:r>
    </w:p>
    <w:p w14:paraId="5E763EEB" w14:textId="4B6F3261" w:rsidR="00335F33" w:rsidRDefault="00527651" w:rsidP="00675B75">
      <w:pPr>
        <w:keepNext/>
        <w:keepLines/>
        <w:spacing w:line="360" w:lineRule="auto"/>
        <w:ind w:left="426" w:right="-589"/>
        <w:jc w:val="both"/>
        <w:rPr>
          <w:rFonts w:ascii="Verdana" w:hAnsi="Verdana"/>
          <w:color w:val="000000" w:themeColor="text1"/>
          <w:sz w:val="18"/>
          <w:szCs w:val="18"/>
          <w:u w:val="single"/>
        </w:rPr>
      </w:pPr>
      <w:r w:rsidRPr="006F2675">
        <w:rPr>
          <w:rFonts w:ascii="Verdana" w:hAnsi="Verdana"/>
          <w:color w:val="000000" w:themeColor="text1"/>
          <w:sz w:val="18"/>
          <w:szCs w:val="18"/>
          <w:u w:val="single"/>
        </w:rPr>
        <w:t xml:space="preserve">Zamawiający dopuszcza, aby jeden trener potwierdzał spełnienie warunku w więcej niż jednym punkcie, tj. w punkcie </w:t>
      </w:r>
      <w:r>
        <w:rPr>
          <w:rFonts w:ascii="Verdana" w:hAnsi="Verdana"/>
          <w:color w:val="000000" w:themeColor="text1"/>
          <w:sz w:val="18"/>
          <w:szCs w:val="18"/>
          <w:u w:val="single"/>
        </w:rPr>
        <w:t>a, b lub c.</w:t>
      </w:r>
    </w:p>
    <w:p w14:paraId="03EC86CA" w14:textId="77777777" w:rsidR="00527651" w:rsidRDefault="00527651" w:rsidP="00675B75">
      <w:pPr>
        <w:keepNext/>
        <w:keepLines/>
        <w:spacing w:line="360" w:lineRule="auto"/>
        <w:ind w:left="567" w:right="-589"/>
        <w:jc w:val="both"/>
        <w:rPr>
          <w:rFonts w:ascii="Verdana" w:hAnsi="Verdana"/>
          <w:sz w:val="18"/>
          <w:szCs w:val="18"/>
        </w:rPr>
      </w:pPr>
    </w:p>
    <w:p w14:paraId="6C2D5A97" w14:textId="3EDB368D" w:rsidR="00335F33" w:rsidRPr="000D5040" w:rsidRDefault="00335F33" w:rsidP="00675B75">
      <w:pPr>
        <w:pStyle w:val="Akapitzlist"/>
        <w:keepNext/>
        <w:keepLines/>
        <w:spacing w:line="360" w:lineRule="auto"/>
        <w:ind w:left="851" w:right="66"/>
        <w:contextualSpacing w:val="0"/>
        <w:jc w:val="both"/>
        <w:rPr>
          <w:rFonts w:ascii="Verdana" w:hAnsi="Verdana"/>
          <w:color w:val="000000" w:themeColor="text1"/>
          <w:sz w:val="18"/>
          <w:szCs w:val="18"/>
          <w:u w:val="dash"/>
        </w:rPr>
      </w:pPr>
      <w:r w:rsidRPr="002520CD">
        <w:rPr>
          <w:rFonts w:ascii="Verdana" w:hAnsi="Verdana"/>
          <w:color w:val="000000" w:themeColor="text1"/>
          <w:sz w:val="18"/>
          <w:szCs w:val="18"/>
          <w:u w:val="dash"/>
        </w:rPr>
        <w:t xml:space="preserve">Dla części </w:t>
      </w:r>
      <w:r>
        <w:rPr>
          <w:rFonts w:ascii="Verdana" w:hAnsi="Verdana"/>
          <w:color w:val="000000" w:themeColor="text1"/>
          <w:sz w:val="18"/>
          <w:szCs w:val="18"/>
          <w:u w:val="dash"/>
        </w:rPr>
        <w:t>D</w:t>
      </w:r>
      <w:r w:rsidRPr="002520CD">
        <w:rPr>
          <w:rFonts w:ascii="Verdana" w:hAnsi="Verdana"/>
          <w:color w:val="000000" w:themeColor="text1"/>
          <w:sz w:val="18"/>
          <w:szCs w:val="18"/>
          <w:u w:val="dash"/>
        </w:rPr>
        <w:t>:</w:t>
      </w:r>
      <w:r w:rsidRPr="000D5040">
        <w:rPr>
          <w:rFonts w:ascii="Verdana" w:hAnsi="Verdana"/>
          <w:color w:val="000000" w:themeColor="text1"/>
          <w:sz w:val="18"/>
          <w:szCs w:val="18"/>
          <w:u w:val="dash"/>
        </w:rPr>
        <w:t xml:space="preserve"> </w:t>
      </w:r>
    </w:p>
    <w:p w14:paraId="22F94AD1" w14:textId="77777777" w:rsidR="00335F33" w:rsidRDefault="00335F33" w:rsidP="00675B75">
      <w:pPr>
        <w:pStyle w:val="Akapitzlist"/>
        <w:keepNext/>
        <w:keepLines/>
        <w:spacing w:line="360" w:lineRule="auto"/>
        <w:ind w:left="851" w:right="-589"/>
        <w:jc w:val="both"/>
        <w:rPr>
          <w:rFonts w:ascii="Verdana" w:hAnsi="Verdana"/>
          <w:sz w:val="18"/>
          <w:szCs w:val="18"/>
        </w:rPr>
      </w:pPr>
      <w:r w:rsidRPr="00D436F0">
        <w:rPr>
          <w:rFonts w:ascii="Verdana" w:hAnsi="Verdana"/>
          <w:sz w:val="18"/>
          <w:szCs w:val="18"/>
        </w:rPr>
        <w:t>Wykonawca spełni warunek, jeżeli wykaże, że:</w:t>
      </w:r>
    </w:p>
    <w:p w14:paraId="6E35C148" w14:textId="77777777" w:rsidR="00B82164" w:rsidRDefault="00335F33" w:rsidP="00675B75">
      <w:pPr>
        <w:pStyle w:val="Akapitzlist"/>
        <w:keepNext/>
        <w:keepLines/>
        <w:numPr>
          <w:ilvl w:val="3"/>
          <w:numId w:val="15"/>
        </w:numPr>
        <w:spacing w:line="360" w:lineRule="auto"/>
        <w:ind w:left="1134" w:right="-589" w:hanging="357"/>
        <w:jc w:val="both"/>
        <w:rPr>
          <w:rFonts w:ascii="Verdana" w:hAnsi="Verdana"/>
          <w:sz w:val="18"/>
          <w:szCs w:val="18"/>
        </w:rPr>
      </w:pPr>
      <w:r w:rsidRPr="00B82164">
        <w:rPr>
          <w:rFonts w:ascii="Verdana" w:hAnsi="Verdana"/>
          <w:sz w:val="18"/>
          <w:szCs w:val="18"/>
        </w:rPr>
        <w:t xml:space="preserve">wykonał, a w przypadku świadczeń powtarzających się lub ciągłych również wykonuje, </w:t>
      </w:r>
      <w:r w:rsidR="00B82164" w:rsidRPr="00B82164">
        <w:rPr>
          <w:rFonts w:ascii="Verdana" w:hAnsi="Verdana"/>
          <w:sz w:val="18"/>
          <w:szCs w:val="18"/>
        </w:rPr>
        <w:br/>
      </w:r>
      <w:r w:rsidRPr="00B82164">
        <w:rPr>
          <w:rFonts w:ascii="Verdana" w:hAnsi="Verdana"/>
          <w:sz w:val="18"/>
          <w:szCs w:val="18"/>
        </w:rPr>
        <w:t xml:space="preserve">w okresie ostatnich 3 (trzech) lat przed upływem terminu składania ofert co najmniej 3 (trzy) szkolenia z zakresu obsługi MS Excel </w:t>
      </w:r>
      <w:r w:rsidRPr="00A2242C">
        <w:rPr>
          <w:rFonts w:ascii="Verdana" w:hAnsi="Verdana"/>
          <w:sz w:val="18"/>
          <w:szCs w:val="18"/>
        </w:rPr>
        <w:t>i/lub</w:t>
      </w:r>
      <w:r w:rsidRPr="00B82164">
        <w:rPr>
          <w:rFonts w:ascii="Verdana" w:hAnsi="Verdana"/>
          <w:sz w:val="18"/>
          <w:szCs w:val="18"/>
        </w:rPr>
        <w:t xml:space="preserve"> MS Word.</w:t>
      </w:r>
    </w:p>
    <w:p w14:paraId="0850885D" w14:textId="4E30557D" w:rsidR="00335F33" w:rsidRPr="00B82164" w:rsidRDefault="00335F33" w:rsidP="00675B75">
      <w:pPr>
        <w:pStyle w:val="Akapitzlist"/>
        <w:keepNext/>
        <w:keepLines/>
        <w:numPr>
          <w:ilvl w:val="3"/>
          <w:numId w:val="15"/>
        </w:numPr>
        <w:spacing w:line="360" w:lineRule="auto"/>
        <w:ind w:left="1134" w:right="-589" w:hanging="357"/>
        <w:jc w:val="both"/>
        <w:rPr>
          <w:rFonts w:ascii="Verdana" w:hAnsi="Verdana"/>
          <w:sz w:val="18"/>
          <w:szCs w:val="18"/>
        </w:rPr>
      </w:pPr>
      <w:r w:rsidRPr="00B82164">
        <w:rPr>
          <w:rFonts w:ascii="Verdana" w:hAnsi="Verdana"/>
          <w:sz w:val="18"/>
          <w:szCs w:val="18"/>
        </w:rPr>
        <w:t>dysponuje co najmniej 3 (trzema) trenerami, skierowanymi przez Wykonawcę do realizacji przedmiotu zamówienia, którzy w okresie ostatnich 3 (trzech) lat przed upływem terminu składania ofert przeprowadzili co najmniej 3 (trzy) szkolenia z zakresu obsługi MS Excel i/lub MS Word</w:t>
      </w:r>
      <w:r w:rsidR="00B82164">
        <w:rPr>
          <w:rFonts w:ascii="Verdana" w:hAnsi="Verdana"/>
          <w:sz w:val="18"/>
          <w:szCs w:val="18"/>
        </w:rPr>
        <w:t>, każdy</w:t>
      </w:r>
      <w:r w:rsidRPr="00B82164">
        <w:rPr>
          <w:rFonts w:ascii="Verdana" w:hAnsi="Verdana"/>
          <w:sz w:val="18"/>
          <w:szCs w:val="18"/>
        </w:rPr>
        <w:t xml:space="preserve">. </w:t>
      </w:r>
    </w:p>
    <w:p w14:paraId="5A3D0AA9" w14:textId="72CECEB5" w:rsidR="00335F33" w:rsidRDefault="00335F33" w:rsidP="00675B75">
      <w:pPr>
        <w:keepNext/>
        <w:keepLines/>
        <w:spacing w:line="360" w:lineRule="auto"/>
        <w:ind w:right="-589"/>
        <w:jc w:val="both"/>
        <w:rPr>
          <w:rFonts w:ascii="Verdana" w:hAnsi="Verdana"/>
          <w:sz w:val="18"/>
          <w:szCs w:val="18"/>
        </w:rPr>
      </w:pPr>
    </w:p>
    <w:p w14:paraId="10CCCEC8" w14:textId="0269D4B8" w:rsidR="00B82164" w:rsidRPr="000D5040" w:rsidRDefault="00B82164" w:rsidP="00675B75">
      <w:pPr>
        <w:pStyle w:val="Akapitzlist"/>
        <w:keepNext/>
        <w:keepLines/>
        <w:spacing w:line="360" w:lineRule="auto"/>
        <w:ind w:left="851" w:right="66"/>
        <w:contextualSpacing w:val="0"/>
        <w:jc w:val="both"/>
        <w:rPr>
          <w:rFonts w:ascii="Verdana" w:hAnsi="Verdana"/>
          <w:color w:val="000000" w:themeColor="text1"/>
          <w:sz w:val="18"/>
          <w:szCs w:val="18"/>
          <w:u w:val="dash"/>
        </w:rPr>
      </w:pPr>
      <w:r w:rsidRPr="002520CD">
        <w:rPr>
          <w:rFonts w:ascii="Verdana" w:hAnsi="Verdana"/>
          <w:color w:val="000000" w:themeColor="text1"/>
          <w:sz w:val="18"/>
          <w:szCs w:val="18"/>
          <w:u w:val="dash"/>
        </w:rPr>
        <w:t xml:space="preserve">Dla części </w:t>
      </w:r>
      <w:r>
        <w:rPr>
          <w:rFonts w:ascii="Verdana" w:hAnsi="Verdana"/>
          <w:color w:val="000000" w:themeColor="text1"/>
          <w:sz w:val="18"/>
          <w:szCs w:val="18"/>
          <w:u w:val="dash"/>
        </w:rPr>
        <w:t>E</w:t>
      </w:r>
      <w:r w:rsidRPr="002520CD">
        <w:rPr>
          <w:rFonts w:ascii="Verdana" w:hAnsi="Verdana"/>
          <w:color w:val="000000" w:themeColor="text1"/>
          <w:sz w:val="18"/>
          <w:szCs w:val="18"/>
          <w:u w:val="dash"/>
        </w:rPr>
        <w:t>:</w:t>
      </w:r>
      <w:r w:rsidRPr="000D5040">
        <w:rPr>
          <w:rFonts w:ascii="Verdana" w:hAnsi="Verdana"/>
          <w:color w:val="000000" w:themeColor="text1"/>
          <w:sz w:val="18"/>
          <w:szCs w:val="18"/>
          <w:u w:val="dash"/>
        </w:rPr>
        <w:t xml:space="preserve"> </w:t>
      </w:r>
    </w:p>
    <w:p w14:paraId="1C259936" w14:textId="77777777" w:rsidR="00B82164" w:rsidRDefault="00B82164" w:rsidP="00675B75">
      <w:pPr>
        <w:pStyle w:val="Akapitzlist"/>
        <w:keepNext/>
        <w:keepLines/>
        <w:spacing w:line="360" w:lineRule="auto"/>
        <w:ind w:left="851" w:right="-589"/>
        <w:jc w:val="both"/>
        <w:rPr>
          <w:rFonts w:ascii="Verdana" w:hAnsi="Verdana"/>
          <w:sz w:val="18"/>
          <w:szCs w:val="18"/>
        </w:rPr>
      </w:pPr>
      <w:r w:rsidRPr="00D436F0">
        <w:rPr>
          <w:rFonts w:ascii="Verdana" w:hAnsi="Verdana"/>
          <w:sz w:val="18"/>
          <w:szCs w:val="18"/>
        </w:rPr>
        <w:t>Wykonawca spełni warunek, jeżeli wykaże, że:</w:t>
      </w:r>
    </w:p>
    <w:p w14:paraId="2B265E78" w14:textId="2946C690" w:rsidR="00B82164" w:rsidRPr="005170FD" w:rsidRDefault="00B82164" w:rsidP="00C91750">
      <w:pPr>
        <w:pStyle w:val="Akapitzlist"/>
        <w:keepNext/>
        <w:keepLines/>
        <w:numPr>
          <w:ilvl w:val="0"/>
          <w:numId w:val="78"/>
        </w:numPr>
        <w:spacing w:line="360" w:lineRule="auto"/>
        <w:ind w:left="1134" w:right="-590"/>
        <w:jc w:val="both"/>
        <w:rPr>
          <w:rFonts w:ascii="Verdana" w:hAnsi="Verdana"/>
          <w:color w:val="000000"/>
          <w:sz w:val="18"/>
          <w:szCs w:val="18"/>
        </w:rPr>
      </w:pPr>
      <w:r w:rsidRPr="005170FD">
        <w:rPr>
          <w:rFonts w:ascii="Verdana" w:hAnsi="Verdana"/>
          <w:sz w:val="18"/>
          <w:szCs w:val="18"/>
        </w:rPr>
        <w:t>wykonał, a w przypadku świadczeń powtarzających się lub ciągłych również wykonuje, w okresie ostatnich 3 (trzech) lat przed upływem terminu składania ofert co najmniej 3 (trzy) szkolenia z zakresu obsługi MS Power Point</w:t>
      </w:r>
      <w:r w:rsidRPr="005170FD">
        <w:rPr>
          <w:rFonts w:ascii="Verdana" w:hAnsi="Verdana"/>
          <w:color w:val="000000"/>
          <w:sz w:val="18"/>
          <w:szCs w:val="18"/>
        </w:rPr>
        <w:t>.</w:t>
      </w:r>
    </w:p>
    <w:p w14:paraId="02DCE361" w14:textId="1B3C4DEB" w:rsidR="00335F33" w:rsidRPr="005170FD" w:rsidRDefault="00B82164" w:rsidP="00C91750">
      <w:pPr>
        <w:pStyle w:val="Akapitzlist"/>
        <w:keepNext/>
        <w:keepLines/>
        <w:numPr>
          <w:ilvl w:val="0"/>
          <w:numId w:val="78"/>
        </w:numPr>
        <w:spacing w:line="360" w:lineRule="auto"/>
        <w:ind w:left="1134" w:right="-590" w:hanging="357"/>
        <w:jc w:val="both"/>
        <w:rPr>
          <w:rFonts w:ascii="Verdana" w:hAnsi="Verdana"/>
          <w:sz w:val="18"/>
          <w:szCs w:val="18"/>
        </w:rPr>
      </w:pPr>
      <w:r w:rsidRPr="005170FD">
        <w:rPr>
          <w:rFonts w:ascii="Verdana" w:hAnsi="Verdana"/>
          <w:sz w:val="18"/>
          <w:szCs w:val="18"/>
        </w:rPr>
        <w:t xml:space="preserve">dysponuje co najmniej 2 (dwoma) trenerami, skierowanymi przez Wykonawcę do realizacji przedmiotu zamówienia, którzy w okresie ostatnich 3 (trzech) lat przed upływem terminu składania ofert przeprowadzili co najmniej 3 (trzy) szkolenia z zakresu obsługi MS Power Point. </w:t>
      </w:r>
    </w:p>
    <w:p w14:paraId="2D7ED63A" w14:textId="75ED4011" w:rsidR="00335F33" w:rsidRDefault="00335F33" w:rsidP="00675B75">
      <w:pPr>
        <w:keepNext/>
        <w:keepLines/>
        <w:spacing w:line="360" w:lineRule="auto"/>
        <w:ind w:right="-589"/>
        <w:jc w:val="both"/>
        <w:rPr>
          <w:rFonts w:ascii="Verdana" w:hAnsi="Verdana"/>
          <w:sz w:val="18"/>
          <w:szCs w:val="18"/>
        </w:rPr>
      </w:pPr>
    </w:p>
    <w:p w14:paraId="7AB2435F" w14:textId="5D245587" w:rsidR="005170FD" w:rsidRPr="000D5040" w:rsidRDefault="005170FD" w:rsidP="00675B75">
      <w:pPr>
        <w:pStyle w:val="Akapitzlist"/>
        <w:keepNext/>
        <w:keepLines/>
        <w:spacing w:line="360" w:lineRule="auto"/>
        <w:ind w:left="851" w:right="66"/>
        <w:contextualSpacing w:val="0"/>
        <w:jc w:val="both"/>
        <w:rPr>
          <w:rFonts w:ascii="Verdana" w:hAnsi="Verdana"/>
          <w:color w:val="000000" w:themeColor="text1"/>
          <w:sz w:val="18"/>
          <w:szCs w:val="18"/>
          <w:u w:val="dash"/>
        </w:rPr>
      </w:pPr>
      <w:r w:rsidRPr="002520CD">
        <w:rPr>
          <w:rFonts w:ascii="Verdana" w:hAnsi="Verdana"/>
          <w:color w:val="000000" w:themeColor="text1"/>
          <w:sz w:val="18"/>
          <w:szCs w:val="18"/>
          <w:u w:val="dash"/>
        </w:rPr>
        <w:t xml:space="preserve">Dla części </w:t>
      </w:r>
      <w:r>
        <w:rPr>
          <w:rFonts w:ascii="Verdana" w:hAnsi="Verdana"/>
          <w:color w:val="000000" w:themeColor="text1"/>
          <w:sz w:val="18"/>
          <w:szCs w:val="18"/>
          <w:u w:val="dash"/>
        </w:rPr>
        <w:t>F</w:t>
      </w:r>
      <w:r w:rsidRPr="002520CD">
        <w:rPr>
          <w:rFonts w:ascii="Verdana" w:hAnsi="Verdana"/>
          <w:color w:val="000000" w:themeColor="text1"/>
          <w:sz w:val="18"/>
          <w:szCs w:val="18"/>
          <w:u w:val="dash"/>
        </w:rPr>
        <w:t>:</w:t>
      </w:r>
      <w:r w:rsidRPr="000D5040">
        <w:rPr>
          <w:rFonts w:ascii="Verdana" w:hAnsi="Verdana"/>
          <w:color w:val="000000" w:themeColor="text1"/>
          <w:sz w:val="18"/>
          <w:szCs w:val="18"/>
          <w:u w:val="dash"/>
        </w:rPr>
        <w:t xml:space="preserve"> </w:t>
      </w:r>
    </w:p>
    <w:p w14:paraId="23CF8AA6" w14:textId="77777777" w:rsidR="005170FD" w:rsidRDefault="005170FD" w:rsidP="00675B75">
      <w:pPr>
        <w:pStyle w:val="Akapitzlist"/>
        <w:keepNext/>
        <w:keepLines/>
        <w:spacing w:line="360" w:lineRule="auto"/>
        <w:ind w:left="851" w:right="-589"/>
        <w:jc w:val="both"/>
        <w:rPr>
          <w:rFonts w:ascii="Verdana" w:hAnsi="Verdana"/>
          <w:sz w:val="18"/>
          <w:szCs w:val="18"/>
        </w:rPr>
      </w:pPr>
      <w:r w:rsidRPr="00D436F0">
        <w:rPr>
          <w:rFonts w:ascii="Verdana" w:hAnsi="Verdana"/>
          <w:sz w:val="18"/>
          <w:szCs w:val="18"/>
        </w:rPr>
        <w:t>Wykonawca spełni warunek, jeżeli wykaże, że:</w:t>
      </w:r>
    </w:p>
    <w:p w14:paraId="2A4A67B2" w14:textId="72BC0668" w:rsidR="005170FD" w:rsidRPr="005170FD" w:rsidRDefault="005170FD" w:rsidP="00C91750">
      <w:pPr>
        <w:pStyle w:val="Akapitzlist"/>
        <w:keepNext/>
        <w:keepLines/>
        <w:numPr>
          <w:ilvl w:val="0"/>
          <w:numId w:val="79"/>
        </w:numPr>
        <w:spacing w:line="360" w:lineRule="auto"/>
        <w:ind w:left="1134" w:right="-589"/>
        <w:jc w:val="both"/>
        <w:rPr>
          <w:rFonts w:ascii="Verdana" w:hAnsi="Verdana"/>
          <w:sz w:val="18"/>
          <w:szCs w:val="18"/>
        </w:rPr>
      </w:pPr>
      <w:r w:rsidRPr="005170FD">
        <w:rPr>
          <w:rFonts w:ascii="Verdana" w:hAnsi="Verdana"/>
          <w:sz w:val="18"/>
          <w:szCs w:val="18"/>
        </w:rPr>
        <w:t>wykonał, a w przypadku świadczeń powtarzających się lub ciągłych również wykonuje, w okresie ostatnich 3 (trzech) lat przed upływem terminu składania ofert co najmniej 3 (trzy) szkolenia z zakresu VBA</w:t>
      </w:r>
      <w:r w:rsidRPr="005170FD">
        <w:rPr>
          <w:rFonts w:ascii="Verdana" w:hAnsi="Verdana"/>
          <w:color w:val="000000"/>
          <w:sz w:val="18"/>
          <w:szCs w:val="18"/>
        </w:rPr>
        <w:t>.</w:t>
      </w:r>
    </w:p>
    <w:p w14:paraId="3EDB54A3" w14:textId="324EBE5D" w:rsidR="005170FD" w:rsidRPr="005170FD" w:rsidRDefault="005170FD" w:rsidP="00C91750">
      <w:pPr>
        <w:pStyle w:val="Akapitzlist"/>
        <w:keepNext/>
        <w:keepLines/>
        <w:numPr>
          <w:ilvl w:val="0"/>
          <w:numId w:val="79"/>
        </w:numPr>
        <w:spacing w:line="360" w:lineRule="auto"/>
        <w:ind w:left="1134" w:right="-589"/>
        <w:jc w:val="both"/>
        <w:rPr>
          <w:rFonts w:ascii="Verdana" w:hAnsi="Verdana"/>
          <w:sz w:val="18"/>
          <w:szCs w:val="18"/>
        </w:rPr>
      </w:pPr>
      <w:r w:rsidRPr="005170FD">
        <w:rPr>
          <w:rFonts w:ascii="Verdana" w:hAnsi="Verdana"/>
          <w:sz w:val="18"/>
          <w:szCs w:val="18"/>
        </w:rPr>
        <w:lastRenderedPageBreak/>
        <w:t xml:space="preserve">dysponuje co najmniej 1 (jednym) trenerem, skierowanym przez Wykonawcę do realizacji przedmiotu zamówienia, który w okresie ostatnich 3 (trzech) lat przed upływem terminu składania ofert przeprowadził co najmniej 3 (trzy) szkolenia z zakresu VBA. </w:t>
      </w:r>
    </w:p>
    <w:p w14:paraId="03A3B83A" w14:textId="163918D4" w:rsidR="00335F33" w:rsidRDefault="00335F33" w:rsidP="00675B75">
      <w:pPr>
        <w:keepNext/>
        <w:keepLines/>
        <w:spacing w:line="360" w:lineRule="auto"/>
        <w:ind w:right="-589"/>
        <w:jc w:val="both"/>
        <w:rPr>
          <w:rFonts w:ascii="Verdana" w:hAnsi="Verdana"/>
          <w:sz w:val="18"/>
          <w:szCs w:val="18"/>
        </w:rPr>
      </w:pPr>
    </w:p>
    <w:p w14:paraId="15A8E331" w14:textId="309A464E" w:rsidR="00E334FD" w:rsidRPr="000D5040" w:rsidRDefault="00E334FD" w:rsidP="00675B75">
      <w:pPr>
        <w:pStyle w:val="Akapitzlist"/>
        <w:keepNext/>
        <w:keepLines/>
        <w:spacing w:line="360" w:lineRule="auto"/>
        <w:ind w:left="851" w:right="66"/>
        <w:contextualSpacing w:val="0"/>
        <w:jc w:val="both"/>
        <w:rPr>
          <w:rFonts w:ascii="Verdana" w:hAnsi="Verdana"/>
          <w:color w:val="000000" w:themeColor="text1"/>
          <w:sz w:val="18"/>
          <w:szCs w:val="18"/>
          <w:u w:val="dash"/>
        </w:rPr>
      </w:pPr>
      <w:r w:rsidRPr="002520CD">
        <w:rPr>
          <w:rFonts w:ascii="Verdana" w:hAnsi="Verdana"/>
          <w:color w:val="000000" w:themeColor="text1"/>
          <w:sz w:val="18"/>
          <w:szCs w:val="18"/>
          <w:u w:val="dash"/>
        </w:rPr>
        <w:t xml:space="preserve">Dla części </w:t>
      </w:r>
      <w:r>
        <w:rPr>
          <w:rFonts w:ascii="Verdana" w:hAnsi="Verdana"/>
          <w:color w:val="000000" w:themeColor="text1"/>
          <w:sz w:val="18"/>
          <w:szCs w:val="18"/>
          <w:u w:val="dash"/>
        </w:rPr>
        <w:t>G</w:t>
      </w:r>
      <w:r w:rsidRPr="002520CD">
        <w:rPr>
          <w:rFonts w:ascii="Verdana" w:hAnsi="Verdana"/>
          <w:color w:val="000000" w:themeColor="text1"/>
          <w:sz w:val="18"/>
          <w:szCs w:val="18"/>
          <w:u w:val="dash"/>
        </w:rPr>
        <w:t>:</w:t>
      </w:r>
      <w:r w:rsidRPr="000D5040">
        <w:rPr>
          <w:rFonts w:ascii="Verdana" w:hAnsi="Verdana"/>
          <w:color w:val="000000" w:themeColor="text1"/>
          <w:sz w:val="18"/>
          <w:szCs w:val="18"/>
          <w:u w:val="dash"/>
        </w:rPr>
        <w:t xml:space="preserve"> </w:t>
      </w:r>
    </w:p>
    <w:p w14:paraId="0B207997" w14:textId="77777777" w:rsidR="00E334FD" w:rsidRDefault="00E334FD" w:rsidP="00675B75">
      <w:pPr>
        <w:pStyle w:val="Akapitzlist"/>
        <w:keepNext/>
        <w:keepLines/>
        <w:spacing w:line="360" w:lineRule="auto"/>
        <w:ind w:left="851" w:right="-589"/>
        <w:jc w:val="both"/>
        <w:rPr>
          <w:rFonts w:ascii="Verdana" w:hAnsi="Verdana"/>
          <w:sz w:val="18"/>
          <w:szCs w:val="18"/>
        </w:rPr>
      </w:pPr>
      <w:r w:rsidRPr="00D436F0">
        <w:rPr>
          <w:rFonts w:ascii="Verdana" w:hAnsi="Verdana"/>
          <w:sz w:val="18"/>
          <w:szCs w:val="18"/>
        </w:rPr>
        <w:t>Wykonawca spełni warunek, jeżeli wykaże, że:</w:t>
      </w:r>
    </w:p>
    <w:p w14:paraId="03F8EE59" w14:textId="42328CDE" w:rsidR="00E334FD" w:rsidRPr="00E334FD" w:rsidRDefault="00E334FD" w:rsidP="00C91750">
      <w:pPr>
        <w:pStyle w:val="Akapitzlist"/>
        <w:keepNext/>
        <w:keepLines/>
        <w:numPr>
          <w:ilvl w:val="0"/>
          <w:numId w:val="80"/>
        </w:numPr>
        <w:spacing w:line="360" w:lineRule="auto"/>
        <w:ind w:left="1134" w:right="-589"/>
        <w:jc w:val="both"/>
        <w:rPr>
          <w:rFonts w:ascii="Verdana" w:hAnsi="Verdana"/>
          <w:sz w:val="18"/>
          <w:szCs w:val="18"/>
        </w:rPr>
      </w:pPr>
      <w:r w:rsidRPr="00E334FD">
        <w:rPr>
          <w:rFonts w:ascii="Verdana" w:hAnsi="Verdana"/>
          <w:sz w:val="18"/>
          <w:szCs w:val="18"/>
        </w:rPr>
        <w:t>wykonał, a w przypadku świadczeń powtarzających się lub ciągłych również wykonuje, w okresie ostatnich 3 (trzech) lat przed upływem terminu składania ofert co najmniej 3 (trzy) szkolenia z zakresu SQL</w:t>
      </w:r>
      <w:r>
        <w:rPr>
          <w:rFonts w:ascii="Verdana" w:hAnsi="Verdana"/>
          <w:color w:val="000000"/>
          <w:sz w:val="18"/>
          <w:szCs w:val="18"/>
        </w:rPr>
        <w:t>.</w:t>
      </w:r>
    </w:p>
    <w:p w14:paraId="2CA1AF77" w14:textId="2195DA67" w:rsidR="00E334FD" w:rsidRPr="00E334FD" w:rsidRDefault="00E334FD" w:rsidP="00C91750">
      <w:pPr>
        <w:pStyle w:val="Akapitzlist"/>
        <w:keepNext/>
        <w:keepLines/>
        <w:numPr>
          <w:ilvl w:val="0"/>
          <w:numId w:val="80"/>
        </w:numPr>
        <w:spacing w:line="360" w:lineRule="auto"/>
        <w:ind w:left="1134" w:right="-589"/>
        <w:jc w:val="both"/>
        <w:rPr>
          <w:rFonts w:ascii="Verdana" w:hAnsi="Verdana"/>
          <w:sz w:val="18"/>
          <w:szCs w:val="18"/>
        </w:rPr>
      </w:pPr>
      <w:r w:rsidRPr="00E334FD">
        <w:rPr>
          <w:rFonts w:ascii="Verdana" w:hAnsi="Verdana"/>
          <w:sz w:val="18"/>
          <w:szCs w:val="18"/>
        </w:rPr>
        <w:t>dysponuje co najmniej 1 (jednym) trenerem, skierowanym przez Wykonawcę do realizacji przedmiotu zamówienia, który w okresie ostatnich 3 (trzech) lat przed upływem terminu składania ofert przeprowadził co najmniej 3 (trzy) szkolenia z zakresu SQL.</w:t>
      </w:r>
    </w:p>
    <w:p w14:paraId="7D65BD6E" w14:textId="77777777" w:rsidR="00E334FD" w:rsidRPr="00335F33" w:rsidRDefault="00E334FD" w:rsidP="00675B75">
      <w:pPr>
        <w:keepNext/>
        <w:keepLines/>
        <w:spacing w:line="360" w:lineRule="auto"/>
        <w:ind w:right="-589"/>
        <w:jc w:val="both"/>
        <w:rPr>
          <w:rFonts w:ascii="Verdana" w:hAnsi="Verdana"/>
          <w:sz w:val="18"/>
          <w:szCs w:val="18"/>
        </w:rPr>
      </w:pPr>
    </w:p>
    <w:p w14:paraId="7FFD9B57" w14:textId="5BC73B91" w:rsidR="003659C6" w:rsidRPr="000D5040" w:rsidRDefault="003659C6" w:rsidP="00675B75">
      <w:pPr>
        <w:pStyle w:val="Akapitzlist"/>
        <w:keepNext/>
        <w:keepLines/>
        <w:numPr>
          <w:ilvl w:val="0"/>
          <w:numId w:val="26"/>
        </w:numPr>
        <w:spacing w:line="360" w:lineRule="auto"/>
        <w:ind w:left="426" w:right="-589" w:hanging="426"/>
        <w:jc w:val="both"/>
        <w:rPr>
          <w:rFonts w:ascii="Verdana" w:hAnsi="Verdana"/>
          <w:sz w:val="18"/>
          <w:szCs w:val="18"/>
        </w:rPr>
      </w:pPr>
      <w:r w:rsidRPr="000D5040">
        <w:rPr>
          <w:rFonts w:ascii="Verdana" w:hAnsi="Verdana"/>
          <w:sz w:val="18"/>
          <w:szCs w:val="18"/>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F3D65C5" w14:textId="77777777" w:rsidR="003659C6" w:rsidRPr="000D5040" w:rsidRDefault="003659C6" w:rsidP="00675B75">
      <w:pPr>
        <w:pStyle w:val="Akapitzlist"/>
        <w:keepNext/>
        <w:keepLines/>
        <w:numPr>
          <w:ilvl w:val="0"/>
          <w:numId w:val="26"/>
        </w:numPr>
        <w:spacing w:line="360" w:lineRule="auto"/>
        <w:ind w:left="426" w:right="-589" w:hanging="426"/>
        <w:contextualSpacing w:val="0"/>
        <w:jc w:val="both"/>
        <w:rPr>
          <w:rFonts w:ascii="Verdana" w:hAnsi="Verdana"/>
          <w:sz w:val="18"/>
          <w:szCs w:val="18"/>
        </w:rPr>
      </w:pPr>
      <w:r w:rsidRPr="000D5040">
        <w:rPr>
          <w:rFonts w:ascii="Verdana" w:hAnsi="Verdana"/>
          <w:sz w:val="18"/>
          <w:szCs w:val="18"/>
        </w:rPr>
        <w:t>Wykonawcy mogą wspólnie ubiegać się o udzielenie zamówienia.</w:t>
      </w:r>
    </w:p>
    <w:p w14:paraId="31761880" w14:textId="272AA88F" w:rsidR="003659C6" w:rsidRPr="000D5040" w:rsidRDefault="003659C6" w:rsidP="00675B75">
      <w:pPr>
        <w:pStyle w:val="Akapitzlist"/>
        <w:keepNext/>
        <w:keepLines/>
        <w:numPr>
          <w:ilvl w:val="0"/>
          <w:numId w:val="26"/>
        </w:numPr>
        <w:spacing w:line="360" w:lineRule="auto"/>
        <w:ind w:left="426" w:right="-589" w:hanging="426"/>
        <w:contextualSpacing w:val="0"/>
        <w:jc w:val="both"/>
        <w:rPr>
          <w:rFonts w:ascii="Verdana" w:hAnsi="Verdana"/>
          <w:sz w:val="18"/>
          <w:szCs w:val="18"/>
        </w:rPr>
      </w:pPr>
      <w:r w:rsidRPr="000D5040">
        <w:rPr>
          <w:rFonts w:ascii="Verdana" w:hAnsi="Verdana"/>
          <w:sz w:val="18"/>
          <w:szCs w:val="18"/>
        </w:rPr>
        <w:t>W przypadku, o którym mowa w pkt. 3, Wykonawcy ustanawiają pełnomocnika do reprezentowania ich w postępowaniu o udzielenie zamówienia albo do reprezentowania w postępowaniu i zawarcia umowy w sprawie zamówienia publicznego.</w:t>
      </w:r>
    </w:p>
    <w:p w14:paraId="1A96A97D" w14:textId="2A914680" w:rsidR="003659C6" w:rsidRPr="000D5040" w:rsidRDefault="003659C6" w:rsidP="00675B75">
      <w:pPr>
        <w:pStyle w:val="Akapitzlist"/>
        <w:keepNext/>
        <w:keepLines/>
        <w:numPr>
          <w:ilvl w:val="0"/>
          <w:numId w:val="26"/>
        </w:numPr>
        <w:spacing w:line="360" w:lineRule="auto"/>
        <w:ind w:left="426" w:right="-589" w:hanging="426"/>
        <w:contextualSpacing w:val="0"/>
        <w:jc w:val="both"/>
        <w:rPr>
          <w:rFonts w:ascii="Verdana" w:hAnsi="Verdana"/>
          <w:sz w:val="18"/>
          <w:szCs w:val="18"/>
        </w:rPr>
      </w:pPr>
      <w:r w:rsidRPr="000D5040">
        <w:rPr>
          <w:rFonts w:ascii="Verdana" w:hAnsi="Verdana"/>
          <w:sz w:val="18"/>
          <w:szCs w:val="18"/>
        </w:rPr>
        <w:t xml:space="preserve">Przepisy dotyczące Wykonawcy stosuje się odpowiednio do Wykonawców wspólnie ubiegających się </w:t>
      </w:r>
      <w:r w:rsidR="0018200C">
        <w:rPr>
          <w:rFonts w:ascii="Verdana" w:hAnsi="Verdana"/>
          <w:sz w:val="18"/>
          <w:szCs w:val="18"/>
        </w:rPr>
        <w:br/>
      </w:r>
      <w:r w:rsidRPr="000D5040">
        <w:rPr>
          <w:rFonts w:ascii="Verdana" w:hAnsi="Verdana"/>
          <w:sz w:val="18"/>
          <w:szCs w:val="18"/>
        </w:rPr>
        <w:t>o udzielenie zamówienia.</w:t>
      </w:r>
    </w:p>
    <w:p w14:paraId="20F0E2B9" w14:textId="224A5A18" w:rsidR="003659C6" w:rsidRPr="000D5040" w:rsidRDefault="003659C6" w:rsidP="00675B75">
      <w:pPr>
        <w:pStyle w:val="Akapitzlist"/>
        <w:keepNext/>
        <w:keepLines/>
        <w:numPr>
          <w:ilvl w:val="0"/>
          <w:numId w:val="26"/>
        </w:numPr>
        <w:spacing w:line="360" w:lineRule="auto"/>
        <w:ind w:left="426" w:right="-589" w:hanging="426"/>
        <w:contextualSpacing w:val="0"/>
        <w:jc w:val="both"/>
        <w:rPr>
          <w:rFonts w:ascii="Verdana" w:hAnsi="Verdana"/>
          <w:color w:val="000000" w:themeColor="text1"/>
          <w:sz w:val="18"/>
          <w:szCs w:val="18"/>
        </w:rPr>
      </w:pPr>
      <w:r w:rsidRPr="000D5040">
        <w:rPr>
          <w:rFonts w:ascii="Verdana" w:hAnsi="Verdana"/>
          <w:color w:val="000000" w:themeColor="text1"/>
          <w:sz w:val="18"/>
          <w:szCs w:val="18"/>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t>
      </w:r>
    </w:p>
    <w:p w14:paraId="5436A387" w14:textId="77777777" w:rsidR="003659C6" w:rsidRPr="000D5040" w:rsidRDefault="003659C6" w:rsidP="00675B75">
      <w:pPr>
        <w:pStyle w:val="Akapitzlist"/>
        <w:keepNext/>
        <w:keepLines/>
        <w:numPr>
          <w:ilvl w:val="0"/>
          <w:numId w:val="26"/>
        </w:numPr>
        <w:spacing w:line="360" w:lineRule="auto"/>
        <w:ind w:left="426" w:right="-589" w:hanging="426"/>
        <w:contextualSpacing w:val="0"/>
        <w:jc w:val="both"/>
        <w:rPr>
          <w:rFonts w:ascii="Verdana" w:hAnsi="Verdana"/>
          <w:color w:val="000000" w:themeColor="text1"/>
          <w:sz w:val="18"/>
          <w:szCs w:val="18"/>
        </w:rPr>
      </w:pPr>
      <w:r w:rsidRPr="000D5040">
        <w:rPr>
          <w:rFonts w:ascii="Verdana" w:hAnsi="Verdana"/>
          <w:color w:val="000000" w:themeColor="text1"/>
          <w:sz w:val="18"/>
          <w:szCs w:val="18"/>
        </w:rPr>
        <w:t>W przypadku, o którym mowa w pkt. 6, Wykonawcy wspólnie ubiegający się o udzielenie zamówienia dołączają do oferty oświadczenie, z którego wynika, które usługi wykonają poszczególni Wykonawcy (zgodnie z załącznikiem nr 5 do SWZ).</w:t>
      </w:r>
    </w:p>
    <w:p w14:paraId="4F2C6774" w14:textId="196F0A09" w:rsidR="003659C6" w:rsidRPr="000D5040" w:rsidRDefault="003659C6" w:rsidP="00675B75">
      <w:pPr>
        <w:pStyle w:val="Akapitzlist"/>
        <w:keepNext/>
        <w:keepLines/>
        <w:numPr>
          <w:ilvl w:val="0"/>
          <w:numId w:val="26"/>
        </w:numPr>
        <w:spacing w:line="360" w:lineRule="auto"/>
        <w:ind w:left="426" w:right="-589" w:hanging="426"/>
        <w:contextualSpacing w:val="0"/>
        <w:jc w:val="both"/>
        <w:rPr>
          <w:rFonts w:ascii="Verdana" w:hAnsi="Verdana"/>
          <w:sz w:val="18"/>
          <w:szCs w:val="18"/>
        </w:rPr>
      </w:pPr>
      <w:r w:rsidRPr="000D5040">
        <w:rPr>
          <w:rFonts w:ascii="Verdana" w:hAnsi="Verdana"/>
          <w:sz w:val="18"/>
          <w:szCs w:val="18"/>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7589BF2E" w14:textId="53E0C167" w:rsidR="003659C6" w:rsidRPr="000D5040" w:rsidRDefault="003659C6" w:rsidP="00675B75">
      <w:pPr>
        <w:pStyle w:val="Akapitzlist"/>
        <w:keepNext/>
        <w:keepLines/>
        <w:numPr>
          <w:ilvl w:val="0"/>
          <w:numId w:val="26"/>
        </w:numPr>
        <w:spacing w:line="360" w:lineRule="auto"/>
        <w:ind w:left="426" w:right="-589" w:hanging="426"/>
        <w:contextualSpacing w:val="0"/>
        <w:jc w:val="both"/>
        <w:rPr>
          <w:rFonts w:ascii="Verdana" w:hAnsi="Verdana"/>
          <w:color w:val="000000" w:themeColor="text1"/>
          <w:sz w:val="18"/>
          <w:szCs w:val="18"/>
        </w:rPr>
      </w:pPr>
      <w:r w:rsidRPr="000D5040">
        <w:rPr>
          <w:rFonts w:ascii="Verdana" w:hAnsi="Verdana"/>
          <w:color w:val="000000" w:themeColor="text1"/>
          <w:sz w:val="18"/>
          <w:szCs w:val="18"/>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40783315" w14:textId="706866DB" w:rsidR="003659C6" w:rsidRPr="000D5040" w:rsidRDefault="003659C6" w:rsidP="00675B75">
      <w:pPr>
        <w:pStyle w:val="Akapitzlist"/>
        <w:keepNext/>
        <w:keepLines/>
        <w:numPr>
          <w:ilvl w:val="0"/>
          <w:numId w:val="26"/>
        </w:numPr>
        <w:spacing w:line="360" w:lineRule="auto"/>
        <w:ind w:left="426" w:right="-589" w:hanging="426"/>
        <w:contextualSpacing w:val="0"/>
        <w:jc w:val="both"/>
        <w:rPr>
          <w:rFonts w:ascii="Verdana" w:hAnsi="Verdana"/>
          <w:sz w:val="18"/>
          <w:szCs w:val="18"/>
        </w:rPr>
      </w:pPr>
      <w:r w:rsidRPr="000D5040">
        <w:rPr>
          <w:rFonts w:ascii="Verdana" w:hAnsi="Verdana"/>
          <w:sz w:val="18"/>
          <w:szCs w:val="18"/>
        </w:rPr>
        <w:lastRenderedPageBreak/>
        <w:t xml:space="preserve">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(zgodnie z załącznikiem nr 6 do SWZ). </w:t>
      </w:r>
    </w:p>
    <w:p w14:paraId="5E4C91B5" w14:textId="77777777" w:rsidR="003659C6" w:rsidRPr="000D5040" w:rsidRDefault="003659C6" w:rsidP="00675B75">
      <w:pPr>
        <w:pStyle w:val="Akapitzlist"/>
        <w:keepNext/>
        <w:keepLines/>
        <w:numPr>
          <w:ilvl w:val="0"/>
          <w:numId w:val="26"/>
        </w:numPr>
        <w:spacing w:line="360" w:lineRule="auto"/>
        <w:ind w:left="426" w:right="-589" w:hanging="426"/>
        <w:contextualSpacing w:val="0"/>
        <w:jc w:val="both"/>
        <w:rPr>
          <w:rFonts w:ascii="Verdana" w:hAnsi="Verdana"/>
          <w:color w:val="000000" w:themeColor="text1"/>
          <w:sz w:val="18"/>
          <w:szCs w:val="18"/>
        </w:rPr>
      </w:pPr>
      <w:r w:rsidRPr="000D5040">
        <w:rPr>
          <w:rFonts w:ascii="Verdana" w:hAnsi="Verdana"/>
          <w:color w:val="000000" w:themeColor="text1"/>
          <w:sz w:val="18"/>
          <w:szCs w:val="18"/>
        </w:rPr>
        <w:t xml:space="preserve">Zobowiązanie podmiotu udostępniającego zasoby, o którym mowa w pkt. 10, ma potwierdzać, że stosunek łączący Wykonawcę z podmiotami udostępniającymi zasoby gwarantuje rzeczywisty dostęp do tych zasobów oraz określa w szczególności: </w:t>
      </w:r>
    </w:p>
    <w:p w14:paraId="3A7EA7DE" w14:textId="77777777" w:rsidR="003659C6" w:rsidRPr="000D5040" w:rsidRDefault="003659C6" w:rsidP="00675B75">
      <w:pPr>
        <w:pStyle w:val="Akapitzlist"/>
        <w:keepNext/>
        <w:keepLines/>
        <w:numPr>
          <w:ilvl w:val="0"/>
          <w:numId w:val="44"/>
        </w:numPr>
        <w:spacing w:line="360" w:lineRule="auto"/>
        <w:ind w:left="850" w:right="-589" w:hanging="425"/>
        <w:jc w:val="both"/>
        <w:rPr>
          <w:rFonts w:ascii="Verdana" w:hAnsi="Verdana"/>
          <w:color w:val="000000" w:themeColor="text1"/>
          <w:sz w:val="18"/>
          <w:szCs w:val="18"/>
        </w:rPr>
      </w:pPr>
      <w:r w:rsidRPr="000D5040">
        <w:rPr>
          <w:rFonts w:ascii="Verdana" w:hAnsi="Verdana"/>
          <w:color w:val="000000" w:themeColor="text1"/>
          <w:sz w:val="18"/>
          <w:szCs w:val="18"/>
        </w:rPr>
        <w:t xml:space="preserve">zakres dostępnych Wykonawcy zasobów podmiotu udostępniającego zasoby; </w:t>
      </w:r>
    </w:p>
    <w:p w14:paraId="27FAC4B2" w14:textId="77777777" w:rsidR="003659C6" w:rsidRPr="000D5040" w:rsidRDefault="003659C6" w:rsidP="00675B75">
      <w:pPr>
        <w:pStyle w:val="Akapitzlist"/>
        <w:keepNext/>
        <w:keepLines/>
        <w:numPr>
          <w:ilvl w:val="0"/>
          <w:numId w:val="44"/>
        </w:numPr>
        <w:spacing w:line="360" w:lineRule="auto"/>
        <w:ind w:left="850" w:right="-589" w:hanging="425"/>
        <w:jc w:val="both"/>
        <w:rPr>
          <w:rFonts w:ascii="Verdana" w:hAnsi="Verdana"/>
          <w:color w:val="000000" w:themeColor="text1"/>
          <w:sz w:val="18"/>
          <w:szCs w:val="18"/>
        </w:rPr>
      </w:pPr>
      <w:r w:rsidRPr="000D5040">
        <w:rPr>
          <w:rFonts w:ascii="Verdana" w:hAnsi="Verdana"/>
          <w:color w:val="000000" w:themeColor="text1"/>
          <w:sz w:val="18"/>
          <w:szCs w:val="18"/>
        </w:rPr>
        <w:t xml:space="preserve">sposób i okres udostępnienia Wykonawcy i wykorzystania przez niego zasobów podmiotu udostępniającego te zasoby przy wykonywaniu zamówienia; </w:t>
      </w:r>
    </w:p>
    <w:p w14:paraId="5A589A5C" w14:textId="77777777" w:rsidR="003659C6" w:rsidRPr="000D5040" w:rsidRDefault="003659C6" w:rsidP="00675B75">
      <w:pPr>
        <w:pStyle w:val="Akapitzlist"/>
        <w:keepNext/>
        <w:keepLines/>
        <w:numPr>
          <w:ilvl w:val="0"/>
          <w:numId w:val="44"/>
        </w:numPr>
        <w:spacing w:line="360" w:lineRule="auto"/>
        <w:ind w:left="850" w:right="-589" w:hanging="425"/>
        <w:jc w:val="both"/>
        <w:rPr>
          <w:rFonts w:ascii="Verdana" w:hAnsi="Verdana"/>
          <w:color w:val="000000" w:themeColor="text1"/>
          <w:sz w:val="18"/>
          <w:szCs w:val="18"/>
        </w:rPr>
      </w:pPr>
      <w:r w:rsidRPr="000D5040">
        <w:rPr>
          <w:rFonts w:ascii="Verdana" w:hAnsi="Verdana"/>
          <w:color w:val="000000" w:themeColor="text1"/>
          <w:sz w:val="18"/>
          <w:szCs w:val="18"/>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4269005" w14:textId="77777777" w:rsidR="003659C6" w:rsidRPr="000D5040" w:rsidRDefault="003659C6" w:rsidP="00675B75">
      <w:pPr>
        <w:pStyle w:val="Akapitzlist"/>
        <w:keepNext/>
        <w:keepLines/>
        <w:numPr>
          <w:ilvl w:val="0"/>
          <w:numId w:val="26"/>
        </w:numPr>
        <w:spacing w:line="360" w:lineRule="auto"/>
        <w:ind w:left="426" w:right="-589" w:hanging="426"/>
        <w:jc w:val="both"/>
        <w:rPr>
          <w:rFonts w:ascii="Verdana" w:hAnsi="Verdana"/>
          <w:sz w:val="18"/>
          <w:szCs w:val="18"/>
        </w:rPr>
      </w:pPr>
      <w:r w:rsidRPr="000D5040">
        <w:rPr>
          <w:rFonts w:ascii="Verdana" w:hAnsi="Verdana"/>
          <w:sz w:val="18"/>
          <w:szCs w:val="18"/>
        </w:rPr>
        <w:t xml:space="preserve">Zamawiający ocenia, czy udostępniane Wykonawcy przez podmioty udostępniające zasoby zdolności techniczne lub zawodowe pozwalają na wykazanie przez Wykonawcę spełniania warunków udziału w postępowaniu, o których mowa w </w:t>
      </w:r>
      <w:proofErr w:type="spellStart"/>
      <w:r w:rsidRPr="000D5040">
        <w:rPr>
          <w:rFonts w:ascii="Verdana" w:hAnsi="Verdana"/>
          <w:sz w:val="18"/>
          <w:szCs w:val="18"/>
        </w:rPr>
        <w:t>ppkt</w:t>
      </w:r>
      <w:proofErr w:type="spellEnd"/>
      <w:r w:rsidRPr="000D5040">
        <w:rPr>
          <w:rFonts w:ascii="Verdana" w:hAnsi="Verdana"/>
          <w:sz w:val="18"/>
          <w:szCs w:val="18"/>
        </w:rPr>
        <w:t xml:space="preserve"> 1.4, a także bada, czy nie zachodzą wobec tego podmiotu podstawy wykluczenia, które zostały przewidziane względem Wykonawcy.</w:t>
      </w:r>
    </w:p>
    <w:p w14:paraId="266FC611" w14:textId="77777777" w:rsidR="003659C6" w:rsidRPr="000D5040" w:rsidRDefault="003659C6" w:rsidP="00675B75">
      <w:pPr>
        <w:pStyle w:val="Akapitzlist"/>
        <w:keepNext/>
        <w:keepLines/>
        <w:numPr>
          <w:ilvl w:val="0"/>
          <w:numId w:val="26"/>
        </w:numPr>
        <w:spacing w:line="360" w:lineRule="auto"/>
        <w:ind w:left="426" w:right="-589" w:hanging="426"/>
        <w:contextualSpacing w:val="0"/>
        <w:jc w:val="both"/>
        <w:rPr>
          <w:rFonts w:ascii="Verdana" w:hAnsi="Verdana"/>
          <w:sz w:val="18"/>
          <w:szCs w:val="18"/>
        </w:rPr>
      </w:pPr>
      <w:r w:rsidRPr="000D5040">
        <w:rPr>
          <w:rFonts w:ascii="Verdana" w:hAnsi="Verdana"/>
          <w:sz w:val="18"/>
          <w:szCs w:val="18"/>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w:t>
      </w:r>
      <w:r w:rsidRPr="000D5040">
        <w:rPr>
          <w:rFonts w:ascii="Verdana" w:hAnsi="Verdana"/>
          <w:sz w:val="18"/>
          <w:szCs w:val="18"/>
        </w:rPr>
        <w:br/>
        <w:t xml:space="preserve">że samodzielnie spełnia warunki udziału w postępowaniu. </w:t>
      </w:r>
    </w:p>
    <w:p w14:paraId="290E4122" w14:textId="77777777" w:rsidR="003659C6" w:rsidRDefault="003659C6" w:rsidP="00675B75">
      <w:pPr>
        <w:pStyle w:val="Akapitzlist"/>
        <w:keepNext/>
        <w:keepLines/>
        <w:numPr>
          <w:ilvl w:val="0"/>
          <w:numId w:val="26"/>
        </w:numPr>
        <w:spacing w:line="360" w:lineRule="auto"/>
        <w:ind w:left="426" w:right="-589" w:hanging="426"/>
        <w:contextualSpacing w:val="0"/>
        <w:jc w:val="both"/>
        <w:rPr>
          <w:rFonts w:ascii="Verdana" w:hAnsi="Verdana"/>
          <w:sz w:val="18"/>
          <w:szCs w:val="18"/>
        </w:rPr>
      </w:pPr>
      <w:r w:rsidRPr="000D5040">
        <w:rPr>
          <w:rFonts w:ascii="Verdana" w:hAnsi="Verdana"/>
          <w:sz w:val="18"/>
          <w:szCs w:val="18"/>
        </w:rPr>
        <w:t>Wykonawca nie może, po upływie terminu składania ofert, powoływać się na zdolności podmiotów udostępniających zasoby, jeżeli na etapie składania ofert nie polegał on w danym zakresie na zdolnościach podmiotów udostępniających zasoby.</w:t>
      </w:r>
    </w:p>
    <w:p w14:paraId="7311ED98" w14:textId="77777777" w:rsidR="00144D90" w:rsidRPr="000D5040" w:rsidRDefault="00144D90" w:rsidP="00675B75">
      <w:pPr>
        <w:pStyle w:val="Akapitzlist"/>
        <w:keepNext/>
        <w:keepLines/>
        <w:spacing w:line="360" w:lineRule="auto"/>
        <w:ind w:left="426"/>
        <w:contextualSpacing w:val="0"/>
        <w:jc w:val="both"/>
        <w:rPr>
          <w:rFonts w:ascii="Verdana" w:hAnsi="Verdana"/>
          <w:sz w:val="18"/>
          <w:szCs w:val="18"/>
        </w:rPr>
      </w:pPr>
    </w:p>
    <w:p w14:paraId="41B28DBF" w14:textId="77777777" w:rsidR="00802FF3" w:rsidRPr="00D436F0" w:rsidRDefault="00A13784" w:rsidP="00675B75">
      <w:pPr>
        <w:pStyle w:val="Nagwek1"/>
        <w:keepLines/>
        <w:numPr>
          <w:ilvl w:val="0"/>
          <w:numId w:val="30"/>
        </w:numPr>
        <w:pBdr>
          <w:top w:val="single" w:sz="4" w:space="1" w:color="000000"/>
          <w:left w:val="single" w:sz="4" w:space="4" w:color="000000"/>
          <w:bottom w:val="single" w:sz="4" w:space="1" w:color="000000"/>
          <w:right w:val="single" w:sz="4" w:space="0" w:color="000000"/>
        </w:pBdr>
        <w:shd w:val="clear" w:color="auto" w:fill="E7E6E6" w:themeFill="background2"/>
        <w:tabs>
          <w:tab w:val="clear" w:pos="0"/>
          <w:tab w:val="left" w:pos="567"/>
        </w:tabs>
        <w:snapToGrid w:val="0"/>
        <w:spacing w:before="120" w:after="120" w:line="240" w:lineRule="auto"/>
        <w:ind w:left="567" w:right="-589" w:hanging="567"/>
        <w:jc w:val="both"/>
        <w:rPr>
          <w:b w:val="0"/>
          <w:smallCaps/>
          <w:sz w:val="20"/>
          <w:szCs w:val="20"/>
        </w:rPr>
      </w:pPr>
      <w:r w:rsidRPr="00D436F0">
        <w:rPr>
          <w:b w:val="0"/>
          <w:smallCaps/>
          <w:sz w:val="20"/>
          <w:szCs w:val="20"/>
        </w:rPr>
        <w:t xml:space="preserve">Oświadczenie, o którym mowa w art. 125 ust. 1 i wykaz podmiotowych środków dowodowych </w:t>
      </w:r>
    </w:p>
    <w:p w14:paraId="3D9F5323" w14:textId="56100EEA" w:rsidR="00802FF3" w:rsidRPr="00D436F0" w:rsidRDefault="00A13784" w:rsidP="00675B75">
      <w:pPr>
        <w:keepNext/>
        <w:keepLines/>
        <w:numPr>
          <w:ilvl w:val="0"/>
          <w:numId w:val="12"/>
        </w:numPr>
        <w:tabs>
          <w:tab w:val="clear" w:pos="0"/>
          <w:tab w:val="num" w:pos="426"/>
        </w:tabs>
        <w:spacing w:line="360" w:lineRule="auto"/>
        <w:ind w:left="426" w:right="-589" w:hanging="426"/>
        <w:jc w:val="both"/>
        <w:rPr>
          <w:rFonts w:ascii="Verdana" w:hAnsi="Verdana"/>
          <w:sz w:val="18"/>
          <w:szCs w:val="18"/>
        </w:rPr>
      </w:pPr>
      <w:r w:rsidRPr="00D436F0">
        <w:rPr>
          <w:rFonts w:ascii="Verdana" w:hAnsi="Verdana"/>
          <w:sz w:val="18"/>
          <w:szCs w:val="18"/>
        </w:rPr>
        <w:t>Do oferty Wykonawca musi dołączyć aktualne na dzień składania ofert oświadczenie, o którym mowa w art. 125 ust. 1</w:t>
      </w:r>
      <w:r w:rsidR="003F1E02" w:rsidRPr="00D436F0">
        <w:rPr>
          <w:rFonts w:ascii="Verdana" w:hAnsi="Verdana"/>
          <w:sz w:val="18"/>
          <w:szCs w:val="18"/>
        </w:rPr>
        <w:t xml:space="preserve"> </w:t>
      </w:r>
      <w:proofErr w:type="spellStart"/>
      <w:r w:rsidR="003F1E02" w:rsidRPr="00D436F0">
        <w:rPr>
          <w:rFonts w:ascii="Verdana" w:hAnsi="Verdana"/>
          <w:sz w:val="18"/>
          <w:szCs w:val="18"/>
        </w:rPr>
        <w:t>Pzp</w:t>
      </w:r>
      <w:proofErr w:type="spellEnd"/>
      <w:r w:rsidR="003F1E02" w:rsidRPr="00D436F0">
        <w:rPr>
          <w:rFonts w:ascii="Verdana" w:hAnsi="Verdana"/>
          <w:sz w:val="18"/>
          <w:szCs w:val="18"/>
        </w:rPr>
        <w:t>, o niepodleganiu wykluczeniu oraz</w:t>
      </w:r>
      <w:r w:rsidRPr="00D436F0">
        <w:rPr>
          <w:rFonts w:ascii="Verdana" w:hAnsi="Verdana"/>
          <w:sz w:val="18"/>
          <w:szCs w:val="18"/>
        </w:rPr>
        <w:t xml:space="preserve"> spełnianiu warunków udziału w</w:t>
      </w:r>
      <w:r w:rsidR="00391E44">
        <w:rPr>
          <w:rFonts w:ascii="Verdana" w:hAnsi="Verdana"/>
          <w:sz w:val="18"/>
          <w:szCs w:val="18"/>
        </w:rPr>
        <w:t> </w:t>
      </w:r>
      <w:r w:rsidRPr="00D436F0">
        <w:rPr>
          <w:rFonts w:ascii="Verdana" w:hAnsi="Verdana"/>
          <w:sz w:val="18"/>
          <w:szCs w:val="18"/>
        </w:rPr>
        <w:t>postępowaniu, w zakresie wskazanym przez Zamawiającego.</w:t>
      </w:r>
    </w:p>
    <w:p w14:paraId="244534C4" w14:textId="1CDAE3C7" w:rsidR="00802FF3" w:rsidRPr="00D436F0" w:rsidRDefault="00A13784" w:rsidP="00675B75">
      <w:pPr>
        <w:keepNext/>
        <w:keepLines/>
        <w:numPr>
          <w:ilvl w:val="0"/>
          <w:numId w:val="12"/>
        </w:numPr>
        <w:tabs>
          <w:tab w:val="clear" w:pos="0"/>
          <w:tab w:val="num" w:pos="426"/>
        </w:tabs>
        <w:spacing w:line="360" w:lineRule="auto"/>
        <w:ind w:left="426" w:right="-589" w:hanging="426"/>
        <w:jc w:val="both"/>
        <w:rPr>
          <w:rFonts w:ascii="Verdana" w:hAnsi="Verdana"/>
          <w:sz w:val="18"/>
          <w:szCs w:val="18"/>
        </w:rPr>
      </w:pPr>
      <w:r w:rsidRPr="00D436F0">
        <w:rPr>
          <w:rFonts w:ascii="Verdana" w:hAnsi="Verdana"/>
          <w:sz w:val="18"/>
          <w:szCs w:val="18"/>
        </w:rPr>
        <w:t xml:space="preserve">W przypadku </w:t>
      </w:r>
      <w:r w:rsidRPr="00D436F0">
        <w:rPr>
          <w:rFonts w:ascii="Verdana" w:hAnsi="Verdana"/>
          <w:b/>
          <w:sz w:val="18"/>
          <w:szCs w:val="18"/>
        </w:rPr>
        <w:t>wspólnego ubiegania się o zamówienie przez Wykonawców</w:t>
      </w:r>
      <w:r w:rsidRPr="00D436F0">
        <w:rPr>
          <w:rFonts w:ascii="Verdana" w:hAnsi="Verdana"/>
          <w:sz w:val="18"/>
          <w:szCs w:val="18"/>
        </w:rPr>
        <w:t>, oświadczenie</w:t>
      </w:r>
      <w:r w:rsidR="003F1E02" w:rsidRPr="00D436F0">
        <w:rPr>
          <w:rFonts w:ascii="Verdana" w:hAnsi="Verdana"/>
          <w:sz w:val="18"/>
          <w:szCs w:val="18"/>
        </w:rPr>
        <w:t>, o którym mowa w pkt. 1,</w:t>
      </w:r>
      <w:r w:rsidRPr="00D436F0">
        <w:rPr>
          <w:rFonts w:ascii="Verdana" w:hAnsi="Verdana"/>
          <w:sz w:val="18"/>
          <w:szCs w:val="18"/>
        </w:rPr>
        <w:t xml:space="preserve"> składa każdy z Wykonawców.</w:t>
      </w:r>
      <w:r w:rsidRPr="00D436F0">
        <w:rPr>
          <w:rFonts w:ascii="Verdana" w:eastAsiaTheme="minorHAnsi" w:hAnsi="Verdana" w:cstheme="minorBidi"/>
          <w:sz w:val="18"/>
          <w:szCs w:val="18"/>
          <w:lang w:eastAsia="en-US"/>
        </w:rPr>
        <w:t xml:space="preserve"> Oświadczenia </w:t>
      </w:r>
      <w:r w:rsidRPr="00D436F0">
        <w:rPr>
          <w:rFonts w:ascii="Verdana" w:hAnsi="Verdana"/>
          <w:sz w:val="18"/>
          <w:szCs w:val="18"/>
        </w:rPr>
        <w:t>te potwierdzają brak podstaw wykluczenia oraz spełnianie warunków udziału w postępowaniu w zakresie, w jakim każdy z Wykonawców wykazuje spełnianie warunków udziału w postępowaniu.</w:t>
      </w:r>
    </w:p>
    <w:p w14:paraId="0E060EE2" w14:textId="6A219086" w:rsidR="00802FF3" w:rsidRPr="00D436F0" w:rsidRDefault="00A13784" w:rsidP="00675B75">
      <w:pPr>
        <w:keepNext/>
        <w:keepLines/>
        <w:numPr>
          <w:ilvl w:val="0"/>
          <w:numId w:val="12"/>
        </w:numPr>
        <w:tabs>
          <w:tab w:val="clear" w:pos="0"/>
          <w:tab w:val="num" w:pos="426"/>
        </w:tabs>
        <w:spacing w:line="360" w:lineRule="auto"/>
        <w:ind w:left="426" w:right="-589" w:hanging="426"/>
        <w:jc w:val="both"/>
        <w:rPr>
          <w:rFonts w:ascii="Verdana" w:hAnsi="Verdana"/>
          <w:sz w:val="18"/>
          <w:szCs w:val="18"/>
        </w:rPr>
      </w:pPr>
      <w:r w:rsidRPr="00D436F0">
        <w:rPr>
          <w:rFonts w:ascii="Verdana" w:hAnsi="Verdana"/>
          <w:sz w:val="18"/>
          <w:szCs w:val="18"/>
        </w:rPr>
        <w:lastRenderedPageBreak/>
        <w:t>Wykonawca, w przypadku polegania na zdolnościach podmiotów udostępniających zasoby, przedstawia, wraz z oświadczeniem, o którym mowa w pkt. 1, także oświadczenie podmiotu udostępniającego zasoby, potwierdzające brak podstaw wykluczenia tego podmiotu oraz spełnianie warunków udziału w postępowaniu</w:t>
      </w:r>
      <w:r w:rsidR="00B53533" w:rsidRPr="00D436F0">
        <w:rPr>
          <w:rFonts w:ascii="Verdana" w:hAnsi="Verdana"/>
          <w:sz w:val="18"/>
          <w:szCs w:val="18"/>
        </w:rPr>
        <w:t>, w zakresie, w jakim W</w:t>
      </w:r>
      <w:r w:rsidRPr="00D436F0">
        <w:rPr>
          <w:rFonts w:ascii="Verdana" w:hAnsi="Verdana"/>
          <w:sz w:val="18"/>
          <w:szCs w:val="18"/>
        </w:rPr>
        <w:t>ykonawca powołuje się na jego zasoby.</w:t>
      </w:r>
    </w:p>
    <w:p w14:paraId="1975B91D" w14:textId="1CDED5F4" w:rsidR="00802FF3" w:rsidRPr="00D436F0" w:rsidRDefault="00A13784" w:rsidP="00675B75">
      <w:pPr>
        <w:keepNext/>
        <w:keepLines/>
        <w:numPr>
          <w:ilvl w:val="0"/>
          <w:numId w:val="12"/>
        </w:numPr>
        <w:tabs>
          <w:tab w:val="clear" w:pos="0"/>
          <w:tab w:val="num" w:pos="426"/>
        </w:tabs>
        <w:spacing w:line="360" w:lineRule="auto"/>
        <w:ind w:left="426" w:right="-589" w:hanging="426"/>
        <w:jc w:val="both"/>
        <w:rPr>
          <w:rFonts w:ascii="Verdana" w:hAnsi="Verdana"/>
          <w:sz w:val="18"/>
          <w:szCs w:val="18"/>
        </w:rPr>
      </w:pPr>
      <w:r w:rsidRPr="00D436F0">
        <w:rPr>
          <w:rFonts w:ascii="Verdana" w:hAnsi="Verdana"/>
          <w:sz w:val="18"/>
          <w:szCs w:val="18"/>
        </w:rPr>
        <w:t xml:space="preserve">Zamawiający </w:t>
      </w:r>
      <w:r w:rsidRPr="00D436F0">
        <w:rPr>
          <w:rFonts w:ascii="Verdana" w:hAnsi="Verdana"/>
          <w:b/>
          <w:bCs/>
          <w:sz w:val="18"/>
          <w:szCs w:val="18"/>
        </w:rPr>
        <w:t>wezwie Wykonawcę</w:t>
      </w:r>
      <w:r w:rsidRPr="00D436F0">
        <w:rPr>
          <w:rFonts w:ascii="Verdana" w:hAnsi="Verdana"/>
          <w:sz w:val="18"/>
          <w:szCs w:val="18"/>
        </w:rPr>
        <w:t>, którego oferta została najwyżej oceniona, do złożenia w</w:t>
      </w:r>
      <w:r w:rsidR="000D46D1">
        <w:rPr>
          <w:rFonts w:ascii="Verdana" w:hAnsi="Verdana"/>
          <w:sz w:val="18"/>
          <w:szCs w:val="18"/>
        </w:rPr>
        <w:t> </w:t>
      </w:r>
      <w:r w:rsidRPr="00D436F0">
        <w:rPr>
          <w:rFonts w:ascii="Verdana" w:hAnsi="Verdana"/>
          <w:sz w:val="18"/>
          <w:szCs w:val="18"/>
        </w:rPr>
        <w:t xml:space="preserve">wyznaczonym terminie, nie krótszym </w:t>
      </w:r>
      <w:r w:rsidRPr="00D436F0">
        <w:rPr>
          <w:rFonts w:ascii="Verdana" w:hAnsi="Verdana"/>
          <w:b/>
          <w:sz w:val="18"/>
          <w:szCs w:val="18"/>
        </w:rPr>
        <w:t>niż 5 dni</w:t>
      </w:r>
      <w:r w:rsidR="00B53533" w:rsidRPr="00D436F0">
        <w:rPr>
          <w:rFonts w:ascii="Verdana" w:hAnsi="Verdana"/>
          <w:b/>
          <w:sz w:val="18"/>
          <w:szCs w:val="18"/>
        </w:rPr>
        <w:t xml:space="preserve"> </w:t>
      </w:r>
      <w:r w:rsidR="00B53533" w:rsidRPr="00D436F0">
        <w:rPr>
          <w:rFonts w:ascii="Verdana" w:hAnsi="Verdana"/>
          <w:sz w:val="18"/>
          <w:szCs w:val="18"/>
        </w:rPr>
        <w:t>od dnia wezwania</w:t>
      </w:r>
      <w:r w:rsidRPr="00D436F0">
        <w:rPr>
          <w:rFonts w:ascii="Verdana" w:hAnsi="Verdana"/>
          <w:sz w:val="18"/>
          <w:szCs w:val="18"/>
        </w:rPr>
        <w:t xml:space="preserve">, aktualnego na dzień złożenia podmiotowego środka dowodowego tj. </w:t>
      </w:r>
    </w:p>
    <w:p w14:paraId="1E9F27CD" w14:textId="77777777" w:rsidR="00433540" w:rsidRDefault="00A13784" w:rsidP="00675B75">
      <w:pPr>
        <w:pStyle w:val="Akapitzlist"/>
        <w:keepNext/>
        <w:keepLines/>
        <w:numPr>
          <w:ilvl w:val="1"/>
          <w:numId w:val="25"/>
        </w:numPr>
        <w:spacing w:line="360" w:lineRule="auto"/>
        <w:ind w:left="851" w:right="-589" w:hanging="425"/>
        <w:jc w:val="both"/>
        <w:rPr>
          <w:rFonts w:ascii="Verdana" w:hAnsi="Verdana"/>
          <w:sz w:val="18"/>
          <w:szCs w:val="18"/>
        </w:rPr>
      </w:pPr>
      <w:r w:rsidRPr="00391E44">
        <w:rPr>
          <w:rFonts w:ascii="Verdana" w:hAnsi="Verdana"/>
          <w:b/>
          <w:bCs/>
          <w:sz w:val="18"/>
          <w:szCs w:val="18"/>
        </w:rPr>
        <w:t>Oświadczeni</w:t>
      </w:r>
      <w:r w:rsidR="00E73D79" w:rsidRPr="00391E44">
        <w:rPr>
          <w:rFonts w:ascii="Verdana" w:hAnsi="Verdana"/>
          <w:b/>
          <w:bCs/>
          <w:sz w:val="18"/>
          <w:szCs w:val="18"/>
        </w:rPr>
        <w:t>a</w:t>
      </w:r>
      <w:r w:rsidRPr="00391E44">
        <w:rPr>
          <w:rFonts w:ascii="Verdana" w:hAnsi="Verdana"/>
          <w:b/>
          <w:bCs/>
          <w:sz w:val="18"/>
          <w:szCs w:val="18"/>
        </w:rPr>
        <w:t xml:space="preserve"> Wykonawcy</w:t>
      </w:r>
      <w:r w:rsidRPr="00391E44">
        <w:rPr>
          <w:rFonts w:ascii="Verdana" w:hAnsi="Verdana"/>
          <w:sz w:val="18"/>
          <w:szCs w:val="18"/>
        </w:rPr>
        <w:t xml:space="preserve"> o aktualności informacji zawartych w oświadczeniu, o którym mowa</w:t>
      </w:r>
      <w:r w:rsidR="000065B2" w:rsidRPr="00391E44">
        <w:rPr>
          <w:rFonts w:ascii="Verdana" w:hAnsi="Verdana"/>
          <w:sz w:val="18"/>
          <w:szCs w:val="18"/>
        </w:rPr>
        <w:t xml:space="preserve"> w</w:t>
      </w:r>
      <w:r w:rsidRPr="00391E44">
        <w:rPr>
          <w:rFonts w:ascii="Verdana" w:hAnsi="Verdana"/>
          <w:sz w:val="18"/>
          <w:szCs w:val="18"/>
        </w:rPr>
        <w:t xml:space="preserve"> pkt.</w:t>
      </w:r>
      <w:r w:rsidR="000065B2" w:rsidRPr="00391E44">
        <w:rPr>
          <w:rFonts w:ascii="Verdana" w:hAnsi="Verdana"/>
          <w:sz w:val="18"/>
          <w:szCs w:val="18"/>
        </w:rPr>
        <w:t xml:space="preserve"> </w:t>
      </w:r>
      <w:r w:rsidR="000139A1" w:rsidRPr="00391E44">
        <w:rPr>
          <w:rFonts w:ascii="Verdana" w:hAnsi="Verdana"/>
          <w:sz w:val="18"/>
          <w:szCs w:val="18"/>
        </w:rPr>
        <w:t>1</w:t>
      </w:r>
      <w:r w:rsidRPr="00391E44">
        <w:rPr>
          <w:rFonts w:ascii="Verdana" w:hAnsi="Verdana"/>
          <w:sz w:val="18"/>
          <w:szCs w:val="18"/>
        </w:rPr>
        <w:t>.</w:t>
      </w:r>
    </w:p>
    <w:p w14:paraId="7F478D4C" w14:textId="7094F7BC" w:rsidR="00433540" w:rsidRPr="00DD2A4E" w:rsidRDefault="00433540" w:rsidP="00675B75">
      <w:pPr>
        <w:pStyle w:val="Akapitzlist"/>
        <w:keepNext/>
        <w:keepLines/>
        <w:numPr>
          <w:ilvl w:val="1"/>
          <w:numId w:val="25"/>
        </w:numPr>
        <w:spacing w:line="360" w:lineRule="auto"/>
        <w:ind w:left="851" w:right="-589" w:hanging="425"/>
        <w:jc w:val="both"/>
        <w:rPr>
          <w:rFonts w:ascii="Verdana" w:hAnsi="Verdana"/>
          <w:sz w:val="18"/>
          <w:szCs w:val="18"/>
        </w:rPr>
      </w:pPr>
      <w:r w:rsidRPr="00DD2A4E">
        <w:rPr>
          <w:rFonts w:ascii="Verdana" w:hAnsi="Verdana"/>
          <w:b/>
          <w:sz w:val="18"/>
          <w:szCs w:val="18"/>
        </w:rPr>
        <w:t>Wykazu usług</w:t>
      </w:r>
      <w:r w:rsidRPr="00DD2A4E">
        <w:rPr>
          <w:rFonts w:ascii="Verdana" w:hAnsi="Verdana"/>
          <w:sz w:val="18"/>
          <w:szCs w:val="18"/>
        </w:rPr>
        <w:t xml:space="preserve"> wykonanych, a w wypadku świadczeń powtarzających się lub ciągłych również wykonywanych, w okresie ostatnich 3 lat, a jeżeli okres prowadzenia działalności jest krótszy – </w:t>
      </w:r>
      <w:r w:rsidR="00983A03">
        <w:rPr>
          <w:rFonts w:ascii="Verdana" w:hAnsi="Verdana"/>
          <w:sz w:val="18"/>
          <w:szCs w:val="18"/>
        </w:rPr>
        <w:br/>
      </w:r>
      <w:r w:rsidRPr="00DD2A4E">
        <w:rPr>
          <w:rFonts w:ascii="Verdana" w:hAnsi="Verdana"/>
          <w:sz w:val="18"/>
          <w:szCs w:val="18"/>
        </w:rPr>
        <w:t xml:space="preserve">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w:t>
      </w:r>
      <w:r w:rsidR="00983A03">
        <w:rPr>
          <w:rFonts w:ascii="Verdana" w:hAnsi="Verdana"/>
          <w:sz w:val="18"/>
          <w:szCs w:val="18"/>
        </w:rPr>
        <w:br/>
      </w:r>
      <w:r w:rsidRPr="00DD2A4E">
        <w:rPr>
          <w:rFonts w:ascii="Verdana" w:hAnsi="Verdana"/>
          <w:sz w:val="18"/>
          <w:szCs w:val="18"/>
        </w:rPr>
        <w:t>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Wzór wykazu stanowi Załącznik do wezwania;</w:t>
      </w:r>
    </w:p>
    <w:p w14:paraId="2A4FB0E5" w14:textId="77777777" w:rsidR="00433540" w:rsidRDefault="00433540" w:rsidP="00675B75">
      <w:pPr>
        <w:pStyle w:val="Akapitzlist"/>
        <w:keepNext/>
        <w:keepLines/>
        <w:spacing w:line="360" w:lineRule="auto"/>
        <w:ind w:left="851" w:right="-589"/>
        <w:jc w:val="both"/>
        <w:rPr>
          <w:rFonts w:ascii="Verdana" w:hAnsi="Verdana"/>
          <w:sz w:val="18"/>
          <w:szCs w:val="18"/>
        </w:rPr>
      </w:pPr>
      <w:r w:rsidRPr="00F64ECB">
        <w:rPr>
          <w:rFonts w:ascii="Verdana" w:hAnsi="Verdana"/>
          <w:sz w:val="18"/>
          <w:szCs w:val="18"/>
        </w:rPr>
        <w:t>Okresy wyrażone w latach lub miesiącach liczy się wstecz od dnia, w którym upływa termin składania ofert.</w:t>
      </w:r>
    </w:p>
    <w:p w14:paraId="10443648" w14:textId="77777777" w:rsidR="00FA1808" w:rsidRDefault="00433540" w:rsidP="00675B75">
      <w:pPr>
        <w:pStyle w:val="Akapitzlist"/>
        <w:keepNext/>
        <w:keepLines/>
        <w:numPr>
          <w:ilvl w:val="1"/>
          <w:numId w:val="25"/>
        </w:numPr>
        <w:spacing w:line="360" w:lineRule="auto"/>
        <w:ind w:left="851" w:right="-589" w:hanging="425"/>
        <w:jc w:val="both"/>
        <w:rPr>
          <w:rFonts w:ascii="Verdana" w:hAnsi="Verdana"/>
          <w:sz w:val="18"/>
          <w:szCs w:val="18"/>
        </w:rPr>
      </w:pPr>
      <w:r w:rsidRPr="00433540">
        <w:rPr>
          <w:rFonts w:ascii="Verdana" w:hAnsi="Verdana"/>
          <w:b/>
          <w:sz w:val="18"/>
          <w:szCs w:val="18"/>
        </w:rPr>
        <w:t>Wykazu osób</w:t>
      </w:r>
      <w:r w:rsidRPr="00433540">
        <w:rPr>
          <w:rFonts w:ascii="Verdana" w:hAnsi="Verdana"/>
          <w:sz w:val="18"/>
          <w:szCs w:val="18"/>
        </w:rPr>
        <w:t xml:space="preserve">, skierowanych przez Wykonawcę do realizacji zamówienia publicznego, </w:t>
      </w:r>
      <w:r w:rsidRPr="00433540">
        <w:rPr>
          <w:rFonts w:ascii="Verdana" w:hAnsi="Verdana"/>
          <w:sz w:val="18"/>
          <w:szCs w:val="18"/>
        </w:rPr>
        <w:br/>
        <w:t>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Wzór wykazu stanowi Załącznik do wezwania.</w:t>
      </w:r>
    </w:p>
    <w:p w14:paraId="75C93190" w14:textId="5AE444CE" w:rsidR="00AC6097" w:rsidRPr="00D436F0" w:rsidRDefault="00AC6097" w:rsidP="00675B75">
      <w:pPr>
        <w:keepNext/>
        <w:keepLines/>
        <w:numPr>
          <w:ilvl w:val="0"/>
          <w:numId w:val="12"/>
        </w:numPr>
        <w:tabs>
          <w:tab w:val="clear" w:pos="0"/>
          <w:tab w:val="num" w:pos="426"/>
        </w:tabs>
        <w:spacing w:line="360" w:lineRule="auto"/>
        <w:ind w:left="426" w:right="-589" w:hanging="426"/>
        <w:jc w:val="both"/>
        <w:rPr>
          <w:rFonts w:ascii="Verdana" w:hAnsi="Verdana"/>
          <w:sz w:val="18"/>
          <w:szCs w:val="18"/>
        </w:rPr>
      </w:pPr>
      <w:bookmarkStart w:id="6" w:name="_GoBack"/>
      <w:bookmarkEnd w:id="6"/>
      <w:r w:rsidRPr="00D436F0">
        <w:rPr>
          <w:rFonts w:ascii="Verdana" w:hAnsi="Verdana"/>
          <w:sz w:val="18"/>
          <w:szCs w:val="18"/>
        </w:rPr>
        <w:t xml:space="preserve">Wzory oświadczeń, o których mowa w </w:t>
      </w:r>
      <w:proofErr w:type="spellStart"/>
      <w:r w:rsidRPr="00D436F0">
        <w:rPr>
          <w:rFonts w:ascii="Verdana" w:hAnsi="Verdana"/>
          <w:sz w:val="18"/>
          <w:szCs w:val="18"/>
        </w:rPr>
        <w:t>ppkt</w:t>
      </w:r>
      <w:proofErr w:type="spellEnd"/>
      <w:r w:rsidRPr="00D436F0">
        <w:rPr>
          <w:rFonts w:ascii="Verdana" w:hAnsi="Verdana"/>
          <w:sz w:val="18"/>
          <w:szCs w:val="18"/>
        </w:rPr>
        <w:t>.</w:t>
      </w:r>
      <w:r w:rsidR="00D16CF7" w:rsidRPr="00D436F0">
        <w:rPr>
          <w:rFonts w:ascii="Verdana" w:hAnsi="Verdana"/>
          <w:sz w:val="18"/>
          <w:szCs w:val="18"/>
        </w:rPr>
        <w:t xml:space="preserve"> 4.1, 4</w:t>
      </w:r>
      <w:r w:rsidRPr="00D436F0">
        <w:rPr>
          <w:rFonts w:ascii="Verdana" w:hAnsi="Verdana"/>
          <w:sz w:val="18"/>
          <w:szCs w:val="18"/>
        </w:rPr>
        <w:t>.</w:t>
      </w:r>
      <w:r w:rsidR="00D16CF7" w:rsidRPr="00D436F0">
        <w:rPr>
          <w:rFonts w:ascii="Verdana" w:hAnsi="Verdana"/>
          <w:sz w:val="18"/>
          <w:szCs w:val="18"/>
        </w:rPr>
        <w:t>2 i 4.3</w:t>
      </w:r>
      <w:r w:rsidR="00593055">
        <w:rPr>
          <w:rFonts w:ascii="Verdana" w:hAnsi="Verdana"/>
          <w:sz w:val="18"/>
          <w:szCs w:val="18"/>
        </w:rPr>
        <w:t>,</w:t>
      </w:r>
      <w:r w:rsidRPr="00D436F0">
        <w:rPr>
          <w:rFonts w:ascii="Verdana" w:hAnsi="Verdana"/>
          <w:sz w:val="18"/>
          <w:szCs w:val="18"/>
        </w:rPr>
        <w:t xml:space="preserve"> zostaną przesłane Wykonawcy wraz </w:t>
      </w:r>
      <w:r w:rsidR="00FA1808">
        <w:rPr>
          <w:rFonts w:ascii="Verdana" w:hAnsi="Verdana"/>
          <w:sz w:val="18"/>
          <w:szCs w:val="18"/>
        </w:rPr>
        <w:br/>
      </w:r>
      <w:r w:rsidRPr="00D436F0">
        <w:rPr>
          <w:rFonts w:ascii="Verdana" w:hAnsi="Verdana"/>
          <w:sz w:val="18"/>
          <w:szCs w:val="18"/>
        </w:rPr>
        <w:t>z wezwaniem, o którym mowa w pkt.</w:t>
      </w:r>
      <w:r w:rsidR="00427165" w:rsidRPr="00D436F0">
        <w:rPr>
          <w:rFonts w:ascii="Verdana" w:hAnsi="Verdana"/>
          <w:sz w:val="18"/>
          <w:szCs w:val="18"/>
        </w:rPr>
        <w:t xml:space="preserve"> 4</w:t>
      </w:r>
      <w:r w:rsidRPr="00D436F0">
        <w:rPr>
          <w:rFonts w:ascii="Verdana" w:hAnsi="Verdana"/>
          <w:sz w:val="18"/>
          <w:szCs w:val="18"/>
        </w:rPr>
        <w:t>.</w:t>
      </w:r>
    </w:p>
    <w:p w14:paraId="031E4C1E" w14:textId="738DEB5D" w:rsidR="00AC6097" w:rsidRPr="00D436F0" w:rsidRDefault="00433540" w:rsidP="00675B75">
      <w:pPr>
        <w:keepNext/>
        <w:keepLines/>
        <w:numPr>
          <w:ilvl w:val="0"/>
          <w:numId w:val="12"/>
        </w:numPr>
        <w:tabs>
          <w:tab w:val="clear" w:pos="0"/>
          <w:tab w:val="num" w:pos="426"/>
        </w:tabs>
        <w:spacing w:line="360" w:lineRule="auto"/>
        <w:ind w:left="426" w:right="-589" w:hanging="426"/>
        <w:jc w:val="both"/>
        <w:rPr>
          <w:rFonts w:ascii="Verdana" w:hAnsi="Verdana"/>
          <w:sz w:val="18"/>
          <w:szCs w:val="18"/>
        </w:rPr>
      </w:pPr>
      <w:r w:rsidRPr="00433540">
        <w:rPr>
          <w:rFonts w:ascii="Verdana" w:hAnsi="Verdana"/>
          <w:sz w:val="18"/>
          <w:szCs w:val="18"/>
        </w:rPr>
        <w:t xml:space="preserve">Jeżeli Wykonawca powołuje się na doświadczenie w realizacji usług wykonywanych wspólnie z innymi Wykonawcami, wykaz, o którym mowa w </w:t>
      </w:r>
      <w:proofErr w:type="spellStart"/>
      <w:r w:rsidRPr="00433540">
        <w:rPr>
          <w:rFonts w:ascii="Verdana" w:hAnsi="Verdana"/>
          <w:sz w:val="18"/>
          <w:szCs w:val="18"/>
        </w:rPr>
        <w:t>ppkt</w:t>
      </w:r>
      <w:proofErr w:type="spellEnd"/>
      <w:r w:rsidRPr="00433540">
        <w:rPr>
          <w:rFonts w:ascii="Verdana" w:hAnsi="Verdana"/>
          <w:sz w:val="18"/>
          <w:szCs w:val="18"/>
        </w:rPr>
        <w:t>. 4.2, dotyczy usług, w których wykonaniu Wykonawca ten bezpośrednio uczestniczył, a w przypadku świadczeń powtarzających się lub ciągłych, w których wykonywaniu bezpośrednio uczestniczył lub uczestniczy</w:t>
      </w:r>
      <w:r w:rsidR="00761760" w:rsidRPr="00D436F0">
        <w:rPr>
          <w:rFonts w:ascii="Verdana" w:hAnsi="Verdana"/>
          <w:sz w:val="18"/>
          <w:szCs w:val="18"/>
        </w:rPr>
        <w:t>.</w:t>
      </w:r>
    </w:p>
    <w:p w14:paraId="7E69F120" w14:textId="0B21E36E" w:rsidR="00802FF3" w:rsidRPr="00D436F0" w:rsidRDefault="00A13784" w:rsidP="00675B75">
      <w:pPr>
        <w:keepNext/>
        <w:keepLines/>
        <w:numPr>
          <w:ilvl w:val="0"/>
          <w:numId w:val="12"/>
        </w:numPr>
        <w:tabs>
          <w:tab w:val="clear" w:pos="0"/>
          <w:tab w:val="num" w:pos="426"/>
        </w:tabs>
        <w:spacing w:line="360" w:lineRule="auto"/>
        <w:ind w:left="426" w:right="-589" w:hanging="426"/>
        <w:jc w:val="both"/>
        <w:rPr>
          <w:rFonts w:ascii="Verdana" w:hAnsi="Verdana"/>
          <w:b/>
          <w:sz w:val="18"/>
          <w:szCs w:val="18"/>
        </w:rPr>
      </w:pPr>
      <w:r w:rsidRPr="00144D90">
        <w:rPr>
          <w:rFonts w:ascii="Verdana" w:hAnsi="Verdana"/>
          <w:b/>
          <w:sz w:val="18"/>
          <w:szCs w:val="18"/>
        </w:rPr>
        <w:t xml:space="preserve">Forma </w:t>
      </w:r>
      <w:r w:rsidR="000D46D1" w:rsidRPr="00144D90">
        <w:rPr>
          <w:rFonts w:ascii="Verdana" w:hAnsi="Verdana"/>
          <w:b/>
          <w:sz w:val="18"/>
          <w:szCs w:val="18"/>
        </w:rPr>
        <w:t>ofert,</w:t>
      </w:r>
      <w:r w:rsidR="000D46D1">
        <w:rPr>
          <w:rFonts w:ascii="Verdana" w:hAnsi="Verdana"/>
          <w:b/>
          <w:sz w:val="18"/>
          <w:szCs w:val="18"/>
        </w:rPr>
        <w:t xml:space="preserve"> </w:t>
      </w:r>
      <w:r w:rsidRPr="00D436F0">
        <w:rPr>
          <w:rFonts w:ascii="Verdana" w:hAnsi="Verdana"/>
          <w:b/>
          <w:sz w:val="18"/>
          <w:szCs w:val="18"/>
        </w:rPr>
        <w:t>dokumentów i oświadczeń.</w:t>
      </w:r>
    </w:p>
    <w:p w14:paraId="242E1ABD" w14:textId="2F4B2E64" w:rsidR="00433540" w:rsidRPr="00710BE6" w:rsidRDefault="00433540" w:rsidP="00675B75">
      <w:pPr>
        <w:pStyle w:val="Akapitzlist"/>
        <w:keepNext/>
        <w:keepLines/>
        <w:numPr>
          <w:ilvl w:val="2"/>
          <w:numId w:val="32"/>
        </w:numPr>
        <w:tabs>
          <w:tab w:val="clear" w:pos="0"/>
          <w:tab w:val="num" w:pos="851"/>
        </w:tabs>
        <w:spacing w:line="360" w:lineRule="auto"/>
        <w:ind w:left="851" w:right="-589" w:hanging="425"/>
        <w:jc w:val="both"/>
        <w:rPr>
          <w:rFonts w:ascii="Verdana" w:hAnsi="Verdana"/>
          <w:sz w:val="18"/>
          <w:szCs w:val="18"/>
        </w:rPr>
      </w:pPr>
      <w:r w:rsidRPr="00F64ECB">
        <w:rPr>
          <w:rFonts w:ascii="Verdana" w:hAnsi="Verdana"/>
          <w:sz w:val="18"/>
          <w:szCs w:val="18"/>
        </w:rPr>
        <w:lastRenderedPageBreak/>
        <w:t xml:space="preserve">Oferty, oświadczenia, o których mowa w pkt. 1 (art. 125 ust. 1 </w:t>
      </w:r>
      <w:proofErr w:type="spellStart"/>
      <w:r w:rsidRPr="00F64ECB">
        <w:rPr>
          <w:rFonts w:ascii="Verdana" w:hAnsi="Verdana"/>
          <w:sz w:val="18"/>
          <w:szCs w:val="18"/>
        </w:rPr>
        <w:t>Pzp</w:t>
      </w:r>
      <w:proofErr w:type="spellEnd"/>
      <w:r w:rsidRPr="00F64ECB">
        <w:rPr>
          <w:rFonts w:ascii="Verdana" w:hAnsi="Verdana"/>
          <w:sz w:val="18"/>
          <w:szCs w:val="18"/>
        </w:rPr>
        <w:t xml:space="preserve">), podmiotowe środki dowodowe, w tym oświadczenie, o którym mowa w art. 117 ust. 4 </w:t>
      </w:r>
      <w:proofErr w:type="spellStart"/>
      <w:r w:rsidRPr="00F64ECB">
        <w:rPr>
          <w:rFonts w:ascii="Verdana" w:hAnsi="Verdana"/>
          <w:sz w:val="18"/>
          <w:szCs w:val="18"/>
        </w:rPr>
        <w:t>Pzp</w:t>
      </w:r>
      <w:proofErr w:type="spellEnd"/>
      <w:r w:rsidRPr="00F64ECB">
        <w:rPr>
          <w:rFonts w:ascii="Verdana" w:hAnsi="Verdana"/>
          <w:sz w:val="18"/>
          <w:szCs w:val="18"/>
        </w:rPr>
        <w:t xml:space="preserve">, oraz zobowiązanie podmiotu udostępniającego zasoby, o którym mowa w art. 118 ust. 3 </w:t>
      </w:r>
      <w:proofErr w:type="spellStart"/>
      <w:r w:rsidRPr="00F64ECB">
        <w:rPr>
          <w:rFonts w:ascii="Verdana" w:hAnsi="Verdana"/>
          <w:sz w:val="18"/>
          <w:szCs w:val="18"/>
        </w:rPr>
        <w:t>Pzp</w:t>
      </w:r>
      <w:proofErr w:type="spellEnd"/>
      <w:r w:rsidRPr="00F64ECB">
        <w:rPr>
          <w:rFonts w:ascii="Verdana" w:hAnsi="Verdana"/>
          <w:sz w:val="18"/>
          <w:szCs w:val="18"/>
        </w:rPr>
        <w:t xml:space="preserve">, zwane dalej „zobowiązaniem podmiotu udostępniającego zasoby”, pełnomocnictwo, sporządza się w postaci elektronicznej, w formatach danych określonych w przepisach wydanych na podstawie art. 18 </w:t>
      </w:r>
      <w:r w:rsidRPr="00710BE6">
        <w:rPr>
          <w:rFonts w:ascii="Verdana" w:hAnsi="Verdana"/>
          <w:sz w:val="18"/>
          <w:szCs w:val="18"/>
        </w:rPr>
        <w:t xml:space="preserve">ustawy z dnia 17 lutego 2005 r. o informatyzacji działalności podmiotów realizujących zadania publiczne (tekst jedn. - Dz. U. z 2021 r., poz. </w:t>
      </w:r>
      <w:r w:rsidR="00230DE2">
        <w:rPr>
          <w:rFonts w:ascii="Verdana" w:hAnsi="Verdana"/>
          <w:sz w:val="18"/>
          <w:szCs w:val="18"/>
        </w:rPr>
        <w:t>2070</w:t>
      </w:r>
      <w:r w:rsidRPr="00710BE6">
        <w:rPr>
          <w:rFonts w:ascii="Verdana" w:hAnsi="Verdana"/>
          <w:sz w:val="18"/>
          <w:szCs w:val="18"/>
        </w:rPr>
        <w:t xml:space="preserve">), z uwzględnieniem rodzaju przekazywanych danych. </w:t>
      </w:r>
    </w:p>
    <w:p w14:paraId="17C47B10" w14:textId="77777777" w:rsidR="00433540" w:rsidRPr="001357EF" w:rsidRDefault="00433540" w:rsidP="00675B75">
      <w:pPr>
        <w:pStyle w:val="Akapitzlist"/>
        <w:keepNext/>
        <w:keepLines/>
        <w:spacing w:line="360" w:lineRule="auto"/>
        <w:ind w:left="851" w:right="-589"/>
        <w:jc w:val="both"/>
        <w:rPr>
          <w:rFonts w:ascii="Verdana" w:hAnsi="Verdana"/>
          <w:b/>
          <w:i/>
          <w:sz w:val="18"/>
          <w:szCs w:val="18"/>
        </w:rPr>
      </w:pPr>
      <w:r w:rsidRPr="00710BE6">
        <w:rPr>
          <w:rFonts w:ascii="Verdana" w:hAnsi="Verdana"/>
          <w:b/>
          <w:i/>
          <w:sz w:val="18"/>
          <w:szCs w:val="18"/>
        </w:rPr>
        <w:t xml:space="preserve">Oferty i oświadczenie, o którym mowa w pkt. 1 (art. 125 ust. 1 </w:t>
      </w:r>
      <w:proofErr w:type="spellStart"/>
      <w:r w:rsidRPr="00710BE6">
        <w:rPr>
          <w:rFonts w:ascii="Verdana" w:hAnsi="Verdana"/>
          <w:b/>
          <w:i/>
          <w:sz w:val="18"/>
          <w:szCs w:val="18"/>
        </w:rPr>
        <w:t>Pzp</w:t>
      </w:r>
      <w:proofErr w:type="spellEnd"/>
      <w:r w:rsidRPr="00710BE6">
        <w:rPr>
          <w:rFonts w:ascii="Verdana" w:hAnsi="Verdana"/>
          <w:b/>
          <w:i/>
          <w:sz w:val="18"/>
          <w:szCs w:val="18"/>
        </w:rPr>
        <w:t>), składa się, pod rygorem nieważności, w formie elektronicznej (tzn. w postaci elektronicznej opatrzonej kwalifikowanym podpisem elektronicznym) lub w postaci elektronicznej opatrzonej podpisem zaufanym lub podpisem osobistym.</w:t>
      </w:r>
    </w:p>
    <w:p w14:paraId="67B1C357" w14:textId="77777777" w:rsidR="00433540" w:rsidRPr="00F64ECB" w:rsidRDefault="00433540" w:rsidP="00675B75">
      <w:pPr>
        <w:pStyle w:val="Akapitzlist"/>
        <w:keepNext/>
        <w:keepLines/>
        <w:numPr>
          <w:ilvl w:val="2"/>
          <w:numId w:val="32"/>
        </w:numPr>
        <w:tabs>
          <w:tab w:val="clear" w:pos="0"/>
          <w:tab w:val="num" w:pos="851"/>
        </w:tabs>
        <w:spacing w:line="360" w:lineRule="auto"/>
        <w:ind w:left="851" w:right="-589" w:hanging="425"/>
        <w:jc w:val="both"/>
        <w:rPr>
          <w:rFonts w:ascii="Verdana" w:hAnsi="Verdana"/>
          <w:sz w:val="18"/>
          <w:szCs w:val="18"/>
        </w:rPr>
      </w:pPr>
      <w:r w:rsidRPr="00F64ECB">
        <w:rPr>
          <w:rFonts w:ascii="Verdana" w:hAnsi="Verdana"/>
          <w:sz w:val="18"/>
          <w:szCs w:val="18"/>
        </w:rPr>
        <w:t xml:space="preserve">Informacje, oświadczenia lub dokumenty, inne niż określone w </w:t>
      </w:r>
      <w:proofErr w:type="spellStart"/>
      <w:r w:rsidRPr="00F64ECB">
        <w:rPr>
          <w:rFonts w:ascii="Verdana" w:hAnsi="Verdana"/>
          <w:sz w:val="18"/>
          <w:szCs w:val="18"/>
        </w:rPr>
        <w:t>ppkt</w:t>
      </w:r>
      <w:proofErr w:type="spellEnd"/>
      <w:r w:rsidRPr="00F64ECB">
        <w:rPr>
          <w:rFonts w:ascii="Verdana" w:hAnsi="Verdana"/>
          <w:sz w:val="18"/>
          <w:szCs w:val="18"/>
        </w:rPr>
        <w:t>. 1,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w:t>
      </w:r>
      <w:r>
        <w:rPr>
          <w:rFonts w:ascii="Verdana" w:hAnsi="Verdana"/>
          <w:sz w:val="18"/>
          <w:szCs w:val="18"/>
        </w:rPr>
        <w:t> </w:t>
      </w:r>
      <w:r w:rsidRPr="00F64ECB">
        <w:rPr>
          <w:rFonts w:ascii="Verdana" w:hAnsi="Verdana"/>
          <w:sz w:val="18"/>
          <w:szCs w:val="18"/>
        </w:rPr>
        <w:t>wiadomości przekazywanej przy użyciu środków komunikacji elektronicznej, wskazanych przez Zamawiającego w SWZ.</w:t>
      </w:r>
    </w:p>
    <w:p w14:paraId="299FD918" w14:textId="77777777" w:rsidR="00433540" w:rsidRPr="00F64ECB" w:rsidRDefault="00433540" w:rsidP="00675B75">
      <w:pPr>
        <w:pStyle w:val="Akapitzlist"/>
        <w:keepNext/>
        <w:keepLines/>
        <w:numPr>
          <w:ilvl w:val="2"/>
          <w:numId w:val="32"/>
        </w:numPr>
        <w:tabs>
          <w:tab w:val="clear" w:pos="0"/>
          <w:tab w:val="num" w:pos="851"/>
        </w:tabs>
        <w:spacing w:line="360" w:lineRule="auto"/>
        <w:ind w:left="851" w:right="-589" w:hanging="425"/>
        <w:jc w:val="both"/>
        <w:rPr>
          <w:rFonts w:ascii="Verdana" w:hAnsi="Verdana"/>
          <w:sz w:val="18"/>
          <w:szCs w:val="18"/>
        </w:rPr>
      </w:pPr>
      <w:r w:rsidRPr="00F64ECB">
        <w:rPr>
          <w:rFonts w:ascii="Verdana" w:hAnsi="Verdana"/>
          <w:sz w:val="18"/>
          <w:szCs w:val="18"/>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F64ECB">
        <w:rPr>
          <w:rFonts w:ascii="Verdana" w:hAnsi="Verdana"/>
          <w:sz w:val="18"/>
          <w:szCs w:val="18"/>
        </w:rPr>
        <w:t>Pzp</w:t>
      </w:r>
      <w:proofErr w:type="spellEnd"/>
      <w:r w:rsidRPr="00F64ECB">
        <w:rPr>
          <w:rFonts w:ascii="Verdana" w:hAnsi="Verdana"/>
          <w:sz w:val="18"/>
          <w:szCs w:val="18"/>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4582430" w14:textId="77777777" w:rsidR="00433540" w:rsidRPr="00F64ECB" w:rsidRDefault="00433540" w:rsidP="00675B75">
      <w:pPr>
        <w:pStyle w:val="Akapitzlist"/>
        <w:keepNext/>
        <w:keepLines/>
        <w:numPr>
          <w:ilvl w:val="2"/>
          <w:numId w:val="32"/>
        </w:numPr>
        <w:spacing w:line="360" w:lineRule="auto"/>
        <w:ind w:left="851" w:right="-589" w:hanging="425"/>
        <w:jc w:val="both"/>
        <w:rPr>
          <w:rFonts w:ascii="Verdana" w:hAnsi="Verdana"/>
          <w:sz w:val="18"/>
          <w:szCs w:val="18"/>
        </w:rPr>
      </w:pPr>
      <w:r w:rsidRPr="00F64ECB">
        <w:rPr>
          <w:rFonts w:ascii="Verdana" w:hAnsi="Verdana"/>
          <w:sz w:val="18"/>
          <w:szCs w:val="18"/>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w:t>
      </w:r>
      <w:r>
        <w:rPr>
          <w:rFonts w:ascii="Verdana" w:hAnsi="Verdana"/>
          <w:sz w:val="18"/>
          <w:szCs w:val="18"/>
        </w:rPr>
        <w:t> </w:t>
      </w:r>
      <w:r w:rsidRPr="00F64ECB">
        <w:rPr>
          <w:rFonts w:ascii="Verdana" w:hAnsi="Verdana"/>
          <w:sz w:val="18"/>
          <w:szCs w:val="18"/>
        </w:rPr>
        <w:t xml:space="preserve">dokumentem w postaci papierowej. </w:t>
      </w:r>
    </w:p>
    <w:p w14:paraId="747147A9" w14:textId="77777777" w:rsidR="00433540" w:rsidRPr="00F64ECB" w:rsidRDefault="00433540" w:rsidP="00675B75">
      <w:pPr>
        <w:pStyle w:val="Akapitzlist"/>
        <w:keepNext/>
        <w:keepLines/>
        <w:numPr>
          <w:ilvl w:val="2"/>
          <w:numId w:val="32"/>
        </w:numPr>
        <w:tabs>
          <w:tab w:val="clear" w:pos="0"/>
          <w:tab w:val="num" w:pos="851"/>
        </w:tabs>
        <w:spacing w:line="360" w:lineRule="auto"/>
        <w:ind w:left="851" w:right="-589" w:hanging="425"/>
        <w:jc w:val="both"/>
        <w:rPr>
          <w:rFonts w:ascii="Verdana" w:hAnsi="Verdana"/>
          <w:sz w:val="18"/>
          <w:szCs w:val="18"/>
        </w:rPr>
      </w:pPr>
      <w:r w:rsidRPr="00F64ECB">
        <w:rPr>
          <w:rFonts w:ascii="Verdana" w:hAnsi="Verdana"/>
          <w:sz w:val="18"/>
          <w:szCs w:val="18"/>
        </w:rPr>
        <w:t>Przez cyfrowe odwzorowanie, o którym mowa w niniejszym Rozdziale, należy rozumieć dokument elektroniczny będący kopią elektroniczną treści zapisanej w postaci papierowej, umożliwiający zapoznanie się z tą treścią i jej zrozumienie, bez konieczności bezpośredniego dostępu do oryginału.</w:t>
      </w:r>
    </w:p>
    <w:p w14:paraId="38D712E9" w14:textId="77777777" w:rsidR="00433540" w:rsidRPr="00F64ECB" w:rsidRDefault="00433540" w:rsidP="00675B75">
      <w:pPr>
        <w:pStyle w:val="Akapitzlist"/>
        <w:keepNext/>
        <w:keepLines/>
        <w:numPr>
          <w:ilvl w:val="2"/>
          <w:numId w:val="32"/>
        </w:numPr>
        <w:tabs>
          <w:tab w:val="clear" w:pos="0"/>
          <w:tab w:val="num" w:pos="851"/>
        </w:tabs>
        <w:spacing w:line="360" w:lineRule="auto"/>
        <w:ind w:left="851" w:right="-589" w:hanging="425"/>
        <w:jc w:val="both"/>
        <w:rPr>
          <w:rFonts w:ascii="Verdana" w:hAnsi="Verdana"/>
          <w:sz w:val="18"/>
          <w:szCs w:val="18"/>
        </w:rPr>
      </w:pPr>
      <w:r w:rsidRPr="00F64ECB">
        <w:rPr>
          <w:rFonts w:ascii="Verdana" w:hAnsi="Verdana"/>
          <w:sz w:val="18"/>
          <w:szCs w:val="18"/>
        </w:rPr>
        <w:t xml:space="preserve">Poświadczenia zgodności cyfrowego odwzorowania z dokumentem w postaci papierowej, o którym mowa w </w:t>
      </w:r>
      <w:proofErr w:type="spellStart"/>
      <w:r w:rsidRPr="00F64ECB">
        <w:rPr>
          <w:rFonts w:ascii="Verdana" w:hAnsi="Verdana"/>
          <w:sz w:val="18"/>
          <w:szCs w:val="18"/>
        </w:rPr>
        <w:t>ppkt</w:t>
      </w:r>
      <w:proofErr w:type="spellEnd"/>
      <w:r w:rsidRPr="00F64ECB">
        <w:rPr>
          <w:rFonts w:ascii="Verdana" w:hAnsi="Verdana"/>
          <w:sz w:val="18"/>
          <w:szCs w:val="18"/>
        </w:rPr>
        <w:t xml:space="preserve">. 4, dokonuje w przypadku: </w:t>
      </w:r>
    </w:p>
    <w:p w14:paraId="2DFD3981" w14:textId="77777777" w:rsidR="00433540" w:rsidRPr="005421E8" w:rsidRDefault="00433540" w:rsidP="00675B75">
      <w:pPr>
        <w:pStyle w:val="Akapitzlist"/>
        <w:keepNext/>
        <w:keepLines/>
        <w:numPr>
          <w:ilvl w:val="3"/>
          <w:numId w:val="32"/>
        </w:numPr>
        <w:spacing w:line="360" w:lineRule="auto"/>
        <w:ind w:left="1276" w:right="-589" w:hanging="425"/>
        <w:jc w:val="both"/>
        <w:rPr>
          <w:rFonts w:ascii="Verdana" w:hAnsi="Verdana"/>
          <w:sz w:val="18"/>
          <w:szCs w:val="18"/>
        </w:rPr>
      </w:pPr>
      <w:r w:rsidRPr="005421E8">
        <w:rPr>
          <w:rFonts w:ascii="Verdana" w:hAnsi="Verdana"/>
          <w:sz w:val="18"/>
          <w:szCs w:val="18"/>
        </w:rPr>
        <w:lastRenderedPageBreak/>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6693E0EE" w14:textId="77777777" w:rsidR="00433540" w:rsidRPr="005421E8" w:rsidRDefault="00433540" w:rsidP="00675B75">
      <w:pPr>
        <w:pStyle w:val="Akapitzlist"/>
        <w:keepNext/>
        <w:keepLines/>
        <w:numPr>
          <w:ilvl w:val="0"/>
          <w:numId w:val="45"/>
        </w:numPr>
        <w:spacing w:line="360" w:lineRule="auto"/>
        <w:ind w:left="1276" w:right="-589" w:hanging="425"/>
        <w:jc w:val="both"/>
        <w:rPr>
          <w:rFonts w:ascii="Verdana" w:hAnsi="Verdana"/>
          <w:sz w:val="18"/>
          <w:szCs w:val="18"/>
        </w:rPr>
      </w:pPr>
      <w:r w:rsidRPr="005421E8">
        <w:rPr>
          <w:rFonts w:ascii="Verdana" w:hAnsi="Verdana"/>
          <w:sz w:val="18"/>
          <w:szCs w:val="18"/>
        </w:rPr>
        <w:t>innych dokumentów - odpowiednio Wykonawca lub Wykonawca wspólnie ubiegający się o</w:t>
      </w:r>
      <w:r>
        <w:rPr>
          <w:rFonts w:ascii="Verdana" w:hAnsi="Verdana"/>
          <w:sz w:val="18"/>
          <w:szCs w:val="18"/>
        </w:rPr>
        <w:t> </w:t>
      </w:r>
      <w:r w:rsidRPr="005421E8">
        <w:rPr>
          <w:rFonts w:ascii="Verdana" w:hAnsi="Verdana"/>
          <w:sz w:val="18"/>
          <w:szCs w:val="18"/>
        </w:rPr>
        <w:t>udzielenie zamówienia, w zakresie dokumentów, które każdego z nich dotyczą.</w:t>
      </w:r>
    </w:p>
    <w:p w14:paraId="5228E6D9" w14:textId="77777777" w:rsidR="00433540" w:rsidRPr="00F64ECB" w:rsidRDefault="00433540" w:rsidP="00675B75">
      <w:pPr>
        <w:pStyle w:val="Akapitzlist"/>
        <w:keepNext/>
        <w:keepLines/>
        <w:numPr>
          <w:ilvl w:val="2"/>
          <w:numId w:val="32"/>
        </w:numPr>
        <w:tabs>
          <w:tab w:val="clear" w:pos="0"/>
          <w:tab w:val="num" w:pos="851"/>
        </w:tabs>
        <w:spacing w:line="360" w:lineRule="auto"/>
        <w:ind w:left="851" w:right="-589" w:hanging="425"/>
        <w:jc w:val="both"/>
        <w:rPr>
          <w:rFonts w:ascii="Verdana" w:hAnsi="Verdana"/>
          <w:sz w:val="18"/>
          <w:szCs w:val="18"/>
        </w:rPr>
      </w:pPr>
      <w:r w:rsidRPr="00F64ECB">
        <w:rPr>
          <w:rFonts w:ascii="Verdana" w:hAnsi="Verdana"/>
          <w:sz w:val="18"/>
          <w:szCs w:val="18"/>
        </w:rPr>
        <w:t xml:space="preserve">Podmiotowe środki dowodowe, w tym oświadczenie, o którym mowa w art. 117 ust. 4 </w:t>
      </w:r>
      <w:proofErr w:type="spellStart"/>
      <w:r w:rsidRPr="00F64ECB">
        <w:rPr>
          <w:rFonts w:ascii="Verdana" w:hAnsi="Verdana"/>
          <w:sz w:val="18"/>
          <w:szCs w:val="18"/>
        </w:rPr>
        <w:t>Pzp</w:t>
      </w:r>
      <w:proofErr w:type="spellEnd"/>
      <w:r w:rsidRPr="00F64ECB">
        <w:rPr>
          <w:rFonts w:ascii="Verdana" w:hAnsi="Verdana"/>
          <w:sz w:val="18"/>
          <w:szCs w:val="18"/>
        </w:rPr>
        <w:t>, oraz zobowiązanie podmiotu udostępniającego zasoby, niewystawione przez upoważnione podmioty, oraz pełnomocnictwo przekazuje się w postaci elektronicznej i opatruje się kwalifikowanym podpisem elektronicznym, podpisem zaufanym lub</w:t>
      </w:r>
      <w:r>
        <w:rPr>
          <w:rFonts w:ascii="Verdana" w:hAnsi="Verdana"/>
          <w:sz w:val="18"/>
          <w:szCs w:val="18"/>
        </w:rPr>
        <w:t> </w:t>
      </w:r>
      <w:r w:rsidRPr="00F64ECB">
        <w:rPr>
          <w:rFonts w:ascii="Verdana" w:hAnsi="Verdana"/>
          <w:sz w:val="18"/>
          <w:szCs w:val="18"/>
        </w:rPr>
        <w:t>podpisem osobistym.</w:t>
      </w:r>
    </w:p>
    <w:p w14:paraId="062CEB40" w14:textId="77777777" w:rsidR="00433540" w:rsidRPr="00F64ECB" w:rsidRDefault="00433540" w:rsidP="00675B75">
      <w:pPr>
        <w:pStyle w:val="Akapitzlist"/>
        <w:keepNext/>
        <w:keepLines/>
        <w:numPr>
          <w:ilvl w:val="2"/>
          <w:numId w:val="32"/>
        </w:numPr>
        <w:tabs>
          <w:tab w:val="clear" w:pos="0"/>
          <w:tab w:val="num" w:pos="851"/>
        </w:tabs>
        <w:spacing w:line="360" w:lineRule="auto"/>
        <w:ind w:left="851" w:right="-589" w:hanging="425"/>
        <w:jc w:val="both"/>
        <w:rPr>
          <w:rFonts w:ascii="Verdana" w:hAnsi="Verdana"/>
          <w:sz w:val="18"/>
          <w:szCs w:val="18"/>
        </w:rPr>
      </w:pPr>
      <w:r w:rsidRPr="00F64ECB">
        <w:rPr>
          <w:rFonts w:ascii="Verdana" w:hAnsi="Verdana"/>
          <w:sz w:val="18"/>
          <w:szCs w:val="18"/>
        </w:rPr>
        <w:t>W przypadku gdy podmiotowe środki dowodowe, w tym oświadczenie, o którym mowa w art.</w:t>
      </w:r>
      <w:r>
        <w:rPr>
          <w:rFonts w:ascii="Verdana" w:hAnsi="Verdana"/>
          <w:sz w:val="18"/>
          <w:szCs w:val="18"/>
        </w:rPr>
        <w:t> </w:t>
      </w:r>
      <w:r w:rsidRPr="00F64ECB">
        <w:rPr>
          <w:rFonts w:ascii="Verdana" w:hAnsi="Verdana"/>
          <w:sz w:val="18"/>
          <w:szCs w:val="18"/>
        </w:rPr>
        <w:t xml:space="preserve">117 ust. 4 </w:t>
      </w:r>
      <w:proofErr w:type="spellStart"/>
      <w:r w:rsidRPr="00F64ECB">
        <w:rPr>
          <w:rFonts w:ascii="Verdana" w:hAnsi="Verdana"/>
          <w:sz w:val="18"/>
          <w:szCs w:val="18"/>
        </w:rPr>
        <w:t>Pzp</w:t>
      </w:r>
      <w:proofErr w:type="spellEnd"/>
      <w:r w:rsidRPr="00F64ECB">
        <w:rPr>
          <w:rFonts w:ascii="Verdana" w:hAnsi="Verdana"/>
          <w:sz w:val="18"/>
          <w:szCs w:val="18"/>
        </w:rPr>
        <w:t>,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0449B69E" w14:textId="26F3431B" w:rsidR="00433540" w:rsidRPr="00F64ECB" w:rsidRDefault="00433540" w:rsidP="00675B75">
      <w:pPr>
        <w:pStyle w:val="Akapitzlist"/>
        <w:keepNext/>
        <w:keepLines/>
        <w:numPr>
          <w:ilvl w:val="2"/>
          <w:numId w:val="32"/>
        </w:numPr>
        <w:tabs>
          <w:tab w:val="clear" w:pos="0"/>
          <w:tab w:val="num" w:pos="851"/>
        </w:tabs>
        <w:spacing w:line="360" w:lineRule="auto"/>
        <w:ind w:left="851" w:right="-589" w:hanging="425"/>
        <w:jc w:val="both"/>
        <w:rPr>
          <w:rFonts w:ascii="Verdana" w:hAnsi="Verdana"/>
          <w:sz w:val="18"/>
          <w:szCs w:val="18"/>
        </w:rPr>
      </w:pPr>
      <w:r w:rsidRPr="00F64ECB">
        <w:rPr>
          <w:rFonts w:ascii="Verdana" w:hAnsi="Verdana"/>
          <w:sz w:val="18"/>
          <w:szCs w:val="18"/>
        </w:rPr>
        <w:t xml:space="preserve">Poświadczenia zgodności cyfrowego odwzorowania z dokumentem w postaci papierowej, o którym mowa w </w:t>
      </w:r>
      <w:proofErr w:type="spellStart"/>
      <w:r w:rsidRPr="00F64ECB">
        <w:rPr>
          <w:rFonts w:ascii="Verdana" w:hAnsi="Verdana"/>
          <w:sz w:val="18"/>
          <w:szCs w:val="18"/>
        </w:rPr>
        <w:t>ppkt</w:t>
      </w:r>
      <w:proofErr w:type="spellEnd"/>
      <w:r w:rsidRPr="00F64ECB">
        <w:rPr>
          <w:rFonts w:ascii="Verdana" w:hAnsi="Verdana"/>
          <w:sz w:val="18"/>
          <w:szCs w:val="18"/>
        </w:rPr>
        <w:t xml:space="preserve">. 8, dokonuje w przypadku: </w:t>
      </w:r>
    </w:p>
    <w:p w14:paraId="1AEF8000" w14:textId="77777777" w:rsidR="00433540" w:rsidRPr="00F64ECB" w:rsidRDefault="00433540" w:rsidP="00675B75">
      <w:pPr>
        <w:pStyle w:val="Akapitzlist"/>
        <w:keepNext/>
        <w:keepLines/>
        <w:numPr>
          <w:ilvl w:val="3"/>
          <w:numId w:val="32"/>
        </w:numPr>
        <w:tabs>
          <w:tab w:val="left" w:pos="1276"/>
        </w:tabs>
        <w:spacing w:line="360" w:lineRule="auto"/>
        <w:ind w:left="1276" w:right="-589" w:hanging="425"/>
        <w:jc w:val="both"/>
        <w:rPr>
          <w:rFonts w:ascii="Verdana" w:hAnsi="Verdana"/>
          <w:sz w:val="18"/>
          <w:szCs w:val="18"/>
        </w:rPr>
      </w:pPr>
      <w:r w:rsidRPr="00F64ECB">
        <w:rPr>
          <w:rFonts w:ascii="Verdana" w:hAnsi="Verdana"/>
          <w:sz w:val="18"/>
          <w:szCs w:val="18"/>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710E471B" w14:textId="77777777" w:rsidR="00433540" w:rsidRPr="00F64ECB" w:rsidRDefault="00433540" w:rsidP="00675B75">
      <w:pPr>
        <w:pStyle w:val="Akapitzlist"/>
        <w:keepNext/>
        <w:keepLines/>
        <w:numPr>
          <w:ilvl w:val="3"/>
          <w:numId w:val="32"/>
        </w:numPr>
        <w:tabs>
          <w:tab w:val="left" w:pos="1276"/>
        </w:tabs>
        <w:spacing w:line="360" w:lineRule="auto"/>
        <w:ind w:left="1276" w:right="-589" w:hanging="425"/>
        <w:jc w:val="both"/>
        <w:rPr>
          <w:rFonts w:ascii="Verdana" w:hAnsi="Verdana"/>
          <w:sz w:val="18"/>
          <w:szCs w:val="18"/>
        </w:rPr>
      </w:pPr>
      <w:r w:rsidRPr="00F64ECB">
        <w:rPr>
          <w:rFonts w:ascii="Verdana" w:hAnsi="Verdana"/>
          <w:sz w:val="18"/>
          <w:szCs w:val="18"/>
        </w:rPr>
        <w:t xml:space="preserve">oświadczenia, o którym mowa w art. 117 ust. 4 </w:t>
      </w:r>
      <w:proofErr w:type="spellStart"/>
      <w:r w:rsidRPr="00F64ECB">
        <w:rPr>
          <w:rFonts w:ascii="Verdana" w:hAnsi="Verdana"/>
          <w:sz w:val="18"/>
          <w:szCs w:val="18"/>
        </w:rPr>
        <w:t>Pzp</w:t>
      </w:r>
      <w:proofErr w:type="spellEnd"/>
      <w:r w:rsidRPr="00F64ECB">
        <w:rPr>
          <w:rFonts w:ascii="Verdana" w:hAnsi="Verdana"/>
          <w:sz w:val="18"/>
          <w:szCs w:val="18"/>
        </w:rPr>
        <w:t xml:space="preserve">, lub zobowiązania podmiotu udostępniającego zasoby – odpowiednio Wykonawca lub Wykonawca wspólnie ubiegający się o udzielenie zamówienia; </w:t>
      </w:r>
    </w:p>
    <w:p w14:paraId="4BCABF1C" w14:textId="77777777" w:rsidR="00433540" w:rsidRPr="00F64ECB" w:rsidRDefault="00433540" w:rsidP="00675B75">
      <w:pPr>
        <w:pStyle w:val="Akapitzlist"/>
        <w:keepNext/>
        <w:keepLines/>
        <w:numPr>
          <w:ilvl w:val="3"/>
          <w:numId w:val="32"/>
        </w:numPr>
        <w:tabs>
          <w:tab w:val="left" w:pos="1276"/>
        </w:tabs>
        <w:spacing w:line="360" w:lineRule="auto"/>
        <w:ind w:left="1276" w:right="-589" w:hanging="425"/>
        <w:jc w:val="both"/>
        <w:rPr>
          <w:rFonts w:ascii="Verdana" w:hAnsi="Verdana"/>
          <w:sz w:val="18"/>
          <w:szCs w:val="18"/>
        </w:rPr>
      </w:pPr>
      <w:r w:rsidRPr="00F64ECB">
        <w:rPr>
          <w:rFonts w:ascii="Verdana" w:hAnsi="Verdana"/>
          <w:sz w:val="18"/>
          <w:szCs w:val="18"/>
        </w:rPr>
        <w:t>pełnomocnictwa – mocodawca.</w:t>
      </w:r>
    </w:p>
    <w:p w14:paraId="3C126904" w14:textId="5D6223D8" w:rsidR="00433540" w:rsidRPr="00F64ECB" w:rsidRDefault="00433540" w:rsidP="00675B75">
      <w:pPr>
        <w:pStyle w:val="Akapitzlist"/>
        <w:keepNext/>
        <w:keepLines/>
        <w:numPr>
          <w:ilvl w:val="2"/>
          <w:numId w:val="32"/>
        </w:numPr>
        <w:tabs>
          <w:tab w:val="clear" w:pos="0"/>
          <w:tab w:val="num" w:pos="851"/>
        </w:tabs>
        <w:spacing w:line="360" w:lineRule="auto"/>
        <w:ind w:left="851" w:right="-589" w:hanging="425"/>
        <w:jc w:val="both"/>
        <w:rPr>
          <w:rFonts w:ascii="Verdana" w:hAnsi="Verdana"/>
          <w:sz w:val="18"/>
          <w:szCs w:val="18"/>
        </w:rPr>
      </w:pPr>
      <w:r w:rsidRPr="00F64ECB">
        <w:rPr>
          <w:rFonts w:ascii="Verdana" w:hAnsi="Verdana"/>
          <w:sz w:val="18"/>
          <w:szCs w:val="18"/>
        </w:rPr>
        <w:t xml:space="preserve">Poświadczenia zgodności cyfrowego odwzorowania z dokumentem w postaci papierowej, o którym mowa w </w:t>
      </w:r>
      <w:proofErr w:type="spellStart"/>
      <w:r w:rsidRPr="00F64ECB">
        <w:rPr>
          <w:rFonts w:ascii="Verdana" w:hAnsi="Verdana"/>
          <w:sz w:val="18"/>
          <w:szCs w:val="18"/>
        </w:rPr>
        <w:t>ppkt</w:t>
      </w:r>
      <w:proofErr w:type="spellEnd"/>
      <w:r w:rsidRPr="00F64ECB">
        <w:rPr>
          <w:rFonts w:ascii="Verdana" w:hAnsi="Verdana"/>
          <w:sz w:val="18"/>
          <w:szCs w:val="18"/>
        </w:rPr>
        <w:t>. 4 i 8, może dokonać również notariusz.</w:t>
      </w:r>
    </w:p>
    <w:p w14:paraId="2953A21C" w14:textId="77777777" w:rsidR="00433540" w:rsidRPr="00F64ECB" w:rsidRDefault="00433540" w:rsidP="00675B75">
      <w:pPr>
        <w:pStyle w:val="Akapitzlist"/>
        <w:keepNext/>
        <w:keepLines/>
        <w:numPr>
          <w:ilvl w:val="2"/>
          <w:numId w:val="32"/>
        </w:numPr>
        <w:tabs>
          <w:tab w:val="clear" w:pos="0"/>
          <w:tab w:val="num" w:pos="851"/>
        </w:tabs>
        <w:spacing w:line="360" w:lineRule="auto"/>
        <w:ind w:left="851" w:right="-589" w:hanging="425"/>
        <w:jc w:val="both"/>
        <w:rPr>
          <w:rFonts w:ascii="Verdana" w:hAnsi="Verdana"/>
          <w:sz w:val="18"/>
          <w:szCs w:val="18"/>
        </w:rPr>
      </w:pPr>
      <w:r w:rsidRPr="00F64ECB">
        <w:rPr>
          <w:rFonts w:ascii="Verdana" w:hAnsi="Verdana"/>
          <w:sz w:val="18"/>
          <w:szCs w:val="18"/>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87ED5FB" w14:textId="16680FE5" w:rsidR="00433540" w:rsidRPr="00F64ECB" w:rsidRDefault="00FB6F1B" w:rsidP="00675B75">
      <w:pPr>
        <w:pStyle w:val="Akapitzlist"/>
        <w:keepNext/>
        <w:keepLines/>
        <w:numPr>
          <w:ilvl w:val="0"/>
          <w:numId w:val="12"/>
        </w:numPr>
        <w:tabs>
          <w:tab w:val="clear" w:pos="0"/>
          <w:tab w:val="num" w:pos="426"/>
        </w:tabs>
        <w:spacing w:line="360" w:lineRule="auto"/>
        <w:ind w:left="426" w:right="-589" w:hanging="426"/>
        <w:jc w:val="both"/>
        <w:rPr>
          <w:rFonts w:ascii="Verdana" w:hAnsi="Verdana"/>
          <w:sz w:val="18"/>
          <w:szCs w:val="18"/>
        </w:rPr>
      </w:pPr>
      <w:r>
        <w:rPr>
          <w:rFonts w:ascii="Verdana" w:hAnsi="Verdana"/>
          <w:sz w:val="18"/>
          <w:szCs w:val="18"/>
        </w:rPr>
        <w:t xml:space="preserve">Podmiotowe środki dowodowe </w:t>
      </w:r>
      <w:r w:rsidR="00433540" w:rsidRPr="00F64ECB">
        <w:rPr>
          <w:rFonts w:ascii="Verdana" w:hAnsi="Verdana"/>
          <w:sz w:val="18"/>
          <w:szCs w:val="18"/>
        </w:rPr>
        <w:t>oraz inne dokumenty lub oświadczenia, sporządzone w języku obcym przekazuje się wraz z tłumaczeniem na język polski.</w:t>
      </w:r>
    </w:p>
    <w:p w14:paraId="2896831E" w14:textId="77777777" w:rsidR="00802FF3" w:rsidRDefault="00802FF3" w:rsidP="00675B75">
      <w:pPr>
        <w:keepNext/>
        <w:keepLines/>
        <w:rPr>
          <w:rFonts w:ascii="Verdana" w:hAnsi="Verdana"/>
          <w:b/>
          <w:sz w:val="18"/>
          <w:szCs w:val="18"/>
        </w:rPr>
      </w:pPr>
    </w:p>
    <w:tbl>
      <w:tblPr>
        <w:tblW w:w="9639" w:type="dxa"/>
        <w:tblInd w:w="-5" w:type="dxa"/>
        <w:tblLayout w:type="fixed"/>
        <w:tblCellMar>
          <w:top w:w="55" w:type="dxa"/>
          <w:left w:w="55" w:type="dxa"/>
          <w:bottom w:w="55" w:type="dxa"/>
          <w:right w:w="55" w:type="dxa"/>
        </w:tblCellMar>
        <w:tblLook w:val="0000" w:firstRow="0" w:lastRow="0" w:firstColumn="0" w:lastColumn="0" w:noHBand="0" w:noVBand="0"/>
      </w:tblPr>
      <w:tblGrid>
        <w:gridCol w:w="9639"/>
      </w:tblGrid>
      <w:tr w:rsidR="00802FF3" w14:paraId="3B700E18" w14:textId="77777777" w:rsidTr="0018200C">
        <w:trPr>
          <w:trHeight w:val="398"/>
        </w:trPr>
        <w:tc>
          <w:tcPr>
            <w:tcW w:w="963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130E28D" w14:textId="77777777" w:rsidR="00802FF3" w:rsidRDefault="00A13784" w:rsidP="00675B75">
            <w:pPr>
              <w:pStyle w:val="Nagwek1"/>
              <w:keepLines/>
              <w:numPr>
                <w:ilvl w:val="0"/>
                <w:numId w:val="30"/>
              </w:numPr>
              <w:shd w:val="clear" w:color="auto" w:fill="E7E6E6" w:themeFill="background2"/>
              <w:tabs>
                <w:tab w:val="clear" w:pos="0"/>
                <w:tab w:val="num" w:pos="507"/>
                <w:tab w:val="left" w:pos="1418"/>
              </w:tabs>
              <w:snapToGrid w:val="0"/>
              <w:spacing w:before="120" w:after="120" w:line="240" w:lineRule="auto"/>
              <w:ind w:left="507" w:right="0" w:hanging="507"/>
              <w:jc w:val="both"/>
              <w:rPr>
                <w:rFonts w:eastAsia="Calibri" w:cstheme="minorHAnsi"/>
                <w:b w:val="0"/>
                <w:bCs w:val="0"/>
                <w:smallCaps/>
                <w:kern w:val="0"/>
              </w:rPr>
            </w:pPr>
            <w:r>
              <w:rPr>
                <w:b w:val="0"/>
                <w:smallCaps/>
                <w:sz w:val="20"/>
                <w:szCs w:val="20"/>
              </w:rPr>
              <w:lastRenderedPageBreak/>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0E518A82" w14:textId="77777777" w:rsidR="005A6281" w:rsidRPr="00F64ECB" w:rsidRDefault="005A6281" w:rsidP="00675B75">
      <w:pPr>
        <w:pStyle w:val="Akapitzlist"/>
        <w:keepNext/>
        <w:keepLines/>
        <w:numPr>
          <w:ilvl w:val="0"/>
          <w:numId w:val="16"/>
        </w:numPr>
        <w:tabs>
          <w:tab w:val="clear" w:pos="0"/>
          <w:tab w:val="num" w:pos="426"/>
        </w:tabs>
        <w:spacing w:line="360" w:lineRule="auto"/>
        <w:ind w:left="426" w:right="-589" w:hanging="426"/>
        <w:jc w:val="both"/>
        <w:rPr>
          <w:rFonts w:ascii="Verdana" w:hAnsi="Verdana"/>
          <w:sz w:val="18"/>
          <w:szCs w:val="18"/>
        </w:rPr>
      </w:pPr>
      <w:r w:rsidRPr="00F64ECB">
        <w:rPr>
          <w:rFonts w:ascii="Verdana" w:hAnsi="Verdana"/>
          <w:sz w:val="18"/>
          <w:szCs w:val="18"/>
        </w:rPr>
        <w:t xml:space="preserve">Komunikacja w postępowaniu o udzielenie zamówienia, w tym składanie ofert, wymiana informacji oraz przekazywanie dokumentów lub oświadczeń między Zamawiającym a Wykonawcą, z uwzględnieniem wyjątków określonych w </w:t>
      </w:r>
      <w:proofErr w:type="spellStart"/>
      <w:r w:rsidRPr="00F64ECB">
        <w:rPr>
          <w:rFonts w:ascii="Verdana" w:hAnsi="Verdana"/>
          <w:sz w:val="18"/>
          <w:szCs w:val="18"/>
        </w:rPr>
        <w:t>Pzp</w:t>
      </w:r>
      <w:proofErr w:type="spellEnd"/>
      <w:r w:rsidRPr="00F64ECB">
        <w:rPr>
          <w:rFonts w:ascii="Verdana" w:hAnsi="Verdana"/>
          <w:sz w:val="18"/>
          <w:szCs w:val="18"/>
        </w:rPr>
        <w:t xml:space="preserve">, odbywa się przy użyciu środków komunikacji elektronicznej, tj. Platformy. Do połączenia używany jest szyfrowany protokół HTTPS. Szyfrowanie danych odbywa się przy pomocy protokołu SSL. Certyfikat SSL zapewnia poufność transmisji danych przesyłanych przez Internet. W celu złożenia, wycofania oferty oraz w celu porozumiewania się z Zamawiającym po otwarciu ofert, Wykonawca musi posiadać konto na Platformie, to znaczy być zarejestrowanym użytkownikiem Platformy. Aby zwrócić się do Zamawiającego o wyjaśnienie treści SWZ, Wykonawca nie musi posiadać konta na Platformie. </w:t>
      </w:r>
    </w:p>
    <w:p w14:paraId="693B4DB4" w14:textId="723F9202" w:rsidR="005A6281" w:rsidRPr="00F64ECB" w:rsidRDefault="005A6281" w:rsidP="00675B75">
      <w:pPr>
        <w:pStyle w:val="Akapitzlist"/>
        <w:keepNext/>
        <w:keepLines/>
        <w:numPr>
          <w:ilvl w:val="0"/>
          <w:numId w:val="16"/>
        </w:numPr>
        <w:tabs>
          <w:tab w:val="clear" w:pos="0"/>
          <w:tab w:val="num" w:pos="426"/>
        </w:tabs>
        <w:spacing w:line="360" w:lineRule="auto"/>
        <w:ind w:left="426" w:right="-589" w:hanging="426"/>
        <w:jc w:val="both"/>
        <w:rPr>
          <w:rFonts w:ascii="Verdana" w:hAnsi="Verdana"/>
          <w:sz w:val="18"/>
          <w:szCs w:val="18"/>
        </w:rPr>
      </w:pPr>
      <w:r w:rsidRPr="00F64ECB">
        <w:rPr>
          <w:rFonts w:ascii="Verdana" w:hAnsi="Verdana"/>
          <w:sz w:val="18"/>
          <w:szCs w:val="18"/>
        </w:rPr>
        <w:t xml:space="preserve">Prawidłowym złożeniem ofert oraz dokumentów lub oświadczeń przez Wykonawcę za pomocą środka komunikacji elektronicznej jest ich złożenie pod adresem </w:t>
      </w:r>
      <w:r w:rsidR="00FB6533">
        <w:rPr>
          <w:rFonts w:ascii="Verdana" w:hAnsi="Verdana"/>
          <w:sz w:val="18"/>
          <w:szCs w:val="18"/>
        </w:rPr>
        <w:br/>
      </w:r>
      <w:r w:rsidRPr="00F64ECB">
        <w:rPr>
          <w:rFonts w:ascii="Verdana" w:hAnsi="Verdana"/>
          <w:sz w:val="18"/>
          <w:szCs w:val="18"/>
        </w:rPr>
        <w:t xml:space="preserve">https://umed-wroc.logintrade.net/rejestracja/ustawowe.html w wierszu oznaczonym tytułem oraz znakiem sprawy niniejszego postępowania. </w:t>
      </w:r>
    </w:p>
    <w:p w14:paraId="2320E03D" w14:textId="77777777" w:rsidR="005A6281" w:rsidRPr="00F64ECB" w:rsidRDefault="005A6281" w:rsidP="00675B75">
      <w:pPr>
        <w:pStyle w:val="Akapitzlist"/>
        <w:keepNext/>
        <w:keepLines/>
        <w:numPr>
          <w:ilvl w:val="0"/>
          <w:numId w:val="16"/>
        </w:numPr>
        <w:tabs>
          <w:tab w:val="clear" w:pos="0"/>
          <w:tab w:val="num" w:pos="426"/>
        </w:tabs>
        <w:spacing w:line="360" w:lineRule="auto"/>
        <w:ind w:left="426" w:right="-589" w:hanging="426"/>
        <w:jc w:val="both"/>
        <w:rPr>
          <w:rFonts w:ascii="Verdana" w:hAnsi="Verdana"/>
          <w:sz w:val="18"/>
          <w:szCs w:val="18"/>
        </w:rPr>
      </w:pPr>
      <w:r w:rsidRPr="00F64ECB">
        <w:rPr>
          <w:rFonts w:ascii="Verdana" w:hAnsi="Verdana"/>
          <w:sz w:val="18"/>
          <w:szCs w:val="18"/>
        </w:rPr>
        <w:t>Korzystanie z Platformy przez Wykonawcę jest bezpłatne.</w:t>
      </w:r>
    </w:p>
    <w:p w14:paraId="3F474293" w14:textId="77777777" w:rsidR="005A6281" w:rsidRPr="00F64ECB" w:rsidRDefault="005A6281" w:rsidP="00675B75">
      <w:pPr>
        <w:pStyle w:val="Akapitzlist"/>
        <w:keepNext/>
        <w:keepLines/>
        <w:numPr>
          <w:ilvl w:val="0"/>
          <w:numId w:val="16"/>
        </w:numPr>
        <w:tabs>
          <w:tab w:val="clear" w:pos="0"/>
          <w:tab w:val="num" w:pos="426"/>
        </w:tabs>
        <w:spacing w:line="360" w:lineRule="auto"/>
        <w:ind w:left="426" w:right="-589" w:hanging="426"/>
        <w:jc w:val="both"/>
        <w:rPr>
          <w:rFonts w:ascii="Verdana" w:hAnsi="Verdana"/>
          <w:sz w:val="18"/>
          <w:szCs w:val="18"/>
        </w:rPr>
      </w:pPr>
      <w:r w:rsidRPr="00F64ECB">
        <w:rPr>
          <w:rFonts w:ascii="Verdana" w:hAnsi="Verdana"/>
          <w:sz w:val="18"/>
          <w:szCs w:val="18"/>
        </w:rPr>
        <w:t xml:space="preserve">Czas zapisywany jest w formacie YYYY-MM-DD HH:MM:SS. Czas przekazania danych jest to czas, w którym zostanie potwierdzone złożenie oferty, dokumentu przez Wykonawcę. W wypadku Wykonawcy zalogowanego na Platformie, czas przekazania danych jest to czas wysłania dokumentu, oferty przez Platformę. W wypadku wybrania opcji złożenia oferty bez logowania, potwierdzenie odbywa się poprzez kliknięcie w link dostępny w wiadomości mailowej, która jest wysyłana automatycznie do Wykonawcy po złożeniu oferty, dokumentu. Wiadomość otrzymuje Wykonawca na adres e-mail wskazany w formularzu po kliknięciu w ikonę „Złóż ofertę”. </w:t>
      </w:r>
    </w:p>
    <w:p w14:paraId="2BD1E702" w14:textId="0C886F43" w:rsidR="005A6281" w:rsidRPr="00F64ECB" w:rsidRDefault="005A6281" w:rsidP="00675B75">
      <w:pPr>
        <w:pStyle w:val="Akapitzlist"/>
        <w:keepNext/>
        <w:keepLines/>
        <w:numPr>
          <w:ilvl w:val="0"/>
          <w:numId w:val="16"/>
        </w:numPr>
        <w:tabs>
          <w:tab w:val="clear" w:pos="0"/>
          <w:tab w:val="num" w:pos="426"/>
        </w:tabs>
        <w:spacing w:line="360" w:lineRule="auto"/>
        <w:ind w:left="426" w:right="-589" w:hanging="426"/>
        <w:jc w:val="both"/>
        <w:rPr>
          <w:rFonts w:ascii="Verdana" w:hAnsi="Verdana"/>
          <w:b/>
          <w:color w:val="000000" w:themeColor="text1"/>
          <w:sz w:val="18"/>
          <w:szCs w:val="18"/>
        </w:rPr>
      </w:pPr>
      <w:r w:rsidRPr="00F64ECB">
        <w:rPr>
          <w:rFonts w:ascii="Verdana" w:hAnsi="Verdana"/>
          <w:sz w:val="18"/>
          <w:szCs w:val="18"/>
        </w:rPr>
        <w:t xml:space="preserve">We wszelkiej korespondencji związanej z niniejszym postępowaniem Zamawiający i Wykonawcy posługują się numerem postępowania nadanym przez Zamawiającego </w:t>
      </w:r>
      <w:r w:rsidRPr="00F64ECB">
        <w:rPr>
          <w:rFonts w:ascii="Verdana" w:hAnsi="Verdana"/>
          <w:b/>
          <w:color w:val="000000" w:themeColor="text1"/>
          <w:sz w:val="18"/>
          <w:szCs w:val="18"/>
        </w:rPr>
        <w:t>(AZ</w:t>
      </w:r>
      <w:r>
        <w:rPr>
          <w:rFonts w:ascii="Verdana" w:hAnsi="Verdana"/>
          <w:b/>
          <w:color w:val="000000" w:themeColor="text1"/>
          <w:sz w:val="18"/>
          <w:szCs w:val="18"/>
        </w:rPr>
        <w:t>P</w:t>
      </w:r>
      <w:r w:rsidRPr="00F64ECB">
        <w:rPr>
          <w:rFonts w:ascii="Verdana" w:hAnsi="Verdana"/>
          <w:b/>
          <w:color w:val="000000" w:themeColor="text1"/>
          <w:sz w:val="18"/>
          <w:szCs w:val="18"/>
        </w:rPr>
        <w:t>-260-TP</w:t>
      </w:r>
      <w:r>
        <w:rPr>
          <w:rFonts w:ascii="Verdana" w:hAnsi="Verdana"/>
          <w:b/>
          <w:color w:val="000000" w:themeColor="text1"/>
          <w:sz w:val="18"/>
          <w:szCs w:val="18"/>
        </w:rPr>
        <w:t>-</w:t>
      </w:r>
      <w:r w:rsidR="00FB6533">
        <w:rPr>
          <w:rFonts w:ascii="Verdana" w:hAnsi="Verdana"/>
          <w:b/>
          <w:color w:val="000000" w:themeColor="text1"/>
          <w:sz w:val="18"/>
          <w:szCs w:val="18"/>
        </w:rPr>
        <w:t>24</w:t>
      </w:r>
      <w:r w:rsidRPr="00F64ECB">
        <w:rPr>
          <w:rFonts w:ascii="Verdana" w:hAnsi="Verdana"/>
          <w:b/>
          <w:color w:val="000000" w:themeColor="text1"/>
          <w:sz w:val="18"/>
          <w:szCs w:val="18"/>
        </w:rPr>
        <w:t>/2</w:t>
      </w:r>
      <w:r w:rsidR="00FB6533">
        <w:rPr>
          <w:rFonts w:ascii="Verdana" w:hAnsi="Verdana"/>
          <w:b/>
          <w:color w:val="000000" w:themeColor="text1"/>
          <w:sz w:val="18"/>
          <w:szCs w:val="18"/>
        </w:rPr>
        <w:t>2</w:t>
      </w:r>
      <w:r w:rsidRPr="00F64ECB">
        <w:rPr>
          <w:rFonts w:ascii="Verdana" w:hAnsi="Verdana"/>
          <w:b/>
          <w:color w:val="000000" w:themeColor="text1"/>
          <w:sz w:val="18"/>
          <w:szCs w:val="18"/>
        </w:rPr>
        <w:t xml:space="preserve">). </w:t>
      </w:r>
    </w:p>
    <w:p w14:paraId="2E97F6E4" w14:textId="77777777" w:rsidR="005A6281" w:rsidRPr="00F64ECB" w:rsidRDefault="005A6281" w:rsidP="00675B75">
      <w:pPr>
        <w:pStyle w:val="Akapitzlist"/>
        <w:keepNext/>
        <w:keepLines/>
        <w:numPr>
          <w:ilvl w:val="0"/>
          <w:numId w:val="16"/>
        </w:numPr>
        <w:tabs>
          <w:tab w:val="clear" w:pos="0"/>
          <w:tab w:val="num" w:pos="426"/>
        </w:tabs>
        <w:spacing w:line="360" w:lineRule="auto"/>
        <w:ind w:left="426" w:right="-589" w:hanging="426"/>
        <w:jc w:val="both"/>
        <w:rPr>
          <w:rFonts w:ascii="Verdana" w:hAnsi="Verdana"/>
          <w:color w:val="FF0000"/>
          <w:sz w:val="18"/>
          <w:szCs w:val="18"/>
        </w:rPr>
      </w:pPr>
      <w:r w:rsidRPr="00F64ECB">
        <w:rPr>
          <w:rFonts w:ascii="Verdana" w:hAnsi="Verdana"/>
          <w:sz w:val="18"/>
          <w:szCs w:val="18"/>
        </w:rPr>
        <w:t xml:space="preserve">W zakresie ofert, oświadczeń, o których mowa w art. 125 ust.1 </w:t>
      </w:r>
      <w:proofErr w:type="spellStart"/>
      <w:r w:rsidRPr="00F64ECB">
        <w:rPr>
          <w:rFonts w:ascii="Verdana" w:hAnsi="Verdana"/>
          <w:sz w:val="18"/>
          <w:szCs w:val="18"/>
        </w:rPr>
        <w:t>Pzp</w:t>
      </w:r>
      <w:proofErr w:type="spellEnd"/>
      <w:r w:rsidRPr="00F64ECB">
        <w:rPr>
          <w:rFonts w:ascii="Verdana" w:hAnsi="Verdana"/>
          <w:sz w:val="18"/>
          <w:szCs w:val="18"/>
        </w:rPr>
        <w:t>, podmiotowych środków dowodowych, oraz innych informacji, oświadczeń lub dokumentów – sposób ich sporządzania i sposób przekazywania, wymagania techniczne dla zawierających je dokumentów elektronicznych oraz wymagania techniczne i organizacyjne użycia środków komunikacji elektronicznej służących do odbioru ww. dokumentów elektronicznych określa rozporządzenie Prezesa Rady Ministrów z dnia 30.12.2020 r. w sprawie sposobu sporządzania i przekazywania informacji oraz wymagań technicznych dla dokumentów elektronicznych oraz środków komunikacji elektronicznej w postępowaniu o udzielenie zamówienia publicznego lub konkursie  (Dz. U. z 2020 r., poz. 2452)</w:t>
      </w:r>
      <w:r w:rsidRPr="00F64ECB">
        <w:rPr>
          <w:rFonts w:ascii="Verdana" w:hAnsi="Verdana"/>
          <w:color w:val="FF0000"/>
          <w:sz w:val="18"/>
          <w:szCs w:val="18"/>
        </w:rPr>
        <w:t xml:space="preserve">.  </w:t>
      </w:r>
    </w:p>
    <w:p w14:paraId="16E76764" w14:textId="77777777" w:rsidR="005A6281" w:rsidRPr="00F64ECB" w:rsidRDefault="005A6281" w:rsidP="00675B75">
      <w:pPr>
        <w:keepNext/>
        <w:keepLines/>
        <w:numPr>
          <w:ilvl w:val="0"/>
          <w:numId w:val="16"/>
        </w:numPr>
        <w:tabs>
          <w:tab w:val="clear" w:pos="0"/>
          <w:tab w:val="num" w:pos="426"/>
          <w:tab w:val="left" w:pos="851"/>
        </w:tabs>
        <w:spacing w:line="360" w:lineRule="auto"/>
        <w:ind w:left="426" w:right="-589" w:hanging="426"/>
        <w:jc w:val="both"/>
        <w:rPr>
          <w:rFonts w:ascii="Verdana" w:hAnsi="Verdana"/>
          <w:iCs/>
          <w:sz w:val="18"/>
          <w:szCs w:val="18"/>
        </w:rPr>
      </w:pPr>
      <w:r w:rsidRPr="00F64ECB">
        <w:rPr>
          <w:rFonts w:ascii="Verdana" w:hAnsi="Verdana"/>
          <w:sz w:val="18"/>
          <w:szCs w:val="18"/>
        </w:rPr>
        <w:t xml:space="preserve">Wykonawca może zwrócić się do Zamawiającego o </w:t>
      </w:r>
      <w:r w:rsidRPr="00F64ECB">
        <w:rPr>
          <w:rFonts w:ascii="Verdana" w:hAnsi="Verdana"/>
          <w:b/>
          <w:bCs/>
          <w:sz w:val="18"/>
          <w:szCs w:val="18"/>
        </w:rPr>
        <w:t>wyjaśnienie treści SWZ</w:t>
      </w:r>
      <w:r w:rsidRPr="00F64ECB">
        <w:rPr>
          <w:rFonts w:ascii="Verdana" w:hAnsi="Verdana"/>
          <w:sz w:val="18"/>
          <w:szCs w:val="18"/>
        </w:rPr>
        <w:t xml:space="preserve">. Zamawiający niezwłocznie udzieli wyjaśnień, jednak </w:t>
      </w:r>
      <w:r w:rsidRPr="00F64ECB">
        <w:rPr>
          <w:rFonts w:ascii="Verdana" w:hAnsi="Verdana"/>
          <w:b/>
          <w:bCs/>
          <w:sz w:val="18"/>
          <w:szCs w:val="18"/>
        </w:rPr>
        <w:t>nie później niż na 2 dni</w:t>
      </w:r>
      <w:r w:rsidRPr="00F64ECB">
        <w:rPr>
          <w:rFonts w:ascii="Verdana" w:hAnsi="Verdana"/>
          <w:sz w:val="18"/>
          <w:szCs w:val="18"/>
        </w:rPr>
        <w:t xml:space="preserve"> przed upływem terminu składania ofert, pod warunkiem, że wniosek o wyjaśnienie treści SWZ wpłynął do Zamawiającego nie później niż </w:t>
      </w:r>
      <w:r w:rsidRPr="00F64ECB">
        <w:rPr>
          <w:rFonts w:ascii="Verdana" w:hAnsi="Verdana"/>
          <w:b/>
          <w:bCs/>
          <w:sz w:val="18"/>
          <w:szCs w:val="18"/>
        </w:rPr>
        <w:t>na 4 dni</w:t>
      </w:r>
      <w:r w:rsidRPr="00F64ECB">
        <w:rPr>
          <w:rFonts w:ascii="Verdana" w:hAnsi="Verdana"/>
          <w:sz w:val="18"/>
          <w:szCs w:val="18"/>
        </w:rPr>
        <w:t xml:space="preserve"> przed upływem terminu składania ofert.</w:t>
      </w:r>
    </w:p>
    <w:p w14:paraId="467623A5" w14:textId="77777777" w:rsidR="005A6281" w:rsidRPr="00F64ECB" w:rsidRDefault="005A6281" w:rsidP="00675B75">
      <w:pPr>
        <w:keepNext/>
        <w:keepLines/>
        <w:numPr>
          <w:ilvl w:val="0"/>
          <w:numId w:val="16"/>
        </w:numPr>
        <w:tabs>
          <w:tab w:val="clear" w:pos="0"/>
          <w:tab w:val="num" w:pos="426"/>
          <w:tab w:val="left" w:pos="851"/>
        </w:tabs>
        <w:spacing w:line="360" w:lineRule="auto"/>
        <w:ind w:left="426" w:right="-589" w:hanging="426"/>
        <w:jc w:val="both"/>
        <w:rPr>
          <w:rFonts w:ascii="Verdana" w:hAnsi="Verdana"/>
          <w:iCs/>
          <w:sz w:val="18"/>
          <w:szCs w:val="18"/>
        </w:rPr>
      </w:pPr>
      <w:r w:rsidRPr="00F64ECB">
        <w:rPr>
          <w:rFonts w:ascii="Verdana" w:hAnsi="Verdana"/>
          <w:iCs/>
          <w:sz w:val="18"/>
          <w:szCs w:val="18"/>
        </w:rPr>
        <w:lastRenderedPageBreak/>
        <w:t>W przypadku gdy wniosek o wyjaśnienie treści SWZ nie wpłynął w terminie, o którym mowa w</w:t>
      </w:r>
      <w:r>
        <w:rPr>
          <w:rFonts w:ascii="Verdana" w:hAnsi="Verdana"/>
          <w:iCs/>
          <w:sz w:val="18"/>
          <w:szCs w:val="18"/>
        </w:rPr>
        <w:t> </w:t>
      </w:r>
      <w:r w:rsidRPr="00F64ECB">
        <w:rPr>
          <w:rFonts w:ascii="Verdana" w:hAnsi="Verdana"/>
          <w:iCs/>
          <w:sz w:val="18"/>
          <w:szCs w:val="18"/>
        </w:rPr>
        <w:t>pkt.</w:t>
      </w:r>
      <w:r>
        <w:rPr>
          <w:rFonts w:ascii="Verdana" w:hAnsi="Verdana"/>
          <w:iCs/>
          <w:sz w:val="18"/>
          <w:szCs w:val="18"/>
        </w:rPr>
        <w:t> </w:t>
      </w:r>
      <w:r w:rsidRPr="00F64ECB">
        <w:rPr>
          <w:rFonts w:ascii="Verdana" w:hAnsi="Verdana"/>
          <w:iCs/>
          <w:sz w:val="18"/>
          <w:szCs w:val="18"/>
        </w:rPr>
        <w:t xml:space="preserve">7, Zamawiający nie ma obowiązku udzielania wyjaśnień SWZ oraz obowiązku przedłużenia terminu składania ofert. </w:t>
      </w:r>
    </w:p>
    <w:p w14:paraId="3D42533F" w14:textId="77777777" w:rsidR="005A6281" w:rsidRPr="00F64ECB" w:rsidRDefault="005A6281" w:rsidP="00675B75">
      <w:pPr>
        <w:keepNext/>
        <w:keepLines/>
        <w:numPr>
          <w:ilvl w:val="0"/>
          <w:numId w:val="16"/>
        </w:numPr>
        <w:tabs>
          <w:tab w:val="clear" w:pos="0"/>
          <w:tab w:val="num" w:pos="426"/>
          <w:tab w:val="left" w:pos="851"/>
        </w:tabs>
        <w:spacing w:line="360" w:lineRule="auto"/>
        <w:ind w:left="426" w:right="-589" w:hanging="426"/>
        <w:jc w:val="both"/>
        <w:rPr>
          <w:rFonts w:ascii="Verdana" w:hAnsi="Verdana"/>
          <w:iCs/>
          <w:sz w:val="18"/>
          <w:szCs w:val="18"/>
        </w:rPr>
      </w:pPr>
      <w:r w:rsidRPr="00F64ECB">
        <w:rPr>
          <w:rFonts w:ascii="Verdana" w:hAnsi="Verdana"/>
          <w:iCs/>
          <w:sz w:val="18"/>
          <w:szCs w:val="18"/>
        </w:rPr>
        <w:t>Przedłu</w:t>
      </w:r>
      <w:r w:rsidRPr="00F64ECB">
        <w:rPr>
          <w:rFonts w:ascii="Verdana" w:hAnsi="Verdana"/>
          <w:sz w:val="18"/>
          <w:szCs w:val="18"/>
        </w:rPr>
        <w:t>ż</w:t>
      </w:r>
      <w:r w:rsidRPr="00F64ECB">
        <w:rPr>
          <w:rFonts w:ascii="Verdana" w:hAnsi="Verdana"/>
          <w:iCs/>
          <w:sz w:val="18"/>
          <w:szCs w:val="18"/>
        </w:rPr>
        <w:t>enie terminu składania ofert, o którym mowa w pkt. 8, nie wpływa na bieg terminu składania wniosku o wyjaśnienie treści SWZ.</w:t>
      </w:r>
    </w:p>
    <w:p w14:paraId="34807DB7" w14:textId="77777777" w:rsidR="005A6281" w:rsidRPr="00F64ECB" w:rsidRDefault="005A6281" w:rsidP="00675B75">
      <w:pPr>
        <w:keepNext/>
        <w:keepLines/>
        <w:numPr>
          <w:ilvl w:val="0"/>
          <w:numId w:val="16"/>
        </w:numPr>
        <w:tabs>
          <w:tab w:val="clear" w:pos="0"/>
          <w:tab w:val="num" w:pos="426"/>
          <w:tab w:val="left" w:pos="851"/>
        </w:tabs>
        <w:spacing w:line="360" w:lineRule="auto"/>
        <w:ind w:left="426" w:right="-589" w:hanging="426"/>
        <w:jc w:val="both"/>
        <w:rPr>
          <w:rFonts w:ascii="Verdana" w:hAnsi="Verdana"/>
          <w:iCs/>
          <w:sz w:val="18"/>
          <w:szCs w:val="18"/>
        </w:rPr>
      </w:pPr>
      <w:r w:rsidRPr="00F64ECB">
        <w:rPr>
          <w:rFonts w:ascii="Verdana" w:hAnsi="Verdana"/>
          <w:sz w:val="18"/>
          <w:szCs w:val="18"/>
        </w:rPr>
        <w:t>Pytanie powinno być opatrzone nazwą składającego je Wykonawcy. Treść zapytań wraz z wyjaśnieniami Zamawiający zamieści na Platformie, bez ujawniania źródła zapytania.</w:t>
      </w:r>
    </w:p>
    <w:p w14:paraId="4063A98D" w14:textId="77777777" w:rsidR="005A6281" w:rsidRPr="00F64ECB" w:rsidRDefault="005A6281" w:rsidP="00675B75">
      <w:pPr>
        <w:keepNext/>
        <w:keepLines/>
        <w:numPr>
          <w:ilvl w:val="0"/>
          <w:numId w:val="16"/>
        </w:numPr>
        <w:tabs>
          <w:tab w:val="clear" w:pos="0"/>
          <w:tab w:val="num" w:pos="426"/>
          <w:tab w:val="left" w:pos="851"/>
        </w:tabs>
        <w:spacing w:line="360" w:lineRule="auto"/>
        <w:ind w:left="426" w:right="-589" w:hanging="426"/>
        <w:jc w:val="both"/>
        <w:rPr>
          <w:rFonts w:ascii="Verdana" w:hAnsi="Verdana"/>
          <w:b/>
          <w:sz w:val="18"/>
          <w:szCs w:val="18"/>
        </w:rPr>
      </w:pPr>
      <w:r w:rsidRPr="00F64ECB">
        <w:rPr>
          <w:rFonts w:ascii="Verdana" w:hAnsi="Verdana"/>
          <w:sz w:val="18"/>
          <w:szCs w:val="18"/>
        </w:rPr>
        <w:t>Jeżeli Zamawiający wprowadzi przed terminem składania ofert jakiekolwiek zmiany w treści SWZ, zostaną one zamieszczone na Platformie.</w:t>
      </w:r>
      <w:bookmarkStart w:id="7" w:name="_Hlk62810090"/>
    </w:p>
    <w:p w14:paraId="4A6C586B" w14:textId="77777777" w:rsidR="005A6281" w:rsidRPr="00F64ECB" w:rsidRDefault="005A6281" w:rsidP="00675B75">
      <w:pPr>
        <w:keepNext/>
        <w:keepLines/>
        <w:numPr>
          <w:ilvl w:val="0"/>
          <w:numId w:val="16"/>
        </w:numPr>
        <w:tabs>
          <w:tab w:val="clear" w:pos="0"/>
          <w:tab w:val="num" w:pos="426"/>
          <w:tab w:val="left" w:pos="851"/>
        </w:tabs>
        <w:spacing w:line="360" w:lineRule="auto"/>
        <w:ind w:left="426" w:right="-589" w:hanging="426"/>
        <w:jc w:val="both"/>
        <w:rPr>
          <w:rFonts w:ascii="Verdana" w:hAnsi="Verdana"/>
          <w:b/>
          <w:sz w:val="18"/>
          <w:szCs w:val="18"/>
        </w:rPr>
      </w:pPr>
      <w:r w:rsidRPr="00F64ECB">
        <w:rPr>
          <w:rFonts w:ascii="Verdana" w:hAnsi="Verdana"/>
          <w:bCs/>
          <w:sz w:val="18"/>
          <w:szCs w:val="18"/>
        </w:rPr>
        <w:t xml:space="preserve">Zamawiający </w:t>
      </w:r>
      <w:r w:rsidRPr="00F64ECB">
        <w:rPr>
          <w:rFonts w:ascii="Verdana" w:hAnsi="Verdana"/>
          <w:b/>
          <w:sz w:val="18"/>
          <w:szCs w:val="18"/>
        </w:rPr>
        <w:t xml:space="preserve">nie będzie zwoływać zebrania wszystkich Wykonawców, </w:t>
      </w:r>
      <w:r w:rsidRPr="00F64ECB">
        <w:rPr>
          <w:rFonts w:ascii="Verdana" w:hAnsi="Verdana"/>
          <w:bCs/>
          <w:sz w:val="18"/>
          <w:szCs w:val="18"/>
        </w:rPr>
        <w:t xml:space="preserve">o którym mowa w art. 285 ust. 1 </w:t>
      </w:r>
      <w:proofErr w:type="spellStart"/>
      <w:r w:rsidRPr="00F64ECB">
        <w:rPr>
          <w:rFonts w:ascii="Verdana" w:hAnsi="Verdana"/>
          <w:bCs/>
          <w:sz w:val="18"/>
          <w:szCs w:val="18"/>
        </w:rPr>
        <w:t>Pzp</w:t>
      </w:r>
      <w:proofErr w:type="spellEnd"/>
      <w:r w:rsidRPr="00F64ECB">
        <w:rPr>
          <w:rFonts w:ascii="Verdana" w:hAnsi="Verdana"/>
          <w:bCs/>
          <w:sz w:val="18"/>
          <w:szCs w:val="18"/>
        </w:rPr>
        <w:t>, w celu wyjaśnienia treści SWZ.</w:t>
      </w:r>
      <w:bookmarkEnd w:id="7"/>
    </w:p>
    <w:tbl>
      <w:tblPr>
        <w:tblW w:w="9639" w:type="dxa"/>
        <w:tblInd w:w="-5" w:type="dxa"/>
        <w:tblLayout w:type="fixed"/>
        <w:tblCellMar>
          <w:top w:w="55" w:type="dxa"/>
          <w:left w:w="55" w:type="dxa"/>
          <w:bottom w:w="55" w:type="dxa"/>
          <w:right w:w="55" w:type="dxa"/>
        </w:tblCellMar>
        <w:tblLook w:val="0000" w:firstRow="0" w:lastRow="0" w:firstColumn="0" w:lastColumn="0" w:noHBand="0" w:noVBand="0"/>
      </w:tblPr>
      <w:tblGrid>
        <w:gridCol w:w="9639"/>
      </w:tblGrid>
      <w:tr w:rsidR="00802FF3" w14:paraId="01511839" w14:textId="77777777" w:rsidTr="0018200C">
        <w:trPr>
          <w:trHeight w:val="398"/>
        </w:trPr>
        <w:tc>
          <w:tcPr>
            <w:tcW w:w="963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FDD8C02" w14:textId="0D8A5AA5" w:rsidR="00802FF3" w:rsidRDefault="00A13784" w:rsidP="00675B75">
            <w:pPr>
              <w:pStyle w:val="Nagwek1"/>
              <w:keepLines/>
              <w:numPr>
                <w:ilvl w:val="0"/>
                <w:numId w:val="30"/>
              </w:numPr>
              <w:shd w:val="clear" w:color="auto" w:fill="E7E6E6" w:themeFill="background2"/>
              <w:tabs>
                <w:tab w:val="clear" w:pos="0"/>
                <w:tab w:val="num" w:pos="507"/>
                <w:tab w:val="left" w:pos="1418"/>
              </w:tabs>
              <w:snapToGrid w:val="0"/>
              <w:spacing w:before="120" w:after="120" w:line="240" w:lineRule="auto"/>
              <w:ind w:left="507" w:right="0" w:hanging="507"/>
              <w:jc w:val="both"/>
              <w:rPr>
                <w:rFonts w:eastAsia="Calibri" w:cstheme="minorHAnsi"/>
                <w:b w:val="0"/>
                <w:bCs w:val="0"/>
                <w:smallCaps/>
                <w:kern w:val="0"/>
              </w:rPr>
            </w:pPr>
            <w:r>
              <w:rPr>
                <w:b w:val="0"/>
                <w:smallCaps/>
                <w:sz w:val="20"/>
                <w:szCs w:val="20"/>
              </w:rPr>
              <w:t>Informacje o sposobie komunikowania się Zamawiającego z Wykonawcami w inny sposób niż przy użyciu środków komunikacji elektronicznej</w:t>
            </w:r>
            <w:r w:rsidR="001528D8">
              <w:rPr>
                <w:b w:val="0"/>
                <w:smallCaps/>
                <w:sz w:val="20"/>
                <w:szCs w:val="20"/>
              </w:rPr>
              <w:t>, w tym</w:t>
            </w:r>
            <w:r>
              <w:rPr>
                <w:b w:val="0"/>
                <w:smallCaps/>
                <w:sz w:val="20"/>
                <w:szCs w:val="20"/>
              </w:rPr>
              <w:t xml:space="preserve"> w przypadku zaistnienia jednej z sytuacji określonych w art. 65 ust. 1, art. 66 i art. 69 </w:t>
            </w:r>
            <w:proofErr w:type="spellStart"/>
            <w:r>
              <w:rPr>
                <w:b w:val="0"/>
                <w:smallCaps/>
                <w:sz w:val="20"/>
                <w:szCs w:val="20"/>
              </w:rPr>
              <w:t>Pzp</w:t>
            </w:r>
            <w:proofErr w:type="spellEnd"/>
          </w:p>
        </w:tc>
      </w:tr>
    </w:tbl>
    <w:p w14:paraId="6A01281F" w14:textId="77777777" w:rsidR="00802FF3" w:rsidRDefault="00A13784" w:rsidP="00675B75">
      <w:pPr>
        <w:pStyle w:val="Nagwek1"/>
        <w:keepLines/>
        <w:numPr>
          <w:ilvl w:val="0"/>
          <w:numId w:val="0"/>
        </w:numPr>
        <w:tabs>
          <w:tab w:val="left" w:pos="426"/>
        </w:tabs>
        <w:ind w:right="0"/>
        <w:jc w:val="both"/>
        <w:rPr>
          <w:b w:val="0"/>
          <w:bCs w:val="0"/>
        </w:rPr>
      </w:pPr>
      <w:r>
        <w:rPr>
          <w:b w:val="0"/>
          <w:bCs w:val="0"/>
        </w:rPr>
        <w:t>Zamawiający nie przewiduje odstąpienia od wymagania użycia środków komunikacji elektronicznej.</w:t>
      </w:r>
    </w:p>
    <w:p w14:paraId="496D2688" w14:textId="77777777" w:rsidR="00802FF3" w:rsidRDefault="00802FF3" w:rsidP="00675B75">
      <w:pPr>
        <w:keepNext/>
        <w:keepLines/>
        <w:rPr>
          <w:rFonts w:ascii="Verdana" w:hAnsi="Verdana"/>
          <w:b/>
          <w:sz w:val="18"/>
          <w:szCs w:val="18"/>
        </w:rPr>
      </w:pPr>
    </w:p>
    <w:tbl>
      <w:tblPr>
        <w:tblW w:w="9639" w:type="dxa"/>
        <w:tblInd w:w="-5" w:type="dxa"/>
        <w:tblLayout w:type="fixed"/>
        <w:tblCellMar>
          <w:top w:w="55" w:type="dxa"/>
          <w:left w:w="55" w:type="dxa"/>
          <w:bottom w:w="55" w:type="dxa"/>
          <w:right w:w="55" w:type="dxa"/>
        </w:tblCellMar>
        <w:tblLook w:val="0000" w:firstRow="0" w:lastRow="0" w:firstColumn="0" w:lastColumn="0" w:noHBand="0" w:noVBand="0"/>
      </w:tblPr>
      <w:tblGrid>
        <w:gridCol w:w="9639"/>
      </w:tblGrid>
      <w:tr w:rsidR="00802FF3" w14:paraId="7D77475A" w14:textId="77777777" w:rsidTr="0018200C">
        <w:trPr>
          <w:trHeight w:val="398"/>
        </w:trPr>
        <w:tc>
          <w:tcPr>
            <w:tcW w:w="963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B6C1BE6" w14:textId="77777777" w:rsidR="00802FF3" w:rsidRDefault="00A13784" w:rsidP="00675B75">
            <w:pPr>
              <w:pStyle w:val="Nagwek1"/>
              <w:keepLines/>
              <w:numPr>
                <w:ilvl w:val="0"/>
                <w:numId w:val="30"/>
              </w:numPr>
              <w:shd w:val="clear" w:color="auto" w:fill="E7E6E6" w:themeFill="background2"/>
              <w:tabs>
                <w:tab w:val="clear" w:pos="0"/>
                <w:tab w:val="num" w:pos="507"/>
              </w:tabs>
              <w:snapToGrid w:val="0"/>
              <w:spacing w:before="120" w:after="120" w:line="240" w:lineRule="auto"/>
              <w:ind w:left="507" w:right="0" w:hanging="507"/>
              <w:jc w:val="both"/>
              <w:rPr>
                <w:rFonts w:eastAsia="Calibri" w:cstheme="minorHAnsi"/>
                <w:b w:val="0"/>
                <w:bCs w:val="0"/>
                <w:smallCaps/>
                <w:kern w:val="0"/>
                <w:sz w:val="20"/>
                <w:szCs w:val="20"/>
              </w:rPr>
            </w:pPr>
            <w:r>
              <w:rPr>
                <w:rFonts w:eastAsia="Calibri" w:cstheme="minorHAnsi"/>
                <w:b w:val="0"/>
                <w:bCs w:val="0"/>
                <w:smallCaps/>
                <w:kern w:val="0"/>
                <w:sz w:val="20"/>
                <w:szCs w:val="20"/>
              </w:rPr>
              <w:t xml:space="preserve">Wskazanie osób uprawnionych do komunikowania się z Wykonawcami </w:t>
            </w:r>
          </w:p>
        </w:tc>
      </w:tr>
    </w:tbl>
    <w:p w14:paraId="6EAC8443" w14:textId="77777777" w:rsidR="00802FF3" w:rsidRDefault="00A13784" w:rsidP="00675B75">
      <w:pPr>
        <w:keepNext/>
        <w:keepLines/>
        <w:spacing w:line="360" w:lineRule="auto"/>
        <w:ind w:right="-589"/>
        <w:jc w:val="both"/>
      </w:pPr>
      <w:r>
        <w:rPr>
          <w:rFonts w:ascii="Verdana" w:hAnsi="Verdana"/>
          <w:sz w:val="18"/>
          <w:szCs w:val="18"/>
        </w:rPr>
        <w:t xml:space="preserve">Ze strony Zamawiającego pracownikiem upoważnionym do porozumiewania się z Wykonawcami </w:t>
      </w:r>
      <w:r>
        <w:rPr>
          <w:rFonts w:ascii="Verdana" w:hAnsi="Verdana"/>
          <w:sz w:val="18"/>
          <w:szCs w:val="18"/>
        </w:rPr>
        <w:br/>
        <w:t xml:space="preserve">w sprawach zamówienia jest: </w:t>
      </w:r>
    </w:p>
    <w:p w14:paraId="6B5AF8C5" w14:textId="3CC6CFF1" w:rsidR="00802FF3" w:rsidRDefault="00FB6533" w:rsidP="00675B75">
      <w:pPr>
        <w:keepNext/>
        <w:keepLines/>
        <w:spacing w:line="360" w:lineRule="auto"/>
        <w:ind w:right="-589"/>
        <w:jc w:val="both"/>
      </w:pPr>
      <w:r>
        <w:rPr>
          <w:rFonts w:ascii="Verdana" w:hAnsi="Verdana"/>
          <w:sz w:val="18"/>
          <w:szCs w:val="18"/>
        </w:rPr>
        <w:t>Joanna Kowalska</w:t>
      </w:r>
      <w:r w:rsidR="005A6281">
        <w:rPr>
          <w:rFonts w:ascii="Verdana" w:hAnsi="Verdana"/>
          <w:sz w:val="18"/>
          <w:szCs w:val="18"/>
        </w:rPr>
        <w:t xml:space="preserve"> </w:t>
      </w:r>
      <w:r w:rsidR="00A13784">
        <w:rPr>
          <w:rFonts w:ascii="Verdana" w:hAnsi="Verdana"/>
          <w:sz w:val="18"/>
          <w:szCs w:val="18"/>
        </w:rPr>
        <w:t>– Dział Zamówień</w:t>
      </w:r>
      <w:r w:rsidR="004D4529">
        <w:rPr>
          <w:rFonts w:ascii="Verdana" w:hAnsi="Verdana"/>
          <w:sz w:val="18"/>
          <w:szCs w:val="18"/>
        </w:rPr>
        <w:t xml:space="preserve"> Publicznych UMW, tel. 71 / 784-1</w:t>
      </w:r>
      <w:r>
        <w:rPr>
          <w:rFonts w:ascii="Verdana" w:hAnsi="Verdana"/>
          <w:sz w:val="18"/>
          <w:szCs w:val="18"/>
        </w:rPr>
        <w:t>5</w:t>
      </w:r>
      <w:r w:rsidR="004D4529">
        <w:rPr>
          <w:rFonts w:ascii="Verdana" w:hAnsi="Verdana"/>
          <w:sz w:val="18"/>
          <w:szCs w:val="18"/>
        </w:rPr>
        <w:t>-</w:t>
      </w:r>
      <w:r>
        <w:rPr>
          <w:rFonts w:ascii="Verdana" w:hAnsi="Verdana"/>
          <w:sz w:val="18"/>
          <w:szCs w:val="18"/>
        </w:rPr>
        <w:t>6</w:t>
      </w:r>
      <w:r w:rsidR="004D4529">
        <w:rPr>
          <w:rFonts w:ascii="Verdana" w:hAnsi="Verdana"/>
          <w:sz w:val="18"/>
          <w:szCs w:val="18"/>
        </w:rPr>
        <w:t>4</w:t>
      </w:r>
      <w:r w:rsidR="00A13784">
        <w:rPr>
          <w:rFonts w:ascii="Verdana" w:hAnsi="Verdana"/>
          <w:sz w:val="18"/>
          <w:szCs w:val="18"/>
        </w:rPr>
        <w:t xml:space="preserve">, e-mail: </w:t>
      </w:r>
      <w:r w:rsidR="00FB6F1B">
        <w:rPr>
          <w:rFonts w:ascii="Verdana" w:hAnsi="Verdana"/>
          <w:sz w:val="18"/>
          <w:szCs w:val="18"/>
        </w:rPr>
        <w:br/>
      </w:r>
      <w:hyperlink r:id="rId12" w:history="1">
        <w:r w:rsidRPr="00905B84">
          <w:rPr>
            <w:rStyle w:val="Hipercze"/>
            <w:rFonts w:ascii="Verdana" w:hAnsi="Verdana"/>
            <w:sz w:val="18"/>
            <w:szCs w:val="18"/>
          </w:rPr>
          <w:t>joanna.kowalska@umw.edu.pl</w:t>
        </w:r>
      </w:hyperlink>
      <w:r w:rsidR="005A6281">
        <w:rPr>
          <w:rFonts w:ascii="Verdana" w:hAnsi="Verdana"/>
          <w:sz w:val="18"/>
          <w:szCs w:val="18"/>
        </w:rPr>
        <w:t xml:space="preserve"> </w:t>
      </w:r>
    </w:p>
    <w:p w14:paraId="1C069647" w14:textId="77777777" w:rsidR="00802FF3" w:rsidRDefault="00802FF3" w:rsidP="00675B75">
      <w:pPr>
        <w:keepNext/>
        <w:keepLines/>
        <w:spacing w:line="360" w:lineRule="auto"/>
        <w:rPr>
          <w:rFonts w:ascii="Verdana" w:hAnsi="Verdana"/>
          <w:b/>
          <w:sz w:val="18"/>
          <w:szCs w:val="18"/>
        </w:rPr>
      </w:pPr>
    </w:p>
    <w:tbl>
      <w:tblPr>
        <w:tblW w:w="9639" w:type="dxa"/>
        <w:tblInd w:w="-5" w:type="dxa"/>
        <w:tblLayout w:type="fixed"/>
        <w:tblCellMar>
          <w:top w:w="55" w:type="dxa"/>
          <w:left w:w="55" w:type="dxa"/>
          <w:bottom w:w="55" w:type="dxa"/>
          <w:right w:w="55" w:type="dxa"/>
        </w:tblCellMar>
        <w:tblLook w:val="0000" w:firstRow="0" w:lastRow="0" w:firstColumn="0" w:lastColumn="0" w:noHBand="0" w:noVBand="0"/>
      </w:tblPr>
      <w:tblGrid>
        <w:gridCol w:w="9639"/>
      </w:tblGrid>
      <w:tr w:rsidR="00802FF3" w14:paraId="34FD605B" w14:textId="77777777" w:rsidTr="0018200C">
        <w:trPr>
          <w:trHeight w:val="398"/>
        </w:trPr>
        <w:tc>
          <w:tcPr>
            <w:tcW w:w="963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3BFED3F" w14:textId="77777777" w:rsidR="00802FF3" w:rsidRDefault="00A13784" w:rsidP="00675B75">
            <w:pPr>
              <w:pStyle w:val="Nagwek1"/>
              <w:keepLines/>
              <w:numPr>
                <w:ilvl w:val="0"/>
                <w:numId w:val="30"/>
              </w:numPr>
              <w:shd w:val="clear" w:color="auto" w:fill="E7E6E6" w:themeFill="background2"/>
              <w:tabs>
                <w:tab w:val="clear" w:pos="0"/>
                <w:tab w:val="num" w:pos="507"/>
              </w:tabs>
              <w:snapToGrid w:val="0"/>
              <w:spacing w:before="120" w:after="120" w:line="240" w:lineRule="auto"/>
              <w:ind w:left="507" w:right="0" w:hanging="507"/>
              <w:jc w:val="both"/>
              <w:rPr>
                <w:rFonts w:eastAsia="Calibri" w:cstheme="minorHAnsi"/>
                <w:b w:val="0"/>
                <w:bCs w:val="0"/>
                <w:smallCaps/>
                <w:kern w:val="0"/>
                <w:sz w:val="20"/>
                <w:szCs w:val="20"/>
              </w:rPr>
            </w:pPr>
            <w:r>
              <w:rPr>
                <w:b w:val="0"/>
                <w:smallCaps/>
                <w:sz w:val="20"/>
                <w:szCs w:val="20"/>
              </w:rPr>
              <w:t>Termin</w:t>
            </w:r>
            <w:r>
              <w:rPr>
                <w:rFonts w:eastAsia="Calibri" w:cstheme="minorHAnsi"/>
                <w:b w:val="0"/>
                <w:bCs w:val="0"/>
                <w:smallCaps/>
                <w:kern w:val="0"/>
                <w:sz w:val="20"/>
                <w:szCs w:val="20"/>
              </w:rPr>
              <w:t xml:space="preserve"> związania ofertą</w:t>
            </w:r>
          </w:p>
        </w:tc>
      </w:tr>
    </w:tbl>
    <w:p w14:paraId="2ACD8ED6" w14:textId="697CFEFB" w:rsidR="00802FF3" w:rsidRPr="002B2313" w:rsidRDefault="00A13784" w:rsidP="00675B75">
      <w:pPr>
        <w:keepNext/>
        <w:keepLines/>
        <w:numPr>
          <w:ilvl w:val="0"/>
          <w:numId w:val="21"/>
        </w:numPr>
        <w:tabs>
          <w:tab w:val="clear" w:pos="0"/>
          <w:tab w:val="left" w:pos="426"/>
        </w:tabs>
        <w:spacing w:line="360" w:lineRule="auto"/>
        <w:ind w:left="426" w:right="-589" w:hanging="426"/>
        <w:jc w:val="both"/>
        <w:rPr>
          <w:rFonts w:ascii="Verdana" w:hAnsi="Verdana"/>
          <w:sz w:val="18"/>
          <w:szCs w:val="18"/>
        </w:rPr>
      </w:pPr>
      <w:r>
        <w:rPr>
          <w:rFonts w:ascii="Verdana" w:hAnsi="Verdana"/>
          <w:sz w:val="18"/>
          <w:szCs w:val="18"/>
        </w:rPr>
        <w:t xml:space="preserve">Wykonawca jest związany ofertą od dnia upływu terminu składania ofert do dnia </w:t>
      </w:r>
      <w:r w:rsidR="0049503F">
        <w:rPr>
          <w:rFonts w:ascii="Verdana" w:hAnsi="Verdana"/>
          <w:b/>
          <w:sz w:val="18"/>
          <w:szCs w:val="18"/>
          <w:highlight w:val="yellow"/>
        </w:rPr>
        <w:t>23</w:t>
      </w:r>
      <w:r w:rsidR="008C3B38" w:rsidRPr="00FB6533">
        <w:rPr>
          <w:rFonts w:ascii="Verdana" w:hAnsi="Verdana"/>
          <w:b/>
          <w:sz w:val="18"/>
          <w:szCs w:val="18"/>
          <w:highlight w:val="yellow"/>
        </w:rPr>
        <w:t>.</w:t>
      </w:r>
      <w:r w:rsidR="00B60B56" w:rsidRPr="00FB6533">
        <w:rPr>
          <w:rFonts w:ascii="Verdana" w:hAnsi="Verdana"/>
          <w:b/>
          <w:sz w:val="18"/>
          <w:szCs w:val="18"/>
          <w:highlight w:val="yellow"/>
        </w:rPr>
        <w:t>0</w:t>
      </w:r>
      <w:r w:rsidR="0049503F">
        <w:rPr>
          <w:rFonts w:ascii="Verdana" w:hAnsi="Verdana"/>
          <w:b/>
          <w:sz w:val="18"/>
          <w:szCs w:val="18"/>
          <w:highlight w:val="yellow"/>
        </w:rPr>
        <w:t>4</w:t>
      </w:r>
      <w:r w:rsidR="00B60B56" w:rsidRPr="00FB6533">
        <w:rPr>
          <w:rFonts w:ascii="Verdana" w:hAnsi="Verdana"/>
          <w:b/>
          <w:sz w:val="18"/>
          <w:szCs w:val="18"/>
          <w:highlight w:val="yellow"/>
        </w:rPr>
        <w:t>.2022</w:t>
      </w:r>
      <w:r w:rsidR="004D4529" w:rsidRPr="002B2313">
        <w:rPr>
          <w:rFonts w:ascii="Verdana" w:hAnsi="Verdana"/>
          <w:b/>
          <w:sz w:val="18"/>
          <w:szCs w:val="18"/>
        </w:rPr>
        <w:t> r</w:t>
      </w:r>
      <w:r w:rsidRPr="002B2313">
        <w:rPr>
          <w:rFonts w:ascii="Verdana" w:hAnsi="Verdana"/>
          <w:b/>
          <w:sz w:val="18"/>
          <w:szCs w:val="18"/>
        </w:rPr>
        <w:t>.</w:t>
      </w:r>
      <w:r w:rsidR="004D4529" w:rsidRPr="002B2313">
        <w:rPr>
          <w:rFonts w:ascii="Verdana" w:hAnsi="Verdana"/>
          <w:b/>
          <w:sz w:val="18"/>
          <w:szCs w:val="18"/>
        </w:rPr>
        <w:t xml:space="preserve"> </w:t>
      </w:r>
    </w:p>
    <w:p w14:paraId="2AED651C" w14:textId="03D1A19B" w:rsidR="00802FF3" w:rsidRDefault="00A13784" w:rsidP="00675B75">
      <w:pPr>
        <w:keepNext/>
        <w:keepLines/>
        <w:numPr>
          <w:ilvl w:val="0"/>
          <w:numId w:val="21"/>
        </w:numPr>
        <w:tabs>
          <w:tab w:val="clear" w:pos="0"/>
          <w:tab w:val="left" w:pos="426"/>
        </w:tabs>
        <w:spacing w:line="360" w:lineRule="auto"/>
        <w:ind w:left="426" w:right="-589" w:hanging="426"/>
        <w:jc w:val="both"/>
        <w:rPr>
          <w:rFonts w:ascii="Verdana" w:hAnsi="Verdana"/>
          <w:sz w:val="18"/>
          <w:szCs w:val="18"/>
        </w:rPr>
      </w:pPr>
      <w:r>
        <w:rPr>
          <w:rFonts w:ascii="Verdana" w:hAnsi="Verdana"/>
          <w:sz w:val="18"/>
          <w:szCs w:val="18"/>
        </w:rPr>
        <w:t xml:space="preserve">W przypadku, gdy wybór najkorzystniejszej oferty nie nastąpi przed </w:t>
      </w:r>
      <w:r w:rsidR="00B104E8">
        <w:rPr>
          <w:rFonts w:ascii="Verdana" w:hAnsi="Verdana"/>
          <w:sz w:val="18"/>
          <w:szCs w:val="18"/>
        </w:rPr>
        <w:t>upływem terminu związania ofert</w:t>
      </w:r>
      <w:r w:rsidR="00B104E8" w:rsidRPr="001C1D4B">
        <w:rPr>
          <w:rFonts w:ascii="Verdana" w:hAnsi="Verdana"/>
          <w:sz w:val="18"/>
          <w:szCs w:val="18"/>
        </w:rPr>
        <w:t>ą</w:t>
      </w:r>
      <w:r>
        <w:rPr>
          <w:rFonts w:ascii="Verdana" w:hAnsi="Verdana"/>
          <w:sz w:val="18"/>
          <w:szCs w:val="18"/>
        </w:rPr>
        <w:t xml:space="preserve"> określonego w SWZ, Zamawiający przed upływem terminu związania ofertą zwróci się jednokrotnie do Wykonawców o wyrażenie zgody na przedłużenie tego terminu o wskazywany przez niego okres, </w:t>
      </w:r>
      <w:r>
        <w:rPr>
          <w:rFonts w:ascii="Verdana" w:hAnsi="Verdana"/>
          <w:b/>
          <w:bCs/>
          <w:sz w:val="18"/>
          <w:szCs w:val="18"/>
        </w:rPr>
        <w:t>nie dłuższy niż 30 dni</w:t>
      </w:r>
      <w:r>
        <w:rPr>
          <w:rFonts w:ascii="Verdana" w:hAnsi="Verdana"/>
          <w:sz w:val="18"/>
          <w:szCs w:val="18"/>
        </w:rPr>
        <w:t>.</w:t>
      </w:r>
    </w:p>
    <w:p w14:paraId="704CB3F1" w14:textId="67B97096" w:rsidR="00802FF3" w:rsidRDefault="00A13784" w:rsidP="00675B75">
      <w:pPr>
        <w:keepNext/>
        <w:keepLines/>
        <w:numPr>
          <w:ilvl w:val="0"/>
          <w:numId w:val="21"/>
        </w:numPr>
        <w:tabs>
          <w:tab w:val="clear" w:pos="0"/>
          <w:tab w:val="left" w:pos="426"/>
        </w:tabs>
        <w:spacing w:line="360" w:lineRule="auto"/>
        <w:ind w:left="426" w:right="-589" w:hanging="426"/>
        <w:jc w:val="both"/>
        <w:rPr>
          <w:rFonts w:ascii="Verdana" w:hAnsi="Verdana"/>
          <w:sz w:val="18"/>
          <w:szCs w:val="18"/>
        </w:rPr>
      </w:pPr>
      <w:r>
        <w:rPr>
          <w:rFonts w:ascii="Verdana" w:hAnsi="Verdana"/>
          <w:sz w:val="18"/>
          <w:szCs w:val="18"/>
        </w:rPr>
        <w:t>Przed</w:t>
      </w:r>
      <w:r w:rsidR="00B104E8">
        <w:rPr>
          <w:rFonts w:ascii="Verdana" w:hAnsi="Verdana"/>
          <w:sz w:val="18"/>
          <w:szCs w:val="18"/>
        </w:rPr>
        <w:t>łużenie terminu związania ofert</w:t>
      </w:r>
      <w:r w:rsidR="00B104E8" w:rsidRPr="001C1D4B">
        <w:rPr>
          <w:rFonts w:ascii="Verdana" w:hAnsi="Verdana"/>
          <w:sz w:val="18"/>
          <w:szCs w:val="18"/>
        </w:rPr>
        <w:t>ą</w:t>
      </w:r>
      <w:r>
        <w:rPr>
          <w:rFonts w:ascii="Verdana" w:hAnsi="Verdana"/>
          <w:sz w:val="18"/>
          <w:szCs w:val="18"/>
        </w:rPr>
        <w:t>, o którym mowa w pkt. 2, wymaga złożenia przez Wykonawcę pisemnego oświadczenia o wyrażeniu zgody na przedłużenie terminu związania ofertą.</w:t>
      </w:r>
    </w:p>
    <w:p w14:paraId="49A01D69" w14:textId="27443ADA" w:rsidR="00802FF3" w:rsidRDefault="00A13784" w:rsidP="00675B75">
      <w:pPr>
        <w:pStyle w:val="Akapitzlist"/>
        <w:keepNext/>
        <w:keepLines/>
        <w:numPr>
          <w:ilvl w:val="0"/>
          <w:numId w:val="21"/>
        </w:numPr>
        <w:tabs>
          <w:tab w:val="clear" w:pos="0"/>
          <w:tab w:val="left" w:pos="426"/>
        </w:tabs>
        <w:spacing w:line="360" w:lineRule="auto"/>
        <w:ind w:left="426" w:right="-589" w:hanging="426"/>
        <w:jc w:val="both"/>
        <w:rPr>
          <w:rFonts w:ascii="Verdana" w:hAnsi="Verdana"/>
          <w:sz w:val="18"/>
          <w:szCs w:val="18"/>
        </w:rPr>
      </w:pPr>
      <w:r>
        <w:rPr>
          <w:rFonts w:ascii="Verdana" w:hAnsi="Verdana"/>
          <w:sz w:val="18"/>
          <w:szCs w:val="18"/>
        </w:rPr>
        <w:t xml:space="preserve">W przypadku gdy Zamawiający żąda wniesienia wadium, przedłużenie terminu związania ofertą, </w:t>
      </w:r>
      <w:r>
        <w:rPr>
          <w:rFonts w:ascii="Verdana" w:hAnsi="Verdana"/>
          <w:sz w:val="18"/>
          <w:szCs w:val="18"/>
        </w:rPr>
        <w:br/>
        <w:t>o którym mowa w pkt</w:t>
      </w:r>
      <w:r w:rsidR="001528D8">
        <w:rPr>
          <w:rFonts w:ascii="Verdana" w:hAnsi="Verdana"/>
          <w:sz w:val="18"/>
          <w:szCs w:val="18"/>
        </w:rPr>
        <w:t>.</w:t>
      </w:r>
      <w:r>
        <w:rPr>
          <w:rFonts w:ascii="Verdana" w:hAnsi="Verdana"/>
          <w:sz w:val="18"/>
          <w:szCs w:val="18"/>
        </w:rPr>
        <w:t xml:space="preserve"> 2, następuje wraz z przedłużeniem okresu ważności wadium albo, jeżeli nie jest to możliwe, z wniesieniem nowego wadium na przedłużony okres związania ofertą.</w:t>
      </w:r>
    </w:p>
    <w:p w14:paraId="1E951E89" w14:textId="77777777" w:rsidR="00802FF3" w:rsidRDefault="00802FF3" w:rsidP="00675B75">
      <w:pPr>
        <w:keepNext/>
        <w:keepLines/>
        <w:rPr>
          <w:rFonts w:ascii="Verdana" w:hAnsi="Verdana"/>
          <w:b/>
          <w:sz w:val="18"/>
          <w:szCs w:val="18"/>
        </w:rPr>
      </w:pPr>
    </w:p>
    <w:tbl>
      <w:tblPr>
        <w:tblW w:w="9639" w:type="dxa"/>
        <w:tblInd w:w="-5" w:type="dxa"/>
        <w:tblLayout w:type="fixed"/>
        <w:tblCellMar>
          <w:top w:w="55" w:type="dxa"/>
          <w:left w:w="55" w:type="dxa"/>
          <w:bottom w:w="55" w:type="dxa"/>
          <w:right w:w="55" w:type="dxa"/>
        </w:tblCellMar>
        <w:tblLook w:val="0000" w:firstRow="0" w:lastRow="0" w:firstColumn="0" w:lastColumn="0" w:noHBand="0" w:noVBand="0"/>
      </w:tblPr>
      <w:tblGrid>
        <w:gridCol w:w="9639"/>
      </w:tblGrid>
      <w:tr w:rsidR="00802FF3" w14:paraId="65277163" w14:textId="77777777" w:rsidTr="0004170C">
        <w:trPr>
          <w:trHeight w:val="398"/>
        </w:trPr>
        <w:tc>
          <w:tcPr>
            <w:tcW w:w="963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9C13BFE" w14:textId="583A7469" w:rsidR="00802FF3" w:rsidRDefault="00A13784" w:rsidP="00675B75">
            <w:pPr>
              <w:pStyle w:val="Nagwek1"/>
              <w:keepLines/>
              <w:numPr>
                <w:ilvl w:val="0"/>
                <w:numId w:val="30"/>
              </w:numPr>
              <w:shd w:val="clear" w:color="auto" w:fill="E7E6E6" w:themeFill="background2"/>
              <w:tabs>
                <w:tab w:val="clear" w:pos="0"/>
                <w:tab w:val="num" w:pos="507"/>
                <w:tab w:val="left" w:pos="1418"/>
              </w:tabs>
              <w:snapToGrid w:val="0"/>
              <w:spacing w:before="120" w:after="120" w:line="240" w:lineRule="auto"/>
              <w:ind w:left="507" w:right="0" w:hanging="507"/>
              <w:jc w:val="both"/>
              <w:rPr>
                <w:b w:val="0"/>
                <w:smallCaps/>
              </w:rPr>
            </w:pPr>
            <w:r>
              <w:rPr>
                <w:b w:val="0"/>
                <w:smallCaps/>
                <w:sz w:val="20"/>
                <w:szCs w:val="20"/>
              </w:rPr>
              <w:t>Opis sposobu przygotowywania ofert</w:t>
            </w:r>
            <w:r w:rsidR="001528D8">
              <w:rPr>
                <w:b w:val="0"/>
                <w:smallCaps/>
                <w:sz w:val="20"/>
                <w:szCs w:val="20"/>
              </w:rPr>
              <w:t>y</w:t>
            </w:r>
          </w:p>
        </w:tc>
      </w:tr>
    </w:tbl>
    <w:p w14:paraId="6D44F237" w14:textId="050FCA97" w:rsidR="00802FF3" w:rsidRPr="00144D90" w:rsidRDefault="00A13784" w:rsidP="00675B75">
      <w:pPr>
        <w:pStyle w:val="Akapitzlist"/>
        <w:keepNext/>
        <w:keepLines/>
        <w:numPr>
          <w:ilvl w:val="1"/>
          <w:numId w:val="17"/>
        </w:numPr>
        <w:tabs>
          <w:tab w:val="clear" w:pos="0"/>
          <w:tab w:val="num" w:pos="426"/>
        </w:tabs>
        <w:spacing w:line="360" w:lineRule="auto"/>
        <w:ind w:left="426" w:right="-589" w:hanging="426"/>
        <w:jc w:val="both"/>
        <w:rPr>
          <w:color w:val="000000"/>
        </w:rPr>
      </w:pPr>
      <w:r>
        <w:rPr>
          <w:rFonts w:ascii="Verdana" w:hAnsi="Verdana"/>
          <w:color w:val="000000"/>
          <w:sz w:val="18"/>
          <w:szCs w:val="18"/>
        </w:rPr>
        <w:t xml:space="preserve">Zamawiający </w:t>
      </w:r>
      <w:r w:rsidR="00921051">
        <w:rPr>
          <w:rFonts w:ascii="Verdana" w:hAnsi="Verdana"/>
          <w:color w:val="000000"/>
          <w:sz w:val="18"/>
          <w:szCs w:val="18"/>
          <w:u w:val="single"/>
        </w:rPr>
        <w:t>nie d</w:t>
      </w:r>
      <w:r>
        <w:rPr>
          <w:rFonts w:ascii="Verdana" w:hAnsi="Verdana"/>
          <w:color w:val="000000"/>
          <w:sz w:val="18"/>
          <w:szCs w:val="18"/>
          <w:u w:val="single"/>
        </w:rPr>
        <w:t>opuszcza</w:t>
      </w:r>
      <w:r w:rsidR="00921051">
        <w:rPr>
          <w:rFonts w:ascii="Verdana" w:hAnsi="Verdana"/>
          <w:color w:val="000000"/>
          <w:sz w:val="18"/>
          <w:szCs w:val="18"/>
        </w:rPr>
        <w:t xml:space="preserve"> składania</w:t>
      </w:r>
      <w:r>
        <w:rPr>
          <w:rFonts w:ascii="Verdana" w:hAnsi="Verdana"/>
          <w:color w:val="000000"/>
          <w:sz w:val="18"/>
          <w:szCs w:val="18"/>
        </w:rPr>
        <w:t xml:space="preserve"> ofert </w:t>
      </w:r>
      <w:r>
        <w:rPr>
          <w:rFonts w:ascii="Verdana" w:hAnsi="Verdana"/>
          <w:b/>
          <w:color w:val="000000"/>
          <w:sz w:val="18"/>
          <w:szCs w:val="18"/>
        </w:rPr>
        <w:t>częściowych</w:t>
      </w:r>
      <w:r>
        <w:rPr>
          <w:rFonts w:ascii="Verdana" w:hAnsi="Verdana"/>
          <w:color w:val="000000"/>
          <w:sz w:val="18"/>
          <w:szCs w:val="18"/>
        </w:rPr>
        <w:t xml:space="preserve">. </w:t>
      </w:r>
      <w:r w:rsidRPr="00144D90">
        <w:rPr>
          <w:rFonts w:ascii="Verdana" w:hAnsi="Verdana"/>
          <w:color w:val="000000"/>
          <w:sz w:val="18"/>
          <w:szCs w:val="18"/>
        </w:rPr>
        <w:t xml:space="preserve">Wykonawca może złożyć </w:t>
      </w:r>
      <w:r w:rsidR="00921051" w:rsidRPr="00144D90">
        <w:rPr>
          <w:rFonts w:ascii="Verdana" w:hAnsi="Verdana"/>
          <w:color w:val="000000"/>
          <w:sz w:val="18"/>
          <w:szCs w:val="18"/>
        </w:rPr>
        <w:t>tylko jedną ofertę</w:t>
      </w:r>
      <w:r w:rsidRPr="00144D90">
        <w:rPr>
          <w:rFonts w:ascii="Verdana" w:hAnsi="Verdana"/>
          <w:color w:val="000000"/>
          <w:sz w:val="18"/>
          <w:szCs w:val="18"/>
        </w:rPr>
        <w:t xml:space="preserve">. </w:t>
      </w:r>
    </w:p>
    <w:p w14:paraId="090D22DE" w14:textId="2EA89E7D" w:rsidR="00802FF3" w:rsidRDefault="00A13784" w:rsidP="00675B75">
      <w:pPr>
        <w:pStyle w:val="Akapitzlist"/>
        <w:keepNext/>
        <w:keepLines/>
        <w:numPr>
          <w:ilvl w:val="1"/>
          <w:numId w:val="17"/>
        </w:numPr>
        <w:tabs>
          <w:tab w:val="clear" w:pos="0"/>
          <w:tab w:val="num" w:pos="426"/>
        </w:tabs>
        <w:spacing w:line="360" w:lineRule="auto"/>
        <w:ind w:left="426" w:right="-589" w:hanging="426"/>
        <w:jc w:val="both"/>
        <w:rPr>
          <w:rFonts w:ascii="Verdana" w:hAnsi="Verdana"/>
          <w:b/>
          <w:bCs/>
          <w:sz w:val="18"/>
          <w:szCs w:val="18"/>
        </w:rPr>
      </w:pPr>
      <w:r>
        <w:rPr>
          <w:rFonts w:ascii="Verdana" w:hAnsi="Verdana" w:cs="Arial"/>
          <w:sz w:val="18"/>
          <w:szCs w:val="18"/>
        </w:rPr>
        <w:t xml:space="preserve">Zamawiający </w:t>
      </w:r>
      <w:r>
        <w:rPr>
          <w:rFonts w:ascii="Verdana" w:hAnsi="Verdana" w:cs="Arial"/>
          <w:sz w:val="18"/>
          <w:szCs w:val="18"/>
          <w:u w:val="single"/>
        </w:rPr>
        <w:t>nie dopuszcza</w:t>
      </w:r>
      <w:r w:rsidR="00C822E8">
        <w:rPr>
          <w:rFonts w:ascii="Verdana" w:hAnsi="Verdana" w:cs="Arial"/>
          <w:sz w:val="18"/>
          <w:szCs w:val="18"/>
        </w:rPr>
        <w:t xml:space="preserve"> </w:t>
      </w:r>
      <w:r>
        <w:rPr>
          <w:rFonts w:ascii="Verdana" w:hAnsi="Verdana" w:cs="Arial"/>
          <w:sz w:val="18"/>
          <w:szCs w:val="18"/>
        </w:rPr>
        <w:t xml:space="preserve">składania ofert </w:t>
      </w:r>
      <w:r>
        <w:rPr>
          <w:rFonts w:ascii="Verdana" w:hAnsi="Verdana" w:cs="Arial"/>
          <w:b/>
          <w:bCs/>
          <w:sz w:val="18"/>
          <w:szCs w:val="18"/>
        </w:rPr>
        <w:t>wariantowych</w:t>
      </w:r>
      <w:r>
        <w:rPr>
          <w:rFonts w:ascii="Verdana" w:hAnsi="Verdana" w:cs="Arial"/>
          <w:bCs/>
          <w:sz w:val="18"/>
          <w:szCs w:val="18"/>
        </w:rPr>
        <w:t>.</w:t>
      </w:r>
    </w:p>
    <w:p w14:paraId="57FF4DED" w14:textId="77777777" w:rsidR="00802FF3" w:rsidRDefault="00A13784" w:rsidP="00675B75">
      <w:pPr>
        <w:pStyle w:val="Akapitzlist"/>
        <w:keepNext/>
        <w:keepLines/>
        <w:numPr>
          <w:ilvl w:val="1"/>
          <w:numId w:val="17"/>
        </w:numPr>
        <w:tabs>
          <w:tab w:val="clear" w:pos="0"/>
          <w:tab w:val="num" w:pos="426"/>
        </w:tabs>
        <w:spacing w:line="360" w:lineRule="auto"/>
        <w:ind w:left="426" w:right="-589" w:hanging="426"/>
        <w:jc w:val="both"/>
        <w:rPr>
          <w:rFonts w:ascii="Verdana" w:hAnsi="Verdana"/>
          <w:b/>
          <w:bCs/>
          <w:sz w:val="18"/>
          <w:szCs w:val="18"/>
        </w:rPr>
      </w:pPr>
      <w:r>
        <w:rPr>
          <w:rFonts w:ascii="Verdana" w:hAnsi="Verdana" w:cs="Arial"/>
          <w:sz w:val="18"/>
          <w:szCs w:val="18"/>
        </w:rPr>
        <w:lastRenderedPageBreak/>
        <w:t xml:space="preserve">Wykonawca ponosi wszelkie koszty związane z przygotowaniem i złożeniem oferty. </w:t>
      </w:r>
    </w:p>
    <w:p w14:paraId="785D6E89" w14:textId="77777777" w:rsidR="00802FF3" w:rsidRDefault="00A13784" w:rsidP="00675B75">
      <w:pPr>
        <w:pStyle w:val="Akapitzlist"/>
        <w:keepNext/>
        <w:keepLines/>
        <w:numPr>
          <w:ilvl w:val="1"/>
          <w:numId w:val="17"/>
        </w:numPr>
        <w:tabs>
          <w:tab w:val="clear" w:pos="0"/>
          <w:tab w:val="num" w:pos="426"/>
        </w:tabs>
        <w:spacing w:line="360" w:lineRule="auto"/>
        <w:ind w:left="426" w:right="-589" w:hanging="426"/>
        <w:jc w:val="both"/>
        <w:rPr>
          <w:rFonts w:ascii="Verdana" w:hAnsi="Verdana"/>
          <w:sz w:val="18"/>
          <w:szCs w:val="18"/>
        </w:rPr>
      </w:pPr>
      <w:r>
        <w:rPr>
          <w:rFonts w:ascii="Verdana" w:hAnsi="Verdana"/>
          <w:sz w:val="18"/>
          <w:szCs w:val="18"/>
        </w:rPr>
        <w:t xml:space="preserve">Oferta powinna zawierać: </w:t>
      </w:r>
    </w:p>
    <w:p w14:paraId="33667E1F" w14:textId="6BBD30BB" w:rsidR="00802FF3" w:rsidRPr="00263714" w:rsidRDefault="00A13784" w:rsidP="00675B75">
      <w:pPr>
        <w:keepNext/>
        <w:keepLines/>
        <w:numPr>
          <w:ilvl w:val="2"/>
          <w:numId w:val="14"/>
        </w:numPr>
        <w:tabs>
          <w:tab w:val="clear" w:pos="0"/>
          <w:tab w:val="num" w:pos="851"/>
        </w:tabs>
        <w:spacing w:line="360" w:lineRule="auto"/>
        <w:ind w:left="851" w:right="-589" w:hanging="425"/>
        <w:jc w:val="both"/>
        <w:rPr>
          <w:rFonts w:ascii="Verdana" w:hAnsi="Verdana" w:cs="Arial"/>
          <w:sz w:val="18"/>
          <w:szCs w:val="18"/>
        </w:rPr>
      </w:pPr>
      <w:r w:rsidRPr="00263714">
        <w:rPr>
          <w:rFonts w:ascii="Verdana" w:hAnsi="Verdana" w:cs="Arial"/>
          <w:b/>
          <w:bCs/>
          <w:sz w:val="18"/>
          <w:szCs w:val="18"/>
        </w:rPr>
        <w:t xml:space="preserve">Formularz ofertowy </w:t>
      </w:r>
      <w:r w:rsidRPr="00263714">
        <w:rPr>
          <w:rFonts w:ascii="Verdana" w:hAnsi="Verdana" w:cs="Arial"/>
          <w:sz w:val="18"/>
          <w:szCs w:val="18"/>
        </w:rPr>
        <w:t xml:space="preserve">(wzór – </w:t>
      </w:r>
      <w:r w:rsidR="00921051" w:rsidRPr="00263714">
        <w:rPr>
          <w:rFonts w:ascii="Verdana" w:hAnsi="Verdana" w:cs="Arial"/>
          <w:i/>
          <w:sz w:val="18"/>
          <w:szCs w:val="18"/>
        </w:rPr>
        <w:t>załącznik nr 1</w:t>
      </w:r>
      <w:r w:rsidR="00FB6533">
        <w:rPr>
          <w:rFonts w:ascii="Verdana" w:hAnsi="Verdana" w:cs="Arial"/>
          <w:i/>
          <w:sz w:val="18"/>
          <w:szCs w:val="18"/>
        </w:rPr>
        <w:t xml:space="preserve"> (A-G)</w:t>
      </w:r>
      <w:r w:rsidRPr="00263714">
        <w:rPr>
          <w:rFonts w:ascii="Verdana" w:hAnsi="Verdana" w:cs="Arial"/>
          <w:i/>
          <w:sz w:val="18"/>
          <w:szCs w:val="18"/>
        </w:rPr>
        <w:t xml:space="preserve"> do SWZ</w:t>
      </w:r>
      <w:r w:rsidR="00607DF2" w:rsidRPr="00263714">
        <w:rPr>
          <w:rFonts w:ascii="Verdana" w:hAnsi="Verdana" w:cs="Arial"/>
          <w:sz w:val="18"/>
          <w:szCs w:val="18"/>
        </w:rPr>
        <w:t xml:space="preserve">) – </w:t>
      </w:r>
      <w:r w:rsidR="00FB6533">
        <w:rPr>
          <w:rFonts w:ascii="Verdana" w:hAnsi="Verdana" w:cs="Arial"/>
          <w:sz w:val="18"/>
          <w:szCs w:val="18"/>
        </w:rPr>
        <w:t xml:space="preserve">dla części, na którą(e) Wykonawca składa ofertę - </w:t>
      </w:r>
      <w:r w:rsidR="00FB6533" w:rsidRPr="00263714">
        <w:rPr>
          <w:rFonts w:ascii="Verdana" w:hAnsi="Verdana" w:cs="Arial"/>
          <w:sz w:val="18"/>
          <w:szCs w:val="18"/>
        </w:rPr>
        <w:t xml:space="preserve"> </w:t>
      </w:r>
      <w:r w:rsidR="00607DF2" w:rsidRPr="00263714">
        <w:rPr>
          <w:rFonts w:ascii="Verdana" w:hAnsi="Verdana" w:cs="Arial"/>
          <w:sz w:val="18"/>
          <w:szCs w:val="18"/>
        </w:rPr>
        <w:t>wypełniony przez Wykonawcę.</w:t>
      </w:r>
    </w:p>
    <w:p w14:paraId="7E014AF1" w14:textId="7EB1B4AD" w:rsidR="00802FF3" w:rsidRPr="00263714" w:rsidRDefault="00A13784" w:rsidP="00675B75">
      <w:pPr>
        <w:keepNext/>
        <w:keepLines/>
        <w:numPr>
          <w:ilvl w:val="2"/>
          <w:numId w:val="14"/>
        </w:numPr>
        <w:tabs>
          <w:tab w:val="clear" w:pos="0"/>
          <w:tab w:val="num" w:pos="851"/>
        </w:tabs>
        <w:spacing w:line="360" w:lineRule="auto"/>
        <w:ind w:left="851" w:right="-589" w:hanging="425"/>
        <w:jc w:val="both"/>
        <w:rPr>
          <w:rFonts w:ascii="Verdana" w:hAnsi="Verdana" w:cs="Arial"/>
          <w:sz w:val="18"/>
          <w:szCs w:val="18"/>
        </w:rPr>
      </w:pPr>
      <w:r w:rsidRPr="00263714">
        <w:rPr>
          <w:rFonts w:ascii="Verdana" w:hAnsi="Verdana" w:cs="Arial"/>
          <w:b/>
          <w:sz w:val="18"/>
          <w:szCs w:val="18"/>
        </w:rPr>
        <w:t>Oświadczenie o niepodleganiu wykluczeniu oraz spełnianiu warunków udziału w</w:t>
      </w:r>
      <w:r w:rsidR="00921051" w:rsidRPr="00263714">
        <w:rPr>
          <w:rFonts w:ascii="Verdana" w:hAnsi="Verdana" w:cs="Arial"/>
          <w:b/>
          <w:sz w:val="18"/>
          <w:szCs w:val="18"/>
        </w:rPr>
        <w:t> </w:t>
      </w:r>
      <w:r w:rsidRPr="00263714">
        <w:rPr>
          <w:rFonts w:ascii="Verdana" w:hAnsi="Verdana" w:cs="Arial"/>
          <w:b/>
          <w:sz w:val="18"/>
          <w:szCs w:val="18"/>
        </w:rPr>
        <w:t xml:space="preserve">postępowaniu </w:t>
      </w:r>
      <w:r w:rsidRPr="00263714">
        <w:rPr>
          <w:rFonts w:ascii="Verdana" w:hAnsi="Verdana" w:cs="Arial"/>
          <w:sz w:val="18"/>
          <w:szCs w:val="18"/>
        </w:rPr>
        <w:t xml:space="preserve">(wzór </w:t>
      </w:r>
      <w:r w:rsidRPr="00263714">
        <w:rPr>
          <w:rFonts w:ascii="Verdana" w:hAnsi="Verdana" w:cs="Arial"/>
          <w:i/>
          <w:sz w:val="18"/>
          <w:szCs w:val="18"/>
        </w:rPr>
        <w:t>załącznik nr 3 do SWZ</w:t>
      </w:r>
      <w:r w:rsidR="00607DF2" w:rsidRPr="00263714">
        <w:rPr>
          <w:rFonts w:ascii="Verdana" w:hAnsi="Verdana" w:cs="Arial"/>
          <w:sz w:val="18"/>
          <w:szCs w:val="18"/>
        </w:rPr>
        <w:t>) –wypełnione przez Wykonawcę.</w:t>
      </w:r>
    </w:p>
    <w:p w14:paraId="12A4FE08" w14:textId="40715517" w:rsidR="00802FF3" w:rsidRPr="00263714" w:rsidRDefault="00A13784" w:rsidP="00675B75">
      <w:pPr>
        <w:keepNext/>
        <w:keepLines/>
        <w:numPr>
          <w:ilvl w:val="2"/>
          <w:numId w:val="14"/>
        </w:numPr>
        <w:tabs>
          <w:tab w:val="clear" w:pos="0"/>
          <w:tab w:val="num" w:pos="851"/>
        </w:tabs>
        <w:spacing w:line="360" w:lineRule="auto"/>
        <w:ind w:left="851" w:right="-589" w:hanging="425"/>
        <w:jc w:val="both"/>
        <w:rPr>
          <w:rFonts w:ascii="Verdana" w:hAnsi="Verdana" w:cs="Arial"/>
          <w:sz w:val="18"/>
          <w:szCs w:val="18"/>
        </w:rPr>
      </w:pPr>
      <w:r w:rsidRPr="00263714">
        <w:rPr>
          <w:rFonts w:ascii="Verdana" w:hAnsi="Verdana"/>
          <w:sz w:val="18"/>
          <w:szCs w:val="18"/>
        </w:rPr>
        <w:t xml:space="preserve">Oświadczenia Wykonawców wspólnie ubiegających się o udzielenie zamówienia </w:t>
      </w:r>
      <w:r w:rsidRPr="00263714">
        <w:rPr>
          <w:rFonts w:ascii="Verdana" w:hAnsi="Verdana" w:cs="Arial"/>
          <w:sz w:val="18"/>
          <w:szCs w:val="18"/>
        </w:rPr>
        <w:t xml:space="preserve">(wzór </w:t>
      </w:r>
      <w:r w:rsidRPr="00263714">
        <w:rPr>
          <w:rFonts w:ascii="Verdana" w:hAnsi="Verdana" w:cs="Arial"/>
          <w:i/>
          <w:sz w:val="18"/>
          <w:szCs w:val="18"/>
        </w:rPr>
        <w:t>załącznik nr 5 do SWZ</w:t>
      </w:r>
      <w:r w:rsidRPr="00263714">
        <w:rPr>
          <w:rFonts w:ascii="Verdana" w:hAnsi="Verdana" w:cs="Arial"/>
          <w:sz w:val="18"/>
          <w:szCs w:val="18"/>
        </w:rPr>
        <w:t>)</w:t>
      </w:r>
      <w:r w:rsidRPr="00263714">
        <w:rPr>
          <w:rFonts w:ascii="Verdana" w:hAnsi="Verdana"/>
          <w:sz w:val="18"/>
          <w:szCs w:val="18"/>
        </w:rPr>
        <w:t xml:space="preserve"> </w:t>
      </w:r>
      <w:r w:rsidRPr="00263714">
        <w:rPr>
          <w:rFonts w:ascii="Verdana" w:hAnsi="Verdana" w:cs="Arial"/>
          <w:sz w:val="18"/>
          <w:szCs w:val="18"/>
        </w:rPr>
        <w:t xml:space="preserve">– </w:t>
      </w:r>
      <w:r w:rsidRPr="00263714">
        <w:rPr>
          <w:rFonts w:ascii="Verdana" w:hAnsi="Verdana" w:cs="Arial"/>
          <w:b/>
          <w:sz w:val="18"/>
          <w:szCs w:val="18"/>
        </w:rPr>
        <w:t>jeżeli dotyczy</w:t>
      </w:r>
      <w:r w:rsidR="00607DF2" w:rsidRPr="00263714">
        <w:rPr>
          <w:rFonts w:ascii="Verdana" w:hAnsi="Verdana"/>
          <w:sz w:val="18"/>
          <w:szCs w:val="18"/>
        </w:rPr>
        <w:t>.</w:t>
      </w:r>
    </w:p>
    <w:p w14:paraId="5EB243C2" w14:textId="0D494EB7" w:rsidR="00802FF3" w:rsidRPr="00263714" w:rsidRDefault="00A13784" w:rsidP="00675B75">
      <w:pPr>
        <w:keepNext/>
        <w:keepLines/>
        <w:numPr>
          <w:ilvl w:val="2"/>
          <w:numId w:val="14"/>
        </w:numPr>
        <w:tabs>
          <w:tab w:val="clear" w:pos="0"/>
          <w:tab w:val="num" w:pos="851"/>
        </w:tabs>
        <w:spacing w:line="360" w:lineRule="auto"/>
        <w:ind w:left="851" w:right="-589" w:hanging="425"/>
        <w:jc w:val="both"/>
        <w:rPr>
          <w:rFonts w:ascii="Verdana" w:hAnsi="Verdana" w:cs="Arial"/>
          <w:sz w:val="18"/>
          <w:szCs w:val="18"/>
        </w:rPr>
      </w:pPr>
      <w:r w:rsidRPr="00263714">
        <w:rPr>
          <w:rFonts w:ascii="Verdana" w:hAnsi="Verdana"/>
          <w:sz w:val="18"/>
          <w:szCs w:val="18"/>
        </w:rPr>
        <w:t>Zobowiązanie podmiotu udostępniającego</w:t>
      </w:r>
      <w:r w:rsidRPr="00263714">
        <w:rPr>
          <w:rFonts w:ascii="Verdana" w:eastAsiaTheme="minorHAnsi" w:hAnsi="Verdana" w:cs="Arial"/>
          <w:bCs/>
          <w:sz w:val="18"/>
          <w:szCs w:val="18"/>
          <w:lang w:eastAsia="en-US"/>
        </w:rPr>
        <w:t xml:space="preserve"> zasoby </w:t>
      </w:r>
      <w:r w:rsidRPr="00263714">
        <w:rPr>
          <w:rFonts w:ascii="Verdana" w:hAnsi="Verdana" w:cs="Arial"/>
          <w:sz w:val="18"/>
          <w:szCs w:val="18"/>
        </w:rPr>
        <w:t xml:space="preserve">(wzór </w:t>
      </w:r>
      <w:r w:rsidRPr="00263714">
        <w:rPr>
          <w:rFonts w:ascii="Verdana" w:hAnsi="Verdana" w:cs="Arial"/>
          <w:i/>
          <w:sz w:val="18"/>
          <w:szCs w:val="18"/>
        </w:rPr>
        <w:t>załącznik nr 6 do SWZ</w:t>
      </w:r>
      <w:r w:rsidRPr="00263714">
        <w:rPr>
          <w:rFonts w:ascii="Verdana" w:hAnsi="Verdana" w:cs="Arial"/>
          <w:sz w:val="18"/>
          <w:szCs w:val="18"/>
        </w:rPr>
        <w:t>)</w:t>
      </w:r>
      <w:r w:rsidRPr="00263714">
        <w:rPr>
          <w:rFonts w:ascii="Verdana" w:hAnsi="Verdana"/>
          <w:sz w:val="18"/>
          <w:szCs w:val="18"/>
        </w:rPr>
        <w:t xml:space="preserve"> </w:t>
      </w:r>
      <w:r w:rsidRPr="00263714">
        <w:rPr>
          <w:rFonts w:ascii="Verdana" w:hAnsi="Verdana" w:cs="Arial"/>
          <w:sz w:val="18"/>
          <w:szCs w:val="18"/>
        </w:rPr>
        <w:t xml:space="preserve">– </w:t>
      </w:r>
      <w:r w:rsidRPr="00263714">
        <w:rPr>
          <w:rFonts w:ascii="Verdana" w:hAnsi="Verdana" w:cs="Arial"/>
          <w:b/>
          <w:sz w:val="18"/>
          <w:szCs w:val="18"/>
        </w:rPr>
        <w:t>jeżeli dotyczy</w:t>
      </w:r>
      <w:r w:rsidR="00607DF2" w:rsidRPr="00263714">
        <w:rPr>
          <w:rFonts w:ascii="Verdana" w:hAnsi="Verdana"/>
          <w:sz w:val="18"/>
          <w:szCs w:val="18"/>
        </w:rPr>
        <w:t>.</w:t>
      </w:r>
    </w:p>
    <w:p w14:paraId="77DE54EC" w14:textId="2E2C7689" w:rsidR="00802FF3" w:rsidRPr="00263714" w:rsidRDefault="00A13784" w:rsidP="00675B75">
      <w:pPr>
        <w:keepNext/>
        <w:keepLines/>
        <w:numPr>
          <w:ilvl w:val="2"/>
          <w:numId w:val="14"/>
        </w:numPr>
        <w:tabs>
          <w:tab w:val="clear" w:pos="0"/>
          <w:tab w:val="num" w:pos="851"/>
        </w:tabs>
        <w:spacing w:line="360" w:lineRule="auto"/>
        <w:ind w:left="851" w:right="-589" w:hanging="425"/>
        <w:jc w:val="both"/>
        <w:rPr>
          <w:rFonts w:ascii="Verdana" w:hAnsi="Verdana"/>
          <w:sz w:val="18"/>
          <w:szCs w:val="18"/>
        </w:rPr>
      </w:pPr>
      <w:r w:rsidRPr="00263714">
        <w:rPr>
          <w:rFonts w:ascii="Verdana" w:hAnsi="Verdana" w:cs="Arial"/>
          <w:b/>
          <w:sz w:val="18"/>
          <w:szCs w:val="18"/>
        </w:rPr>
        <w:t>Pełnomocnictwa</w:t>
      </w:r>
      <w:r w:rsidRPr="00263714">
        <w:rPr>
          <w:rFonts w:ascii="Verdana" w:hAnsi="Verdana" w:cs="Arial"/>
          <w:sz w:val="18"/>
          <w:szCs w:val="18"/>
        </w:rPr>
        <w:t xml:space="preserve"> osób</w:t>
      </w:r>
      <w:r w:rsidRPr="00263714">
        <w:rPr>
          <w:rFonts w:ascii="Verdana" w:hAnsi="Verdana" w:cs="Arial"/>
          <w:b/>
          <w:sz w:val="18"/>
          <w:szCs w:val="18"/>
        </w:rPr>
        <w:t xml:space="preserve"> </w:t>
      </w:r>
      <w:r w:rsidRPr="00263714">
        <w:rPr>
          <w:rFonts w:ascii="Verdana" w:hAnsi="Verdana" w:cs="Arial"/>
          <w:sz w:val="18"/>
          <w:szCs w:val="18"/>
        </w:rPr>
        <w:t xml:space="preserve">podpisujących ofertę do podejmowania zobowiązań w imieniu Wykonawcy – </w:t>
      </w:r>
      <w:r w:rsidRPr="00263714">
        <w:rPr>
          <w:rFonts w:ascii="Verdana" w:hAnsi="Verdana" w:cs="Arial"/>
          <w:b/>
          <w:sz w:val="18"/>
          <w:szCs w:val="18"/>
        </w:rPr>
        <w:t>jeżeli dotyczy</w:t>
      </w:r>
      <w:r w:rsidR="00607DF2" w:rsidRPr="00263714">
        <w:rPr>
          <w:rFonts w:ascii="Verdana" w:hAnsi="Verdana" w:cs="Arial"/>
          <w:sz w:val="18"/>
          <w:szCs w:val="18"/>
        </w:rPr>
        <w:t>.</w:t>
      </w:r>
      <w:r w:rsidRPr="00263714">
        <w:rPr>
          <w:rFonts w:ascii="Verdana" w:hAnsi="Verdana"/>
          <w:sz w:val="18"/>
          <w:szCs w:val="18"/>
        </w:rPr>
        <w:t xml:space="preserve"> </w:t>
      </w:r>
    </w:p>
    <w:p w14:paraId="276CCDB5" w14:textId="48FCDE11" w:rsidR="00802FF3" w:rsidRPr="00263714" w:rsidRDefault="005A6281" w:rsidP="00675B75">
      <w:pPr>
        <w:pStyle w:val="Akapitzlist"/>
        <w:keepNext/>
        <w:keepLines/>
        <w:spacing w:line="360" w:lineRule="auto"/>
        <w:ind w:left="851" w:right="-589"/>
        <w:jc w:val="both"/>
        <w:rPr>
          <w:rFonts w:ascii="Verdana" w:hAnsi="Verdana"/>
          <w:sz w:val="18"/>
          <w:szCs w:val="18"/>
        </w:rPr>
      </w:pPr>
      <w:r w:rsidRPr="00263714">
        <w:rPr>
          <w:rFonts w:ascii="Verdana" w:hAnsi="Verdana"/>
          <w:sz w:val="18"/>
          <w:szCs w:val="18"/>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41C68DB" w14:textId="2D587C0B" w:rsidR="00802FF3" w:rsidRPr="00263714" w:rsidRDefault="00A13784" w:rsidP="00675B75">
      <w:pPr>
        <w:pStyle w:val="Akapitzlist"/>
        <w:keepNext/>
        <w:keepLines/>
        <w:numPr>
          <w:ilvl w:val="2"/>
          <w:numId w:val="37"/>
        </w:numPr>
        <w:tabs>
          <w:tab w:val="clear" w:pos="0"/>
          <w:tab w:val="num" w:pos="851"/>
        </w:tabs>
        <w:spacing w:line="360" w:lineRule="auto"/>
        <w:ind w:left="851" w:right="-589" w:hanging="425"/>
        <w:jc w:val="both"/>
      </w:pPr>
      <w:r w:rsidRPr="00263714">
        <w:rPr>
          <w:rFonts w:ascii="Verdana" w:hAnsi="Verdana" w:cs="Arial"/>
          <w:b/>
          <w:bCs/>
          <w:sz w:val="18"/>
          <w:szCs w:val="18"/>
        </w:rPr>
        <w:t xml:space="preserve">Wykaz doświadczenia zawodowego </w:t>
      </w:r>
      <w:r w:rsidR="00147D7F" w:rsidRPr="00263714">
        <w:rPr>
          <w:rFonts w:ascii="Verdana" w:hAnsi="Verdana" w:cs="Arial"/>
          <w:b/>
          <w:bCs/>
          <w:sz w:val="18"/>
          <w:szCs w:val="18"/>
        </w:rPr>
        <w:t>trener</w:t>
      </w:r>
      <w:r w:rsidR="00FB6533">
        <w:rPr>
          <w:rFonts w:ascii="Verdana" w:hAnsi="Verdana" w:cs="Arial"/>
          <w:b/>
          <w:bCs/>
          <w:sz w:val="18"/>
          <w:szCs w:val="18"/>
        </w:rPr>
        <w:t>a/trener</w:t>
      </w:r>
      <w:r w:rsidR="00147D7F" w:rsidRPr="00263714">
        <w:rPr>
          <w:rFonts w:ascii="Verdana" w:hAnsi="Verdana" w:cs="Arial"/>
          <w:b/>
          <w:bCs/>
          <w:sz w:val="18"/>
          <w:szCs w:val="18"/>
        </w:rPr>
        <w:t xml:space="preserve">ów </w:t>
      </w:r>
      <w:r w:rsidRPr="00263714">
        <w:rPr>
          <w:rFonts w:ascii="Verdana" w:hAnsi="Verdana" w:cs="Arial"/>
          <w:sz w:val="18"/>
          <w:szCs w:val="18"/>
        </w:rPr>
        <w:t xml:space="preserve">(wzór – </w:t>
      </w:r>
      <w:r w:rsidR="001A6A8D" w:rsidRPr="00263714">
        <w:rPr>
          <w:rFonts w:ascii="Verdana" w:hAnsi="Verdana" w:cs="Arial"/>
          <w:i/>
          <w:sz w:val="18"/>
          <w:szCs w:val="18"/>
        </w:rPr>
        <w:t>załącznik nr 7</w:t>
      </w:r>
      <w:r w:rsidR="00FB6533">
        <w:rPr>
          <w:rFonts w:ascii="Verdana" w:hAnsi="Verdana" w:cs="Arial"/>
          <w:i/>
          <w:sz w:val="18"/>
          <w:szCs w:val="18"/>
        </w:rPr>
        <w:t xml:space="preserve"> (A-G)</w:t>
      </w:r>
      <w:r w:rsidRPr="00263714">
        <w:rPr>
          <w:rFonts w:ascii="Verdana" w:hAnsi="Verdana" w:cs="Arial"/>
          <w:i/>
          <w:sz w:val="18"/>
          <w:szCs w:val="18"/>
        </w:rPr>
        <w:t xml:space="preserve"> do</w:t>
      </w:r>
      <w:r w:rsidRPr="00263714">
        <w:rPr>
          <w:rFonts w:ascii="Verdana" w:hAnsi="Verdana" w:cs="Arial"/>
          <w:sz w:val="18"/>
          <w:szCs w:val="18"/>
        </w:rPr>
        <w:t> </w:t>
      </w:r>
      <w:r w:rsidRPr="00263714">
        <w:rPr>
          <w:rFonts w:ascii="Verdana" w:hAnsi="Verdana" w:cs="Arial"/>
          <w:i/>
          <w:sz w:val="18"/>
          <w:szCs w:val="18"/>
        </w:rPr>
        <w:t>SWZ</w:t>
      </w:r>
      <w:r w:rsidR="00607DF2" w:rsidRPr="00263714">
        <w:rPr>
          <w:rFonts w:ascii="Verdana" w:hAnsi="Verdana" w:cs="Arial"/>
          <w:sz w:val="18"/>
          <w:szCs w:val="18"/>
        </w:rPr>
        <w:t>), wypełniony przez Wykonawcę.</w:t>
      </w:r>
    </w:p>
    <w:p w14:paraId="186AF86F" w14:textId="77777777" w:rsidR="00802FF3" w:rsidRDefault="00A13784" w:rsidP="00675B75">
      <w:pPr>
        <w:pStyle w:val="Akapitzlist"/>
        <w:keepNext/>
        <w:keepLines/>
        <w:numPr>
          <w:ilvl w:val="1"/>
          <w:numId w:val="17"/>
        </w:numPr>
        <w:tabs>
          <w:tab w:val="clear" w:pos="0"/>
          <w:tab w:val="num" w:pos="426"/>
        </w:tabs>
        <w:spacing w:line="360" w:lineRule="auto"/>
        <w:ind w:left="426" w:right="-589" w:hanging="426"/>
        <w:jc w:val="both"/>
        <w:rPr>
          <w:rFonts w:ascii="Verdana" w:hAnsi="Verdana"/>
          <w:sz w:val="18"/>
          <w:szCs w:val="18"/>
        </w:rPr>
      </w:pPr>
      <w:r>
        <w:rPr>
          <w:rFonts w:ascii="Verdana" w:hAnsi="Verdana"/>
          <w:sz w:val="18"/>
          <w:szCs w:val="18"/>
        </w:rPr>
        <w:t>Załączniki do SWZ są wzorami. Zamawiający zaleca ich użycie w składanej ofercie. Dopuszcza się zamieszczenie w ofercie załączników opracowanych przez Wykonawcę, pod warunkiem jednak, że ich treść będzie odpowiadała treści formularzy załączonych do SWZ.</w:t>
      </w:r>
    </w:p>
    <w:p w14:paraId="5AC97E35" w14:textId="77777777" w:rsidR="00802FF3" w:rsidRDefault="00A13784" w:rsidP="00675B75">
      <w:pPr>
        <w:pStyle w:val="Akapitzlist"/>
        <w:keepNext/>
        <w:keepLines/>
        <w:numPr>
          <w:ilvl w:val="1"/>
          <w:numId w:val="17"/>
        </w:numPr>
        <w:tabs>
          <w:tab w:val="clear" w:pos="0"/>
          <w:tab w:val="num" w:pos="426"/>
        </w:tabs>
        <w:spacing w:line="360" w:lineRule="auto"/>
        <w:ind w:left="426" w:right="-589" w:hanging="426"/>
        <w:jc w:val="both"/>
        <w:rPr>
          <w:rFonts w:ascii="Verdana" w:hAnsi="Verdana"/>
          <w:sz w:val="18"/>
          <w:szCs w:val="18"/>
        </w:rPr>
      </w:pPr>
      <w:r>
        <w:rPr>
          <w:rFonts w:ascii="Verdana" w:hAnsi="Verdana"/>
          <w:sz w:val="18"/>
          <w:szCs w:val="18"/>
        </w:rPr>
        <w:t xml:space="preserve">Oferta, aby była ważna, musi być podpisana przez Wykonawcę, przedstawicieli Wykonawcy wymienionych w aktualnych dokumentach rejestrowych Wykonawcy, osoby po stronie Wykonawcy upoważnione do zaciągania zobowiązań w jego imieniu. Formalne upoważnienie powinno być wówczas dołączone do oferty. </w:t>
      </w:r>
    </w:p>
    <w:p w14:paraId="7EFBA6D2" w14:textId="77777777" w:rsidR="00802FF3" w:rsidRDefault="00A13784" w:rsidP="00675B75">
      <w:pPr>
        <w:pStyle w:val="Akapitzlist"/>
        <w:keepNext/>
        <w:keepLines/>
        <w:numPr>
          <w:ilvl w:val="1"/>
          <w:numId w:val="17"/>
        </w:numPr>
        <w:tabs>
          <w:tab w:val="clear" w:pos="0"/>
          <w:tab w:val="num" w:pos="426"/>
        </w:tabs>
        <w:spacing w:line="360" w:lineRule="auto"/>
        <w:ind w:left="426" w:right="-589" w:hanging="426"/>
        <w:jc w:val="both"/>
        <w:rPr>
          <w:rFonts w:ascii="Verdana" w:hAnsi="Verdana"/>
          <w:sz w:val="18"/>
          <w:szCs w:val="18"/>
        </w:rPr>
      </w:pPr>
      <w:r>
        <w:rPr>
          <w:rFonts w:ascii="Verdana" w:hAnsi="Verdana"/>
          <w:sz w:val="18"/>
          <w:szCs w:val="18"/>
        </w:rPr>
        <w:t>Oferta powinna być sporządzona w języku polskim.</w:t>
      </w:r>
    </w:p>
    <w:p w14:paraId="173BB1E4" w14:textId="68FF6CB9" w:rsidR="00802FF3" w:rsidRDefault="00147D7F" w:rsidP="00675B75">
      <w:pPr>
        <w:pStyle w:val="Akapitzlist"/>
        <w:keepNext/>
        <w:keepLines/>
        <w:numPr>
          <w:ilvl w:val="1"/>
          <w:numId w:val="17"/>
        </w:numPr>
        <w:tabs>
          <w:tab w:val="clear" w:pos="0"/>
          <w:tab w:val="num" w:pos="426"/>
        </w:tabs>
        <w:spacing w:line="360" w:lineRule="auto"/>
        <w:ind w:left="426" w:right="-589" w:hanging="426"/>
        <w:jc w:val="both"/>
        <w:rPr>
          <w:rFonts w:ascii="Verdana" w:hAnsi="Verdana"/>
          <w:sz w:val="18"/>
          <w:szCs w:val="18"/>
        </w:rPr>
      </w:pPr>
      <w:r w:rsidRPr="00147D7F">
        <w:rPr>
          <w:rFonts w:ascii="Verdana" w:hAnsi="Verdana"/>
          <w:sz w:val="18"/>
          <w:szCs w:val="18"/>
        </w:rPr>
        <w:lastRenderedPageBreak/>
        <w:t xml:space="preserve">Wszelkie informacje stanowiące </w:t>
      </w:r>
      <w:r w:rsidRPr="00147D7F">
        <w:rPr>
          <w:rFonts w:ascii="Verdana" w:hAnsi="Verdana"/>
          <w:b/>
          <w:sz w:val="18"/>
          <w:szCs w:val="18"/>
        </w:rPr>
        <w:t>tajemnicę przedsiębiorstwa</w:t>
      </w:r>
      <w:r w:rsidRPr="00147D7F">
        <w:rPr>
          <w:rFonts w:ascii="Verdana" w:hAnsi="Verdana"/>
          <w:sz w:val="18"/>
          <w:szCs w:val="18"/>
        </w:rPr>
        <w:t xml:space="preserve"> w rozumieniu ustawy z dnia </w:t>
      </w:r>
      <w:r w:rsidRPr="00147D7F">
        <w:rPr>
          <w:rFonts w:ascii="Verdana" w:hAnsi="Verdana"/>
          <w:sz w:val="18"/>
          <w:szCs w:val="18"/>
        </w:rPr>
        <w:br/>
        <w:t xml:space="preserve">16 kwietnia 1993 r. o zwalczaniu nieuczciwej konkurencji (tekst jedn. - Dz. U. z 2020 r., poz. 1913, z </w:t>
      </w:r>
      <w:proofErr w:type="spellStart"/>
      <w:r w:rsidRPr="00147D7F">
        <w:rPr>
          <w:rFonts w:ascii="Verdana" w:hAnsi="Verdana"/>
          <w:sz w:val="18"/>
          <w:szCs w:val="18"/>
        </w:rPr>
        <w:t>późn</w:t>
      </w:r>
      <w:proofErr w:type="spellEnd"/>
      <w:r w:rsidRPr="00147D7F">
        <w:rPr>
          <w:rFonts w:ascii="Verdana" w:hAnsi="Verdana"/>
          <w:sz w:val="18"/>
          <w:szCs w:val="18"/>
        </w:rPr>
        <w:t xml:space="preserve">.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147D7F">
        <w:rPr>
          <w:rFonts w:ascii="Verdana" w:hAnsi="Verdana"/>
          <w:sz w:val="18"/>
          <w:szCs w:val="18"/>
        </w:rPr>
        <w:t>Pzp</w:t>
      </w:r>
      <w:proofErr w:type="spellEnd"/>
      <w:r w:rsidRPr="00147D7F">
        <w:rPr>
          <w:rFonts w:ascii="Verdana" w:hAnsi="Verdana"/>
          <w:sz w:val="18"/>
          <w:szCs w:val="18"/>
        </w:rPr>
        <w:t xml:space="preserve">. Wykonawca nie może zastrzec informacji podawanych podczas otwarcia ofert, o których mowa w art. 222 ust. 5 </w:t>
      </w:r>
      <w:proofErr w:type="spellStart"/>
      <w:r w:rsidRPr="00147D7F">
        <w:rPr>
          <w:rFonts w:ascii="Verdana" w:hAnsi="Verdana"/>
          <w:sz w:val="18"/>
          <w:szCs w:val="18"/>
        </w:rPr>
        <w:t>Pzp</w:t>
      </w:r>
      <w:proofErr w:type="spellEnd"/>
      <w:r w:rsidR="00A13784">
        <w:rPr>
          <w:rFonts w:ascii="Verdana" w:hAnsi="Verdana"/>
          <w:sz w:val="18"/>
          <w:szCs w:val="18"/>
        </w:rPr>
        <w:t>.</w:t>
      </w:r>
    </w:p>
    <w:p w14:paraId="68242502" w14:textId="46650B95" w:rsidR="00802FF3" w:rsidRDefault="00926552" w:rsidP="00675B75">
      <w:pPr>
        <w:pStyle w:val="Akapitzlist"/>
        <w:keepNext/>
        <w:keepLines/>
        <w:numPr>
          <w:ilvl w:val="1"/>
          <w:numId w:val="17"/>
        </w:numPr>
        <w:tabs>
          <w:tab w:val="clear" w:pos="0"/>
          <w:tab w:val="num" w:pos="426"/>
        </w:tabs>
        <w:spacing w:line="360" w:lineRule="auto"/>
        <w:ind w:left="426" w:right="-589" w:hanging="426"/>
        <w:jc w:val="both"/>
        <w:rPr>
          <w:rFonts w:ascii="Verdana" w:hAnsi="Verdana"/>
          <w:sz w:val="18"/>
          <w:szCs w:val="18"/>
        </w:rPr>
      </w:pPr>
      <w:r w:rsidRPr="00BD1C47">
        <w:rPr>
          <w:rFonts w:ascii="Verdana" w:hAnsi="Verdana"/>
          <w:sz w:val="18"/>
          <w:szCs w:val="18"/>
        </w:rPr>
        <w:t>Wycofanie oferty, o któ</w:t>
      </w:r>
      <w:r w:rsidR="00147D7F">
        <w:rPr>
          <w:rFonts w:ascii="Verdana" w:hAnsi="Verdana"/>
          <w:sz w:val="18"/>
          <w:szCs w:val="18"/>
        </w:rPr>
        <w:t>rym mowa w Rozdziale XVII pkt. 5</w:t>
      </w:r>
      <w:r w:rsidRPr="00BD1C47">
        <w:rPr>
          <w:rFonts w:ascii="Verdana" w:hAnsi="Verdana"/>
          <w:sz w:val="18"/>
          <w:szCs w:val="18"/>
        </w:rPr>
        <w:t>, dokonywane jest za pośrednictwem Platformy w sposób określony w Instrukcjach dla Wykonawców, dostępnych pod adresem</w:t>
      </w:r>
      <w:r w:rsidR="00A13784">
        <w:rPr>
          <w:rFonts w:ascii="Verdana" w:hAnsi="Verdana"/>
          <w:sz w:val="18"/>
          <w:szCs w:val="18"/>
        </w:rPr>
        <w:t>: https://umed wroc.logintrade.net/rejestracja/instrukcje.html</w:t>
      </w:r>
    </w:p>
    <w:p w14:paraId="4DACABDF" w14:textId="77777777" w:rsidR="00802FF3" w:rsidRDefault="00802FF3" w:rsidP="00675B75">
      <w:pPr>
        <w:keepNext/>
        <w:keepLines/>
        <w:rPr>
          <w:rFonts w:ascii="Verdana" w:hAnsi="Verdana"/>
          <w:b/>
          <w:smallCaps/>
          <w:sz w:val="18"/>
          <w:szCs w:val="18"/>
        </w:rPr>
      </w:pPr>
    </w:p>
    <w:tbl>
      <w:tblPr>
        <w:tblW w:w="9639" w:type="dxa"/>
        <w:tblInd w:w="-5" w:type="dxa"/>
        <w:tblLayout w:type="fixed"/>
        <w:tblCellMar>
          <w:top w:w="55" w:type="dxa"/>
          <w:left w:w="55" w:type="dxa"/>
          <w:bottom w:w="55" w:type="dxa"/>
          <w:right w:w="55" w:type="dxa"/>
        </w:tblCellMar>
        <w:tblLook w:val="0000" w:firstRow="0" w:lastRow="0" w:firstColumn="0" w:lastColumn="0" w:noHBand="0" w:noVBand="0"/>
      </w:tblPr>
      <w:tblGrid>
        <w:gridCol w:w="9639"/>
      </w:tblGrid>
      <w:tr w:rsidR="00802FF3" w14:paraId="64F6B317" w14:textId="77777777" w:rsidTr="0004170C">
        <w:trPr>
          <w:trHeight w:val="398"/>
        </w:trPr>
        <w:tc>
          <w:tcPr>
            <w:tcW w:w="963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44A644C" w14:textId="77777777" w:rsidR="00802FF3" w:rsidRDefault="00A13784" w:rsidP="00675B75">
            <w:pPr>
              <w:pStyle w:val="Nagwek1"/>
              <w:keepLines/>
              <w:numPr>
                <w:ilvl w:val="0"/>
                <w:numId w:val="30"/>
              </w:numPr>
              <w:shd w:val="clear" w:color="auto" w:fill="E7E6E6" w:themeFill="background2"/>
              <w:tabs>
                <w:tab w:val="clear" w:pos="0"/>
                <w:tab w:val="num" w:pos="507"/>
                <w:tab w:val="left" w:pos="1418"/>
              </w:tabs>
              <w:snapToGrid w:val="0"/>
              <w:spacing w:before="120" w:after="120" w:line="240" w:lineRule="auto"/>
              <w:ind w:left="507" w:right="0" w:hanging="507"/>
              <w:jc w:val="both"/>
            </w:pPr>
            <w:r>
              <w:rPr>
                <w:b w:val="0"/>
                <w:smallCaps/>
                <w:sz w:val="20"/>
                <w:szCs w:val="20"/>
              </w:rPr>
              <w:t>Wymagania dotyczące wadium</w:t>
            </w:r>
          </w:p>
        </w:tc>
      </w:tr>
    </w:tbl>
    <w:p w14:paraId="521B6013" w14:textId="77777777" w:rsidR="00802FF3" w:rsidRDefault="00A13784" w:rsidP="00675B75">
      <w:pPr>
        <w:keepNext/>
        <w:keepLines/>
        <w:ind w:left="426" w:hanging="426"/>
        <w:rPr>
          <w:rFonts w:ascii="Verdana" w:hAnsi="Verdana"/>
          <w:sz w:val="18"/>
          <w:szCs w:val="18"/>
        </w:rPr>
      </w:pPr>
      <w:r>
        <w:rPr>
          <w:rFonts w:ascii="Verdana" w:hAnsi="Verdana"/>
          <w:sz w:val="18"/>
          <w:szCs w:val="18"/>
        </w:rPr>
        <w:tab/>
        <w:t xml:space="preserve">Zamawiający </w:t>
      </w:r>
      <w:r>
        <w:rPr>
          <w:rFonts w:ascii="Verdana" w:hAnsi="Verdana"/>
          <w:sz w:val="18"/>
          <w:szCs w:val="18"/>
          <w:u w:val="single"/>
        </w:rPr>
        <w:t>nie żąda</w:t>
      </w:r>
      <w:r>
        <w:rPr>
          <w:rFonts w:ascii="Verdana" w:hAnsi="Verdana"/>
          <w:sz w:val="18"/>
          <w:szCs w:val="18"/>
        </w:rPr>
        <w:t xml:space="preserve"> wniesienia wadium.</w:t>
      </w:r>
    </w:p>
    <w:p w14:paraId="7F4195E3" w14:textId="77777777" w:rsidR="00802FF3" w:rsidRDefault="00802FF3" w:rsidP="00675B75">
      <w:pPr>
        <w:keepNext/>
        <w:keepLines/>
        <w:rPr>
          <w:rFonts w:ascii="Verdana" w:hAnsi="Verdana"/>
          <w:b/>
          <w:sz w:val="18"/>
          <w:szCs w:val="18"/>
        </w:rPr>
      </w:pPr>
    </w:p>
    <w:tbl>
      <w:tblPr>
        <w:tblW w:w="9639" w:type="dxa"/>
        <w:tblInd w:w="-5" w:type="dxa"/>
        <w:tblLayout w:type="fixed"/>
        <w:tblCellMar>
          <w:top w:w="55" w:type="dxa"/>
          <w:left w:w="55" w:type="dxa"/>
          <w:bottom w:w="55" w:type="dxa"/>
          <w:right w:w="55" w:type="dxa"/>
        </w:tblCellMar>
        <w:tblLook w:val="0000" w:firstRow="0" w:lastRow="0" w:firstColumn="0" w:lastColumn="0" w:noHBand="0" w:noVBand="0"/>
      </w:tblPr>
      <w:tblGrid>
        <w:gridCol w:w="9639"/>
      </w:tblGrid>
      <w:tr w:rsidR="00802FF3" w14:paraId="72F66975" w14:textId="77777777" w:rsidTr="0004170C">
        <w:trPr>
          <w:trHeight w:val="398"/>
        </w:trPr>
        <w:tc>
          <w:tcPr>
            <w:tcW w:w="963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2200F44" w14:textId="77777777" w:rsidR="00802FF3" w:rsidRDefault="00A13784" w:rsidP="00675B75">
            <w:pPr>
              <w:pStyle w:val="Nagwek1"/>
              <w:keepLines/>
              <w:numPr>
                <w:ilvl w:val="0"/>
                <w:numId w:val="30"/>
              </w:numPr>
              <w:shd w:val="clear" w:color="auto" w:fill="E7E6E6" w:themeFill="background2"/>
              <w:tabs>
                <w:tab w:val="clear" w:pos="0"/>
                <w:tab w:val="num" w:pos="649"/>
              </w:tabs>
              <w:snapToGrid w:val="0"/>
              <w:spacing w:before="120" w:after="120" w:line="240" w:lineRule="auto"/>
              <w:ind w:left="649" w:right="0" w:hanging="649"/>
              <w:jc w:val="both"/>
            </w:pPr>
            <w:r>
              <w:rPr>
                <w:b w:val="0"/>
                <w:smallCaps/>
                <w:sz w:val="20"/>
                <w:szCs w:val="20"/>
              </w:rPr>
              <w:t>Sposób oraz termin składania ofert</w:t>
            </w:r>
          </w:p>
        </w:tc>
      </w:tr>
    </w:tbl>
    <w:p w14:paraId="7238B1D3" w14:textId="3EB71784" w:rsidR="00802FF3" w:rsidRDefault="00A13784" w:rsidP="00675B75">
      <w:pPr>
        <w:pStyle w:val="Akapitzlist"/>
        <w:keepNext/>
        <w:keepLines/>
        <w:numPr>
          <w:ilvl w:val="0"/>
          <w:numId w:val="22"/>
        </w:numPr>
        <w:tabs>
          <w:tab w:val="clear" w:pos="0"/>
          <w:tab w:val="num" w:pos="426"/>
        </w:tabs>
        <w:spacing w:line="360" w:lineRule="auto"/>
        <w:ind w:left="426" w:right="-589" w:hanging="426"/>
        <w:jc w:val="both"/>
        <w:rPr>
          <w:rFonts w:ascii="Verdana" w:hAnsi="Verdana"/>
          <w:sz w:val="18"/>
          <w:szCs w:val="18"/>
        </w:rPr>
      </w:pPr>
      <w:r>
        <w:rPr>
          <w:rFonts w:ascii="Verdana" w:hAnsi="Verdana"/>
          <w:sz w:val="18"/>
          <w:szCs w:val="18"/>
        </w:rPr>
        <w:t xml:space="preserve">Ofertę wraz z wymaganymi załącznikami należy składać za pośrednictwem Platformy w terminie </w:t>
      </w:r>
      <w:r w:rsidR="0004170C">
        <w:rPr>
          <w:rFonts w:ascii="Verdana" w:hAnsi="Verdana"/>
          <w:sz w:val="18"/>
          <w:szCs w:val="18"/>
        </w:rPr>
        <w:br/>
      </w:r>
      <w:r w:rsidR="00E232DB">
        <w:rPr>
          <w:rFonts w:ascii="Verdana" w:hAnsi="Verdana"/>
          <w:b/>
          <w:sz w:val="18"/>
          <w:szCs w:val="18"/>
        </w:rPr>
        <w:t xml:space="preserve">do </w:t>
      </w:r>
      <w:r w:rsidR="00FB6533" w:rsidRPr="00FB6533">
        <w:rPr>
          <w:rFonts w:ascii="Verdana" w:hAnsi="Verdana"/>
          <w:b/>
          <w:sz w:val="18"/>
          <w:szCs w:val="18"/>
          <w:highlight w:val="yellow"/>
        </w:rPr>
        <w:t>2</w:t>
      </w:r>
      <w:r w:rsidR="0049503F">
        <w:rPr>
          <w:rFonts w:ascii="Verdana" w:hAnsi="Verdana"/>
          <w:b/>
          <w:sz w:val="18"/>
          <w:szCs w:val="18"/>
          <w:highlight w:val="yellow"/>
        </w:rPr>
        <w:t>5</w:t>
      </w:r>
      <w:r w:rsidR="002B2313" w:rsidRPr="00FB6533">
        <w:rPr>
          <w:rFonts w:ascii="Verdana" w:hAnsi="Verdana"/>
          <w:b/>
          <w:sz w:val="18"/>
          <w:szCs w:val="18"/>
          <w:highlight w:val="yellow"/>
        </w:rPr>
        <w:t>.</w:t>
      </w:r>
      <w:r w:rsidR="00FB6533" w:rsidRPr="00FB6533">
        <w:rPr>
          <w:rFonts w:ascii="Verdana" w:hAnsi="Verdana"/>
          <w:b/>
          <w:sz w:val="18"/>
          <w:szCs w:val="18"/>
          <w:highlight w:val="yellow"/>
        </w:rPr>
        <w:t>03</w:t>
      </w:r>
      <w:r w:rsidRPr="00FB6533">
        <w:rPr>
          <w:rFonts w:ascii="Verdana" w:hAnsi="Verdana"/>
          <w:b/>
          <w:sz w:val="18"/>
          <w:szCs w:val="18"/>
          <w:highlight w:val="yellow"/>
        </w:rPr>
        <w:t>.</w:t>
      </w:r>
      <w:r w:rsidR="00FB3C74" w:rsidRPr="00FB6533">
        <w:rPr>
          <w:rFonts w:ascii="Verdana" w:hAnsi="Verdana"/>
          <w:b/>
          <w:sz w:val="18"/>
          <w:szCs w:val="18"/>
          <w:highlight w:val="yellow"/>
        </w:rPr>
        <w:t>2</w:t>
      </w:r>
      <w:r w:rsidRPr="00FB6533">
        <w:rPr>
          <w:rFonts w:ascii="Verdana" w:hAnsi="Verdana"/>
          <w:b/>
          <w:sz w:val="18"/>
          <w:szCs w:val="18"/>
          <w:highlight w:val="yellow"/>
        </w:rPr>
        <w:t>0</w:t>
      </w:r>
      <w:r w:rsidR="00FB6533" w:rsidRPr="00FB6533">
        <w:rPr>
          <w:rFonts w:ascii="Verdana" w:hAnsi="Verdana"/>
          <w:b/>
          <w:sz w:val="18"/>
          <w:szCs w:val="18"/>
          <w:highlight w:val="yellow"/>
        </w:rPr>
        <w:t>22</w:t>
      </w:r>
      <w:r w:rsidR="00FB3C74" w:rsidRPr="002B2313">
        <w:rPr>
          <w:rFonts w:ascii="Verdana" w:hAnsi="Verdana"/>
          <w:b/>
          <w:sz w:val="18"/>
          <w:szCs w:val="18"/>
        </w:rPr>
        <w:t xml:space="preserve"> </w:t>
      </w:r>
      <w:r w:rsidRPr="002B2313">
        <w:rPr>
          <w:rFonts w:ascii="Verdana" w:hAnsi="Verdana"/>
          <w:b/>
          <w:sz w:val="18"/>
          <w:szCs w:val="18"/>
        </w:rPr>
        <w:t>r. do</w:t>
      </w:r>
      <w:r>
        <w:rPr>
          <w:rFonts w:ascii="Verdana" w:hAnsi="Verdana"/>
          <w:b/>
          <w:sz w:val="18"/>
          <w:szCs w:val="18"/>
        </w:rPr>
        <w:t> godz. 09:00</w:t>
      </w:r>
      <w:r>
        <w:rPr>
          <w:rFonts w:ascii="Verdana" w:hAnsi="Verdana"/>
          <w:sz w:val="18"/>
          <w:szCs w:val="18"/>
        </w:rPr>
        <w:t>.</w:t>
      </w:r>
    </w:p>
    <w:p w14:paraId="040AE377" w14:textId="77777777" w:rsidR="00802FF3" w:rsidRDefault="00A13784" w:rsidP="00675B75">
      <w:pPr>
        <w:pStyle w:val="Akapitzlist"/>
        <w:keepNext/>
        <w:keepLines/>
        <w:numPr>
          <w:ilvl w:val="0"/>
          <w:numId w:val="22"/>
        </w:numPr>
        <w:tabs>
          <w:tab w:val="clear" w:pos="0"/>
          <w:tab w:val="num" w:pos="426"/>
        </w:tabs>
        <w:spacing w:line="360" w:lineRule="auto"/>
        <w:ind w:left="426" w:right="-589" w:hanging="426"/>
        <w:jc w:val="both"/>
        <w:rPr>
          <w:rFonts w:ascii="Verdana" w:hAnsi="Verdana"/>
          <w:sz w:val="18"/>
          <w:szCs w:val="18"/>
        </w:rPr>
      </w:pPr>
      <w:r>
        <w:rPr>
          <w:rFonts w:ascii="Verdana" w:hAnsi="Verdana"/>
          <w:sz w:val="18"/>
          <w:szCs w:val="18"/>
        </w:rPr>
        <w:t xml:space="preserve">Oferta może być złożona tylko do upływu terminu składania ofert. </w:t>
      </w:r>
    </w:p>
    <w:p w14:paraId="1321F6F1" w14:textId="77777777" w:rsidR="00802FF3" w:rsidRDefault="00A13784" w:rsidP="00675B75">
      <w:pPr>
        <w:pStyle w:val="Akapitzlist"/>
        <w:keepNext/>
        <w:keepLines/>
        <w:numPr>
          <w:ilvl w:val="0"/>
          <w:numId w:val="22"/>
        </w:numPr>
        <w:tabs>
          <w:tab w:val="clear" w:pos="0"/>
          <w:tab w:val="num" w:pos="426"/>
        </w:tabs>
        <w:spacing w:line="360" w:lineRule="auto"/>
        <w:ind w:left="426" w:right="-589" w:hanging="426"/>
        <w:jc w:val="both"/>
        <w:rPr>
          <w:rFonts w:ascii="Verdana" w:hAnsi="Verdana"/>
          <w:sz w:val="18"/>
          <w:szCs w:val="18"/>
        </w:rPr>
      </w:pPr>
      <w:r>
        <w:rPr>
          <w:rFonts w:ascii="Verdana" w:hAnsi="Verdana"/>
          <w:sz w:val="18"/>
          <w:szCs w:val="18"/>
        </w:rPr>
        <w:t xml:space="preserve">Treść oferty musi być zgodna z wymaganiami zamawiającego określonymi w SWZ. </w:t>
      </w:r>
    </w:p>
    <w:p w14:paraId="190B4210" w14:textId="77777777" w:rsidR="00802FF3" w:rsidRDefault="00A13784" w:rsidP="00675B75">
      <w:pPr>
        <w:pStyle w:val="Akapitzlist"/>
        <w:keepNext/>
        <w:keepLines/>
        <w:numPr>
          <w:ilvl w:val="0"/>
          <w:numId w:val="22"/>
        </w:numPr>
        <w:tabs>
          <w:tab w:val="clear" w:pos="0"/>
          <w:tab w:val="num" w:pos="426"/>
        </w:tabs>
        <w:spacing w:line="360" w:lineRule="auto"/>
        <w:ind w:left="426" w:right="-589" w:hanging="426"/>
        <w:jc w:val="both"/>
        <w:rPr>
          <w:rFonts w:ascii="Verdana" w:hAnsi="Verdana"/>
          <w:sz w:val="18"/>
          <w:szCs w:val="18"/>
        </w:rPr>
      </w:pPr>
      <w:r>
        <w:rPr>
          <w:rFonts w:ascii="Verdana" w:hAnsi="Verdana"/>
          <w:sz w:val="18"/>
          <w:szCs w:val="18"/>
        </w:rPr>
        <w:t>Zamawiający odrzuci ofertę złożoną po terminie składania ofert.</w:t>
      </w:r>
    </w:p>
    <w:p w14:paraId="5FF2105D" w14:textId="27B66A7A" w:rsidR="00802FF3" w:rsidRDefault="00A13784" w:rsidP="00675B75">
      <w:pPr>
        <w:pStyle w:val="Akapitzlist"/>
        <w:keepNext/>
        <w:keepLines/>
        <w:numPr>
          <w:ilvl w:val="0"/>
          <w:numId w:val="22"/>
        </w:numPr>
        <w:tabs>
          <w:tab w:val="clear" w:pos="0"/>
          <w:tab w:val="num" w:pos="426"/>
        </w:tabs>
        <w:spacing w:line="360" w:lineRule="auto"/>
        <w:ind w:left="426" w:right="-589" w:hanging="426"/>
        <w:jc w:val="both"/>
        <w:rPr>
          <w:rFonts w:ascii="Verdana" w:hAnsi="Verdana"/>
          <w:sz w:val="18"/>
          <w:szCs w:val="18"/>
        </w:rPr>
      </w:pPr>
      <w:r>
        <w:rPr>
          <w:rFonts w:ascii="Verdana" w:hAnsi="Verdana"/>
          <w:sz w:val="18"/>
          <w:szCs w:val="18"/>
        </w:rPr>
        <w:t>Wykonawca do upływu terminu skład</w:t>
      </w:r>
      <w:r w:rsidR="009556B1">
        <w:rPr>
          <w:rFonts w:ascii="Verdana" w:hAnsi="Verdana"/>
          <w:sz w:val="18"/>
          <w:szCs w:val="18"/>
        </w:rPr>
        <w:t>ania ofert może wycofać złożoną ofertę</w:t>
      </w:r>
      <w:r>
        <w:rPr>
          <w:rFonts w:ascii="Verdana" w:hAnsi="Verdana"/>
          <w:sz w:val="18"/>
          <w:szCs w:val="18"/>
        </w:rPr>
        <w:t>.</w:t>
      </w:r>
    </w:p>
    <w:p w14:paraId="646AB499" w14:textId="77777777" w:rsidR="00802FF3" w:rsidRDefault="00802FF3" w:rsidP="00675B75">
      <w:pPr>
        <w:keepNext/>
        <w:keepLines/>
        <w:rPr>
          <w:rFonts w:ascii="Verdana" w:hAnsi="Verdana"/>
          <w:b/>
          <w:sz w:val="18"/>
          <w:szCs w:val="18"/>
        </w:rPr>
      </w:pPr>
    </w:p>
    <w:tbl>
      <w:tblPr>
        <w:tblW w:w="9639" w:type="dxa"/>
        <w:tblInd w:w="-5" w:type="dxa"/>
        <w:tblLayout w:type="fixed"/>
        <w:tblCellMar>
          <w:top w:w="55" w:type="dxa"/>
          <w:left w:w="55" w:type="dxa"/>
          <w:bottom w:w="55" w:type="dxa"/>
          <w:right w:w="55" w:type="dxa"/>
        </w:tblCellMar>
        <w:tblLook w:val="0000" w:firstRow="0" w:lastRow="0" w:firstColumn="0" w:lastColumn="0" w:noHBand="0" w:noVBand="0"/>
      </w:tblPr>
      <w:tblGrid>
        <w:gridCol w:w="9639"/>
      </w:tblGrid>
      <w:tr w:rsidR="00802FF3" w14:paraId="32573424" w14:textId="77777777" w:rsidTr="0004170C">
        <w:trPr>
          <w:trHeight w:val="398"/>
        </w:trPr>
        <w:tc>
          <w:tcPr>
            <w:tcW w:w="963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C9F323D" w14:textId="77777777" w:rsidR="00802FF3" w:rsidRDefault="00A13784" w:rsidP="00675B75">
            <w:pPr>
              <w:pStyle w:val="Nagwek1"/>
              <w:keepLines/>
              <w:numPr>
                <w:ilvl w:val="0"/>
                <w:numId w:val="30"/>
              </w:numPr>
              <w:shd w:val="clear" w:color="auto" w:fill="E7E6E6" w:themeFill="background2"/>
              <w:tabs>
                <w:tab w:val="clear" w:pos="0"/>
                <w:tab w:val="num" w:pos="649"/>
              </w:tabs>
              <w:snapToGrid w:val="0"/>
              <w:spacing w:before="120" w:after="120" w:line="240" w:lineRule="auto"/>
              <w:ind w:left="649" w:right="0" w:hanging="649"/>
              <w:jc w:val="both"/>
              <w:rPr>
                <w:rFonts w:eastAsia="Calibri" w:cstheme="minorHAnsi"/>
                <w:b w:val="0"/>
                <w:bCs w:val="0"/>
                <w:smallCaps/>
                <w:kern w:val="0"/>
              </w:rPr>
            </w:pPr>
            <w:r>
              <w:rPr>
                <w:b w:val="0"/>
                <w:smallCaps/>
                <w:sz w:val="20"/>
                <w:szCs w:val="20"/>
              </w:rPr>
              <w:t>Termin otwarcia ofert</w:t>
            </w:r>
          </w:p>
        </w:tc>
      </w:tr>
    </w:tbl>
    <w:p w14:paraId="567804CC" w14:textId="5DAB2BD1" w:rsidR="00802FF3" w:rsidRDefault="00147D7F" w:rsidP="00675B75">
      <w:pPr>
        <w:pStyle w:val="Akapitzlist"/>
        <w:keepNext/>
        <w:keepLines/>
        <w:numPr>
          <w:ilvl w:val="0"/>
          <w:numId w:val="23"/>
        </w:numPr>
        <w:tabs>
          <w:tab w:val="clear" w:pos="0"/>
          <w:tab w:val="num" w:pos="426"/>
        </w:tabs>
        <w:spacing w:line="360" w:lineRule="auto"/>
        <w:ind w:left="426" w:right="-589" w:hanging="426"/>
        <w:jc w:val="both"/>
        <w:rPr>
          <w:rFonts w:ascii="Verdana" w:hAnsi="Verdana"/>
          <w:sz w:val="18"/>
          <w:szCs w:val="18"/>
        </w:rPr>
      </w:pPr>
      <w:r w:rsidRPr="00F64ECB">
        <w:rPr>
          <w:rFonts w:ascii="Verdana" w:hAnsi="Verdana"/>
          <w:sz w:val="18"/>
          <w:szCs w:val="18"/>
        </w:rPr>
        <w:t xml:space="preserve">Otwarcie ofert nastąpi </w:t>
      </w:r>
      <w:r w:rsidRPr="00F64ECB">
        <w:rPr>
          <w:rFonts w:ascii="Verdana" w:hAnsi="Verdana"/>
          <w:b/>
          <w:sz w:val="18"/>
          <w:szCs w:val="18"/>
        </w:rPr>
        <w:t xml:space="preserve">w </w:t>
      </w:r>
      <w:r>
        <w:rPr>
          <w:rFonts w:ascii="Verdana" w:hAnsi="Verdana"/>
          <w:b/>
          <w:sz w:val="18"/>
          <w:szCs w:val="18"/>
        </w:rPr>
        <w:t xml:space="preserve">dniu </w:t>
      </w:r>
      <w:r w:rsidR="00FB6533" w:rsidRPr="00FB6533">
        <w:rPr>
          <w:rFonts w:ascii="Verdana" w:hAnsi="Verdana"/>
          <w:b/>
          <w:sz w:val="18"/>
          <w:szCs w:val="18"/>
          <w:highlight w:val="yellow"/>
        </w:rPr>
        <w:t>2</w:t>
      </w:r>
      <w:r w:rsidR="0049503F">
        <w:rPr>
          <w:rFonts w:ascii="Verdana" w:hAnsi="Verdana"/>
          <w:b/>
          <w:sz w:val="18"/>
          <w:szCs w:val="18"/>
          <w:highlight w:val="yellow"/>
        </w:rPr>
        <w:t>5</w:t>
      </w:r>
      <w:r w:rsidR="00FB6533" w:rsidRPr="00FB6533">
        <w:rPr>
          <w:rFonts w:ascii="Verdana" w:hAnsi="Verdana"/>
          <w:b/>
          <w:sz w:val="18"/>
          <w:szCs w:val="18"/>
          <w:highlight w:val="yellow"/>
        </w:rPr>
        <w:t>.03.2022</w:t>
      </w:r>
      <w:r w:rsidR="00FB6533" w:rsidRPr="002B2313">
        <w:rPr>
          <w:rFonts w:ascii="Verdana" w:hAnsi="Verdana"/>
          <w:b/>
          <w:sz w:val="18"/>
          <w:szCs w:val="18"/>
        </w:rPr>
        <w:t xml:space="preserve"> </w:t>
      </w:r>
      <w:r w:rsidRPr="00F64ECB">
        <w:rPr>
          <w:rFonts w:ascii="Verdana" w:hAnsi="Verdana"/>
          <w:b/>
          <w:sz w:val="18"/>
          <w:szCs w:val="18"/>
        </w:rPr>
        <w:t>r. o godz. 0</w:t>
      </w:r>
      <w:r w:rsidR="00263714">
        <w:rPr>
          <w:rFonts w:ascii="Verdana" w:hAnsi="Verdana"/>
          <w:b/>
          <w:sz w:val="18"/>
          <w:szCs w:val="18"/>
        </w:rPr>
        <w:t>9</w:t>
      </w:r>
      <w:r w:rsidRPr="00F64ECB">
        <w:rPr>
          <w:rFonts w:ascii="Verdana" w:hAnsi="Verdana"/>
          <w:b/>
          <w:sz w:val="18"/>
          <w:szCs w:val="18"/>
        </w:rPr>
        <w:t>:</w:t>
      </w:r>
      <w:r w:rsidR="00FB6533">
        <w:rPr>
          <w:rFonts w:ascii="Verdana" w:hAnsi="Verdana"/>
          <w:b/>
          <w:sz w:val="18"/>
          <w:szCs w:val="18"/>
        </w:rPr>
        <w:t>0</w:t>
      </w:r>
      <w:r w:rsidR="00263714">
        <w:rPr>
          <w:rFonts w:ascii="Verdana" w:hAnsi="Verdana"/>
          <w:b/>
          <w:sz w:val="18"/>
          <w:szCs w:val="18"/>
        </w:rPr>
        <w:t>5</w:t>
      </w:r>
      <w:r w:rsidRPr="00F64ECB">
        <w:rPr>
          <w:rFonts w:ascii="Verdana" w:hAnsi="Verdana"/>
          <w:sz w:val="18"/>
          <w:szCs w:val="18"/>
        </w:rPr>
        <w:t xml:space="preserve"> za pośrednictwem Platformy</w:t>
      </w:r>
      <w:r w:rsidRPr="00710BE6">
        <w:rPr>
          <w:rFonts w:ascii="Verdana" w:hAnsi="Verdana"/>
          <w:sz w:val="18"/>
          <w:szCs w:val="18"/>
        </w:rPr>
        <w:t>, p</w:t>
      </w:r>
      <w:r w:rsidRPr="00F64ECB">
        <w:rPr>
          <w:rFonts w:ascii="Verdana" w:hAnsi="Verdana"/>
          <w:sz w:val="18"/>
          <w:szCs w:val="18"/>
        </w:rPr>
        <w:t>oprzez ich odszyfrowanie przez Zamawiającego</w:t>
      </w:r>
      <w:r w:rsidR="00A13784">
        <w:rPr>
          <w:rFonts w:ascii="Verdana" w:hAnsi="Verdana"/>
          <w:sz w:val="18"/>
          <w:szCs w:val="18"/>
        </w:rPr>
        <w:t>.</w:t>
      </w:r>
    </w:p>
    <w:p w14:paraId="2A611AA2" w14:textId="77777777" w:rsidR="00C162A5" w:rsidRDefault="00A13784" w:rsidP="00675B75">
      <w:pPr>
        <w:pStyle w:val="Akapitzlist"/>
        <w:keepNext/>
        <w:keepLines/>
        <w:numPr>
          <w:ilvl w:val="0"/>
          <w:numId w:val="23"/>
        </w:numPr>
        <w:tabs>
          <w:tab w:val="clear" w:pos="0"/>
          <w:tab w:val="num" w:pos="426"/>
        </w:tabs>
        <w:spacing w:line="360" w:lineRule="auto"/>
        <w:ind w:left="426" w:right="-589" w:hanging="426"/>
        <w:jc w:val="both"/>
        <w:rPr>
          <w:rFonts w:ascii="Verdana" w:hAnsi="Verdana"/>
          <w:sz w:val="18"/>
          <w:szCs w:val="18"/>
        </w:rPr>
      </w:pPr>
      <w:r>
        <w:rPr>
          <w:rFonts w:ascii="Verdana" w:hAnsi="Verdana"/>
          <w:sz w:val="18"/>
          <w:szCs w:val="18"/>
        </w:rPr>
        <w:t xml:space="preserve">W przypadku wystąpienia awarii systemu teleinformatycznego, która spowoduje brak możliwości otwarcia ofert w terminie określonym przez Zamawiającego, otwarcie ofert nastąpi niezwłocznie po usunięciu awarii. </w:t>
      </w:r>
    </w:p>
    <w:p w14:paraId="555CD708" w14:textId="307F9AC4" w:rsidR="00802FF3" w:rsidRDefault="00A13784" w:rsidP="00675B75">
      <w:pPr>
        <w:pStyle w:val="Akapitzlist"/>
        <w:keepNext/>
        <w:keepLines/>
        <w:numPr>
          <w:ilvl w:val="0"/>
          <w:numId w:val="23"/>
        </w:numPr>
        <w:tabs>
          <w:tab w:val="clear" w:pos="0"/>
          <w:tab w:val="num" w:pos="426"/>
        </w:tabs>
        <w:spacing w:line="360" w:lineRule="auto"/>
        <w:ind w:left="426" w:right="-589" w:hanging="426"/>
        <w:jc w:val="both"/>
        <w:rPr>
          <w:rFonts w:ascii="Verdana" w:hAnsi="Verdana"/>
          <w:sz w:val="18"/>
          <w:szCs w:val="18"/>
        </w:rPr>
      </w:pPr>
      <w:r>
        <w:rPr>
          <w:rFonts w:ascii="Verdana" w:hAnsi="Verdana"/>
          <w:sz w:val="18"/>
          <w:szCs w:val="18"/>
        </w:rPr>
        <w:t>Zamawiający poinformuje o zmianie terminu otwarcia ofert na stronie internetowej prowadzonego postępowania.</w:t>
      </w:r>
    </w:p>
    <w:p w14:paraId="65B22E56" w14:textId="77777777" w:rsidR="00802FF3" w:rsidRDefault="00A13784" w:rsidP="00675B75">
      <w:pPr>
        <w:pStyle w:val="Akapitzlist"/>
        <w:keepNext/>
        <w:keepLines/>
        <w:numPr>
          <w:ilvl w:val="0"/>
          <w:numId w:val="23"/>
        </w:numPr>
        <w:tabs>
          <w:tab w:val="clear" w:pos="0"/>
          <w:tab w:val="num" w:pos="426"/>
        </w:tabs>
        <w:spacing w:line="360" w:lineRule="auto"/>
        <w:ind w:left="426" w:right="-589" w:hanging="426"/>
        <w:jc w:val="both"/>
        <w:rPr>
          <w:rFonts w:ascii="Verdana" w:hAnsi="Verdana"/>
          <w:sz w:val="18"/>
          <w:szCs w:val="18"/>
        </w:rPr>
      </w:pPr>
      <w:r>
        <w:rPr>
          <w:rFonts w:ascii="Verdana" w:hAnsi="Verdana"/>
          <w:sz w:val="18"/>
          <w:szCs w:val="18"/>
        </w:rPr>
        <w:t>Zamawiający nie przewiduje uczestnictwa Wykonawców w sesji otwarcia ofert.</w:t>
      </w:r>
    </w:p>
    <w:p w14:paraId="7FA890AD" w14:textId="77777777" w:rsidR="00802FF3" w:rsidRDefault="00802FF3" w:rsidP="00675B75">
      <w:pPr>
        <w:keepNext/>
        <w:keepLines/>
        <w:rPr>
          <w:rFonts w:ascii="Verdana" w:hAnsi="Verdana"/>
          <w:b/>
          <w:sz w:val="18"/>
          <w:szCs w:val="18"/>
        </w:rPr>
      </w:pPr>
    </w:p>
    <w:tbl>
      <w:tblPr>
        <w:tblW w:w="9639" w:type="dxa"/>
        <w:tblInd w:w="-5" w:type="dxa"/>
        <w:tblLayout w:type="fixed"/>
        <w:tblCellMar>
          <w:top w:w="55" w:type="dxa"/>
          <w:left w:w="55" w:type="dxa"/>
          <w:bottom w:w="55" w:type="dxa"/>
          <w:right w:w="55" w:type="dxa"/>
        </w:tblCellMar>
        <w:tblLook w:val="0000" w:firstRow="0" w:lastRow="0" w:firstColumn="0" w:lastColumn="0" w:noHBand="0" w:noVBand="0"/>
      </w:tblPr>
      <w:tblGrid>
        <w:gridCol w:w="9639"/>
      </w:tblGrid>
      <w:tr w:rsidR="00802FF3" w14:paraId="5A5DCC3F" w14:textId="77777777" w:rsidTr="0004170C">
        <w:trPr>
          <w:trHeight w:val="398"/>
        </w:trPr>
        <w:tc>
          <w:tcPr>
            <w:tcW w:w="963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0C32B39" w14:textId="460F9C6E" w:rsidR="00802FF3" w:rsidRDefault="008C33C6" w:rsidP="00675B75">
            <w:pPr>
              <w:pStyle w:val="Nagwek1"/>
              <w:keepLines/>
              <w:numPr>
                <w:ilvl w:val="0"/>
                <w:numId w:val="30"/>
              </w:numPr>
              <w:shd w:val="clear" w:color="auto" w:fill="E7E6E6" w:themeFill="background2"/>
              <w:tabs>
                <w:tab w:val="left" w:pos="654"/>
              </w:tabs>
              <w:snapToGrid w:val="0"/>
              <w:spacing w:before="120" w:after="120" w:line="240" w:lineRule="auto"/>
              <w:ind w:left="0" w:right="0" w:firstLine="0"/>
              <w:jc w:val="both"/>
              <w:rPr>
                <w:b w:val="0"/>
                <w:smallCaps/>
              </w:rPr>
            </w:pPr>
            <w:r>
              <w:rPr>
                <w:b w:val="0"/>
                <w:smallCaps/>
                <w:sz w:val="20"/>
                <w:szCs w:val="20"/>
              </w:rPr>
              <w:t>Sposób</w:t>
            </w:r>
            <w:r w:rsidR="00A13784">
              <w:rPr>
                <w:b w:val="0"/>
                <w:smallCaps/>
                <w:sz w:val="20"/>
                <w:szCs w:val="20"/>
              </w:rPr>
              <w:t xml:space="preserve"> obliczenia ceny</w:t>
            </w:r>
            <w:r w:rsidR="00A13784">
              <w:rPr>
                <w:b w:val="0"/>
                <w:smallCaps/>
              </w:rPr>
              <w:t xml:space="preserve"> </w:t>
            </w:r>
          </w:p>
        </w:tc>
      </w:tr>
    </w:tbl>
    <w:p w14:paraId="44BE4E9B" w14:textId="3A4A3194" w:rsidR="00147D7F" w:rsidRPr="000D5040" w:rsidRDefault="00FB6533" w:rsidP="00675B75">
      <w:pPr>
        <w:pStyle w:val="Akapitzlist"/>
        <w:keepNext/>
        <w:keepLines/>
        <w:numPr>
          <w:ilvl w:val="1"/>
          <w:numId w:val="46"/>
        </w:numPr>
        <w:spacing w:line="360" w:lineRule="auto"/>
        <w:ind w:left="425" w:right="-589" w:hanging="425"/>
        <w:contextualSpacing w:val="0"/>
        <w:jc w:val="both"/>
        <w:rPr>
          <w:rFonts w:ascii="Verdana" w:hAnsi="Verdana"/>
          <w:sz w:val="18"/>
          <w:szCs w:val="18"/>
        </w:rPr>
      </w:pPr>
      <w:r w:rsidRPr="000D5040">
        <w:rPr>
          <w:rFonts w:ascii="Verdana" w:hAnsi="Verdana"/>
          <w:sz w:val="18"/>
          <w:szCs w:val="18"/>
        </w:rPr>
        <w:t>Ceną ofertową danej części przedmiotu zamówienia (A-</w:t>
      </w:r>
      <w:r w:rsidR="007B2D71">
        <w:rPr>
          <w:rFonts w:ascii="Verdana" w:hAnsi="Verdana"/>
          <w:sz w:val="18"/>
          <w:szCs w:val="18"/>
        </w:rPr>
        <w:t>G</w:t>
      </w:r>
      <w:r w:rsidRPr="000D5040">
        <w:rPr>
          <w:rFonts w:ascii="Verdana" w:hAnsi="Verdana"/>
          <w:sz w:val="18"/>
          <w:szCs w:val="18"/>
        </w:rPr>
        <w:t>) jest cena określona w Formularzu ofertowym (wzór - załącznik nr 1 (A-</w:t>
      </w:r>
      <w:r>
        <w:rPr>
          <w:rFonts w:ascii="Verdana" w:hAnsi="Verdana"/>
          <w:sz w:val="18"/>
          <w:szCs w:val="18"/>
        </w:rPr>
        <w:t>G</w:t>
      </w:r>
      <w:r w:rsidRPr="000D5040">
        <w:rPr>
          <w:rFonts w:ascii="Verdana" w:hAnsi="Verdana"/>
          <w:sz w:val="18"/>
          <w:szCs w:val="18"/>
        </w:rPr>
        <w:t>) do SWZ), właściwym dla tej części.</w:t>
      </w:r>
    </w:p>
    <w:p w14:paraId="53DA6760" w14:textId="77777777" w:rsidR="00147D7F" w:rsidRDefault="00147D7F" w:rsidP="00675B75">
      <w:pPr>
        <w:pStyle w:val="Akapitzlist"/>
        <w:keepNext/>
        <w:keepLines/>
        <w:numPr>
          <w:ilvl w:val="1"/>
          <w:numId w:val="46"/>
        </w:numPr>
        <w:spacing w:line="360" w:lineRule="auto"/>
        <w:ind w:left="426" w:right="-589" w:hanging="426"/>
        <w:jc w:val="both"/>
        <w:rPr>
          <w:rFonts w:ascii="Verdana" w:hAnsi="Verdana"/>
          <w:bCs/>
          <w:color w:val="000000"/>
          <w:sz w:val="18"/>
          <w:szCs w:val="18"/>
        </w:rPr>
      </w:pPr>
      <w:r w:rsidRPr="000D5040">
        <w:rPr>
          <w:rFonts w:ascii="Verdana" w:hAnsi="Verdana"/>
          <w:color w:val="000000" w:themeColor="text1"/>
          <w:sz w:val="18"/>
        </w:rPr>
        <w:t>Wykonawca nie podaje w Formularzu ofertowym stawki VAT – Zamawiający wpisał symbol „</w:t>
      </w:r>
      <w:proofErr w:type="spellStart"/>
      <w:r w:rsidRPr="000D5040">
        <w:rPr>
          <w:rFonts w:ascii="Verdana" w:hAnsi="Verdana"/>
          <w:color w:val="000000" w:themeColor="text1"/>
          <w:sz w:val="18"/>
        </w:rPr>
        <w:t>zw</w:t>
      </w:r>
      <w:proofErr w:type="spellEnd"/>
      <w:r w:rsidRPr="000D5040">
        <w:rPr>
          <w:rFonts w:ascii="Verdana" w:hAnsi="Verdana"/>
          <w:color w:val="000000" w:themeColor="text1"/>
          <w:sz w:val="18"/>
        </w:rPr>
        <w:t>”, ponieważ w</w:t>
      </w:r>
      <w:r w:rsidRPr="000D5040">
        <w:rPr>
          <w:rFonts w:ascii="Verdana" w:hAnsi="Verdana"/>
          <w:color w:val="000000" w:themeColor="text1"/>
          <w:sz w:val="18"/>
          <w:szCs w:val="18"/>
        </w:rPr>
        <w:t xml:space="preserve">edług wiedzy Zamawiającego, przedmiot zamówienia korzysta ze zwolnienia od podatku od towarów i usług. </w:t>
      </w:r>
      <w:r w:rsidRPr="000D5040">
        <w:rPr>
          <w:rFonts w:ascii="Verdana" w:hAnsi="Verdana"/>
          <w:bCs/>
          <w:color w:val="000000"/>
          <w:sz w:val="18"/>
          <w:szCs w:val="18"/>
        </w:rPr>
        <w:t xml:space="preserve">Jak wynika z treści </w:t>
      </w:r>
      <w:r w:rsidRPr="000D5040">
        <w:rPr>
          <w:rFonts w:ascii="Verdana" w:hAnsi="Verdana"/>
          <w:color w:val="000000" w:themeColor="text1"/>
          <w:sz w:val="18"/>
          <w:szCs w:val="18"/>
        </w:rPr>
        <w:t xml:space="preserve">art. 43 ust. 1 pkt 29 lit. c ustawy z dnia 11. 03. 2004 r. o podatku od towarów i usług (tekst jedn. – Dz. U. z 2021 r., poz. 685, z </w:t>
      </w:r>
      <w:proofErr w:type="spellStart"/>
      <w:r w:rsidRPr="000D5040">
        <w:rPr>
          <w:rFonts w:ascii="Verdana" w:hAnsi="Verdana"/>
          <w:color w:val="000000" w:themeColor="text1"/>
          <w:sz w:val="18"/>
          <w:szCs w:val="18"/>
        </w:rPr>
        <w:t>późn</w:t>
      </w:r>
      <w:proofErr w:type="spellEnd"/>
      <w:r w:rsidRPr="000D5040">
        <w:rPr>
          <w:rFonts w:ascii="Verdana" w:hAnsi="Verdana"/>
          <w:color w:val="000000" w:themeColor="text1"/>
          <w:sz w:val="18"/>
          <w:szCs w:val="18"/>
        </w:rPr>
        <w:t xml:space="preserve">. zm.), </w:t>
      </w:r>
      <w:r w:rsidRPr="000D5040">
        <w:rPr>
          <w:rFonts w:ascii="Verdana" w:hAnsi="Verdana"/>
          <w:color w:val="333333"/>
          <w:sz w:val="18"/>
          <w:szCs w:val="18"/>
          <w:shd w:val="clear" w:color="auto" w:fill="FFFFFF"/>
        </w:rPr>
        <w:t>zwalnia się od podatku finansowane w całości ze środków publicznych usługi (oraz świadczenie usług i dostawę towarów ściśle z tymi usługami związane) kształcenia zawodowego lub przekwalifikowania zawodowego, inne niż wymienione w pkt 26</w:t>
      </w:r>
      <w:r w:rsidRPr="000D5040">
        <w:rPr>
          <w:rFonts w:ascii="Verdana" w:hAnsi="Verdana"/>
          <w:color w:val="333333"/>
          <w:sz w:val="18"/>
          <w:szCs w:val="18"/>
        </w:rPr>
        <w:t xml:space="preserve"> [w pkt 26 wymienia się </w:t>
      </w:r>
      <w:r w:rsidRPr="000D5040">
        <w:rPr>
          <w:rFonts w:ascii="Verdana" w:hAnsi="Verdana"/>
          <w:color w:val="333333"/>
          <w:sz w:val="18"/>
          <w:szCs w:val="18"/>
          <w:shd w:val="clear" w:color="auto" w:fill="FFFFFF"/>
        </w:rPr>
        <w:t xml:space="preserve">usługi świadczone przez: </w:t>
      </w:r>
      <w:r w:rsidRPr="000D5040">
        <w:rPr>
          <w:rFonts w:ascii="Verdana" w:hAnsi="Verdana"/>
          <w:color w:val="333333"/>
          <w:sz w:val="18"/>
          <w:szCs w:val="18"/>
        </w:rPr>
        <w:t xml:space="preserve">a) jednostki objęte systemem oświaty w rozumieniu </w:t>
      </w:r>
      <w:r w:rsidRPr="000D5040">
        <w:rPr>
          <w:rFonts w:ascii="Verdana" w:hAnsi="Verdana"/>
          <w:color w:val="000000" w:themeColor="text1"/>
          <w:sz w:val="18"/>
          <w:szCs w:val="18"/>
        </w:rPr>
        <w:t xml:space="preserve">przepisów </w:t>
      </w:r>
      <w:hyperlink r:id="rId13" w:anchor="/document/18558680?cm=DOCUMENT" w:history="1">
        <w:r w:rsidRPr="000D5040">
          <w:rPr>
            <w:rFonts w:ascii="Verdana" w:hAnsi="Verdana"/>
            <w:color w:val="000000" w:themeColor="text1"/>
            <w:sz w:val="18"/>
            <w:szCs w:val="18"/>
          </w:rPr>
          <w:t>ustawy</w:t>
        </w:r>
      </w:hyperlink>
      <w:r w:rsidRPr="000D5040">
        <w:rPr>
          <w:rFonts w:ascii="Verdana" w:hAnsi="Verdana"/>
          <w:color w:val="000000" w:themeColor="text1"/>
          <w:sz w:val="18"/>
          <w:szCs w:val="18"/>
        </w:rPr>
        <w:t xml:space="preserve"> z dni</w:t>
      </w:r>
      <w:r w:rsidRPr="000D5040">
        <w:rPr>
          <w:rFonts w:ascii="Verdana" w:hAnsi="Verdana"/>
          <w:color w:val="333333"/>
          <w:sz w:val="18"/>
          <w:szCs w:val="18"/>
        </w:rPr>
        <w:t>a 14 grudnia 2016 r. - Prawo oświatowe (tekst jedn. – Dz. U. z 2021 r., poz. 1082), w zakresie kształcenia i wychowania, b) uczelnie, jednostki naukowe Polskiej Akademii Nauk oraz instytuty badawcze, w zakresie kształcenia - oraz dostawę towarów i świadczenie usług ściśle z tymi usługami związane].</w:t>
      </w:r>
      <w:r w:rsidRPr="000D5040">
        <w:rPr>
          <w:rFonts w:ascii="Verdana" w:hAnsi="Verdana"/>
          <w:bCs/>
          <w:color w:val="000000"/>
          <w:sz w:val="18"/>
          <w:szCs w:val="18"/>
        </w:rPr>
        <w:t xml:space="preserve"> </w:t>
      </w:r>
    </w:p>
    <w:p w14:paraId="7CBCAA42" w14:textId="77777777" w:rsidR="00147D7F" w:rsidRPr="000D5040" w:rsidRDefault="00147D7F" w:rsidP="00675B75">
      <w:pPr>
        <w:pStyle w:val="Akapitzlist"/>
        <w:keepNext/>
        <w:keepLines/>
        <w:numPr>
          <w:ilvl w:val="1"/>
          <w:numId w:val="46"/>
        </w:numPr>
        <w:spacing w:line="360" w:lineRule="auto"/>
        <w:ind w:left="425" w:right="-589" w:hanging="425"/>
        <w:contextualSpacing w:val="0"/>
        <w:jc w:val="both"/>
        <w:rPr>
          <w:rFonts w:ascii="Verdana" w:hAnsi="Verdana"/>
          <w:sz w:val="18"/>
          <w:szCs w:val="18"/>
        </w:rPr>
      </w:pPr>
      <w:r w:rsidRPr="000D5040">
        <w:rPr>
          <w:rFonts w:ascii="Verdana" w:hAnsi="Verdana"/>
          <w:sz w:val="18"/>
          <w:szCs w:val="18"/>
        </w:rPr>
        <w:t>Ceny muszą być wyrażone z dokładnością do dwóch miejsc po przecinku.</w:t>
      </w:r>
    </w:p>
    <w:p w14:paraId="6CDCA4C1" w14:textId="77777777" w:rsidR="00147D7F" w:rsidRPr="000D5040" w:rsidRDefault="00147D7F" w:rsidP="00675B75">
      <w:pPr>
        <w:pStyle w:val="Akapitzlist"/>
        <w:keepNext/>
        <w:keepLines/>
        <w:numPr>
          <w:ilvl w:val="1"/>
          <w:numId w:val="46"/>
        </w:numPr>
        <w:spacing w:line="360" w:lineRule="auto"/>
        <w:ind w:left="425" w:right="-589" w:hanging="425"/>
        <w:contextualSpacing w:val="0"/>
        <w:jc w:val="both"/>
        <w:rPr>
          <w:rFonts w:ascii="Verdana" w:hAnsi="Verdana"/>
          <w:sz w:val="18"/>
          <w:szCs w:val="18"/>
        </w:rPr>
      </w:pPr>
      <w:r w:rsidRPr="000D5040">
        <w:rPr>
          <w:rFonts w:ascii="Verdana" w:hAnsi="Verdana"/>
          <w:sz w:val="18"/>
          <w:szCs w:val="18"/>
        </w:rPr>
        <w:t>Cena ofertowa musi zawierać wszelkie koszty związane z realizacją zamówienia wynikające wprost z zapisów SWZ i jej załączników, jak również w nich nie ujęte, a bez których nie można wykonać zamówienia.</w:t>
      </w:r>
    </w:p>
    <w:p w14:paraId="67A966D6" w14:textId="21F13600" w:rsidR="00147D7F" w:rsidRPr="000D5040" w:rsidRDefault="00147D7F" w:rsidP="00675B75">
      <w:pPr>
        <w:pStyle w:val="Akapitzlist"/>
        <w:keepNext/>
        <w:keepLines/>
        <w:numPr>
          <w:ilvl w:val="1"/>
          <w:numId w:val="46"/>
        </w:numPr>
        <w:spacing w:line="360" w:lineRule="auto"/>
        <w:ind w:left="425" w:right="-589" w:hanging="425"/>
        <w:contextualSpacing w:val="0"/>
        <w:jc w:val="both"/>
        <w:rPr>
          <w:rFonts w:ascii="Verdana" w:hAnsi="Verdana"/>
          <w:sz w:val="18"/>
          <w:szCs w:val="18"/>
        </w:rPr>
      </w:pPr>
      <w:r w:rsidRPr="000D5040">
        <w:rPr>
          <w:rFonts w:ascii="Verdana" w:hAnsi="Verdana"/>
          <w:sz w:val="18"/>
          <w:szCs w:val="18"/>
        </w:rPr>
        <w:t xml:space="preserve">Jeżeli została złożona oferta, której wybór prowadziłby do powstania u Zamawiającego obowiązku podatkowego zgodnie z ustawą z dnia 11 marca 2004 r. o podatku od towarów </w:t>
      </w:r>
      <w:r w:rsidRPr="000D5040">
        <w:rPr>
          <w:rFonts w:ascii="Verdana" w:hAnsi="Verdana"/>
          <w:sz w:val="18"/>
          <w:szCs w:val="18"/>
        </w:rPr>
        <w:br/>
        <w:t xml:space="preserve">i usług (tekst jedn. - Dz.U. z 2021 r. poz. 685, z </w:t>
      </w:r>
      <w:proofErr w:type="spellStart"/>
      <w:r w:rsidRPr="000D5040">
        <w:rPr>
          <w:rFonts w:ascii="Verdana" w:hAnsi="Verdana"/>
          <w:sz w:val="18"/>
          <w:szCs w:val="18"/>
        </w:rPr>
        <w:t>późn</w:t>
      </w:r>
      <w:proofErr w:type="spellEnd"/>
      <w:r w:rsidRPr="000D5040">
        <w:rPr>
          <w:rFonts w:ascii="Verdana" w:hAnsi="Verdana"/>
          <w:sz w:val="18"/>
          <w:szCs w:val="18"/>
        </w:rPr>
        <w:t>. zm.), dla celów zastosowania kryterium ceny Zamawiający dolicza do przedstawionej w tej ofercie ceny kwotę podatku od towarów i usług, którą miałby obowiązek rozliczyć.</w:t>
      </w:r>
    </w:p>
    <w:p w14:paraId="68DB2124" w14:textId="77777777" w:rsidR="00147D7F" w:rsidRPr="000D5040" w:rsidRDefault="00147D7F" w:rsidP="00675B75">
      <w:pPr>
        <w:pStyle w:val="Akapitzlist"/>
        <w:keepNext/>
        <w:keepLines/>
        <w:numPr>
          <w:ilvl w:val="1"/>
          <w:numId w:val="46"/>
        </w:numPr>
        <w:spacing w:line="360" w:lineRule="auto"/>
        <w:ind w:left="425" w:right="-589" w:hanging="425"/>
        <w:contextualSpacing w:val="0"/>
        <w:jc w:val="both"/>
        <w:rPr>
          <w:rFonts w:ascii="Verdana" w:hAnsi="Verdana"/>
          <w:sz w:val="18"/>
          <w:szCs w:val="18"/>
        </w:rPr>
      </w:pPr>
      <w:r w:rsidRPr="000D5040">
        <w:rPr>
          <w:rFonts w:ascii="Verdana" w:hAnsi="Verdana"/>
          <w:sz w:val="18"/>
          <w:szCs w:val="18"/>
        </w:rPr>
        <w:t xml:space="preserve">W ofercie, o której mowa w pkt. 5, Wykonawca ma obowiązek: </w:t>
      </w:r>
    </w:p>
    <w:p w14:paraId="39935684" w14:textId="5A807999" w:rsidR="00147D7F" w:rsidRPr="000D5040" w:rsidRDefault="00147D7F" w:rsidP="00675B75">
      <w:pPr>
        <w:pStyle w:val="Akapitzlist"/>
        <w:keepNext/>
        <w:keepLines/>
        <w:numPr>
          <w:ilvl w:val="0"/>
          <w:numId w:val="47"/>
        </w:numPr>
        <w:spacing w:line="360" w:lineRule="auto"/>
        <w:ind w:left="851" w:right="-589" w:hanging="425"/>
        <w:contextualSpacing w:val="0"/>
        <w:jc w:val="both"/>
        <w:rPr>
          <w:rFonts w:ascii="Verdana" w:hAnsi="Verdana"/>
          <w:sz w:val="18"/>
          <w:szCs w:val="18"/>
        </w:rPr>
      </w:pPr>
      <w:r w:rsidRPr="000D5040">
        <w:rPr>
          <w:rFonts w:ascii="Verdana" w:hAnsi="Verdana"/>
          <w:sz w:val="18"/>
          <w:szCs w:val="18"/>
        </w:rPr>
        <w:t xml:space="preserve">poinformowania Zamawiającego, że wybór jego oferty będzie prowadził do powstania </w:t>
      </w:r>
      <w:r w:rsidR="0004170C">
        <w:rPr>
          <w:rFonts w:ascii="Verdana" w:hAnsi="Verdana"/>
          <w:sz w:val="18"/>
          <w:szCs w:val="18"/>
        </w:rPr>
        <w:br/>
      </w:r>
      <w:r w:rsidRPr="000D5040">
        <w:rPr>
          <w:rFonts w:ascii="Verdana" w:hAnsi="Verdana"/>
          <w:sz w:val="18"/>
          <w:szCs w:val="18"/>
        </w:rPr>
        <w:t xml:space="preserve">u Zamawiającego obowiązku podatkowego; </w:t>
      </w:r>
    </w:p>
    <w:p w14:paraId="646AEA21" w14:textId="77777777" w:rsidR="00147D7F" w:rsidRPr="000D5040" w:rsidRDefault="00147D7F" w:rsidP="00675B75">
      <w:pPr>
        <w:pStyle w:val="Akapitzlist"/>
        <w:keepNext/>
        <w:keepLines/>
        <w:numPr>
          <w:ilvl w:val="0"/>
          <w:numId w:val="47"/>
        </w:numPr>
        <w:spacing w:line="360" w:lineRule="auto"/>
        <w:ind w:left="851" w:right="-589" w:hanging="425"/>
        <w:contextualSpacing w:val="0"/>
        <w:jc w:val="both"/>
        <w:rPr>
          <w:rFonts w:ascii="Verdana" w:hAnsi="Verdana"/>
          <w:sz w:val="18"/>
          <w:szCs w:val="18"/>
        </w:rPr>
      </w:pPr>
      <w:r w:rsidRPr="000D5040">
        <w:rPr>
          <w:rFonts w:ascii="Verdana" w:hAnsi="Verdana"/>
          <w:sz w:val="18"/>
          <w:szCs w:val="18"/>
        </w:rPr>
        <w:t xml:space="preserve">wskazania nazwy (rodzaju) towaru lub usługi, których dostawa lub świadczenie będą prowadziły do powstania obowiązku podatkowego; </w:t>
      </w:r>
    </w:p>
    <w:p w14:paraId="74A4EE91" w14:textId="77777777" w:rsidR="00147D7F" w:rsidRPr="000D5040" w:rsidRDefault="00147D7F" w:rsidP="00675B75">
      <w:pPr>
        <w:pStyle w:val="Akapitzlist"/>
        <w:keepNext/>
        <w:keepLines/>
        <w:numPr>
          <w:ilvl w:val="0"/>
          <w:numId w:val="47"/>
        </w:numPr>
        <w:spacing w:line="360" w:lineRule="auto"/>
        <w:ind w:left="851" w:right="-589" w:hanging="425"/>
        <w:contextualSpacing w:val="0"/>
        <w:jc w:val="both"/>
        <w:rPr>
          <w:rFonts w:ascii="Verdana" w:hAnsi="Verdana"/>
          <w:sz w:val="18"/>
          <w:szCs w:val="18"/>
        </w:rPr>
      </w:pPr>
      <w:r w:rsidRPr="000D5040">
        <w:rPr>
          <w:rFonts w:ascii="Verdana" w:hAnsi="Verdana"/>
          <w:sz w:val="18"/>
          <w:szCs w:val="18"/>
        </w:rPr>
        <w:t xml:space="preserve">wskazania wartości towaru lub usługi objętego obowiązkiem podatkowym Zamawiającego, bez kwoty podatku; </w:t>
      </w:r>
    </w:p>
    <w:p w14:paraId="7661372B" w14:textId="77777777" w:rsidR="00147D7F" w:rsidRPr="000D5040" w:rsidRDefault="00147D7F" w:rsidP="00675B75">
      <w:pPr>
        <w:pStyle w:val="Akapitzlist"/>
        <w:keepNext/>
        <w:keepLines/>
        <w:numPr>
          <w:ilvl w:val="0"/>
          <w:numId w:val="47"/>
        </w:numPr>
        <w:spacing w:line="360" w:lineRule="auto"/>
        <w:ind w:left="851" w:right="-589" w:hanging="425"/>
        <w:contextualSpacing w:val="0"/>
        <w:jc w:val="both"/>
        <w:rPr>
          <w:rFonts w:ascii="Verdana" w:hAnsi="Verdana"/>
          <w:sz w:val="18"/>
          <w:szCs w:val="18"/>
        </w:rPr>
      </w:pPr>
      <w:r w:rsidRPr="000D5040">
        <w:rPr>
          <w:rFonts w:ascii="Verdana" w:hAnsi="Verdana"/>
          <w:sz w:val="18"/>
          <w:szCs w:val="18"/>
        </w:rPr>
        <w:t>wskazania stawki podatku od towarów i usług, która zgodnie z wiedzą Wykonawcy, będzie miała zastosowanie.</w:t>
      </w:r>
    </w:p>
    <w:p w14:paraId="0A8E6EA0" w14:textId="77777777" w:rsidR="00147D7F" w:rsidRPr="000D5040" w:rsidRDefault="00147D7F" w:rsidP="00675B75">
      <w:pPr>
        <w:pStyle w:val="Akapitzlist"/>
        <w:keepNext/>
        <w:keepLines/>
        <w:numPr>
          <w:ilvl w:val="1"/>
          <w:numId w:val="46"/>
        </w:numPr>
        <w:tabs>
          <w:tab w:val="left" w:pos="426"/>
        </w:tabs>
        <w:spacing w:line="360" w:lineRule="auto"/>
        <w:ind w:left="426" w:right="-589" w:hanging="426"/>
        <w:contextualSpacing w:val="0"/>
        <w:jc w:val="both"/>
        <w:rPr>
          <w:rFonts w:ascii="Verdana" w:hAnsi="Verdana"/>
          <w:sz w:val="18"/>
          <w:szCs w:val="18"/>
        </w:rPr>
      </w:pPr>
      <w:r w:rsidRPr="000D5040">
        <w:rPr>
          <w:rFonts w:ascii="Verdana" w:hAnsi="Verdana"/>
          <w:sz w:val="18"/>
          <w:szCs w:val="18"/>
        </w:rPr>
        <w:t>Zamawiający nie przewiduje rozliczeń z Wykonawcą w walutach obcych; rozliczenia między Zamawiającym a Wykonawcą prowadzone będą w PLN.</w:t>
      </w:r>
    </w:p>
    <w:p w14:paraId="4B02E427" w14:textId="77777777" w:rsidR="00802FF3" w:rsidRDefault="00802FF3" w:rsidP="00675B75">
      <w:pPr>
        <w:keepNext/>
        <w:keepLines/>
        <w:rPr>
          <w:rFonts w:ascii="Verdana" w:hAnsi="Verdana"/>
          <w:b/>
          <w:sz w:val="18"/>
          <w:szCs w:val="18"/>
        </w:rPr>
      </w:pPr>
    </w:p>
    <w:tbl>
      <w:tblPr>
        <w:tblW w:w="9781" w:type="dxa"/>
        <w:tblInd w:w="-147" w:type="dxa"/>
        <w:tblLayout w:type="fixed"/>
        <w:tblCellMar>
          <w:top w:w="55" w:type="dxa"/>
          <w:left w:w="55" w:type="dxa"/>
          <w:bottom w:w="55" w:type="dxa"/>
          <w:right w:w="55" w:type="dxa"/>
        </w:tblCellMar>
        <w:tblLook w:val="0000" w:firstRow="0" w:lastRow="0" w:firstColumn="0" w:lastColumn="0" w:noHBand="0" w:noVBand="0"/>
      </w:tblPr>
      <w:tblGrid>
        <w:gridCol w:w="9781"/>
      </w:tblGrid>
      <w:tr w:rsidR="00802FF3" w14:paraId="5AD9EC87" w14:textId="77777777" w:rsidTr="0004170C">
        <w:trPr>
          <w:trHeight w:val="398"/>
        </w:trPr>
        <w:tc>
          <w:tcPr>
            <w:tcW w:w="9781"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8F785EF" w14:textId="77777777" w:rsidR="00802FF3" w:rsidRDefault="00A13784" w:rsidP="00675B75">
            <w:pPr>
              <w:pStyle w:val="Nagwek1"/>
              <w:keepLines/>
              <w:numPr>
                <w:ilvl w:val="0"/>
                <w:numId w:val="30"/>
              </w:numPr>
              <w:shd w:val="clear" w:color="auto" w:fill="E7E6E6" w:themeFill="background2"/>
              <w:tabs>
                <w:tab w:val="left" w:pos="654"/>
              </w:tabs>
              <w:snapToGrid w:val="0"/>
              <w:spacing w:before="120" w:after="120" w:line="240" w:lineRule="auto"/>
              <w:ind w:left="0" w:right="0" w:firstLine="0"/>
              <w:jc w:val="both"/>
              <w:rPr>
                <w:b w:val="0"/>
                <w:smallCaps/>
              </w:rPr>
            </w:pPr>
            <w:r>
              <w:rPr>
                <w:b w:val="0"/>
                <w:smallCaps/>
                <w:sz w:val="20"/>
                <w:szCs w:val="20"/>
              </w:rPr>
              <w:t>Opis kryteriów oceny ofert, wraz z podaniem wag tych kryteriów i sposobu oceny ofert</w:t>
            </w:r>
          </w:p>
        </w:tc>
      </w:tr>
    </w:tbl>
    <w:p w14:paraId="7553D48D" w14:textId="5FC9BA54" w:rsidR="00802FF3" w:rsidRDefault="00A13784" w:rsidP="00675B75">
      <w:pPr>
        <w:pStyle w:val="Akapitzlist"/>
        <w:keepNext/>
        <w:keepLines/>
        <w:numPr>
          <w:ilvl w:val="3"/>
          <w:numId w:val="38"/>
        </w:numPr>
        <w:spacing w:line="360" w:lineRule="auto"/>
        <w:ind w:left="426" w:right="-589" w:hanging="426"/>
        <w:jc w:val="both"/>
        <w:rPr>
          <w:color w:val="000000"/>
        </w:rPr>
      </w:pPr>
      <w:r>
        <w:rPr>
          <w:rFonts w:ascii="Verdana" w:hAnsi="Verdana"/>
          <w:color w:val="000000"/>
          <w:sz w:val="18"/>
          <w:szCs w:val="18"/>
        </w:rPr>
        <w:t>Przy wyborze najkorzystniejszej oferty Zamawiający zastosuje następujące kryteria oceny ofert:</w:t>
      </w:r>
    </w:p>
    <w:p w14:paraId="7E19F32C" w14:textId="5199324B" w:rsidR="00147D7F" w:rsidRPr="00147D7F" w:rsidRDefault="00A13784" w:rsidP="00675B75">
      <w:pPr>
        <w:pStyle w:val="Akapitzlist"/>
        <w:keepNext/>
        <w:keepLines/>
        <w:numPr>
          <w:ilvl w:val="0"/>
          <w:numId w:val="24"/>
        </w:numPr>
        <w:spacing w:line="360" w:lineRule="auto"/>
        <w:ind w:left="851" w:right="-589" w:hanging="425"/>
        <w:jc w:val="both"/>
        <w:outlineLvl w:val="0"/>
        <w:rPr>
          <w:color w:val="000000"/>
        </w:rPr>
      </w:pPr>
      <w:r>
        <w:rPr>
          <w:rFonts w:ascii="Verdana" w:hAnsi="Verdana"/>
          <w:color w:val="000000"/>
          <w:sz w:val="18"/>
        </w:rPr>
        <w:lastRenderedPageBreak/>
        <w:t xml:space="preserve">Cenę realizacji przedmiotu zamówienia – </w:t>
      </w:r>
      <w:r w:rsidR="00FB6533">
        <w:rPr>
          <w:rFonts w:ascii="Verdana" w:hAnsi="Verdana"/>
          <w:color w:val="000000"/>
          <w:sz w:val="18"/>
        </w:rPr>
        <w:t>6</w:t>
      </w:r>
      <w:r>
        <w:rPr>
          <w:rFonts w:ascii="Verdana" w:hAnsi="Verdana"/>
          <w:color w:val="000000"/>
          <w:sz w:val="18"/>
        </w:rPr>
        <w:t>0 %</w:t>
      </w:r>
      <w:r w:rsidR="004F58EC">
        <w:rPr>
          <w:rFonts w:ascii="Verdana" w:hAnsi="Verdana"/>
          <w:color w:val="000000"/>
          <w:sz w:val="18"/>
        </w:rPr>
        <w:t>,</w:t>
      </w:r>
    </w:p>
    <w:p w14:paraId="7ACB6067" w14:textId="00E269DB" w:rsidR="00147D7F" w:rsidRPr="00147D7F" w:rsidRDefault="00147D7F" w:rsidP="00675B75">
      <w:pPr>
        <w:pStyle w:val="Akapitzlist"/>
        <w:keepNext/>
        <w:keepLines/>
        <w:numPr>
          <w:ilvl w:val="0"/>
          <w:numId w:val="24"/>
        </w:numPr>
        <w:spacing w:line="360" w:lineRule="auto"/>
        <w:ind w:left="851" w:right="-589" w:hanging="425"/>
        <w:jc w:val="both"/>
        <w:outlineLvl w:val="0"/>
        <w:rPr>
          <w:color w:val="000000"/>
        </w:rPr>
      </w:pPr>
      <w:r w:rsidRPr="001C1261">
        <w:rPr>
          <w:rFonts w:ascii="Verdana" w:hAnsi="Verdana"/>
          <w:sz w:val="18"/>
          <w:highlight w:val="yellow"/>
        </w:rPr>
        <w:t xml:space="preserve">Doświadczenie zawodowe </w:t>
      </w:r>
      <w:r w:rsidR="00FB6533" w:rsidRPr="001C1261">
        <w:rPr>
          <w:rFonts w:ascii="Verdana" w:hAnsi="Verdana"/>
          <w:sz w:val="18"/>
          <w:highlight w:val="yellow"/>
        </w:rPr>
        <w:t>trenera/trenerów</w:t>
      </w:r>
      <w:r w:rsidR="003A1EC1">
        <w:rPr>
          <w:rFonts w:ascii="Verdana" w:hAnsi="Verdana"/>
          <w:sz w:val="18"/>
        </w:rPr>
        <w:t xml:space="preserve"> – </w:t>
      </w:r>
      <w:r w:rsidR="00FB6533">
        <w:rPr>
          <w:rFonts w:ascii="Verdana" w:hAnsi="Verdana"/>
          <w:sz w:val="18"/>
        </w:rPr>
        <w:t>4</w:t>
      </w:r>
      <w:r w:rsidRPr="00147D7F">
        <w:rPr>
          <w:rFonts w:ascii="Verdana" w:hAnsi="Verdana"/>
          <w:sz w:val="18"/>
        </w:rPr>
        <w:t xml:space="preserve">0 %. </w:t>
      </w:r>
    </w:p>
    <w:p w14:paraId="131C682E" w14:textId="2734D307" w:rsidR="00802FF3" w:rsidRPr="00944FFD" w:rsidRDefault="00A13784" w:rsidP="00675B75">
      <w:pPr>
        <w:pStyle w:val="Akapitzlist"/>
        <w:keepNext/>
        <w:keepLines/>
        <w:numPr>
          <w:ilvl w:val="0"/>
          <w:numId w:val="38"/>
        </w:numPr>
        <w:spacing w:line="360" w:lineRule="auto"/>
        <w:ind w:left="426" w:right="-589" w:hanging="426"/>
        <w:jc w:val="both"/>
        <w:rPr>
          <w:color w:val="000000"/>
        </w:rPr>
      </w:pPr>
      <w:r w:rsidRPr="00944FFD">
        <w:rPr>
          <w:rFonts w:ascii="Verdana" w:hAnsi="Verdana"/>
          <w:bCs/>
          <w:color w:val="000000"/>
          <w:sz w:val="18"/>
          <w:szCs w:val="18"/>
        </w:rPr>
        <w:t>Do porównania ofert będą brane pod uwagę cena brutto</w:t>
      </w:r>
      <w:r w:rsidR="002D6BE1" w:rsidRPr="00944FFD">
        <w:rPr>
          <w:rFonts w:ascii="Verdana" w:hAnsi="Verdana"/>
          <w:bCs/>
          <w:color w:val="000000"/>
          <w:sz w:val="18"/>
          <w:szCs w:val="18"/>
        </w:rPr>
        <w:t xml:space="preserve"> realizacji</w:t>
      </w:r>
      <w:r w:rsidRPr="00944FFD">
        <w:rPr>
          <w:rFonts w:ascii="Verdana" w:hAnsi="Verdana"/>
          <w:bCs/>
          <w:color w:val="000000"/>
          <w:sz w:val="18"/>
          <w:szCs w:val="18"/>
        </w:rPr>
        <w:t xml:space="preserve"> przedmiotu zamówienia, podana w Formularzu ofertowym (wzór – </w:t>
      </w:r>
      <w:r w:rsidR="004F58EC">
        <w:rPr>
          <w:rFonts w:ascii="Verdana" w:hAnsi="Verdana"/>
          <w:bCs/>
          <w:i/>
          <w:color w:val="000000"/>
          <w:sz w:val="18"/>
          <w:szCs w:val="18"/>
        </w:rPr>
        <w:t>załącznik nr 1</w:t>
      </w:r>
      <w:r w:rsidRPr="00944FFD">
        <w:rPr>
          <w:rFonts w:ascii="Verdana" w:hAnsi="Verdana"/>
          <w:bCs/>
          <w:i/>
          <w:color w:val="000000"/>
          <w:sz w:val="18"/>
          <w:szCs w:val="18"/>
        </w:rPr>
        <w:t xml:space="preserve"> do</w:t>
      </w:r>
      <w:r w:rsidRPr="00944FFD">
        <w:rPr>
          <w:rFonts w:ascii="Verdana" w:hAnsi="Verdana"/>
          <w:bCs/>
          <w:color w:val="000000"/>
          <w:sz w:val="18"/>
          <w:szCs w:val="18"/>
        </w:rPr>
        <w:t xml:space="preserve"> </w:t>
      </w:r>
      <w:r w:rsidRPr="00944FFD">
        <w:rPr>
          <w:rFonts w:ascii="Verdana" w:hAnsi="Verdana" w:cs="Arial"/>
          <w:bCs/>
          <w:i/>
          <w:color w:val="000000"/>
          <w:sz w:val="18"/>
          <w:szCs w:val="18"/>
        </w:rPr>
        <w:t>SWZ</w:t>
      </w:r>
      <w:r w:rsidR="002D6BE1" w:rsidRPr="00944FFD">
        <w:rPr>
          <w:rFonts w:ascii="Verdana" w:hAnsi="Verdana" w:cs="Arial"/>
          <w:bCs/>
          <w:i/>
          <w:color w:val="000000"/>
          <w:sz w:val="18"/>
          <w:szCs w:val="18"/>
        </w:rPr>
        <w:t>)</w:t>
      </w:r>
      <w:r w:rsidR="00147D7F">
        <w:rPr>
          <w:rFonts w:ascii="Verdana" w:hAnsi="Verdana"/>
          <w:bCs/>
          <w:color w:val="000000"/>
          <w:sz w:val="18"/>
          <w:szCs w:val="18"/>
        </w:rPr>
        <w:t xml:space="preserve"> oraz</w:t>
      </w:r>
      <w:r w:rsidRPr="00944FFD">
        <w:rPr>
          <w:rFonts w:ascii="Verdana" w:hAnsi="Verdana"/>
          <w:bCs/>
          <w:color w:val="000000"/>
          <w:sz w:val="18"/>
          <w:szCs w:val="18"/>
        </w:rPr>
        <w:t xml:space="preserve"> Doświadczenie zawodowe </w:t>
      </w:r>
      <w:r w:rsidR="003668DE">
        <w:rPr>
          <w:rFonts w:ascii="Verdana" w:hAnsi="Verdana"/>
          <w:bCs/>
          <w:color w:val="000000"/>
          <w:sz w:val="18"/>
          <w:szCs w:val="18"/>
        </w:rPr>
        <w:t>trenera/trenerów</w:t>
      </w:r>
      <w:r w:rsidRPr="00944FFD">
        <w:rPr>
          <w:rFonts w:ascii="Verdana" w:hAnsi="Verdana"/>
          <w:bCs/>
          <w:color w:val="000000"/>
          <w:sz w:val="18"/>
          <w:szCs w:val="18"/>
        </w:rPr>
        <w:t>, podane w Wykazie doświadczenia zawodow</w:t>
      </w:r>
      <w:r w:rsidR="004F58EC">
        <w:rPr>
          <w:rFonts w:ascii="Verdana" w:hAnsi="Verdana"/>
          <w:bCs/>
          <w:color w:val="000000"/>
          <w:sz w:val="18"/>
          <w:szCs w:val="18"/>
        </w:rPr>
        <w:t xml:space="preserve">ego </w:t>
      </w:r>
      <w:r w:rsidR="00147D7F">
        <w:rPr>
          <w:rFonts w:ascii="Verdana" w:hAnsi="Verdana"/>
          <w:bCs/>
          <w:color w:val="000000"/>
          <w:sz w:val="18"/>
          <w:szCs w:val="18"/>
        </w:rPr>
        <w:t>trenerów</w:t>
      </w:r>
      <w:r w:rsidRPr="00944FFD">
        <w:rPr>
          <w:rFonts w:ascii="Verdana" w:hAnsi="Verdana"/>
          <w:bCs/>
          <w:color w:val="000000"/>
          <w:sz w:val="18"/>
          <w:szCs w:val="18"/>
        </w:rPr>
        <w:t xml:space="preserve"> </w:t>
      </w:r>
      <w:r w:rsidR="003668DE">
        <w:rPr>
          <w:rFonts w:ascii="Verdana" w:hAnsi="Verdana"/>
          <w:bCs/>
          <w:color w:val="000000"/>
          <w:sz w:val="18"/>
          <w:szCs w:val="18"/>
        </w:rPr>
        <w:t>dla część A, B</w:t>
      </w:r>
      <w:r w:rsidR="002B1080">
        <w:rPr>
          <w:rFonts w:ascii="Verdana" w:hAnsi="Verdana"/>
          <w:bCs/>
          <w:color w:val="000000"/>
          <w:sz w:val="18"/>
          <w:szCs w:val="18"/>
        </w:rPr>
        <w:t>,</w:t>
      </w:r>
      <w:r w:rsidR="003668DE">
        <w:rPr>
          <w:rFonts w:ascii="Verdana" w:hAnsi="Verdana"/>
          <w:bCs/>
          <w:color w:val="000000"/>
          <w:sz w:val="18"/>
          <w:szCs w:val="18"/>
        </w:rPr>
        <w:t xml:space="preserve"> C</w:t>
      </w:r>
      <w:r w:rsidR="002B1080">
        <w:rPr>
          <w:rFonts w:ascii="Verdana" w:hAnsi="Verdana"/>
          <w:bCs/>
          <w:color w:val="000000"/>
          <w:sz w:val="18"/>
          <w:szCs w:val="18"/>
        </w:rPr>
        <w:t>, D, E, F i G</w:t>
      </w:r>
      <w:r w:rsidR="003668DE">
        <w:rPr>
          <w:rFonts w:ascii="Verdana" w:hAnsi="Verdana"/>
          <w:bCs/>
          <w:color w:val="000000"/>
          <w:sz w:val="18"/>
          <w:szCs w:val="18"/>
        </w:rPr>
        <w:t xml:space="preserve"> zamówienia </w:t>
      </w:r>
      <w:r w:rsidRPr="00944FFD">
        <w:rPr>
          <w:rFonts w:ascii="Verdana" w:hAnsi="Verdana"/>
          <w:bCs/>
          <w:color w:val="000000"/>
          <w:sz w:val="18"/>
          <w:szCs w:val="18"/>
        </w:rPr>
        <w:t xml:space="preserve">(wzór – </w:t>
      </w:r>
      <w:r w:rsidRPr="00944FFD">
        <w:rPr>
          <w:rFonts w:ascii="Verdana" w:hAnsi="Verdana"/>
          <w:bCs/>
          <w:i/>
          <w:color w:val="000000"/>
          <w:sz w:val="18"/>
          <w:szCs w:val="18"/>
        </w:rPr>
        <w:t>załącznik nr </w:t>
      </w:r>
      <w:r w:rsidR="00147D7F">
        <w:rPr>
          <w:rFonts w:ascii="Verdana" w:hAnsi="Verdana"/>
          <w:bCs/>
          <w:i/>
          <w:color w:val="000000"/>
          <w:sz w:val="18"/>
          <w:szCs w:val="18"/>
        </w:rPr>
        <w:t>7</w:t>
      </w:r>
      <w:r w:rsidRPr="00944FFD">
        <w:rPr>
          <w:rFonts w:ascii="Verdana" w:hAnsi="Verdana"/>
          <w:bCs/>
          <w:color w:val="000000"/>
          <w:sz w:val="18"/>
          <w:szCs w:val="18"/>
        </w:rPr>
        <w:t xml:space="preserve"> do </w:t>
      </w:r>
      <w:r w:rsidRPr="00944FFD">
        <w:rPr>
          <w:rFonts w:ascii="Verdana" w:hAnsi="Verdana" w:cs="Arial"/>
          <w:bCs/>
          <w:i/>
          <w:color w:val="000000"/>
          <w:sz w:val="18"/>
          <w:szCs w:val="18"/>
        </w:rPr>
        <w:t>SWZ</w:t>
      </w:r>
      <w:r w:rsidRPr="00944FFD">
        <w:rPr>
          <w:rFonts w:ascii="Verdana" w:hAnsi="Verdana"/>
          <w:bCs/>
          <w:color w:val="000000"/>
          <w:sz w:val="18"/>
          <w:szCs w:val="18"/>
        </w:rPr>
        <w:t>).</w:t>
      </w:r>
    </w:p>
    <w:p w14:paraId="43D56CED" w14:textId="5930D135" w:rsidR="00802FF3" w:rsidRPr="00824C03" w:rsidRDefault="00A13784" w:rsidP="00675B75">
      <w:pPr>
        <w:pStyle w:val="Akapitzlist"/>
        <w:keepNext/>
        <w:keepLines/>
        <w:numPr>
          <w:ilvl w:val="0"/>
          <w:numId w:val="38"/>
        </w:numPr>
        <w:spacing w:line="360" w:lineRule="auto"/>
        <w:ind w:left="426" w:right="-589" w:hanging="426"/>
        <w:jc w:val="both"/>
        <w:rPr>
          <w:color w:val="000000"/>
        </w:rPr>
      </w:pPr>
      <w:r>
        <w:rPr>
          <w:rFonts w:ascii="Verdana" w:hAnsi="Verdana"/>
          <w:color w:val="000000"/>
          <w:sz w:val="18"/>
          <w:szCs w:val="18"/>
        </w:rPr>
        <w:t>Ocena ofert odbywać się będzie w sposób opisany w poniższej tabeli:</w:t>
      </w:r>
    </w:p>
    <w:p w14:paraId="481E58B8" w14:textId="27CC8164" w:rsidR="001C4A57" w:rsidRPr="00A2242C" w:rsidRDefault="001C4A57" w:rsidP="00675B75">
      <w:pPr>
        <w:pStyle w:val="Akapitzlist"/>
        <w:keepNext/>
        <w:keepLines/>
        <w:spacing w:line="360" w:lineRule="auto"/>
        <w:ind w:left="426" w:right="-589"/>
        <w:jc w:val="both"/>
        <w:rPr>
          <w:rFonts w:ascii="Verdana" w:hAnsi="Verdana"/>
          <w:color w:val="000000"/>
          <w:sz w:val="18"/>
          <w:szCs w:val="18"/>
        </w:rPr>
      </w:pPr>
      <w:r w:rsidRPr="00A2242C">
        <w:rPr>
          <w:rFonts w:ascii="Verdana" w:hAnsi="Verdana"/>
          <w:color w:val="000000"/>
          <w:sz w:val="18"/>
          <w:szCs w:val="18"/>
        </w:rPr>
        <w:t>Dla części A, B</w:t>
      </w:r>
      <w:r w:rsidR="003B7A37">
        <w:rPr>
          <w:rFonts w:ascii="Verdana" w:hAnsi="Verdana"/>
          <w:color w:val="000000"/>
          <w:sz w:val="18"/>
          <w:szCs w:val="18"/>
        </w:rPr>
        <w:t xml:space="preserve"> i C</w:t>
      </w:r>
      <w:r w:rsidRPr="00A2242C">
        <w:rPr>
          <w:rFonts w:ascii="Verdana" w:hAnsi="Verdana"/>
          <w:color w:val="000000"/>
          <w:sz w:val="18"/>
          <w:szCs w:val="18"/>
        </w:rPr>
        <w:t>:</w:t>
      </w:r>
    </w:p>
    <w:tbl>
      <w:tblPr>
        <w:tblW w:w="99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4110"/>
        <w:gridCol w:w="707"/>
        <w:gridCol w:w="709"/>
        <w:gridCol w:w="3970"/>
      </w:tblGrid>
      <w:tr w:rsidR="00E047CA" w:rsidRPr="00752433" w14:paraId="73E640FC" w14:textId="77777777" w:rsidTr="003668DE">
        <w:trPr>
          <w:trHeight w:val="416"/>
        </w:trPr>
        <w:tc>
          <w:tcPr>
            <w:tcW w:w="426" w:type="dxa"/>
          </w:tcPr>
          <w:p w14:paraId="44FE7032" w14:textId="4C614E21" w:rsidR="00E047CA" w:rsidRPr="00E047CA" w:rsidRDefault="00E047CA" w:rsidP="00675B75">
            <w:pPr>
              <w:keepNext/>
              <w:keepLines/>
              <w:rPr>
                <w:rFonts w:ascii="Verdana" w:hAnsi="Verdana"/>
                <w:b/>
                <w:sz w:val="16"/>
                <w:szCs w:val="16"/>
              </w:rPr>
            </w:pPr>
            <w:r w:rsidRPr="00E047CA">
              <w:rPr>
                <w:rFonts w:ascii="Verdana" w:hAnsi="Verdana"/>
                <w:b/>
                <w:sz w:val="16"/>
                <w:szCs w:val="16"/>
              </w:rPr>
              <w:t>Lp.</w:t>
            </w:r>
          </w:p>
        </w:tc>
        <w:tc>
          <w:tcPr>
            <w:tcW w:w="4110" w:type="dxa"/>
          </w:tcPr>
          <w:p w14:paraId="660C0752" w14:textId="0D9B4053" w:rsidR="00E047CA" w:rsidRPr="00E047CA" w:rsidRDefault="00E047CA" w:rsidP="00675B75">
            <w:pPr>
              <w:keepNext/>
              <w:keepLines/>
              <w:jc w:val="center"/>
              <w:outlineLvl w:val="0"/>
              <w:rPr>
                <w:rFonts w:ascii="Verdana" w:hAnsi="Verdana"/>
                <w:color w:val="000000" w:themeColor="text1"/>
                <w:sz w:val="16"/>
                <w:szCs w:val="16"/>
              </w:rPr>
            </w:pPr>
            <w:r w:rsidRPr="00E047CA">
              <w:rPr>
                <w:rFonts w:ascii="Verdana" w:hAnsi="Verdana"/>
                <w:b/>
                <w:color w:val="000000" w:themeColor="text1"/>
                <w:sz w:val="16"/>
                <w:szCs w:val="16"/>
              </w:rPr>
              <w:t>KRYTERIA</w:t>
            </w:r>
          </w:p>
        </w:tc>
        <w:tc>
          <w:tcPr>
            <w:tcW w:w="707" w:type="dxa"/>
          </w:tcPr>
          <w:p w14:paraId="17FF680D" w14:textId="1026EC7C" w:rsidR="00E047CA" w:rsidRPr="00E047CA" w:rsidRDefault="00E047CA" w:rsidP="00675B75">
            <w:pPr>
              <w:keepNext/>
              <w:keepLines/>
              <w:ind w:right="-102"/>
              <w:jc w:val="center"/>
              <w:outlineLvl w:val="0"/>
              <w:rPr>
                <w:rFonts w:ascii="Verdana" w:hAnsi="Verdana"/>
                <w:b/>
                <w:color w:val="000000" w:themeColor="text1"/>
                <w:sz w:val="16"/>
                <w:szCs w:val="16"/>
              </w:rPr>
            </w:pPr>
            <w:r w:rsidRPr="00E047CA">
              <w:rPr>
                <w:rFonts w:ascii="Verdana" w:hAnsi="Verdana"/>
                <w:b/>
                <w:color w:val="000000" w:themeColor="text1"/>
                <w:sz w:val="16"/>
                <w:szCs w:val="16"/>
              </w:rPr>
              <w:t>WAGA</w:t>
            </w:r>
          </w:p>
          <w:p w14:paraId="7681C52E" w14:textId="404AFD7B" w:rsidR="00E047CA" w:rsidRPr="00E047CA" w:rsidRDefault="00E047CA" w:rsidP="00675B75">
            <w:pPr>
              <w:keepNext/>
              <w:keepLines/>
              <w:ind w:right="-102"/>
              <w:jc w:val="center"/>
              <w:outlineLvl w:val="0"/>
              <w:rPr>
                <w:rFonts w:ascii="Verdana" w:hAnsi="Verdana"/>
                <w:b/>
                <w:color w:val="000000" w:themeColor="text1"/>
                <w:sz w:val="16"/>
                <w:szCs w:val="16"/>
              </w:rPr>
            </w:pPr>
            <w:r w:rsidRPr="00E047CA">
              <w:rPr>
                <w:rFonts w:ascii="Verdana" w:hAnsi="Verdana"/>
                <w:b/>
                <w:color w:val="000000" w:themeColor="text1"/>
                <w:sz w:val="16"/>
                <w:szCs w:val="16"/>
              </w:rPr>
              <w:t>%</w:t>
            </w:r>
          </w:p>
        </w:tc>
        <w:tc>
          <w:tcPr>
            <w:tcW w:w="709" w:type="dxa"/>
          </w:tcPr>
          <w:p w14:paraId="1E410AD6" w14:textId="6DE26993" w:rsidR="00E047CA" w:rsidRPr="00E047CA" w:rsidRDefault="00E047CA" w:rsidP="00675B75">
            <w:pPr>
              <w:keepNext/>
              <w:keepLines/>
              <w:ind w:left="-70"/>
              <w:jc w:val="center"/>
              <w:outlineLvl w:val="0"/>
              <w:rPr>
                <w:rFonts w:ascii="Verdana" w:hAnsi="Verdana"/>
                <w:b/>
                <w:color w:val="000000" w:themeColor="text1"/>
                <w:sz w:val="16"/>
                <w:szCs w:val="16"/>
              </w:rPr>
            </w:pPr>
            <w:r>
              <w:rPr>
                <w:rFonts w:ascii="Verdana" w:hAnsi="Verdana"/>
                <w:b/>
                <w:color w:val="000000" w:themeColor="text1"/>
                <w:sz w:val="16"/>
                <w:szCs w:val="16"/>
              </w:rPr>
              <w:t>Liczba</w:t>
            </w:r>
          </w:p>
          <w:p w14:paraId="6B76613B" w14:textId="404971B5" w:rsidR="00E047CA" w:rsidRPr="00E047CA" w:rsidRDefault="00E047CA" w:rsidP="00675B75">
            <w:pPr>
              <w:keepNext/>
              <w:keepLines/>
              <w:ind w:left="-70"/>
              <w:jc w:val="center"/>
              <w:outlineLvl w:val="0"/>
              <w:rPr>
                <w:rFonts w:ascii="Verdana" w:hAnsi="Verdana"/>
                <w:b/>
                <w:color w:val="000000" w:themeColor="text1"/>
                <w:sz w:val="16"/>
                <w:szCs w:val="16"/>
              </w:rPr>
            </w:pPr>
            <w:r w:rsidRPr="00E047CA">
              <w:rPr>
                <w:rFonts w:ascii="Verdana" w:hAnsi="Verdana"/>
                <w:b/>
                <w:color w:val="000000" w:themeColor="text1"/>
                <w:sz w:val="16"/>
                <w:szCs w:val="16"/>
              </w:rPr>
              <w:t>pkt.</w:t>
            </w:r>
          </w:p>
        </w:tc>
        <w:tc>
          <w:tcPr>
            <w:tcW w:w="3970" w:type="dxa"/>
          </w:tcPr>
          <w:p w14:paraId="5C9C0EE9" w14:textId="77777777" w:rsidR="00E047CA" w:rsidRPr="00E047CA" w:rsidRDefault="00E047CA" w:rsidP="00675B75">
            <w:pPr>
              <w:keepNext/>
              <w:keepLines/>
              <w:ind w:left="-70" w:right="470"/>
              <w:jc w:val="center"/>
              <w:outlineLvl w:val="0"/>
              <w:rPr>
                <w:rFonts w:ascii="Verdana" w:hAnsi="Verdana"/>
                <w:b/>
                <w:color w:val="000000" w:themeColor="text1"/>
                <w:sz w:val="16"/>
                <w:szCs w:val="16"/>
              </w:rPr>
            </w:pPr>
            <w:r w:rsidRPr="00E047CA">
              <w:rPr>
                <w:rFonts w:ascii="Verdana" w:hAnsi="Verdana"/>
                <w:b/>
                <w:color w:val="000000" w:themeColor="text1"/>
                <w:sz w:val="16"/>
                <w:szCs w:val="16"/>
              </w:rPr>
              <w:t>Sposób oceny: wzory, uzyskane</w:t>
            </w:r>
          </w:p>
          <w:p w14:paraId="037D2AF9" w14:textId="69F4D888" w:rsidR="00E047CA" w:rsidRPr="00E047CA" w:rsidRDefault="00E047CA" w:rsidP="00675B75">
            <w:pPr>
              <w:keepNext/>
              <w:keepLines/>
              <w:ind w:left="43" w:right="470"/>
              <w:jc w:val="center"/>
              <w:outlineLvl w:val="0"/>
              <w:rPr>
                <w:rFonts w:ascii="Verdana" w:hAnsi="Verdana"/>
                <w:color w:val="000000" w:themeColor="text1"/>
                <w:sz w:val="16"/>
                <w:szCs w:val="16"/>
              </w:rPr>
            </w:pPr>
            <w:r w:rsidRPr="00E047CA">
              <w:rPr>
                <w:rFonts w:ascii="Verdana" w:hAnsi="Verdana"/>
                <w:b/>
                <w:color w:val="000000" w:themeColor="text1"/>
                <w:sz w:val="16"/>
                <w:szCs w:val="16"/>
              </w:rPr>
              <w:t>informacje mające wpływ na ocenę</w:t>
            </w:r>
          </w:p>
        </w:tc>
      </w:tr>
      <w:tr w:rsidR="00E047CA" w:rsidRPr="00752433" w14:paraId="0AE11E81" w14:textId="77777777" w:rsidTr="003668DE">
        <w:trPr>
          <w:trHeight w:val="715"/>
        </w:trPr>
        <w:tc>
          <w:tcPr>
            <w:tcW w:w="426" w:type="dxa"/>
          </w:tcPr>
          <w:p w14:paraId="1C061192" w14:textId="54ED2132" w:rsidR="00E047CA" w:rsidRPr="00752433" w:rsidRDefault="00E047CA" w:rsidP="00675B75">
            <w:pPr>
              <w:keepNext/>
              <w:keepLines/>
              <w:ind w:right="470"/>
              <w:jc w:val="both"/>
              <w:outlineLvl w:val="0"/>
              <w:rPr>
                <w:rFonts w:ascii="Verdana" w:hAnsi="Verdana"/>
                <w:b/>
                <w:color w:val="000000" w:themeColor="text1"/>
                <w:sz w:val="18"/>
              </w:rPr>
            </w:pPr>
            <w:r w:rsidRPr="00752433">
              <w:rPr>
                <w:rFonts w:ascii="Verdana" w:hAnsi="Verdana"/>
                <w:b/>
                <w:color w:val="000000" w:themeColor="text1"/>
                <w:sz w:val="18"/>
              </w:rPr>
              <w:t>1</w:t>
            </w:r>
          </w:p>
        </w:tc>
        <w:tc>
          <w:tcPr>
            <w:tcW w:w="4110" w:type="dxa"/>
            <w:vAlign w:val="center"/>
          </w:tcPr>
          <w:p w14:paraId="2FDCC38A" w14:textId="4169D5C5" w:rsidR="00E047CA" w:rsidRDefault="00E047CA" w:rsidP="00675B75">
            <w:pPr>
              <w:keepNext/>
              <w:keepLines/>
              <w:outlineLvl w:val="0"/>
              <w:rPr>
                <w:rFonts w:ascii="Verdana" w:hAnsi="Verdana"/>
                <w:color w:val="000000" w:themeColor="text1"/>
                <w:sz w:val="18"/>
              </w:rPr>
            </w:pPr>
            <w:r>
              <w:rPr>
                <w:rFonts w:ascii="Verdana" w:hAnsi="Verdana"/>
                <w:color w:val="000000" w:themeColor="text1"/>
                <w:sz w:val="18"/>
              </w:rPr>
              <w:t>Cena realizacji</w:t>
            </w:r>
            <w:r w:rsidRPr="00752433">
              <w:rPr>
                <w:rFonts w:ascii="Verdana" w:hAnsi="Verdana"/>
                <w:color w:val="000000" w:themeColor="text1"/>
                <w:sz w:val="18"/>
              </w:rPr>
              <w:t xml:space="preserve"> przedmiotu zamówienia</w:t>
            </w:r>
          </w:p>
        </w:tc>
        <w:tc>
          <w:tcPr>
            <w:tcW w:w="707" w:type="dxa"/>
          </w:tcPr>
          <w:p w14:paraId="43465322" w14:textId="621BA1B5" w:rsidR="00E047CA" w:rsidRPr="00792A7D" w:rsidRDefault="003A1EC1" w:rsidP="00675B75">
            <w:pPr>
              <w:keepNext/>
              <w:keepLines/>
              <w:ind w:right="-102"/>
              <w:jc w:val="center"/>
              <w:outlineLvl w:val="0"/>
              <w:rPr>
                <w:rFonts w:ascii="Verdana" w:hAnsi="Verdana"/>
                <w:b/>
                <w:color w:val="000000" w:themeColor="text1"/>
                <w:sz w:val="18"/>
              </w:rPr>
            </w:pPr>
            <w:r w:rsidRPr="00792A7D">
              <w:rPr>
                <w:rFonts w:ascii="Verdana" w:hAnsi="Verdana"/>
                <w:b/>
                <w:color w:val="000000" w:themeColor="text1"/>
                <w:sz w:val="18"/>
              </w:rPr>
              <w:t>4</w:t>
            </w:r>
            <w:r w:rsidR="00E047CA" w:rsidRPr="00792A7D">
              <w:rPr>
                <w:rFonts w:ascii="Verdana" w:hAnsi="Verdana"/>
                <w:b/>
                <w:color w:val="000000" w:themeColor="text1"/>
                <w:sz w:val="18"/>
              </w:rPr>
              <w:t>0</w:t>
            </w:r>
          </w:p>
        </w:tc>
        <w:tc>
          <w:tcPr>
            <w:tcW w:w="709" w:type="dxa"/>
          </w:tcPr>
          <w:p w14:paraId="7BF01C8F" w14:textId="75C88465" w:rsidR="00E047CA" w:rsidRPr="00792A7D" w:rsidRDefault="003A1EC1" w:rsidP="00675B75">
            <w:pPr>
              <w:keepNext/>
              <w:keepLines/>
              <w:ind w:left="-70"/>
              <w:jc w:val="center"/>
              <w:outlineLvl w:val="0"/>
              <w:rPr>
                <w:rFonts w:ascii="Verdana" w:hAnsi="Verdana"/>
                <w:b/>
                <w:color w:val="000000" w:themeColor="text1"/>
                <w:sz w:val="18"/>
              </w:rPr>
            </w:pPr>
            <w:r w:rsidRPr="00792A7D">
              <w:rPr>
                <w:rFonts w:ascii="Verdana" w:hAnsi="Verdana"/>
                <w:b/>
                <w:color w:val="000000" w:themeColor="text1"/>
                <w:sz w:val="18"/>
              </w:rPr>
              <w:t>4</w:t>
            </w:r>
            <w:r w:rsidR="00E047CA" w:rsidRPr="00792A7D">
              <w:rPr>
                <w:rFonts w:ascii="Verdana" w:hAnsi="Verdana"/>
                <w:b/>
                <w:color w:val="000000" w:themeColor="text1"/>
                <w:sz w:val="18"/>
              </w:rPr>
              <w:t>0</w:t>
            </w:r>
          </w:p>
        </w:tc>
        <w:tc>
          <w:tcPr>
            <w:tcW w:w="3970" w:type="dxa"/>
          </w:tcPr>
          <w:p w14:paraId="78DC9865" w14:textId="77777777" w:rsidR="00E047CA" w:rsidRPr="00752433" w:rsidRDefault="00E047CA" w:rsidP="00675B75">
            <w:pPr>
              <w:keepNext/>
              <w:keepLines/>
              <w:ind w:left="43" w:right="470"/>
              <w:jc w:val="both"/>
              <w:outlineLvl w:val="0"/>
              <w:rPr>
                <w:rFonts w:ascii="Verdana" w:hAnsi="Verdana"/>
                <w:color w:val="000000" w:themeColor="text1"/>
                <w:sz w:val="18"/>
              </w:rPr>
            </w:pPr>
            <w:r w:rsidRPr="00752433">
              <w:rPr>
                <w:rFonts w:ascii="Verdana" w:hAnsi="Verdana"/>
                <w:color w:val="000000" w:themeColor="text1"/>
                <w:sz w:val="18"/>
              </w:rPr>
              <w:t xml:space="preserve">              Najniższa cena oferty</w:t>
            </w:r>
          </w:p>
          <w:p w14:paraId="41CF5D24" w14:textId="1F321991" w:rsidR="00E047CA" w:rsidRPr="00752433" w:rsidRDefault="00E047CA" w:rsidP="00675B75">
            <w:pPr>
              <w:keepNext/>
              <w:keepLines/>
              <w:ind w:left="43"/>
              <w:jc w:val="both"/>
              <w:outlineLvl w:val="0"/>
              <w:rPr>
                <w:rFonts w:ascii="Verdana" w:hAnsi="Verdana"/>
                <w:color w:val="000000" w:themeColor="text1"/>
                <w:sz w:val="18"/>
              </w:rPr>
            </w:pPr>
            <w:r>
              <w:rPr>
                <w:rFonts w:ascii="Verdana" w:hAnsi="Verdana"/>
                <w:color w:val="000000" w:themeColor="text1"/>
                <w:sz w:val="18"/>
              </w:rPr>
              <w:t>Liczba</w:t>
            </w:r>
            <w:r w:rsidRPr="00752433">
              <w:rPr>
                <w:rFonts w:ascii="Verdana" w:hAnsi="Verdana"/>
                <w:color w:val="000000" w:themeColor="text1"/>
                <w:sz w:val="18"/>
              </w:rPr>
              <w:t xml:space="preserve"> pkt.  = -------------------- </w:t>
            </w:r>
            <w:r w:rsidR="003A1EC1">
              <w:rPr>
                <w:rFonts w:ascii="Verdana" w:hAnsi="Verdana"/>
                <w:b/>
                <w:color w:val="000000" w:themeColor="text1"/>
                <w:sz w:val="18"/>
              </w:rPr>
              <w:t>x 4</w:t>
            </w:r>
            <w:r w:rsidRPr="00752433">
              <w:rPr>
                <w:rFonts w:ascii="Verdana" w:hAnsi="Verdana"/>
                <w:b/>
                <w:color w:val="000000" w:themeColor="text1"/>
                <w:sz w:val="18"/>
              </w:rPr>
              <w:t>0</w:t>
            </w:r>
          </w:p>
          <w:p w14:paraId="458498A7" w14:textId="4B35110F" w:rsidR="00E047CA" w:rsidRPr="00752433" w:rsidRDefault="00E047CA" w:rsidP="00675B75">
            <w:pPr>
              <w:keepNext/>
              <w:keepLines/>
              <w:ind w:left="43" w:right="470"/>
              <w:jc w:val="both"/>
              <w:outlineLvl w:val="0"/>
              <w:rPr>
                <w:rFonts w:ascii="Verdana" w:hAnsi="Verdana"/>
                <w:color w:val="000000" w:themeColor="text1"/>
                <w:sz w:val="18"/>
              </w:rPr>
            </w:pPr>
            <w:r w:rsidRPr="00752433">
              <w:rPr>
                <w:rFonts w:ascii="Verdana" w:hAnsi="Verdana"/>
                <w:color w:val="000000" w:themeColor="text1"/>
                <w:sz w:val="18"/>
              </w:rPr>
              <w:t xml:space="preserve">                 Cena oferty badanej</w:t>
            </w:r>
          </w:p>
        </w:tc>
      </w:tr>
      <w:tr w:rsidR="00E047CA" w:rsidRPr="00FE32F6" w14:paraId="3456EF69" w14:textId="77777777" w:rsidTr="003668DE">
        <w:trPr>
          <w:trHeight w:val="4642"/>
        </w:trPr>
        <w:tc>
          <w:tcPr>
            <w:tcW w:w="426" w:type="dxa"/>
          </w:tcPr>
          <w:p w14:paraId="6357FC08" w14:textId="77777777" w:rsidR="00E047CA" w:rsidRPr="00752433" w:rsidRDefault="00E047CA" w:rsidP="00675B75">
            <w:pPr>
              <w:keepNext/>
              <w:keepLines/>
              <w:ind w:right="470"/>
              <w:jc w:val="both"/>
              <w:outlineLvl w:val="0"/>
              <w:rPr>
                <w:rFonts w:ascii="Verdana" w:hAnsi="Verdana"/>
                <w:b/>
                <w:color w:val="000000" w:themeColor="text1"/>
                <w:sz w:val="18"/>
              </w:rPr>
            </w:pPr>
            <w:r w:rsidRPr="00752433">
              <w:rPr>
                <w:rFonts w:ascii="Verdana" w:hAnsi="Verdana"/>
                <w:b/>
                <w:color w:val="000000" w:themeColor="text1"/>
                <w:sz w:val="18"/>
              </w:rPr>
              <w:t xml:space="preserve">2 </w:t>
            </w:r>
          </w:p>
        </w:tc>
        <w:tc>
          <w:tcPr>
            <w:tcW w:w="4110" w:type="dxa"/>
            <w:shd w:val="clear" w:color="auto" w:fill="auto"/>
            <w:vAlign w:val="center"/>
          </w:tcPr>
          <w:p w14:paraId="2830175D" w14:textId="77777777" w:rsidR="001C4A57" w:rsidRPr="006624D2" w:rsidRDefault="00147D7F" w:rsidP="00675B75">
            <w:pPr>
              <w:outlineLvl w:val="0"/>
              <w:rPr>
                <w:rFonts w:ascii="Verdana" w:hAnsi="Verdana"/>
                <w:color w:val="000000" w:themeColor="text1"/>
                <w:sz w:val="18"/>
                <w:szCs w:val="18"/>
              </w:rPr>
            </w:pPr>
            <w:r w:rsidRPr="006624D2">
              <w:rPr>
                <w:rFonts w:ascii="Verdana" w:hAnsi="Verdana"/>
                <w:color w:val="000000" w:themeColor="text1"/>
                <w:sz w:val="18"/>
                <w:szCs w:val="18"/>
              </w:rPr>
              <w:t xml:space="preserve">Doświadczenie zawodowe </w:t>
            </w:r>
            <w:r w:rsidR="001C4A57" w:rsidRPr="006624D2">
              <w:rPr>
                <w:rFonts w:ascii="Verdana" w:hAnsi="Verdana"/>
                <w:color w:val="000000" w:themeColor="text1"/>
                <w:sz w:val="18"/>
                <w:szCs w:val="18"/>
              </w:rPr>
              <w:t>trenera/ trenerów:</w:t>
            </w:r>
          </w:p>
          <w:p w14:paraId="2187ACEF" w14:textId="77777777" w:rsidR="001C4A57" w:rsidRDefault="001C4A57" w:rsidP="00675B75">
            <w:pPr>
              <w:outlineLvl w:val="0"/>
              <w:rPr>
                <w:rFonts w:ascii="Verdana" w:hAnsi="Verdana"/>
                <w:color w:val="000000" w:themeColor="text1"/>
                <w:sz w:val="16"/>
                <w:szCs w:val="16"/>
              </w:rPr>
            </w:pPr>
          </w:p>
          <w:p w14:paraId="6F376945" w14:textId="490698C5" w:rsidR="001C4A57" w:rsidRPr="003668DE" w:rsidRDefault="001C4A57" w:rsidP="00675B75">
            <w:pPr>
              <w:outlineLvl w:val="0"/>
              <w:rPr>
                <w:rFonts w:ascii="Verdana" w:hAnsi="Verdana"/>
                <w:sz w:val="16"/>
                <w:szCs w:val="16"/>
              </w:rPr>
            </w:pPr>
            <w:r w:rsidRPr="003668DE">
              <w:rPr>
                <w:rFonts w:ascii="Verdana" w:hAnsi="Verdana"/>
                <w:color w:val="000000" w:themeColor="text1"/>
                <w:sz w:val="16"/>
                <w:szCs w:val="16"/>
              </w:rPr>
              <w:t xml:space="preserve">Zamawiający oceni doświadczenie </w:t>
            </w:r>
            <w:r w:rsidR="00147D7F" w:rsidRPr="003668DE">
              <w:rPr>
                <w:rFonts w:ascii="Verdana" w:hAnsi="Verdana"/>
                <w:color w:val="000000" w:themeColor="text1"/>
                <w:sz w:val="16"/>
                <w:szCs w:val="16"/>
              </w:rPr>
              <w:t xml:space="preserve">co </w:t>
            </w:r>
            <w:r w:rsidR="00147D7F" w:rsidRPr="003668DE">
              <w:rPr>
                <w:rFonts w:ascii="Verdana" w:hAnsi="Verdana"/>
                <w:sz w:val="16"/>
                <w:szCs w:val="16"/>
              </w:rPr>
              <w:t xml:space="preserve">najmniej </w:t>
            </w:r>
            <w:r w:rsidRPr="003668DE">
              <w:rPr>
                <w:rFonts w:ascii="Verdana" w:hAnsi="Verdana"/>
                <w:sz w:val="16"/>
                <w:szCs w:val="16"/>
              </w:rPr>
              <w:t>1</w:t>
            </w:r>
            <w:r w:rsidR="00147D7F" w:rsidRPr="003668DE">
              <w:rPr>
                <w:rFonts w:ascii="Verdana" w:hAnsi="Verdana"/>
                <w:sz w:val="16"/>
                <w:szCs w:val="16"/>
              </w:rPr>
              <w:t xml:space="preserve"> (</w:t>
            </w:r>
            <w:r w:rsidRPr="003668DE">
              <w:rPr>
                <w:rFonts w:ascii="Verdana" w:hAnsi="Verdana"/>
                <w:sz w:val="16"/>
                <w:szCs w:val="16"/>
              </w:rPr>
              <w:t>jednego</w:t>
            </w:r>
            <w:r w:rsidR="00147D7F" w:rsidRPr="003668DE">
              <w:rPr>
                <w:rFonts w:ascii="Verdana" w:hAnsi="Verdana"/>
                <w:sz w:val="16"/>
                <w:szCs w:val="16"/>
              </w:rPr>
              <w:t>) trener</w:t>
            </w:r>
            <w:r w:rsidRPr="003668DE">
              <w:rPr>
                <w:rFonts w:ascii="Verdana" w:hAnsi="Verdana"/>
                <w:sz w:val="16"/>
                <w:szCs w:val="16"/>
              </w:rPr>
              <w:t xml:space="preserve">a </w:t>
            </w:r>
            <w:r w:rsidR="003B7A37" w:rsidRPr="003668DE">
              <w:rPr>
                <w:rFonts w:ascii="Verdana" w:hAnsi="Verdana"/>
                <w:sz w:val="16"/>
                <w:szCs w:val="16"/>
              </w:rPr>
              <w:t xml:space="preserve">skierowanego przez Wykonawcę do realizacji przedmiotu zamówienia, który w okresie ostatnich 3 (trzech) lat przed upływem terminu składania ofert przeprowadził co najmniej 3 (trzy) szkolenia odpowiadające </w:t>
            </w:r>
            <w:r w:rsidR="00527651" w:rsidRPr="003668DE">
              <w:rPr>
                <w:rFonts w:ascii="Verdana" w:hAnsi="Verdana"/>
                <w:sz w:val="16"/>
                <w:szCs w:val="16"/>
              </w:rPr>
              <w:t xml:space="preserve">tematowi </w:t>
            </w:r>
            <w:r w:rsidR="003668DE">
              <w:rPr>
                <w:rFonts w:ascii="Verdana" w:hAnsi="Verdana"/>
                <w:sz w:val="16"/>
                <w:szCs w:val="16"/>
              </w:rPr>
              <w:t>szkolenia/</w:t>
            </w:r>
            <w:r w:rsidR="00527651" w:rsidRPr="003668DE">
              <w:rPr>
                <w:rFonts w:ascii="Verdana" w:hAnsi="Verdana"/>
                <w:sz w:val="16"/>
                <w:szCs w:val="16"/>
              </w:rPr>
              <w:t>szkoleń w danej części zamówienia:</w:t>
            </w:r>
          </w:p>
          <w:p w14:paraId="1DADF8D2" w14:textId="4F112719" w:rsidR="00527651" w:rsidRDefault="003668DE" w:rsidP="00675B75">
            <w:pPr>
              <w:pStyle w:val="Akapitzlist"/>
              <w:numPr>
                <w:ilvl w:val="4"/>
                <w:numId w:val="46"/>
              </w:numPr>
              <w:ind w:left="357"/>
              <w:outlineLvl w:val="0"/>
              <w:rPr>
                <w:rFonts w:ascii="Verdana" w:hAnsi="Verdana"/>
                <w:sz w:val="16"/>
                <w:szCs w:val="16"/>
              </w:rPr>
            </w:pPr>
            <w:r w:rsidRPr="003668DE">
              <w:rPr>
                <w:rFonts w:ascii="Verdana" w:hAnsi="Verdana"/>
                <w:sz w:val="16"/>
                <w:szCs w:val="16"/>
              </w:rPr>
              <w:t xml:space="preserve">Świadczenie usług szkoleniowych o tematyce: </w:t>
            </w:r>
            <w:proofErr w:type="spellStart"/>
            <w:r w:rsidRPr="003668DE">
              <w:rPr>
                <w:rFonts w:ascii="Verdana" w:hAnsi="Verdana"/>
                <w:sz w:val="16"/>
                <w:szCs w:val="16"/>
              </w:rPr>
              <w:t>Python</w:t>
            </w:r>
            <w:proofErr w:type="spellEnd"/>
            <w:r w:rsidRPr="003668DE">
              <w:rPr>
                <w:rFonts w:ascii="Verdana" w:hAnsi="Verdana"/>
                <w:sz w:val="16"/>
                <w:szCs w:val="16"/>
              </w:rPr>
              <w:t xml:space="preserve"> dla administratorów systemów LUW; </w:t>
            </w:r>
            <w:proofErr w:type="spellStart"/>
            <w:r w:rsidRPr="003668DE">
              <w:rPr>
                <w:rFonts w:ascii="Verdana" w:hAnsi="Verdana"/>
                <w:sz w:val="16"/>
                <w:szCs w:val="16"/>
              </w:rPr>
              <w:t>VMware</w:t>
            </w:r>
            <w:proofErr w:type="spellEnd"/>
            <w:r w:rsidRPr="003668DE">
              <w:rPr>
                <w:rFonts w:ascii="Verdana" w:hAnsi="Verdana"/>
                <w:sz w:val="16"/>
                <w:szCs w:val="16"/>
              </w:rPr>
              <w:t xml:space="preserve"> </w:t>
            </w:r>
            <w:proofErr w:type="spellStart"/>
            <w:r w:rsidRPr="003668DE">
              <w:rPr>
                <w:rFonts w:ascii="Verdana" w:hAnsi="Verdana"/>
                <w:sz w:val="16"/>
                <w:szCs w:val="16"/>
              </w:rPr>
              <w:t>vSphere</w:t>
            </w:r>
            <w:proofErr w:type="spellEnd"/>
            <w:r w:rsidRPr="003668DE">
              <w:rPr>
                <w:rFonts w:ascii="Verdana" w:hAnsi="Verdana"/>
                <w:sz w:val="16"/>
                <w:szCs w:val="16"/>
              </w:rPr>
              <w:t xml:space="preserve">: Fast </w:t>
            </w:r>
            <w:proofErr w:type="spellStart"/>
            <w:r w:rsidRPr="003668DE">
              <w:rPr>
                <w:rFonts w:ascii="Verdana" w:hAnsi="Verdana"/>
                <w:sz w:val="16"/>
                <w:szCs w:val="16"/>
              </w:rPr>
              <w:t>Track</w:t>
            </w:r>
            <w:proofErr w:type="spellEnd"/>
            <w:r w:rsidRPr="003668DE">
              <w:rPr>
                <w:rFonts w:ascii="Verdana" w:hAnsi="Verdana"/>
                <w:sz w:val="16"/>
                <w:szCs w:val="16"/>
              </w:rPr>
              <w:t xml:space="preserve"> [V7]; </w:t>
            </w:r>
            <w:proofErr w:type="spellStart"/>
            <w:r w:rsidRPr="003668DE">
              <w:rPr>
                <w:rFonts w:ascii="Verdana" w:hAnsi="Verdana"/>
                <w:sz w:val="16"/>
                <w:szCs w:val="16"/>
              </w:rPr>
              <w:t>Implementing</w:t>
            </w:r>
            <w:proofErr w:type="spellEnd"/>
            <w:r w:rsidRPr="003668DE">
              <w:rPr>
                <w:rFonts w:ascii="Verdana" w:hAnsi="Verdana"/>
                <w:sz w:val="16"/>
                <w:szCs w:val="16"/>
              </w:rPr>
              <w:t xml:space="preserve"> and Operating Cisco Enterprise Network </w:t>
            </w:r>
            <w:proofErr w:type="spellStart"/>
            <w:r w:rsidRPr="003668DE">
              <w:rPr>
                <w:rFonts w:ascii="Verdana" w:hAnsi="Verdana"/>
                <w:sz w:val="16"/>
                <w:szCs w:val="16"/>
              </w:rPr>
              <w:t>Core</w:t>
            </w:r>
            <w:proofErr w:type="spellEnd"/>
            <w:r w:rsidRPr="003668DE">
              <w:rPr>
                <w:rFonts w:ascii="Verdana" w:hAnsi="Verdana"/>
                <w:sz w:val="16"/>
                <w:szCs w:val="16"/>
              </w:rPr>
              <w:t xml:space="preserve"> Technologies</w:t>
            </w:r>
            <w:r>
              <w:rPr>
                <w:rFonts w:ascii="Verdana" w:hAnsi="Verdana"/>
                <w:sz w:val="16"/>
                <w:szCs w:val="16"/>
              </w:rPr>
              <w:t>;</w:t>
            </w:r>
          </w:p>
          <w:p w14:paraId="6015D202" w14:textId="628BCB57" w:rsidR="003668DE" w:rsidRPr="003668DE" w:rsidRDefault="003668DE" w:rsidP="00675B75">
            <w:pPr>
              <w:pStyle w:val="Akapitzlist"/>
              <w:numPr>
                <w:ilvl w:val="4"/>
                <w:numId w:val="46"/>
              </w:numPr>
              <w:ind w:left="357"/>
              <w:outlineLvl w:val="0"/>
              <w:rPr>
                <w:rFonts w:ascii="Verdana" w:hAnsi="Verdana"/>
                <w:sz w:val="16"/>
                <w:szCs w:val="16"/>
              </w:rPr>
            </w:pPr>
            <w:r w:rsidRPr="003668DE">
              <w:rPr>
                <w:rFonts w:ascii="Verdana" w:hAnsi="Verdana"/>
                <w:sz w:val="16"/>
                <w:szCs w:val="16"/>
              </w:rPr>
              <w:t>Świadczenie usługi szkoleniowej o tematyce: Tworzenie aplikacji na platformie Node.js; Docker dla programistów;</w:t>
            </w:r>
          </w:p>
          <w:p w14:paraId="2804A36C" w14:textId="1C07A6AD" w:rsidR="003668DE" w:rsidRPr="003668DE" w:rsidRDefault="003668DE" w:rsidP="00675B75">
            <w:pPr>
              <w:pStyle w:val="Akapitzlist"/>
              <w:numPr>
                <w:ilvl w:val="4"/>
                <w:numId w:val="46"/>
              </w:numPr>
              <w:ind w:left="357"/>
              <w:outlineLvl w:val="0"/>
              <w:rPr>
                <w:rFonts w:ascii="Verdana" w:hAnsi="Verdana"/>
                <w:sz w:val="16"/>
                <w:szCs w:val="16"/>
              </w:rPr>
            </w:pPr>
            <w:r w:rsidRPr="003668DE">
              <w:rPr>
                <w:rFonts w:ascii="Verdana" w:hAnsi="Verdana"/>
                <w:sz w:val="16"/>
                <w:szCs w:val="16"/>
              </w:rPr>
              <w:t xml:space="preserve">Świadczenie usługi szkoleniowej o tematyce: MS 20761 </w:t>
            </w:r>
            <w:r>
              <w:rPr>
                <w:rFonts w:ascii="Verdana" w:hAnsi="Verdana"/>
                <w:sz w:val="16"/>
                <w:szCs w:val="16"/>
              </w:rPr>
              <w:t>z</w:t>
            </w:r>
            <w:r w:rsidRPr="003668DE">
              <w:rPr>
                <w:rFonts w:ascii="Verdana" w:hAnsi="Verdana"/>
                <w:sz w:val="16"/>
                <w:szCs w:val="16"/>
              </w:rPr>
              <w:t>apytania za pomocą języka T-SQL; MD-100T00 Windows 10; MS 10997 OFFICE 365 administracja i rozwiązywanie problemów.</w:t>
            </w:r>
          </w:p>
          <w:p w14:paraId="328773FC" w14:textId="77777777" w:rsidR="001C4A57" w:rsidRDefault="001C4A57" w:rsidP="00675B75">
            <w:pPr>
              <w:outlineLvl w:val="0"/>
              <w:rPr>
                <w:rFonts w:ascii="Verdana" w:hAnsi="Verdana"/>
                <w:sz w:val="16"/>
                <w:szCs w:val="16"/>
              </w:rPr>
            </w:pPr>
          </w:p>
          <w:p w14:paraId="78FD8C5B" w14:textId="77777777" w:rsidR="00986C47" w:rsidRDefault="00986C47" w:rsidP="00675B75">
            <w:pPr>
              <w:outlineLvl w:val="0"/>
              <w:rPr>
                <w:rFonts w:ascii="Verdana" w:hAnsi="Verdana"/>
                <w:sz w:val="16"/>
                <w:szCs w:val="16"/>
              </w:rPr>
            </w:pPr>
          </w:p>
          <w:p w14:paraId="08079A92" w14:textId="470D318C" w:rsidR="004112BE" w:rsidRPr="0036062C" w:rsidRDefault="004112BE" w:rsidP="00675B75">
            <w:pPr>
              <w:keepNext/>
              <w:keepLines/>
              <w:outlineLvl w:val="0"/>
              <w:rPr>
                <w:rFonts w:ascii="Verdana" w:hAnsi="Verdana"/>
                <w:sz w:val="18"/>
              </w:rPr>
            </w:pPr>
            <w:r w:rsidRPr="0036062C">
              <w:rPr>
                <w:rFonts w:ascii="Verdana" w:hAnsi="Verdana"/>
                <w:sz w:val="18"/>
              </w:rPr>
              <w:t>UWAGA</w:t>
            </w:r>
            <w:r w:rsidR="00792A7D">
              <w:rPr>
                <w:rFonts w:ascii="Verdana" w:hAnsi="Verdana"/>
                <w:sz w:val="18"/>
              </w:rPr>
              <w:t>:</w:t>
            </w:r>
          </w:p>
          <w:p w14:paraId="26C1870B" w14:textId="07838137" w:rsidR="004112BE" w:rsidRPr="002B1080" w:rsidRDefault="004112BE" w:rsidP="00675B75">
            <w:pPr>
              <w:keepNext/>
              <w:keepLines/>
              <w:jc w:val="both"/>
              <w:outlineLvl w:val="0"/>
              <w:rPr>
                <w:rFonts w:ascii="Verdana" w:hAnsi="Verdana" w:cs="Arial"/>
                <w:i/>
                <w:sz w:val="16"/>
                <w:szCs w:val="16"/>
              </w:rPr>
            </w:pPr>
            <w:r w:rsidRPr="0036062C">
              <w:rPr>
                <w:rFonts w:ascii="Verdana" w:hAnsi="Verdana" w:cs="Calibri"/>
                <w:sz w:val="16"/>
                <w:szCs w:val="16"/>
              </w:rPr>
              <w:t>Zamawiający będzie przy</w:t>
            </w:r>
            <w:r>
              <w:rPr>
                <w:rFonts w:ascii="Verdana" w:hAnsi="Verdana" w:cs="Calibri"/>
                <w:sz w:val="16"/>
                <w:szCs w:val="16"/>
              </w:rPr>
              <w:t>dzie</w:t>
            </w:r>
            <w:r w:rsidRPr="0036062C">
              <w:rPr>
                <w:rFonts w:ascii="Verdana" w:hAnsi="Verdana" w:cs="Calibri"/>
                <w:sz w:val="16"/>
                <w:szCs w:val="16"/>
              </w:rPr>
              <w:t xml:space="preserve">lał punkty na podstawie załączonego do oferty </w:t>
            </w:r>
            <w:r w:rsidRPr="0036062C">
              <w:rPr>
                <w:rFonts w:ascii="Verdana" w:hAnsi="Verdana" w:cs="Calibri"/>
                <w:b/>
                <w:sz w:val="16"/>
                <w:szCs w:val="16"/>
              </w:rPr>
              <w:t xml:space="preserve">Załącznika nr </w:t>
            </w:r>
            <w:r>
              <w:rPr>
                <w:rFonts w:ascii="Verdana" w:hAnsi="Verdana" w:cs="Calibri"/>
                <w:b/>
                <w:sz w:val="16"/>
                <w:szCs w:val="16"/>
              </w:rPr>
              <w:t>7</w:t>
            </w:r>
            <w:r w:rsidRPr="0036062C">
              <w:rPr>
                <w:rFonts w:ascii="Verdana" w:hAnsi="Verdana" w:cs="Calibri"/>
                <w:b/>
                <w:sz w:val="16"/>
                <w:szCs w:val="16"/>
              </w:rPr>
              <w:t xml:space="preserve"> </w:t>
            </w:r>
            <w:r w:rsidRPr="002B1080">
              <w:rPr>
                <w:rFonts w:ascii="Verdana" w:hAnsi="Verdana" w:cs="Calibri"/>
                <w:sz w:val="16"/>
                <w:szCs w:val="16"/>
              </w:rPr>
              <w:t xml:space="preserve">do </w:t>
            </w:r>
            <w:r w:rsidRPr="002B1080">
              <w:rPr>
                <w:rFonts w:ascii="Verdana" w:hAnsi="Verdana" w:cs="Arial"/>
                <w:i/>
                <w:sz w:val="16"/>
                <w:szCs w:val="16"/>
              </w:rPr>
              <w:t>SWZ</w:t>
            </w:r>
            <w:r w:rsidR="003668DE" w:rsidRPr="002B1080">
              <w:rPr>
                <w:rFonts w:ascii="Verdana" w:hAnsi="Verdana" w:cs="Arial"/>
                <w:i/>
                <w:sz w:val="16"/>
                <w:szCs w:val="16"/>
              </w:rPr>
              <w:t xml:space="preserve"> </w:t>
            </w:r>
            <w:r w:rsidR="002B1080" w:rsidRPr="002B1080">
              <w:rPr>
                <w:rFonts w:ascii="Verdana" w:hAnsi="Verdana" w:cs="Arial"/>
                <w:i/>
                <w:sz w:val="16"/>
                <w:szCs w:val="16"/>
              </w:rPr>
              <w:t>dla danej części zamówienia</w:t>
            </w:r>
            <w:r w:rsidR="006B33F6">
              <w:rPr>
                <w:rFonts w:ascii="Verdana" w:hAnsi="Verdana" w:cs="Arial"/>
                <w:i/>
                <w:sz w:val="16"/>
                <w:szCs w:val="16"/>
              </w:rPr>
              <w:t xml:space="preserve"> A, B, C.</w:t>
            </w:r>
          </w:p>
          <w:p w14:paraId="416C9BBE" w14:textId="71F624B7" w:rsidR="004112BE" w:rsidRPr="00FE32F6" w:rsidRDefault="004112BE" w:rsidP="00675B75">
            <w:pPr>
              <w:keepNext/>
              <w:keepLines/>
              <w:jc w:val="both"/>
              <w:outlineLvl w:val="0"/>
              <w:rPr>
                <w:rFonts w:ascii="Verdana" w:hAnsi="Verdana"/>
                <w:color w:val="000000" w:themeColor="text1"/>
                <w:sz w:val="18"/>
              </w:rPr>
            </w:pPr>
          </w:p>
        </w:tc>
        <w:tc>
          <w:tcPr>
            <w:tcW w:w="707" w:type="dxa"/>
            <w:shd w:val="clear" w:color="auto" w:fill="auto"/>
          </w:tcPr>
          <w:p w14:paraId="7E9FA3E2" w14:textId="2816A566" w:rsidR="00E047CA" w:rsidRPr="00792A7D" w:rsidRDefault="003A1EC1" w:rsidP="00675B75">
            <w:pPr>
              <w:keepNext/>
              <w:keepLines/>
              <w:ind w:right="-102"/>
              <w:jc w:val="center"/>
              <w:outlineLvl w:val="0"/>
              <w:rPr>
                <w:rFonts w:ascii="Verdana" w:hAnsi="Verdana"/>
                <w:b/>
                <w:color w:val="000000" w:themeColor="text1"/>
                <w:sz w:val="18"/>
              </w:rPr>
            </w:pPr>
            <w:r w:rsidRPr="00792A7D">
              <w:rPr>
                <w:rFonts w:ascii="Verdana" w:hAnsi="Verdana"/>
                <w:b/>
                <w:sz w:val="18"/>
                <w:szCs w:val="18"/>
              </w:rPr>
              <w:t>6</w:t>
            </w:r>
            <w:r w:rsidR="00E047CA" w:rsidRPr="00792A7D">
              <w:rPr>
                <w:rFonts w:ascii="Verdana" w:hAnsi="Verdana"/>
                <w:b/>
                <w:sz w:val="18"/>
                <w:szCs w:val="18"/>
              </w:rPr>
              <w:t>0</w:t>
            </w:r>
          </w:p>
        </w:tc>
        <w:tc>
          <w:tcPr>
            <w:tcW w:w="709" w:type="dxa"/>
            <w:shd w:val="clear" w:color="auto" w:fill="auto"/>
          </w:tcPr>
          <w:p w14:paraId="4D5F0977" w14:textId="6951E04F" w:rsidR="00E047CA" w:rsidRPr="00792A7D" w:rsidRDefault="003A1EC1" w:rsidP="00675B75">
            <w:pPr>
              <w:keepNext/>
              <w:keepLines/>
              <w:ind w:left="-70"/>
              <w:jc w:val="center"/>
              <w:outlineLvl w:val="0"/>
              <w:rPr>
                <w:rFonts w:ascii="Verdana" w:hAnsi="Verdana"/>
                <w:b/>
                <w:color w:val="000000" w:themeColor="text1"/>
                <w:sz w:val="18"/>
              </w:rPr>
            </w:pPr>
            <w:r w:rsidRPr="00792A7D">
              <w:rPr>
                <w:rFonts w:ascii="Verdana" w:hAnsi="Verdana"/>
                <w:b/>
                <w:sz w:val="18"/>
                <w:szCs w:val="18"/>
              </w:rPr>
              <w:t>6</w:t>
            </w:r>
            <w:r w:rsidR="00E047CA" w:rsidRPr="00792A7D">
              <w:rPr>
                <w:rFonts w:ascii="Verdana" w:hAnsi="Verdana"/>
                <w:b/>
                <w:sz w:val="18"/>
                <w:szCs w:val="18"/>
              </w:rPr>
              <w:t>0</w:t>
            </w:r>
          </w:p>
        </w:tc>
        <w:tc>
          <w:tcPr>
            <w:tcW w:w="3970" w:type="dxa"/>
            <w:shd w:val="clear" w:color="auto" w:fill="auto"/>
          </w:tcPr>
          <w:p w14:paraId="2714EF88" w14:textId="410F36D0" w:rsidR="00147D7F" w:rsidRPr="00147D7F" w:rsidRDefault="0004170C" w:rsidP="00675B75">
            <w:pPr>
              <w:keepNext/>
              <w:keepLines/>
              <w:ind w:right="-23"/>
              <w:jc w:val="both"/>
              <w:outlineLvl w:val="0"/>
              <w:rPr>
                <w:rFonts w:ascii="Verdana" w:hAnsi="Verdana"/>
                <w:sz w:val="18"/>
                <w:szCs w:val="18"/>
              </w:rPr>
            </w:pPr>
            <w:r>
              <w:rPr>
                <w:rFonts w:ascii="Verdana" w:hAnsi="Verdana"/>
                <w:sz w:val="18"/>
                <w:szCs w:val="18"/>
              </w:rPr>
              <w:t xml:space="preserve">Liczba </w:t>
            </w:r>
            <w:r w:rsidR="00147D7F" w:rsidRPr="00147D7F">
              <w:rPr>
                <w:rFonts w:ascii="Verdana" w:hAnsi="Verdana"/>
                <w:sz w:val="18"/>
                <w:szCs w:val="18"/>
              </w:rPr>
              <w:t>szkoleń zrealizowanych przez każdego trenera punktuje się następująco:</w:t>
            </w:r>
          </w:p>
          <w:p w14:paraId="6935EFE6" w14:textId="77777777" w:rsidR="00147D7F" w:rsidRPr="00147D7F" w:rsidRDefault="00147D7F" w:rsidP="00675B75">
            <w:pPr>
              <w:keepNext/>
              <w:keepLines/>
              <w:ind w:right="-23"/>
              <w:jc w:val="both"/>
              <w:outlineLvl w:val="0"/>
              <w:rPr>
                <w:rFonts w:ascii="Verdana" w:hAnsi="Verdana"/>
                <w:sz w:val="18"/>
                <w:szCs w:val="18"/>
              </w:rPr>
            </w:pPr>
          </w:p>
          <w:p w14:paraId="3BBAF7DD" w14:textId="57FBD38D" w:rsidR="00792A7D" w:rsidRPr="00792A7D" w:rsidRDefault="003668DE" w:rsidP="00675B75">
            <w:pPr>
              <w:keepNext/>
              <w:keepLines/>
              <w:ind w:right="-23"/>
              <w:jc w:val="both"/>
              <w:outlineLvl w:val="0"/>
              <w:rPr>
                <w:rFonts w:ascii="Verdana" w:hAnsi="Verdana"/>
                <w:sz w:val="18"/>
                <w:szCs w:val="18"/>
              </w:rPr>
            </w:pPr>
            <w:r>
              <w:rPr>
                <w:rFonts w:ascii="Verdana" w:hAnsi="Verdana"/>
                <w:sz w:val="18"/>
                <w:szCs w:val="18"/>
              </w:rPr>
              <w:t>3</w:t>
            </w:r>
            <w:r w:rsidR="00792A7D" w:rsidRPr="00792A7D">
              <w:rPr>
                <w:rFonts w:ascii="Verdana" w:hAnsi="Verdana"/>
                <w:sz w:val="18"/>
                <w:szCs w:val="18"/>
              </w:rPr>
              <w:t xml:space="preserve"> szkoleni</w:t>
            </w:r>
            <w:r>
              <w:rPr>
                <w:rFonts w:ascii="Verdana" w:hAnsi="Verdana"/>
                <w:sz w:val="18"/>
                <w:szCs w:val="18"/>
              </w:rPr>
              <w:t>a</w:t>
            </w:r>
            <w:r w:rsidR="00792A7D" w:rsidRPr="00792A7D">
              <w:rPr>
                <w:rFonts w:ascii="Verdana" w:hAnsi="Verdana"/>
                <w:sz w:val="18"/>
                <w:szCs w:val="18"/>
              </w:rPr>
              <w:t xml:space="preserve"> – 0</w:t>
            </w:r>
            <w:r w:rsidR="00792A7D">
              <w:rPr>
                <w:rFonts w:ascii="Verdana" w:hAnsi="Verdana"/>
                <w:sz w:val="18"/>
                <w:szCs w:val="18"/>
              </w:rPr>
              <w:t xml:space="preserve"> pkt. </w:t>
            </w:r>
          </w:p>
          <w:p w14:paraId="02D2FA49" w14:textId="72EFAAD3" w:rsidR="00792A7D" w:rsidRPr="00792A7D" w:rsidRDefault="002B1080" w:rsidP="00675B75">
            <w:pPr>
              <w:keepNext/>
              <w:keepLines/>
              <w:ind w:right="-23"/>
              <w:jc w:val="both"/>
              <w:outlineLvl w:val="0"/>
              <w:rPr>
                <w:rFonts w:ascii="Verdana" w:hAnsi="Verdana"/>
                <w:sz w:val="18"/>
                <w:szCs w:val="18"/>
              </w:rPr>
            </w:pPr>
            <w:r>
              <w:rPr>
                <w:rFonts w:ascii="Verdana" w:hAnsi="Verdana"/>
                <w:sz w:val="18"/>
                <w:szCs w:val="18"/>
              </w:rPr>
              <w:t>4</w:t>
            </w:r>
            <w:r w:rsidR="00792A7D" w:rsidRPr="00792A7D">
              <w:rPr>
                <w:rFonts w:ascii="Verdana" w:hAnsi="Verdana"/>
                <w:sz w:val="18"/>
                <w:szCs w:val="18"/>
              </w:rPr>
              <w:t xml:space="preserve"> szkolenia – </w:t>
            </w:r>
            <w:r>
              <w:rPr>
                <w:rFonts w:ascii="Verdana" w:hAnsi="Verdana"/>
                <w:sz w:val="18"/>
                <w:szCs w:val="18"/>
              </w:rPr>
              <w:t>1</w:t>
            </w:r>
            <w:r w:rsidR="00792A7D" w:rsidRPr="00792A7D">
              <w:rPr>
                <w:rFonts w:ascii="Verdana" w:hAnsi="Verdana"/>
                <w:sz w:val="18"/>
                <w:szCs w:val="18"/>
              </w:rPr>
              <w:t>0</w:t>
            </w:r>
            <w:r w:rsidR="00792A7D">
              <w:rPr>
                <w:rFonts w:ascii="Verdana" w:hAnsi="Verdana"/>
                <w:sz w:val="18"/>
                <w:szCs w:val="18"/>
              </w:rPr>
              <w:t xml:space="preserve"> pkt.</w:t>
            </w:r>
          </w:p>
          <w:p w14:paraId="76A378C1" w14:textId="460E453E" w:rsidR="00792A7D" w:rsidRPr="00792A7D" w:rsidRDefault="002B1080" w:rsidP="00675B75">
            <w:pPr>
              <w:keepNext/>
              <w:keepLines/>
              <w:ind w:right="-23"/>
              <w:jc w:val="both"/>
              <w:outlineLvl w:val="0"/>
              <w:rPr>
                <w:rFonts w:ascii="Verdana" w:hAnsi="Verdana"/>
                <w:sz w:val="18"/>
                <w:szCs w:val="18"/>
              </w:rPr>
            </w:pPr>
            <w:r>
              <w:rPr>
                <w:rFonts w:ascii="Verdana" w:hAnsi="Verdana"/>
                <w:sz w:val="18"/>
                <w:szCs w:val="18"/>
              </w:rPr>
              <w:t>5</w:t>
            </w:r>
            <w:r w:rsidR="00792A7D" w:rsidRPr="00792A7D">
              <w:rPr>
                <w:rFonts w:ascii="Verdana" w:hAnsi="Verdana"/>
                <w:sz w:val="18"/>
                <w:szCs w:val="18"/>
              </w:rPr>
              <w:t xml:space="preserve"> szkole</w:t>
            </w:r>
            <w:r>
              <w:rPr>
                <w:rFonts w:ascii="Verdana" w:hAnsi="Verdana"/>
                <w:sz w:val="18"/>
                <w:szCs w:val="18"/>
              </w:rPr>
              <w:t>ń</w:t>
            </w:r>
            <w:r w:rsidR="00792A7D" w:rsidRPr="00792A7D">
              <w:rPr>
                <w:rFonts w:ascii="Verdana" w:hAnsi="Verdana"/>
                <w:sz w:val="18"/>
                <w:szCs w:val="18"/>
              </w:rPr>
              <w:t xml:space="preserve"> – </w:t>
            </w:r>
            <w:r>
              <w:rPr>
                <w:rFonts w:ascii="Verdana" w:hAnsi="Verdana"/>
                <w:sz w:val="18"/>
                <w:szCs w:val="18"/>
              </w:rPr>
              <w:t>2</w:t>
            </w:r>
            <w:r w:rsidR="00792A7D" w:rsidRPr="00792A7D">
              <w:rPr>
                <w:rFonts w:ascii="Verdana" w:hAnsi="Verdana"/>
                <w:sz w:val="18"/>
                <w:szCs w:val="18"/>
              </w:rPr>
              <w:t>0</w:t>
            </w:r>
            <w:r w:rsidR="00792A7D">
              <w:rPr>
                <w:rFonts w:ascii="Verdana" w:hAnsi="Verdana"/>
                <w:sz w:val="18"/>
                <w:szCs w:val="18"/>
              </w:rPr>
              <w:t xml:space="preserve"> pkt.</w:t>
            </w:r>
          </w:p>
          <w:p w14:paraId="0F6133C8" w14:textId="0DDFCA7C" w:rsidR="00792A7D" w:rsidRDefault="002B1080" w:rsidP="00675B75">
            <w:pPr>
              <w:keepNext/>
              <w:keepLines/>
              <w:ind w:right="-23"/>
              <w:jc w:val="both"/>
              <w:outlineLvl w:val="0"/>
              <w:rPr>
                <w:rFonts w:ascii="Verdana" w:hAnsi="Verdana"/>
                <w:sz w:val="18"/>
                <w:szCs w:val="18"/>
              </w:rPr>
            </w:pPr>
            <w:r>
              <w:rPr>
                <w:rFonts w:ascii="Verdana" w:hAnsi="Verdana"/>
                <w:sz w:val="18"/>
                <w:szCs w:val="18"/>
              </w:rPr>
              <w:t>6</w:t>
            </w:r>
            <w:r w:rsidR="00792A7D" w:rsidRPr="00792A7D">
              <w:rPr>
                <w:rFonts w:ascii="Verdana" w:hAnsi="Verdana"/>
                <w:sz w:val="18"/>
                <w:szCs w:val="18"/>
              </w:rPr>
              <w:t xml:space="preserve"> szkole</w:t>
            </w:r>
            <w:r>
              <w:rPr>
                <w:rFonts w:ascii="Verdana" w:hAnsi="Verdana"/>
                <w:sz w:val="18"/>
                <w:szCs w:val="18"/>
              </w:rPr>
              <w:t>ń</w:t>
            </w:r>
            <w:r w:rsidR="00792A7D" w:rsidRPr="00792A7D">
              <w:rPr>
                <w:rFonts w:ascii="Verdana" w:hAnsi="Verdana"/>
                <w:sz w:val="18"/>
                <w:szCs w:val="18"/>
              </w:rPr>
              <w:t xml:space="preserve"> – </w:t>
            </w:r>
            <w:r>
              <w:rPr>
                <w:rFonts w:ascii="Verdana" w:hAnsi="Verdana"/>
                <w:sz w:val="18"/>
                <w:szCs w:val="18"/>
              </w:rPr>
              <w:t>3</w:t>
            </w:r>
            <w:r w:rsidR="00792A7D" w:rsidRPr="00792A7D">
              <w:rPr>
                <w:rFonts w:ascii="Verdana" w:hAnsi="Verdana"/>
                <w:sz w:val="18"/>
                <w:szCs w:val="18"/>
              </w:rPr>
              <w:t>0</w:t>
            </w:r>
            <w:r w:rsidR="00792A7D">
              <w:rPr>
                <w:rFonts w:ascii="Verdana" w:hAnsi="Verdana"/>
                <w:sz w:val="18"/>
                <w:szCs w:val="18"/>
              </w:rPr>
              <w:t xml:space="preserve"> pkt.</w:t>
            </w:r>
          </w:p>
          <w:p w14:paraId="5D67ABF2" w14:textId="49D0FA7A" w:rsidR="002B1080" w:rsidRPr="00792A7D" w:rsidRDefault="002B1080" w:rsidP="00675B75">
            <w:pPr>
              <w:keepNext/>
              <w:keepLines/>
              <w:ind w:right="-23"/>
              <w:jc w:val="both"/>
              <w:outlineLvl w:val="0"/>
              <w:rPr>
                <w:rFonts w:ascii="Verdana" w:hAnsi="Verdana"/>
                <w:sz w:val="18"/>
                <w:szCs w:val="18"/>
              </w:rPr>
            </w:pPr>
            <w:r>
              <w:rPr>
                <w:rFonts w:ascii="Verdana" w:hAnsi="Verdana"/>
                <w:sz w:val="18"/>
                <w:szCs w:val="18"/>
              </w:rPr>
              <w:t>7 szkoleń – 40 pkt.</w:t>
            </w:r>
          </w:p>
          <w:p w14:paraId="40949DD8" w14:textId="51A2D757" w:rsidR="00147D7F" w:rsidRPr="00147D7F" w:rsidRDefault="00147D7F" w:rsidP="00675B75">
            <w:pPr>
              <w:keepNext/>
              <w:keepLines/>
              <w:ind w:right="-23"/>
              <w:jc w:val="both"/>
              <w:outlineLvl w:val="0"/>
              <w:rPr>
                <w:rFonts w:ascii="Verdana" w:hAnsi="Verdana"/>
                <w:sz w:val="18"/>
                <w:szCs w:val="18"/>
              </w:rPr>
            </w:pPr>
          </w:p>
          <w:p w14:paraId="3BA621DD" w14:textId="309080F2" w:rsidR="002B1080" w:rsidRDefault="002B1080" w:rsidP="00675B75">
            <w:pPr>
              <w:keepNext/>
              <w:keepLines/>
              <w:ind w:right="71"/>
              <w:jc w:val="both"/>
              <w:outlineLvl w:val="0"/>
              <w:rPr>
                <w:rFonts w:ascii="Verdana" w:hAnsi="Verdana"/>
                <w:sz w:val="18"/>
                <w:szCs w:val="18"/>
              </w:rPr>
            </w:pPr>
            <w:r>
              <w:rPr>
                <w:rFonts w:ascii="Verdana" w:hAnsi="Verdana"/>
                <w:sz w:val="18"/>
                <w:szCs w:val="18"/>
              </w:rPr>
              <w:t>Punkty uzyskane przez trenera/trenerów w ramach danego tematu sumuje się, a potem dzieli przez liczbę trenerów szkolących z tego tematu.</w:t>
            </w:r>
          </w:p>
          <w:p w14:paraId="6F6DE922" w14:textId="0D9E7127" w:rsidR="002B1080" w:rsidRDefault="002B1080" w:rsidP="00675B75">
            <w:pPr>
              <w:keepNext/>
              <w:keepLines/>
              <w:ind w:right="71"/>
              <w:jc w:val="both"/>
              <w:outlineLvl w:val="0"/>
              <w:rPr>
                <w:rFonts w:ascii="Verdana" w:hAnsi="Verdana"/>
                <w:sz w:val="18"/>
                <w:szCs w:val="18"/>
              </w:rPr>
            </w:pPr>
            <w:r>
              <w:rPr>
                <w:rFonts w:ascii="Verdana" w:hAnsi="Verdana"/>
                <w:sz w:val="18"/>
                <w:szCs w:val="18"/>
              </w:rPr>
              <w:t>Następnie sumuje się punkty uzyskane za tematy w danej części, potem zaś dzieli przez liczbę tematów w tej części zamówienia (tj. część A- 3 tematy, część B- 2 tematy, część C- 3 tematy).</w:t>
            </w:r>
          </w:p>
          <w:p w14:paraId="1291B64D" w14:textId="1267A875" w:rsidR="00E047CA" w:rsidRDefault="002B1080" w:rsidP="00675B75">
            <w:pPr>
              <w:keepNext/>
              <w:keepLines/>
              <w:tabs>
                <w:tab w:val="left" w:pos="990"/>
              </w:tabs>
              <w:ind w:right="72"/>
              <w:jc w:val="both"/>
              <w:outlineLvl w:val="0"/>
              <w:rPr>
                <w:rFonts w:ascii="Verdana" w:hAnsi="Verdana"/>
                <w:sz w:val="18"/>
                <w:szCs w:val="18"/>
              </w:rPr>
            </w:pPr>
            <w:r w:rsidRPr="00702099">
              <w:rPr>
                <w:rFonts w:ascii="Verdana" w:hAnsi="Verdana"/>
                <w:sz w:val="18"/>
                <w:szCs w:val="18"/>
              </w:rPr>
              <w:t xml:space="preserve">Otrzymany wynik oznacza </w:t>
            </w:r>
            <w:r>
              <w:rPr>
                <w:rFonts w:ascii="Verdana" w:hAnsi="Verdana"/>
                <w:sz w:val="18"/>
                <w:szCs w:val="18"/>
              </w:rPr>
              <w:t xml:space="preserve">liczbę </w:t>
            </w:r>
            <w:r w:rsidRPr="00702099">
              <w:rPr>
                <w:rFonts w:ascii="Verdana" w:hAnsi="Verdana"/>
                <w:sz w:val="18"/>
                <w:szCs w:val="18"/>
              </w:rPr>
              <w:t>punktów uzyskanych przez ofertę w tym kryterium.</w:t>
            </w:r>
          </w:p>
          <w:p w14:paraId="7CCEA74F" w14:textId="77777777" w:rsidR="002B1080" w:rsidRDefault="002B1080" w:rsidP="00675B75">
            <w:pPr>
              <w:keepNext/>
              <w:keepLines/>
              <w:tabs>
                <w:tab w:val="left" w:pos="990"/>
              </w:tabs>
              <w:ind w:right="72"/>
              <w:jc w:val="both"/>
              <w:outlineLvl w:val="0"/>
              <w:rPr>
                <w:rFonts w:ascii="Verdana" w:hAnsi="Verdana"/>
                <w:color w:val="000000" w:themeColor="text1"/>
                <w:sz w:val="18"/>
              </w:rPr>
            </w:pPr>
          </w:p>
          <w:p w14:paraId="23C0BE72" w14:textId="1EF58281" w:rsidR="002B1080" w:rsidRPr="00FE32F6" w:rsidRDefault="002B1080" w:rsidP="00675B75">
            <w:pPr>
              <w:keepNext/>
              <w:keepLines/>
              <w:tabs>
                <w:tab w:val="left" w:pos="990"/>
              </w:tabs>
              <w:ind w:right="72"/>
              <w:jc w:val="both"/>
              <w:outlineLvl w:val="0"/>
              <w:rPr>
                <w:rFonts w:ascii="Verdana" w:hAnsi="Verdana"/>
                <w:color w:val="000000" w:themeColor="text1"/>
                <w:sz w:val="18"/>
              </w:rPr>
            </w:pPr>
            <w:r w:rsidRPr="00CB4425">
              <w:rPr>
                <w:rFonts w:ascii="Verdana" w:hAnsi="Verdana"/>
                <w:sz w:val="16"/>
                <w:szCs w:val="16"/>
              </w:rPr>
              <w:t xml:space="preserve">W wypadku doświadczenia zawodowego </w:t>
            </w:r>
            <w:r>
              <w:rPr>
                <w:rFonts w:ascii="Verdana" w:hAnsi="Verdana"/>
                <w:sz w:val="16"/>
                <w:szCs w:val="16"/>
              </w:rPr>
              <w:t xml:space="preserve">osoby / osób skierowanych przez Wykonawcę </w:t>
            </w:r>
            <w:r w:rsidRPr="000307C5">
              <w:rPr>
                <w:rFonts w:ascii="Verdana" w:hAnsi="Verdana"/>
                <w:sz w:val="16"/>
                <w:szCs w:val="16"/>
              </w:rPr>
              <w:t xml:space="preserve">do realizacji przedmiotu zamówienia </w:t>
            </w:r>
            <w:r>
              <w:rPr>
                <w:rFonts w:ascii="Verdana" w:hAnsi="Verdana"/>
                <w:sz w:val="16"/>
                <w:szCs w:val="16"/>
              </w:rPr>
              <w:t>mniejszego niż wymagane</w:t>
            </w:r>
            <w:r w:rsidRPr="00CB4425">
              <w:rPr>
                <w:rFonts w:ascii="Verdana" w:hAnsi="Verdana"/>
                <w:sz w:val="16"/>
                <w:szCs w:val="16"/>
              </w:rPr>
              <w:t>, oferta Wykonawcy zostanie odrzucona, ponieważ jej treść jest niezgodna z warunkami zamówienia.</w:t>
            </w:r>
          </w:p>
        </w:tc>
      </w:tr>
      <w:tr w:rsidR="00E047CA" w:rsidRPr="00752433" w14:paraId="260B1F6B" w14:textId="77777777" w:rsidTr="003668DE">
        <w:trPr>
          <w:trHeight w:val="245"/>
        </w:trPr>
        <w:tc>
          <w:tcPr>
            <w:tcW w:w="426" w:type="dxa"/>
            <w:tcBorders>
              <w:top w:val="single" w:sz="4" w:space="0" w:color="auto"/>
              <w:left w:val="single" w:sz="4" w:space="0" w:color="auto"/>
              <w:bottom w:val="single" w:sz="4" w:space="0" w:color="auto"/>
              <w:right w:val="single" w:sz="4" w:space="0" w:color="auto"/>
            </w:tcBorders>
          </w:tcPr>
          <w:p w14:paraId="062B5A60" w14:textId="7AFA8CEE" w:rsidR="00E047CA" w:rsidRPr="00752433" w:rsidRDefault="00147D7F" w:rsidP="00675B75">
            <w:pPr>
              <w:keepNext/>
              <w:keepLines/>
              <w:ind w:right="470"/>
              <w:jc w:val="both"/>
              <w:outlineLvl w:val="0"/>
              <w:rPr>
                <w:rFonts w:ascii="Verdana" w:hAnsi="Verdana"/>
                <w:b/>
                <w:color w:val="000000" w:themeColor="text1"/>
                <w:sz w:val="18"/>
              </w:rPr>
            </w:pPr>
            <w:r>
              <w:rPr>
                <w:rFonts w:ascii="Verdana" w:hAnsi="Verdana"/>
                <w:b/>
                <w:color w:val="000000" w:themeColor="text1"/>
                <w:sz w:val="18"/>
              </w:rPr>
              <w:t>3</w:t>
            </w:r>
          </w:p>
        </w:tc>
        <w:tc>
          <w:tcPr>
            <w:tcW w:w="4110" w:type="dxa"/>
            <w:tcBorders>
              <w:top w:val="single" w:sz="4" w:space="0" w:color="auto"/>
              <w:left w:val="single" w:sz="4" w:space="0" w:color="auto"/>
              <w:bottom w:val="single" w:sz="4" w:space="0" w:color="auto"/>
              <w:right w:val="single" w:sz="4" w:space="0" w:color="auto"/>
            </w:tcBorders>
          </w:tcPr>
          <w:p w14:paraId="4836D670" w14:textId="77777777" w:rsidR="00E047CA" w:rsidRPr="003A1EC1" w:rsidRDefault="00E047CA" w:rsidP="00675B75">
            <w:pPr>
              <w:keepNext/>
              <w:keepLines/>
              <w:outlineLvl w:val="0"/>
              <w:rPr>
                <w:rFonts w:ascii="Verdana" w:hAnsi="Verdana"/>
                <w:color w:val="000000" w:themeColor="text1"/>
                <w:sz w:val="18"/>
              </w:rPr>
            </w:pPr>
            <w:r w:rsidRPr="003A1EC1">
              <w:rPr>
                <w:rFonts w:ascii="Verdana" w:hAnsi="Verdana"/>
                <w:color w:val="000000" w:themeColor="text1"/>
                <w:sz w:val="18"/>
              </w:rPr>
              <w:t>Razem</w:t>
            </w:r>
          </w:p>
        </w:tc>
        <w:tc>
          <w:tcPr>
            <w:tcW w:w="707" w:type="dxa"/>
            <w:tcBorders>
              <w:top w:val="single" w:sz="4" w:space="0" w:color="auto"/>
              <w:left w:val="single" w:sz="4" w:space="0" w:color="auto"/>
              <w:bottom w:val="single" w:sz="4" w:space="0" w:color="auto"/>
              <w:right w:val="single" w:sz="4" w:space="0" w:color="auto"/>
            </w:tcBorders>
          </w:tcPr>
          <w:p w14:paraId="7ACD5E0D" w14:textId="77777777" w:rsidR="00E047CA" w:rsidRPr="003A1EC1" w:rsidRDefault="00E047CA" w:rsidP="00675B75">
            <w:pPr>
              <w:keepNext/>
              <w:keepLines/>
              <w:ind w:right="-102"/>
              <w:jc w:val="center"/>
              <w:outlineLvl w:val="0"/>
              <w:rPr>
                <w:rFonts w:ascii="Verdana" w:hAnsi="Verdana"/>
                <w:b/>
                <w:color w:val="000000" w:themeColor="text1"/>
                <w:sz w:val="18"/>
              </w:rPr>
            </w:pPr>
            <w:r w:rsidRPr="003A1EC1">
              <w:rPr>
                <w:rFonts w:ascii="Verdana" w:hAnsi="Verdana"/>
                <w:b/>
                <w:color w:val="000000" w:themeColor="text1"/>
                <w:sz w:val="18"/>
              </w:rPr>
              <w:t>100</w:t>
            </w:r>
          </w:p>
        </w:tc>
        <w:tc>
          <w:tcPr>
            <w:tcW w:w="709" w:type="dxa"/>
            <w:tcBorders>
              <w:top w:val="single" w:sz="4" w:space="0" w:color="auto"/>
              <w:left w:val="single" w:sz="4" w:space="0" w:color="auto"/>
              <w:bottom w:val="single" w:sz="4" w:space="0" w:color="auto"/>
              <w:right w:val="single" w:sz="4" w:space="0" w:color="auto"/>
            </w:tcBorders>
          </w:tcPr>
          <w:p w14:paraId="339E10FC" w14:textId="77777777" w:rsidR="00E047CA" w:rsidRPr="003A1EC1" w:rsidRDefault="00E047CA" w:rsidP="00675B75">
            <w:pPr>
              <w:keepNext/>
              <w:keepLines/>
              <w:ind w:left="-70"/>
              <w:jc w:val="center"/>
              <w:outlineLvl w:val="0"/>
              <w:rPr>
                <w:rFonts w:ascii="Verdana" w:hAnsi="Verdana"/>
                <w:b/>
                <w:color w:val="000000" w:themeColor="text1"/>
                <w:sz w:val="18"/>
              </w:rPr>
            </w:pPr>
            <w:r w:rsidRPr="003A1EC1">
              <w:rPr>
                <w:rFonts w:ascii="Verdana" w:hAnsi="Verdana"/>
                <w:b/>
                <w:color w:val="000000" w:themeColor="text1"/>
                <w:sz w:val="18"/>
              </w:rPr>
              <w:t>100</w:t>
            </w:r>
          </w:p>
        </w:tc>
        <w:tc>
          <w:tcPr>
            <w:tcW w:w="3970" w:type="dxa"/>
            <w:tcBorders>
              <w:top w:val="single" w:sz="4" w:space="0" w:color="auto"/>
              <w:left w:val="single" w:sz="4" w:space="0" w:color="auto"/>
              <w:bottom w:val="single" w:sz="4" w:space="0" w:color="auto"/>
              <w:right w:val="single" w:sz="4" w:space="0" w:color="auto"/>
            </w:tcBorders>
          </w:tcPr>
          <w:p w14:paraId="51FE5B8D" w14:textId="423557DB" w:rsidR="00E047CA" w:rsidRPr="00752433" w:rsidRDefault="00E047CA" w:rsidP="00675B75">
            <w:pPr>
              <w:keepNext/>
              <w:keepLines/>
              <w:jc w:val="both"/>
              <w:outlineLvl w:val="0"/>
              <w:rPr>
                <w:rFonts w:ascii="Verdana" w:hAnsi="Verdana"/>
                <w:color w:val="000000" w:themeColor="text1"/>
                <w:sz w:val="18"/>
              </w:rPr>
            </w:pPr>
            <w:r w:rsidRPr="00752433">
              <w:rPr>
                <w:rFonts w:ascii="Verdana" w:hAnsi="Verdana"/>
                <w:color w:val="000000" w:themeColor="text1"/>
                <w:sz w:val="18"/>
              </w:rPr>
              <w:t xml:space="preserve">Ilość pkt. </w:t>
            </w:r>
            <w:r>
              <w:rPr>
                <w:rFonts w:ascii="Verdana" w:hAnsi="Verdana"/>
                <w:color w:val="000000" w:themeColor="text1"/>
                <w:sz w:val="18"/>
              </w:rPr>
              <w:t>= Suma pkt. za kryteria 1</w:t>
            </w:r>
            <w:r w:rsidR="00147D7F">
              <w:rPr>
                <w:rFonts w:ascii="Verdana" w:hAnsi="Verdana"/>
                <w:color w:val="000000" w:themeColor="text1"/>
                <w:sz w:val="18"/>
              </w:rPr>
              <w:t xml:space="preserve"> i </w:t>
            </w:r>
            <w:r w:rsidR="005A4388">
              <w:rPr>
                <w:rFonts w:ascii="Verdana" w:hAnsi="Verdana"/>
                <w:color w:val="000000" w:themeColor="text1"/>
                <w:sz w:val="18"/>
              </w:rPr>
              <w:t xml:space="preserve">2 </w:t>
            </w:r>
          </w:p>
        </w:tc>
      </w:tr>
    </w:tbl>
    <w:p w14:paraId="482B599E" w14:textId="4219D5B8" w:rsidR="003B156F" w:rsidRDefault="003B156F" w:rsidP="00675B75">
      <w:pPr>
        <w:pStyle w:val="Akapitzlist"/>
        <w:keepNext/>
        <w:keepLines/>
        <w:spacing w:line="360" w:lineRule="auto"/>
        <w:ind w:left="426" w:right="-589"/>
        <w:jc w:val="both"/>
        <w:rPr>
          <w:rFonts w:ascii="Verdana" w:hAnsi="Verdana"/>
          <w:sz w:val="18"/>
          <w:szCs w:val="18"/>
        </w:rPr>
      </w:pPr>
    </w:p>
    <w:p w14:paraId="7428CD15" w14:textId="0E0C99A4" w:rsidR="003B156F" w:rsidRDefault="003B156F" w:rsidP="00675B75">
      <w:pPr>
        <w:pStyle w:val="Akapitzlist"/>
        <w:keepNext/>
        <w:keepLines/>
        <w:spacing w:line="360" w:lineRule="auto"/>
        <w:ind w:left="426" w:right="-589"/>
        <w:jc w:val="both"/>
        <w:rPr>
          <w:rFonts w:ascii="Verdana" w:hAnsi="Verdana"/>
          <w:color w:val="000000"/>
          <w:sz w:val="18"/>
          <w:szCs w:val="18"/>
        </w:rPr>
      </w:pPr>
      <w:r w:rsidRPr="00A2242C">
        <w:rPr>
          <w:rFonts w:ascii="Verdana" w:hAnsi="Verdana"/>
          <w:color w:val="000000"/>
          <w:sz w:val="18"/>
          <w:szCs w:val="18"/>
        </w:rPr>
        <w:t xml:space="preserve">Dla części </w:t>
      </w:r>
      <w:r>
        <w:rPr>
          <w:rFonts w:ascii="Verdana" w:hAnsi="Verdana"/>
          <w:color w:val="000000"/>
          <w:sz w:val="18"/>
          <w:szCs w:val="18"/>
        </w:rPr>
        <w:t>D i E</w:t>
      </w:r>
      <w:r w:rsidRPr="00A2242C">
        <w:rPr>
          <w:rFonts w:ascii="Verdana" w:hAnsi="Verdana"/>
          <w:color w:val="000000"/>
          <w:sz w:val="18"/>
          <w:szCs w:val="18"/>
        </w:rPr>
        <w:t>:</w:t>
      </w:r>
    </w:p>
    <w:p w14:paraId="29210B65" w14:textId="77777777" w:rsidR="003B156F" w:rsidRDefault="003B156F" w:rsidP="00675B75">
      <w:pPr>
        <w:pStyle w:val="Akapitzlist"/>
        <w:keepNext/>
        <w:keepLines/>
        <w:spacing w:line="360" w:lineRule="auto"/>
        <w:ind w:left="426" w:right="-589"/>
        <w:jc w:val="both"/>
        <w:rPr>
          <w:rFonts w:ascii="Verdana" w:hAnsi="Verdana"/>
          <w:sz w:val="18"/>
          <w:szCs w:val="18"/>
        </w:rPr>
      </w:pPr>
    </w:p>
    <w:tbl>
      <w:tblPr>
        <w:tblW w:w="99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4110"/>
        <w:gridCol w:w="707"/>
        <w:gridCol w:w="709"/>
        <w:gridCol w:w="3970"/>
      </w:tblGrid>
      <w:tr w:rsidR="003B156F" w:rsidRPr="00752433" w14:paraId="6DCD2E2A" w14:textId="77777777" w:rsidTr="005D7E2B">
        <w:trPr>
          <w:trHeight w:val="416"/>
        </w:trPr>
        <w:tc>
          <w:tcPr>
            <w:tcW w:w="426" w:type="dxa"/>
          </w:tcPr>
          <w:p w14:paraId="2458C79F" w14:textId="77777777" w:rsidR="003B156F" w:rsidRPr="00E047CA" w:rsidRDefault="003B156F" w:rsidP="00675B75">
            <w:pPr>
              <w:keepNext/>
              <w:keepLines/>
              <w:rPr>
                <w:rFonts w:ascii="Verdana" w:hAnsi="Verdana"/>
                <w:b/>
                <w:sz w:val="16"/>
                <w:szCs w:val="16"/>
              </w:rPr>
            </w:pPr>
            <w:r w:rsidRPr="00E047CA">
              <w:rPr>
                <w:rFonts w:ascii="Verdana" w:hAnsi="Verdana"/>
                <w:b/>
                <w:sz w:val="16"/>
                <w:szCs w:val="16"/>
              </w:rPr>
              <w:lastRenderedPageBreak/>
              <w:t>Lp.</w:t>
            </w:r>
          </w:p>
        </w:tc>
        <w:tc>
          <w:tcPr>
            <w:tcW w:w="4110" w:type="dxa"/>
          </w:tcPr>
          <w:p w14:paraId="7CEED8AE" w14:textId="77777777" w:rsidR="003B156F" w:rsidRPr="00E047CA" w:rsidRDefault="003B156F" w:rsidP="00675B75">
            <w:pPr>
              <w:keepNext/>
              <w:keepLines/>
              <w:jc w:val="center"/>
              <w:outlineLvl w:val="0"/>
              <w:rPr>
                <w:rFonts w:ascii="Verdana" w:hAnsi="Verdana"/>
                <w:color w:val="000000" w:themeColor="text1"/>
                <w:sz w:val="16"/>
                <w:szCs w:val="16"/>
              </w:rPr>
            </w:pPr>
            <w:r w:rsidRPr="00E047CA">
              <w:rPr>
                <w:rFonts w:ascii="Verdana" w:hAnsi="Verdana"/>
                <w:b/>
                <w:color w:val="000000" w:themeColor="text1"/>
                <w:sz w:val="16"/>
                <w:szCs w:val="16"/>
              </w:rPr>
              <w:t>KRYTERIA</w:t>
            </w:r>
          </w:p>
        </w:tc>
        <w:tc>
          <w:tcPr>
            <w:tcW w:w="707" w:type="dxa"/>
          </w:tcPr>
          <w:p w14:paraId="71FB74B5" w14:textId="77777777" w:rsidR="003B156F" w:rsidRPr="00E047CA" w:rsidRDefault="003B156F" w:rsidP="00675B75">
            <w:pPr>
              <w:keepNext/>
              <w:keepLines/>
              <w:ind w:right="-102"/>
              <w:jc w:val="center"/>
              <w:outlineLvl w:val="0"/>
              <w:rPr>
                <w:rFonts w:ascii="Verdana" w:hAnsi="Verdana"/>
                <w:b/>
                <w:color w:val="000000" w:themeColor="text1"/>
                <w:sz w:val="16"/>
                <w:szCs w:val="16"/>
              </w:rPr>
            </w:pPr>
            <w:r w:rsidRPr="00E047CA">
              <w:rPr>
                <w:rFonts w:ascii="Verdana" w:hAnsi="Verdana"/>
                <w:b/>
                <w:color w:val="000000" w:themeColor="text1"/>
                <w:sz w:val="16"/>
                <w:szCs w:val="16"/>
              </w:rPr>
              <w:t>WAGA</w:t>
            </w:r>
          </w:p>
          <w:p w14:paraId="56B93A5D" w14:textId="77777777" w:rsidR="003B156F" w:rsidRPr="00E047CA" w:rsidRDefault="003B156F" w:rsidP="00675B75">
            <w:pPr>
              <w:keepNext/>
              <w:keepLines/>
              <w:ind w:right="-102"/>
              <w:jc w:val="center"/>
              <w:outlineLvl w:val="0"/>
              <w:rPr>
                <w:rFonts w:ascii="Verdana" w:hAnsi="Verdana"/>
                <w:b/>
                <w:color w:val="000000" w:themeColor="text1"/>
                <w:sz w:val="16"/>
                <w:szCs w:val="16"/>
              </w:rPr>
            </w:pPr>
            <w:r w:rsidRPr="00E047CA">
              <w:rPr>
                <w:rFonts w:ascii="Verdana" w:hAnsi="Verdana"/>
                <w:b/>
                <w:color w:val="000000" w:themeColor="text1"/>
                <w:sz w:val="16"/>
                <w:szCs w:val="16"/>
              </w:rPr>
              <w:t>%</w:t>
            </w:r>
          </w:p>
        </w:tc>
        <w:tc>
          <w:tcPr>
            <w:tcW w:w="709" w:type="dxa"/>
          </w:tcPr>
          <w:p w14:paraId="1B00F04F" w14:textId="77777777" w:rsidR="003B156F" w:rsidRPr="00E047CA" w:rsidRDefault="003B156F" w:rsidP="00675B75">
            <w:pPr>
              <w:keepNext/>
              <w:keepLines/>
              <w:ind w:left="-70"/>
              <w:jc w:val="center"/>
              <w:outlineLvl w:val="0"/>
              <w:rPr>
                <w:rFonts w:ascii="Verdana" w:hAnsi="Verdana"/>
                <w:b/>
                <w:color w:val="000000" w:themeColor="text1"/>
                <w:sz w:val="16"/>
                <w:szCs w:val="16"/>
              </w:rPr>
            </w:pPr>
            <w:r>
              <w:rPr>
                <w:rFonts w:ascii="Verdana" w:hAnsi="Verdana"/>
                <w:b/>
                <w:color w:val="000000" w:themeColor="text1"/>
                <w:sz w:val="16"/>
                <w:szCs w:val="16"/>
              </w:rPr>
              <w:t>Liczba</w:t>
            </w:r>
          </w:p>
          <w:p w14:paraId="0E0FB71B" w14:textId="77777777" w:rsidR="003B156F" w:rsidRPr="00E047CA" w:rsidRDefault="003B156F" w:rsidP="00675B75">
            <w:pPr>
              <w:keepNext/>
              <w:keepLines/>
              <w:ind w:left="-70"/>
              <w:jc w:val="center"/>
              <w:outlineLvl w:val="0"/>
              <w:rPr>
                <w:rFonts w:ascii="Verdana" w:hAnsi="Verdana"/>
                <w:b/>
                <w:color w:val="000000" w:themeColor="text1"/>
                <w:sz w:val="16"/>
                <w:szCs w:val="16"/>
              </w:rPr>
            </w:pPr>
            <w:r w:rsidRPr="00E047CA">
              <w:rPr>
                <w:rFonts w:ascii="Verdana" w:hAnsi="Verdana"/>
                <w:b/>
                <w:color w:val="000000" w:themeColor="text1"/>
                <w:sz w:val="16"/>
                <w:szCs w:val="16"/>
              </w:rPr>
              <w:t>pkt.</w:t>
            </w:r>
          </w:p>
        </w:tc>
        <w:tc>
          <w:tcPr>
            <w:tcW w:w="3970" w:type="dxa"/>
          </w:tcPr>
          <w:p w14:paraId="0BF04753" w14:textId="77777777" w:rsidR="003B156F" w:rsidRPr="00E047CA" w:rsidRDefault="003B156F" w:rsidP="00675B75">
            <w:pPr>
              <w:keepNext/>
              <w:keepLines/>
              <w:ind w:left="-70" w:right="470"/>
              <w:jc w:val="center"/>
              <w:outlineLvl w:val="0"/>
              <w:rPr>
                <w:rFonts w:ascii="Verdana" w:hAnsi="Verdana"/>
                <w:b/>
                <w:color w:val="000000" w:themeColor="text1"/>
                <w:sz w:val="16"/>
                <w:szCs w:val="16"/>
              </w:rPr>
            </w:pPr>
            <w:r w:rsidRPr="00E047CA">
              <w:rPr>
                <w:rFonts w:ascii="Verdana" w:hAnsi="Verdana"/>
                <w:b/>
                <w:color w:val="000000" w:themeColor="text1"/>
                <w:sz w:val="16"/>
                <w:szCs w:val="16"/>
              </w:rPr>
              <w:t>Sposób oceny: wzory, uzyskane</w:t>
            </w:r>
          </w:p>
          <w:p w14:paraId="1BECFDB1" w14:textId="77777777" w:rsidR="003B156F" w:rsidRPr="00E047CA" w:rsidRDefault="003B156F" w:rsidP="00675B75">
            <w:pPr>
              <w:keepNext/>
              <w:keepLines/>
              <w:ind w:left="43" w:right="470"/>
              <w:jc w:val="center"/>
              <w:outlineLvl w:val="0"/>
              <w:rPr>
                <w:rFonts w:ascii="Verdana" w:hAnsi="Verdana"/>
                <w:color w:val="000000" w:themeColor="text1"/>
                <w:sz w:val="16"/>
                <w:szCs w:val="16"/>
              </w:rPr>
            </w:pPr>
            <w:r w:rsidRPr="00E047CA">
              <w:rPr>
                <w:rFonts w:ascii="Verdana" w:hAnsi="Verdana"/>
                <w:b/>
                <w:color w:val="000000" w:themeColor="text1"/>
                <w:sz w:val="16"/>
                <w:szCs w:val="16"/>
              </w:rPr>
              <w:t>informacje mające wpływ na ocenę</w:t>
            </w:r>
          </w:p>
        </w:tc>
      </w:tr>
      <w:tr w:rsidR="003B156F" w:rsidRPr="00752433" w14:paraId="659329F3" w14:textId="77777777" w:rsidTr="005D7E2B">
        <w:trPr>
          <w:trHeight w:val="715"/>
        </w:trPr>
        <w:tc>
          <w:tcPr>
            <w:tcW w:w="426" w:type="dxa"/>
          </w:tcPr>
          <w:p w14:paraId="7370EA4E" w14:textId="77777777" w:rsidR="003B156F" w:rsidRPr="00752433" w:rsidRDefault="003B156F" w:rsidP="00675B75">
            <w:pPr>
              <w:keepNext/>
              <w:keepLines/>
              <w:ind w:right="470"/>
              <w:jc w:val="both"/>
              <w:outlineLvl w:val="0"/>
              <w:rPr>
                <w:rFonts w:ascii="Verdana" w:hAnsi="Verdana"/>
                <w:b/>
                <w:color w:val="000000" w:themeColor="text1"/>
                <w:sz w:val="18"/>
              </w:rPr>
            </w:pPr>
            <w:r w:rsidRPr="00752433">
              <w:rPr>
                <w:rFonts w:ascii="Verdana" w:hAnsi="Verdana"/>
                <w:b/>
                <w:color w:val="000000" w:themeColor="text1"/>
                <w:sz w:val="18"/>
              </w:rPr>
              <w:t>1</w:t>
            </w:r>
          </w:p>
        </w:tc>
        <w:tc>
          <w:tcPr>
            <w:tcW w:w="4110" w:type="dxa"/>
            <w:vAlign w:val="center"/>
          </w:tcPr>
          <w:p w14:paraId="4DD9A5A6" w14:textId="77777777" w:rsidR="003B156F" w:rsidRDefault="003B156F" w:rsidP="00675B75">
            <w:pPr>
              <w:keepNext/>
              <w:keepLines/>
              <w:outlineLvl w:val="0"/>
              <w:rPr>
                <w:rFonts w:ascii="Verdana" w:hAnsi="Verdana"/>
                <w:color w:val="000000" w:themeColor="text1"/>
                <w:sz w:val="18"/>
              </w:rPr>
            </w:pPr>
            <w:r>
              <w:rPr>
                <w:rFonts w:ascii="Verdana" w:hAnsi="Verdana"/>
                <w:color w:val="000000" w:themeColor="text1"/>
                <w:sz w:val="18"/>
              </w:rPr>
              <w:t>Cena realizacji</w:t>
            </w:r>
            <w:r w:rsidRPr="00752433">
              <w:rPr>
                <w:rFonts w:ascii="Verdana" w:hAnsi="Verdana"/>
                <w:color w:val="000000" w:themeColor="text1"/>
                <w:sz w:val="18"/>
              </w:rPr>
              <w:t xml:space="preserve"> przedmiotu zamówienia</w:t>
            </w:r>
          </w:p>
        </w:tc>
        <w:tc>
          <w:tcPr>
            <w:tcW w:w="707" w:type="dxa"/>
          </w:tcPr>
          <w:p w14:paraId="31B4C020" w14:textId="77777777" w:rsidR="003B156F" w:rsidRPr="00792A7D" w:rsidRDefault="003B156F" w:rsidP="00675B75">
            <w:pPr>
              <w:keepNext/>
              <w:keepLines/>
              <w:ind w:right="-102"/>
              <w:jc w:val="center"/>
              <w:outlineLvl w:val="0"/>
              <w:rPr>
                <w:rFonts w:ascii="Verdana" w:hAnsi="Verdana"/>
                <w:b/>
                <w:color w:val="000000" w:themeColor="text1"/>
                <w:sz w:val="18"/>
              </w:rPr>
            </w:pPr>
            <w:r w:rsidRPr="00792A7D">
              <w:rPr>
                <w:rFonts w:ascii="Verdana" w:hAnsi="Verdana"/>
                <w:b/>
                <w:color w:val="000000" w:themeColor="text1"/>
                <w:sz w:val="18"/>
              </w:rPr>
              <w:t>40</w:t>
            </w:r>
          </w:p>
        </w:tc>
        <w:tc>
          <w:tcPr>
            <w:tcW w:w="709" w:type="dxa"/>
          </w:tcPr>
          <w:p w14:paraId="7E3B57E6" w14:textId="77777777" w:rsidR="003B156F" w:rsidRPr="00792A7D" w:rsidRDefault="003B156F" w:rsidP="00675B75">
            <w:pPr>
              <w:keepNext/>
              <w:keepLines/>
              <w:ind w:left="-70"/>
              <w:jc w:val="center"/>
              <w:outlineLvl w:val="0"/>
              <w:rPr>
                <w:rFonts w:ascii="Verdana" w:hAnsi="Verdana"/>
                <w:b/>
                <w:color w:val="000000" w:themeColor="text1"/>
                <w:sz w:val="18"/>
              </w:rPr>
            </w:pPr>
            <w:r w:rsidRPr="00792A7D">
              <w:rPr>
                <w:rFonts w:ascii="Verdana" w:hAnsi="Verdana"/>
                <w:b/>
                <w:color w:val="000000" w:themeColor="text1"/>
                <w:sz w:val="18"/>
              </w:rPr>
              <w:t>40</w:t>
            </w:r>
          </w:p>
        </w:tc>
        <w:tc>
          <w:tcPr>
            <w:tcW w:w="3970" w:type="dxa"/>
          </w:tcPr>
          <w:p w14:paraId="45A80F4F" w14:textId="77777777" w:rsidR="003B156F" w:rsidRPr="00752433" w:rsidRDefault="003B156F" w:rsidP="00675B75">
            <w:pPr>
              <w:keepNext/>
              <w:keepLines/>
              <w:ind w:left="43" w:right="470"/>
              <w:jc w:val="both"/>
              <w:outlineLvl w:val="0"/>
              <w:rPr>
                <w:rFonts w:ascii="Verdana" w:hAnsi="Verdana"/>
                <w:color w:val="000000" w:themeColor="text1"/>
                <w:sz w:val="18"/>
              </w:rPr>
            </w:pPr>
            <w:r w:rsidRPr="00752433">
              <w:rPr>
                <w:rFonts w:ascii="Verdana" w:hAnsi="Verdana"/>
                <w:color w:val="000000" w:themeColor="text1"/>
                <w:sz w:val="18"/>
              </w:rPr>
              <w:t xml:space="preserve">              Najniższa cena oferty</w:t>
            </w:r>
          </w:p>
          <w:p w14:paraId="5B60342C" w14:textId="77777777" w:rsidR="003B156F" w:rsidRPr="00752433" w:rsidRDefault="003B156F" w:rsidP="00675B75">
            <w:pPr>
              <w:keepNext/>
              <w:keepLines/>
              <w:ind w:left="43"/>
              <w:jc w:val="both"/>
              <w:outlineLvl w:val="0"/>
              <w:rPr>
                <w:rFonts w:ascii="Verdana" w:hAnsi="Verdana"/>
                <w:color w:val="000000" w:themeColor="text1"/>
                <w:sz w:val="18"/>
              </w:rPr>
            </w:pPr>
            <w:r>
              <w:rPr>
                <w:rFonts w:ascii="Verdana" w:hAnsi="Verdana"/>
                <w:color w:val="000000" w:themeColor="text1"/>
                <w:sz w:val="18"/>
              </w:rPr>
              <w:t>Liczba</w:t>
            </w:r>
            <w:r w:rsidRPr="00752433">
              <w:rPr>
                <w:rFonts w:ascii="Verdana" w:hAnsi="Verdana"/>
                <w:color w:val="000000" w:themeColor="text1"/>
                <w:sz w:val="18"/>
              </w:rPr>
              <w:t xml:space="preserve"> pkt.  = -------------------- </w:t>
            </w:r>
            <w:r>
              <w:rPr>
                <w:rFonts w:ascii="Verdana" w:hAnsi="Verdana"/>
                <w:b/>
                <w:color w:val="000000" w:themeColor="text1"/>
                <w:sz w:val="18"/>
              </w:rPr>
              <w:t>x 4</w:t>
            </w:r>
            <w:r w:rsidRPr="00752433">
              <w:rPr>
                <w:rFonts w:ascii="Verdana" w:hAnsi="Verdana"/>
                <w:b/>
                <w:color w:val="000000" w:themeColor="text1"/>
                <w:sz w:val="18"/>
              </w:rPr>
              <w:t>0</w:t>
            </w:r>
          </w:p>
          <w:p w14:paraId="14BE5A19" w14:textId="77777777" w:rsidR="003B156F" w:rsidRPr="00752433" w:rsidRDefault="003B156F" w:rsidP="00675B75">
            <w:pPr>
              <w:keepNext/>
              <w:keepLines/>
              <w:ind w:left="43" w:right="470"/>
              <w:jc w:val="both"/>
              <w:outlineLvl w:val="0"/>
              <w:rPr>
                <w:rFonts w:ascii="Verdana" w:hAnsi="Verdana"/>
                <w:color w:val="000000" w:themeColor="text1"/>
                <w:sz w:val="18"/>
              </w:rPr>
            </w:pPr>
            <w:r w:rsidRPr="00752433">
              <w:rPr>
                <w:rFonts w:ascii="Verdana" w:hAnsi="Verdana"/>
                <w:color w:val="000000" w:themeColor="text1"/>
                <w:sz w:val="18"/>
              </w:rPr>
              <w:t xml:space="preserve">                 Cena oferty badanej</w:t>
            </w:r>
          </w:p>
        </w:tc>
      </w:tr>
      <w:tr w:rsidR="003B156F" w:rsidRPr="00FE32F6" w14:paraId="73A3F815" w14:textId="77777777" w:rsidTr="005D7E2B">
        <w:trPr>
          <w:trHeight w:val="4642"/>
        </w:trPr>
        <w:tc>
          <w:tcPr>
            <w:tcW w:w="426" w:type="dxa"/>
          </w:tcPr>
          <w:p w14:paraId="59BD4A4F" w14:textId="77777777" w:rsidR="003B156F" w:rsidRPr="00752433" w:rsidRDefault="003B156F" w:rsidP="00675B75">
            <w:pPr>
              <w:keepNext/>
              <w:keepLines/>
              <w:ind w:right="470"/>
              <w:jc w:val="both"/>
              <w:outlineLvl w:val="0"/>
              <w:rPr>
                <w:rFonts w:ascii="Verdana" w:hAnsi="Verdana"/>
                <w:b/>
                <w:color w:val="000000" w:themeColor="text1"/>
                <w:sz w:val="18"/>
              </w:rPr>
            </w:pPr>
            <w:r w:rsidRPr="00752433">
              <w:rPr>
                <w:rFonts w:ascii="Verdana" w:hAnsi="Verdana"/>
                <w:b/>
                <w:color w:val="000000" w:themeColor="text1"/>
                <w:sz w:val="18"/>
              </w:rPr>
              <w:t xml:space="preserve">2 </w:t>
            </w:r>
          </w:p>
        </w:tc>
        <w:tc>
          <w:tcPr>
            <w:tcW w:w="4110" w:type="dxa"/>
            <w:shd w:val="clear" w:color="auto" w:fill="auto"/>
            <w:vAlign w:val="center"/>
          </w:tcPr>
          <w:p w14:paraId="4DD89C47" w14:textId="77777777" w:rsidR="003B156F" w:rsidRPr="006624D2" w:rsidRDefault="003B156F" w:rsidP="00675B75">
            <w:pPr>
              <w:outlineLvl w:val="0"/>
              <w:rPr>
                <w:rFonts w:ascii="Verdana" w:hAnsi="Verdana"/>
                <w:color w:val="000000" w:themeColor="text1"/>
                <w:sz w:val="18"/>
                <w:szCs w:val="18"/>
              </w:rPr>
            </w:pPr>
            <w:r w:rsidRPr="006624D2">
              <w:rPr>
                <w:rFonts w:ascii="Verdana" w:hAnsi="Verdana"/>
                <w:color w:val="000000" w:themeColor="text1"/>
                <w:sz w:val="18"/>
                <w:szCs w:val="18"/>
              </w:rPr>
              <w:t>Doświadczenie zawodowe trenera/ trenerów:</w:t>
            </w:r>
          </w:p>
          <w:p w14:paraId="09F038FF" w14:textId="77777777" w:rsidR="003B156F" w:rsidRDefault="003B156F" w:rsidP="00675B75">
            <w:pPr>
              <w:outlineLvl w:val="0"/>
              <w:rPr>
                <w:rFonts w:ascii="Verdana" w:hAnsi="Verdana"/>
                <w:color w:val="000000" w:themeColor="text1"/>
                <w:sz w:val="16"/>
                <w:szCs w:val="16"/>
              </w:rPr>
            </w:pPr>
          </w:p>
          <w:p w14:paraId="7A62A2A7" w14:textId="62442C70" w:rsidR="003B156F" w:rsidRPr="003B156F" w:rsidRDefault="003B156F" w:rsidP="00675B75">
            <w:pPr>
              <w:outlineLvl w:val="0"/>
              <w:rPr>
                <w:rFonts w:ascii="Verdana" w:hAnsi="Verdana"/>
                <w:sz w:val="16"/>
                <w:szCs w:val="16"/>
              </w:rPr>
            </w:pPr>
            <w:r w:rsidRPr="003B156F">
              <w:rPr>
                <w:rFonts w:ascii="Verdana" w:hAnsi="Verdana"/>
                <w:color w:val="000000" w:themeColor="text1"/>
                <w:sz w:val="16"/>
                <w:szCs w:val="16"/>
              </w:rPr>
              <w:t xml:space="preserve">Zamawiający </w:t>
            </w:r>
            <w:r w:rsidRPr="003B156F">
              <w:rPr>
                <w:rFonts w:ascii="Verdana" w:hAnsi="Verdana"/>
                <w:b/>
                <w:color w:val="000000" w:themeColor="text1"/>
                <w:sz w:val="16"/>
                <w:szCs w:val="16"/>
                <w:u w:val="single"/>
              </w:rPr>
              <w:t>w część D zamówienia</w:t>
            </w:r>
            <w:r w:rsidRPr="003B156F">
              <w:rPr>
                <w:rFonts w:ascii="Verdana" w:hAnsi="Verdana"/>
                <w:color w:val="000000" w:themeColor="text1"/>
                <w:sz w:val="16"/>
                <w:szCs w:val="16"/>
              </w:rPr>
              <w:t xml:space="preserve"> oceni doświadczenie co </w:t>
            </w:r>
            <w:r w:rsidRPr="003B156F">
              <w:rPr>
                <w:rFonts w:ascii="Verdana" w:hAnsi="Verdana"/>
                <w:sz w:val="16"/>
                <w:szCs w:val="16"/>
              </w:rPr>
              <w:t>najmniej 3 (trzech) trenerów skierowanych przez Wykonawcę do realizacji przedmiotu zamówienia, którzy w okresie ostatnich 3 (trzech) lat przed upływem terminu składania ofert przeprowadzili co najmniej 3 (trzy) szkolenia z zakresu obsługi MS Excel i/lub MS Word, każdy.</w:t>
            </w:r>
          </w:p>
          <w:p w14:paraId="7D29029E" w14:textId="4D337FEE" w:rsidR="003B156F" w:rsidRDefault="003B156F" w:rsidP="00675B75">
            <w:pPr>
              <w:outlineLvl w:val="0"/>
              <w:rPr>
                <w:rFonts w:ascii="Verdana" w:hAnsi="Verdana"/>
                <w:sz w:val="16"/>
                <w:szCs w:val="16"/>
              </w:rPr>
            </w:pPr>
          </w:p>
          <w:p w14:paraId="4BBFBBAE" w14:textId="544A67C9" w:rsidR="003B156F" w:rsidRPr="003B156F" w:rsidRDefault="003B156F" w:rsidP="00675B75">
            <w:pPr>
              <w:outlineLvl w:val="0"/>
              <w:rPr>
                <w:rFonts w:ascii="Verdana" w:hAnsi="Verdana"/>
                <w:sz w:val="16"/>
                <w:szCs w:val="16"/>
              </w:rPr>
            </w:pPr>
            <w:r w:rsidRPr="003B156F">
              <w:rPr>
                <w:rFonts w:ascii="Verdana" w:hAnsi="Verdana"/>
                <w:color w:val="000000" w:themeColor="text1"/>
                <w:sz w:val="16"/>
                <w:szCs w:val="16"/>
              </w:rPr>
              <w:t xml:space="preserve">Zamawiający </w:t>
            </w:r>
            <w:r w:rsidRPr="003B156F">
              <w:rPr>
                <w:rFonts w:ascii="Verdana" w:hAnsi="Verdana"/>
                <w:b/>
                <w:color w:val="000000" w:themeColor="text1"/>
                <w:sz w:val="16"/>
                <w:szCs w:val="16"/>
                <w:u w:val="single"/>
              </w:rPr>
              <w:t>w część E zamówienia</w:t>
            </w:r>
            <w:r w:rsidRPr="003B156F">
              <w:rPr>
                <w:rFonts w:ascii="Verdana" w:hAnsi="Verdana"/>
                <w:color w:val="000000" w:themeColor="text1"/>
                <w:sz w:val="16"/>
                <w:szCs w:val="16"/>
              </w:rPr>
              <w:t xml:space="preserve"> oceni doświadczenie co </w:t>
            </w:r>
            <w:r w:rsidRPr="003B156F">
              <w:rPr>
                <w:rFonts w:ascii="Verdana" w:hAnsi="Verdana"/>
                <w:sz w:val="16"/>
                <w:szCs w:val="16"/>
              </w:rPr>
              <w:t>najmniej 2 (dwóch) trenerów skierowanych przez Wykonawcę do realizacji przedmiotu zamówienia, którzy w okresie ostatnich 3 (trzech) lat przed upływem terminu składania ofert przeprowadzili co najmniej 3 (trzy) szkolenia z zakresu obsługi MS Power Point.</w:t>
            </w:r>
          </w:p>
          <w:p w14:paraId="29565F23" w14:textId="77777777" w:rsidR="003B156F" w:rsidRDefault="003B156F" w:rsidP="00675B75">
            <w:pPr>
              <w:outlineLvl w:val="0"/>
              <w:rPr>
                <w:rFonts w:ascii="Verdana" w:hAnsi="Verdana"/>
                <w:sz w:val="16"/>
                <w:szCs w:val="16"/>
              </w:rPr>
            </w:pPr>
          </w:p>
          <w:p w14:paraId="718C7F61" w14:textId="77777777" w:rsidR="003B156F" w:rsidRPr="0036062C" w:rsidRDefault="003B156F" w:rsidP="00675B75">
            <w:pPr>
              <w:keepNext/>
              <w:keepLines/>
              <w:outlineLvl w:val="0"/>
              <w:rPr>
                <w:rFonts w:ascii="Verdana" w:hAnsi="Verdana"/>
                <w:sz w:val="18"/>
              </w:rPr>
            </w:pPr>
            <w:r w:rsidRPr="0036062C">
              <w:rPr>
                <w:rFonts w:ascii="Verdana" w:hAnsi="Verdana"/>
                <w:sz w:val="18"/>
              </w:rPr>
              <w:t>UWAGA</w:t>
            </w:r>
            <w:r>
              <w:rPr>
                <w:rFonts w:ascii="Verdana" w:hAnsi="Verdana"/>
                <w:sz w:val="18"/>
              </w:rPr>
              <w:t>:</w:t>
            </w:r>
          </w:p>
          <w:p w14:paraId="35FF98E3" w14:textId="5C7A3AE1" w:rsidR="003B156F" w:rsidRPr="002B1080" w:rsidRDefault="003B156F" w:rsidP="00675B75">
            <w:pPr>
              <w:keepNext/>
              <w:keepLines/>
              <w:jc w:val="both"/>
              <w:outlineLvl w:val="0"/>
              <w:rPr>
                <w:rFonts w:ascii="Verdana" w:hAnsi="Verdana" w:cs="Arial"/>
                <w:i/>
                <w:sz w:val="16"/>
                <w:szCs w:val="16"/>
              </w:rPr>
            </w:pPr>
            <w:r w:rsidRPr="0036062C">
              <w:rPr>
                <w:rFonts w:ascii="Verdana" w:hAnsi="Verdana" w:cs="Calibri"/>
                <w:sz w:val="16"/>
                <w:szCs w:val="16"/>
              </w:rPr>
              <w:t>Zamawiający będzie przy</w:t>
            </w:r>
            <w:r>
              <w:rPr>
                <w:rFonts w:ascii="Verdana" w:hAnsi="Verdana" w:cs="Calibri"/>
                <w:sz w:val="16"/>
                <w:szCs w:val="16"/>
              </w:rPr>
              <w:t>dzie</w:t>
            </w:r>
            <w:r w:rsidRPr="0036062C">
              <w:rPr>
                <w:rFonts w:ascii="Verdana" w:hAnsi="Verdana" w:cs="Calibri"/>
                <w:sz w:val="16"/>
                <w:szCs w:val="16"/>
              </w:rPr>
              <w:t xml:space="preserve">lał punkty na podstawie załączonego do oferty </w:t>
            </w:r>
            <w:r w:rsidRPr="0036062C">
              <w:rPr>
                <w:rFonts w:ascii="Verdana" w:hAnsi="Verdana" w:cs="Calibri"/>
                <w:b/>
                <w:sz w:val="16"/>
                <w:szCs w:val="16"/>
              </w:rPr>
              <w:t xml:space="preserve">Załącznika nr </w:t>
            </w:r>
            <w:r>
              <w:rPr>
                <w:rFonts w:ascii="Verdana" w:hAnsi="Verdana" w:cs="Calibri"/>
                <w:b/>
                <w:sz w:val="16"/>
                <w:szCs w:val="16"/>
              </w:rPr>
              <w:t>7</w:t>
            </w:r>
            <w:r w:rsidRPr="0036062C">
              <w:rPr>
                <w:rFonts w:ascii="Verdana" w:hAnsi="Verdana" w:cs="Calibri"/>
                <w:b/>
                <w:sz w:val="16"/>
                <w:szCs w:val="16"/>
              </w:rPr>
              <w:t xml:space="preserve"> </w:t>
            </w:r>
            <w:r w:rsidRPr="002B1080">
              <w:rPr>
                <w:rFonts w:ascii="Verdana" w:hAnsi="Verdana" w:cs="Calibri"/>
                <w:sz w:val="16"/>
                <w:szCs w:val="16"/>
              </w:rPr>
              <w:t xml:space="preserve">do </w:t>
            </w:r>
            <w:r w:rsidRPr="002B1080">
              <w:rPr>
                <w:rFonts w:ascii="Verdana" w:hAnsi="Verdana" w:cs="Arial"/>
                <w:i/>
                <w:sz w:val="16"/>
                <w:szCs w:val="16"/>
              </w:rPr>
              <w:t>SWZ dla danej części zamówienia</w:t>
            </w:r>
            <w:r>
              <w:rPr>
                <w:rFonts w:ascii="Verdana" w:hAnsi="Verdana" w:cs="Arial"/>
                <w:i/>
                <w:sz w:val="16"/>
                <w:szCs w:val="16"/>
              </w:rPr>
              <w:t xml:space="preserve"> </w:t>
            </w:r>
            <w:r w:rsidR="0073496B">
              <w:rPr>
                <w:rFonts w:ascii="Verdana" w:hAnsi="Verdana" w:cs="Arial"/>
                <w:i/>
                <w:sz w:val="16"/>
                <w:szCs w:val="16"/>
              </w:rPr>
              <w:t>D, E</w:t>
            </w:r>
            <w:r>
              <w:rPr>
                <w:rFonts w:ascii="Verdana" w:hAnsi="Verdana" w:cs="Arial"/>
                <w:i/>
                <w:sz w:val="16"/>
                <w:szCs w:val="16"/>
              </w:rPr>
              <w:t>.</w:t>
            </w:r>
          </w:p>
          <w:p w14:paraId="2998FEA1" w14:textId="77777777" w:rsidR="003B156F" w:rsidRPr="00FE32F6" w:rsidRDefault="003B156F" w:rsidP="00675B75">
            <w:pPr>
              <w:keepNext/>
              <w:keepLines/>
              <w:jc w:val="both"/>
              <w:outlineLvl w:val="0"/>
              <w:rPr>
                <w:rFonts w:ascii="Verdana" w:hAnsi="Verdana"/>
                <w:color w:val="000000" w:themeColor="text1"/>
                <w:sz w:val="18"/>
              </w:rPr>
            </w:pPr>
          </w:p>
        </w:tc>
        <w:tc>
          <w:tcPr>
            <w:tcW w:w="707" w:type="dxa"/>
            <w:shd w:val="clear" w:color="auto" w:fill="auto"/>
          </w:tcPr>
          <w:p w14:paraId="6D6D28DF" w14:textId="77777777" w:rsidR="003B156F" w:rsidRPr="00792A7D" w:rsidRDefault="003B156F" w:rsidP="00675B75">
            <w:pPr>
              <w:keepNext/>
              <w:keepLines/>
              <w:ind w:right="-102"/>
              <w:jc w:val="center"/>
              <w:outlineLvl w:val="0"/>
              <w:rPr>
                <w:rFonts w:ascii="Verdana" w:hAnsi="Verdana"/>
                <w:b/>
                <w:color w:val="000000" w:themeColor="text1"/>
                <w:sz w:val="18"/>
              </w:rPr>
            </w:pPr>
            <w:r w:rsidRPr="00792A7D">
              <w:rPr>
                <w:rFonts w:ascii="Verdana" w:hAnsi="Verdana"/>
                <w:b/>
                <w:sz w:val="18"/>
                <w:szCs w:val="18"/>
              </w:rPr>
              <w:t>60</w:t>
            </w:r>
          </w:p>
        </w:tc>
        <w:tc>
          <w:tcPr>
            <w:tcW w:w="709" w:type="dxa"/>
            <w:shd w:val="clear" w:color="auto" w:fill="auto"/>
          </w:tcPr>
          <w:p w14:paraId="0FC5F0AB" w14:textId="77777777" w:rsidR="003B156F" w:rsidRPr="00792A7D" w:rsidRDefault="003B156F" w:rsidP="00675B75">
            <w:pPr>
              <w:keepNext/>
              <w:keepLines/>
              <w:ind w:left="-70"/>
              <w:jc w:val="center"/>
              <w:outlineLvl w:val="0"/>
              <w:rPr>
                <w:rFonts w:ascii="Verdana" w:hAnsi="Verdana"/>
                <w:b/>
                <w:color w:val="000000" w:themeColor="text1"/>
                <w:sz w:val="18"/>
              </w:rPr>
            </w:pPr>
            <w:r w:rsidRPr="00792A7D">
              <w:rPr>
                <w:rFonts w:ascii="Verdana" w:hAnsi="Verdana"/>
                <w:b/>
                <w:sz w:val="18"/>
                <w:szCs w:val="18"/>
              </w:rPr>
              <w:t>60</w:t>
            </w:r>
          </w:p>
        </w:tc>
        <w:tc>
          <w:tcPr>
            <w:tcW w:w="3970" w:type="dxa"/>
            <w:shd w:val="clear" w:color="auto" w:fill="auto"/>
          </w:tcPr>
          <w:p w14:paraId="37AE9B20" w14:textId="77777777" w:rsidR="003B156F" w:rsidRPr="00147D7F" w:rsidRDefault="003B156F" w:rsidP="00675B75">
            <w:pPr>
              <w:keepNext/>
              <w:keepLines/>
              <w:ind w:right="-23"/>
              <w:jc w:val="both"/>
              <w:outlineLvl w:val="0"/>
              <w:rPr>
                <w:rFonts w:ascii="Verdana" w:hAnsi="Verdana"/>
                <w:sz w:val="18"/>
                <w:szCs w:val="18"/>
              </w:rPr>
            </w:pPr>
            <w:r>
              <w:rPr>
                <w:rFonts w:ascii="Verdana" w:hAnsi="Verdana"/>
                <w:sz w:val="18"/>
                <w:szCs w:val="18"/>
              </w:rPr>
              <w:t xml:space="preserve">Liczba </w:t>
            </w:r>
            <w:r w:rsidRPr="00147D7F">
              <w:rPr>
                <w:rFonts w:ascii="Verdana" w:hAnsi="Verdana"/>
                <w:sz w:val="18"/>
                <w:szCs w:val="18"/>
              </w:rPr>
              <w:t>szkoleń zrealizowanych przez każdego trenera punktuje się następująco:</w:t>
            </w:r>
          </w:p>
          <w:p w14:paraId="4081EDA5" w14:textId="77777777" w:rsidR="003B156F" w:rsidRPr="00147D7F" w:rsidRDefault="003B156F" w:rsidP="00675B75">
            <w:pPr>
              <w:keepNext/>
              <w:keepLines/>
              <w:ind w:right="-23"/>
              <w:jc w:val="both"/>
              <w:outlineLvl w:val="0"/>
              <w:rPr>
                <w:rFonts w:ascii="Verdana" w:hAnsi="Verdana"/>
                <w:sz w:val="18"/>
                <w:szCs w:val="18"/>
              </w:rPr>
            </w:pPr>
          </w:p>
          <w:p w14:paraId="5386B6AC" w14:textId="77777777" w:rsidR="003B156F" w:rsidRPr="00792A7D" w:rsidRDefault="003B156F" w:rsidP="00675B75">
            <w:pPr>
              <w:keepNext/>
              <w:keepLines/>
              <w:ind w:right="-23"/>
              <w:jc w:val="both"/>
              <w:outlineLvl w:val="0"/>
              <w:rPr>
                <w:rFonts w:ascii="Verdana" w:hAnsi="Verdana"/>
                <w:sz w:val="18"/>
                <w:szCs w:val="18"/>
              </w:rPr>
            </w:pPr>
            <w:r>
              <w:rPr>
                <w:rFonts w:ascii="Verdana" w:hAnsi="Verdana"/>
                <w:sz w:val="18"/>
                <w:szCs w:val="18"/>
              </w:rPr>
              <w:t>3</w:t>
            </w:r>
            <w:r w:rsidRPr="00792A7D">
              <w:rPr>
                <w:rFonts w:ascii="Verdana" w:hAnsi="Verdana"/>
                <w:sz w:val="18"/>
                <w:szCs w:val="18"/>
              </w:rPr>
              <w:t xml:space="preserve"> szkoleni</w:t>
            </w:r>
            <w:r>
              <w:rPr>
                <w:rFonts w:ascii="Verdana" w:hAnsi="Verdana"/>
                <w:sz w:val="18"/>
                <w:szCs w:val="18"/>
              </w:rPr>
              <w:t>a</w:t>
            </w:r>
            <w:r w:rsidRPr="00792A7D">
              <w:rPr>
                <w:rFonts w:ascii="Verdana" w:hAnsi="Verdana"/>
                <w:sz w:val="18"/>
                <w:szCs w:val="18"/>
              </w:rPr>
              <w:t xml:space="preserve"> – 0</w:t>
            </w:r>
            <w:r>
              <w:rPr>
                <w:rFonts w:ascii="Verdana" w:hAnsi="Verdana"/>
                <w:sz w:val="18"/>
                <w:szCs w:val="18"/>
              </w:rPr>
              <w:t xml:space="preserve"> pkt. </w:t>
            </w:r>
          </w:p>
          <w:p w14:paraId="721AB541" w14:textId="77777777" w:rsidR="003B156F" w:rsidRPr="00792A7D" w:rsidRDefault="003B156F" w:rsidP="00675B75">
            <w:pPr>
              <w:keepNext/>
              <w:keepLines/>
              <w:ind w:right="-23"/>
              <w:jc w:val="both"/>
              <w:outlineLvl w:val="0"/>
              <w:rPr>
                <w:rFonts w:ascii="Verdana" w:hAnsi="Verdana"/>
                <w:sz w:val="18"/>
                <w:szCs w:val="18"/>
              </w:rPr>
            </w:pPr>
            <w:r>
              <w:rPr>
                <w:rFonts w:ascii="Verdana" w:hAnsi="Verdana"/>
                <w:sz w:val="18"/>
                <w:szCs w:val="18"/>
              </w:rPr>
              <w:t>4</w:t>
            </w:r>
            <w:r w:rsidRPr="00792A7D">
              <w:rPr>
                <w:rFonts w:ascii="Verdana" w:hAnsi="Verdana"/>
                <w:sz w:val="18"/>
                <w:szCs w:val="18"/>
              </w:rPr>
              <w:t xml:space="preserve"> szkolenia – </w:t>
            </w:r>
            <w:r>
              <w:rPr>
                <w:rFonts w:ascii="Verdana" w:hAnsi="Verdana"/>
                <w:sz w:val="18"/>
                <w:szCs w:val="18"/>
              </w:rPr>
              <w:t>1</w:t>
            </w:r>
            <w:r w:rsidRPr="00792A7D">
              <w:rPr>
                <w:rFonts w:ascii="Verdana" w:hAnsi="Verdana"/>
                <w:sz w:val="18"/>
                <w:szCs w:val="18"/>
              </w:rPr>
              <w:t>0</w:t>
            </w:r>
            <w:r>
              <w:rPr>
                <w:rFonts w:ascii="Verdana" w:hAnsi="Verdana"/>
                <w:sz w:val="18"/>
                <w:szCs w:val="18"/>
              </w:rPr>
              <w:t xml:space="preserve"> pkt.</w:t>
            </w:r>
          </w:p>
          <w:p w14:paraId="05A8777A" w14:textId="77777777" w:rsidR="003B156F" w:rsidRPr="00792A7D" w:rsidRDefault="003B156F" w:rsidP="00675B75">
            <w:pPr>
              <w:keepNext/>
              <w:keepLines/>
              <w:ind w:right="-23"/>
              <w:jc w:val="both"/>
              <w:outlineLvl w:val="0"/>
              <w:rPr>
                <w:rFonts w:ascii="Verdana" w:hAnsi="Verdana"/>
                <w:sz w:val="18"/>
                <w:szCs w:val="18"/>
              </w:rPr>
            </w:pPr>
            <w:r>
              <w:rPr>
                <w:rFonts w:ascii="Verdana" w:hAnsi="Verdana"/>
                <w:sz w:val="18"/>
                <w:szCs w:val="18"/>
              </w:rPr>
              <w:t>5</w:t>
            </w:r>
            <w:r w:rsidRPr="00792A7D">
              <w:rPr>
                <w:rFonts w:ascii="Verdana" w:hAnsi="Verdana"/>
                <w:sz w:val="18"/>
                <w:szCs w:val="18"/>
              </w:rPr>
              <w:t xml:space="preserve"> szkole</w:t>
            </w:r>
            <w:r>
              <w:rPr>
                <w:rFonts w:ascii="Verdana" w:hAnsi="Verdana"/>
                <w:sz w:val="18"/>
                <w:szCs w:val="18"/>
              </w:rPr>
              <w:t>ń</w:t>
            </w:r>
            <w:r w:rsidRPr="00792A7D">
              <w:rPr>
                <w:rFonts w:ascii="Verdana" w:hAnsi="Verdana"/>
                <w:sz w:val="18"/>
                <w:szCs w:val="18"/>
              </w:rPr>
              <w:t xml:space="preserve"> – </w:t>
            </w:r>
            <w:r>
              <w:rPr>
                <w:rFonts w:ascii="Verdana" w:hAnsi="Verdana"/>
                <w:sz w:val="18"/>
                <w:szCs w:val="18"/>
              </w:rPr>
              <w:t>2</w:t>
            </w:r>
            <w:r w:rsidRPr="00792A7D">
              <w:rPr>
                <w:rFonts w:ascii="Verdana" w:hAnsi="Verdana"/>
                <w:sz w:val="18"/>
                <w:szCs w:val="18"/>
              </w:rPr>
              <w:t>0</w:t>
            </w:r>
            <w:r>
              <w:rPr>
                <w:rFonts w:ascii="Verdana" w:hAnsi="Verdana"/>
                <w:sz w:val="18"/>
                <w:szCs w:val="18"/>
              </w:rPr>
              <w:t xml:space="preserve"> pkt.</w:t>
            </w:r>
          </w:p>
          <w:p w14:paraId="2AFC3659" w14:textId="77777777" w:rsidR="003B156F" w:rsidRDefault="003B156F" w:rsidP="00675B75">
            <w:pPr>
              <w:keepNext/>
              <w:keepLines/>
              <w:ind w:right="-23"/>
              <w:jc w:val="both"/>
              <w:outlineLvl w:val="0"/>
              <w:rPr>
                <w:rFonts w:ascii="Verdana" w:hAnsi="Verdana"/>
                <w:sz w:val="18"/>
                <w:szCs w:val="18"/>
              </w:rPr>
            </w:pPr>
            <w:r>
              <w:rPr>
                <w:rFonts w:ascii="Verdana" w:hAnsi="Verdana"/>
                <w:sz w:val="18"/>
                <w:szCs w:val="18"/>
              </w:rPr>
              <w:t>6</w:t>
            </w:r>
            <w:r w:rsidRPr="00792A7D">
              <w:rPr>
                <w:rFonts w:ascii="Verdana" w:hAnsi="Verdana"/>
                <w:sz w:val="18"/>
                <w:szCs w:val="18"/>
              </w:rPr>
              <w:t xml:space="preserve"> szkole</w:t>
            </w:r>
            <w:r>
              <w:rPr>
                <w:rFonts w:ascii="Verdana" w:hAnsi="Verdana"/>
                <w:sz w:val="18"/>
                <w:szCs w:val="18"/>
              </w:rPr>
              <w:t>ń</w:t>
            </w:r>
            <w:r w:rsidRPr="00792A7D">
              <w:rPr>
                <w:rFonts w:ascii="Verdana" w:hAnsi="Verdana"/>
                <w:sz w:val="18"/>
                <w:szCs w:val="18"/>
              </w:rPr>
              <w:t xml:space="preserve"> – </w:t>
            </w:r>
            <w:r>
              <w:rPr>
                <w:rFonts w:ascii="Verdana" w:hAnsi="Verdana"/>
                <w:sz w:val="18"/>
                <w:szCs w:val="18"/>
              </w:rPr>
              <w:t>3</w:t>
            </w:r>
            <w:r w:rsidRPr="00792A7D">
              <w:rPr>
                <w:rFonts w:ascii="Verdana" w:hAnsi="Verdana"/>
                <w:sz w:val="18"/>
                <w:szCs w:val="18"/>
              </w:rPr>
              <w:t>0</w:t>
            </w:r>
            <w:r>
              <w:rPr>
                <w:rFonts w:ascii="Verdana" w:hAnsi="Verdana"/>
                <w:sz w:val="18"/>
                <w:szCs w:val="18"/>
              </w:rPr>
              <w:t xml:space="preserve"> pkt.</w:t>
            </w:r>
          </w:p>
          <w:p w14:paraId="28BDC28F" w14:textId="77777777" w:rsidR="003B156F" w:rsidRPr="00792A7D" w:rsidRDefault="003B156F" w:rsidP="00675B75">
            <w:pPr>
              <w:keepNext/>
              <w:keepLines/>
              <w:ind w:right="-23"/>
              <w:jc w:val="both"/>
              <w:outlineLvl w:val="0"/>
              <w:rPr>
                <w:rFonts w:ascii="Verdana" w:hAnsi="Verdana"/>
                <w:sz w:val="18"/>
                <w:szCs w:val="18"/>
              </w:rPr>
            </w:pPr>
            <w:r>
              <w:rPr>
                <w:rFonts w:ascii="Verdana" w:hAnsi="Verdana"/>
                <w:sz w:val="18"/>
                <w:szCs w:val="18"/>
              </w:rPr>
              <w:t>7 szkoleń – 40 pkt.</w:t>
            </w:r>
          </w:p>
          <w:p w14:paraId="12DDB3B4" w14:textId="77777777" w:rsidR="003B156F" w:rsidRPr="00147D7F" w:rsidRDefault="003B156F" w:rsidP="00675B75">
            <w:pPr>
              <w:keepNext/>
              <w:keepLines/>
              <w:ind w:right="-23"/>
              <w:jc w:val="both"/>
              <w:outlineLvl w:val="0"/>
              <w:rPr>
                <w:rFonts w:ascii="Verdana" w:hAnsi="Verdana"/>
                <w:sz w:val="18"/>
                <w:szCs w:val="18"/>
              </w:rPr>
            </w:pPr>
          </w:p>
          <w:p w14:paraId="5E43CC5E" w14:textId="70E519A2" w:rsidR="003B156F" w:rsidRDefault="003B156F" w:rsidP="00675B75">
            <w:pPr>
              <w:keepNext/>
              <w:keepLines/>
              <w:ind w:right="71"/>
              <w:jc w:val="both"/>
              <w:outlineLvl w:val="0"/>
              <w:rPr>
                <w:rFonts w:ascii="Verdana" w:hAnsi="Verdana"/>
                <w:sz w:val="18"/>
                <w:szCs w:val="18"/>
              </w:rPr>
            </w:pPr>
            <w:r>
              <w:rPr>
                <w:rFonts w:ascii="Verdana" w:hAnsi="Verdana"/>
                <w:sz w:val="18"/>
                <w:szCs w:val="18"/>
              </w:rPr>
              <w:t>Punkty uzyskane przez trenerów w danej części, a potem dzieli przez liczbę trenerów.</w:t>
            </w:r>
          </w:p>
          <w:p w14:paraId="395AEE6D" w14:textId="77777777" w:rsidR="003B156F" w:rsidRDefault="003B156F" w:rsidP="00675B75">
            <w:pPr>
              <w:keepNext/>
              <w:keepLines/>
              <w:tabs>
                <w:tab w:val="left" w:pos="990"/>
              </w:tabs>
              <w:ind w:right="72"/>
              <w:jc w:val="both"/>
              <w:outlineLvl w:val="0"/>
              <w:rPr>
                <w:rFonts w:ascii="Verdana" w:hAnsi="Verdana"/>
                <w:sz w:val="18"/>
                <w:szCs w:val="18"/>
              </w:rPr>
            </w:pPr>
            <w:r w:rsidRPr="00702099">
              <w:rPr>
                <w:rFonts w:ascii="Verdana" w:hAnsi="Verdana"/>
                <w:sz w:val="18"/>
                <w:szCs w:val="18"/>
              </w:rPr>
              <w:t xml:space="preserve">Otrzymany wynik oznacza </w:t>
            </w:r>
            <w:r>
              <w:rPr>
                <w:rFonts w:ascii="Verdana" w:hAnsi="Verdana"/>
                <w:sz w:val="18"/>
                <w:szCs w:val="18"/>
              </w:rPr>
              <w:t xml:space="preserve">liczbę </w:t>
            </w:r>
            <w:r w:rsidRPr="00702099">
              <w:rPr>
                <w:rFonts w:ascii="Verdana" w:hAnsi="Verdana"/>
                <w:sz w:val="18"/>
                <w:szCs w:val="18"/>
              </w:rPr>
              <w:t>punktów uzyskanych przez ofertę w tym kryterium.</w:t>
            </w:r>
          </w:p>
          <w:p w14:paraId="7079A13D" w14:textId="77777777" w:rsidR="003B156F" w:rsidRDefault="003B156F" w:rsidP="00675B75">
            <w:pPr>
              <w:keepNext/>
              <w:keepLines/>
              <w:tabs>
                <w:tab w:val="left" w:pos="990"/>
              </w:tabs>
              <w:ind w:right="72"/>
              <w:jc w:val="both"/>
              <w:outlineLvl w:val="0"/>
              <w:rPr>
                <w:rFonts w:ascii="Verdana" w:hAnsi="Verdana"/>
                <w:color w:val="000000" w:themeColor="text1"/>
                <w:sz w:val="18"/>
              </w:rPr>
            </w:pPr>
          </w:p>
          <w:p w14:paraId="052B929B" w14:textId="77777777" w:rsidR="003B156F" w:rsidRPr="00FE32F6" w:rsidRDefault="003B156F" w:rsidP="00675B75">
            <w:pPr>
              <w:keepNext/>
              <w:keepLines/>
              <w:tabs>
                <w:tab w:val="left" w:pos="990"/>
              </w:tabs>
              <w:ind w:right="72"/>
              <w:jc w:val="both"/>
              <w:outlineLvl w:val="0"/>
              <w:rPr>
                <w:rFonts w:ascii="Verdana" w:hAnsi="Verdana"/>
                <w:color w:val="000000" w:themeColor="text1"/>
                <w:sz w:val="18"/>
              </w:rPr>
            </w:pPr>
            <w:r w:rsidRPr="00CB4425">
              <w:rPr>
                <w:rFonts w:ascii="Verdana" w:hAnsi="Verdana"/>
                <w:sz w:val="16"/>
                <w:szCs w:val="16"/>
              </w:rPr>
              <w:t xml:space="preserve">W wypadku doświadczenia zawodowego </w:t>
            </w:r>
            <w:r>
              <w:rPr>
                <w:rFonts w:ascii="Verdana" w:hAnsi="Verdana"/>
                <w:sz w:val="16"/>
                <w:szCs w:val="16"/>
              </w:rPr>
              <w:t xml:space="preserve">osoby / osób skierowanych przez Wykonawcę </w:t>
            </w:r>
            <w:r w:rsidRPr="000307C5">
              <w:rPr>
                <w:rFonts w:ascii="Verdana" w:hAnsi="Verdana"/>
                <w:sz w:val="16"/>
                <w:szCs w:val="16"/>
              </w:rPr>
              <w:t xml:space="preserve">do realizacji przedmiotu zamówienia </w:t>
            </w:r>
            <w:r>
              <w:rPr>
                <w:rFonts w:ascii="Verdana" w:hAnsi="Verdana"/>
                <w:sz w:val="16"/>
                <w:szCs w:val="16"/>
              </w:rPr>
              <w:t>mniejszego niż wymagane</w:t>
            </w:r>
            <w:r w:rsidRPr="00CB4425">
              <w:rPr>
                <w:rFonts w:ascii="Verdana" w:hAnsi="Verdana"/>
                <w:sz w:val="16"/>
                <w:szCs w:val="16"/>
              </w:rPr>
              <w:t>, oferta Wykonawcy zostanie odrzucona, ponieważ jej treść jest niezgodna z warunkami zamówienia.</w:t>
            </w:r>
          </w:p>
        </w:tc>
      </w:tr>
      <w:tr w:rsidR="003B156F" w:rsidRPr="00752433" w14:paraId="14778A70" w14:textId="77777777" w:rsidTr="005D7E2B">
        <w:trPr>
          <w:trHeight w:val="245"/>
        </w:trPr>
        <w:tc>
          <w:tcPr>
            <w:tcW w:w="426" w:type="dxa"/>
            <w:tcBorders>
              <w:top w:val="single" w:sz="4" w:space="0" w:color="auto"/>
              <w:left w:val="single" w:sz="4" w:space="0" w:color="auto"/>
              <w:bottom w:val="single" w:sz="4" w:space="0" w:color="auto"/>
              <w:right w:val="single" w:sz="4" w:space="0" w:color="auto"/>
            </w:tcBorders>
          </w:tcPr>
          <w:p w14:paraId="74712B2C" w14:textId="77777777" w:rsidR="003B156F" w:rsidRPr="00752433" w:rsidRDefault="003B156F" w:rsidP="00675B75">
            <w:pPr>
              <w:keepNext/>
              <w:keepLines/>
              <w:ind w:right="470"/>
              <w:jc w:val="both"/>
              <w:outlineLvl w:val="0"/>
              <w:rPr>
                <w:rFonts w:ascii="Verdana" w:hAnsi="Verdana"/>
                <w:b/>
                <w:color w:val="000000" w:themeColor="text1"/>
                <w:sz w:val="18"/>
              </w:rPr>
            </w:pPr>
            <w:r>
              <w:rPr>
                <w:rFonts w:ascii="Verdana" w:hAnsi="Verdana"/>
                <w:b/>
                <w:color w:val="000000" w:themeColor="text1"/>
                <w:sz w:val="18"/>
              </w:rPr>
              <w:t>3</w:t>
            </w:r>
          </w:p>
        </w:tc>
        <w:tc>
          <w:tcPr>
            <w:tcW w:w="4110" w:type="dxa"/>
            <w:tcBorders>
              <w:top w:val="single" w:sz="4" w:space="0" w:color="auto"/>
              <w:left w:val="single" w:sz="4" w:space="0" w:color="auto"/>
              <w:bottom w:val="single" w:sz="4" w:space="0" w:color="auto"/>
              <w:right w:val="single" w:sz="4" w:space="0" w:color="auto"/>
            </w:tcBorders>
          </w:tcPr>
          <w:p w14:paraId="34922667" w14:textId="77777777" w:rsidR="003B156F" w:rsidRPr="003A1EC1" w:rsidRDefault="003B156F" w:rsidP="00675B75">
            <w:pPr>
              <w:keepNext/>
              <w:keepLines/>
              <w:outlineLvl w:val="0"/>
              <w:rPr>
                <w:rFonts w:ascii="Verdana" w:hAnsi="Verdana"/>
                <w:color w:val="000000" w:themeColor="text1"/>
                <w:sz w:val="18"/>
              </w:rPr>
            </w:pPr>
            <w:r w:rsidRPr="003A1EC1">
              <w:rPr>
                <w:rFonts w:ascii="Verdana" w:hAnsi="Verdana"/>
                <w:color w:val="000000" w:themeColor="text1"/>
                <w:sz w:val="18"/>
              </w:rPr>
              <w:t>Razem</w:t>
            </w:r>
          </w:p>
        </w:tc>
        <w:tc>
          <w:tcPr>
            <w:tcW w:w="707" w:type="dxa"/>
            <w:tcBorders>
              <w:top w:val="single" w:sz="4" w:space="0" w:color="auto"/>
              <w:left w:val="single" w:sz="4" w:space="0" w:color="auto"/>
              <w:bottom w:val="single" w:sz="4" w:space="0" w:color="auto"/>
              <w:right w:val="single" w:sz="4" w:space="0" w:color="auto"/>
            </w:tcBorders>
          </w:tcPr>
          <w:p w14:paraId="65D81B27" w14:textId="77777777" w:rsidR="003B156F" w:rsidRPr="003A1EC1" w:rsidRDefault="003B156F" w:rsidP="00675B75">
            <w:pPr>
              <w:keepNext/>
              <w:keepLines/>
              <w:ind w:right="-102"/>
              <w:jc w:val="center"/>
              <w:outlineLvl w:val="0"/>
              <w:rPr>
                <w:rFonts w:ascii="Verdana" w:hAnsi="Verdana"/>
                <w:b/>
                <w:color w:val="000000" w:themeColor="text1"/>
                <w:sz w:val="18"/>
              </w:rPr>
            </w:pPr>
            <w:r w:rsidRPr="003A1EC1">
              <w:rPr>
                <w:rFonts w:ascii="Verdana" w:hAnsi="Verdana"/>
                <w:b/>
                <w:color w:val="000000" w:themeColor="text1"/>
                <w:sz w:val="18"/>
              </w:rPr>
              <w:t>100</w:t>
            </w:r>
          </w:p>
        </w:tc>
        <w:tc>
          <w:tcPr>
            <w:tcW w:w="709" w:type="dxa"/>
            <w:tcBorders>
              <w:top w:val="single" w:sz="4" w:space="0" w:color="auto"/>
              <w:left w:val="single" w:sz="4" w:space="0" w:color="auto"/>
              <w:bottom w:val="single" w:sz="4" w:space="0" w:color="auto"/>
              <w:right w:val="single" w:sz="4" w:space="0" w:color="auto"/>
            </w:tcBorders>
          </w:tcPr>
          <w:p w14:paraId="2E9689ED" w14:textId="77777777" w:rsidR="003B156F" w:rsidRPr="003A1EC1" w:rsidRDefault="003B156F" w:rsidP="00675B75">
            <w:pPr>
              <w:keepNext/>
              <w:keepLines/>
              <w:ind w:left="-70"/>
              <w:jc w:val="center"/>
              <w:outlineLvl w:val="0"/>
              <w:rPr>
                <w:rFonts w:ascii="Verdana" w:hAnsi="Verdana"/>
                <w:b/>
                <w:color w:val="000000" w:themeColor="text1"/>
                <w:sz w:val="18"/>
              </w:rPr>
            </w:pPr>
            <w:r w:rsidRPr="003A1EC1">
              <w:rPr>
                <w:rFonts w:ascii="Verdana" w:hAnsi="Verdana"/>
                <w:b/>
                <w:color w:val="000000" w:themeColor="text1"/>
                <w:sz w:val="18"/>
              </w:rPr>
              <w:t>100</w:t>
            </w:r>
          </w:p>
        </w:tc>
        <w:tc>
          <w:tcPr>
            <w:tcW w:w="3970" w:type="dxa"/>
            <w:tcBorders>
              <w:top w:val="single" w:sz="4" w:space="0" w:color="auto"/>
              <w:left w:val="single" w:sz="4" w:space="0" w:color="auto"/>
              <w:bottom w:val="single" w:sz="4" w:space="0" w:color="auto"/>
              <w:right w:val="single" w:sz="4" w:space="0" w:color="auto"/>
            </w:tcBorders>
          </w:tcPr>
          <w:p w14:paraId="60360C02" w14:textId="77777777" w:rsidR="003B156F" w:rsidRPr="00752433" w:rsidRDefault="003B156F" w:rsidP="00675B75">
            <w:pPr>
              <w:keepNext/>
              <w:keepLines/>
              <w:jc w:val="both"/>
              <w:outlineLvl w:val="0"/>
              <w:rPr>
                <w:rFonts w:ascii="Verdana" w:hAnsi="Verdana"/>
                <w:color w:val="000000" w:themeColor="text1"/>
                <w:sz w:val="18"/>
              </w:rPr>
            </w:pPr>
            <w:r w:rsidRPr="00752433">
              <w:rPr>
                <w:rFonts w:ascii="Verdana" w:hAnsi="Verdana"/>
                <w:color w:val="000000" w:themeColor="text1"/>
                <w:sz w:val="18"/>
              </w:rPr>
              <w:t xml:space="preserve">Ilość pkt. </w:t>
            </w:r>
            <w:r>
              <w:rPr>
                <w:rFonts w:ascii="Verdana" w:hAnsi="Verdana"/>
                <w:color w:val="000000" w:themeColor="text1"/>
                <w:sz w:val="18"/>
              </w:rPr>
              <w:t xml:space="preserve">= Suma pkt. za kryteria 1 i 2 </w:t>
            </w:r>
          </w:p>
        </w:tc>
      </w:tr>
    </w:tbl>
    <w:p w14:paraId="1815EF4E" w14:textId="72BDEEBE" w:rsidR="003B156F" w:rsidRDefault="003B156F" w:rsidP="00675B75">
      <w:pPr>
        <w:pStyle w:val="Akapitzlist"/>
        <w:keepNext/>
        <w:keepLines/>
        <w:spacing w:line="360" w:lineRule="auto"/>
        <w:ind w:left="426" w:right="-589"/>
        <w:jc w:val="both"/>
        <w:rPr>
          <w:rFonts w:ascii="Verdana" w:hAnsi="Verdana"/>
          <w:sz w:val="18"/>
          <w:szCs w:val="18"/>
        </w:rPr>
      </w:pPr>
    </w:p>
    <w:p w14:paraId="7B7CDF56" w14:textId="5BE587C6" w:rsidR="003B156F" w:rsidRDefault="0073496B" w:rsidP="00675B75">
      <w:pPr>
        <w:pStyle w:val="Akapitzlist"/>
        <w:keepNext/>
        <w:keepLines/>
        <w:spacing w:line="360" w:lineRule="auto"/>
        <w:ind w:left="426" w:right="-589"/>
        <w:jc w:val="both"/>
        <w:rPr>
          <w:rFonts w:ascii="Verdana" w:hAnsi="Verdana"/>
          <w:sz w:val="18"/>
          <w:szCs w:val="18"/>
        </w:rPr>
      </w:pPr>
      <w:r w:rsidRPr="00A2242C">
        <w:rPr>
          <w:rFonts w:ascii="Verdana" w:hAnsi="Verdana"/>
          <w:color w:val="000000"/>
          <w:sz w:val="18"/>
          <w:szCs w:val="18"/>
        </w:rPr>
        <w:t xml:space="preserve">Dla części </w:t>
      </w:r>
      <w:r>
        <w:rPr>
          <w:rFonts w:ascii="Verdana" w:hAnsi="Verdana"/>
          <w:color w:val="000000"/>
          <w:sz w:val="18"/>
          <w:szCs w:val="18"/>
        </w:rPr>
        <w:t>F i G</w:t>
      </w:r>
      <w:r w:rsidRPr="00A2242C">
        <w:rPr>
          <w:rFonts w:ascii="Verdana" w:hAnsi="Verdana"/>
          <w:color w:val="000000"/>
          <w:sz w:val="18"/>
          <w:szCs w:val="18"/>
        </w:rPr>
        <w:t>:</w:t>
      </w:r>
    </w:p>
    <w:tbl>
      <w:tblPr>
        <w:tblW w:w="99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4110"/>
        <w:gridCol w:w="707"/>
        <w:gridCol w:w="709"/>
        <w:gridCol w:w="3970"/>
      </w:tblGrid>
      <w:tr w:rsidR="0073496B" w:rsidRPr="00E047CA" w14:paraId="43E5FF39" w14:textId="77777777" w:rsidTr="005D7E2B">
        <w:trPr>
          <w:trHeight w:val="416"/>
        </w:trPr>
        <w:tc>
          <w:tcPr>
            <w:tcW w:w="426" w:type="dxa"/>
          </w:tcPr>
          <w:p w14:paraId="63C8DAF0" w14:textId="77777777" w:rsidR="0073496B" w:rsidRPr="00E047CA" w:rsidRDefault="0073496B" w:rsidP="00675B75">
            <w:pPr>
              <w:keepNext/>
              <w:keepLines/>
              <w:rPr>
                <w:rFonts w:ascii="Verdana" w:hAnsi="Verdana"/>
                <w:b/>
                <w:sz w:val="16"/>
                <w:szCs w:val="16"/>
              </w:rPr>
            </w:pPr>
            <w:r w:rsidRPr="00E047CA">
              <w:rPr>
                <w:rFonts w:ascii="Verdana" w:hAnsi="Verdana"/>
                <w:b/>
                <w:sz w:val="16"/>
                <w:szCs w:val="16"/>
              </w:rPr>
              <w:lastRenderedPageBreak/>
              <w:t>Lp.</w:t>
            </w:r>
          </w:p>
        </w:tc>
        <w:tc>
          <w:tcPr>
            <w:tcW w:w="4110" w:type="dxa"/>
          </w:tcPr>
          <w:p w14:paraId="2B842006" w14:textId="77777777" w:rsidR="0073496B" w:rsidRPr="00E047CA" w:rsidRDefault="0073496B" w:rsidP="00675B75">
            <w:pPr>
              <w:keepNext/>
              <w:keepLines/>
              <w:jc w:val="center"/>
              <w:outlineLvl w:val="0"/>
              <w:rPr>
                <w:rFonts w:ascii="Verdana" w:hAnsi="Verdana"/>
                <w:color w:val="000000" w:themeColor="text1"/>
                <w:sz w:val="16"/>
                <w:szCs w:val="16"/>
              </w:rPr>
            </w:pPr>
            <w:r w:rsidRPr="00E047CA">
              <w:rPr>
                <w:rFonts w:ascii="Verdana" w:hAnsi="Verdana"/>
                <w:b/>
                <w:color w:val="000000" w:themeColor="text1"/>
                <w:sz w:val="16"/>
                <w:szCs w:val="16"/>
              </w:rPr>
              <w:t>KRYTERIA</w:t>
            </w:r>
          </w:p>
        </w:tc>
        <w:tc>
          <w:tcPr>
            <w:tcW w:w="707" w:type="dxa"/>
          </w:tcPr>
          <w:p w14:paraId="06CD632B" w14:textId="77777777" w:rsidR="0073496B" w:rsidRPr="00E047CA" w:rsidRDefault="0073496B" w:rsidP="00675B75">
            <w:pPr>
              <w:keepNext/>
              <w:keepLines/>
              <w:ind w:right="-102"/>
              <w:jc w:val="center"/>
              <w:outlineLvl w:val="0"/>
              <w:rPr>
                <w:rFonts w:ascii="Verdana" w:hAnsi="Verdana"/>
                <w:b/>
                <w:color w:val="000000" w:themeColor="text1"/>
                <w:sz w:val="16"/>
                <w:szCs w:val="16"/>
              </w:rPr>
            </w:pPr>
            <w:r w:rsidRPr="00E047CA">
              <w:rPr>
                <w:rFonts w:ascii="Verdana" w:hAnsi="Verdana"/>
                <w:b/>
                <w:color w:val="000000" w:themeColor="text1"/>
                <w:sz w:val="16"/>
                <w:szCs w:val="16"/>
              </w:rPr>
              <w:t>WAGA</w:t>
            </w:r>
          </w:p>
          <w:p w14:paraId="10622C0F" w14:textId="77777777" w:rsidR="0073496B" w:rsidRPr="00E047CA" w:rsidRDefault="0073496B" w:rsidP="00675B75">
            <w:pPr>
              <w:keepNext/>
              <w:keepLines/>
              <w:ind w:right="-102"/>
              <w:jc w:val="center"/>
              <w:outlineLvl w:val="0"/>
              <w:rPr>
                <w:rFonts w:ascii="Verdana" w:hAnsi="Verdana"/>
                <w:b/>
                <w:color w:val="000000" w:themeColor="text1"/>
                <w:sz w:val="16"/>
                <w:szCs w:val="16"/>
              </w:rPr>
            </w:pPr>
            <w:r w:rsidRPr="00E047CA">
              <w:rPr>
                <w:rFonts w:ascii="Verdana" w:hAnsi="Verdana"/>
                <w:b/>
                <w:color w:val="000000" w:themeColor="text1"/>
                <w:sz w:val="16"/>
                <w:szCs w:val="16"/>
              </w:rPr>
              <w:t>%</w:t>
            </w:r>
          </w:p>
        </w:tc>
        <w:tc>
          <w:tcPr>
            <w:tcW w:w="709" w:type="dxa"/>
          </w:tcPr>
          <w:p w14:paraId="21410136" w14:textId="77777777" w:rsidR="0073496B" w:rsidRPr="00E047CA" w:rsidRDefault="0073496B" w:rsidP="00675B75">
            <w:pPr>
              <w:keepNext/>
              <w:keepLines/>
              <w:ind w:left="-70"/>
              <w:jc w:val="center"/>
              <w:outlineLvl w:val="0"/>
              <w:rPr>
                <w:rFonts w:ascii="Verdana" w:hAnsi="Verdana"/>
                <w:b/>
                <w:color w:val="000000" w:themeColor="text1"/>
                <w:sz w:val="16"/>
                <w:szCs w:val="16"/>
              </w:rPr>
            </w:pPr>
            <w:r>
              <w:rPr>
                <w:rFonts w:ascii="Verdana" w:hAnsi="Verdana"/>
                <w:b/>
                <w:color w:val="000000" w:themeColor="text1"/>
                <w:sz w:val="16"/>
                <w:szCs w:val="16"/>
              </w:rPr>
              <w:t>Liczba</w:t>
            </w:r>
          </w:p>
          <w:p w14:paraId="55D82C37" w14:textId="77777777" w:rsidR="0073496B" w:rsidRPr="00E047CA" w:rsidRDefault="0073496B" w:rsidP="00675B75">
            <w:pPr>
              <w:keepNext/>
              <w:keepLines/>
              <w:ind w:left="-70"/>
              <w:jc w:val="center"/>
              <w:outlineLvl w:val="0"/>
              <w:rPr>
                <w:rFonts w:ascii="Verdana" w:hAnsi="Verdana"/>
                <w:b/>
                <w:color w:val="000000" w:themeColor="text1"/>
                <w:sz w:val="16"/>
                <w:szCs w:val="16"/>
              </w:rPr>
            </w:pPr>
            <w:r w:rsidRPr="00E047CA">
              <w:rPr>
                <w:rFonts w:ascii="Verdana" w:hAnsi="Verdana"/>
                <w:b/>
                <w:color w:val="000000" w:themeColor="text1"/>
                <w:sz w:val="16"/>
                <w:szCs w:val="16"/>
              </w:rPr>
              <w:t>pkt.</w:t>
            </w:r>
          </w:p>
        </w:tc>
        <w:tc>
          <w:tcPr>
            <w:tcW w:w="3970" w:type="dxa"/>
          </w:tcPr>
          <w:p w14:paraId="61250B47" w14:textId="77777777" w:rsidR="0073496B" w:rsidRPr="00E047CA" w:rsidRDefault="0073496B" w:rsidP="00675B75">
            <w:pPr>
              <w:keepNext/>
              <w:keepLines/>
              <w:ind w:left="-70" w:right="470"/>
              <w:jc w:val="center"/>
              <w:outlineLvl w:val="0"/>
              <w:rPr>
                <w:rFonts w:ascii="Verdana" w:hAnsi="Verdana"/>
                <w:b/>
                <w:color w:val="000000" w:themeColor="text1"/>
                <w:sz w:val="16"/>
                <w:szCs w:val="16"/>
              </w:rPr>
            </w:pPr>
            <w:r w:rsidRPr="00E047CA">
              <w:rPr>
                <w:rFonts w:ascii="Verdana" w:hAnsi="Verdana"/>
                <w:b/>
                <w:color w:val="000000" w:themeColor="text1"/>
                <w:sz w:val="16"/>
                <w:szCs w:val="16"/>
              </w:rPr>
              <w:t>Sposób oceny: wzory, uzyskane</w:t>
            </w:r>
          </w:p>
          <w:p w14:paraId="652E7FB4" w14:textId="77777777" w:rsidR="0073496B" w:rsidRPr="00E047CA" w:rsidRDefault="0073496B" w:rsidP="00675B75">
            <w:pPr>
              <w:keepNext/>
              <w:keepLines/>
              <w:ind w:left="43" w:right="470"/>
              <w:jc w:val="center"/>
              <w:outlineLvl w:val="0"/>
              <w:rPr>
                <w:rFonts w:ascii="Verdana" w:hAnsi="Verdana"/>
                <w:color w:val="000000" w:themeColor="text1"/>
                <w:sz w:val="16"/>
                <w:szCs w:val="16"/>
              </w:rPr>
            </w:pPr>
            <w:r w:rsidRPr="00E047CA">
              <w:rPr>
                <w:rFonts w:ascii="Verdana" w:hAnsi="Verdana"/>
                <w:b/>
                <w:color w:val="000000" w:themeColor="text1"/>
                <w:sz w:val="16"/>
                <w:szCs w:val="16"/>
              </w:rPr>
              <w:t>informacje mające wpływ na ocenę</w:t>
            </w:r>
          </w:p>
        </w:tc>
      </w:tr>
      <w:tr w:rsidR="0073496B" w:rsidRPr="00752433" w14:paraId="547B1F45" w14:textId="77777777" w:rsidTr="005D7E2B">
        <w:trPr>
          <w:trHeight w:val="715"/>
        </w:trPr>
        <w:tc>
          <w:tcPr>
            <w:tcW w:w="426" w:type="dxa"/>
          </w:tcPr>
          <w:p w14:paraId="697CF796" w14:textId="77777777" w:rsidR="0073496B" w:rsidRPr="00752433" w:rsidRDefault="0073496B" w:rsidP="00675B75">
            <w:pPr>
              <w:keepNext/>
              <w:keepLines/>
              <w:ind w:right="470"/>
              <w:jc w:val="both"/>
              <w:outlineLvl w:val="0"/>
              <w:rPr>
                <w:rFonts w:ascii="Verdana" w:hAnsi="Verdana"/>
                <w:b/>
                <w:color w:val="000000" w:themeColor="text1"/>
                <w:sz w:val="18"/>
              </w:rPr>
            </w:pPr>
            <w:r w:rsidRPr="00752433">
              <w:rPr>
                <w:rFonts w:ascii="Verdana" w:hAnsi="Verdana"/>
                <w:b/>
                <w:color w:val="000000" w:themeColor="text1"/>
                <w:sz w:val="18"/>
              </w:rPr>
              <w:t>1</w:t>
            </w:r>
          </w:p>
        </w:tc>
        <w:tc>
          <w:tcPr>
            <w:tcW w:w="4110" w:type="dxa"/>
            <w:vAlign w:val="center"/>
          </w:tcPr>
          <w:p w14:paraId="7A331313" w14:textId="77777777" w:rsidR="0073496B" w:rsidRDefault="0073496B" w:rsidP="00675B75">
            <w:pPr>
              <w:keepNext/>
              <w:keepLines/>
              <w:outlineLvl w:val="0"/>
              <w:rPr>
                <w:rFonts w:ascii="Verdana" w:hAnsi="Verdana"/>
                <w:color w:val="000000" w:themeColor="text1"/>
                <w:sz w:val="18"/>
              </w:rPr>
            </w:pPr>
            <w:r>
              <w:rPr>
                <w:rFonts w:ascii="Verdana" w:hAnsi="Verdana"/>
                <w:color w:val="000000" w:themeColor="text1"/>
                <w:sz w:val="18"/>
              </w:rPr>
              <w:t>Cena realizacji</w:t>
            </w:r>
            <w:r w:rsidRPr="00752433">
              <w:rPr>
                <w:rFonts w:ascii="Verdana" w:hAnsi="Verdana"/>
                <w:color w:val="000000" w:themeColor="text1"/>
                <w:sz w:val="18"/>
              </w:rPr>
              <w:t xml:space="preserve"> przedmiotu zamówienia</w:t>
            </w:r>
          </w:p>
        </w:tc>
        <w:tc>
          <w:tcPr>
            <w:tcW w:w="707" w:type="dxa"/>
          </w:tcPr>
          <w:p w14:paraId="146FBB16" w14:textId="77777777" w:rsidR="0073496B" w:rsidRPr="00792A7D" w:rsidRDefault="0073496B" w:rsidP="00675B75">
            <w:pPr>
              <w:keepNext/>
              <w:keepLines/>
              <w:ind w:right="-102"/>
              <w:jc w:val="center"/>
              <w:outlineLvl w:val="0"/>
              <w:rPr>
                <w:rFonts w:ascii="Verdana" w:hAnsi="Verdana"/>
                <w:b/>
                <w:color w:val="000000" w:themeColor="text1"/>
                <w:sz w:val="18"/>
              </w:rPr>
            </w:pPr>
            <w:r w:rsidRPr="00792A7D">
              <w:rPr>
                <w:rFonts w:ascii="Verdana" w:hAnsi="Verdana"/>
                <w:b/>
                <w:color w:val="000000" w:themeColor="text1"/>
                <w:sz w:val="18"/>
              </w:rPr>
              <w:t>40</w:t>
            </w:r>
          </w:p>
        </w:tc>
        <w:tc>
          <w:tcPr>
            <w:tcW w:w="709" w:type="dxa"/>
          </w:tcPr>
          <w:p w14:paraId="1D690626" w14:textId="77777777" w:rsidR="0073496B" w:rsidRPr="00792A7D" w:rsidRDefault="0073496B" w:rsidP="00675B75">
            <w:pPr>
              <w:keepNext/>
              <w:keepLines/>
              <w:ind w:left="-70"/>
              <w:jc w:val="center"/>
              <w:outlineLvl w:val="0"/>
              <w:rPr>
                <w:rFonts w:ascii="Verdana" w:hAnsi="Verdana"/>
                <w:b/>
                <w:color w:val="000000" w:themeColor="text1"/>
                <w:sz w:val="18"/>
              </w:rPr>
            </w:pPr>
            <w:r w:rsidRPr="00792A7D">
              <w:rPr>
                <w:rFonts w:ascii="Verdana" w:hAnsi="Verdana"/>
                <w:b/>
                <w:color w:val="000000" w:themeColor="text1"/>
                <w:sz w:val="18"/>
              </w:rPr>
              <w:t>40</w:t>
            </w:r>
          </w:p>
        </w:tc>
        <w:tc>
          <w:tcPr>
            <w:tcW w:w="3970" w:type="dxa"/>
          </w:tcPr>
          <w:p w14:paraId="611D9A66" w14:textId="77777777" w:rsidR="0073496B" w:rsidRPr="00752433" w:rsidRDefault="0073496B" w:rsidP="00675B75">
            <w:pPr>
              <w:keepNext/>
              <w:keepLines/>
              <w:ind w:left="43" w:right="470"/>
              <w:jc w:val="both"/>
              <w:outlineLvl w:val="0"/>
              <w:rPr>
                <w:rFonts w:ascii="Verdana" w:hAnsi="Verdana"/>
                <w:color w:val="000000" w:themeColor="text1"/>
                <w:sz w:val="18"/>
              </w:rPr>
            </w:pPr>
            <w:r w:rsidRPr="00752433">
              <w:rPr>
                <w:rFonts w:ascii="Verdana" w:hAnsi="Verdana"/>
                <w:color w:val="000000" w:themeColor="text1"/>
                <w:sz w:val="18"/>
              </w:rPr>
              <w:t xml:space="preserve">              Najniższa cena oferty</w:t>
            </w:r>
          </w:p>
          <w:p w14:paraId="47B9168B" w14:textId="77777777" w:rsidR="0073496B" w:rsidRPr="00752433" w:rsidRDefault="0073496B" w:rsidP="00675B75">
            <w:pPr>
              <w:keepNext/>
              <w:keepLines/>
              <w:ind w:left="43"/>
              <w:jc w:val="both"/>
              <w:outlineLvl w:val="0"/>
              <w:rPr>
                <w:rFonts w:ascii="Verdana" w:hAnsi="Verdana"/>
                <w:color w:val="000000" w:themeColor="text1"/>
                <w:sz w:val="18"/>
              </w:rPr>
            </w:pPr>
            <w:r>
              <w:rPr>
                <w:rFonts w:ascii="Verdana" w:hAnsi="Verdana"/>
                <w:color w:val="000000" w:themeColor="text1"/>
                <w:sz w:val="18"/>
              </w:rPr>
              <w:t>Liczba</w:t>
            </w:r>
            <w:r w:rsidRPr="00752433">
              <w:rPr>
                <w:rFonts w:ascii="Verdana" w:hAnsi="Verdana"/>
                <w:color w:val="000000" w:themeColor="text1"/>
                <w:sz w:val="18"/>
              </w:rPr>
              <w:t xml:space="preserve"> pkt.  = -------------------- </w:t>
            </w:r>
            <w:r>
              <w:rPr>
                <w:rFonts w:ascii="Verdana" w:hAnsi="Verdana"/>
                <w:b/>
                <w:color w:val="000000" w:themeColor="text1"/>
                <w:sz w:val="18"/>
              </w:rPr>
              <w:t>x 4</w:t>
            </w:r>
            <w:r w:rsidRPr="00752433">
              <w:rPr>
                <w:rFonts w:ascii="Verdana" w:hAnsi="Verdana"/>
                <w:b/>
                <w:color w:val="000000" w:themeColor="text1"/>
                <w:sz w:val="18"/>
              </w:rPr>
              <w:t>0</w:t>
            </w:r>
          </w:p>
          <w:p w14:paraId="22A2A405" w14:textId="77777777" w:rsidR="0073496B" w:rsidRPr="00752433" w:rsidRDefault="0073496B" w:rsidP="00675B75">
            <w:pPr>
              <w:keepNext/>
              <w:keepLines/>
              <w:ind w:left="43" w:right="470"/>
              <w:jc w:val="both"/>
              <w:outlineLvl w:val="0"/>
              <w:rPr>
                <w:rFonts w:ascii="Verdana" w:hAnsi="Verdana"/>
                <w:color w:val="000000" w:themeColor="text1"/>
                <w:sz w:val="18"/>
              </w:rPr>
            </w:pPr>
            <w:r w:rsidRPr="00752433">
              <w:rPr>
                <w:rFonts w:ascii="Verdana" w:hAnsi="Verdana"/>
                <w:color w:val="000000" w:themeColor="text1"/>
                <w:sz w:val="18"/>
              </w:rPr>
              <w:t xml:space="preserve">                 Cena oferty badanej</w:t>
            </w:r>
          </w:p>
        </w:tc>
      </w:tr>
      <w:tr w:rsidR="0073496B" w:rsidRPr="00FE32F6" w14:paraId="622F24D1" w14:textId="77777777" w:rsidTr="005D7E2B">
        <w:trPr>
          <w:trHeight w:val="4642"/>
        </w:trPr>
        <w:tc>
          <w:tcPr>
            <w:tcW w:w="426" w:type="dxa"/>
          </w:tcPr>
          <w:p w14:paraId="126B7089" w14:textId="77777777" w:rsidR="0073496B" w:rsidRPr="00752433" w:rsidRDefault="0073496B" w:rsidP="00675B75">
            <w:pPr>
              <w:keepNext/>
              <w:keepLines/>
              <w:ind w:right="470"/>
              <w:jc w:val="both"/>
              <w:outlineLvl w:val="0"/>
              <w:rPr>
                <w:rFonts w:ascii="Verdana" w:hAnsi="Verdana"/>
                <w:b/>
                <w:color w:val="000000" w:themeColor="text1"/>
                <w:sz w:val="18"/>
              </w:rPr>
            </w:pPr>
            <w:r w:rsidRPr="00752433">
              <w:rPr>
                <w:rFonts w:ascii="Verdana" w:hAnsi="Verdana"/>
                <w:b/>
                <w:color w:val="000000" w:themeColor="text1"/>
                <w:sz w:val="18"/>
              </w:rPr>
              <w:t xml:space="preserve">2 </w:t>
            </w:r>
          </w:p>
        </w:tc>
        <w:tc>
          <w:tcPr>
            <w:tcW w:w="4110" w:type="dxa"/>
            <w:shd w:val="clear" w:color="auto" w:fill="auto"/>
            <w:vAlign w:val="center"/>
          </w:tcPr>
          <w:p w14:paraId="3EC902C6" w14:textId="77777777" w:rsidR="0073496B" w:rsidRPr="006624D2" w:rsidRDefault="0073496B" w:rsidP="00675B75">
            <w:pPr>
              <w:outlineLvl w:val="0"/>
              <w:rPr>
                <w:rFonts w:ascii="Verdana" w:hAnsi="Verdana"/>
                <w:color w:val="000000" w:themeColor="text1"/>
                <w:sz w:val="18"/>
                <w:szCs w:val="18"/>
              </w:rPr>
            </w:pPr>
            <w:r w:rsidRPr="006624D2">
              <w:rPr>
                <w:rFonts w:ascii="Verdana" w:hAnsi="Verdana"/>
                <w:color w:val="000000" w:themeColor="text1"/>
                <w:sz w:val="18"/>
                <w:szCs w:val="18"/>
              </w:rPr>
              <w:t>Doświadczenie zawodowe trenera/ trenerów:</w:t>
            </w:r>
          </w:p>
          <w:p w14:paraId="407C38F3" w14:textId="77777777" w:rsidR="0073496B" w:rsidRDefault="0073496B" w:rsidP="00675B75">
            <w:pPr>
              <w:outlineLvl w:val="0"/>
              <w:rPr>
                <w:rFonts w:ascii="Verdana" w:hAnsi="Verdana"/>
                <w:color w:val="000000" w:themeColor="text1"/>
                <w:sz w:val="16"/>
                <w:szCs w:val="16"/>
              </w:rPr>
            </w:pPr>
          </w:p>
          <w:p w14:paraId="78A1A601" w14:textId="4E1C55A5" w:rsidR="0073496B" w:rsidRPr="0073496B" w:rsidRDefault="0073496B" w:rsidP="00675B75">
            <w:pPr>
              <w:outlineLvl w:val="0"/>
              <w:rPr>
                <w:rFonts w:ascii="Verdana" w:hAnsi="Verdana"/>
                <w:sz w:val="16"/>
                <w:szCs w:val="16"/>
              </w:rPr>
            </w:pPr>
            <w:r w:rsidRPr="003B156F">
              <w:rPr>
                <w:rFonts w:ascii="Verdana" w:hAnsi="Verdana"/>
                <w:color w:val="000000" w:themeColor="text1"/>
                <w:sz w:val="16"/>
                <w:szCs w:val="16"/>
              </w:rPr>
              <w:t xml:space="preserve">Zamawiający oceni doświadczenie co </w:t>
            </w:r>
            <w:r w:rsidRPr="003B156F">
              <w:rPr>
                <w:rFonts w:ascii="Verdana" w:hAnsi="Verdana"/>
                <w:sz w:val="16"/>
                <w:szCs w:val="16"/>
              </w:rPr>
              <w:t xml:space="preserve">najmniej </w:t>
            </w:r>
            <w:r>
              <w:rPr>
                <w:rFonts w:ascii="Verdana" w:hAnsi="Verdana"/>
                <w:sz w:val="16"/>
                <w:szCs w:val="16"/>
              </w:rPr>
              <w:t>1</w:t>
            </w:r>
            <w:r w:rsidRPr="003B156F">
              <w:rPr>
                <w:rFonts w:ascii="Verdana" w:hAnsi="Verdana"/>
                <w:sz w:val="16"/>
                <w:szCs w:val="16"/>
              </w:rPr>
              <w:t xml:space="preserve"> (</w:t>
            </w:r>
            <w:r>
              <w:rPr>
                <w:rFonts w:ascii="Verdana" w:hAnsi="Verdana"/>
                <w:sz w:val="16"/>
                <w:szCs w:val="16"/>
              </w:rPr>
              <w:t>jednego</w:t>
            </w:r>
            <w:r w:rsidRPr="003B156F">
              <w:rPr>
                <w:rFonts w:ascii="Verdana" w:hAnsi="Verdana"/>
                <w:sz w:val="16"/>
                <w:szCs w:val="16"/>
              </w:rPr>
              <w:t>) trener</w:t>
            </w:r>
            <w:r>
              <w:rPr>
                <w:rFonts w:ascii="Verdana" w:hAnsi="Verdana"/>
                <w:sz w:val="16"/>
                <w:szCs w:val="16"/>
              </w:rPr>
              <w:t>a</w:t>
            </w:r>
            <w:r w:rsidRPr="003B156F">
              <w:rPr>
                <w:rFonts w:ascii="Verdana" w:hAnsi="Verdana"/>
                <w:sz w:val="16"/>
                <w:szCs w:val="16"/>
              </w:rPr>
              <w:t xml:space="preserve"> skierowan</w:t>
            </w:r>
            <w:r>
              <w:rPr>
                <w:rFonts w:ascii="Verdana" w:hAnsi="Verdana"/>
                <w:sz w:val="16"/>
                <w:szCs w:val="16"/>
              </w:rPr>
              <w:t>ego</w:t>
            </w:r>
            <w:r w:rsidRPr="003B156F">
              <w:rPr>
                <w:rFonts w:ascii="Verdana" w:hAnsi="Verdana"/>
                <w:sz w:val="16"/>
                <w:szCs w:val="16"/>
              </w:rPr>
              <w:t xml:space="preserve"> przez Wykonawcę do realizacji przedmiotu zamówienia, który w okresie ostatnich 3 (trzech) lat przed upływem terminu składania ofert przeprowadzili co najmniej 3 (trzy) szkolenia</w:t>
            </w:r>
            <w:r>
              <w:rPr>
                <w:rFonts w:ascii="Verdana" w:hAnsi="Verdana"/>
                <w:sz w:val="16"/>
                <w:szCs w:val="16"/>
              </w:rPr>
              <w:t xml:space="preserve"> </w:t>
            </w:r>
            <w:r w:rsidRPr="0073496B">
              <w:rPr>
                <w:rFonts w:ascii="Verdana" w:hAnsi="Verdana"/>
                <w:color w:val="000000"/>
                <w:sz w:val="16"/>
                <w:szCs w:val="16"/>
              </w:rPr>
              <w:t>o tematyce odpowiadającej przedmiotowi danej części zamówienia:</w:t>
            </w:r>
          </w:p>
          <w:p w14:paraId="6C6A6B7F" w14:textId="12C177F3" w:rsidR="0073496B" w:rsidRPr="0073496B" w:rsidRDefault="0073496B" w:rsidP="00675B75">
            <w:pPr>
              <w:ind w:left="215" w:hanging="215"/>
              <w:outlineLvl w:val="0"/>
              <w:rPr>
                <w:rFonts w:ascii="Verdana" w:hAnsi="Verdana"/>
                <w:sz w:val="16"/>
                <w:szCs w:val="16"/>
              </w:rPr>
            </w:pPr>
            <w:r w:rsidRPr="0073496B">
              <w:rPr>
                <w:rFonts w:ascii="Verdana" w:hAnsi="Verdana"/>
                <w:sz w:val="16"/>
                <w:szCs w:val="16"/>
              </w:rPr>
              <w:t>F - Świadczenie usługi szkoleniowej o tematyce: VBA (Visual Basic for Applications) w Excelu od podstaw;</w:t>
            </w:r>
          </w:p>
          <w:p w14:paraId="23235F0D" w14:textId="7D252BD1" w:rsidR="0073496B" w:rsidRPr="0073496B" w:rsidRDefault="0073496B" w:rsidP="00675B75">
            <w:pPr>
              <w:ind w:left="215" w:hanging="215"/>
              <w:outlineLvl w:val="0"/>
              <w:rPr>
                <w:rFonts w:ascii="Verdana" w:hAnsi="Verdana"/>
                <w:sz w:val="16"/>
                <w:szCs w:val="16"/>
              </w:rPr>
            </w:pPr>
            <w:r w:rsidRPr="0073496B">
              <w:rPr>
                <w:rFonts w:ascii="Verdana" w:hAnsi="Verdana"/>
                <w:sz w:val="16"/>
                <w:szCs w:val="16"/>
              </w:rPr>
              <w:t>G- Świadczenie usługi szkoleniowej o tematyce: SQL poziom podstawowy.</w:t>
            </w:r>
          </w:p>
          <w:p w14:paraId="1ECC03AB" w14:textId="77777777" w:rsidR="0073496B" w:rsidRPr="0073496B" w:rsidRDefault="0073496B" w:rsidP="00675B75">
            <w:pPr>
              <w:outlineLvl w:val="0"/>
              <w:rPr>
                <w:rFonts w:ascii="Verdana" w:hAnsi="Verdana"/>
                <w:sz w:val="16"/>
                <w:szCs w:val="16"/>
              </w:rPr>
            </w:pPr>
          </w:p>
          <w:p w14:paraId="3B65D2C5" w14:textId="77777777" w:rsidR="0073496B" w:rsidRDefault="0073496B" w:rsidP="00675B75">
            <w:pPr>
              <w:outlineLvl w:val="0"/>
              <w:rPr>
                <w:rFonts w:ascii="Verdana" w:hAnsi="Verdana"/>
                <w:sz w:val="16"/>
                <w:szCs w:val="16"/>
              </w:rPr>
            </w:pPr>
          </w:p>
          <w:p w14:paraId="4C53958D" w14:textId="77777777" w:rsidR="0073496B" w:rsidRPr="0036062C" w:rsidRDefault="0073496B" w:rsidP="00675B75">
            <w:pPr>
              <w:keepNext/>
              <w:keepLines/>
              <w:outlineLvl w:val="0"/>
              <w:rPr>
                <w:rFonts w:ascii="Verdana" w:hAnsi="Verdana"/>
                <w:sz w:val="18"/>
              </w:rPr>
            </w:pPr>
            <w:r w:rsidRPr="0036062C">
              <w:rPr>
                <w:rFonts w:ascii="Verdana" w:hAnsi="Verdana"/>
                <w:sz w:val="18"/>
              </w:rPr>
              <w:t>UWAGA</w:t>
            </w:r>
            <w:r>
              <w:rPr>
                <w:rFonts w:ascii="Verdana" w:hAnsi="Verdana"/>
                <w:sz w:val="18"/>
              </w:rPr>
              <w:t>:</w:t>
            </w:r>
          </w:p>
          <w:p w14:paraId="3D9D0EBA" w14:textId="5912C8FA" w:rsidR="0073496B" w:rsidRPr="002B1080" w:rsidRDefault="0073496B" w:rsidP="00675B75">
            <w:pPr>
              <w:keepNext/>
              <w:keepLines/>
              <w:jc w:val="both"/>
              <w:outlineLvl w:val="0"/>
              <w:rPr>
                <w:rFonts w:ascii="Verdana" w:hAnsi="Verdana" w:cs="Arial"/>
                <w:i/>
                <w:sz w:val="16"/>
                <w:szCs w:val="16"/>
              </w:rPr>
            </w:pPr>
            <w:r w:rsidRPr="0036062C">
              <w:rPr>
                <w:rFonts w:ascii="Verdana" w:hAnsi="Verdana" w:cs="Calibri"/>
                <w:sz w:val="16"/>
                <w:szCs w:val="16"/>
              </w:rPr>
              <w:t>Zamawiający będzie przy</w:t>
            </w:r>
            <w:r>
              <w:rPr>
                <w:rFonts w:ascii="Verdana" w:hAnsi="Verdana" w:cs="Calibri"/>
                <w:sz w:val="16"/>
                <w:szCs w:val="16"/>
              </w:rPr>
              <w:t>dzie</w:t>
            </w:r>
            <w:r w:rsidRPr="0036062C">
              <w:rPr>
                <w:rFonts w:ascii="Verdana" w:hAnsi="Verdana" w:cs="Calibri"/>
                <w:sz w:val="16"/>
                <w:szCs w:val="16"/>
              </w:rPr>
              <w:t xml:space="preserve">lał punkty na podstawie załączonego do oferty </w:t>
            </w:r>
            <w:r w:rsidRPr="0036062C">
              <w:rPr>
                <w:rFonts w:ascii="Verdana" w:hAnsi="Verdana" w:cs="Calibri"/>
                <w:b/>
                <w:sz w:val="16"/>
                <w:szCs w:val="16"/>
              </w:rPr>
              <w:t xml:space="preserve">Załącznika nr </w:t>
            </w:r>
            <w:r>
              <w:rPr>
                <w:rFonts w:ascii="Verdana" w:hAnsi="Verdana" w:cs="Calibri"/>
                <w:b/>
                <w:sz w:val="16"/>
                <w:szCs w:val="16"/>
              </w:rPr>
              <w:t>7</w:t>
            </w:r>
            <w:r w:rsidRPr="0036062C">
              <w:rPr>
                <w:rFonts w:ascii="Verdana" w:hAnsi="Verdana" w:cs="Calibri"/>
                <w:b/>
                <w:sz w:val="16"/>
                <w:szCs w:val="16"/>
              </w:rPr>
              <w:t xml:space="preserve"> </w:t>
            </w:r>
            <w:r w:rsidRPr="002B1080">
              <w:rPr>
                <w:rFonts w:ascii="Verdana" w:hAnsi="Verdana" w:cs="Calibri"/>
                <w:sz w:val="16"/>
                <w:szCs w:val="16"/>
              </w:rPr>
              <w:t xml:space="preserve">do </w:t>
            </w:r>
            <w:r w:rsidRPr="002B1080">
              <w:rPr>
                <w:rFonts w:ascii="Verdana" w:hAnsi="Verdana" w:cs="Arial"/>
                <w:i/>
                <w:sz w:val="16"/>
                <w:szCs w:val="16"/>
              </w:rPr>
              <w:t>SWZ dla danej części zamówienia</w:t>
            </w:r>
            <w:r>
              <w:rPr>
                <w:rFonts w:ascii="Verdana" w:hAnsi="Verdana" w:cs="Arial"/>
                <w:i/>
                <w:sz w:val="16"/>
                <w:szCs w:val="16"/>
              </w:rPr>
              <w:t xml:space="preserve"> F, G.</w:t>
            </w:r>
          </w:p>
          <w:p w14:paraId="4D4ABA81" w14:textId="77777777" w:rsidR="0073496B" w:rsidRPr="00FE32F6" w:rsidRDefault="0073496B" w:rsidP="00675B75">
            <w:pPr>
              <w:keepNext/>
              <w:keepLines/>
              <w:jc w:val="both"/>
              <w:outlineLvl w:val="0"/>
              <w:rPr>
                <w:rFonts w:ascii="Verdana" w:hAnsi="Verdana"/>
                <w:color w:val="000000" w:themeColor="text1"/>
                <w:sz w:val="18"/>
              </w:rPr>
            </w:pPr>
          </w:p>
        </w:tc>
        <w:tc>
          <w:tcPr>
            <w:tcW w:w="707" w:type="dxa"/>
            <w:shd w:val="clear" w:color="auto" w:fill="auto"/>
          </w:tcPr>
          <w:p w14:paraId="46E1C4E6" w14:textId="77777777" w:rsidR="0073496B" w:rsidRPr="00792A7D" w:rsidRDefault="0073496B" w:rsidP="00675B75">
            <w:pPr>
              <w:keepNext/>
              <w:keepLines/>
              <w:ind w:right="-102"/>
              <w:jc w:val="center"/>
              <w:outlineLvl w:val="0"/>
              <w:rPr>
                <w:rFonts w:ascii="Verdana" w:hAnsi="Verdana"/>
                <w:b/>
                <w:color w:val="000000" w:themeColor="text1"/>
                <w:sz w:val="18"/>
              </w:rPr>
            </w:pPr>
            <w:r w:rsidRPr="00792A7D">
              <w:rPr>
                <w:rFonts w:ascii="Verdana" w:hAnsi="Verdana"/>
                <w:b/>
                <w:sz w:val="18"/>
                <w:szCs w:val="18"/>
              </w:rPr>
              <w:t>60</w:t>
            </w:r>
          </w:p>
        </w:tc>
        <w:tc>
          <w:tcPr>
            <w:tcW w:w="709" w:type="dxa"/>
            <w:shd w:val="clear" w:color="auto" w:fill="auto"/>
          </w:tcPr>
          <w:p w14:paraId="5E4B83D2" w14:textId="77777777" w:rsidR="0073496B" w:rsidRPr="00792A7D" w:rsidRDefault="0073496B" w:rsidP="00675B75">
            <w:pPr>
              <w:keepNext/>
              <w:keepLines/>
              <w:ind w:left="-70"/>
              <w:jc w:val="center"/>
              <w:outlineLvl w:val="0"/>
              <w:rPr>
                <w:rFonts w:ascii="Verdana" w:hAnsi="Verdana"/>
                <w:b/>
                <w:color w:val="000000" w:themeColor="text1"/>
                <w:sz w:val="18"/>
              </w:rPr>
            </w:pPr>
            <w:r w:rsidRPr="00792A7D">
              <w:rPr>
                <w:rFonts w:ascii="Verdana" w:hAnsi="Verdana"/>
                <w:b/>
                <w:sz w:val="18"/>
                <w:szCs w:val="18"/>
              </w:rPr>
              <w:t>60</w:t>
            </w:r>
          </w:p>
        </w:tc>
        <w:tc>
          <w:tcPr>
            <w:tcW w:w="3970" w:type="dxa"/>
            <w:shd w:val="clear" w:color="auto" w:fill="auto"/>
          </w:tcPr>
          <w:p w14:paraId="120CE815" w14:textId="77777777" w:rsidR="0073496B" w:rsidRPr="00147D7F" w:rsidRDefault="0073496B" w:rsidP="00675B75">
            <w:pPr>
              <w:keepNext/>
              <w:keepLines/>
              <w:ind w:right="-23"/>
              <w:jc w:val="both"/>
              <w:outlineLvl w:val="0"/>
              <w:rPr>
                <w:rFonts w:ascii="Verdana" w:hAnsi="Verdana"/>
                <w:sz w:val="18"/>
                <w:szCs w:val="18"/>
              </w:rPr>
            </w:pPr>
            <w:r>
              <w:rPr>
                <w:rFonts w:ascii="Verdana" w:hAnsi="Verdana"/>
                <w:sz w:val="18"/>
                <w:szCs w:val="18"/>
              </w:rPr>
              <w:t xml:space="preserve">Liczba </w:t>
            </w:r>
            <w:r w:rsidRPr="00147D7F">
              <w:rPr>
                <w:rFonts w:ascii="Verdana" w:hAnsi="Verdana"/>
                <w:sz w:val="18"/>
                <w:szCs w:val="18"/>
              </w:rPr>
              <w:t>szkoleń zrealizowanych przez każdego trenera punktuje się następująco:</w:t>
            </w:r>
          </w:p>
          <w:p w14:paraId="14302A79" w14:textId="77777777" w:rsidR="0073496B" w:rsidRPr="00147D7F" w:rsidRDefault="0073496B" w:rsidP="00675B75">
            <w:pPr>
              <w:keepNext/>
              <w:keepLines/>
              <w:ind w:right="-23"/>
              <w:jc w:val="both"/>
              <w:outlineLvl w:val="0"/>
              <w:rPr>
                <w:rFonts w:ascii="Verdana" w:hAnsi="Verdana"/>
                <w:sz w:val="18"/>
                <w:szCs w:val="18"/>
              </w:rPr>
            </w:pPr>
          </w:p>
          <w:p w14:paraId="16DA2A51" w14:textId="77777777" w:rsidR="0073496B" w:rsidRPr="00792A7D" w:rsidRDefault="0073496B" w:rsidP="00675B75">
            <w:pPr>
              <w:keepNext/>
              <w:keepLines/>
              <w:ind w:right="-23"/>
              <w:jc w:val="both"/>
              <w:outlineLvl w:val="0"/>
              <w:rPr>
                <w:rFonts w:ascii="Verdana" w:hAnsi="Verdana"/>
                <w:sz w:val="18"/>
                <w:szCs w:val="18"/>
              </w:rPr>
            </w:pPr>
            <w:r>
              <w:rPr>
                <w:rFonts w:ascii="Verdana" w:hAnsi="Verdana"/>
                <w:sz w:val="18"/>
                <w:szCs w:val="18"/>
              </w:rPr>
              <w:t>3</w:t>
            </w:r>
            <w:r w:rsidRPr="00792A7D">
              <w:rPr>
                <w:rFonts w:ascii="Verdana" w:hAnsi="Verdana"/>
                <w:sz w:val="18"/>
                <w:szCs w:val="18"/>
              </w:rPr>
              <w:t xml:space="preserve"> szkoleni</w:t>
            </w:r>
            <w:r>
              <w:rPr>
                <w:rFonts w:ascii="Verdana" w:hAnsi="Verdana"/>
                <w:sz w:val="18"/>
                <w:szCs w:val="18"/>
              </w:rPr>
              <w:t>a</w:t>
            </w:r>
            <w:r w:rsidRPr="00792A7D">
              <w:rPr>
                <w:rFonts w:ascii="Verdana" w:hAnsi="Verdana"/>
                <w:sz w:val="18"/>
                <w:szCs w:val="18"/>
              </w:rPr>
              <w:t xml:space="preserve"> – 0</w:t>
            </w:r>
            <w:r>
              <w:rPr>
                <w:rFonts w:ascii="Verdana" w:hAnsi="Verdana"/>
                <w:sz w:val="18"/>
                <w:szCs w:val="18"/>
              </w:rPr>
              <w:t xml:space="preserve"> pkt. </w:t>
            </w:r>
          </w:p>
          <w:p w14:paraId="4A962E68" w14:textId="77777777" w:rsidR="0073496B" w:rsidRPr="00792A7D" w:rsidRDefault="0073496B" w:rsidP="00675B75">
            <w:pPr>
              <w:keepNext/>
              <w:keepLines/>
              <w:ind w:right="-23"/>
              <w:jc w:val="both"/>
              <w:outlineLvl w:val="0"/>
              <w:rPr>
                <w:rFonts w:ascii="Verdana" w:hAnsi="Verdana"/>
                <w:sz w:val="18"/>
                <w:szCs w:val="18"/>
              </w:rPr>
            </w:pPr>
            <w:r>
              <w:rPr>
                <w:rFonts w:ascii="Verdana" w:hAnsi="Verdana"/>
                <w:sz w:val="18"/>
                <w:szCs w:val="18"/>
              </w:rPr>
              <w:t>4</w:t>
            </w:r>
            <w:r w:rsidRPr="00792A7D">
              <w:rPr>
                <w:rFonts w:ascii="Verdana" w:hAnsi="Verdana"/>
                <w:sz w:val="18"/>
                <w:szCs w:val="18"/>
              </w:rPr>
              <w:t xml:space="preserve"> szkolenia – </w:t>
            </w:r>
            <w:r>
              <w:rPr>
                <w:rFonts w:ascii="Verdana" w:hAnsi="Verdana"/>
                <w:sz w:val="18"/>
                <w:szCs w:val="18"/>
              </w:rPr>
              <w:t>1</w:t>
            </w:r>
            <w:r w:rsidRPr="00792A7D">
              <w:rPr>
                <w:rFonts w:ascii="Verdana" w:hAnsi="Verdana"/>
                <w:sz w:val="18"/>
                <w:szCs w:val="18"/>
              </w:rPr>
              <w:t>0</w:t>
            </w:r>
            <w:r>
              <w:rPr>
                <w:rFonts w:ascii="Verdana" w:hAnsi="Verdana"/>
                <w:sz w:val="18"/>
                <w:szCs w:val="18"/>
              </w:rPr>
              <w:t xml:space="preserve"> pkt.</w:t>
            </w:r>
          </w:p>
          <w:p w14:paraId="7E7F2278" w14:textId="77777777" w:rsidR="0073496B" w:rsidRPr="00792A7D" w:rsidRDefault="0073496B" w:rsidP="00675B75">
            <w:pPr>
              <w:keepNext/>
              <w:keepLines/>
              <w:ind w:right="-23"/>
              <w:jc w:val="both"/>
              <w:outlineLvl w:val="0"/>
              <w:rPr>
                <w:rFonts w:ascii="Verdana" w:hAnsi="Verdana"/>
                <w:sz w:val="18"/>
                <w:szCs w:val="18"/>
              </w:rPr>
            </w:pPr>
            <w:r>
              <w:rPr>
                <w:rFonts w:ascii="Verdana" w:hAnsi="Verdana"/>
                <w:sz w:val="18"/>
                <w:szCs w:val="18"/>
              </w:rPr>
              <w:t>5</w:t>
            </w:r>
            <w:r w:rsidRPr="00792A7D">
              <w:rPr>
                <w:rFonts w:ascii="Verdana" w:hAnsi="Verdana"/>
                <w:sz w:val="18"/>
                <w:szCs w:val="18"/>
              </w:rPr>
              <w:t xml:space="preserve"> szkole</w:t>
            </w:r>
            <w:r>
              <w:rPr>
                <w:rFonts w:ascii="Verdana" w:hAnsi="Verdana"/>
                <w:sz w:val="18"/>
                <w:szCs w:val="18"/>
              </w:rPr>
              <w:t>ń</w:t>
            </w:r>
            <w:r w:rsidRPr="00792A7D">
              <w:rPr>
                <w:rFonts w:ascii="Verdana" w:hAnsi="Verdana"/>
                <w:sz w:val="18"/>
                <w:szCs w:val="18"/>
              </w:rPr>
              <w:t xml:space="preserve"> – </w:t>
            </w:r>
            <w:r>
              <w:rPr>
                <w:rFonts w:ascii="Verdana" w:hAnsi="Verdana"/>
                <w:sz w:val="18"/>
                <w:szCs w:val="18"/>
              </w:rPr>
              <w:t>2</w:t>
            </w:r>
            <w:r w:rsidRPr="00792A7D">
              <w:rPr>
                <w:rFonts w:ascii="Verdana" w:hAnsi="Verdana"/>
                <w:sz w:val="18"/>
                <w:szCs w:val="18"/>
              </w:rPr>
              <w:t>0</w:t>
            </w:r>
            <w:r>
              <w:rPr>
                <w:rFonts w:ascii="Verdana" w:hAnsi="Verdana"/>
                <w:sz w:val="18"/>
                <w:szCs w:val="18"/>
              </w:rPr>
              <w:t xml:space="preserve"> pkt.</w:t>
            </w:r>
          </w:p>
          <w:p w14:paraId="6E5A5BDD" w14:textId="77777777" w:rsidR="0073496B" w:rsidRDefault="0073496B" w:rsidP="00675B75">
            <w:pPr>
              <w:keepNext/>
              <w:keepLines/>
              <w:ind w:right="-23"/>
              <w:jc w:val="both"/>
              <w:outlineLvl w:val="0"/>
              <w:rPr>
                <w:rFonts w:ascii="Verdana" w:hAnsi="Verdana"/>
                <w:sz w:val="18"/>
                <w:szCs w:val="18"/>
              </w:rPr>
            </w:pPr>
            <w:r>
              <w:rPr>
                <w:rFonts w:ascii="Verdana" w:hAnsi="Verdana"/>
                <w:sz w:val="18"/>
                <w:szCs w:val="18"/>
              </w:rPr>
              <w:t>6</w:t>
            </w:r>
            <w:r w:rsidRPr="00792A7D">
              <w:rPr>
                <w:rFonts w:ascii="Verdana" w:hAnsi="Verdana"/>
                <w:sz w:val="18"/>
                <w:szCs w:val="18"/>
              </w:rPr>
              <w:t xml:space="preserve"> szkole</w:t>
            </w:r>
            <w:r>
              <w:rPr>
                <w:rFonts w:ascii="Verdana" w:hAnsi="Verdana"/>
                <w:sz w:val="18"/>
                <w:szCs w:val="18"/>
              </w:rPr>
              <w:t>ń</w:t>
            </w:r>
            <w:r w:rsidRPr="00792A7D">
              <w:rPr>
                <w:rFonts w:ascii="Verdana" w:hAnsi="Verdana"/>
                <w:sz w:val="18"/>
                <w:szCs w:val="18"/>
              </w:rPr>
              <w:t xml:space="preserve"> – </w:t>
            </w:r>
            <w:r>
              <w:rPr>
                <w:rFonts w:ascii="Verdana" w:hAnsi="Verdana"/>
                <w:sz w:val="18"/>
                <w:szCs w:val="18"/>
              </w:rPr>
              <w:t>3</w:t>
            </w:r>
            <w:r w:rsidRPr="00792A7D">
              <w:rPr>
                <w:rFonts w:ascii="Verdana" w:hAnsi="Verdana"/>
                <w:sz w:val="18"/>
                <w:szCs w:val="18"/>
              </w:rPr>
              <w:t>0</w:t>
            </w:r>
            <w:r>
              <w:rPr>
                <w:rFonts w:ascii="Verdana" w:hAnsi="Verdana"/>
                <w:sz w:val="18"/>
                <w:szCs w:val="18"/>
              </w:rPr>
              <w:t xml:space="preserve"> pkt.</w:t>
            </w:r>
          </w:p>
          <w:p w14:paraId="1B831A4F" w14:textId="77777777" w:rsidR="0073496B" w:rsidRPr="00792A7D" w:rsidRDefault="0073496B" w:rsidP="00675B75">
            <w:pPr>
              <w:keepNext/>
              <w:keepLines/>
              <w:ind w:right="-23"/>
              <w:jc w:val="both"/>
              <w:outlineLvl w:val="0"/>
              <w:rPr>
                <w:rFonts w:ascii="Verdana" w:hAnsi="Verdana"/>
                <w:sz w:val="18"/>
                <w:szCs w:val="18"/>
              </w:rPr>
            </w:pPr>
            <w:r>
              <w:rPr>
                <w:rFonts w:ascii="Verdana" w:hAnsi="Verdana"/>
                <w:sz w:val="18"/>
                <w:szCs w:val="18"/>
              </w:rPr>
              <w:t>7 szkoleń – 40 pkt.</w:t>
            </w:r>
          </w:p>
          <w:p w14:paraId="0F950745" w14:textId="77777777" w:rsidR="0073496B" w:rsidRPr="00147D7F" w:rsidRDefault="0073496B" w:rsidP="00675B75">
            <w:pPr>
              <w:keepNext/>
              <w:keepLines/>
              <w:ind w:right="-23"/>
              <w:jc w:val="both"/>
              <w:outlineLvl w:val="0"/>
              <w:rPr>
                <w:rFonts w:ascii="Verdana" w:hAnsi="Verdana"/>
                <w:sz w:val="18"/>
                <w:szCs w:val="18"/>
              </w:rPr>
            </w:pPr>
          </w:p>
          <w:p w14:paraId="634488E1" w14:textId="1EA23F20" w:rsidR="0073496B" w:rsidRDefault="0073496B" w:rsidP="00675B75">
            <w:pPr>
              <w:keepNext/>
              <w:keepLines/>
              <w:ind w:right="71"/>
              <w:jc w:val="both"/>
              <w:outlineLvl w:val="0"/>
              <w:rPr>
                <w:rFonts w:ascii="Verdana" w:hAnsi="Verdana"/>
                <w:sz w:val="18"/>
                <w:szCs w:val="18"/>
              </w:rPr>
            </w:pPr>
            <w:r w:rsidRPr="000D5040">
              <w:rPr>
                <w:rFonts w:ascii="Verdana" w:hAnsi="Verdana"/>
                <w:sz w:val="18"/>
                <w:szCs w:val="18"/>
              </w:rPr>
              <w:t xml:space="preserve">Przy większej </w:t>
            </w:r>
            <w:r>
              <w:rPr>
                <w:rFonts w:ascii="Verdana" w:hAnsi="Verdana"/>
                <w:sz w:val="18"/>
                <w:szCs w:val="18"/>
              </w:rPr>
              <w:t>liczbie</w:t>
            </w:r>
            <w:r w:rsidRPr="000D5040">
              <w:rPr>
                <w:rFonts w:ascii="Verdana" w:hAnsi="Verdana"/>
                <w:sz w:val="18"/>
                <w:szCs w:val="18"/>
              </w:rPr>
              <w:t xml:space="preserve"> trenerów niż jeden, </w:t>
            </w:r>
            <w:r>
              <w:rPr>
                <w:rFonts w:ascii="Verdana" w:hAnsi="Verdana"/>
                <w:sz w:val="18"/>
                <w:szCs w:val="18"/>
              </w:rPr>
              <w:t>liczba</w:t>
            </w:r>
            <w:r w:rsidRPr="000D5040">
              <w:rPr>
                <w:rFonts w:ascii="Verdana" w:hAnsi="Verdana"/>
                <w:sz w:val="18"/>
                <w:szCs w:val="18"/>
              </w:rPr>
              <w:t xml:space="preserve"> uzyskanych przez nich punktów sumuje się, a potem dzieli przez </w:t>
            </w:r>
            <w:r>
              <w:rPr>
                <w:rFonts w:ascii="Verdana" w:hAnsi="Verdana"/>
                <w:sz w:val="18"/>
                <w:szCs w:val="18"/>
              </w:rPr>
              <w:t>liczbę</w:t>
            </w:r>
            <w:r w:rsidRPr="000D5040">
              <w:rPr>
                <w:rFonts w:ascii="Verdana" w:hAnsi="Verdana"/>
                <w:sz w:val="18"/>
                <w:szCs w:val="18"/>
              </w:rPr>
              <w:t xml:space="preserve"> trenerów.</w:t>
            </w:r>
          </w:p>
          <w:p w14:paraId="5743FD06" w14:textId="77777777" w:rsidR="0073496B" w:rsidRDefault="0073496B" w:rsidP="00675B75">
            <w:pPr>
              <w:keepNext/>
              <w:keepLines/>
              <w:tabs>
                <w:tab w:val="left" w:pos="990"/>
              </w:tabs>
              <w:ind w:right="72"/>
              <w:jc w:val="both"/>
              <w:outlineLvl w:val="0"/>
              <w:rPr>
                <w:rFonts w:ascii="Verdana" w:hAnsi="Verdana"/>
                <w:sz w:val="18"/>
                <w:szCs w:val="18"/>
              </w:rPr>
            </w:pPr>
            <w:r w:rsidRPr="00702099">
              <w:rPr>
                <w:rFonts w:ascii="Verdana" w:hAnsi="Verdana"/>
                <w:sz w:val="18"/>
                <w:szCs w:val="18"/>
              </w:rPr>
              <w:t xml:space="preserve">Otrzymany wynik oznacza </w:t>
            </w:r>
            <w:r>
              <w:rPr>
                <w:rFonts w:ascii="Verdana" w:hAnsi="Verdana"/>
                <w:sz w:val="18"/>
                <w:szCs w:val="18"/>
              </w:rPr>
              <w:t xml:space="preserve">liczbę </w:t>
            </w:r>
            <w:r w:rsidRPr="00702099">
              <w:rPr>
                <w:rFonts w:ascii="Verdana" w:hAnsi="Verdana"/>
                <w:sz w:val="18"/>
                <w:szCs w:val="18"/>
              </w:rPr>
              <w:t>punktów uzyskanych przez ofertę w tym kryterium.</w:t>
            </w:r>
          </w:p>
          <w:p w14:paraId="664EAE7D" w14:textId="77777777" w:rsidR="0073496B" w:rsidRDefault="0073496B" w:rsidP="00675B75">
            <w:pPr>
              <w:keepNext/>
              <w:keepLines/>
              <w:tabs>
                <w:tab w:val="left" w:pos="990"/>
              </w:tabs>
              <w:ind w:right="72"/>
              <w:jc w:val="both"/>
              <w:outlineLvl w:val="0"/>
              <w:rPr>
                <w:rFonts w:ascii="Verdana" w:hAnsi="Verdana"/>
                <w:color w:val="000000" w:themeColor="text1"/>
                <w:sz w:val="18"/>
              </w:rPr>
            </w:pPr>
          </w:p>
          <w:p w14:paraId="7388CD0B" w14:textId="77777777" w:rsidR="0073496B" w:rsidRPr="00FE32F6" w:rsidRDefault="0073496B" w:rsidP="00675B75">
            <w:pPr>
              <w:keepNext/>
              <w:keepLines/>
              <w:tabs>
                <w:tab w:val="left" w:pos="990"/>
              </w:tabs>
              <w:ind w:right="72"/>
              <w:jc w:val="both"/>
              <w:outlineLvl w:val="0"/>
              <w:rPr>
                <w:rFonts w:ascii="Verdana" w:hAnsi="Verdana"/>
                <w:color w:val="000000" w:themeColor="text1"/>
                <w:sz w:val="18"/>
              </w:rPr>
            </w:pPr>
            <w:r w:rsidRPr="00CB4425">
              <w:rPr>
                <w:rFonts w:ascii="Verdana" w:hAnsi="Verdana"/>
                <w:sz w:val="16"/>
                <w:szCs w:val="16"/>
              </w:rPr>
              <w:t xml:space="preserve">W wypadku doświadczenia zawodowego </w:t>
            </w:r>
            <w:r>
              <w:rPr>
                <w:rFonts w:ascii="Verdana" w:hAnsi="Verdana"/>
                <w:sz w:val="16"/>
                <w:szCs w:val="16"/>
              </w:rPr>
              <w:t xml:space="preserve">osoby / osób skierowanych przez Wykonawcę </w:t>
            </w:r>
            <w:r w:rsidRPr="000307C5">
              <w:rPr>
                <w:rFonts w:ascii="Verdana" w:hAnsi="Verdana"/>
                <w:sz w:val="16"/>
                <w:szCs w:val="16"/>
              </w:rPr>
              <w:t xml:space="preserve">do realizacji przedmiotu zamówienia </w:t>
            </w:r>
            <w:r>
              <w:rPr>
                <w:rFonts w:ascii="Verdana" w:hAnsi="Verdana"/>
                <w:sz w:val="16"/>
                <w:szCs w:val="16"/>
              </w:rPr>
              <w:t>mniejszego niż wymagane</w:t>
            </w:r>
            <w:r w:rsidRPr="00CB4425">
              <w:rPr>
                <w:rFonts w:ascii="Verdana" w:hAnsi="Verdana"/>
                <w:sz w:val="16"/>
                <w:szCs w:val="16"/>
              </w:rPr>
              <w:t>, oferta Wykonawcy zostanie odrzucona, ponieważ jej treść jest niezgodna z warunkami zamówienia.</w:t>
            </w:r>
          </w:p>
        </w:tc>
      </w:tr>
      <w:tr w:rsidR="0073496B" w:rsidRPr="00752433" w14:paraId="05266417" w14:textId="77777777" w:rsidTr="005D7E2B">
        <w:trPr>
          <w:trHeight w:val="245"/>
        </w:trPr>
        <w:tc>
          <w:tcPr>
            <w:tcW w:w="426" w:type="dxa"/>
            <w:tcBorders>
              <w:top w:val="single" w:sz="4" w:space="0" w:color="auto"/>
              <w:left w:val="single" w:sz="4" w:space="0" w:color="auto"/>
              <w:bottom w:val="single" w:sz="4" w:space="0" w:color="auto"/>
              <w:right w:val="single" w:sz="4" w:space="0" w:color="auto"/>
            </w:tcBorders>
          </w:tcPr>
          <w:p w14:paraId="45A44FA6" w14:textId="77777777" w:rsidR="0073496B" w:rsidRPr="00752433" w:rsidRDefault="0073496B" w:rsidP="00675B75">
            <w:pPr>
              <w:keepNext/>
              <w:keepLines/>
              <w:ind w:right="470"/>
              <w:jc w:val="both"/>
              <w:outlineLvl w:val="0"/>
              <w:rPr>
                <w:rFonts w:ascii="Verdana" w:hAnsi="Verdana"/>
                <w:b/>
                <w:color w:val="000000" w:themeColor="text1"/>
                <w:sz w:val="18"/>
              </w:rPr>
            </w:pPr>
            <w:r>
              <w:rPr>
                <w:rFonts w:ascii="Verdana" w:hAnsi="Verdana"/>
                <w:b/>
                <w:color w:val="000000" w:themeColor="text1"/>
                <w:sz w:val="18"/>
              </w:rPr>
              <w:t>3</w:t>
            </w:r>
          </w:p>
        </w:tc>
        <w:tc>
          <w:tcPr>
            <w:tcW w:w="4110" w:type="dxa"/>
            <w:tcBorders>
              <w:top w:val="single" w:sz="4" w:space="0" w:color="auto"/>
              <w:left w:val="single" w:sz="4" w:space="0" w:color="auto"/>
              <w:bottom w:val="single" w:sz="4" w:space="0" w:color="auto"/>
              <w:right w:val="single" w:sz="4" w:space="0" w:color="auto"/>
            </w:tcBorders>
          </w:tcPr>
          <w:p w14:paraId="4B907875" w14:textId="77777777" w:rsidR="0073496B" w:rsidRPr="003A1EC1" w:rsidRDefault="0073496B" w:rsidP="00675B75">
            <w:pPr>
              <w:keepNext/>
              <w:keepLines/>
              <w:outlineLvl w:val="0"/>
              <w:rPr>
                <w:rFonts w:ascii="Verdana" w:hAnsi="Verdana"/>
                <w:color w:val="000000" w:themeColor="text1"/>
                <w:sz w:val="18"/>
              </w:rPr>
            </w:pPr>
            <w:r w:rsidRPr="003A1EC1">
              <w:rPr>
                <w:rFonts w:ascii="Verdana" w:hAnsi="Verdana"/>
                <w:color w:val="000000" w:themeColor="text1"/>
                <w:sz w:val="18"/>
              </w:rPr>
              <w:t>Razem</w:t>
            </w:r>
          </w:p>
        </w:tc>
        <w:tc>
          <w:tcPr>
            <w:tcW w:w="707" w:type="dxa"/>
            <w:tcBorders>
              <w:top w:val="single" w:sz="4" w:space="0" w:color="auto"/>
              <w:left w:val="single" w:sz="4" w:space="0" w:color="auto"/>
              <w:bottom w:val="single" w:sz="4" w:space="0" w:color="auto"/>
              <w:right w:val="single" w:sz="4" w:space="0" w:color="auto"/>
            </w:tcBorders>
          </w:tcPr>
          <w:p w14:paraId="006A0297" w14:textId="77777777" w:rsidR="0073496B" w:rsidRPr="003A1EC1" w:rsidRDefault="0073496B" w:rsidP="00675B75">
            <w:pPr>
              <w:keepNext/>
              <w:keepLines/>
              <w:ind w:right="-102"/>
              <w:jc w:val="center"/>
              <w:outlineLvl w:val="0"/>
              <w:rPr>
                <w:rFonts w:ascii="Verdana" w:hAnsi="Verdana"/>
                <w:b/>
                <w:color w:val="000000" w:themeColor="text1"/>
                <w:sz w:val="18"/>
              </w:rPr>
            </w:pPr>
            <w:r w:rsidRPr="003A1EC1">
              <w:rPr>
                <w:rFonts w:ascii="Verdana" w:hAnsi="Verdana"/>
                <w:b/>
                <w:color w:val="000000" w:themeColor="text1"/>
                <w:sz w:val="18"/>
              </w:rPr>
              <w:t>100</w:t>
            </w:r>
          </w:p>
        </w:tc>
        <w:tc>
          <w:tcPr>
            <w:tcW w:w="709" w:type="dxa"/>
            <w:tcBorders>
              <w:top w:val="single" w:sz="4" w:space="0" w:color="auto"/>
              <w:left w:val="single" w:sz="4" w:space="0" w:color="auto"/>
              <w:bottom w:val="single" w:sz="4" w:space="0" w:color="auto"/>
              <w:right w:val="single" w:sz="4" w:space="0" w:color="auto"/>
            </w:tcBorders>
          </w:tcPr>
          <w:p w14:paraId="7DF20569" w14:textId="77777777" w:rsidR="0073496B" w:rsidRPr="003A1EC1" w:rsidRDefault="0073496B" w:rsidP="00675B75">
            <w:pPr>
              <w:keepNext/>
              <w:keepLines/>
              <w:ind w:left="-70"/>
              <w:jc w:val="center"/>
              <w:outlineLvl w:val="0"/>
              <w:rPr>
                <w:rFonts w:ascii="Verdana" w:hAnsi="Verdana"/>
                <w:b/>
                <w:color w:val="000000" w:themeColor="text1"/>
                <w:sz w:val="18"/>
              </w:rPr>
            </w:pPr>
            <w:r w:rsidRPr="003A1EC1">
              <w:rPr>
                <w:rFonts w:ascii="Verdana" w:hAnsi="Verdana"/>
                <w:b/>
                <w:color w:val="000000" w:themeColor="text1"/>
                <w:sz w:val="18"/>
              </w:rPr>
              <w:t>100</w:t>
            </w:r>
          </w:p>
        </w:tc>
        <w:tc>
          <w:tcPr>
            <w:tcW w:w="3970" w:type="dxa"/>
            <w:tcBorders>
              <w:top w:val="single" w:sz="4" w:space="0" w:color="auto"/>
              <w:left w:val="single" w:sz="4" w:space="0" w:color="auto"/>
              <w:bottom w:val="single" w:sz="4" w:space="0" w:color="auto"/>
              <w:right w:val="single" w:sz="4" w:space="0" w:color="auto"/>
            </w:tcBorders>
          </w:tcPr>
          <w:p w14:paraId="48C693F1" w14:textId="77777777" w:rsidR="0073496B" w:rsidRPr="00752433" w:rsidRDefault="0073496B" w:rsidP="00675B75">
            <w:pPr>
              <w:keepNext/>
              <w:keepLines/>
              <w:jc w:val="both"/>
              <w:outlineLvl w:val="0"/>
              <w:rPr>
                <w:rFonts w:ascii="Verdana" w:hAnsi="Verdana"/>
                <w:color w:val="000000" w:themeColor="text1"/>
                <w:sz w:val="18"/>
              </w:rPr>
            </w:pPr>
            <w:r w:rsidRPr="00752433">
              <w:rPr>
                <w:rFonts w:ascii="Verdana" w:hAnsi="Verdana"/>
                <w:color w:val="000000" w:themeColor="text1"/>
                <w:sz w:val="18"/>
              </w:rPr>
              <w:t xml:space="preserve">Ilość pkt. </w:t>
            </w:r>
            <w:r>
              <w:rPr>
                <w:rFonts w:ascii="Verdana" w:hAnsi="Verdana"/>
                <w:color w:val="000000" w:themeColor="text1"/>
                <w:sz w:val="18"/>
              </w:rPr>
              <w:t xml:space="preserve">= Suma pkt. za kryteria 1 i 2 </w:t>
            </w:r>
          </w:p>
        </w:tc>
      </w:tr>
    </w:tbl>
    <w:p w14:paraId="488F9FB3" w14:textId="77777777" w:rsidR="003B156F" w:rsidRDefault="003B156F" w:rsidP="00675B75">
      <w:pPr>
        <w:pStyle w:val="Akapitzlist"/>
        <w:keepNext/>
        <w:keepLines/>
        <w:spacing w:line="360" w:lineRule="auto"/>
        <w:ind w:left="426" w:right="-589"/>
        <w:jc w:val="both"/>
        <w:rPr>
          <w:rFonts w:ascii="Verdana" w:hAnsi="Verdana"/>
          <w:sz w:val="18"/>
          <w:szCs w:val="18"/>
        </w:rPr>
      </w:pPr>
    </w:p>
    <w:p w14:paraId="4CA50FD6" w14:textId="5B00C8FC" w:rsidR="00802FF3" w:rsidRPr="00310EF6" w:rsidRDefault="00A13784" w:rsidP="00675B75">
      <w:pPr>
        <w:pStyle w:val="Akapitzlist"/>
        <w:keepNext/>
        <w:keepLines/>
        <w:numPr>
          <w:ilvl w:val="0"/>
          <w:numId w:val="38"/>
        </w:numPr>
        <w:spacing w:line="360" w:lineRule="auto"/>
        <w:ind w:left="426" w:right="-589" w:hanging="426"/>
        <w:jc w:val="both"/>
        <w:rPr>
          <w:rFonts w:ascii="Verdana" w:hAnsi="Verdana"/>
          <w:sz w:val="18"/>
          <w:szCs w:val="18"/>
        </w:rPr>
      </w:pPr>
      <w:r w:rsidRPr="00310EF6">
        <w:rPr>
          <w:rFonts w:ascii="Verdana" w:hAnsi="Verdana"/>
          <w:sz w:val="18"/>
          <w:szCs w:val="18"/>
        </w:rPr>
        <w:t>Ocena punktowa dotyczyć będzie wyłącznie ofert uznanych za ważne i niepodlegających odrzuceniu.</w:t>
      </w:r>
    </w:p>
    <w:p w14:paraId="735D518A" w14:textId="77777777" w:rsidR="00802FF3" w:rsidRPr="00310EF6" w:rsidRDefault="00A13784" w:rsidP="00675B75">
      <w:pPr>
        <w:pStyle w:val="Akapitzlist"/>
        <w:keepNext/>
        <w:keepLines/>
        <w:numPr>
          <w:ilvl w:val="0"/>
          <w:numId w:val="38"/>
        </w:numPr>
        <w:spacing w:line="360" w:lineRule="auto"/>
        <w:ind w:left="426" w:right="-589" w:hanging="426"/>
        <w:jc w:val="both"/>
        <w:rPr>
          <w:rFonts w:ascii="Verdana" w:hAnsi="Verdana"/>
          <w:sz w:val="18"/>
          <w:szCs w:val="18"/>
        </w:rPr>
      </w:pPr>
      <w:r w:rsidRPr="00310EF6">
        <w:rPr>
          <w:rFonts w:ascii="Verdana" w:hAnsi="Verdana"/>
          <w:sz w:val="18"/>
          <w:szCs w:val="18"/>
        </w:rPr>
        <w:t>Punkty przyznane za poszczególne kryteria liczone będą z dokładnością do dwóch miejsc po przecinku.</w:t>
      </w:r>
    </w:p>
    <w:p w14:paraId="5E0E224D" w14:textId="77777777" w:rsidR="00802FF3" w:rsidRPr="00310EF6" w:rsidRDefault="00A13784" w:rsidP="00675B75">
      <w:pPr>
        <w:pStyle w:val="Akapitzlist"/>
        <w:keepNext/>
        <w:keepLines/>
        <w:numPr>
          <w:ilvl w:val="0"/>
          <w:numId w:val="38"/>
        </w:numPr>
        <w:spacing w:line="360" w:lineRule="auto"/>
        <w:ind w:left="426" w:right="-589" w:hanging="426"/>
        <w:jc w:val="both"/>
        <w:rPr>
          <w:rFonts w:ascii="Verdana" w:hAnsi="Verdana"/>
          <w:sz w:val="18"/>
          <w:szCs w:val="18"/>
        </w:rPr>
      </w:pPr>
      <w:r w:rsidRPr="00310EF6">
        <w:rPr>
          <w:rFonts w:ascii="Verdana" w:hAnsi="Verdana"/>
          <w:sz w:val="18"/>
          <w:szCs w:val="18"/>
        </w:rPr>
        <w:t>Zamawiający wybierze jako najkorzystniejszą, ofertę, która uzyska najwyższą ilość punktów.</w:t>
      </w:r>
    </w:p>
    <w:p w14:paraId="5F46D7E3" w14:textId="77777777" w:rsidR="00802FF3" w:rsidRPr="00310EF6" w:rsidRDefault="00802FF3" w:rsidP="00675B75">
      <w:pPr>
        <w:keepNext/>
        <w:keepLines/>
        <w:spacing w:line="360" w:lineRule="auto"/>
        <w:rPr>
          <w:rFonts w:ascii="Verdana" w:hAnsi="Verdana"/>
          <w:b/>
          <w:color w:val="FF0000"/>
          <w:sz w:val="18"/>
          <w:szCs w:val="18"/>
        </w:rPr>
      </w:pPr>
    </w:p>
    <w:tbl>
      <w:tblPr>
        <w:tblW w:w="9639" w:type="dxa"/>
        <w:tblInd w:w="-5" w:type="dxa"/>
        <w:tblLayout w:type="fixed"/>
        <w:tblCellMar>
          <w:top w:w="55" w:type="dxa"/>
          <w:left w:w="55" w:type="dxa"/>
          <w:bottom w:w="55" w:type="dxa"/>
          <w:right w:w="55" w:type="dxa"/>
        </w:tblCellMar>
        <w:tblLook w:val="0000" w:firstRow="0" w:lastRow="0" w:firstColumn="0" w:lastColumn="0" w:noHBand="0" w:noVBand="0"/>
      </w:tblPr>
      <w:tblGrid>
        <w:gridCol w:w="9639"/>
      </w:tblGrid>
      <w:tr w:rsidR="00802FF3" w:rsidRPr="00310EF6" w14:paraId="746A1722" w14:textId="77777777" w:rsidTr="008D5533">
        <w:trPr>
          <w:trHeight w:val="398"/>
        </w:trPr>
        <w:tc>
          <w:tcPr>
            <w:tcW w:w="963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BD4F93B" w14:textId="77777777" w:rsidR="00802FF3" w:rsidRPr="00255B0E" w:rsidRDefault="00A13784" w:rsidP="00675B75">
            <w:pPr>
              <w:pStyle w:val="Nagwek1"/>
              <w:keepLines/>
              <w:numPr>
                <w:ilvl w:val="0"/>
                <w:numId w:val="30"/>
              </w:numPr>
              <w:shd w:val="clear" w:color="auto" w:fill="E7E6E6" w:themeFill="background2"/>
              <w:tabs>
                <w:tab w:val="left" w:pos="654"/>
              </w:tabs>
              <w:snapToGrid w:val="0"/>
              <w:ind w:left="0" w:right="0" w:firstLine="0"/>
              <w:jc w:val="both"/>
              <w:rPr>
                <w:sz w:val="20"/>
                <w:szCs w:val="20"/>
              </w:rPr>
            </w:pPr>
            <w:r w:rsidRPr="00255B0E">
              <w:rPr>
                <w:b w:val="0"/>
                <w:smallCaps/>
                <w:sz w:val="20"/>
                <w:szCs w:val="20"/>
              </w:rPr>
              <w:t>Informacje dotyczące zabezpieczenia należytego wykonania umowy</w:t>
            </w:r>
          </w:p>
        </w:tc>
      </w:tr>
    </w:tbl>
    <w:p w14:paraId="0418B9ED" w14:textId="77777777" w:rsidR="00802FF3" w:rsidRPr="00310EF6" w:rsidRDefault="00A13784" w:rsidP="00675B75">
      <w:pPr>
        <w:pStyle w:val="Akapitzlist"/>
        <w:keepNext/>
        <w:keepLines/>
        <w:spacing w:line="360" w:lineRule="auto"/>
        <w:ind w:left="0"/>
        <w:jc w:val="both"/>
        <w:rPr>
          <w:rFonts w:ascii="Verdana" w:hAnsi="Verdana"/>
          <w:sz w:val="18"/>
          <w:szCs w:val="18"/>
        </w:rPr>
      </w:pPr>
      <w:r w:rsidRPr="00310EF6">
        <w:rPr>
          <w:rFonts w:ascii="Verdana" w:hAnsi="Verdana"/>
          <w:sz w:val="18"/>
          <w:szCs w:val="18"/>
        </w:rPr>
        <w:t xml:space="preserve">Zamawiający </w:t>
      </w:r>
      <w:r w:rsidRPr="00310EF6">
        <w:rPr>
          <w:rFonts w:ascii="Verdana" w:hAnsi="Verdana"/>
          <w:sz w:val="18"/>
          <w:szCs w:val="18"/>
          <w:u w:val="single"/>
        </w:rPr>
        <w:t>nie żąda</w:t>
      </w:r>
      <w:r w:rsidRPr="00310EF6">
        <w:rPr>
          <w:rFonts w:ascii="Verdana" w:hAnsi="Verdana"/>
          <w:sz w:val="18"/>
          <w:szCs w:val="18"/>
        </w:rPr>
        <w:t xml:space="preserve"> wniesienia zabezpieczenia należytego wykonania umowy przez Wykonawcę.</w:t>
      </w:r>
    </w:p>
    <w:p w14:paraId="43A16202" w14:textId="77777777" w:rsidR="00802FF3" w:rsidRPr="00310EF6" w:rsidRDefault="00802FF3" w:rsidP="00675B75">
      <w:pPr>
        <w:keepNext/>
        <w:keepLines/>
        <w:spacing w:line="360" w:lineRule="auto"/>
        <w:rPr>
          <w:rFonts w:ascii="Verdana" w:hAnsi="Verdana"/>
          <w:b/>
          <w:sz w:val="18"/>
          <w:szCs w:val="18"/>
        </w:rPr>
      </w:pPr>
    </w:p>
    <w:tbl>
      <w:tblPr>
        <w:tblW w:w="9639" w:type="dxa"/>
        <w:tblInd w:w="-5" w:type="dxa"/>
        <w:tblLayout w:type="fixed"/>
        <w:tblCellMar>
          <w:top w:w="55" w:type="dxa"/>
          <w:left w:w="55" w:type="dxa"/>
          <w:bottom w:w="55" w:type="dxa"/>
          <w:right w:w="55" w:type="dxa"/>
        </w:tblCellMar>
        <w:tblLook w:val="0000" w:firstRow="0" w:lastRow="0" w:firstColumn="0" w:lastColumn="0" w:noHBand="0" w:noVBand="0"/>
      </w:tblPr>
      <w:tblGrid>
        <w:gridCol w:w="9639"/>
      </w:tblGrid>
      <w:tr w:rsidR="00802FF3" w:rsidRPr="00310EF6" w14:paraId="40A000B5" w14:textId="77777777" w:rsidTr="008D5533">
        <w:trPr>
          <w:trHeight w:val="398"/>
        </w:trPr>
        <w:tc>
          <w:tcPr>
            <w:tcW w:w="963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139C750" w14:textId="77777777" w:rsidR="00802FF3" w:rsidRPr="00255B0E" w:rsidRDefault="00A13784" w:rsidP="00675B75">
            <w:pPr>
              <w:pStyle w:val="Nagwek1"/>
              <w:keepLines/>
              <w:numPr>
                <w:ilvl w:val="0"/>
                <w:numId w:val="30"/>
              </w:numPr>
              <w:shd w:val="clear" w:color="auto" w:fill="E7E6E6" w:themeFill="background2"/>
              <w:tabs>
                <w:tab w:val="left" w:pos="654"/>
              </w:tabs>
              <w:snapToGrid w:val="0"/>
              <w:ind w:left="0" w:right="0" w:firstLine="0"/>
              <w:jc w:val="both"/>
              <w:rPr>
                <w:b w:val="0"/>
                <w:smallCaps/>
                <w:sz w:val="20"/>
                <w:szCs w:val="20"/>
              </w:rPr>
            </w:pPr>
            <w:r w:rsidRPr="00255B0E">
              <w:rPr>
                <w:b w:val="0"/>
                <w:smallCaps/>
                <w:sz w:val="20"/>
                <w:szCs w:val="20"/>
              </w:rPr>
              <w:t xml:space="preserve">Informacje o formalnościach, jakie muszą zostać dopełnione po wyborze oferty w celu zawarcia umowy w sprawie zamówienia publicznego </w:t>
            </w:r>
          </w:p>
        </w:tc>
      </w:tr>
    </w:tbl>
    <w:p w14:paraId="554805E1" w14:textId="5AE9C1A7" w:rsidR="00802FF3" w:rsidRPr="00310EF6" w:rsidRDefault="00FD62A2" w:rsidP="00675B75">
      <w:pPr>
        <w:pStyle w:val="Akapitzlist"/>
        <w:keepNext/>
        <w:keepLines/>
        <w:numPr>
          <w:ilvl w:val="0"/>
          <w:numId w:val="39"/>
        </w:numPr>
        <w:spacing w:line="360" w:lineRule="auto"/>
        <w:ind w:left="426" w:right="-589" w:hanging="426"/>
        <w:jc w:val="both"/>
        <w:rPr>
          <w:rFonts w:ascii="Verdana" w:hAnsi="Verdana"/>
          <w:sz w:val="18"/>
          <w:szCs w:val="18"/>
        </w:rPr>
      </w:pPr>
      <w:r w:rsidRPr="00310EF6">
        <w:rPr>
          <w:rFonts w:ascii="Verdana" w:hAnsi="Verdana"/>
          <w:sz w:val="18"/>
          <w:szCs w:val="18"/>
        </w:rPr>
        <w:t>Zamawiający zawiera umowę</w:t>
      </w:r>
      <w:r w:rsidR="00A13784" w:rsidRPr="00310EF6">
        <w:rPr>
          <w:rFonts w:ascii="Verdana" w:hAnsi="Verdana"/>
          <w:sz w:val="18"/>
          <w:szCs w:val="18"/>
        </w:rPr>
        <w:t xml:space="preserve"> w sprawie zamówienia publicznego, z uwzględnieniem art. 577 </w:t>
      </w:r>
      <w:proofErr w:type="spellStart"/>
      <w:r w:rsidR="00A13784" w:rsidRPr="00310EF6">
        <w:rPr>
          <w:rFonts w:ascii="Verdana" w:hAnsi="Verdana"/>
          <w:sz w:val="18"/>
          <w:szCs w:val="18"/>
        </w:rPr>
        <w:t>Pzp</w:t>
      </w:r>
      <w:proofErr w:type="spellEnd"/>
      <w:r w:rsidR="00A13784" w:rsidRPr="00310EF6">
        <w:rPr>
          <w:rFonts w:ascii="Verdana" w:hAnsi="Verdana"/>
          <w:sz w:val="18"/>
          <w:szCs w:val="18"/>
        </w:rPr>
        <w:t>, w</w:t>
      </w:r>
      <w:r w:rsidR="005A4388" w:rsidRPr="00310EF6">
        <w:rPr>
          <w:rFonts w:ascii="Verdana" w:hAnsi="Verdana"/>
          <w:sz w:val="18"/>
          <w:szCs w:val="18"/>
        </w:rPr>
        <w:t> </w:t>
      </w:r>
      <w:r w:rsidR="00A13784" w:rsidRPr="00310EF6">
        <w:rPr>
          <w:rFonts w:ascii="Verdana" w:hAnsi="Verdana"/>
          <w:sz w:val="18"/>
          <w:szCs w:val="18"/>
        </w:rPr>
        <w:t>terminie nie krótszym niż 5 dni od dnia przesłania zawiadomienia o wyborze najkorzystniejszej oferty, jeżeli zawiadomienie to zostało przesłane przy użyciu środków komunikacji elektronicznej, albo 10 dni, jeżeli zostało przesłane w inny sposób.</w:t>
      </w:r>
    </w:p>
    <w:p w14:paraId="471678AE" w14:textId="787F70F4" w:rsidR="00802FF3" w:rsidRPr="00310EF6" w:rsidRDefault="00FD62A2" w:rsidP="00675B75">
      <w:pPr>
        <w:pStyle w:val="Akapitzlist"/>
        <w:keepNext/>
        <w:keepLines/>
        <w:numPr>
          <w:ilvl w:val="0"/>
          <w:numId w:val="39"/>
        </w:numPr>
        <w:spacing w:line="360" w:lineRule="auto"/>
        <w:ind w:left="426" w:right="-589" w:hanging="426"/>
        <w:jc w:val="both"/>
        <w:rPr>
          <w:rFonts w:ascii="Verdana" w:hAnsi="Verdana"/>
          <w:sz w:val="18"/>
          <w:szCs w:val="18"/>
        </w:rPr>
      </w:pPr>
      <w:r w:rsidRPr="00310EF6">
        <w:rPr>
          <w:rFonts w:ascii="Verdana" w:hAnsi="Verdana"/>
          <w:sz w:val="18"/>
          <w:szCs w:val="18"/>
        </w:rPr>
        <w:t>Zamawiający może zawrzeć umowę</w:t>
      </w:r>
      <w:r w:rsidR="00A13784" w:rsidRPr="00310EF6">
        <w:rPr>
          <w:rFonts w:ascii="Verdana" w:hAnsi="Verdana"/>
          <w:sz w:val="18"/>
          <w:szCs w:val="18"/>
        </w:rPr>
        <w:t xml:space="preserve"> w sprawie zamówienia publicznego przed upływem terminu, </w:t>
      </w:r>
      <w:r w:rsidR="008D5533" w:rsidRPr="00310EF6">
        <w:rPr>
          <w:rFonts w:ascii="Verdana" w:hAnsi="Verdana"/>
          <w:sz w:val="18"/>
          <w:szCs w:val="18"/>
        </w:rPr>
        <w:br/>
      </w:r>
      <w:r w:rsidR="00A13784" w:rsidRPr="00310EF6">
        <w:rPr>
          <w:rFonts w:ascii="Verdana" w:hAnsi="Verdana"/>
          <w:sz w:val="18"/>
          <w:szCs w:val="18"/>
        </w:rPr>
        <w:t>o którym mowa w pkt. 1, jeżeli w postępowaniu o udzielenie zamów</w:t>
      </w:r>
      <w:r w:rsidRPr="00310EF6">
        <w:rPr>
          <w:rFonts w:ascii="Verdana" w:hAnsi="Verdana"/>
          <w:sz w:val="18"/>
          <w:szCs w:val="18"/>
        </w:rPr>
        <w:t>ienia złożono tylko jedną ofertę</w:t>
      </w:r>
      <w:r w:rsidR="00A13784" w:rsidRPr="00310EF6">
        <w:rPr>
          <w:rFonts w:ascii="Verdana" w:hAnsi="Verdana"/>
          <w:sz w:val="18"/>
          <w:szCs w:val="18"/>
        </w:rPr>
        <w:t>.</w:t>
      </w:r>
    </w:p>
    <w:p w14:paraId="44209349" w14:textId="77777777" w:rsidR="00802FF3" w:rsidRPr="00310EF6" w:rsidRDefault="00A13784" w:rsidP="00675B75">
      <w:pPr>
        <w:pStyle w:val="Akapitzlist"/>
        <w:keepNext/>
        <w:keepLines/>
        <w:numPr>
          <w:ilvl w:val="0"/>
          <w:numId w:val="39"/>
        </w:numPr>
        <w:spacing w:line="360" w:lineRule="auto"/>
        <w:ind w:left="426" w:right="-589" w:hanging="426"/>
        <w:jc w:val="both"/>
        <w:rPr>
          <w:rFonts w:ascii="Verdana" w:hAnsi="Verdana"/>
          <w:sz w:val="18"/>
          <w:szCs w:val="18"/>
        </w:rPr>
      </w:pPr>
      <w:r w:rsidRPr="00310EF6">
        <w:rPr>
          <w:rFonts w:ascii="Verdana" w:hAnsi="Verdana"/>
          <w:sz w:val="18"/>
          <w:szCs w:val="18"/>
        </w:rPr>
        <w:t>Wykonawca, którego oferta została wybrana, jako najkorzystniejsza, zostanie poinformowany przez Zamawiającego o miejscu i terminie podpisania umowy.</w:t>
      </w:r>
    </w:p>
    <w:p w14:paraId="30BF3CD3" w14:textId="3F98F0F2" w:rsidR="00802FF3" w:rsidRPr="00310EF6" w:rsidRDefault="00A13784" w:rsidP="00675B75">
      <w:pPr>
        <w:pStyle w:val="Akapitzlist"/>
        <w:keepNext/>
        <w:keepLines/>
        <w:numPr>
          <w:ilvl w:val="0"/>
          <w:numId w:val="39"/>
        </w:numPr>
        <w:spacing w:line="360" w:lineRule="auto"/>
        <w:ind w:left="426" w:right="-589" w:hanging="426"/>
        <w:jc w:val="both"/>
        <w:rPr>
          <w:rFonts w:ascii="Verdana" w:hAnsi="Verdana"/>
          <w:sz w:val="18"/>
          <w:szCs w:val="18"/>
        </w:rPr>
      </w:pPr>
      <w:r w:rsidRPr="00310EF6">
        <w:rPr>
          <w:rFonts w:ascii="Verdana" w:hAnsi="Verdana"/>
          <w:sz w:val="18"/>
          <w:szCs w:val="18"/>
        </w:rPr>
        <w:lastRenderedPageBreak/>
        <w:t>Wykonawca, o którym mowa w pkt. 3, ma obowiązek zawrzeć umowę w sprawie zamówienia na</w:t>
      </w:r>
      <w:r w:rsidR="005A4388" w:rsidRPr="00310EF6">
        <w:rPr>
          <w:rFonts w:ascii="Verdana" w:hAnsi="Verdana"/>
          <w:sz w:val="18"/>
          <w:szCs w:val="18"/>
        </w:rPr>
        <w:t> </w:t>
      </w:r>
      <w:r w:rsidRPr="00310EF6">
        <w:rPr>
          <w:rFonts w:ascii="Verdana" w:hAnsi="Verdana"/>
          <w:sz w:val="18"/>
          <w:szCs w:val="18"/>
        </w:rPr>
        <w:t>warunkach określonych w projektowanych postanowieniach umowy. Umowa zostanie uzupełniona o zapisy wynikające ze złożonej oferty.</w:t>
      </w:r>
    </w:p>
    <w:p w14:paraId="338D344F" w14:textId="2E860FDC" w:rsidR="00802FF3" w:rsidRPr="00310EF6" w:rsidRDefault="00141F06" w:rsidP="00675B75">
      <w:pPr>
        <w:pStyle w:val="Akapitzlist"/>
        <w:keepNext/>
        <w:keepLines/>
        <w:numPr>
          <w:ilvl w:val="0"/>
          <w:numId w:val="39"/>
        </w:numPr>
        <w:spacing w:line="360" w:lineRule="auto"/>
        <w:ind w:left="426" w:right="-589" w:hanging="426"/>
        <w:jc w:val="both"/>
        <w:rPr>
          <w:rFonts w:ascii="Verdana" w:hAnsi="Verdana"/>
          <w:sz w:val="18"/>
          <w:szCs w:val="18"/>
        </w:rPr>
      </w:pPr>
      <w:r w:rsidRPr="00310EF6">
        <w:rPr>
          <w:rFonts w:ascii="Verdana" w:hAnsi="Verdana"/>
          <w:sz w:val="18"/>
          <w:szCs w:val="18"/>
        </w:rPr>
        <w:t>Jeżeli została wybrana oferta Wykonawców wspólnie ubiegających się o udzielenie zamówienia, Zamawiający może żądać przed zawarciem umowy w sprawie zamówienia publicznego kopii umowy regulującej współpracę tych Wykonawców</w:t>
      </w:r>
      <w:r w:rsidR="00A13784" w:rsidRPr="00310EF6">
        <w:rPr>
          <w:rFonts w:ascii="Verdana" w:hAnsi="Verdana"/>
          <w:sz w:val="18"/>
          <w:szCs w:val="18"/>
        </w:rPr>
        <w:t>.</w:t>
      </w:r>
    </w:p>
    <w:p w14:paraId="4B1C8361" w14:textId="77777777" w:rsidR="00802FF3" w:rsidRPr="00310EF6" w:rsidRDefault="00A13784" w:rsidP="00675B75">
      <w:pPr>
        <w:pStyle w:val="Akapitzlist"/>
        <w:keepNext/>
        <w:keepLines/>
        <w:numPr>
          <w:ilvl w:val="0"/>
          <w:numId w:val="39"/>
        </w:numPr>
        <w:spacing w:line="360" w:lineRule="auto"/>
        <w:ind w:left="426" w:right="-589" w:hanging="426"/>
        <w:jc w:val="both"/>
        <w:rPr>
          <w:rFonts w:ascii="Verdana" w:hAnsi="Verdana"/>
          <w:sz w:val="18"/>
          <w:szCs w:val="18"/>
        </w:rPr>
      </w:pPr>
      <w:r w:rsidRPr="00310EF6">
        <w:rPr>
          <w:rFonts w:ascii="Verdana" w:hAnsi="Verdana"/>
          <w:sz w:val="18"/>
          <w:szCs w:val="18"/>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tbl>
      <w:tblPr>
        <w:tblW w:w="9639" w:type="dxa"/>
        <w:tblInd w:w="-5" w:type="dxa"/>
        <w:tblLayout w:type="fixed"/>
        <w:tblCellMar>
          <w:top w:w="55" w:type="dxa"/>
          <w:left w:w="55" w:type="dxa"/>
          <w:bottom w:w="55" w:type="dxa"/>
          <w:right w:w="55" w:type="dxa"/>
        </w:tblCellMar>
        <w:tblLook w:val="0000" w:firstRow="0" w:lastRow="0" w:firstColumn="0" w:lastColumn="0" w:noHBand="0" w:noVBand="0"/>
      </w:tblPr>
      <w:tblGrid>
        <w:gridCol w:w="9639"/>
      </w:tblGrid>
      <w:tr w:rsidR="00802FF3" w:rsidRPr="00310EF6" w14:paraId="144233DD" w14:textId="77777777" w:rsidTr="008D5533">
        <w:trPr>
          <w:trHeight w:val="398"/>
        </w:trPr>
        <w:tc>
          <w:tcPr>
            <w:tcW w:w="963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8E85643" w14:textId="4D455F1E" w:rsidR="00802FF3" w:rsidRPr="00255B0E" w:rsidRDefault="00A13784" w:rsidP="00675B75">
            <w:pPr>
              <w:pStyle w:val="Nagwek1"/>
              <w:keepLines/>
              <w:numPr>
                <w:ilvl w:val="0"/>
                <w:numId w:val="30"/>
              </w:numPr>
              <w:shd w:val="clear" w:color="auto" w:fill="E7E6E6" w:themeFill="background2"/>
              <w:tabs>
                <w:tab w:val="left" w:pos="654"/>
              </w:tabs>
              <w:snapToGrid w:val="0"/>
              <w:ind w:left="0" w:right="0" w:firstLine="0"/>
              <w:jc w:val="both"/>
              <w:rPr>
                <w:rFonts w:eastAsia="Calibri" w:cstheme="minorHAnsi"/>
                <w:b w:val="0"/>
                <w:bCs w:val="0"/>
                <w:smallCaps/>
                <w:kern w:val="0"/>
                <w:sz w:val="20"/>
                <w:szCs w:val="20"/>
              </w:rPr>
            </w:pPr>
            <w:r w:rsidRPr="00255B0E">
              <w:rPr>
                <w:b w:val="0"/>
                <w:smallCaps/>
                <w:sz w:val="20"/>
                <w:szCs w:val="20"/>
              </w:rPr>
              <w:t>Projektowane postanowienia umowy w sprawie zamówienia publicznego, które zo</w:t>
            </w:r>
            <w:r w:rsidR="00B178FE" w:rsidRPr="00255B0E">
              <w:rPr>
                <w:b w:val="0"/>
                <w:smallCaps/>
                <w:sz w:val="20"/>
                <w:szCs w:val="20"/>
              </w:rPr>
              <w:t xml:space="preserve">staną wprowadzone do </w:t>
            </w:r>
            <w:r w:rsidRPr="00255B0E">
              <w:rPr>
                <w:b w:val="0"/>
                <w:smallCaps/>
                <w:sz w:val="20"/>
                <w:szCs w:val="20"/>
              </w:rPr>
              <w:t>umowy</w:t>
            </w:r>
            <w:r w:rsidR="00B178FE" w:rsidRPr="00255B0E">
              <w:rPr>
                <w:b w:val="0"/>
                <w:smallCaps/>
                <w:sz w:val="20"/>
                <w:szCs w:val="20"/>
              </w:rPr>
              <w:t xml:space="preserve"> w sprawie zamówienia publicznego</w:t>
            </w:r>
          </w:p>
        </w:tc>
      </w:tr>
    </w:tbl>
    <w:p w14:paraId="4ACC71DD" w14:textId="3670AE9E" w:rsidR="00802FF3" w:rsidRPr="00310EF6" w:rsidRDefault="00A13784" w:rsidP="00675B75">
      <w:pPr>
        <w:keepNext/>
        <w:keepLines/>
        <w:spacing w:line="360" w:lineRule="auto"/>
        <w:ind w:right="-589"/>
        <w:jc w:val="both"/>
        <w:rPr>
          <w:rFonts w:ascii="Verdana" w:eastAsia="Calibri" w:hAnsi="Verdana"/>
          <w:sz w:val="18"/>
          <w:szCs w:val="18"/>
          <w:lang w:eastAsia="en-US"/>
        </w:rPr>
      </w:pPr>
      <w:r w:rsidRPr="00310EF6">
        <w:rPr>
          <w:rFonts w:ascii="Verdana" w:eastAsia="Calibri" w:hAnsi="Verdana"/>
          <w:sz w:val="18"/>
          <w:szCs w:val="18"/>
          <w:lang w:eastAsia="en-US"/>
        </w:rPr>
        <w:t xml:space="preserve">Projektowane postanowienia umowy w sprawie zamówienia publicznego, które zostaną wprowadzone do treści tej umowy, określone zostały </w:t>
      </w:r>
      <w:r w:rsidR="005A4388" w:rsidRPr="00310EF6">
        <w:rPr>
          <w:rFonts w:ascii="Verdana" w:hAnsi="Verdana"/>
          <w:bCs/>
          <w:i/>
          <w:iCs/>
          <w:sz w:val="18"/>
          <w:szCs w:val="18"/>
        </w:rPr>
        <w:t>w załączniku nr 4</w:t>
      </w:r>
      <w:r w:rsidRPr="00310EF6">
        <w:rPr>
          <w:rFonts w:ascii="Verdana" w:hAnsi="Verdana"/>
          <w:bCs/>
          <w:i/>
          <w:iCs/>
          <w:sz w:val="18"/>
          <w:szCs w:val="18"/>
        </w:rPr>
        <w:t xml:space="preserve"> do SWZ</w:t>
      </w:r>
      <w:r w:rsidRPr="00310EF6">
        <w:rPr>
          <w:rFonts w:ascii="Verdana" w:eastAsia="Calibri" w:hAnsi="Verdana"/>
          <w:sz w:val="18"/>
          <w:szCs w:val="18"/>
          <w:lang w:eastAsia="en-US"/>
        </w:rPr>
        <w:t>.</w:t>
      </w:r>
    </w:p>
    <w:tbl>
      <w:tblPr>
        <w:tblW w:w="9639" w:type="dxa"/>
        <w:tblInd w:w="-5" w:type="dxa"/>
        <w:tblLayout w:type="fixed"/>
        <w:tblCellMar>
          <w:top w:w="55" w:type="dxa"/>
          <w:left w:w="55" w:type="dxa"/>
          <w:bottom w:w="55" w:type="dxa"/>
          <w:right w:w="55" w:type="dxa"/>
        </w:tblCellMar>
        <w:tblLook w:val="0000" w:firstRow="0" w:lastRow="0" w:firstColumn="0" w:lastColumn="0" w:noHBand="0" w:noVBand="0"/>
      </w:tblPr>
      <w:tblGrid>
        <w:gridCol w:w="9639"/>
      </w:tblGrid>
      <w:tr w:rsidR="00802FF3" w:rsidRPr="00310EF6" w14:paraId="0F194357" w14:textId="77777777" w:rsidTr="008D5533">
        <w:trPr>
          <w:trHeight w:val="398"/>
        </w:trPr>
        <w:tc>
          <w:tcPr>
            <w:tcW w:w="963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46FC65A" w14:textId="681B370C" w:rsidR="00802FF3" w:rsidRPr="00255B0E" w:rsidRDefault="00A13784" w:rsidP="00675B75">
            <w:pPr>
              <w:pStyle w:val="Nagwek1"/>
              <w:keepLines/>
              <w:numPr>
                <w:ilvl w:val="0"/>
                <w:numId w:val="30"/>
              </w:numPr>
              <w:shd w:val="clear" w:color="auto" w:fill="E7E6E6" w:themeFill="background2"/>
              <w:tabs>
                <w:tab w:val="left" w:pos="654"/>
              </w:tabs>
              <w:snapToGrid w:val="0"/>
              <w:ind w:left="0" w:right="0" w:firstLine="0"/>
              <w:jc w:val="both"/>
              <w:rPr>
                <w:b w:val="0"/>
                <w:smallCaps/>
                <w:sz w:val="20"/>
                <w:szCs w:val="20"/>
              </w:rPr>
            </w:pPr>
            <w:r w:rsidRPr="00255B0E">
              <w:rPr>
                <w:b w:val="0"/>
                <w:smallCaps/>
                <w:sz w:val="20"/>
                <w:szCs w:val="20"/>
              </w:rPr>
              <w:t xml:space="preserve">Pouczenie o środkach ochrony prawnej przysługujących Wykonawcy </w:t>
            </w:r>
          </w:p>
        </w:tc>
      </w:tr>
    </w:tbl>
    <w:p w14:paraId="2F07C38E" w14:textId="77777777" w:rsidR="00147D7F" w:rsidRPr="00310EF6" w:rsidRDefault="00147D7F" w:rsidP="00675B75">
      <w:pPr>
        <w:pStyle w:val="Akapitzlist"/>
        <w:keepNext/>
        <w:keepLines/>
        <w:numPr>
          <w:ilvl w:val="0"/>
          <w:numId w:val="33"/>
        </w:numPr>
        <w:spacing w:line="360" w:lineRule="auto"/>
        <w:ind w:left="426" w:right="-589" w:hanging="426"/>
        <w:contextualSpacing w:val="0"/>
        <w:jc w:val="both"/>
        <w:rPr>
          <w:rFonts w:ascii="Verdana" w:hAnsi="Verdana"/>
          <w:sz w:val="18"/>
          <w:szCs w:val="18"/>
        </w:rPr>
      </w:pPr>
      <w:r w:rsidRPr="00310EF6">
        <w:rPr>
          <w:rFonts w:ascii="Verdana" w:hAnsi="Verdana"/>
          <w:sz w:val="18"/>
          <w:szCs w:val="18"/>
        </w:rPr>
        <w:t xml:space="preserve">Środki ochrony prawnej przysługują Wykonawcy oraz innemu podmiotowi, jeżeli ma lub miał interes w uzyskaniu zamówienia oraz poniósł lub może ponieść szkodę w wyniku naruszenia przez Zamawiającego przepisów </w:t>
      </w:r>
      <w:proofErr w:type="spellStart"/>
      <w:r w:rsidRPr="00310EF6">
        <w:rPr>
          <w:rFonts w:ascii="Verdana" w:hAnsi="Verdana"/>
          <w:sz w:val="18"/>
          <w:szCs w:val="18"/>
        </w:rPr>
        <w:t>Pzp</w:t>
      </w:r>
      <w:proofErr w:type="spellEnd"/>
      <w:r w:rsidRPr="00310EF6">
        <w:rPr>
          <w:rFonts w:ascii="Verdana" w:hAnsi="Verdana"/>
          <w:sz w:val="18"/>
          <w:szCs w:val="18"/>
        </w:rPr>
        <w:t>.</w:t>
      </w:r>
    </w:p>
    <w:p w14:paraId="57E5F38E" w14:textId="77777777" w:rsidR="00147D7F" w:rsidRPr="00310EF6" w:rsidRDefault="00147D7F" w:rsidP="00675B75">
      <w:pPr>
        <w:pStyle w:val="Akapitzlist"/>
        <w:keepNext/>
        <w:keepLines/>
        <w:numPr>
          <w:ilvl w:val="0"/>
          <w:numId w:val="33"/>
        </w:numPr>
        <w:spacing w:line="360" w:lineRule="auto"/>
        <w:ind w:left="426" w:right="-589" w:hanging="426"/>
        <w:contextualSpacing w:val="0"/>
        <w:jc w:val="both"/>
        <w:rPr>
          <w:rFonts w:ascii="Verdana" w:hAnsi="Verdana"/>
          <w:sz w:val="18"/>
          <w:szCs w:val="18"/>
        </w:rPr>
      </w:pPr>
      <w:r w:rsidRPr="00310EF6">
        <w:rPr>
          <w:rFonts w:ascii="Verdana" w:hAnsi="Verdana"/>
          <w:sz w:val="18"/>
          <w:szCs w:val="18"/>
        </w:rPr>
        <w:t>Środki ochrony prawnej wobec ogłoszenia wszczynającego postępowanie o udzielenie zamówienia oraz dokumentów zamówienia, przysługują również organizacjom wpisanym na listę organizacji uprawnionych do wnoszenia środków ochrony prawnej, prowadzoną przez Prezesa Urzędu Zamówień Publicznych oraz Rzecznikowi Małych i Średnich Przedsiębiorców.</w:t>
      </w:r>
    </w:p>
    <w:p w14:paraId="2BBD67AD" w14:textId="77777777" w:rsidR="00147D7F" w:rsidRPr="00310EF6" w:rsidRDefault="00147D7F" w:rsidP="00675B75">
      <w:pPr>
        <w:pStyle w:val="Akapitzlist"/>
        <w:keepNext/>
        <w:keepLines/>
        <w:numPr>
          <w:ilvl w:val="0"/>
          <w:numId w:val="33"/>
        </w:numPr>
        <w:spacing w:line="360" w:lineRule="auto"/>
        <w:ind w:left="426" w:right="-589" w:hanging="426"/>
        <w:contextualSpacing w:val="0"/>
        <w:jc w:val="both"/>
        <w:rPr>
          <w:rFonts w:ascii="Verdana" w:hAnsi="Verdana"/>
          <w:sz w:val="18"/>
          <w:szCs w:val="18"/>
        </w:rPr>
      </w:pPr>
      <w:r w:rsidRPr="00310EF6">
        <w:rPr>
          <w:rFonts w:ascii="Verdana" w:hAnsi="Verdana"/>
          <w:sz w:val="18"/>
          <w:szCs w:val="18"/>
        </w:rPr>
        <w:t xml:space="preserve">Terminy wnoszenia odwołania: </w:t>
      </w:r>
    </w:p>
    <w:p w14:paraId="1C3F3091" w14:textId="77777777" w:rsidR="00147D7F" w:rsidRPr="00310EF6" w:rsidRDefault="00147D7F" w:rsidP="00675B75">
      <w:pPr>
        <w:pStyle w:val="Akapitzlist"/>
        <w:keepNext/>
        <w:keepLines/>
        <w:numPr>
          <w:ilvl w:val="0"/>
          <w:numId w:val="34"/>
        </w:numPr>
        <w:spacing w:line="360" w:lineRule="auto"/>
        <w:ind w:left="851" w:right="-589" w:hanging="425"/>
        <w:contextualSpacing w:val="0"/>
        <w:jc w:val="both"/>
        <w:rPr>
          <w:rFonts w:ascii="Verdana" w:hAnsi="Verdana"/>
          <w:sz w:val="18"/>
          <w:szCs w:val="18"/>
        </w:rPr>
      </w:pPr>
      <w:r w:rsidRPr="00310EF6">
        <w:rPr>
          <w:rFonts w:ascii="Verdana" w:hAnsi="Verdana"/>
          <w:sz w:val="18"/>
          <w:szCs w:val="18"/>
        </w:rPr>
        <w:t xml:space="preserve">Odwołanie wnosi się w terminie 5 dni od dnia przekazania informacji o czynności Zamawiającego stanowiącej podstawę jego wniesienia, jeżeli informacja została przekazana przy użyciu środków komunikacji elektronicznej lub 10 dni od dnia przekazania informacji o czynności Zamawiającego stanowiącej podstawę jego wniesienia, jeżeli informacja została przekazana w inny sposób; </w:t>
      </w:r>
    </w:p>
    <w:p w14:paraId="3F36E08D" w14:textId="77777777" w:rsidR="00147D7F" w:rsidRPr="00310EF6" w:rsidRDefault="00147D7F" w:rsidP="00675B75">
      <w:pPr>
        <w:pStyle w:val="Akapitzlist"/>
        <w:keepNext/>
        <w:keepLines/>
        <w:numPr>
          <w:ilvl w:val="0"/>
          <w:numId w:val="34"/>
        </w:numPr>
        <w:spacing w:line="360" w:lineRule="auto"/>
        <w:ind w:left="851" w:right="-589" w:hanging="425"/>
        <w:contextualSpacing w:val="0"/>
        <w:jc w:val="both"/>
        <w:rPr>
          <w:rFonts w:ascii="Verdana" w:hAnsi="Verdana"/>
          <w:sz w:val="18"/>
          <w:szCs w:val="18"/>
        </w:rPr>
      </w:pPr>
      <w:r w:rsidRPr="00310EF6">
        <w:rPr>
          <w:rFonts w:ascii="Verdana" w:hAnsi="Verdana"/>
          <w:sz w:val="18"/>
          <w:szCs w:val="18"/>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37514BB4" w14:textId="77777777" w:rsidR="00147D7F" w:rsidRPr="00310EF6" w:rsidRDefault="00147D7F" w:rsidP="00675B75">
      <w:pPr>
        <w:pStyle w:val="Akapitzlist"/>
        <w:keepNext/>
        <w:keepLines/>
        <w:numPr>
          <w:ilvl w:val="0"/>
          <w:numId w:val="34"/>
        </w:numPr>
        <w:spacing w:line="360" w:lineRule="auto"/>
        <w:ind w:left="851" w:right="-589" w:hanging="425"/>
        <w:contextualSpacing w:val="0"/>
        <w:jc w:val="both"/>
        <w:rPr>
          <w:rFonts w:ascii="Verdana" w:hAnsi="Verdana"/>
          <w:sz w:val="18"/>
          <w:szCs w:val="18"/>
        </w:rPr>
      </w:pPr>
      <w:r w:rsidRPr="00310EF6">
        <w:rPr>
          <w:rFonts w:ascii="Verdana" w:hAnsi="Verdana"/>
          <w:sz w:val="18"/>
          <w:szCs w:val="18"/>
        </w:rPr>
        <w:t xml:space="preserve">Odwołanie w przypadkach innych niż określone w </w:t>
      </w:r>
      <w:proofErr w:type="spellStart"/>
      <w:r w:rsidRPr="00310EF6">
        <w:rPr>
          <w:rFonts w:ascii="Verdana" w:hAnsi="Verdana"/>
          <w:sz w:val="18"/>
          <w:szCs w:val="18"/>
        </w:rPr>
        <w:t>ppkt</w:t>
      </w:r>
      <w:proofErr w:type="spellEnd"/>
      <w:r w:rsidRPr="00310EF6">
        <w:rPr>
          <w:rFonts w:ascii="Verdana" w:hAnsi="Verdana"/>
          <w:sz w:val="18"/>
          <w:szCs w:val="18"/>
        </w:rPr>
        <w:t xml:space="preserve">. 1 i 2 wnosi się w terminie 5 dni od dnia, w którym powzięto lub przy zachowaniu należytej staranności można było powziąć wiadomość o okolicznościach stanowiących podstawę jego wniesienia. </w:t>
      </w:r>
    </w:p>
    <w:p w14:paraId="44D200FF" w14:textId="77777777" w:rsidR="00147D7F" w:rsidRPr="00310EF6" w:rsidRDefault="00147D7F" w:rsidP="00675B75">
      <w:pPr>
        <w:pStyle w:val="Akapitzlist"/>
        <w:keepNext/>
        <w:keepLines/>
        <w:numPr>
          <w:ilvl w:val="0"/>
          <w:numId w:val="34"/>
        </w:numPr>
        <w:spacing w:line="360" w:lineRule="auto"/>
        <w:ind w:left="851" w:right="-589" w:hanging="425"/>
        <w:contextualSpacing w:val="0"/>
        <w:jc w:val="both"/>
        <w:rPr>
          <w:rFonts w:ascii="Verdana" w:hAnsi="Verdana"/>
          <w:sz w:val="18"/>
          <w:szCs w:val="18"/>
        </w:rPr>
      </w:pPr>
      <w:r w:rsidRPr="00310EF6">
        <w:rPr>
          <w:rFonts w:ascii="Verdana" w:hAnsi="Verdana"/>
          <w:sz w:val="18"/>
          <w:szCs w:val="18"/>
        </w:rPr>
        <w:t>Jeżeli Zamawiający mimo takiego obowiązku nie przesłał Wykonawcy zawiadomienia o wyborze oferty najkorzystniejszej, odwołanie wnosi się w terminie:</w:t>
      </w:r>
    </w:p>
    <w:p w14:paraId="477D10DA" w14:textId="77777777" w:rsidR="00147D7F" w:rsidRPr="00310EF6" w:rsidRDefault="00147D7F" w:rsidP="00675B75">
      <w:pPr>
        <w:pStyle w:val="Akapitzlist"/>
        <w:keepNext/>
        <w:keepLines/>
        <w:numPr>
          <w:ilvl w:val="0"/>
          <w:numId w:val="40"/>
        </w:numPr>
        <w:spacing w:line="360" w:lineRule="auto"/>
        <w:ind w:left="1276" w:right="-589" w:hanging="425"/>
        <w:contextualSpacing w:val="0"/>
        <w:jc w:val="both"/>
        <w:rPr>
          <w:rFonts w:ascii="Verdana" w:hAnsi="Verdana"/>
          <w:sz w:val="18"/>
          <w:szCs w:val="18"/>
        </w:rPr>
      </w:pPr>
      <w:r w:rsidRPr="00310EF6">
        <w:rPr>
          <w:rFonts w:ascii="Verdana" w:hAnsi="Verdana"/>
          <w:sz w:val="18"/>
          <w:szCs w:val="18"/>
        </w:rPr>
        <w:lastRenderedPageBreak/>
        <w:t>15 dni od dnia zamieszczenia w Biuletynie Zamówień Publicznych ogłoszenia o wyniku postępowania,</w:t>
      </w:r>
    </w:p>
    <w:p w14:paraId="23FC4959" w14:textId="77777777" w:rsidR="00147D7F" w:rsidRPr="00310EF6" w:rsidRDefault="00147D7F" w:rsidP="00675B75">
      <w:pPr>
        <w:pStyle w:val="Akapitzlist"/>
        <w:keepNext/>
        <w:keepLines/>
        <w:numPr>
          <w:ilvl w:val="0"/>
          <w:numId w:val="40"/>
        </w:numPr>
        <w:spacing w:line="360" w:lineRule="auto"/>
        <w:ind w:left="1276" w:right="-589" w:hanging="425"/>
        <w:contextualSpacing w:val="0"/>
        <w:jc w:val="both"/>
        <w:rPr>
          <w:rFonts w:ascii="Verdana" w:hAnsi="Verdana"/>
          <w:sz w:val="18"/>
          <w:szCs w:val="18"/>
        </w:rPr>
      </w:pPr>
      <w:r w:rsidRPr="00310EF6">
        <w:rPr>
          <w:rFonts w:ascii="Verdana" w:hAnsi="Verdana"/>
          <w:sz w:val="18"/>
          <w:szCs w:val="18"/>
        </w:rPr>
        <w:t xml:space="preserve">miesiąca od dnia zawarcia umowy, jeżeli Zamawiający nie zamieścił w Biuletynie Zamówień Publicznych ogłoszenia o wyniku postępowania.  </w:t>
      </w:r>
    </w:p>
    <w:p w14:paraId="2096A01E" w14:textId="77777777" w:rsidR="00147D7F" w:rsidRPr="00310EF6" w:rsidRDefault="00147D7F" w:rsidP="00675B75">
      <w:pPr>
        <w:pStyle w:val="Akapitzlist"/>
        <w:keepNext/>
        <w:keepLines/>
        <w:numPr>
          <w:ilvl w:val="0"/>
          <w:numId w:val="33"/>
        </w:numPr>
        <w:spacing w:line="360" w:lineRule="auto"/>
        <w:ind w:left="426" w:right="-589" w:hanging="426"/>
        <w:contextualSpacing w:val="0"/>
        <w:jc w:val="both"/>
        <w:rPr>
          <w:rFonts w:ascii="Verdana" w:hAnsi="Verdana"/>
          <w:color w:val="000000" w:themeColor="text1"/>
          <w:sz w:val="18"/>
          <w:szCs w:val="18"/>
        </w:rPr>
      </w:pPr>
      <w:r w:rsidRPr="00310EF6">
        <w:rPr>
          <w:rFonts w:ascii="Verdana" w:hAnsi="Verdana"/>
          <w:sz w:val="18"/>
          <w:szCs w:val="18"/>
        </w:rPr>
        <w:t xml:space="preserve">Terminy oblicza się według przepisów prawa cywilnego. Jeżeli koniec terminu do wykonania czynności przypada </w:t>
      </w:r>
      <w:r w:rsidRPr="00310EF6">
        <w:rPr>
          <w:rFonts w:ascii="Verdana" w:hAnsi="Verdana"/>
          <w:color w:val="000000" w:themeColor="text1"/>
          <w:sz w:val="18"/>
          <w:szCs w:val="18"/>
          <w:shd w:val="clear" w:color="auto" w:fill="FFFFFF"/>
        </w:rPr>
        <w:t xml:space="preserve">na dzień uznany </w:t>
      </w:r>
      <w:hyperlink r:id="rId14" w:anchor="/search-hypertext/16785996_art(115)_1?pit=2021-05-06" w:tgtFrame="_blank" w:history="1">
        <w:r w:rsidRPr="00310EF6">
          <w:rPr>
            <w:rFonts w:ascii="Verdana" w:hAnsi="Verdana"/>
            <w:color w:val="000000" w:themeColor="text1"/>
            <w:sz w:val="18"/>
            <w:szCs w:val="18"/>
            <w:shd w:val="clear" w:color="auto" w:fill="FFFFFF"/>
          </w:rPr>
          <w:t>ustawowo</w:t>
        </w:r>
      </w:hyperlink>
      <w:r w:rsidRPr="00310EF6">
        <w:rPr>
          <w:rFonts w:ascii="Verdana" w:hAnsi="Verdana"/>
          <w:color w:val="000000" w:themeColor="text1"/>
          <w:sz w:val="18"/>
          <w:szCs w:val="18"/>
          <w:shd w:val="clear" w:color="auto" w:fill="FFFFFF"/>
        </w:rPr>
        <w:t xml:space="preserve"> za wolny od pracy lub na sobotę, termin upływa następnego dnia, który nie jest dniem wolnym od pracy ani sobotą.</w:t>
      </w:r>
    </w:p>
    <w:p w14:paraId="4D896EFF" w14:textId="77777777" w:rsidR="00147D7F" w:rsidRPr="00310EF6" w:rsidRDefault="00147D7F" w:rsidP="00675B75">
      <w:pPr>
        <w:pStyle w:val="Akapitzlist"/>
        <w:keepNext/>
        <w:keepLines/>
        <w:numPr>
          <w:ilvl w:val="0"/>
          <w:numId w:val="33"/>
        </w:numPr>
        <w:spacing w:line="360" w:lineRule="auto"/>
        <w:ind w:left="426" w:right="-589" w:hanging="426"/>
        <w:contextualSpacing w:val="0"/>
        <w:jc w:val="both"/>
        <w:rPr>
          <w:rFonts w:ascii="Verdana" w:hAnsi="Verdana"/>
          <w:sz w:val="18"/>
          <w:szCs w:val="18"/>
        </w:rPr>
      </w:pPr>
      <w:r w:rsidRPr="00310EF6">
        <w:rPr>
          <w:rFonts w:ascii="Verdana" w:hAnsi="Verdana"/>
          <w:sz w:val="18"/>
          <w:szCs w:val="18"/>
        </w:rPr>
        <w:t xml:space="preserve">Odwołanie przysługuje na: </w:t>
      </w:r>
    </w:p>
    <w:p w14:paraId="2C740D25" w14:textId="77777777" w:rsidR="00147D7F" w:rsidRPr="00310EF6" w:rsidRDefault="00147D7F" w:rsidP="00675B75">
      <w:pPr>
        <w:pStyle w:val="Akapitzlist"/>
        <w:keepNext/>
        <w:keepLines/>
        <w:numPr>
          <w:ilvl w:val="0"/>
          <w:numId w:val="35"/>
        </w:numPr>
        <w:spacing w:line="360" w:lineRule="auto"/>
        <w:ind w:left="851" w:right="-589" w:hanging="425"/>
        <w:contextualSpacing w:val="0"/>
        <w:jc w:val="both"/>
        <w:rPr>
          <w:rFonts w:ascii="Verdana" w:hAnsi="Verdana"/>
          <w:sz w:val="18"/>
          <w:szCs w:val="18"/>
        </w:rPr>
      </w:pPr>
      <w:r w:rsidRPr="00310EF6">
        <w:rPr>
          <w:rFonts w:ascii="Verdana" w:hAnsi="Verdana"/>
          <w:sz w:val="18"/>
          <w:szCs w:val="18"/>
        </w:rPr>
        <w:t xml:space="preserve">niezgodną z przepisami ustawy czynność Zamawiającego, podjętą w postępowaniu o udzielenie zamówienia, w tym na projektowane postanowienie umowy; </w:t>
      </w:r>
    </w:p>
    <w:p w14:paraId="7B291C7B" w14:textId="77777777" w:rsidR="00147D7F" w:rsidRPr="00310EF6" w:rsidRDefault="00147D7F" w:rsidP="00675B75">
      <w:pPr>
        <w:pStyle w:val="Akapitzlist"/>
        <w:keepNext/>
        <w:keepLines/>
        <w:numPr>
          <w:ilvl w:val="0"/>
          <w:numId w:val="35"/>
        </w:numPr>
        <w:spacing w:line="360" w:lineRule="auto"/>
        <w:ind w:left="851" w:right="-589" w:hanging="425"/>
        <w:contextualSpacing w:val="0"/>
        <w:jc w:val="both"/>
        <w:rPr>
          <w:rFonts w:ascii="Verdana" w:hAnsi="Verdana"/>
          <w:sz w:val="18"/>
          <w:szCs w:val="18"/>
        </w:rPr>
      </w:pPr>
      <w:r w:rsidRPr="00310EF6">
        <w:rPr>
          <w:rFonts w:ascii="Verdana" w:hAnsi="Verdana"/>
          <w:sz w:val="18"/>
          <w:szCs w:val="18"/>
        </w:rPr>
        <w:t xml:space="preserve">zaniechanie czynności w postępowaniu o udzielenie zamówienia, do której Zamawiający był obowiązany na podstawie ustawy; </w:t>
      </w:r>
    </w:p>
    <w:p w14:paraId="733684EE" w14:textId="77777777" w:rsidR="00147D7F" w:rsidRPr="00310EF6" w:rsidRDefault="00147D7F" w:rsidP="00675B75">
      <w:pPr>
        <w:pStyle w:val="Akapitzlist"/>
        <w:keepNext/>
        <w:keepLines/>
        <w:numPr>
          <w:ilvl w:val="0"/>
          <w:numId w:val="35"/>
        </w:numPr>
        <w:spacing w:line="360" w:lineRule="auto"/>
        <w:ind w:left="851" w:right="-589" w:hanging="425"/>
        <w:contextualSpacing w:val="0"/>
        <w:jc w:val="both"/>
        <w:rPr>
          <w:rFonts w:ascii="Verdana" w:hAnsi="Verdana"/>
          <w:sz w:val="18"/>
          <w:szCs w:val="18"/>
        </w:rPr>
      </w:pPr>
      <w:r w:rsidRPr="00310EF6">
        <w:rPr>
          <w:rFonts w:ascii="Verdana" w:hAnsi="Verdana"/>
          <w:sz w:val="18"/>
          <w:szCs w:val="18"/>
        </w:rPr>
        <w:t xml:space="preserve">zaniechanie przeprowadzenia postępowania o udzielenie zamówienia na podstawie ustawy, mimo że Zamawiający był do tego obowiązany. </w:t>
      </w:r>
    </w:p>
    <w:p w14:paraId="0D968E2F" w14:textId="77777777" w:rsidR="00147D7F" w:rsidRPr="00310EF6" w:rsidRDefault="00147D7F" w:rsidP="00675B75">
      <w:pPr>
        <w:pStyle w:val="Akapitzlist"/>
        <w:keepNext/>
        <w:keepLines/>
        <w:numPr>
          <w:ilvl w:val="0"/>
          <w:numId w:val="33"/>
        </w:numPr>
        <w:spacing w:line="360" w:lineRule="auto"/>
        <w:ind w:left="426" w:right="-589" w:hanging="426"/>
        <w:contextualSpacing w:val="0"/>
        <w:jc w:val="both"/>
        <w:rPr>
          <w:rFonts w:ascii="Verdana" w:hAnsi="Verdana"/>
          <w:sz w:val="18"/>
          <w:szCs w:val="18"/>
        </w:rPr>
      </w:pPr>
      <w:r w:rsidRPr="00310EF6">
        <w:rPr>
          <w:rFonts w:ascii="Verdana" w:hAnsi="Verdana"/>
          <w:sz w:val="18"/>
          <w:szCs w:val="18"/>
        </w:rPr>
        <w:t xml:space="preserve">Odwołanie wnosi się do Prezesa Krajowej Izby Odwoławczej. </w:t>
      </w:r>
    </w:p>
    <w:p w14:paraId="63D94DF4" w14:textId="77777777" w:rsidR="00147D7F" w:rsidRPr="00310EF6" w:rsidRDefault="00147D7F" w:rsidP="00675B75">
      <w:pPr>
        <w:pStyle w:val="Akapitzlist"/>
        <w:keepNext/>
        <w:keepLines/>
        <w:numPr>
          <w:ilvl w:val="0"/>
          <w:numId w:val="33"/>
        </w:numPr>
        <w:spacing w:line="360" w:lineRule="auto"/>
        <w:ind w:left="426" w:right="-589" w:hanging="426"/>
        <w:contextualSpacing w:val="0"/>
        <w:jc w:val="both"/>
        <w:rPr>
          <w:rFonts w:ascii="Verdana" w:hAnsi="Verdana"/>
          <w:sz w:val="18"/>
          <w:szCs w:val="18"/>
        </w:rPr>
      </w:pPr>
      <w:r w:rsidRPr="00310EF6">
        <w:rPr>
          <w:rFonts w:ascii="Verdana" w:hAnsi="Verdana"/>
          <w:sz w:val="18"/>
          <w:szCs w:val="18"/>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22908247" w14:textId="77777777" w:rsidR="00147D7F" w:rsidRPr="00310EF6" w:rsidRDefault="00147D7F" w:rsidP="00675B75">
      <w:pPr>
        <w:pStyle w:val="Akapitzlist"/>
        <w:keepNext/>
        <w:keepLines/>
        <w:numPr>
          <w:ilvl w:val="0"/>
          <w:numId w:val="33"/>
        </w:numPr>
        <w:spacing w:line="360" w:lineRule="auto"/>
        <w:ind w:left="426" w:right="-589" w:hanging="426"/>
        <w:contextualSpacing w:val="0"/>
        <w:jc w:val="both"/>
        <w:rPr>
          <w:rFonts w:ascii="Verdana" w:hAnsi="Verdana"/>
          <w:sz w:val="18"/>
          <w:szCs w:val="18"/>
        </w:rPr>
      </w:pPr>
      <w:r w:rsidRPr="00310EF6">
        <w:rPr>
          <w:rFonts w:ascii="Verdana" w:hAnsi="Verdana"/>
          <w:sz w:val="18"/>
          <w:szCs w:val="18"/>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CE2A234" w14:textId="77777777" w:rsidR="00147D7F" w:rsidRPr="00310EF6" w:rsidRDefault="00147D7F" w:rsidP="00675B75">
      <w:pPr>
        <w:pStyle w:val="Akapitzlist"/>
        <w:keepNext/>
        <w:keepLines/>
        <w:numPr>
          <w:ilvl w:val="0"/>
          <w:numId w:val="33"/>
        </w:numPr>
        <w:spacing w:line="360" w:lineRule="auto"/>
        <w:ind w:left="426" w:right="-589" w:hanging="426"/>
        <w:contextualSpacing w:val="0"/>
        <w:jc w:val="both"/>
        <w:rPr>
          <w:rFonts w:ascii="Verdana" w:hAnsi="Verdana"/>
          <w:i/>
          <w:sz w:val="18"/>
          <w:szCs w:val="18"/>
        </w:rPr>
      </w:pPr>
      <w:r w:rsidRPr="00310EF6">
        <w:rPr>
          <w:rFonts w:ascii="Verdana" w:hAnsi="Verdana"/>
          <w:sz w:val="18"/>
          <w:szCs w:val="18"/>
        </w:rPr>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 tym na adres do doręczeń elektronicznych, o którym mowa w art. 2 pkt 1 ustawy z dnia 18. 11. 2020 r. o doręczeniach elektronicznych (Dz. U. z 2020 r., poz. 2320, z </w:t>
      </w:r>
      <w:proofErr w:type="spellStart"/>
      <w:r w:rsidRPr="00310EF6">
        <w:rPr>
          <w:rFonts w:ascii="Verdana" w:hAnsi="Verdana"/>
          <w:sz w:val="18"/>
          <w:szCs w:val="18"/>
        </w:rPr>
        <w:t>późn</w:t>
      </w:r>
      <w:proofErr w:type="spellEnd"/>
      <w:r w:rsidRPr="00310EF6">
        <w:rPr>
          <w:rFonts w:ascii="Verdana" w:hAnsi="Verdana"/>
          <w:sz w:val="18"/>
          <w:szCs w:val="18"/>
        </w:rPr>
        <w:t xml:space="preserve">. zm.).  </w:t>
      </w:r>
    </w:p>
    <w:p w14:paraId="3D757883" w14:textId="77777777" w:rsidR="00147D7F" w:rsidRPr="00310EF6" w:rsidRDefault="00147D7F" w:rsidP="00675B75">
      <w:pPr>
        <w:pStyle w:val="Akapitzlist"/>
        <w:keepNext/>
        <w:keepLines/>
        <w:numPr>
          <w:ilvl w:val="0"/>
          <w:numId w:val="33"/>
        </w:numPr>
        <w:spacing w:line="360" w:lineRule="auto"/>
        <w:ind w:left="426" w:right="-589" w:hanging="426"/>
        <w:contextualSpacing w:val="0"/>
        <w:jc w:val="both"/>
        <w:rPr>
          <w:rFonts w:ascii="Verdana" w:hAnsi="Verdana"/>
          <w:sz w:val="18"/>
          <w:szCs w:val="18"/>
        </w:rPr>
      </w:pPr>
      <w:r w:rsidRPr="00310EF6">
        <w:rPr>
          <w:rFonts w:ascii="Verdana" w:hAnsi="Verdana"/>
          <w:sz w:val="18"/>
          <w:szCs w:val="18"/>
        </w:rPr>
        <w:t xml:space="preserve">Na orzeczenie Krajowej Izby Odwoławczej oraz postanowienie Prezesa Krajowej Izby Odwoławczej, o którym mowa w art. 519 ust. 1 </w:t>
      </w:r>
      <w:proofErr w:type="spellStart"/>
      <w:r w:rsidRPr="00310EF6">
        <w:rPr>
          <w:rFonts w:ascii="Verdana" w:hAnsi="Verdana"/>
          <w:sz w:val="18"/>
          <w:szCs w:val="18"/>
        </w:rPr>
        <w:t>Pzp</w:t>
      </w:r>
      <w:proofErr w:type="spellEnd"/>
      <w:r w:rsidRPr="00310EF6">
        <w:rPr>
          <w:rFonts w:ascii="Verdana" w:hAnsi="Verdana"/>
          <w:sz w:val="18"/>
          <w:szCs w:val="18"/>
        </w:rPr>
        <w:t xml:space="preserve">, stronom oraz uczestnikom postępowania odwoławczego przysługuje skarga do sądu. W postępowaniu toczącym się wskutek wniesienia skargi stosuje się odpowiednio przepisy ustawy z dnia 17 listopada 1964 r. - Kodeks postępowania cywilnego o apelacji, jeżeli przepisy </w:t>
      </w:r>
      <w:proofErr w:type="spellStart"/>
      <w:r w:rsidRPr="00310EF6">
        <w:rPr>
          <w:rFonts w:ascii="Verdana" w:hAnsi="Verdana"/>
          <w:sz w:val="18"/>
          <w:szCs w:val="18"/>
        </w:rPr>
        <w:t>Pzp</w:t>
      </w:r>
      <w:proofErr w:type="spellEnd"/>
      <w:r w:rsidRPr="00310EF6">
        <w:rPr>
          <w:rFonts w:ascii="Verdana" w:hAnsi="Verdana"/>
          <w:sz w:val="18"/>
          <w:szCs w:val="18"/>
        </w:rPr>
        <w:t xml:space="preserve"> nie stanowią inaczej. </w:t>
      </w:r>
    </w:p>
    <w:p w14:paraId="5E9D0857" w14:textId="77777777" w:rsidR="00147D7F" w:rsidRPr="00310EF6" w:rsidRDefault="00147D7F" w:rsidP="00675B75">
      <w:pPr>
        <w:pStyle w:val="Akapitzlist"/>
        <w:keepNext/>
        <w:keepLines/>
        <w:numPr>
          <w:ilvl w:val="0"/>
          <w:numId w:val="33"/>
        </w:numPr>
        <w:spacing w:line="360" w:lineRule="auto"/>
        <w:ind w:left="426" w:right="-589" w:hanging="426"/>
        <w:contextualSpacing w:val="0"/>
        <w:jc w:val="both"/>
        <w:rPr>
          <w:rFonts w:ascii="Verdana" w:hAnsi="Verdana"/>
          <w:sz w:val="18"/>
          <w:szCs w:val="18"/>
        </w:rPr>
      </w:pPr>
      <w:r w:rsidRPr="00310EF6">
        <w:rPr>
          <w:rFonts w:ascii="Verdana" w:hAnsi="Verdana"/>
          <w:sz w:val="18"/>
          <w:szCs w:val="18"/>
        </w:rPr>
        <w:lastRenderedPageBreak/>
        <w:t xml:space="preserve">Skargę wnosi się do Sądu Okręgowego w Warszawie - sądu zamówień publicznych, za pośrednictwem Prezesa Krajowej Izby Odwoławczej, w terminie 14 dni od dnia doręczenia orzeczenia Krajowej Izby Odwoławczej lub postanowienia Prezesa Krajowej Izby Odwoławczej, o którym mowa w art. 519 ust. 1 </w:t>
      </w:r>
      <w:proofErr w:type="spellStart"/>
      <w:r w:rsidRPr="00310EF6">
        <w:rPr>
          <w:rFonts w:ascii="Verdana" w:hAnsi="Verdana"/>
          <w:sz w:val="18"/>
          <w:szCs w:val="18"/>
        </w:rPr>
        <w:t>Pzp</w:t>
      </w:r>
      <w:proofErr w:type="spellEnd"/>
      <w:r w:rsidRPr="00310EF6">
        <w:rPr>
          <w:rFonts w:ascii="Verdana" w:hAnsi="Verdana"/>
          <w:sz w:val="18"/>
          <w:szCs w:val="18"/>
        </w:rPr>
        <w:t xml:space="preserve">, przesyłając jednocześnie jej odpis przeciwnikowi skargi. Złożenie skargi w placówce pocztowej operatora wyznaczonego w rozumieniu ustawy z dnia 23 listopada 2012 r. - Prawo pocztowe albo wysłanie na adres do doręczeń elektronicznych, o którym mowa w art. 2 pkt 1 ustawy z dnia 18. 11. 2020 r.  o doręczeniach elektronicznych, jest równoznaczne z jej wniesieniem. Prezes Krajowej Izby Odwoławczej przekazuje skargę wraz z aktami postępowania odwoławczego do sądu zamówień publicznych w terminie 7 dni od dnia jej otrzymania. </w:t>
      </w:r>
    </w:p>
    <w:p w14:paraId="4955C7C6" w14:textId="77777777" w:rsidR="00147D7F" w:rsidRPr="00310EF6" w:rsidRDefault="00147D7F" w:rsidP="00675B75">
      <w:pPr>
        <w:pStyle w:val="Akapitzlist"/>
        <w:keepNext/>
        <w:keepLines/>
        <w:numPr>
          <w:ilvl w:val="0"/>
          <w:numId w:val="33"/>
        </w:numPr>
        <w:spacing w:line="360" w:lineRule="auto"/>
        <w:ind w:left="426" w:right="-589" w:hanging="426"/>
        <w:contextualSpacing w:val="0"/>
        <w:jc w:val="both"/>
        <w:rPr>
          <w:rFonts w:ascii="Verdana" w:hAnsi="Verdana"/>
          <w:sz w:val="18"/>
          <w:szCs w:val="18"/>
        </w:rPr>
      </w:pPr>
      <w:r w:rsidRPr="00310EF6">
        <w:rPr>
          <w:rFonts w:ascii="Verdana" w:hAnsi="Verdana"/>
          <w:sz w:val="18"/>
          <w:szCs w:val="18"/>
        </w:rPr>
        <w:t xml:space="preserve">Szczegółowe informacje dotyczące środków ochrony prawnej określone są w Dziale IX „Środki ochrony prawnej” </w:t>
      </w:r>
      <w:proofErr w:type="spellStart"/>
      <w:r w:rsidRPr="00310EF6">
        <w:rPr>
          <w:rFonts w:ascii="Verdana" w:hAnsi="Verdana"/>
          <w:sz w:val="18"/>
          <w:szCs w:val="18"/>
        </w:rPr>
        <w:t>Pzp</w:t>
      </w:r>
      <w:proofErr w:type="spellEnd"/>
      <w:r w:rsidRPr="00310EF6">
        <w:rPr>
          <w:rFonts w:ascii="Verdana" w:hAnsi="Verdana"/>
          <w:sz w:val="18"/>
          <w:szCs w:val="18"/>
        </w:rPr>
        <w:t>.</w:t>
      </w:r>
    </w:p>
    <w:p w14:paraId="239519D2" w14:textId="77777777" w:rsidR="00802FF3" w:rsidRPr="00310EF6" w:rsidRDefault="00802FF3" w:rsidP="00675B75">
      <w:pPr>
        <w:pStyle w:val="Akapitzlist"/>
        <w:keepNext/>
        <w:keepLines/>
        <w:spacing w:line="360" w:lineRule="auto"/>
        <w:ind w:left="0"/>
        <w:rPr>
          <w:rFonts w:ascii="Verdana" w:hAnsi="Verdana"/>
          <w:b/>
          <w:sz w:val="18"/>
          <w:szCs w:val="18"/>
        </w:rPr>
      </w:pPr>
    </w:p>
    <w:tbl>
      <w:tblPr>
        <w:tblW w:w="9639" w:type="dxa"/>
        <w:tblInd w:w="-5" w:type="dxa"/>
        <w:tblLayout w:type="fixed"/>
        <w:tblCellMar>
          <w:top w:w="55" w:type="dxa"/>
          <w:left w:w="55" w:type="dxa"/>
          <w:bottom w:w="55" w:type="dxa"/>
          <w:right w:w="55" w:type="dxa"/>
        </w:tblCellMar>
        <w:tblLook w:val="0000" w:firstRow="0" w:lastRow="0" w:firstColumn="0" w:lastColumn="0" w:noHBand="0" w:noVBand="0"/>
      </w:tblPr>
      <w:tblGrid>
        <w:gridCol w:w="9639"/>
      </w:tblGrid>
      <w:tr w:rsidR="00802FF3" w:rsidRPr="00310EF6" w14:paraId="3730E1EE" w14:textId="77777777" w:rsidTr="008D5533">
        <w:trPr>
          <w:trHeight w:val="398"/>
        </w:trPr>
        <w:tc>
          <w:tcPr>
            <w:tcW w:w="963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A0C5BF7" w14:textId="77777777" w:rsidR="00802FF3" w:rsidRPr="00255B0E" w:rsidRDefault="00A13784" w:rsidP="00675B75">
            <w:pPr>
              <w:pStyle w:val="Nagwek1"/>
              <w:keepLines/>
              <w:numPr>
                <w:ilvl w:val="0"/>
                <w:numId w:val="30"/>
              </w:numPr>
              <w:shd w:val="clear" w:color="auto" w:fill="E7E6E6" w:themeFill="background2"/>
              <w:tabs>
                <w:tab w:val="left" w:pos="654"/>
              </w:tabs>
              <w:snapToGrid w:val="0"/>
              <w:ind w:left="0" w:right="0" w:firstLine="0"/>
              <w:jc w:val="both"/>
              <w:rPr>
                <w:b w:val="0"/>
                <w:smallCaps/>
                <w:sz w:val="20"/>
                <w:szCs w:val="20"/>
              </w:rPr>
            </w:pPr>
            <w:bookmarkStart w:id="8" w:name="_Toc166245665"/>
            <w:bookmarkStart w:id="9" w:name="_Toc395266106"/>
            <w:bookmarkStart w:id="10" w:name="_Toc65960016"/>
            <w:r w:rsidRPr="00255B0E">
              <w:rPr>
                <w:b w:val="0"/>
                <w:smallCaps/>
                <w:sz w:val="20"/>
                <w:szCs w:val="20"/>
              </w:rPr>
              <w:t>W</w:t>
            </w:r>
            <w:bookmarkEnd w:id="8"/>
            <w:bookmarkEnd w:id="9"/>
            <w:bookmarkEnd w:id="10"/>
            <w:r w:rsidRPr="00255B0E">
              <w:rPr>
                <w:b w:val="0"/>
                <w:smallCaps/>
                <w:sz w:val="20"/>
                <w:szCs w:val="20"/>
              </w:rPr>
              <w:t>ykaz załączników do niniejszej SWZ</w:t>
            </w:r>
          </w:p>
        </w:tc>
      </w:tr>
    </w:tbl>
    <w:p w14:paraId="69584113" w14:textId="77777777" w:rsidR="00802FF3" w:rsidRPr="00310EF6" w:rsidRDefault="00802FF3" w:rsidP="00675B75">
      <w:pPr>
        <w:keepNext/>
        <w:keepLines/>
        <w:spacing w:line="360" w:lineRule="auto"/>
        <w:jc w:val="both"/>
        <w:rPr>
          <w:rFonts w:ascii="Verdana" w:hAnsi="Verdana"/>
          <w:sz w:val="18"/>
          <w:szCs w:val="18"/>
        </w:rPr>
      </w:pPr>
    </w:p>
    <w:p w14:paraId="79C55907" w14:textId="34627656" w:rsidR="00802FF3" w:rsidRPr="00310EF6" w:rsidRDefault="00A13784" w:rsidP="00675B75">
      <w:pPr>
        <w:keepNext/>
        <w:keepLines/>
        <w:spacing w:line="360" w:lineRule="auto"/>
        <w:jc w:val="both"/>
        <w:rPr>
          <w:rFonts w:ascii="Verdana" w:hAnsi="Verdana"/>
          <w:sz w:val="18"/>
          <w:szCs w:val="18"/>
        </w:rPr>
      </w:pPr>
      <w:r w:rsidRPr="00310EF6">
        <w:rPr>
          <w:rFonts w:ascii="Verdana" w:hAnsi="Verdana"/>
          <w:sz w:val="18"/>
          <w:szCs w:val="18"/>
        </w:rPr>
        <w:t>Załącznikami do niniejszej SWZ są:</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26"/>
        <w:gridCol w:w="14"/>
        <w:gridCol w:w="7299"/>
      </w:tblGrid>
      <w:tr w:rsidR="00845689" w:rsidRPr="00310EF6" w14:paraId="3531CDCA" w14:textId="77777777" w:rsidTr="008D5533">
        <w:tc>
          <w:tcPr>
            <w:tcW w:w="2326" w:type="dxa"/>
          </w:tcPr>
          <w:p w14:paraId="04A06A4E" w14:textId="77777777" w:rsidR="00845689" w:rsidRPr="00310EF6" w:rsidRDefault="00845689" w:rsidP="00675B75">
            <w:pPr>
              <w:spacing w:line="360" w:lineRule="auto"/>
              <w:ind w:right="470"/>
              <w:jc w:val="center"/>
              <w:rPr>
                <w:rFonts w:ascii="Verdana" w:hAnsi="Verdana"/>
                <w:b/>
                <w:color w:val="000000" w:themeColor="text1"/>
                <w:sz w:val="18"/>
                <w:szCs w:val="18"/>
              </w:rPr>
            </w:pPr>
            <w:r w:rsidRPr="00310EF6">
              <w:rPr>
                <w:rFonts w:ascii="Verdana" w:hAnsi="Verdana"/>
                <w:b/>
                <w:color w:val="000000" w:themeColor="text1"/>
                <w:sz w:val="18"/>
                <w:szCs w:val="18"/>
              </w:rPr>
              <w:t>Oznaczenie Załącznika</w:t>
            </w:r>
          </w:p>
        </w:tc>
        <w:tc>
          <w:tcPr>
            <w:tcW w:w="7313" w:type="dxa"/>
            <w:gridSpan w:val="2"/>
          </w:tcPr>
          <w:p w14:paraId="191AD388" w14:textId="69CD83F8" w:rsidR="00845689" w:rsidRPr="00310EF6" w:rsidRDefault="00845689" w:rsidP="00675B75">
            <w:pPr>
              <w:spacing w:line="360" w:lineRule="auto"/>
              <w:ind w:right="470"/>
              <w:jc w:val="center"/>
              <w:rPr>
                <w:rFonts w:ascii="Verdana" w:hAnsi="Verdana"/>
                <w:color w:val="000000" w:themeColor="text1"/>
                <w:sz w:val="18"/>
                <w:szCs w:val="18"/>
              </w:rPr>
            </w:pPr>
            <w:r w:rsidRPr="00310EF6">
              <w:rPr>
                <w:rFonts w:ascii="Verdana" w:hAnsi="Verdana"/>
                <w:b/>
                <w:color w:val="000000" w:themeColor="text1"/>
                <w:sz w:val="18"/>
                <w:szCs w:val="18"/>
              </w:rPr>
              <w:t>Nazwa Załącznika</w:t>
            </w:r>
          </w:p>
        </w:tc>
      </w:tr>
      <w:tr w:rsidR="00845689" w:rsidRPr="00310EF6" w14:paraId="5DEFB165" w14:textId="77777777" w:rsidTr="008D5533">
        <w:trPr>
          <w:trHeight w:val="254"/>
        </w:trPr>
        <w:tc>
          <w:tcPr>
            <w:tcW w:w="2340" w:type="dxa"/>
            <w:gridSpan w:val="2"/>
            <w:vAlign w:val="center"/>
          </w:tcPr>
          <w:p w14:paraId="52B09FDD" w14:textId="191B561F" w:rsidR="00845689" w:rsidRPr="00310EF6" w:rsidRDefault="00845689" w:rsidP="00675B75">
            <w:pPr>
              <w:spacing w:line="360" w:lineRule="auto"/>
              <w:ind w:left="45" w:right="470"/>
              <w:jc w:val="center"/>
              <w:rPr>
                <w:rFonts w:ascii="Verdana" w:hAnsi="Verdana"/>
                <w:color w:val="000000" w:themeColor="text1"/>
                <w:sz w:val="18"/>
                <w:szCs w:val="18"/>
              </w:rPr>
            </w:pPr>
            <w:r w:rsidRPr="00310EF6">
              <w:rPr>
                <w:rFonts w:ascii="Verdana" w:hAnsi="Verdana"/>
                <w:color w:val="000000" w:themeColor="text1"/>
                <w:sz w:val="18"/>
                <w:szCs w:val="18"/>
              </w:rPr>
              <w:t>Załącznik nr 1</w:t>
            </w:r>
          </w:p>
        </w:tc>
        <w:tc>
          <w:tcPr>
            <w:tcW w:w="7299" w:type="dxa"/>
            <w:vAlign w:val="center"/>
          </w:tcPr>
          <w:p w14:paraId="4273577A" w14:textId="7E16BB9C" w:rsidR="00845689" w:rsidRPr="00310EF6" w:rsidRDefault="00845689" w:rsidP="00675B75">
            <w:pPr>
              <w:spacing w:line="360" w:lineRule="auto"/>
              <w:jc w:val="both"/>
              <w:rPr>
                <w:rFonts w:ascii="Verdana" w:hAnsi="Verdana"/>
                <w:caps/>
                <w:color w:val="000000" w:themeColor="text1"/>
                <w:sz w:val="18"/>
                <w:szCs w:val="18"/>
              </w:rPr>
            </w:pPr>
            <w:r w:rsidRPr="00310EF6">
              <w:rPr>
                <w:rFonts w:ascii="Verdana" w:hAnsi="Verdana"/>
                <w:color w:val="000000" w:themeColor="text1"/>
                <w:sz w:val="18"/>
                <w:szCs w:val="18"/>
              </w:rPr>
              <w:t>Wzór Formularza Ofertowego</w:t>
            </w:r>
            <w:r w:rsidR="00196745">
              <w:rPr>
                <w:rFonts w:ascii="Verdana" w:hAnsi="Verdana"/>
                <w:color w:val="000000" w:themeColor="text1"/>
                <w:sz w:val="18"/>
                <w:szCs w:val="18"/>
              </w:rPr>
              <w:t xml:space="preserve"> (dla części A – G)</w:t>
            </w:r>
          </w:p>
        </w:tc>
      </w:tr>
      <w:tr w:rsidR="00845689" w:rsidRPr="00310EF6" w14:paraId="4725273D" w14:textId="77777777" w:rsidTr="008D5533">
        <w:tc>
          <w:tcPr>
            <w:tcW w:w="2340" w:type="dxa"/>
            <w:gridSpan w:val="2"/>
            <w:tcBorders>
              <w:top w:val="single" w:sz="4" w:space="0" w:color="auto"/>
              <w:left w:val="single" w:sz="4" w:space="0" w:color="auto"/>
              <w:bottom w:val="single" w:sz="4" w:space="0" w:color="auto"/>
              <w:right w:val="single" w:sz="4" w:space="0" w:color="auto"/>
            </w:tcBorders>
            <w:vAlign w:val="center"/>
          </w:tcPr>
          <w:p w14:paraId="4F7553DF" w14:textId="6B402D40" w:rsidR="00845689" w:rsidRPr="00310EF6" w:rsidRDefault="00845689" w:rsidP="00675B75">
            <w:pPr>
              <w:spacing w:line="360" w:lineRule="auto"/>
              <w:ind w:right="470"/>
              <w:jc w:val="center"/>
              <w:rPr>
                <w:rFonts w:ascii="Verdana" w:hAnsi="Verdana"/>
                <w:color w:val="000000" w:themeColor="text1"/>
                <w:sz w:val="18"/>
                <w:szCs w:val="18"/>
              </w:rPr>
            </w:pPr>
            <w:r w:rsidRPr="00310EF6">
              <w:rPr>
                <w:rFonts w:ascii="Verdana" w:hAnsi="Verdana"/>
                <w:color w:val="000000" w:themeColor="text1"/>
                <w:sz w:val="18"/>
                <w:szCs w:val="18"/>
              </w:rPr>
              <w:t>Załącznik nr 2</w:t>
            </w:r>
          </w:p>
        </w:tc>
        <w:tc>
          <w:tcPr>
            <w:tcW w:w="7299" w:type="dxa"/>
            <w:tcBorders>
              <w:top w:val="single" w:sz="4" w:space="0" w:color="auto"/>
              <w:left w:val="single" w:sz="4" w:space="0" w:color="auto"/>
              <w:bottom w:val="single" w:sz="4" w:space="0" w:color="auto"/>
              <w:right w:val="single" w:sz="4" w:space="0" w:color="auto"/>
            </w:tcBorders>
            <w:vAlign w:val="center"/>
          </w:tcPr>
          <w:p w14:paraId="46A1C591" w14:textId="28D777F8" w:rsidR="00845689" w:rsidRPr="00310EF6" w:rsidRDefault="00845689" w:rsidP="00675B75">
            <w:pPr>
              <w:spacing w:line="360" w:lineRule="auto"/>
              <w:jc w:val="both"/>
              <w:rPr>
                <w:rFonts w:ascii="Verdana" w:hAnsi="Verdana"/>
                <w:color w:val="000000" w:themeColor="text1"/>
                <w:sz w:val="18"/>
                <w:szCs w:val="18"/>
              </w:rPr>
            </w:pPr>
            <w:r w:rsidRPr="00310EF6">
              <w:rPr>
                <w:rFonts w:ascii="Verdana" w:hAnsi="Verdana"/>
                <w:sz w:val="18"/>
                <w:szCs w:val="18"/>
              </w:rPr>
              <w:t xml:space="preserve">Opis przedmiotu zamówienia </w:t>
            </w:r>
            <w:r w:rsidR="00196745">
              <w:rPr>
                <w:rFonts w:ascii="Verdana" w:hAnsi="Verdana"/>
                <w:color w:val="000000" w:themeColor="text1"/>
                <w:sz w:val="18"/>
                <w:szCs w:val="18"/>
              </w:rPr>
              <w:t>(dla części A – G)</w:t>
            </w:r>
          </w:p>
        </w:tc>
      </w:tr>
      <w:tr w:rsidR="00845689" w:rsidRPr="00310EF6" w14:paraId="12B364F4" w14:textId="77777777" w:rsidTr="008D5533">
        <w:tc>
          <w:tcPr>
            <w:tcW w:w="2340" w:type="dxa"/>
            <w:gridSpan w:val="2"/>
            <w:tcBorders>
              <w:top w:val="single" w:sz="4" w:space="0" w:color="auto"/>
              <w:left w:val="single" w:sz="4" w:space="0" w:color="auto"/>
              <w:bottom w:val="single" w:sz="4" w:space="0" w:color="auto"/>
              <w:right w:val="single" w:sz="4" w:space="0" w:color="auto"/>
            </w:tcBorders>
            <w:vAlign w:val="center"/>
          </w:tcPr>
          <w:p w14:paraId="775F27A6" w14:textId="3868F9AC" w:rsidR="00845689" w:rsidRPr="00310EF6" w:rsidRDefault="00845689" w:rsidP="00675B75">
            <w:pPr>
              <w:spacing w:line="360" w:lineRule="auto"/>
              <w:ind w:right="470"/>
              <w:jc w:val="center"/>
              <w:rPr>
                <w:rFonts w:ascii="Verdana" w:hAnsi="Verdana"/>
                <w:color w:val="000000" w:themeColor="text1"/>
                <w:sz w:val="18"/>
                <w:szCs w:val="18"/>
              </w:rPr>
            </w:pPr>
            <w:r w:rsidRPr="00310EF6">
              <w:rPr>
                <w:rFonts w:ascii="Verdana" w:hAnsi="Verdana"/>
                <w:color w:val="000000" w:themeColor="text1"/>
                <w:sz w:val="18"/>
                <w:szCs w:val="18"/>
              </w:rPr>
              <w:t>Załącznik nr 3</w:t>
            </w:r>
          </w:p>
        </w:tc>
        <w:tc>
          <w:tcPr>
            <w:tcW w:w="7299" w:type="dxa"/>
            <w:tcBorders>
              <w:top w:val="single" w:sz="4" w:space="0" w:color="auto"/>
              <w:left w:val="single" w:sz="4" w:space="0" w:color="auto"/>
              <w:bottom w:val="single" w:sz="4" w:space="0" w:color="auto"/>
              <w:right w:val="single" w:sz="4" w:space="0" w:color="auto"/>
            </w:tcBorders>
            <w:vAlign w:val="center"/>
          </w:tcPr>
          <w:p w14:paraId="26DD4BD8" w14:textId="33D8CEDF" w:rsidR="00845689" w:rsidRPr="00310EF6" w:rsidRDefault="00845689" w:rsidP="00675B75">
            <w:pPr>
              <w:spacing w:line="360" w:lineRule="auto"/>
              <w:jc w:val="both"/>
              <w:rPr>
                <w:rFonts w:ascii="Verdana" w:hAnsi="Verdana"/>
                <w:sz w:val="18"/>
                <w:szCs w:val="18"/>
              </w:rPr>
            </w:pPr>
            <w:r w:rsidRPr="00310EF6">
              <w:rPr>
                <w:rFonts w:ascii="Verdana" w:hAnsi="Verdana"/>
                <w:sz w:val="18"/>
                <w:szCs w:val="18"/>
              </w:rPr>
              <w:t xml:space="preserve">Wzór </w:t>
            </w:r>
            <w:r w:rsidRPr="00310EF6">
              <w:rPr>
                <w:rFonts w:ascii="Verdana" w:hAnsi="Verdana"/>
                <w:color w:val="000000"/>
                <w:sz w:val="18"/>
                <w:szCs w:val="18"/>
              </w:rPr>
              <w:t>Oświadczenia w sprawie braku podstaw do wykluczenia oraz spełniania warunków udziału w postępowaniu</w:t>
            </w:r>
          </w:p>
        </w:tc>
      </w:tr>
      <w:tr w:rsidR="00845689" w:rsidRPr="00310EF6" w14:paraId="3B4B61CA" w14:textId="77777777" w:rsidTr="008D5533">
        <w:tc>
          <w:tcPr>
            <w:tcW w:w="2340" w:type="dxa"/>
            <w:gridSpan w:val="2"/>
            <w:tcBorders>
              <w:top w:val="single" w:sz="4" w:space="0" w:color="auto"/>
              <w:left w:val="single" w:sz="4" w:space="0" w:color="auto"/>
              <w:bottom w:val="single" w:sz="4" w:space="0" w:color="auto"/>
              <w:right w:val="single" w:sz="4" w:space="0" w:color="auto"/>
            </w:tcBorders>
            <w:vAlign w:val="center"/>
          </w:tcPr>
          <w:p w14:paraId="0734A30F" w14:textId="2D268564" w:rsidR="00845689" w:rsidRPr="00310EF6" w:rsidRDefault="00845689" w:rsidP="00675B75">
            <w:pPr>
              <w:spacing w:line="360" w:lineRule="auto"/>
              <w:ind w:right="470"/>
              <w:jc w:val="center"/>
              <w:rPr>
                <w:rFonts w:ascii="Verdana" w:hAnsi="Verdana"/>
                <w:color w:val="000000" w:themeColor="text1"/>
                <w:sz w:val="18"/>
                <w:szCs w:val="18"/>
              </w:rPr>
            </w:pPr>
            <w:r w:rsidRPr="00310EF6">
              <w:rPr>
                <w:rFonts w:ascii="Verdana" w:hAnsi="Verdana"/>
                <w:color w:val="000000" w:themeColor="text1"/>
                <w:sz w:val="18"/>
                <w:szCs w:val="18"/>
              </w:rPr>
              <w:t xml:space="preserve">Załącznik nr 4 </w:t>
            </w:r>
          </w:p>
        </w:tc>
        <w:tc>
          <w:tcPr>
            <w:tcW w:w="7299" w:type="dxa"/>
            <w:tcBorders>
              <w:top w:val="single" w:sz="4" w:space="0" w:color="auto"/>
              <w:left w:val="single" w:sz="4" w:space="0" w:color="auto"/>
              <w:bottom w:val="single" w:sz="4" w:space="0" w:color="auto"/>
              <w:right w:val="single" w:sz="4" w:space="0" w:color="auto"/>
            </w:tcBorders>
            <w:vAlign w:val="center"/>
          </w:tcPr>
          <w:p w14:paraId="4AF88677" w14:textId="0452F6DF" w:rsidR="00845689" w:rsidRPr="00310EF6" w:rsidRDefault="00845689" w:rsidP="00675B75">
            <w:pPr>
              <w:spacing w:line="360" w:lineRule="auto"/>
              <w:jc w:val="both"/>
              <w:rPr>
                <w:rFonts w:ascii="Verdana" w:hAnsi="Verdana"/>
                <w:color w:val="000000" w:themeColor="text1"/>
                <w:sz w:val="18"/>
                <w:szCs w:val="18"/>
              </w:rPr>
            </w:pPr>
            <w:r w:rsidRPr="00310EF6">
              <w:rPr>
                <w:rFonts w:ascii="Verdana" w:hAnsi="Verdana"/>
                <w:color w:val="000000" w:themeColor="text1"/>
                <w:sz w:val="18"/>
                <w:szCs w:val="18"/>
              </w:rPr>
              <w:t>Wzór umowy</w:t>
            </w:r>
          </w:p>
        </w:tc>
      </w:tr>
      <w:tr w:rsidR="00845689" w:rsidRPr="00310EF6" w14:paraId="582288B7" w14:textId="77777777" w:rsidTr="008D5533">
        <w:tc>
          <w:tcPr>
            <w:tcW w:w="2340" w:type="dxa"/>
            <w:gridSpan w:val="2"/>
            <w:tcBorders>
              <w:top w:val="single" w:sz="4" w:space="0" w:color="auto"/>
              <w:left w:val="single" w:sz="4" w:space="0" w:color="auto"/>
              <w:bottom w:val="single" w:sz="4" w:space="0" w:color="auto"/>
              <w:right w:val="single" w:sz="4" w:space="0" w:color="auto"/>
            </w:tcBorders>
            <w:vAlign w:val="center"/>
          </w:tcPr>
          <w:p w14:paraId="55F36510" w14:textId="355EC7F2" w:rsidR="00845689" w:rsidRPr="00310EF6" w:rsidRDefault="00845689" w:rsidP="00675B75">
            <w:pPr>
              <w:spacing w:line="360" w:lineRule="auto"/>
              <w:ind w:right="470"/>
              <w:jc w:val="center"/>
              <w:rPr>
                <w:rFonts w:ascii="Verdana" w:hAnsi="Verdana"/>
                <w:color w:val="000000" w:themeColor="text1"/>
                <w:sz w:val="18"/>
                <w:szCs w:val="18"/>
              </w:rPr>
            </w:pPr>
            <w:r w:rsidRPr="00310EF6">
              <w:rPr>
                <w:rFonts w:ascii="Verdana" w:hAnsi="Verdana"/>
                <w:color w:val="000000" w:themeColor="text1"/>
                <w:sz w:val="18"/>
                <w:szCs w:val="18"/>
              </w:rPr>
              <w:t>Załącznik nr 5</w:t>
            </w:r>
          </w:p>
        </w:tc>
        <w:tc>
          <w:tcPr>
            <w:tcW w:w="7299" w:type="dxa"/>
          </w:tcPr>
          <w:p w14:paraId="3CF9D9BA" w14:textId="4E5B1885" w:rsidR="00845689" w:rsidRPr="00310EF6" w:rsidRDefault="00845689" w:rsidP="00675B75">
            <w:pPr>
              <w:spacing w:line="360" w:lineRule="auto"/>
              <w:jc w:val="both"/>
              <w:rPr>
                <w:rFonts w:ascii="Verdana" w:hAnsi="Verdana"/>
                <w:color w:val="000000" w:themeColor="text1"/>
                <w:sz w:val="18"/>
                <w:szCs w:val="18"/>
              </w:rPr>
            </w:pPr>
            <w:r w:rsidRPr="00310EF6">
              <w:rPr>
                <w:rFonts w:ascii="Verdana" w:hAnsi="Verdana"/>
                <w:sz w:val="18"/>
                <w:szCs w:val="18"/>
              </w:rPr>
              <w:t>Wzór Oświadczenia Wykonawców wspólnie ubiegających się o udzielenie zamówienia</w:t>
            </w:r>
          </w:p>
        </w:tc>
      </w:tr>
      <w:tr w:rsidR="00845689" w:rsidRPr="00310EF6" w14:paraId="5DB6E160" w14:textId="77777777" w:rsidTr="008D5533">
        <w:tc>
          <w:tcPr>
            <w:tcW w:w="2340" w:type="dxa"/>
            <w:gridSpan w:val="2"/>
            <w:tcBorders>
              <w:top w:val="single" w:sz="4" w:space="0" w:color="auto"/>
              <w:left w:val="single" w:sz="4" w:space="0" w:color="auto"/>
              <w:bottom w:val="single" w:sz="4" w:space="0" w:color="auto"/>
              <w:right w:val="single" w:sz="4" w:space="0" w:color="auto"/>
            </w:tcBorders>
            <w:vAlign w:val="center"/>
          </w:tcPr>
          <w:p w14:paraId="3FE3ADA5" w14:textId="7FE6F215" w:rsidR="00845689" w:rsidRPr="00310EF6" w:rsidRDefault="00845689" w:rsidP="00675B75">
            <w:pPr>
              <w:spacing w:line="360" w:lineRule="auto"/>
              <w:ind w:right="470"/>
              <w:jc w:val="center"/>
              <w:rPr>
                <w:rFonts w:ascii="Verdana" w:hAnsi="Verdana"/>
                <w:color w:val="000000" w:themeColor="text1"/>
                <w:sz w:val="18"/>
                <w:szCs w:val="18"/>
              </w:rPr>
            </w:pPr>
            <w:r w:rsidRPr="00310EF6">
              <w:rPr>
                <w:rFonts w:ascii="Verdana" w:hAnsi="Verdana"/>
                <w:color w:val="000000" w:themeColor="text1"/>
                <w:sz w:val="18"/>
                <w:szCs w:val="18"/>
              </w:rPr>
              <w:t>Załącznik nr 6</w:t>
            </w:r>
          </w:p>
        </w:tc>
        <w:tc>
          <w:tcPr>
            <w:tcW w:w="7299" w:type="dxa"/>
          </w:tcPr>
          <w:p w14:paraId="5FFF3C3D" w14:textId="037BBE1A" w:rsidR="00845689" w:rsidRPr="00310EF6" w:rsidRDefault="00845689" w:rsidP="00675B75">
            <w:pPr>
              <w:spacing w:line="360" w:lineRule="auto"/>
              <w:jc w:val="both"/>
              <w:rPr>
                <w:rFonts w:ascii="Verdana" w:hAnsi="Verdana"/>
                <w:color w:val="000000" w:themeColor="text1"/>
                <w:sz w:val="18"/>
                <w:szCs w:val="18"/>
              </w:rPr>
            </w:pPr>
            <w:r w:rsidRPr="00310EF6">
              <w:rPr>
                <w:rFonts w:ascii="Verdana" w:hAnsi="Verdana"/>
                <w:sz w:val="18"/>
                <w:szCs w:val="18"/>
              </w:rPr>
              <w:t>Wzór Zobowiązania podmiotu udostępniającego</w:t>
            </w:r>
            <w:r w:rsidRPr="00310EF6">
              <w:rPr>
                <w:rFonts w:ascii="Verdana" w:eastAsiaTheme="minorHAnsi" w:hAnsi="Verdana" w:cs="Arial"/>
                <w:bCs/>
                <w:sz w:val="18"/>
                <w:szCs w:val="18"/>
                <w:lang w:eastAsia="en-US"/>
              </w:rPr>
              <w:t xml:space="preserve"> zasoby</w:t>
            </w:r>
          </w:p>
        </w:tc>
      </w:tr>
      <w:tr w:rsidR="00845689" w:rsidRPr="00310EF6" w14:paraId="01DBB3D4" w14:textId="77777777" w:rsidTr="007B3240">
        <w:tc>
          <w:tcPr>
            <w:tcW w:w="2340" w:type="dxa"/>
            <w:gridSpan w:val="2"/>
            <w:tcBorders>
              <w:top w:val="single" w:sz="4" w:space="0" w:color="auto"/>
              <w:left w:val="single" w:sz="4" w:space="0" w:color="auto"/>
              <w:bottom w:val="single" w:sz="4" w:space="0" w:color="auto"/>
              <w:right w:val="single" w:sz="4" w:space="0" w:color="auto"/>
            </w:tcBorders>
            <w:vAlign w:val="center"/>
          </w:tcPr>
          <w:p w14:paraId="4BF10B52" w14:textId="24E41899" w:rsidR="00845689" w:rsidRPr="00310EF6" w:rsidRDefault="00845689" w:rsidP="00675B75">
            <w:pPr>
              <w:spacing w:line="360" w:lineRule="auto"/>
              <w:ind w:right="470"/>
              <w:jc w:val="center"/>
              <w:rPr>
                <w:rFonts w:ascii="Verdana" w:hAnsi="Verdana"/>
                <w:color w:val="000000" w:themeColor="text1"/>
                <w:sz w:val="18"/>
                <w:szCs w:val="18"/>
              </w:rPr>
            </w:pPr>
            <w:r w:rsidRPr="00310EF6">
              <w:rPr>
                <w:rFonts w:ascii="Verdana" w:hAnsi="Verdana"/>
                <w:color w:val="000000" w:themeColor="text1"/>
                <w:sz w:val="18"/>
                <w:szCs w:val="18"/>
              </w:rPr>
              <w:t>Załącznik nr 7</w:t>
            </w:r>
          </w:p>
        </w:tc>
        <w:tc>
          <w:tcPr>
            <w:tcW w:w="7299" w:type="dxa"/>
            <w:tcBorders>
              <w:top w:val="nil"/>
              <w:bottom w:val="single" w:sz="4" w:space="0" w:color="auto"/>
            </w:tcBorders>
          </w:tcPr>
          <w:p w14:paraId="7B90ECDC" w14:textId="67DE57CA" w:rsidR="00845689" w:rsidRPr="00310EF6" w:rsidRDefault="00845689" w:rsidP="00675B75">
            <w:pPr>
              <w:spacing w:line="360" w:lineRule="auto"/>
              <w:jc w:val="both"/>
              <w:rPr>
                <w:rFonts w:ascii="Verdana" w:hAnsi="Verdana" w:cs="Arial"/>
                <w:color w:val="000000" w:themeColor="text1"/>
                <w:sz w:val="18"/>
                <w:szCs w:val="18"/>
              </w:rPr>
            </w:pPr>
            <w:r w:rsidRPr="00310EF6">
              <w:rPr>
                <w:rFonts w:ascii="Verdana" w:hAnsi="Verdana"/>
                <w:color w:val="000000"/>
                <w:sz w:val="18"/>
                <w:szCs w:val="18"/>
              </w:rPr>
              <w:t xml:space="preserve">Wzór Wykazu doświadczenia zawodowego </w:t>
            </w:r>
            <w:r w:rsidR="00147D7F" w:rsidRPr="00310EF6">
              <w:rPr>
                <w:rFonts w:ascii="Verdana" w:hAnsi="Verdana"/>
                <w:color w:val="000000"/>
                <w:sz w:val="18"/>
                <w:szCs w:val="18"/>
              </w:rPr>
              <w:t>trener</w:t>
            </w:r>
            <w:r w:rsidR="005D7C3E">
              <w:rPr>
                <w:rFonts w:ascii="Verdana" w:hAnsi="Verdana"/>
                <w:color w:val="000000"/>
                <w:sz w:val="18"/>
                <w:szCs w:val="18"/>
              </w:rPr>
              <w:t xml:space="preserve">a/trenerów </w:t>
            </w:r>
            <w:r w:rsidR="005D7C3E">
              <w:rPr>
                <w:rFonts w:ascii="Verdana" w:hAnsi="Verdana"/>
                <w:color w:val="000000" w:themeColor="text1"/>
                <w:sz w:val="18"/>
                <w:szCs w:val="18"/>
              </w:rPr>
              <w:t>(dla części A – G)</w:t>
            </w:r>
            <w:r w:rsidRPr="00310EF6">
              <w:rPr>
                <w:rFonts w:ascii="Verdana" w:hAnsi="Verdana"/>
                <w:color w:val="000000"/>
                <w:sz w:val="18"/>
                <w:szCs w:val="18"/>
              </w:rPr>
              <w:t xml:space="preserve"> </w:t>
            </w:r>
          </w:p>
        </w:tc>
      </w:tr>
      <w:tr w:rsidR="007B3240" w:rsidRPr="00310EF6" w14:paraId="2419246F" w14:textId="77777777" w:rsidTr="007B3240">
        <w:tc>
          <w:tcPr>
            <w:tcW w:w="2340" w:type="dxa"/>
            <w:gridSpan w:val="2"/>
            <w:tcBorders>
              <w:top w:val="single" w:sz="4" w:space="0" w:color="auto"/>
              <w:left w:val="single" w:sz="4" w:space="0" w:color="auto"/>
              <w:bottom w:val="single" w:sz="4" w:space="0" w:color="auto"/>
              <w:right w:val="single" w:sz="4" w:space="0" w:color="auto"/>
            </w:tcBorders>
            <w:vAlign w:val="center"/>
          </w:tcPr>
          <w:p w14:paraId="59545C90" w14:textId="15B7518D" w:rsidR="007B3240" w:rsidRPr="00310EF6" w:rsidRDefault="007B3240" w:rsidP="00675B75">
            <w:pPr>
              <w:spacing w:line="360" w:lineRule="auto"/>
              <w:ind w:right="470"/>
              <w:jc w:val="center"/>
              <w:rPr>
                <w:rFonts w:ascii="Verdana" w:hAnsi="Verdana"/>
                <w:color w:val="000000" w:themeColor="text1"/>
                <w:sz w:val="18"/>
                <w:szCs w:val="18"/>
              </w:rPr>
            </w:pPr>
            <w:r w:rsidRPr="00310EF6">
              <w:rPr>
                <w:rFonts w:ascii="Verdana" w:hAnsi="Verdana"/>
                <w:color w:val="000000" w:themeColor="text1"/>
                <w:sz w:val="18"/>
                <w:szCs w:val="18"/>
              </w:rPr>
              <w:t xml:space="preserve">Załącznik nr </w:t>
            </w:r>
            <w:r>
              <w:rPr>
                <w:rFonts w:ascii="Verdana" w:hAnsi="Verdana"/>
                <w:color w:val="000000" w:themeColor="text1"/>
                <w:sz w:val="18"/>
                <w:szCs w:val="18"/>
              </w:rPr>
              <w:t>8</w:t>
            </w:r>
          </w:p>
        </w:tc>
        <w:tc>
          <w:tcPr>
            <w:tcW w:w="7299" w:type="dxa"/>
            <w:tcBorders>
              <w:top w:val="single" w:sz="4" w:space="0" w:color="auto"/>
            </w:tcBorders>
          </w:tcPr>
          <w:p w14:paraId="146FE7B7" w14:textId="2E860BB1" w:rsidR="007B3240" w:rsidRPr="00310EF6" w:rsidRDefault="007B3240" w:rsidP="00675B75">
            <w:pPr>
              <w:spacing w:line="360" w:lineRule="auto"/>
              <w:jc w:val="both"/>
              <w:rPr>
                <w:rFonts w:ascii="Verdana" w:hAnsi="Verdana"/>
                <w:color w:val="000000"/>
                <w:sz w:val="18"/>
                <w:szCs w:val="18"/>
              </w:rPr>
            </w:pPr>
            <w:r w:rsidRPr="007B3240">
              <w:rPr>
                <w:rFonts w:ascii="Verdana" w:hAnsi="Verdana"/>
                <w:color w:val="000000"/>
                <w:sz w:val="18"/>
                <w:szCs w:val="18"/>
              </w:rPr>
              <w:t>Standardy dotyczące kosztów w projekcie - Wykaz maksymalnych stawek w zakresie niektórych wydatków finansowanych w ramach PO WER</w:t>
            </w:r>
          </w:p>
        </w:tc>
      </w:tr>
    </w:tbl>
    <w:p w14:paraId="406281E8" w14:textId="08C3B419" w:rsidR="00845689" w:rsidRDefault="00845689" w:rsidP="00675B75">
      <w:pPr>
        <w:keepNext/>
        <w:keepLines/>
        <w:spacing w:after="60" w:line="240" w:lineRule="exact"/>
        <w:jc w:val="both"/>
        <w:rPr>
          <w:rFonts w:ascii="Verdana" w:hAnsi="Verdana"/>
          <w:sz w:val="18"/>
          <w:szCs w:val="18"/>
        </w:rPr>
      </w:pPr>
    </w:p>
    <w:p w14:paraId="4019AE95" w14:textId="2B725792" w:rsidR="00AF39BF" w:rsidRDefault="00AF39BF" w:rsidP="00675B75">
      <w:pPr>
        <w:pStyle w:val="Akapitzlist"/>
        <w:keepNext/>
        <w:keepLines/>
        <w:tabs>
          <w:tab w:val="left" w:pos="851"/>
        </w:tabs>
        <w:ind w:left="0"/>
        <w:jc w:val="both"/>
        <w:rPr>
          <w:rFonts w:ascii="Verdana" w:hAnsi="Verdana"/>
          <w:b/>
          <w:sz w:val="18"/>
          <w:szCs w:val="18"/>
        </w:rPr>
      </w:pPr>
    </w:p>
    <w:p w14:paraId="2C28692C" w14:textId="64B663C1" w:rsidR="0071323D" w:rsidRPr="0071323D" w:rsidRDefault="0071323D" w:rsidP="00675B75">
      <w:pPr>
        <w:keepNext/>
        <w:keepLines/>
        <w:ind w:left="4253" w:right="-589"/>
        <w:jc w:val="both"/>
        <w:rPr>
          <w:rFonts w:ascii="Verdana" w:hAnsi="Verdana"/>
          <w:b/>
          <w:bCs/>
          <w:iCs/>
          <w:color w:val="000000" w:themeColor="text1"/>
          <w:sz w:val="18"/>
          <w:szCs w:val="18"/>
        </w:rPr>
      </w:pPr>
      <w:r w:rsidRPr="0071323D">
        <w:rPr>
          <w:rFonts w:ascii="Verdana" w:hAnsi="Verdana"/>
          <w:b/>
          <w:bCs/>
          <w:iCs/>
          <w:color w:val="000000" w:themeColor="text1"/>
          <w:sz w:val="18"/>
          <w:szCs w:val="18"/>
        </w:rPr>
        <w:t>Zatwierdzam</w:t>
      </w:r>
    </w:p>
    <w:p w14:paraId="25578DD5" w14:textId="3DD9A379" w:rsidR="0071323D" w:rsidRPr="0071323D" w:rsidRDefault="0071323D" w:rsidP="00675B75">
      <w:pPr>
        <w:keepNext/>
        <w:keepLines/>
        <w:ind w:left="4253" w:right="-589"/>
        <w:jc w:val="both"/>
        <w:rPr>
          <w:rFonts w:ascii="Verdana" w:hAnsi="Verdana"/>
          <w:b/>
          <w:bCs/>
          <w:iCs/>
          <w:color w:val="000000" w:themeColor="text1"/>
          <w:sz w:val="18"/>
          <w:szCs w:val="18"/>
        </w:rPr>
      </w:pPr>
      <w:r w:rsidRPr="0071323D">
        <w:rPr>
          <w:rFonts w:ascii="Verdana" w:hAnsi="Verdana"/>
          <w:b/>
          <w:bCs/>
          <w:iCs/>
          <w:color w:val="000000" w:themeColor="text1"/>
          <w:sz w:val="18"/>
          <w:szCs w:val="18"/>
        </w:rPr>
        <w:t>Z upoważnienia Rektora UMW</w:t>
      </w:r>
    </w:p>
    <w:p w14:paraId="1EDD2CF3" w14:textId="0AF9062E" w:rsidR="005D7C3E" w:rsidRPr="000D5040" w:rsidRDefault="005D7C3E" w:rsidP="00675B75">
      <w:pPr>
        <w:keepNext/>
        <w:keepLines/>
        <w:ind w:left="4253" w:right="-589"/>
        <w:jc w:val="both"/>
        <w:rPr>
          <w:rFonts w:ascii="Verdana" w:hAnsi="Verdana"/>
          <w:b/>
          <w:sz w:val="18"/>
          <w:szCs w:val="18"/>
        </w:rPr>
      </w:pPr>
      <w:r w:rsidRPr="000D5040">
        <w:rPr>
          <w:rFonts w:ascii="Verdana" w:hAnsi="Verdana"/>
          <w:b/>
          <w:sz w:val="18"/>
          <w:szCs w:val="18"/>
        </w:rPr>
        <w:t xml:space="preserve">Zastępca Dyrektora Generalnego ds. Organizacyjnych </w:t>
      </w:r>
    </w:p>
    <w:p w14:paraId="26122B83" w14:textId="7FC606FC" w:rsidR="005D7C3E" w:rsidRPr="000D5040" w:rsidRDefault="005D7C3E" w:rsidP="00675B75">
      <w:pPr>
        <w:keepNext/>
        <w:keepLines/>
        <w:tabs>
          <w:tab w:val="left" w:pos="6375"/>
        </w:tabs>
        <w:ind w:left="3686"/>
        <w:jc w:val="both"/>
        <w:rPr>
          <w:rFonts w:ascii="Verdana" w:hAnsi="Verdana"/>
          <w:b/>
          <w:sz w:val="18"/>
          <w:szCs w:val="18"/>
        </w:rPr>
      </w:pPr>
    </w:p>
    <w:p w14:paraId="221C1423" w14:textId="2742EFE4" w:rsidR="005D7C3E" w:rsidRDefault="005D7C3E" w:rsidP="00675B75">
      <w:pPr>
        <w:keepNext/>
        <w:keepLines/>
        <w:ind w:left="3686"/>
        <w:jc w:val="both"/>
        <w:rPr>
          <w:rFonts w:ascii="Verdana" w:hAnsi="Verdana"/>
          <w:b/>
          <w:sz w:val="18"/>
          <w:szCs w:val="18"/>
        </w:rPr>
      </w:pPr>
    </w:p>
    <w:p w14:paraId="4DF9B5F3" w14:textId="77777777" w:rsidR="005D7C3E" w:rsidRPr="000D5040" w:rsidRDefault="005D7C3E" w:rsidP="00675B75">
      <w:pPr>
        <w:keepNext/>
        <w:keepLines/>
        <w:ind w:left="3686"/>
        <w:jc w:val="both"/>
        <w:rPr>
          <w:rFonts w:ascii="Verdana" w:hAnsi="Verdana"/>
          <w:b/>
          <w:sz w:val="18"/>
          <w:szCs w:val="18"/>
        </w:rPr>
      </w:pPr>
    </w:p>
    <w:p w14:paraId="2A3D4A7F" w14:textId="77777777" w:rsidR="005D7C3E" w:rsidRPr="000D5040" w:rsidRDefault="005D7C3E" w:rsidP="00675B75">
      <w:pPr>
        <w:keepNext/>
        <w:keepLines/>
        <w:ind w:left="3686"/>
        <w:jc w:val="both"/>
        <w:rPr>
          <w:rFonts w:ascii="Verdana" w:hAnsi="Verdana"/>
          <w:b/>
          <w:sz w:val="18"/>
          <w:szCs w:val="18"/>
        </w:rPr>
      </w:pPr>
    </w:p>
    <w:p w14:paraId="0574BC5C" w14:textId="06580EC6" w:rsidR="00802FF3" w:rsidRDefault="005D7C3E" w:rsidP="00675B75">
      <w:pPr>
        <w:keepNext/>
        <w:keepLines/>
        <w:ind w:left="4253"/>
        <w:jc w:val="both"/>
        <w:rPr>
          <w:rFonts w:ascii="Verdana" w:hAnsi="Verdana"/>
          <w:b/>
          <w:bCs/>
          <w:sz w:val="18"/>
          <w:szCs w:val="18"/>
        </w:rPr>
      </w:pPr>
      <w:r>
        <w:rPr>
          <w:rFonts w:ascii="Verdana" w:hAnsi="Verdana"/>
          <w:b/>
          <w:sz w:val="18"/>
          <w:szCs w:val="18"/>
        </w:rPr>
        <w:t>m</w:t>
      </w:r>
      <w:r w:rsidRPr="000D5040">
        <w:rPr>
          <w:rFonts w:ascii="Verdana" w:hAnsi="Verdana"/>
          <w:b/>
          <w:sz w:val="18"/>
          <w:szCs w:val="18"/>
        </w:rPr>
        <w:t xml:space="preserve">gr Patryk </w:t>
      </w:r>
      <w:proofErr w:type="spellStart"/>
      <w:r w:rsidRPr="000D5040">
        <w:rPr>
          <w:rFonts w:ascii="Verdana" w:hAnsi="Verdana"/>
          <w:b/>
          <w:sz w:val="18"/>
          <w:szCs w:val="18"/>
        </w:rPr>
        <w:t>Hebrowski</w:t>
      </w:r>
      <w:proofErr w:type="spellEnd"/>
      <w:r>
        <w:t xml:space="preserve"> </w:t>
      </w:r>
      <w:r w:rsidR="00A13784">
        <w:br w:type="page"/>
      </w:r>
    </w:p>
    <w:p w14:paraId="1DE36EA4" w14:textId="095DA7C5" w:rsidR="00802FF3" w:rsidRDefault="007A5639" w:rsidP="00675B75">
      <w:pPr>
        <w:pStyle w:val="Nagwek3"/>
        <w:keepLines/>
        <w:ind w:right="0"/>
        <w:jc w:val="left"/>
        <w:rPr>
          <w:color w:val="000000"/>
        </w:rPr>
      </w:pPr>
      <w:r>
        <w:rPr>
          <w:color w:val="000000"/>
          <w:shd w:val="clear" w:color="auto" w:fill="FFFFFF"/>
        </w:rPr>
        <w:lastRenderedPageBreak/>
        <w:t>AZ</w:t>
      </w:r>
      <w:r w:rsidR="00B1501F">
        <w:rPr>
          <w:color w:val="000000"/>
          <w:shd w:val="clear" w:color="auto" w:fill="FFFFFF"/>
        </w:rPr>
        <w:t>P</w:t>
      </w:r>
      <w:r>
        <w:rPr>
          <w:color w:val="000000"/>
          <w:shd w:val="clear" w:color="auto" w:fill="FFFFFF"/>
        </w:rPr>
        <w:t>-260-</w:t>
      </w:r>
      <w:r w:rsidR="002706A9">
        <w:rPr>
          <w:color w:val="000000"/>
          <w:shd w:val="clear" w:color="auto" w:fill="FFFFFF"/>
        </w:rPr>
        <w:t>TP</w:t>
      </w:r>
      <w:r w:rsidR="00B1501F">
        <w:rPr>
          <w:color w:val="000000"/>
          <w:shd w:val="clear" w:color="auto" w:fill="FFFFFF"/>
        </w:rPr>
        <w:t>-</w:t>
      </w:r>
      <w:r w:rsidR="007A3A2C">
        <w:rPr>
          <w:color w:val="000000"/>
          <w:shd w:val="clear" w:color="auto" w:fill="FFFFFF"/>
        </w:rPr>
        <w:t>24</w:t>
      </w:r>
      <w:r w:rsidR="00A13784">
        <w:rPr>
          <w:color w:val="000000"/>
          <w:shd w:val="clear" w:color="auto" w:fill="FFFFFF"/>
        </w:rPr>
        <w:t>/2</w:t>
      </w:r>
      <w:r w:rsidR="007A3A2C">
        <w:rPr>
          <w:color w:val="000000"/>
          <w:shd w:val="clear" w:color="auto" w:fill="FFFFFF"/>
        </w:rPr>
        <w:t>2</w:t>
      </w:r>
      <w:r w:rsidR="00845689">
        <w:rPr>
          <w:color w:val="000000"/>
        </w:rPr>
        <w:t xml:space="preserve"> </w:t>
      </w:r>
      <w:r w:rsidR="00845689">
        <w:rPr>
          <w:color w:val="000000"/>
        </w:rPr>
        <w:tab/>
      </w:r>
      <w:r w:rsidR="00845689">
        <w:rPr>
          <w:color w:val="000000"/>
        </w:rPr>
        <w:tab/>
      </w:r>
      <w:r w:rsidR="00845689">
        <w:rPr>
          <w:color w:val="000000"/>
        </w:rPr>
        <w:tab/>
      </w:r>
      <w:r w:rsidR="00845689">
        <w:rPr>
          <w:color w:val="000000"/>
        </w:rPr>
        <w:tab/>
      </w:r>
      <w:r w:rsidR="00845689">
        <w:rPr>
          <w:color w:val="000000"/>
        </w:rPr>
        <w:tab/>
      </w:r>
      <w:r w:rsidR="00845689">
        <w:rPr>
          <w:color w:val="000000"/>
        </w:rPr>
        <w:tab/>
      </w:r>
      <w:r w:rsidR="004E19F2">
        <w:rPr>
          <w:color w:val="000000"/>
        </w:rPr>
        <w:tab/>
      </w:r>
      <w:r w:rsidR="00845689">
        <w:rPr>
          <w:color w:val="000000"/>
        </w:rPr>
        <w:t>Załącznik nr 1</w:t>
      </w:r>
      <w:r w:rsidR="004E19F2">
        <w:rPr>
          <w:color w:val="000000"/>
        </w:rPr>
        <w:t>A</w:t>
      </w:r>
      <w:r w:rsidR="00A13784">
        <w:rPr>
          <w:color w:val="000000"/>
        </w:rPr>
        <w:t xml:space="preserve"> do SWZ</w:t>
      </w:r>
    </w:p>
    <w:p w14:paraId="39185D46" w14:textId="77777777" w:rsidR="00802FF3" w:rsidRDefault="00802FF3" w:rsidP="00675B75">
      <w:pPr>
        <w:keepNext/>
        <w:keepLines/>
        <w:pBdr>
          <w:top w:val="single" w:sz="4" w:space="1" w:color="000000"/>
          <w:left w:val="single" w:sz="4" w:space="4" w:color="000000"/>
          <w:bottom w:val="single" w:sz="4" w:space="1" w:color="000000"/>
          <w:right w:val="single" w:sz="4" w:space="4" w:color="000000"/>
        </w:pBdr>
        <w:shd w:val="clear" w:color="auto" w:fill="DEEAF6" w:themeFill="accent1" w:themeFillTint="33"/>
        <w:spacing w:line="240" w:lineRule="exact"/>
        <w:jc w:val="center"/>
        <w:rPr>
          <w:rFonts w:ascii="Verdana" w:hAnsi="Verdana"/>
          <w:b/>
          <w:color w:val="000000"/>
          <w:sz w:val="18"/>
          <w:szCs w:val="18"/>
        </w:rPr>
      </w:pPr>
    </w:p>
    <w:p w14:paraId="76BF1C25" w14:textId="77777777" w:rsidR="00802FF3" w:rsidRDefault="00A13784" w:rsidP="00675B75">
      <w:pPr>
        <w:keepNext/>
        <w:keepLines/>
        <w:pBdr>
          <w:top w:val="single" w:sz="4" w:space="1" w:color="000000"/>
          <w:left w:val="single" w:sz="4" w:space="4" w:color="000000"/>
          <w:bottom w:val="single" w:sz="4" w:space="1" w:color="000000"/>
          <w:right w:val="single" w:sz="4" w:space="4" w:color="000000"/>
        </w:pBdr>
        <w:shd w:val="clear" w:color="auto" w:fill="DEEAF6" w:themeFill="accent1" w:themeFillTint="33"/>
        <w:spacing w:line="240" w:lineRule="exact"/>
        <w:jc w:val="center"/>
        <w:rPr>
          <w:color w:val="000000"/>
        </w:rPr>
      </w:pPr>
      <w:r>
        <w:rPr>
          <w:rFonts w:ascii="Verdana" w:hAnsi="Verdana"/>
          <w:b/>
          <w:color w:val="000000"/>
          <w:sz w:val="18"/>
          <w:szCs w:val="18"/>
        </w:rPr>
        <w:t>FORMULARZ OFERTOWY</w:t>
      </w:r>
    </w:p>
    <w:p w14:paraId="1CA7AFDB" w14:textId="77777777" w:rsidR="00802FF3" w:rsidRDefault="00802FF3" w:rsidP="00675B75">
      <w:pPr>
        <w:keepNext/>
        <w:keepLines/>
        <w:pBdr>
          <w:top w:val="single" w:sz="4" w:space="1" w:color="000000"/>
          <w:left w:val="single" w:sz="4" w:space="4" w:color="000000"/>
          <w:bottom w:val="single" w:sz="4" w:space="1" w:color="000000"/>
          <w:right w:val="single" w:sz="4" w:space="4" w:color="000000"/>
        </w:pBdr>
        <w:shd w:val="clear" w:color="auto" w:fill="DEEAF6" w:themeFill="accent1" w:themeFillTint="33"/>
        <w:spacing w:line="240" w:lineRule="exact"/>
        <w:jc w:val="center"/>
        <w:rPr>
          <w:rFonts w:ascii="Verdana" w:hAnsi="Verdana"/>
          <w:b/>
          <w:color w:val="000000"/>
          <w:sz w:val="18"/>
          <w:szCs w:val="18"/>
        </w:rPr>
      </w:pPr>
    </w:p>
    <w:p w14:paraId="68121423" w14:textId="77777777" w:rsidR="00802FF3" w:rsidRDefault="00802FF3" w:rsidP="00675B75">
      <w:pPr>
        <w:keepNext/>
        <w:keepLines/>
        <w:spacing w:line="240" w:lineRule="exact"/>
        <w:jc w:val="both"/>
        <w:rPr>
          <w:rFonts w:ascii="Verdana" w:hAnsi="Verdana"/>
          <w:b/>
          <w:bCs/>
          <w:color w:val="000000"/>
          <w:sz w:val="18"/>
          <w:szCs w:val="18"/>
        </w:rPr>
      </w:pPr>
    </w:p>
    <w:p w14:paraId="24F5CC99" w14:textId="77777777" w:rsidR="00802FF3" w:rsidRDefault="00A13784" w:rsidP="00675B75">
      <w:pPr>
        <w:keepNext/>
        <w:keepLines/>
        <w:spacing w:line="240" w:lineRule="exact"/>
        <w:ind w:right="-589"/>
        <w:rPr>
          <w:color w:val="000000"/>
        </w:rPr>
      </w:pPr>
      <w:r>
        <w:rPr>
          <w:rFonts w:ascii="Verdana" w:hAnsi="Verdana"/>
          <w:color w:val="000000"/>
          <w:sz w:val="18"/>
          <w:szCs w:val="18"/>
        </w:rPr>
        <w:t xml:space="preserve">Zarejestrowana nazwa Wykonawcy: </w:t>
      </w:r>
    </w:p>
    <w:p w14:paraId="04B6E05A" w14:textId="77777777" w:rsidR="00802FF3" w:rsidRDefault="00802FF3" w:rsidP="00675B75">
      <w:pPr>
        <w:keepNext/>
        <w:keepLines/>
        <w:spacing w:line="240" w:lineRule="exact"/>
        <w:ind w:right="-589"/>
        <w:rPr>
          <w:rFonts w:ascii="Verdana" w:hAnsi="Verdana"/>
          <w:color w:val="000000"/>
          <w:sz w:val="18"/>
          <w:szCs w:val="18"/>
        </w:rPr>
      </w:pPr>
    </w:p>
    <w:p w14:paraId="76C99D35" w14:textId="79B58770" w:rsidR="00802FF3" w:rsidRDefault="00A13784" w:rsidP="00675B75">
      <w:pPr>
        <w:keepNext/>
        <w:keepLines/>
        <w:spacing w:line="240" w:lineRule="exact"/>
        <w:ind w:right="-589"/>
        <w:rPr>
          <w:color w:val="000000"/>
        </w:rPr>
      </w:pPr>
      <w:r>
        <w:rPr>
          <w:rFonts w:ascii="Verdana" w:hAnsi="Verdana"/>
          <w:iCs/>
          <w:color w:val="000000"/>
          <w:sz w:val="18"/>
          <w:szCs w:val="18"/>
        </w:rPr>
        <w:t>………………………………………………………………........................................................</w:t>
      </w:r>
      <w:r w:rsidR="00845689">
        <w:rPr>
          <w:rFonts w:ascii="Verdana" w:hAnsi="Verdana"/>
          <w:iCs/>
          <w:color w:val="000000"/>
          <w:sz w:val="18"/>
          <w:szCs w:val="18"/>
        </w:rPr>
        <w:t>............................</w:t>
      </w:r>
    </w:p>
    <w:p w14:paraId="2FA0E328" w14:textId="77777777" w:rsidR="00802FF3" w:rsidRDefault="00A13784" w:rsidP="00675B75">
      <w:pPr>
        <w:keepNext/>
        <w:keepLines/>
        <w:spacing w:line="240" w:lineRule="exact"/>
        <w:ind w:right="-589"/>
        <w:rPr>
          <w:color w:val="000000"/>
        </w:rPr>
      </w:pPr>
      <w:r>
        <w:rPr>
          <w:rFonts w:ascii="Verdana" w:hAnsi="Verdana"/>
          <w:iCs/>
          <w:color w:val="000000"/>
          <w:sz w:val="18"/>
          <w:szCs w:val="18"/>
        </w:rPr>
        <w:t xml:space="preserve">Adres Wykonawcy: </w:t>
      </w:r>
    </w:p>
    <w:p w14:paraId="4A373465" w14:textId="77777777" w:rsidR="00802FF3" w:rsidRDefault="00802FF3" w:rsidP="00675B75">
      <w:pPr>
        <w:keepNext/>
        <w:keepLines/>
        <w:spacing w:line="240" w:lineRule="exact"/>
        <w:ind w:right="-589"/>
        <w:rPr>
          <w:rFonts w:ascii="Verdana" w:hAnsi="Verdana"/>
          <w:iCs/>
          <w:color w:val="000000"/>
          <w:sz w:val="18"/>
          <w:szCs w:val="18"/>
        </w:rPr>
      </w:pPr>
    </w:p>
    <w:p w14:paraId="42E1EFBE" w14:textId="495FC936" w:rsidR="00802FF3" w:rsidRDefault="00A13784" w:rsidP="00675B75">
      <w:pPr>
        <w:keepNext/>
        <w:keepLines/>
        <w:spacing w:line="240" w:lineRule="exact"/>
        <w:ind w:right="-589"/>
        <w:rPr>
          <w:color w:val="000000"/>
        </w:rPr>
      </w:pPr>
      <w:r>
        <w:rPr>
          <w:rFonts w:ascii="Verdana" w:hAnsi="Verdana"/>
          <w:iCs/>
          <w:color w:val="000000"/>
          <w:sz w:val="18"/>
          <w:szCs w:val="18"/>
        </w:rPr>
        <w:t>………………………………………………………………........................................................</w:t>
      </w:r>
      <w:r w:rsidR="00845689">
        <w:rPr>
          <w:rFonts w:ascii="Verdana" w:hAnsi="Verdana"/>
          <w:iCs/>
          <w:color w:val="000000"/>
          <w:sz w:val="18"/>
          <w:szCs w:val="18"/>
        </w:rPr>
        <w:t>............................</w:t>
      </w:r>
    </w:p>
    <w:p w14:paraId="70B718D3" w14:textId="77777777" w:rsidR="00802FF3" w:rsidRDefault="00A13784" w:rsidP="00675B75">
      <w:pPr>
        <w:keepNext/>
        <w:keepLines/>
        <w:spacing w:line="240" w:lineRule="exact"/>
        <w:ind w:right="-22"/>
        <w:jc w:val="both"/>
        <w:rPr>
          <w:color w:val="000000"/>
        </w:rPr>
      </w:pPr>
      <w:r>
        <w:rPr>
          <w:rFonts w:ascii="Verdana" w:hAnsi="Verdana"/>
          <w:iCs/>
          <w:color w:val="000000"/>
          <w:sz w:val="18"/>
          <w:szCs w:val="18"/>
        </w:rPr>
        <w:t>Nazwiska osób po stronie Wykonawcy uprawnionych do jego reprezentowania przy sporządzaniu niniejszej oferty:</w:t>
      </w:r>
    </w:p>
    <w:p w14:paraId="3B403776" w14:textId="77777777" w:rsidR="00802FF3" w:rsidRDefault="00802FF3" w:rsidP="00675B75">
      <w:pPr>
        <w:keepNext/>
        <w:keepLines/>
        <w:spacing w:line="240" w:lineRule="exact"/>
        <w:ind w:right="-589"/>
        <w:jc w:val="both"/>
        <w:rPr>
          <w:rFonts w:ascii="Verdana" w:hAnsi="Verdana"/>
          <w:iCs/>
          <w:color w:val="000000"/>
          <w:sz w:val="18"/>
          <w:szCs w:val="18"/>
          <w:lang w:val="de-DE"/>
        </w:rPr>
      </w:pPr>
    </w:p>
    <w:p w14:paraId="299C776B" w14:textId="38E15740" w:rsidR="00802FF3" w:rsidRDefault="00A13784" w:rsidP="00675B75">
      <w:pPr>
        <w:keepNext/>
        <w:keepLines/>
        <w:spacing w:line="240" w:lineRule="exact"/>
        <w:ind w:right="-589"/>
        <w:rPr>
          <w:color w:val="000000"/>
        </w:rPr>
      </w:pPr>
      <w:r>
        <w:rPr>
          <w:rFonts w:ascii="Verdana" w:hAnsi="Verdana"/>
          <w:iCs/>
          <w:color w:val="000000"/>
          <w:sz w:val="18"/>
          <w:szCs w:val="18"/>
          <w:lang w:val="en-US"/>
        </w:rPr>
        <w:t>………………………………………………………………........................................................</w:t>
      </w:r>
      <w:r w:rsidR="00845689">
        <w:rPr>
          <w:rFonts w:ascii="Verdana" w:hAnsi="Verdana"/>
          <w:iCs/>
          <w:color w:val="000000"/>
          <w:sz w:val="18"/>
          <w:szCs w:val="18"/>
          <w:lang w:val="en-US"/>
        </w:rPr>
        <w:t>............................</w:t>
      </w:r>
    </w:p>
    <w:p w14:paraId="729E1DA2" w14:textId="77777777" w:rsidR="00802FF3" w:rsidRDefault="00802FF3" w:rsidP="00675B75">
      <w:pPr>
        <w:keepNext/>
        <w:keepLines/>
        <w:spacing w:line="240" w:lineRule="exact"/>
        <w:ind w:right="-589"/>
        <w:jc w:val="both"/>
        <w:rPr>
          <w:rFonts w:ascii="Verdana" w:hAnsi="Verdana"/>
          <w:iCs/>
          <w:color w:val="000000"/>
          <w:sz w:val="18"/>
          <w:szCs w:val="18"/>
          <w:lang w:val="de-DE"/>
        </w:rPr>
      </w:pPr>
    </w:p>
    <w:p w14:paraId="36E3C0EB" w14:textId="34F0DB6E" w:rsidR="00802FF3" w:rsidRDefault="00A13784" w:rsidP="00675B75">
      <w:pPr>
        <w:keepNext/>
        <w:keepLines/>
        <w:spacing w:line="240" w:lineRule="exact"/>
        <w:ind w:right="-589"/>
        <w:rPr>
          <w:color w:val="000000"/>
        </w:rPr>
      </w:pPr>
      <w:r>
        <w:rPr>
          <w:rFonts w:ascii="Verdana" w:hAnsi="Verdana"/>
          <w:iCs/>
          <w:color w:val="000000"/>
          <w:sz w:val="18"/>
          <w:szCs w:val="18"/>
          <w:lang w:val="de-DE"/>
        </w:rPr>
        <w:t>NIP ..</w:t>
      </w:r>
      <w:r w:rsidR="00845689">
        <w:rPr>
          <w:rFonts w:ascii="Verdana" w:hAnsi="Verdana"/>
          <w:iCs/>
          <w:color w:val="000000"/>
          <w:sz w:val="18"/>
          <w:szCs w:val="18"/>
          <w:lang w:val="de-DE"/>
        </w:rPr>
        <w:t>...............................</w:t>
      </w:r>
      <w:r>
        <w:rPr>
          <w:rFonts w:ascii="Verdana" w:hAnsi="Verdana"/>
          <w:iCs/>
          <w:color w:val="000000"/>
          <w:sz w:val="18"/>
          <w:szCs w:val="18"/>
          <w:lang w:val="de-DE"/>
        </w:rPr>
        <w:t xml:space="preserve">   </w:t>
      </w:r>
      <w:proofErr w:type="spellStart"/>
      <w:r>
        <w:rPr>
          <w:rFonts w:ascii="Verdana" w:hAnsi="Verdana"/>
          <w:iCs/>
          <w:color w:val="000000"/>
          <w:sz w:val="18"/>
          <w:szCs w:val="18"/>
          <w:lang w:val="de-DE"/>
        </w:rPr>
        <w:t>Regon</w:t>
      </w:r>
      <w:proofErr w:type="spellEnd"/>
      <w:r>
        <w:rPr>
          <w:rFonts w:ascii="Verdana" w:hAnsi="Verdana"/>
          <w:iCs/>
          <w:color w:val="000000"/>
          <w:sz w:val="18"/>
          <w:szCs w:val="18"/>
          <w:lang w:val="de-DE"/>
        </w:rPr>
        <w:t xml:space="preserve"> ........</w:t>
      </w:r>
      <w:r w:rsidR="00845689">
        <w:rPr>
          <w:rFonts w:ascii="Verdana" w:hAnsi="Verdana"/>
          <w:iCs/>
          <w:color w:val="000000"/>
          <w:sz w:val="18"/>
          <w:szCs w:val="18"/>
          <w:lang w:val="de-DE"/>
        </w:rPr>
        <w:t>..............................</w:t>
      </w:r>
      <w:r>
        <w:rPr>
          <w:rFonts w:ascii="Verdana" w:hAnsi="Verdana"/>
          <w:iCs/>
          <w:color w:val="000000"/>
          <w:sz w:val="18"/>
          <w:szCs w:val="18"/>
          <w:lang w:val="de-DE"/>
        </w:rPr>
        <w:t xml:space="preserve">   Tel .........</w:t>
      </w:r>
      <w:r w:rsidR="00845689">
        <w:rPr>
          <w:rFonts w:ascii="Verdana" w:hAnsi="Verdana"/>
          <w:iCs/>
          <w:color w:val="000000"/>
          <w:sz w:val="18"/>
          <w:szCs w:val="18"/>
          <w:lang w:val="de-DE"/>
        </w:rPr>
        <w:t>...............................</w:t>
      </w:r>
    </w:p>
    <w:p w14:paraId="5A6CD4F5" w14:textId="77777777" w:rsidR="00802FF3" w:rsidRDefault="00802FF3" w:rsidP="00675B75">
      <w:pPr>
        <w:pStyle w:val="Akapitzlist"/>
        <w:keepNext/>
        <w:keepLines/>
        <w:spacing w:line="240" w:lineRule="exact"/>
        <w:ind w:left="0" w:right="-589"/>
        <w:rPr>
          <w:rFonts w:ascii="Verdana" w:hAnsi="Verdana"/>
          <w:iCs/>
          <w:color w:val="000000"/>
          <w:sz w:val="18"/>
          <w:szCs w:val="18"/>
          <w:lang w:val="de-DE"/>
        </w:rPr>
      </w:pPr>
    </w:p>
    <w:p w14:paraId="1C328FD3" w14:textId="3281B45B" w:rsidR="00802FF3" w:rsidRDefault="00A13784" w:rsidP="00675B75">
      <w:pPr>
        <w:keepNext/>
        <w:keepLines/>
        <w:spacing w:after="60" w:line="240" w:lineRule="exact"/>
        <w:ind w:right="-589"/>
        <w:rPr>
          <w:rFonts w:ascii="Verdana" w:hAnsi="Verdana"/>
          <w:sz w:val="18"/>
          <w:szCs w:val="18"/>
        </w:rPr>
      </w:pPr>
      <w:r>
        <w:rPr>
          <w:rFonts w:ascii="Verdana" w:hAnsi="Verdana"/>
          <w:iCs/>
          <w:sz w:val="18"/>
          <w:szCs w:val="18"/>
          <w:lang w:val="de-DE"/>
        </w:rPr>
        <w:t xml:space="preserve">Fax </w:t>
      </w:r>
      <w:r w:rsidR="00845689">
        <w:rPr>
          <w:rFonts w:ascii="Verdana" w:hAnsi="Verdana"/>
          <w:iCs/>
          <w:sz w:val="18"/>
          <w:szCs w:val="18"/>
          <w:lang w:val="de-DE"/>
        </w:rPr>
        <w:t>..............................</w:t>
      </w:r>
      <w:r>
        <w:rPr>
          <w:rFonts w:ascii="Verdana" w:hAnsi="Verdana"/>
          <w:iCs/>
          <w:sz w:val="18"/>
          <w:szCs w:val="18"/>
          <w:lang w:val="de-DE"/>
        </w:rPr>
        <w:t xml:space="preserve">.   </w:t>
      </w:r>
      <w:proofErr w:type="spellStart"/>
      <w:r>
        <w:rPr>
          <w:rFonts w:ascii="Verdana" w:hAnsi="Verdana"/>
          <w:iCs/>
          <w:sz w:val="18"/>
          <w:szCs w:val="18"/>
          <w:lang w:val="de-DE"/>
        </w:rPr>
        <w:t>E-ma</w:t>
      </w:r>
      <w:r>
        <w:rPr>
          <w:rFonts w:ascii="Verdana" w:hAnsi="Verdana"/>
          <w:sz w:val="18"/>
          <w:szCs w:val="18"/>
          <w:lang w:val="de-DE"/>
        </w:rPr>
        <w:t>il</w:t>
      </w:r>
      <w:proofErr w:type="spellEnd"/>
      <w:r>
        <w:rPr>
          <w:rFonts w:ascii="Verdana" w:hAnsi="Verdana"/>
          <w:sz w:val="18"/>
          <w:szCs w:val="18"/>
          <w:lang w:val="de-DE"/>
        </w:rPr>
        <w:t xml:space="preserve"> ….....................................   </w:t>
      </w:r>
      <w:r>
        <w:rPr>
          <w:rFonts w:ascii="Verdana" w:hAnsi="Verdana"/>
          <w:sz w:val="18"/>
          <w:szCs w:val="18"/>
        </w:rPr>
        <w:t>www ......................................</w:t>
      </w:r>
    </w:p>
    <w:p w14:paraId="5AC45CCE" w14:textId="77777777" w:rsidR="00802FF3" w:rsidRDefault="00802FF3" w:rsidP="00675B75">
      <w:pPr>
        <w:keepNext/>
        <w:keepLines/>
        <w:spacing w:line="240" w:lineRule="exact"/>
        <w:ind w:right="-589"/>
        <w:jc w:val="both"/>
        <w:rPr>
          <w:rFonts w:ascii="Verdana" w:hAnsi="Verdana"/>
          <w:b/>
          <w:bCs/>
          <w:sz w:val="18"/>
          <w:szCs w:val="18"/>
        </w:rPr>
      </w:pPr>
    </w:p>
    <w:p w14:paraId="3A292BCB" w14:textId="77777777" w:rsidR="00802FF3" w:rsidRDefault="00A13784" w:rsidP="00675B75">
      <w:pPr>
        <w:keepNext/>
        <w:keepLines/>
        <w:spacing w:after="60"/>
        <w:ind w:right="-589"/>
        <w:jc w:val="both"/>
        <w:rPr>
          <w:rFonts w:ascii="Verdana" w:hAnsi="Verdana"/>
          <w:sz w:val="18"/>
          <w:szCs w:val="18"/>
        </w:rPr>
      </w:pPr>
      <w:r>
        <w:rPr>
          <w:rFonts w:ascii="Verdana" w:hAnsi="Verdana"/>
          <w:sz w:val="18"/>
          <w:szCs w:val="18"/>
        </w:rPr>
        <w:t>Oferujemy wykonanie przedmiotu zamówienia na następujących warunkach:</w:t>
      </w:r>
    </w:p>
    <w:p w14:paraId="68EA72CA" w14:textId="77777777" w:rsidR="001C1D4B" w:rsidRPr="001C1D4B" w:rsidRDefault="001C1D4B" w:rsidP="00675B75">
      <w:pPr>
        <w:ind w:right="-24" w:firstLine="284"/>
        <w:rPr>
          <w:rFonts w:ascii="Verdana" w:hAnsi="Verdana"/>
          <w:iCs/>
          <w:color w:val="000000" w:themeColor="text1"/>
          <w:sz w:val="18"/>
          <w:szCs w:val="18"/>
          <w:lang w:val="de-DE"/>
        </w:rPr>
      </w:pPr>
    </w:p>
    <w:tbl>
      <w:tblPr>
        <w:tblW w:w="10349" w:type="dxa"/>
        <w:tblInd w:w="-289" w:type="dxa"/>
        <w:tblLayout w:type="fixed"/>
        <w:tblLook w:val="0000" w:firstRow="0" w:lastRow="0" w:firstColumn="0" w:lastColumn="0" w:noHBand="0" w:noVBand="0"/>
      </w:tblPr>
      <w:tblGrid>
        <w:gridCol w:w="425"/>
        <w:gridCol w:w="3544"/>
        <w:gridCol w:w="1276"/>
        <w:gridCol w:w="1276"/>
        <w:gridCol w:w="1276"/>
        <w:gridCol w:w="850"/>
        <w:gridCol w:w="1702"/>
      </w:tblGrid>
      <w:tr w:rsidR="00BF22C0" w:rsidRPr="001C1D4B" w14:paraId="7E00E0CD" w14:textId="77777777" w:rsidTr="00BF22C0">
        <w:trPr>
          <w:cantSplit/>
          <w:trHeight w:hRule="exact" w:val="1216"/>
        </w:trPr>
        <w:tc>
          <w:tcPr>
            <w:tcW w:w="426" w:type="dxa"/>
            <w:tcBorders>
              <w:top w:val="single" w:sz="4" w:space="0" w:color="000000"/>
              <w:left w:val="single" w:sz="4" w:space="0" w:color="000000"/>
              <w:bottom w:val="single" w:sz="4" w:space="0" w:color="auto"/>
            </w:tcBorders>
          </w:tcPr>
          <w:p w14:paraId="05428E9F" w14:textId="77777777" w:rsidR="00BF22C0" w:rsidRPr="001C1D4B" w:rsidRDefault="00BF22C0" w:rsidP="00675B75">
            <w:pPr>
              <w:tabs>
                <w:tab w:val="left" w:pos="0"/>
              </w:tabs>
              <w:snapToGrid w:val="0"/>
              <w:ind w:right="-23"/>
              <w:rPr>
                <w:rFonts w:ascii="Verdana" w:hAnsi="Verdana"/>
                <w:sz w:val="16"/>
                <w:szCs w:val="16"/>
              </w:rPr>
            </w:pPr>
            <w:r w:rsidRPr="001C1D4B">
              <w:rPr>
                <w:rFonts w:ascii="Verdana" w:hAnsi="Verdana"/>
                <w:sz w:val="16"/>
                <w:szCs w:val="16"/>
              </w:rPr>
              <w:t>Lp.</w:t>
            </w:r>
          </w:p>
        </w:tc>
        <w:tc>
          <w:tcPr>
            <w:tcW w:w="3544" w:type="dxa"/>
            <w:tcBorders>
              <w:top w:val="single" w:sz="4" w:space="0" w:color="000000"/>
              <w:left w:val="single" w:sz="4" w:space="0" w:color="000000"/>
              <w:bottom w:val="single" w:sz="4" w:space="0" w:color="auto"/>
              <w:right w:val="single" w:sz="4" w:space="0" w:color="auto"/>
            </w:tcBorders>
          </w:tcPr>
          <w:p w14:paraId="18B627C2" w14:textId="126C2822" w:rsidR="00BF22C0" w:rsidRPr="001C1D4B" w:rsidRDefault="00BF22C0" w:rsidP="00675B75">
            <w:pPr>
              <w:tabs>
                <w:tab w:val="left" w:pos="72"/>
                <w:tab w:val="left" w:pos="9072"/>
              </w:tabs>
              <w:snapToGrid w:val="0"/>
              <w:ind w:right="-23"/>
              <w:jc w:val="center"/>
              <w:outlineLvl w:val="2"/>
              <w:rPr>
                <w:rFonts w:ascii="Verdana" w:hAnsi="Verdana"/>
                <w:bCs/>
                <w:sz w:val="18"/>
                <w:szCs w:val="18"/>
              </w:rPr>
            </w:pPr>
            <w:r w:rsidRPr="001C1D4B">
              <w:rPr>
                <w:rFonts w:ascii="Verdana" w:hAnsi="Verdana"/>
                <w:sz w:val="18"/>
                <w:szCs w:val="18"/>
              </w:rPr>
              <w:t>Nazwa przedmiotu zamówienia</w:t>
            </w:r>
          </w:p>
        </w:tc>
        <w:tc>
          <w:tcPr>
            <w:tcW w:w="1276" w:type="dxa"/>
            <w:tcBorders>
              <w:top w:val="single" w:sz="4" w:space="0" w:color="000000"/>
              <w:left w:val="single" w:sz="4" w:space="0" w:color="auto"/>
              <w:bottom w:val="single" w:sz="4" w:space="0" w:color="auto"/>
              <w:right w:val="single" w:sz="4" w:space="0" w:color="auto"/>
            </w:tcBorders>
          </w:tcPr>
          <w:p w14:paraId="1BCB9319" w14:textId="71FEDD01" w:rsidR="00BF22C0" w:rsidRPr="001C1D4B" w:rsidRDefault="00BF22C0" w:rsidP="00675B75">
            <w:pPr>
              <w:tabs>
                <w:tab w:val="left" w:pos="72"/>
                <w:tab w:val="left" w:pos="9072"/>
              </w:tabs>
              <w:snapToGrid w:val="0"/>
              <w:ind w:right="-23"/>
              <w:rPr>
                <w:rFonts w:ascii="Verdana" w:hAnsi="Verdana"/>
                <w:sz w:val="18"/>
                <w:szCs w:val="20"/>
              </w:rPr>
            </w:pPr>
            <w:r w:rsidRPr="009A1A8C">
              <w:rPr>
                <w:rFonts w:ascii="Verdana" w:hAnsi="Verdana"/>
                <w:bCs/>
                <w:color w:val="000000" w:themeColor="text1"/>
                <w:sz w:val="16"/>
                <w:szCs w:val="16"/>
              </w:rPr>
              <w:t>Cena netto PLN za 1 osobę szkoloną</w:t>
            </w:r>
          </w:p>
        </w:tc>
        <w:tc>
          <w:tcPr>
            <w:tcW w:w="1276" w:type="dxa"/>
            <w:tcBorders>
              <w:top w:val="single" w:sz="4" w:space="0" w:color="000000"/>
              <w:left w:val="single" w:sz="4" w:space="0" w:color="auto"/>
              <w:bottom w:val="single" w:sz="4" w:space="0" w:color="auto"/>
              <w:right w:val="single" w:sz="4" w:space="0" w:color="auto"/>
            </w:tcBorders>
          </w:tcPr>
          <w:p w14:paraId="78B63311" w14:textId="7709EA42" w:rsidR="00BF22C0" w:rsidRPr="001C1D4B" w:rsidRDefault="00BF22C0" w:rsidP="00675B75">
            <w:pPr>
              <w:tabs>
                <w:tab w:val="left" w:pos="72"/>
                <w:tab w:val="left" w:pos="9072"/>
              </w:tabs>
              <w:snapToGrid w:val="0"/>
              <w:ind w:right="-23"/>
              <w:rPr>
                <w:rFonts w:ascii="Verdana" w:hAnsi="Verdana"/>
                <w:sz w:val="18"/>
                <w:szCs w:val="20"/>
              </w:rPr>
            </w:pPr>
            <w:r w:rsidRPr="009A1A8C">
              <w:rPr>
                <w:rFonts w:ascii="Verdana" w:hAnsi="Verdana"/>
                <w:bCs/>
                <w:color w:val="000000" w:themeColor="text1"/>
                <w:sz w:val="16"/>
                <w:szCs w:val="16"/>
              </w:rPr>
              <w:t>Maksymalna liczba osób szkolonych</w:t>
            </w:r>
          </w:p>
        </w:tc>
        <w:tc>
          <w:tcPr>
            <w:tcW w:w="1276" w:type="dxa"/>
            <w:tcBorders>
              <w:top w:val="single" w:sz="4" w:space="0" w:color="000000"/>
              <w:left w:val="single" w:sz="4" w:space="0" w:color="auto"/>
              <w:bottom w:val="single" w:sz="4" w:space="0" w:color="auto"/>
              <w:right w:val="single" w:sz="4" w:space="0" w:color="auto"/>
            </w:tcBorders>
          </w:tcPr>
          <w:p w14:paraId="29B8D7CD" w14:textId="3C67E482" w:rsidR="00BF22C0" w:rsidRPr="001C1D4B" w:rsidRDefault="00BF22C0" w:rsidP="00675B75">
            <w:pPr>
              <w:tabs>
                <w:tab w:val="left" w:pos="72"/>
                <w:tab w:val="left" w:pos="9072"/>
              </w:tabs>
              <w:snapToGrid w:val="0"/>
              <w:ind w:right="-23"/>
              <w:rPr>
                <w:rFonts w:ascii="Verdana" w:hAnsi="Verdana"/>
                <w:sz w:val="18"/>
                <w:szCs w:val="20"/>
              </w:rPr>
            </w:pPr>
            <w:r w:rsidRPr="001C1D4B">
              <w:rPr>
                <w:rFonts w:ascii="Verdana" w:hAnsi="Verdana"/>
                <w:sz w:val="18"/>
                <w:szCs w:val="20"/>
              </w:rPr>
              <w:t xml:space="preserve">Wartość  </w:t>
            </w:r>
          </w:p>
          <w:p w14:paraId="333BAC0A" w14:textId="77777777" w:rsidR="00BF22C0" w:rsidRPr="001C1D4B" w:rsidRDefault="00BF22C0" w:rsidP="00675B75">
            <w:pPr>
              <w:tabs>
                <w:tab w:val="left" w:pos="72"/>
                <w:tab w:val="left" w:pos="9072"/>
              </w:tabs>
              <w:snapToGrid w:val="0"/>
              <w:ind w:right="-23"/>
              <w:rPr>
                <w:rFonts w:ascii="Verdana" w:hAnsi="Verdana"/>
                <w:sz w:val="18"/>
                <w:szCs w:val="20"/>
              </w:rPr>
            </w:pPr>
            <w:r w:rsidRPr="001C1D4B">
              <w:rPr>
                <w:rFonts w:ascii="Verdana" w:hAnsi="Verdana"/>
                <w:sz w:val="18"/>
                <w:szCs w:val="20"/>
              </w:rPr>
              <w:t>netto PLN</w:t>
            </w:r>
          </w:p>
        </w:tc>
        <w:tc>
          <w:tcPr>
            <w:tcW w:w="850" w:type="dxa"/>
            <w:tcBorders>
              <w:top w:val="single" w:sz="4" w:space="0" w:color="000000"/>
              <w:left w:val="single" w:sz="4" w:space="0" w:color="auto"/>
              <w:bottom w:val="single" w:sz="4" w:space="0" w:color="000000"/>
            </w:tcBorders>
          </w:tcPr>
          <w:p w14:paraId="1343C9F0" w14:textId="77777777" w:rsidR="00BF22C0" w:rsidRPr="001C1D4B" w:rsidRDefault="00BF22C0" w:rsidP="00675B75">
            <w:pPr>
              <w:ind w:left="-28" w:right="-23"/>
              <w:jc w:val="center"/>
              <w:rPr>
                <w:rFonts w:ascii="Verdana" w:hAnsi="Verdana" w:cs="Arial"/>
                <w:sz w:val="18"/>
                <w:szCs w:val="20"/>
              </w:rPr>
            </w:pPr>
            <w:r w:rsidRPr="001C1D4B">
              <w:rPr>
                <w:rFonts w:ascii="Verdana" w:hAnsi="Verdana" w:cs="Arial"/>
                <w:sz w:val="18"/>
                <w:szCs w:val="20"/>
              </w:rPr>
              <w:t>Stawka</w:t>
            </w:r>
          </w:p>
          <w:p w14:paraId="47A7326F" w14:textId="4F581736" w:rsidR="00BF22C0" w:rsidRPr="001C1D4B" w:rsidRDefault="00BF22C0" w:rsidP="00675B75">
            <w:pPr>
              <w:ind w:left="-28" w:right="-23"/>
              <w:jc w:val="center"/>
              <w:rPr>
                <w:rFonts w:ascii="Verdana" w:hAnsi="Verdana"/>
                <w:sz w:val="18"/>
                <w:szCs w:val="20"/>
              </w:rPr>
            </w:pPr>
            <w:r w:rsidRPr="001C1D4B">
              <w:rPr>
                <w:rFonts w:ascii="Verdana" w:hAnsi="Verdana" w:cs="Arial"/>
                <w:sz w:val="18"/>
                <w:szCs w:val="20"/>
              </w:rPr>
              <w:t>VAT</w:t>
            </w:r>
          </w:p>
        </w:tc>
        <w:tc>
          <w:tcPr>
            <w:tcW w:w="1701" w:type="dxa"/>
            <w:tcBorders>
              <w:top w:val="single" w:sz="4" w:space="0" w:color="000000"/>
              <w:left w:val="single" w:sz="4" w:space="0" w:color="000000"/>
              <w:bottom w:val="single" w:sz="4" w:space="0" w:color="000000"/>
              <w:right w:val="single" w:sz="4" w:space="0" w:color="000000"/>
            </w:tcBorders>
          </w:tcPr>
          <w:p w14:paraId="74469946" w14:textId="77777777" w:rsidR="00BF22C0" w:rsidRPr="001C1D4B" w:rsidRDefault="00BF22C0" w:rsidP="00675B75">
            <w:pPr>
              <w:snapToGrid w:val="0"/>
              <w:ind w:right="-23"/>
              <w:rPr>
                <w:rFonts w:ascii="Verdana" w:hAnsi="Verdana"/>
                <w:sz w:val="18"/>
                <w:szCs w:val="20"/>
              </w:rPr>
            </w:pPr>
            <w:r w:rsidRPr="001C1D4B">
              <w:rPr>
                <w:rFonts w:ascii="Verdana" w:hAnsi="Verdana"/>
                <w:sz w:val="18"/>
                <w:szCs w:val="20"/>
              </w:rPr>
              <w:t xml:space="preserve">Wartość </w:t>
            </w:r>
          </w:p>
          <w:p w14:paraId="5373012C" w14:textId="77777777" w:rsidR="00BF22C0" w:rsidRPr="001C1D4B" w:rsidRDefault="00BF22C0" w:rsidP="00675B75">
            <w:pPr>
              <w:snapToGrid w:val="0"/>
              <w:ind w:right="-23"/>
              <w:rPr>
                <w:rFonts w:ascii="Verdana" w:hAnsi="Verdana"/>
                <w:sz w:val="18"/>
                <w:szCs w:val="20"/>
              </w:rPr>
            </w:pPr>
            <w:r w:rsidRPr="001C1D4B">
              <w:rPr>
                <w:rFonts w:ascii="Verdana" w:hAnsi="Verdana"/>
                <w:sz w:val="18"/>
                <w:szCs w:val="20"/>
              </w:rPr>
              <w:t xml:space="preserve">brutto PLN </w:t>
            </w:r>
          </w:p>
        </w:tc>
      </w:tr>
      <w:tr w:rsidR="00BF22C0" w:rsidRPr="001C1D4B" w14:paraId="35BF3221" w14:textId="77777777" w:rsidTr="00BF22C0">
        <w:trPr>
          <w:cantSplit/>
          <w:trHeight w:hRule="exact" w:val="830"/>
        </w:trPr>
        <w:tc>
          <w:tcPr>
            <w:tcW w:w="426" w:type="dxa"/>
            <w:tcBorders>
              <w:top w:val="single" w:sz="4" w:space="0" w:color="000000"/>
              <w:left w:val="single" w:sz="4" w:space="0" w:color="000000"/>
              <w:bottom w:val="single" w:sz="4" w:space="0" w:color="auto"/>
            </w:tcBorders>
          </w:tcPr>
          <w:p w14:paraId="02BD274A" w14:textId="77777777" w:rsidR="00BF22C0" w:rsidRPr="001C1D4B" w:rsidRDefault="00BF22C0" w:rsidP="00675B75">
            <w:pPr>
              <w:snapToGrid w:val="0"/>
              <w:ind w:right="-24"/>
              <w:rPr>
                <w:rFonts w:ascii="Verdana" w:hAnsi="Verdana"/>
                <w:sz w:val="18"/>
                <w:szCs w:val="18"/>
              </w:rPr>
            </w:pPr>
            <w:r w:rsidRPr="001C1D4B">
              <w:rPr>
                <w:rFonts w:ascii="Verdana" w:hAnsi="Verdana"/>
                <w:sz w:val="18"/>
                <w:szCs w:val="18"/>
              </w:rPr>
              <w:t>1</w:t>
            </w:r>
          </w:p>
        </w:tc>
        <w:tc>
          <w:tcPr>
            <w:tcW w:w="3544" w:type="dxa"/>
            <w:tcBorders>
              <w:top w:val="single" w:sz="4" w:space="0" w:color="000000"/>
              <w:left w:val="single" w:sz="4" w:space="0" w:color="000000"/>
              <w:bottom w:val="single" w:sz="4" w:space="0" w:color="auto"/>
              <w:right w:val="single" w:sz="4" w:space="0" w:color="auto"/>
            </w:tcBorders>
          </w:tcPr>
          <w:p w14:paraId="284C58CB" w14:textId="5E28945E" w:rsidR="00BF22C0" w:rsidRPr="00263714" w:rsidRDefault="00BF22C0" w:rsidP="00675B75">
            <w:pPr>
              <w:ind w:right="-24"/>
              <w:rPr>
                <w:rFonts w:ascii="Verdana" w:hAnsi="Verdana"/>
                <w:b/>
                <w:bCs/>
                <w:sz w:val="18"/>
                <w:szCs w:val="18"/>
              </w:rPr>
            </w:pPr>
            <w:r w:rsidRPr="00BF22C0">
              <w:rPr>
                <w:rFonts w:ascii="Verdana" w:hAnsi="Verdana"/>
                <w:b/>
                <w:sz w:val="18"/>
                <w:szCs w:val="18"/>
              </w:rPr>
              <w:t>Temat 1:</w:t>
            </w:r>
            <w:r w:rsidRPr="003B4DF4">
              <w:rPr>
                <w:rFonts w:ascii="Verdana" w:hAnsi="Verdana"/>
                <w:sz w:val="18"/>
                <w:szCs w:val="18"/>
              </w:rPr>
              <w:t xml:space="preserve"> </w:t>
            </w:r>
            <w:proofErr w:type="spellStart"/>
            <w:r w:rsidRPr="003B4DF4">
              <w:rPr>
                <w:rFonts w:ascii="Verdana" w:hAnsi="Verdana"/>
                <w:sz w:val="18"/>
                <w:szCs w:val="18"/>
              </w:rPr>
              <w:t>Python</w:t>
            </w:r>
            <w:proofErr w:type="spellEnd"/>
            <w:r w:rsidRPr="003B4DF4">
              <w:rPr>
                <w:rFonts w:ascii="Verdana" w:hAnsi="Verdana"/>
                <w:sz w:val="18"/>
                <w:szCs w:val="18"/>
              </w:rPr>
              <w:t xml:space="preserve"> dla administratorów systemów LUW</w:t>
            </w:r>
          </w:p>
          <w:p w14:paraId="716AE14D" w14:textId="77777777" w:rsidR="00BF22C0" w:rsidRPr="00F07E3A" w:rsidRDefault="00BF22C0" w:rsidP="00675B75">
            <w:pPr>
              <w:ind w:right="-24"/>
              <w:jc w:val="both"/>
              <w:rPr>
                <w:rFonts w:ascii="Verdana" w:hAnsi="Verdana"/>
                <w:sz w:val="18"/>
                <w:szCs w:val="18"/>
              </w:rPr>
            </w:pPr>
          </w:p>
        </w:tc>
        <w:tc>
          <w:tcPr>
            <w:tcW w:w="1276" w:type="dxa"/>
            <w:tcBorders>
              <w:top w:val="single" w:sz="4" w:space="0" w:color="000000"/>
              <w:left w:val="single" w:sz="4" w:space="0" w:color="auto"/>
              <w:bottom w:val="single" w:sz="4" w:space="0" w:color="auto"/>
              <w:right w:val="single" w:sz="4" w:space="0" w:color="auto"/>
            </w:tcBorders>
          </w:tcPr>
          <w:p w14:paraId="2C28B757" w14:textId="236811C4" w:rsidR="00BF22C0" w:rsidRPr="00F07E3A" w:rsidRDefault="00BF22C0" w:rsidP="00675B75">
            <w:pPr>
              <w:tabs>
                <w:tab w:val="left" w:pos="72"/>
                <w:tab w:val="left" w:pos="9072"/>
              </w:tabs>
              <w:snapToGrid w:val="0"/>
              <w:ind w:right="-24"/>
              <w:rPr>
                <w:rFonts w:ascii="Verdana" w:hAnsi="Verdana"/>
                <w:sz w:val="18"/>
                <w:szCs w:val="20"/>
              </w:rPr>
            </w:pPr>
          </w:p>
        </w:tc>
        <w:tc>
          <w:tcPr>
            <w:tcW w:w="1276" w:type="dxa"/>
            <w:tcBorders>
              <w:top w:val="single" w:sz="4" w:space="0" w:color="000000"/>
              <w:left w:val="single" w:sz="4" w:space="0" w:color="auto"/>
              <w:bottom w:val="single" w:sz="4" w:space="0" w:color="auto"/>
              <w:right w:val="single" w:sz="4" w:space="0" w:color="auto"/>
            </w:tcBorders>
          </w:tcPr>
          <w:p w14:paraId="139500B7" w14:textId="6670F0DF" w:rsidR="00BF22C0" w:rsidRPr="00F07E3A" w:rsidRDefault="00BF22C0" w:rsidP="00675B75">
            <w:pPr>
              <w:tabs>
                <w:tab w:val="left" w:pos="72"/>
                <w:tab w:val="left" w:pos="9072"/>
              </w:tabs>
              <w:snapToGrid w:val="0"/>
              <w:ind w:right="-24"/>
              <w:jc w:val="center"/>
              <w:rPr>
                <w:rFonts w:ascii="Verdana" w:hAnsi="Verdana"/>
                <w:sz w:val="18"/>
                <w:szCs w:val="20"/>
              </w:rPr>
            </w:pPr>
            <w:r>
              <w:rPr>
                <w:rFonts w:ascii="Verdana" w:hAnsi="Verdana"/>
                <w:sz w:val="18"/>
                <w:szCs w:val="20"/>
              </w:rPr>
              <w:t>3</w:t>
            </w:r>
          </w:p>
        </w:tc>
        <w:tc>
          <w:tcPr>
            <w:tcW w:w="1276" w:type="dxa"/>
            <w:tcBorders>
              <w:top w:val="single" w:sz="4" w:space="0" w:color="000000"/>
              <w:left w:val="single" w:sz="4" w:space="0" w:color="auto"/>
              <w:bottom w:val="single" w:sz="4" w:space="0" w:color="auto"/>
              <w:right w:val="single" w:sz="4" w:space="0" w:color="auto"/>
            </w:tcBorders>
          </w:tcPr>
          <w:p w14:paraId="68B87B2A" w14:textId="00D201A0" w:rsidR="00BF22C0" w:rsidRPr="00F07E3A" w:rsidRDefault="00BF22C0" w:rsidP="00675B75">
            <w:pPr>
              <w:tabs>
                <w:tab w:val="left" w:pos="72"/>
                <w:tab w:val="left" w:pos="9072"/>
              </w:tabs>
              <w:snapToGrid w:val="0"/>
              <w:ind w:right="-24"/>
              <w:rPr>
                <w:rFonts w:ascii="Verdana" w:hAnsi="Verdana"/>
                <w:sz w:val="18"/>
                <w:szCs w:val="20"/>
              </w:rPr>
            </w:pPr>
          </w:p>
        </w:tc>
        <w:tc>
          <w:tcPr>
            <w:tcW w:w="850" w:type="dxa"/>
            <w:tcBorders>
              <w:top w:val="single" w:sz="4" w:space="0" w:color="000000"/>
              <w:left w:val="single" w:sz="4" w:space="0" w:color="auto"/>
              <w:bottom w:val="single" w:sz="4" w:space="0" w:color="000000"/>
            </w:tcBorders>
          </w:tcPr>
          <w:p w14:paraId="0859F332" w14:textId="77777777" w:rsidR="00BF22C0" w:rsidRPr="001C1D4B" w:rsidRDefault="00BF22C0" w:rsidP="00675B75">
            <w:pPr>
              <w:ind w:right="-24"/>
              <w:jc w:val="center"/>
              <w:rPr>
                <w:rFonts w:ascii="Verdana" w:hAnsi="Verdana" w:cs="Arial"/>
                <w:b/>
                <w:sz w:val="18"/>
                <w:szCs w:val="20"/>
              </w:rPr>
            </w:pPr>
            <w:r w:rsidRPr="001C1D4B">
              <w:rPr>
                <w:rFonts w:ascii="Verdana" w:hAnsi="Verdana" w:cs="Arial"/>
                <w:b/>
                <w:sz w:val="18"/>
                <w:szCs w:val="20"/>
              </w:rPr>
              <w:t>zw.</w:t>
            </w:r>
          </w:p>
        </w:tc>
        <w:tc>
          <w:tcPr>
            <w:tcW w:w="1701" w:type="dxa"/>
            <w:tcBorders>
              <w:top w:val="single" w:sz="4" w:space="0" w:color="000000"/>
              <w:left w:val="single" w:sz="4" w:space="0" w:color="000000"/>
              <w:bottom w:val="single" w:sz="4" w:space="0" w:color="000000"/>
              <w:right w:val="single" w:sz="4" w:space="0" w:color="000000"/>
            </w:tcBorders>
          </w:tcPr>
          <w:p w14:paraId="7DD37F15" w14:textId="77777777" w:rsidR="00BF22C0" w:rsidRPr="001C1D4B" w:rsidRDefault="00BF22C0" w:rsidP="00675B75">
            <w:pPr>
              <w:snapToGrid w:val="0"/>
              <w:ind w:right="-24"/>
              <w:rPr>
                <w:rFonts w:ascii="Verdana" w:hAnsi="Verdana"/>
                <w:sz w:val="18"/>
                <w:szCs w:val="20"/>
              </w:rPr>
            </w:pPr>
          </w:p>
        </w:tc>
      </w:tr>
      <w:tr w:rsidR="00BF22C0" w:rsidRPr="001C1D4B" w14:paraId="2ABABF03" w14:textId="77777777" w:rsidTr="00BF22C0">
        <w:trPr>
          <w:cantSplit/>
          <w:trHeight w:hRule="exact" w:val="855"/>
        </w:trPr>
        <w:tc>
          <w:tcPr>
            <w:tcW w:w="426" w:type="dxa"/>
            <w:tcBorders>
              <w:top w:val="single" w:sz="4" w:space="0" w:color="000000"/>
              <w:left w:val="single" w:sz="4" w:space="0" w:color="000000"/>
              <w:bottom w:val="single" w:sz="4" w:space="0" w:color="auto"/>
            </w:tcBorders>
          </w:tcPr>
          <w:p w14:paraId="56A63F6A" w14:textId="43E3AC03" w:rsidR="00BF22C0" w:rsidRPr="001C1D4B" w:rsidRDefault="00BF22C0" w:rsidP="00675B75">
            <w:pPr>
              <w:snapToGrid w:val="0"/>
              <w:ind w:right="-24"/>
              <w:rPr>
                <w:rFonts w:ascii="Verdana" w:hAnsi="Verdana"/>
                <w:sz w:val="18"/>
                <w:szCs w:val="18"/>
              </w:rPr>
            </w:pPr>
            <w:r>
              <w:rPr>
                <w:rFonts w:ascii="Verdana" w:hAnsi="Verdana"/>
                <w:sz w:val="18"/>
                <w:szCs w:val="18"/>
              </w:rPr>
              <w:t>2</w:t>
            </w:r>
          </w:p>
        </w:tc>
        <w:tc>
          <w:tcPr>
            <w:tcW w:w="3544" w:type="dxa"/>
            <w:tcBorders>
              <w:top w:val="single" w:sz="4" w:space="0" w:color="000000"/>
              <w:left w:val="single" w:sz="4" w:space="0" w:color="000000"/>
              <w:bottom w:val="single" w:sz="4" w:space="0" w:color="auto"/>
              <w:right w:val="single" w:sz="4" w:space="0" w:color="auto"/>
            </w:tcBorders>
          </w:tcPr>
          <w:p w14:paraId="42DBAA10" w14:textId="25914950" w:rsidR="00BF22C0" w:rsidRPr="00263714" w:rsidRDefault="00BF22C0" w:rsidP="00675B75">
            <w:pPr>
              <w:ind w:right="-24"/>
              <w:rPr>
                <w:rFonts w:ascii="Verdana" w:hAnsi="Verdana"/>
                <w:b/>
                <w:bCs/>
                <w:sz w:val="18"/>
                <w:szCs w:val="18"/>
              </w:rPr>
            </w:pPr>
            <w:r>
              <w:rPr>
                <w:rFonts w:ascii="Verdana" w:hAnsi="Verdana"/>
                <w:b/>
                <w:bCs/>
                <w:sz w:val="18"/>
                <w:szCs w:val="18"/>
              </w:rPr>
              <w:t xml:space="preserve">Temat 2: </w:t>
            </w:r>
            <w:proofErr w:type="spellStart"/>
            <w:r w:rsidRPr="003B4DF4">
              <w:rPr>
                <w:rFonts w:ascii="Verdana" w:hAnsi="Verdana"/>
                <w:sz w:val="18"/>
                <w:szCs w:val="18"/>
              </w:rPr>
              <w:t>VMware</w:t>
            </w:r>
            <w:proofErr w:type="spellEnd"/>
            <w:r w:rsidRPr="003B4DF4">
              <w:rPr>
                <w:rFonts w:ascii="Verdana" w:hAnsi="Verdana"/>
                <w:sz w:val="18"/>
                <w:szCs w:val="18"/>
              </w:rPr>
              <w:t xml:space="preserve"> </w:t>
            </w:r>
            <w:proofErr w:type="spellStart"/>
            <w:r w:rsidRPr="003B4DF4">
              <w:rPr>
                <w:rFonts w:ascii="Verdana" w:hAnsi="Verdana"/>
                <w:sz w:val="18"/>
                <w:szCs w:val="18"/>
              </w:rPr>
              <w:t>vSphere</w:t>
            </w:r>
            <w:proofErr w:type="spellEnd"/>
            <w:r w:rsidRPr="003B4DF4">
              <w:rPr>
                <w:rFonts w:ascii="Verdana" w:hAnsi="Verdana"/>
                <w:sz w:val="18"/>
                <w:szCs w:val="18"/>
              </w:rPr>
              <w:t xml:space="preserve">: Fast </w:t>
            </w:r>
            <w:proofErr w:type="spellStart"/>
            <w:r w:rsidRPr="003B4DF4">
              <w:rPr>
                <w:rFonts w:ascii="Verdana" w:hAnsi="Verdana"/>
                <w:sz w:val="18"/>
                <w:szCs w:val="18"/>
              </w:rPr>
              <w:t>Track</w:t>
            </w:r>
            <w:proofErr w:type="spellEnd"/>
            <w:r w:rsidRPr="003B4DF4">
              <w:rPr>
                <w:rFonts w:ascii="Verdana" w:hAnsi="Verdana"/>
                <w:sz w:val="18"/>
                <w:szCs w:val="18"/>
              </w:rPr>
              <w:t xml:space="preserve"> [V7]</w:t>
            </w:r>
          </w:p>
        </w:tc>
        <w:tc>
          <w:tcPr>
            <w:tcW w:w="1276" w:type="dxa"/>
            <w:tcBorders>
              <w:top w:val="single" w:sz="4" w:space="0" w:color="000000"/>
              <w:left w:val="single" w:sz="4" w:space="0" w:color="auto"/>
              <w:bottom w:val="single" w:sz="4" w:space="0" w:color="auto"/>
              <w:right w:val="single" w:sz="4" w:space="0" w:color="auto"/>
            </w:tcBorders>
          </w:tcPr>
          <w:p w14:paraId="0AF47F02" w14:textId="6A7E60DF" w:rsidR="00BF22C0" w:rsidRPr="00F07E3A" w:rsidRDefault="00BF22C0" w:rsidP="00675B75">
            <w:pPr>
              <w:tabs>
                <w:tab w:val="left" w:pos="72"/>
                <w:tab w:val="left" w:pos="9072"/>
              </w:tabs>
              <w:snapToGrid w:val="0"/>
              <w:ind w:right="-24"/>
              <w:rPr>
                <w:rFonts w:ascii="Verdana" w:hAnsi="Verdana"/>
                <w:sz w:val="18"/>
                <w:szCs w:val="20"/>
              </w:rPr>
            </w:pPr>
          </w:p>
        </w:tc>
        <w:tc>
          <w:tcPr>
            <w:tcW w:w="1276" w:type="dxa"/>
            <w:tcBorders>
              <w:top w:val="single" w:sz="4" w:space="0" w:color="000000"/>
              <w:left w:val="single" w:sz="4" w:space="0" w:color="auto"/>
              <w:bottom w:val="single" w:sz="4" w:space="0" w:color="auto"/>
              <w:right w:val="single" w:sz="4" w:space="0" w:color="auto"/>
            </w:tcBorders>
          </w:tcPr>
          <w:p w14:paraId="4D4503B9" w14:textId="15D5857D" w:rsidR="00BF22C0" w:rsidRPr="00F07E3A" w:rsidRDefault="00BF22C0" w:rsidP="00675B75">
            <w:pPr>
              <w:tabs>
                <w:tab w:val="left" w:pos="72"/>
                <w:tab w:val="left" w:pos="9072"/>
              </w:tabs>
              <w:snapToGrid w:val="0"/>
              <w:ind w:right="-24"/>
              <w:jc w:val="center"/>
              <w:rPr>
                <w:rFonts w:ascii="Verdana" w:hAnsi="Verdana"/>
                <w:sz w:val="18"/>
                <w:szCs w:val="20"/>
              </w:rPr>
            </w:pPr>
            <w:r>
              <w:rPr>
                <w:rFonts w:ascii="Verdana" w:hAnsi="Verdana"/>
                <w:sz w:val="18"/>
                <w:szCs w:val="20"/>
              </w:rPr>
              <w:t>3</w:t>
            </w:r>
          </w:p>
        </w:tc>
        <w:tc>
          <w:tcPr>
            <w:tcW w:w="1276" w:type="dxa"/>
            <w:tcBorders>
              <w:top w:val="single" w:sz="4" w:space="0" w:color="000000"/>
              <w:left w:val="single" w:sz="4" w:space="0" w:color="auto"/>
              <w:bottom w:val="single" w:sz="4" w:space="0" w:color="auto"/>
              <w:right w:val="single" w:sz="4" w:space="0" w:color="auto"/>
            </w:tcBorders>
          </w:tcPr>
          <w:p w14:paraId="00180F84" w14:textId="564918B0" w:rsidR="00BF22C0" w:rsidRPr="00F07E3A" w:rsidRDefault="00BF22C0" w:rsidP="00675B75">
            <w:pPr>
              <w:tabs>
                <w:tab w:val="left" w:pos="72"/>
                <w:tab w:val="left" w:pos="9072"/>
              </w:tabs>
              <w:snapToGrid w:val="0"/>
              <w:ind w:right="-24"/>
              <w:rPr>
                <w:rFonts w:ascii="Verdana" w:hAnsi="Verdana"/>
                <w:sz w:val="18"/>
                <w:szCs w:val="20"/>
              </w:rPr>
            </w:pPr>
          </w:p>
        </w:tc>
        <w:tc>
          <w:tcPr>
            <w:tcW w:w="850" w:type="dxa"/>
            <w:tcBorders>
              <w:top w:val="single" w:sz="4" w:space="0" w:color="000000"/>
              <w:left w:val="single" w:sz="4" w:space="0" w:color="auto"/>
              <w:bottom w:val="single" w:sz="4" w:space="0" w:color="000000"/>
            </w:tcBorders>
          </w:tcPr>
          <w:p w14:paraId="3617FD6A" w14:textId="2A5C2FD7" w:rsidR="00BF22C0" w:rsidRPr="001C1D4B" w:rsidRDefault="00BF22C0" w:rsidP="00675B75">
            <w:pPr>
              <w:ind w:right="-24"/>
              <w:jc w:val="center"/>
              <w:rPr>
                <w:rFonts w:ascii="Verdana" w:hAnsi="Verdana" w:cs="Arial"/>
                <w:b/>
                <w:sz w:val="18"/>
                <w:szCs w:val="20"/>
              </w:rPr>
            </w:pPr>
            <w:r w:rsidRPr="00396032">
              <w:rPr>
                <w:rFonts w:ascii="Verdana" w:hAnsi="Verdana" w:cs="Arial"/>
                <w:b/>
                <w:sz w:val="18"/>
                <w:szCs w:val="20"/>
              </w:rPr>
              <w:t>zw.</w:t>
            </w:r>
          </w:p>
        </w:tc>
        <w:tc>
          <w:tcPr>
            <w:tcW w:w="1701" w:type="dxa"/>
            <w:tcBorders>
              <w:top w:val="single" w:sz="4" w:space="0" w:color="000000"/>
              <w:left w:val="single" w:sz="4" w:space="0" w:color="000000"/>
              <w:bottom w:val="single" w:sz="4" w:space="0" w:color="000000"/>
              <w:right w:val="single" w:sz="4" w:space="0" w:color="000000"/>
            </w:tcBorders>
          </w:tcPr>
          <w:p w14:paraId="5161A9C5" w14:textId="77777777" w:rsidR="00BF22C0" w:rsidRPr="001C1D4B" w:rsidRDefault="00BF22C0" w:rsidP="00675B75">
            <w:pPr>
              <w:snapToGrid w:val="0"/>
              <w:ind w:right="-24"/>
              <w:rPr>
                <w:rFonts w:ascii="Verdana" w:hAnsi="Verdana"/>
                <w:sz w:val="18"/>
                <w:szCs w:val="20"/>
              </w:rPr>
            </w:pPr>
          </w:p>
        </w:tc>
      </w:tr>
      <w:tr w:rsidR="00BF22C0" w:rsidRPr="001C1D4B" w14:paraId="635D5997" w14:textId="77777777" w:rsidTr="00BF22C0">
        <w:trPr>
          <w:cantSplit/>
          <w:trHeight w:hRule="exact" w:val="840"/>
        </w:trPr>
        <w:tc>
          <w:tcPr>
            <w:tcW w:w="426" w:type="dxa"/>
            <w:tcBorders>
              <w:top w:val="single" w:sz="4" w:space="0" w:color="000000"/>
              <w:left w:val="single" w:sz="4" w:space="0" w:color="000000"/>
              <w:bottom w:val="single" w:sz="4" w:space="0" w:color="auto"/>
            </w:tcBorders>
          </w:tcPr>
          <w:p w14:paraId="7DC80923" w14:textId="104AC569" w:rsidR="00BF22C0" w:rsidRPr="001C1D4B" w:rsidRDefault="00BF22C0" w:rsidP="00675B75">
            <w:pPr>
              <w:snapToGrid w:val="0"/>
              <w:ind w:right="-24"/>
              <w:rPr>
                <w:rFonts w:ascii="Verdana" w:hAnsi="Verdana"/>
                <w:sz w:val="18"/>
                <w:szCs w:val="18"/>
              </w:rPr>
            </w:pPr>
            <w:r>
              <w:rPr>
                <w:rFonts w:ascii="Verdana" w:hAnsi="Verdana"/>
                <w:sz w:val="18"/>
                <w:szCs w:val="18"/>
              </w:rPr>
              <w:t>3</w:t>
            </w:r>
          </w:p>
        </w:tc>
        <w:tc>
          <w:tcPr>
            <w:tcW w:w="3544" w:type="dxa"/>
            <w:tcBorders>
              <w:top w:val="single" w:sz="4" w:space="0" w:color="000000"/>
              <w:left w:val="single" w:sz="4" w:space="0" w:color="000000"/>
              <w:bottom w:val="single" w:sz="4" w:space="0" w:color="auto"/>
              <w:right w:val="single" w:sz="4" w:space="0" w:color="auto"/>
            </w:tcBorders>
          </w:tcPr>
          <w:p w14:paraId="7E13911A" w14:textId="766977C1" w:rsidR="00BF22C0" w:rsidRPr="00263714" w:rsidRDefault="00BF22C0" w:rsidP="00675B75">
            <w:pPr>
              <w:ind w:right="-24"/>
              <w:rPr>
                <w:rFonts w:ascii="Verdana" w:hAnsi="Verdana"/>
                <w:b/>
                <w:bCs/>
                <w:sz w:val="18"/>
                <w:szCs w:val="18"/>
              </w:rPr>
            </w:pPr>
            <w:r>
              <w:rPr>
                <w:rFonts w:ascii="Verdana" w:hAnsi="Verdana"/>
                <w:b/>
                <w:bCs/>
                <w:sz w:val="18"/>
                <w:szCs w:val="18"/>
              </w:rPr>
              <w:t xml:space="preserve">Temat 3: </w:t>
            </w:r>
            <w:proofErr w:type="spellStart"/>
            <w:r w:rsidRPr="003B4DF4">
              <w:rPr>
                <w:rFonts w:ascii="Verdana" w:hAnsi="Verdana"/>
                <w:sz w:val="18"/>
                <w:szCs w:val="18"/>
              </w:rPr>
              <w:t>Implementing</w:t>
            </w:r>
            <w:proofErr w:type="spellEnd"/>
            <w:r w:rsidRPr="003B4DF4">
              <w:rPr>
                <w:rFonts w:ascii="Verdana" w:hAnsi="Verdana"/>
                <w:sz w:val="18"/>
                <w:szCs w:val="18"/>
              </w:rPr>
              <w:t xml:space="preserve"> and Operating Cisco Enterprise Network </w:t>
            </w:r>
            <w:proofErr w:type="spellStart"/>
            <w:r w:rsidRPr="003B4DF4">
              <w:rPr>
                <w:rFonts w:ascii="Verdana" w:hAnsi="Verdana"/>
                <w:sz w:val="18"/>
                <w:szCs w:val="18"/>
              </w:rPr>
              <w:t>Core</w:t>
            </w:r>
            <w:proofErr w:type="spellEnd"/>
            <w:r w:rsidRPr="003B4DF4">
              <w:rPr>
                <w:rFonts w:ascii="Verdana" w:hAnsi="Verdana"/>
                <w:sz w:val="18"/>
                <w:szCs w:val="18"/>
              </w:rPr>
              <w:t xml:space="preserve"> Technologies</w:t>
            </w:r>
          </w:p>
        </w:tc>
        <w:tc>
          <w:tcPr>
            <w:tcW w:w="1276" w:type="dxa"/>
            <w:tcBorders>
              <w:top w:val="single" w:sz="4" w:space="0" w:color="000000"/>
              <w:left w:val="single" w:sz="4" w:space="0" w:color="auto"/>
              <w:bottom w:val="single" w:sz="4" w:space="0" w:color="auto"/>
              <w:right w:val="single" w:sz="4" w:space="0" w:color="auto"/>
            </w:tcBorders>
          </w:tcPr>
          <w:p w14:paraId="3C23358F" w14:textId="77777777" w:rsidR="00BF22C0" w:rsidRPr="00F07E3A" w:rsidRDefault="00BF22C0" w:rsidP="00675B75">
            <w:pPr>
              <w:tabs>
                <w:tab w:val="left" w:pos="72"/>
                <w:tab w:val="left" w:pos="9072"/>
              </w:tabs>
              <w:snapToGrid w:val="0"/>
              <w:ind w:right="-24"/>
              <w:rPr>
                <w:rFonts w:ascii="Verdana" w:hAnsi="Verdana"/>
                <w:sz w:val="18"/>
                <w:szCs w:val="20"/>
              </w:rPr>
            </w:pPr>
          </w:p>
        </w:tc>
        <w:tc>
          <w:tcPr>
            <w:tcW w:w="1276" w:type="dxa"/>
            <w:tcBorders>
              <w:top w:val="single" w:sz="4" w:space="0" w:color="000000"/>
              <w:left w:val="single" w:sz="4" w:space="0" w:color="auto"/>
              <w:bottom w:val="single" w:sz="4" w:space="0" w:color="auto"/>
              <w:right w:val="single" w:sz="4" w:space="0" w:color="auto"/>
            </w:tcBorders>
          </w:tcPr>
          <w:p w14:paraId="58D0CDDE" w14:textId="3B6EC428" w:rsidR="00BF22C0" w:rsidRPr="00F07E3A" w:rsidRDefault="00BF22C0" w:rsidP="00675B75">
            <w:pPr>
              <w:tabs>
                <w:tab w:val="left" w:pos="72"/>
                <w:tab w:val="left" w:pos="9072"/>
              </w:tabs>
              <w:snapToGrid w:val="0"/>
              <w:ind w:right="-24"/>
              <w:jc w:val="center"/>
              <w:rPr>
                <w:rFonts w:ascii="Verdana" w:hAnsi="Verdana"/>
                <w:sz w:val="18"/>
                <w:szCs w:val="20"/>
              </w:rPr>
            </w:pPr>
            <w:r>
              <w:rPr>
                <w:rFonts w:ascii="Verdana" w:hAnsi="Verdana"/>
                <w:sz w:val="18"/>
                <w:szCs w:val="20"/>
              </w:rPr>
              <w:t>2</w:t>
            </w:r>
          </w:p>
        </w:tc>
        <w:tc>
          <w:tcPr>
            <w:tcW w:w="1276" w:type="dxa"/>
            <w:tcBorders>
              <w:top w:val="single" w:sz="4" w:space="0" w:color="000000"/>
              <w:left w:val="single" w:sz="4" w:space="0" w:color="auto"/>
              <w:bottom w:val="single" w:sz="4" w:space="0" w:color="auto"/>
              <w:right w:val="single" w:sz="4" w:space="0" w:color="auto"/>
            </w:tcBorders>
          </w:tcPr>
          <w:p w14:paraId="4FB2895B" w14:textId="6BACA207" w:rsidR="00BF22C0" w:rsidRPr="00F07E3A" w:rsidRDefault="00BF22C0" w:rsidP="00675B75">
            <w:pPr>
              <w:tabs>
                <w:tab w:val="left" w:pos="72"/>
                <w:tab w:val="left" w:pos="9072"/>
              </w:tabs>
              <w:snapToGrid w:val="0"/>
              <w:ind w:right="-24"/>
              <w:rPr>
                <w:rFonts w:ascii="Verdana" w:hAnsi="Verdana"/>
                <w:sz w:val="18"/>
                <w:szCs w:val="20"/>
              </w:rPr>
            </w:pPr>
          </w:p>
        </w:tc>
        <w:tc>
          <w:tcPr>
            <w:tcW w:w="850" w:type="dxa"/>
            <w:tcBorders>
              <w:top w:val="single" w:sz="4" w:space="0" w:color="000000"/>
              <w:left w:val="single" w:sz="4" w:space="0" w:color="auto"/>
              <w:bottom w:val="single" w:sz="4" w:space="0" w:color="000000"/>
            </w:tcBorders>
          </w:tcPr>
          <w:p w14:paraId="0F4C4C17" w14:textId="2DA421E0" w:rsidR="00BF22C0" w:rsidRPr="001C1D4B" w:rsidRDefault="00BF22C0" w:rsidP="00675B75">
            <w:pPr>
              <w:ind w:right="-24"/>
              <w:jc w:val="center"/>
              <w:rPr>
                <w:rFonts w:ascii="Verdana" w:hAnsi="Verdana" w:cs="Arial"/>
                <w:b/>
                <w:sz w:val="18"/>
                <w:szCs w:val="20"/>
              </w:rPr>
            </w:pPr>
            <w:r w:rsidRPr="00396032">
              <w:rPr>
                <w:rFonts w:ascii="Verdana" w:hAnsi="Verdana" w:cs="Arial"/>
                <w:b/>
                <w:sz w:val="18"/>
                <w:szCs w:val="20"/>
              </w:rPr>
              <w:t>zw.</w:t>
            </w:r>
          </w:p>
        </w:tc>
        <w:tc>
          <w:tcPr>
            <w:tcW w:w="1701" w:type="dxa"/>
            <w:tcBorders>
              <w:top w:val="single" w:sz="4" w:space="0" w:color="000000"/>
              <w:left w:val="single" w:sz="4" w:space="0" w:color="000000"/>
              <w:bottom w:val="single" w:sz="4" w:space="0" w:color="000000"/>
              <w:right w:val="single" w:sz="4" w:space="0" w:color="000000"/>
            </w:tcBorders>
          </w:tcPr>
          <w:p w14:paraId="7D0FD4A3" w14:textId="77777777" w:rsidR="00BF22C0" w:rsidRPr="001C1D4B" w:rsidRDefault="00BF22C0" w:rsidP="00675B75">
            <w:pPr>
              <w:snapToGrid w:val="0"/>
              <w:ind w:right="-24"/>
              <w:rPr>
                <w:rFonts w:ascii="Verdana" w:hAnsi="Verdana"/>
                <w:sz w:val="18"/>
                <w:szCs w:val="20"/>
              </w:rPr>
            </w:pPr>
          </w:p>
        </w:tc>
      </w:tr>
      <w:tr w:rsidR="00BF22C0" w:rsidRPr="001C1D4B" w14:paraId="78B755CA" w14:textId="77777777" w:rsidTr="004E5522">
        <w:trPr>
          <w:cantSplit/>
          <w:trHeight w:hRule="exact" w:val="1545"/>
        </w:trPr>
        <w:tc>
          <w:tcPr>
            <w:tcW w:w="426" w:type="dxa"/>
            <w:tcBorders>
              <w:top w:val="single" w:sz="4" w:space="0" w:color="000000"/>
              <w:left w:val="single" w:sz="4" w:space="0" w:color="000000"/>
              <w:bottom w:val="single" w:sz="4" w:space="0" w:color="auto"/>
            </w:tcBorders>
          </w:tcPr>
          <w:p w14:paraId="494DBB3D" w14:textId="1F840A37" w:rsidR="00BF22C0" w:rsidRPr="001C1D4B" w:rsidRDefault="00BF22C0" w:rsidP="00675B75">
            <w:pPr>
              <w:snapToGrid w:val="0"/>
              <w:ind w:right="-24"/>
              <w:rPr>
                <w:rFonts w:ascii="Verdana" w:hAnsi="Verdana"/>
                <w:sz w:val="18"/>
                <w:szCs w:val="18"/>
              </w:rPr>
            </w:pPr>
            <w:r>
              <w:rPr>
                <w:rFonts w:ascii="Verdana" w:hAnsi="Verdana"/>
                <w:sz w:val="18"/>
                <w:szCs w:val="18"/>
              </w:rPr>
              <w:t>4</w:t>
            </w:r>
          </w:p>
        </w:tc>
        <w:tc>
          <w:tcPr>
            <w:tcW w:w="6096" w:type="dxa"/>
            <w:gridSpan w:val="3"/>
            <w:tcBorders>
              <w:top w:val="single" w:sz="4" w:space="0" w:color="000000"/>
              <w:left w:val="single" w:sz="4" w:space="0" w:color="000000"/>
              <w:bottom w:val="single" w:sz="4" w:space="0" w:color="auto"/>
              <w:right w:val="single" w:sz="4" w:space="0" w:color="auto"/>
            </w:tcBorders>
          </w:tcPr>
          <w:p w14:paraId="2C674803" w14:textId="0F354E9E" w:rsidR="00BF22C0" w:rsidRPr="00F07E3A" w:rsidRDefault="00BF22C0" w:rsidP="00675B75">
            <w:pPr>
              <w:tabs>
                <w:tab w:val="left" w:pos="72"/>
                <w:tab w:val="left" w:pos="9072"/>
              </w:tabs>
              <w:snapToGrid w:val="0"/>
              <w:ind w:right="-24"/>
              <w:rPr>
                <w:rFonts w:ascii="Verdana" w:hAnsi="Verdana"/>
                <w:sz w:val="18"/>
                <w:szCs w:val="20"/>
              </w:rPr>
            </w:pPr>
            <w:r>
              <w:rPr>
                <w:rFonts w:ascii="Verdana" w:hAnsi="Verdana"/>
                <w:b/>
                <w:bCs/>
                <w:sz w:val="18"/>
                <w:szCs w:val="18"/>
              </w:rPr>
              <w:t xml:space="preserve">Razem część A - </w:t>
            </w:r>
            <w:r w:rsidRPr="003B4DF4">
              <w:rPr>
                <w:rFonts w:ascii="Verdana" w:hAnsi="Verdana"/>
                <w:sz w:val="18"/>
                <w:szCs w:val="18"/>
              </w:rPr>
              <w:t xml:space="preserve">Świadczenie usług szkoleniowych o tematyce: </w:t>
            </w:r>
            <w:proofErr w:type="spellStart"/>
            <w:r w:rsidRPr="003B4DF4">
              <w:rPr>
                <w:rFonts w:ascii="Verdana" w:hAnsi="Verdana"/>
                <w:sz w:val="18"/>
                <w:szCs w:val="18"/>
              </w:rPr>
              <w:t>Python</w:t>
            </w:r>
            <w:proofErr w:type="spellEnd"/>
            <w:r w:rsidRPr="003B4DF4">
              <w:rPr>
                <w:rFonts w:ascii="Verdana" w:hAnsi="Verdana"/>
                <w:sz w:val="18"/>
                <w:szCs w:val="18"/>
              </w:rPr>
              <w:t xml:space="preserve"> dla administratorów systemów LUW; </w:t>
            </w:r>
            <w:proofErr w:type="spellStart"/>
            <w:r w:rsidRPr="003B4DF4">
              <w:rPr>
                <w:rFonts w:ascii="Verdana" w:hAnsi="Verdana"/>
                <w:sz w:val="18"/>
                <w:szCs w:val="18"/>
              </w:rPr>
              <w:t>VMware</w:t>
            </w:r>
            <w:proofErr w:type="spellEnd"/>
            <w:r w:rsidRPr="003B4DF4">
              <w:rPr>
                <w:rFonts w:ascii="Verdana" w:hAnsi="Verdana"/>
                <w:sz w:val="18"/>
                <w:szCs w:val="18"/>
              </w:rPr>
              <w:t xml:space="preserve"> </w:t>
            </w:r>
            <w:proofErr w:type="spellStart"/>
            <w:r w:rsidRPr="003B4DF4">
              <w:rPr>
                <w:rFonts w:ascii="Verdana" w:hAnsi="Verdana"/>
                <w:sz w:val="18"/>
                <w:szCs w:val="18"/>
              </w:rPr>
              <w:t>vSphere</w:t>
            </w:r>
            <w:proofErr w:type="spellEnd"/>
            <w:r w:rsidRPr="003B4DF4">
              <w:rPr>
                <w:rFonts w:ascii="Verdana" w:hAnsi="Verdana"/>
                <w:sz w:val="18"/>
                <w:szCs w:val="18"/>
              </w:rPr>
              <w:t xml:space="preserve">: Fast </w:t>
            </w:r>
            <w:proofErr w:type="spellStart"/>
            <w:r w:rsidRPr="003B4DF4">
              <w:rPr>
                <w:rFonts w:ascii="Verdana" w:hAnsi="Verdana"/>
                <w:sz w:val="18"/>
                <w:szCs w:val="18"/>
              </w:rPr>
              <w:t>Track</w:t>
            </w:r>
            <w:proofErr w:type="spellEnd"/>
            <w:r w:rsidRPr="003B4DF4">
              <w:rPr>
                <w:rFonts w:ascii="Verdana" w:hAnsi="Verdana"/>
                <w:sz w:val="18"/>
                <w:szCs w:val="18"/>
              </w:rPr>
              <w:t xml:space="preserve"> [V7]; </w:t>
            </w:r>
            <w:proofErr w:type="spellStart"/>
            <w:r w:rsidRPr="003B4DF4">
              <w:rPr>
                <w:rFonts w:ascii="Verdana" w:hAnsi="Verdana"/>
                <w:sz w:val="18"/>
                <w:szCs w:val="18"/>
              </w:rPr>
              <w:t>Implementing</w:t>
            </w:r>
            <w:proofErr w:type="spellEnd"/>
            <w:r w:rsidRPr="003B4DF4">
              <w:rPr>
                <w:rFonts w:ascii="Verdana" w:hAnsi="Verdana"/>
                <w:sz w:val="18"/>
                <w:szCs w:val="18"/>
              </w:rPr>
              <w:t xml:space="preserve"> and Operating Cisco Enterprise Network </w:t>
            </w:r>
            <w:proofErr w:type="spellStart"/>
            <w:r w:rsidRPr="003B4DF4">
              <w:rPr>
                <w:rFonts w:ascii="Verdana" w:hAnsi="Verdana"/>
                <w:sz w:val="18"/>
                <w:szCs w:val="18"/>
              </w:rPr>
              <w:t>Core</w:t>
            </w:r>
            <w:proofErr w:type="spellEnd"/>
            <w:r w:rsidRPr="003B4DF4">
              <w:rPr>
                <w:rFonts w:ascii="Verdana" w:hAnsi="Verdana"/>
                <w:sz w:val="18"/>
                <w:szCs w:val="18"/>
              </w:rPr>
              <w:t xml:space="preserve"> Technologies</w:t>
            </w:r>
            <w:r>
              <w:rPr>
                <w:rFonts w:ascii="Verdana" w:hAnsi="Verdana"/>
                <w:sz w:val="18"/>
                <w:szCs w:val="18"/>
              </w:rPr>
              <w:t>.</w:t>
            </w:r>
          </w:p>
        </w:tc>
        <w:tc>
          <w:tcPr>
            <w:tcW w:w="1276" w:type="dxa"/>
            <w:tcBorders>
              <w:top w:val="single" w:sz="4" w:space="0" w:color="000000"/>
              <w:left w:val="single" w:sz="4" w:space="0" w:color="auto"/>
              <w:bottom w:val="single" w:sz="4" w:space="0" w:color="auto"/>
              <w:right w:val="single" w:sz="4" w:space="0" w:color="auto"/>
            </w:tcBorders>
          </w:tcPr>
          <w:p w14:paraId="2BA6ECBE" w14:textId="5D76AA11" w:rsidR="00BF22C0" w:rsidRPr="00F07E3A" w:rsidRDefault="00BF22C0" w:rsidP="00675B75">
            <w:pPr>
              <w:tabs>
                <w:tab w:val="left" w:pos="72"/>
                <w:tab w:val="left" w:pos="9072"/>
              </w:tabs>
              <w:snapToGrid w:val="0"/>
              <w:ind w:right="-24"/>
              <w:rPr>
                <w:rFonts w:ascii="Verdana" w:hAnsi="Verdana"/>
                <w:sz w:val="18"/>
                <w:szCs w:val="20"/>
              </w:rPr>
            </w:pPr>
          </w:p>
        </w:tc>
        <w:tc>
          <w:tcPr>
            <w:tcW w:w="850" w:type="dxa"/>
            <w:tcBorders>
              <w:top w:val="single" w:sz="4" w:space="0" w:color="000000"/>
              <w:left w:val="single" w:sz="4" w:space="0" w:color="auto"/>
              <w:bottom w:val="single" w:sz="4" w:space="0" w:color="000000"/>
            </w:tcBorders>
          </w:tcPr>
          <w:p w14:paraId="3DD503A0" w14:textId="0CB44EE4" w:rsidR="00BF22C0" w:rsidRPr="001C1D4B" w:rsidRDefault="00BF22C0" w:rsidP="00675B75">
            <w:pPr>
              <w:ind w:right="-24"/>
              <w:jc w:val="center"/>
              <w:rPr>
                <w:rFonts w:ascii="Verdana" w:hAnsi="Verdana" w:cs="Arial"/>
                <w:b/>
                <w:sz w:val="18"/>
                <w:szCs w:val="20"/>
              </w:rPr>
            </w:pPr>
            <w:r w:rsidRPr="001C1D4B">
              <w:rPr>
                <w:rFonts w:ascii="Verdana" w:hAnsi="Verdana" w:cs="Arial"/>
                <w:b/>
                <w:sz w:val="18"/>
                <w:szCs w:val="20"/>
              </w:rPr>
              <w:t>zw.</w:t>
            </w:r>
          </w:p>
        </w:tc>
        <w:tc>
          <w:tcPr>
            <w:tcW w:w="1701" w:type="dxa"/>
            <w:tcBorders>
              <w:top w:val="single" w:sz="4" w:space="0" w:color="000000"/>
              <w:left w:val="single" w:sz="4" w:space="0" w:color="000000"/>
              <w:bottom w:val="single" w:sz="4" w:space="0" w:color="000000"/>
              <w:right w:val="single" w:sz="4" w:space="0" w:color="000000"/>
            </w:tcBorders>
          </w:tcPr>
          <w:p w14:paraId="2FF8D95B" w14:textId="77777777" w:rsidR="00BF22C0" w:rsidRPr="001C1D4B" w:rsidRDefault="00BF22C0" w:rsidP="00675B75">
            <w:pPr>
              <w:snapToGrid w:val="0"/>
              <w:ind w:right="-24"/>
              <w:rPr>
                <w:rFonts w:ascii="Verdana" w:hAnsi="Verdana"/>
                <w:sz w:val="18"/>
                <w:szCs w:val="20"/>
              </w:rPr>
            </w:pPr>
          </w:p>
        </w:tc>
      </w:tr>
      <w:tr w:rsidR="00BF22C0" w:rsidRPr="001C1D4B" w14:paraId="700C2252" w14:textId="77777777" w:rsidTr="00BF22C0">
        <w:trPr>
          <w:cantSplit/>
          <w:trHeight w:val="379"/>
        </w:trPr>
        <w:tc>
          <w:tcPr>
            <w:tcW w:w="426" w:type="dxa"/>
            <w:tcBorders>
              <w:top w:val="single" w:sz="4" w:space="0" w:color="auto"/>
              <w:left w:val="single" w:sz="4" w:space="0" w:color="auto"/>
              <w:bottom w:val="single" w:sz="4" w:space="0" w:color="auto"/>
              <w:right w:val="single" w:sz="4" w:space="0" w:color="auto"/>
            </w:tcBorders>
          </w:tcPr>
          <w:p w14:paraId="02F2EC3E" w14:textId="55A6D012" w:rsidR="00BF22C0" w:rsidRPr="001C1D4B" w:rsidRDefault="00BF22C0" w:rsidP="00675B75">
            <w:pPr>
              <w:snapToGrid w:val="0"/>
              <w:ind w:right="-24"/>
              <w:rPr>
                <w:rFonts w:ascii="Verdana" w:hAnsi="Verdana"/>
                <w:sz w:val="18"/>
                <w:szCs w:val="18"/>
              </w:rPr>
            </w:pPr>
            <w:r>
              <w:rPr>
                <w:rFonts w:ascii="Verdana" w:hAnsi="Verdana"/>
                <w:sz w:val="18"/>
                <w:szCs w:val="18"/>
              </w:rPr>
              <w:t>5</w:t>
            </w:r>
          </w:p>
        </w:tc>
        <w:tc>
          <w:tcPr>
            <w:tcW w:w="6095" w:type="dxa"/>
            <w:gridSpan w:val="3"/>
            <w:tcBorders>
              <w:top w:val="single" w:sz="4" w:space="0" w:color="auto"/>
              <w:left w:val="single" w:sz="4" w:space="0" w:color="auto"/>
              <w:bottom w:val="single" w:sz="4" w:space="0" w:color="auto"/>
              <w:right w:val="single" w:sz="4" w:space="0" w:color="auto"/>
            </w:tcBorders>
          </w:tcPr>
          <w:p w14:paraId="39CC8B54" w14:textId="15E75B6F" w:rsidR="00BF22C0" w:rsidRPr="001C1D4B" w:rsidRDefault="00BF22C0" w:rsidP="00675B75">
            <w:pPr>
              <w:snapToGrid w:val="0"/>
              <w:ind w:right="-24"/>
              <w:rPr>
                <w:rFonts w:ascii="Verdana" w:hAnsi="Verdana"/>
                <w:sz w:val="18"/>
              </w:rPr>
            </w:pPr>
            <w:r w:rsidRPr="001C1D4B">
              <w:rPr>
                <w:rFonts w:ascii="Verdana" w:hAnsi="Verdana"/>
                <w:sz w:val="18"/>
              </w:rPr>
              <w:t>Słownie brutto PLN:</w:t>
            </w:r>
          </w:p>
        </w:tc>
        <w:tc>
          <w:tcPr>
            <w:tcW w:w="3828" w:type="dxa"/>
            <w:gridSpan w:val="3"/>
            <w:tcBorders>
              <w:top w:val="single" w:sz="4" w:space="0" w:color="auto"/>
              <w:left w:val="single" w:sz="4" w:space="0" w:color="auto"/>
              <w:bottom w:val="single" w:sz="4" w:space="0" w:color="auto"/>
              <w:right w:val="single" w:sz="4" w:space="0" w:color="000000"/>
            </w:tcBorders>
          </w:tcPr>
          <w:p w14:paraId="3C5DA83E" w14:textId="05AB40F3" w:rsidR="00BF22C0" w:rsidRPr="001C1D4B" w:rsidRDefault="00BF22C0" w:rsidP="00675B75">
            <w:pPr>
              <w:snapToGrid w:val="0"/>
              <w:ind w:right="-24"/>
              <w:rPr>
                <w:sz w:val="22"/>
              </w:rPr>
            </w:pPr>
          </w:p>
        </w:tc>
      </w:tr>
    </w:tbl>
    <w:p w14:paraId="09346A2A" w14:textId="77777777" w:rsidR="001C1D4B" w:rsidRPr="00FE3983" w:rsidRDefault="001C1D4B" w:rsidP="00675B75">
      <w:pPr>
        <w:pStyle w:val="Akapitzlist"/>
        <w:keepNext/>
        <w:keepLines/>
        <w:numPr>
          <w:ilvl w:val="0"/>
          <w:numId w:val="48"/>
        </w:numPr>
        <w:ind w:left="425" w:right="-589" w:hanging="425"/>
        <w:contextualSpacing w:val="0"/>
        <w:jc w:val="both"/>
        <w:rPr>
          <w:rFonts w:ascii="Verdana" w:hAnsi="Verdana"/>
          <w:sz w:val="18"/>
          <w:szCs w:val="18"/>
        </w:rPr>
      </w:pPr>
      <w:r w:rsidRPr="00FE3983">
        <w:rPr>
          <w:rFonts w:ascii="Verdana" w:hAnsi="Verdana"/>
          <w:sz w:val="18"/>
          <w:szCs w:val="18"/>
        </w:rPr>
        <w:lastRenderedPageBreak/>
        <w:t xml:space="preserve">Oświadczam, że zapoznałem się z treścią SWZ i akceptuję jej postanowienia. </w:t>
      </w:r>
    </w:p>
    <w:p w14:paraId="3AD98C59" w14:textId="562F04B1" w:rsidR="001C1D4B" w:rsidRPr="00FE3983" w:rsidRDefault="001C1D4B" w:rsidP="00675B75">
      <w:pPr>
        <w:pStyle w:val="Akapitzlist"/>
        <w:keepNext/>
        <w:keepLines/>
        <w:numPr>
          <w:ilvl w:val="0"/>
          <w:numId w:val="48"/>
        </w:numPr>
        <w:ind w:left="425" w:right="-589" w:hanging="425"/>
        <w:contextualSpacing w:val="0"/>
        <w:jc w:val="both"/>
        <w:rPr>
          <w:rFonts w:ascii="Verdana" w:hAnsi="Verdana"/>
          <w:sz w:val="18"/>
          <w:szCs w:val="18"/>
        </w:rPr>
      </w:pPr>
      <w:r w:rsidRPr="00FE3983">
        <w:rPr>
          <w:rFonts w:ascii="Verdana" w:hAnsi="Verdana"/>
          <w:sz w:val="18"/>
          <w:szCs w:val="18"/>
        </w:rPr>
        <w:t>Oświadczam, że zapoznałem się ze Wzorem umowy, stanowiącym Załącznik nr 4 do SWZ i zobowiązuję się, w przypadku wyboru mojej oferty, do zawarcia umowy zgodnej z niniejszą ofertą, na warunkach w ni</w:t>
      </w:r>
      <w:r w:rsidR="00BA619A">
        <w:rPr>
          <w:rFonts w:ascii="Verdana" w:hAnsi="Verdana"/>
          <w:sz w:val="18"/>
          <w:szCs w:val="18"/>
        </w:rPr>
        <w:t>ej</w:t>
      </w:r>
      <w:r w:rsidRPr="00FE3983">
        <w:rPr>
          <w:rFonts w:ascii="Verdana" w:hAnsi="Verdana"/>
          <w:sz w:val="18"/>
          <w:szCs w:val="18"/>
        </w:rPr>
        <w:t xml:space="preserve"> określonych.</w:t>
      </w:r>
    </w:p>
    <w:p w14:paraId="46EA09EC" w14:textId="77777777" w:rsidR="001C1D4B" w:rsidRDefault="001C1D4B" w:rsidP="00675B75">
      <w:pPr>
        <w:pStyle w:val="Akapitzlist"/>
        <w:keepNext/>
        <w:keepLines/>
        <w:numPr>
          <w:ilvl w:val="0"/>
          <w:numId w:val="48"/>
        </w:numPr>
        <w:ind w:left="425" w:right="-589" w:hanging="425"/>
        <w:contextualSpacing w:val="0"/>
        <w:jc w:val="both"/>
        <w:rPr>
          <w:rFonts w:ascii="Verdana" w:hAnsi="Verdana"/>
          <w:sz w:val="18"/>
          <w:szCs w:val="18"/>
        </w:rPr>
      </w:pPr>
      <w:r w:rsidRPr="00FE3983">
        <w:rPr>
          <w:rFonts w:ascii="Verdana" w:hAnsi="Verdana"/>
          <w:sz w:val="18"/>
          <w:szCs w:val="18"/>
        </w:rPr>
        <w:t xml:space="preserve">Oświadczam, że zamierzam powierzyć podwykonawcy/om wykonanie następujących części zamówienia: </w:t>
      </w:r>
    </w:p>
    <w:tbl>
      <w:tblPr>
        <w:tblStyle w:val="Tabela-Siatka"/>
        <w:tblW w:w="9355" w:type="dxa"/>
        <w:tblInd w:w="421" w:type="dxa"/>
        <w:tblLook w:val="04A0" w:firstRow="1" w:lastRow="0" w:firstColumn="1" w:lastColumn="0" w:noHBand="0" w:noVBand="1"/>
      </w:tblPr>
      <w:tblGrid>
        <w:gridCol w:w="848"/>
        <w:gridCol w:w="2590"/>
        <w:gridCol w:w="2588"/>
        <w:gridCol w:w="3329"/>
      </w:tblGrid>
      <w:tr w:rsidR="001C1D4B" w:rsidRPr="00FE3983" w14:paraId="5AE5B28B" w14:textId="77777777" w:rsidTr="008D5533">
        <w:tc>
          <w:tcPr>
            <w:tcW w:w="848" w:type="dxa"/>
            <w:vAlign w:val="center"/>
          </w:tcPr>
          <w:p w14:paraId="1B8B898A" w14:textId="77777777" w:rsidR="001C1D4B" w:rsidRPr="00FE3983" w:rsidRDefault="001C1D4B" w:rsidP="00675B75">
            <w:pPr>
              <w:keepNext/>
              <w:keepLines/>
              <w:ind w:right="-589"/>
              <w:jc w:val="center"/>
              <w:rPr>
                <w:rFonts w:ascii="Verdana" w:hAnsi="Verdana"/>
                <w:sz w:val="18"/>
                <w:szCs w:val="18"/>
              </w:rPr>
            </w:pPr>
            <w:r w:rsidRPr="00FE3983">
              <w:rPr>
                <w:rFonts w:ascii="Verdana" w:hAnsi="Verdana" w:cs="Arial"/>
                <w:sz w:val="18"/>
                <w:szCs w:val="18"/>
              </w:rPr>
              <w:t>Lp.</w:t>
            </w:r>
          </w:p>
        </w:tc>
        <w:tc>
          <w:tcPr>
            <w:tcW w:w="2590" w:type="dxa"/>
            <w:vAlign w:val="center"/>
          </w:tcPr>
          <w:p w14:paraId="53282EB3" w14:textId="77777777" w:rsidR="001C1D4B" w:rsidRPr="00FE3983" w:rsidRDefault="001C1D4B" w:rsidP="00675B75">
            <w:pPr>
              <w:keepNext/>
              <w:keepLines/>
              <w:ind w:right="-589"/>
              <w:jc w:val="center"/>
              <w:rPr>
                <w:rFonts w:ascii="Verdana" w:hAnsi="Verdana"/>
                <w:sz w:val="18"/>
                <w:szCs w:val="18"/>
                <w:vertAlign w:val="superscript"/>
              </w:rPr>
            </w:pPr>
            <w:r w:rsidRPr="00FE3983">
              <w:rPr>
                <w:rFonts w:ascii="Verdana" w:hAnsi="Verdana" w:cs="Arial"/>
                <w:sz w:val="18"/>
                <w:szCs w:val="18"/>
              </w:rPr>
              <w:t xml:space="preserve">Firma podwykonawcy </w:t>
            </w:r>
            <w:r w:rsidRPr="00FE3983">
              <w:rPr>
                <w:rFonts w:ascii="Verdana" w:hAnsi="Verdana" w:cs="Arial"/>
                <w:sz w:val="18"/>
                <w:szCs w:val="18"/>
                <w:vertAlign w:val="superscript"/>
              </w:rPr>
              <w:t>1</w:t>
            </w:r>
          </w:p>
        </w:tc>
        <w:tc>
          <w:tcPr>
            <w:tcW w:w="2588" w:type="dxa"/>
            <w:vAlign w:val="center"/>
          </w:tcPr>
          <w:p w14:paraId="47947260" w14:textId="77777777" w:rsidR="001C1D4B" w:rsidRPr="00FE3983" w:rsidRDefault="001C1D4B" w:rsidP="00675B75">
            <w:pPr>
              <w:keepNext/>
              <w:keepLines/>
              <w:ind w:right="-589"/>
              <w:jc w:val="center"/>
              <w:rPr>
                <w:rFonts w:ascii="Verdana" w:hAnsi="Verdana"/>
                <w:sz w:val="18"/>
                <w:szCs w:val="18"/>
              </w:rPr>
            </w:pPr>
            <w:r w:rsidRPr="00FE3983">
              <w:rPr>
                <w:rFonts w:ascii="Verdana" w:hAnsi="Verdana" w:cs="Arial"/>
                <w:sz w:val="18"/>
                <w:szCs w:val="18"/>
              </w:rPr>
              <w:t>Część zamówienia</w:t>
            </w:r>
          </w:p>
        </w:tc>
        <w:tc>
          <w:tcPr>
            <w:tcW w:w="3329" w:type="dxa"/>
            <w:vAlign w:val="center"/>
          </w:tcPr>
          <w:p w14:paraId="24F4B58D" w14:textId="77777777" w:rsidR="001C1D4B" w:rsidRPr="00FE3983" w:rsidRDefault="001C1D4B" w:rsidP="00675B75">
            <w:pPr>
              <w:keepNext/>
              <w:keepLines/>
              <w:jc w:val="center"/>
              <w:rPr>
                <w:rFonts w:ascii="Verdana" w:hAnsi="Verdana"/>
                <w:sz w:val="18"/>
                <w:szCs w:val="18"/>
              </w:rPr>
            </w:pPr>
            <w:r w:rsidRPr="00FE3983">
              <w:rPr>
                <w:rFonts w:ascii="Verdana" w:hAnsi="Verdana" w:cs="Arial"/>
                <w:sz w:val="18"/>
                <w:szCs w:val="18"/>
              </w:rPr>
              <w:t>Wartość/procentowy udział w realizacji zamówienia</w:t>
            </w:r>
          </w:p>
        </w:tc>
      </w:tr>
      <w:tr w:rsidR="001C1D4B" w:rsidRPr="00FE3983" w14:paraId="324B9EB3" w14:textId="77777777" w:rsidTr="008D5533">
        <w:tc>
          <w:tcPr>
            <w:tcW w:w="848" w:type="dxa"/>
          </w:tcPr>
          <w:p w14:paraId="38FF73E9" w14:textId="77777777" w:rsidR="001C1D4B" w:rsidRPr="00FE3983" w:rsidRDefault="001C1D4B" w:rsidP="00675B75">
            <w:pPr>
              <w:pStyle w:val="Akapitzlist"/>
              <w:keepNext/>
              <w:keepLines/>
              <w:numPr>
                <w:ilvl w:val="0"/>
                <w:numId w:val="49"/>
              </w:numPr>
              <w:ind w:right="-589"/>
              <w:jc w:val="both"/>
              <w:rPr>
                <w:rFonts w:ascii="Verdana" w:hAnsi="Verdana"/>
                <w:sz w:val="18"/>
                <w:szCs w:val="18"/>
              </w:rPr>
            </w:pPr>
          </w:p>
        </w:tc>
        <w:tc>
          <w:tcPr>
            <w:tcW w:w="2590" w:type="dxa"/>
          </w:tcPr>
          <w:p w14:paraId="3B0E7D53" w14:textId="77777777" w:rsidR="001C1D4B" w:rsidRPr="00FE3983" w:rsidRDefault="001C1D4B" w:rsidP="00675B75">
            <w:pPr>
              <w:keepNext/>
              <w:keepLines/>
              <w:ind w:right="-589"/>
              <w:jc w:val="both"/>
              <w:rPr>
                <w:rFonts w:ascii="Verdana" w:hAnsi="Verdana"/>
                <w:sz w:val="18"/>
                <w:szCs w:val="18"/>
              </w:rPr>
            </w:pPr>
          </w:p>
        </w:tc>
        <w:tc>
          <w:tcPr>
            <w:tcW w:w="2588" w:type="dxa"/>
          </w:tcPr>
          <w:p w14:paraId="35EA9E2A" w14:textId="77777777" w:rsidR="001C1D4B" w:rsidRPr="00FE3983" w:rsidRDefault="001C1D4B" w:rsidP="00675B75">
            <w:pPr>
              <w:keepNext/>
              <w:keepLines/>
              <w:ind w:right="-589"/>
              <w:jc w:val="both"/>
              <w:rPr>
                <w:rFonts w:ascii="Verdana" w:hAnsi="Verdana"/>
                <w:sz w:val="18"/>
                <w:szCs w:val="18"/>
              </w:rPr>
            </w:pPr>
          </w:p>
        </w:tc>
        <w:tc>
          <w:tcPr>
            <w:tcW w:w="3329" w:type="dxa"/>
          </w:tcPr>
          <w:p w14:paraId="04C26FE7" w14:textId="77777777" w:rsidR="001C1D4B" w:rsidRPr="00FE3983" w:rsidRDefault="001C1D4B" w:rsidP="00675B75">
            <w:pPr>
              <w:keepNext/>
              <w:keepLines/>
              <w:ind w:right="-589"/>
              <w:jc w:val="both"/>
              <w:rPr>
                <w:rFonts w:ascii="Verdana" w:hAnsi="Verdana"/>
                <w:sz w:val="18"/>
                <w:szCs w:val="18"/>
              </w:rPr>
            </w:pPr>
          </w:p>
        </w:tc>
      </w:tr>
      <w:tr w:rsidR="001C1D4B" w:rsidRPr="00FE3983" w14:paraId="5D67759E" w14:textId="77777777" w:rsidTr="008D5533">
        <w:tc>
          <w:tcPr>
            <w:tcW w:w="848" w:type="dxa"/>
          </w:tcPr>
          <w:p w14:paraId="1A141232" w14:textId="77777777" w:rsidR="001C1D4B" w:rsidRPr="00FE3983" w:rsidRDefault="001C1D4B" w:rsidP="00675B75">
            <w:pPr>
              <w:pStyle w:val="Akapitzlist"/>
              <w:keepNext/>
              <w:keepLines/>
              <w:numPr>
                <w:ilvl w:val="0"/>
                <w:numId w:val="49"/>
              </w:numPr>
              <w:ind w:right="-589"/>
              <w:jc w:val="both"/>
              <w:rPr>
                <w:rFonts w:ascii="Verdana" w:hAnsi="Verdana"/>
                <w:sz w:val="18"/>
                <w:szCs w:val="18"/>
              </w:rPr>
            </w:pPr>
          </w:p>
        </w:tc>
        <w:tc>
          <w:tcPr>
            <w:tcW w:w="2590" w:type="dxa"/>
          </w:tcPr>
          <w:p w14:paraId="0F0AC17D" w14:textId="77777777" w:rsidR="001C1D4B" w:rsidRPr="00FE3983" w:rsidRDefault="001C1D4B" w:rsidP="00675B75">
            <w:pPr>
              <w:keepNext/>
              <w:keepLines/>
              <w:ind w:right="-589"/>
              <w:jc w:val="both"/>
              <w:rPr>
                <w:rFonts w:ascii="Verdana" w:hAnsi="Verdana"/>
                <w:sz w:val="18"/>
                <w:szCs w:val="18"/>
              </w:rPr>
            </w:pPr>
          </w:p>
        </w:tc>
        <w:tc>
          <w:tcPr>
            <w:tcW w:w="2588" w:type="dxa"/>
          </w:tcPr>
          <w:p w14:paraId="2AAD8A2A" w14:textId="77777777" w:rsidR="001C1D4B" w:rsidRPr="00FE3983" w:rsidRDefault="001C1D4B" w:rsidP="00675B75">
            <w:pPr>
              <w:keepNext/>
              <w:keepLines/>
              <w:ind w:right="-589"/>
              <w:jc w:val="both"/>
              <w:rPr>
                <w:rFonts w:ascii="Verdana" w:hAnsi="Verdana"/>
                <w:sz w:val="18"/>
                <w:szCs w:val="18"/>
              </w:rPr>
            </w:pPr>
          </w:p>
        </w:tc>
        <w:tc>
          <w:tcPr>
            <w:tcW w:w="3329" w:type="dxa"/>
          </w:tcPr>
          <w:p w14:paraId="5E9A381C" w14:textId="77777777" w:rsidR="001C1D4B" w:rsidRPr="00FE3983" w:rsidRDefault="001C1D4B" w:rsidP="00675B75">
            <w:pPr>
              <w:keepNext/>
              <w:keepLines/>
              <w:ind w:right="-589"/>
              <w:jc w:val="both"/>
              <w:rPr>
                <w:rFonts w:ascii="Verdana" w:hAnsi="Verdana"/>
                <w:sz w:val="18"/>
                <w:szCs w:val="18"/>
              </w:rPr>
            </w:pPr>
          </w:p>
        </w:tc>
      </w:tr>
    </w:tbl>
    <w:p w14:paraId="65181A5E" w14:textId="77777777" w:rsidR="001C1D4B" w:rsidRPr="00FE3983" w:rsidRDefault="001C1D4B" w:rsidP="00675B75">
      <w:pPr>
        <w:pStyle w:val="Tekstprzypisudolnego"/>
        <w:keepNext/>
        <w:keepLines/>
        <w:ind w:left="426" w:right="-589"/>
        <w:jc w:val="both"/>
        <w:rPr>
          <w:rFonts w:ascii="Verdana" w:hAnsi="Verdana"/>
          <w:sz w:val="18"/>
          <w:szCs w:val="18"/>
          <w:vertAlign w:val="superscript"/>
        </w:rPr>
      </w:pPr>
    </w:p>
    <w:p w14:paraId="68B87E88" w14:textId="77777777" w:rsidR="001C1D4B" w:rsidRPr="00FE3983" w:rsidRDefault="001C1D4B" w:rsidP="00675B75">
      <w:pPr>
        <w:pStyle w:val="Tekstprzypisudolnego"/>
        <w:keepNext/>
        <w:keepLines/>
        <w:ind w:left="426" w:right="-589"/>
        <w:jc w:val="both"/>
        <w:rPr>
          <w:rFonts w:ascii="Verdana" w:hAnsi="Verdana"/>
          <w:sz w:val="18"/>
          <w:szCs w:val="18"/>
        </w:rPr>
      </w:pPr>
      <w:r w:rsidRPr="00FE3983">
        <w:rPr>
          <w:rFonts w:ascii="Verdana" w:hAnsi="Verdana"/>
          <w:sz w:val="18"/>
          <w:szCs w:val="18"/>
          <w:vertAlign w:val="superscript"/>
        </w:rPr>
        <w:t xml:space="preserve">1 </w:t>
      </w:r>
      <w:r w:rsidRPr="00FE3983">
        <w:rPr>
          <w:rFonts w:ascii="Verdana" w:hAnsi="Verdana"/>
          <w:sz w:val="18"/>
          <w:szCs w:val="18"/>
        </w:rPr>
        <w:t>Nazwę podwykonawcy</w:t>
      </w:r>
      <w:r w:rsidRPr="00FE3983">
        <w:rPr>
          <w:rFonts w:ascii="Verdana" w:hAnsi="Verdana"/>
        </w:rPr>
        <w:t xml:space="preserve"> </w:t>
      </w:r>
      <w:r w:rsidRPr="00FE3983">
        <w:rPr>
          <w:rFonts w:ascii="Verdana" w:hAnsi="Verdana"/>
          <w:sz w:val="18"/>
          <w:szCs w:val="18"/>
        </w:rPr>
        <w:t xml:space="preserve">należy wskazać, jeżeli jest wiadoma w chwili składania oferty. Zakres zamówienia oraz wartość lub procentowy udział w realizacji zamówienia należy wskazać </w:t>
      </w:r>
      <w:r w:rsidRPr="00FE3983">
        <w:rPr>
          <w:rFonts w:ascii="Verdana" w:hAnsi="Verdana"/>
          <w:sz w:val="18"/>
          <w:szCs w:val="18"/>
        </w:rPr>
        <w:br/>
        <w:t>w każdym przypadku zamiaru powierzenia realizacji części przedmiotu zamówienia podwykonawcy.</w:t>
      </w:r>
    </w:p>
    <w:p w14:paraId="08DB2750" w14:textId="77777777" w:rsidR="001C1D4B" w:rsidRPr="00FE3983" w:rsidRDefault="001C1D4B" w:rsidP="00675B75">
      <w:pPr>
        <w:keepNext/>
        <w:keepLines/>
        <w:ind w:left="426" w:right="-589"/>
        <w:jc w:val="both"/>
        <w:rPr>
          <w:rFonts w:ascii="Verdana" w:hAnsi="Verdana"/>
          <w:i/>
          <w:iCs/>
          <w:sz w:val="18"/>
          <w:szCs w:val="18"/>
        </w:rPr>
      </w:pPr>
      <w:r w:rsidRPr="00FE3983">
        <w:rPr>
          <w:rFonts w:ascii="Verdana" w:hAnsi="Verdana"/>
          <w:i/>
          <w:iCs/>
          <w:sz w:val="18"/>
          <w:szCs w:val="18"/>
        </w:rPr>
        <w:t>(brak wskazania rozumiany będzie przez Zamawiającego, jako informacja o tym, że Wykonawca zamierza wykonać zamówienie bez udziału podwykonawców)</w:t>
      </w:r>
    </w:p>
    <w:p w14:paraId="5A7FDDDC" w14:textId="77777777" w:rsidR="001C1D4B" w:rsidRPr="00FE3983" w:rsidRDefault="001C1D4B" w:rsidP="00675B75">
      <w:pPr>
        <w:pStyle w:val="Akapitzlist"/>
        <w:keepNext/>
        <w:keepLines/>
        <w:numPr>
          <w:ilvl w:val="0"/>
          <w:numId w:val="48"/>
        </w:numPr>
        <w:ind w:left="425" w:right="-589" w:hanging="425"/>
        <w:contextualSpacing w:val="0"/>
        <w:jc w:val="both"/>
        <w:rPr>
          <w:rFonts w:ascii="Verdana" w:hAnsi="Verdana"/>
          <w:sz w:val="18"/>
          <w:szCs w:val="18"/>
        </w:rPr>
      </w:pPr>
      <w:r w:rsidRPr="00FE3983">
        <w:rPr>
          <w:rFonts w:ascii="Verdana" w:hAnsi="Verdana"/>
          <w:sz w:val="18"/>
          <w:szCs w:val="18"/>
        </w:rPr>
        <w:t>Oświadczam, że ubiegając się o zamówienie polegam na zdolnościach następujących podmiotów, które udostępniają mi swoje zasoby:</w:t>
      </w:r>
    </w:p>
    <w:tbl>
      <w:tblPr>
        <w:tblStyle w:val="Tabela-Siatka"/>
        <w:tblW w:w="9639" w:type="dxa"/>
        <w:tblInd w:w="137" w:type="dxa"/>
        <w:tblLook w:val="04A0" w:firstRow="1" w:lastRow="0" w:firstColumn="1" w:lastColumn="0" w:noHBand="0" w:noVBand="1"/>
      </w:tblPr>
      <w:tblGrid>
        <w:gridCol w:w="567"/>
        <w:gridCol w:w="3787"/>
        <w:gridCol w:w="5285"/>
      </w:tblGrid>
      <w:tr w:rsidR="001C1D4B" w:rsidRPr="00FE3983" w14:paraId="67C524CC" w14:textId="77777777" w:rsidTr="008D5533">
        <w:tc>
          <w:tcPr>
            <w:tcW w:w="567" w:type="dxa"/>
            <w:vAlign w:val="center"/>
          </w:tcPr>
          <w:p w14:paraId="766F2ACB" w14:textId="77777777" w:rsidR="001C1D4B" w:rsidRPr="00FE3983" w:rsidRDefault="001C1D4B" w:rsidP="00675B75">
            <w:pPr>
              <w:keepNext/>
              <w:keepLines/>
              <w:spacing w:after="120" w:line="276" w:lineRule="auto"/>
              <w:ind w:right="-589"/>
              <w:jc w:val="center"/>
              <w:rPr>
                <w:rFonts w:ascii="Verdana" w:hAnsi="Verdana" w:cs="Arial"/>
                <w:sz w:val="18"/>
                <w:szCs w:val="18"/>
              </w:rPr>
            </w:pPr>
            <w:r w:rsidRPr="00FE3983">
              <w:rPr>
                <w:rFonts w:ascii="Verdana" w:hAnsi="Verdana" w:cs="Arial"/>
                <w:sz w:val="18"/>
                <w:szCs w:val="18"/>
              </w:rPr>
              <w:t>Lp.</w:t>
            </w:r>
          </w:p>
        </w:tc>
        <w:tc>
          <w:tcPr>
            <w:tcW w:w="3787" w:type="dxa"/>
            <w:vAlign w:val="center"/>
          </w:tcPr>
          <w:p w14:paraId="21C9A0D7" w14:textId="77777777" w:rsidR="001C1D4B" w:rsidRPr="00FE3983" w:rsidRDefault="001C1D4B" w:rsidP="00675B75">
            <w:pPr>
              <w:keepNext/>
              <w:keepLines/>
              <w:spacing w:after="120" w:line="276" w:lineRule="auto"/>
              <w:ind w:right="-589"/>
              <w:jc w:val="center"/>
              <w:rPr>
                <w:rFonts w:ascii="Verdana" w:hAnsi="Verdana" w:cs="Arial"/>
                <w:sz w:val="18"/>
                <w:szCs w:val="18"/>
                <w:vertAlign w:val="superscript"/>
              </w:rPr>
            </w:pPr>
            <w:r w:rsidRPr="00FE3983">
              <w:rPr>
                <w:rFonts w:ascii="Verdana" w:hAnsi="Verdana" w:cs="Arial"/>
                <w:sz w:val="18"/>
                <w:szCs w:val="18"/>
              </w:rPr>
              <w:t>Podmiot udostępniający zasoby</w:t>
            </w:r>
            <w:r w:rsidRPr="00FE3983">
              <w:rPr>
                <w:rFonts w:ascii="Verdana" w:hAnsi="Verdana" w:cs="Arial"/>
                <w:sz w:val="18"/>
                <w:szCs w:val="18"/>
                <w:vertAlign w:val="superscript"/>
              </w:rPr>
              <w:t>2</w:t>
            </w:r>
          </w:p>
        </w:tc>
        <w:tc>
          <w:tcPr>
            <w:tcW w:w="5285" w:type="dxa"/>
            <w:vAlign w:val="center"/>
          </w:tcPr>
          <w:p w14:paraId="4F2C0B95" w14:textId="77777777" w:rsidR="001C1D4B" w:rsidRPr="00FE3983" w:rsidRDefault="001C1D4B" w:rsidP="00675B75">
            <w:pPr>
              <w:keepNext/>
              <w:keepLines/>
              <w:spacing w:after="120" w:line="276" w:lineRule="auto"/>
              <w:ind w:right="-589"/>
              <w:jc w:val="center"/>
              <w:rPr>
                <w:rFonts w:ascii="Verdana" w:hAnsi="Verdana" w:cs="Arial"/>
                <w:sz w:val="18"/>
                <w:szCs w:val="18"/>
              </w:rPr>
            </w:pPr>
            <w:r w:rsidRPr="00FE3983">
              <w:rPr>
                <w:rFonts w:ascii="Verdana" w:hAnsi="Verdana" w:cs="Arial"/>
                <w:sz w:val="18"/>
                <w:szCs w:val="18"/>
              </w:rPr>
              <w:t xml:space="preserve">Rodzaj udostępnianych zasobów </w:t>
            </w:r>
          </w:p>
        </w:tc>
      </w:tr>
      <w:tr w:rsidR="001C1D4B" w:rsidRPr="00FE3983" w14:paraId="35EA19F2" w14:textId="77777777" w:rsidTr="008D5533">
        <w:tc>
          <w:tcPr>
            <w:tcW w:w="567" w:type="dxa"/>
          </w:tcPr>
          <w:p w14:paraId="1121A5DE" w14:textId="77777777" w:rsidR="001C1D4B" w:rsidRPr="00FE3983" w:rsidRDefault="001C1D4B" w:rsidP="00675B75">
            <w:pPr>
              <w:pStyle w:val="Akapitzlist"/>
              <w:keepNext/>
              <w:keepLines/>
              <w:numPr>
                <w:ilvl w:val="0"/>
                <w:numId w:val="36"/>
              </w:numPr>
              <w:ind w:left="0" w:right="-589" w:firstLine="0"/>
              <w:jc w:val="both"/>
              <w:rPr>
                <w:rFonts w:ascii="Verdana" w:hAnsi="Verdana"/>
                <w:color w:val="000000" w:themeColor="text1"/>
                <w:sz w:val="18"/>
                <w:szCs w:val="18"/>
              </w:rPr>
            </w:pPr>
          </w:p>
        </w:tc>
        <w:tc>
          <w:tcPr>
            <w:tcW w:w="3787" w:type="dxa"/>
          </w:tcPr>
          <w:p w14:paraId="52E4DD82" w14:textId="77777777" w:rsidR="001C1D4B" w:rsidRPr="00FE3983" w:rsidRDefault="001C1D4B" w:rsidP="00675B75">
            <w:pPr>
              <w:keepNext/>
              <w:keepLines/>
              <w:ind w:right="-589"/>
              <w:jc w:val="both"/>
              <w:rPr>
                <w:rFonts w:ascii="Verdana" w:hAnsi="Verdana"/>
                <w:color w:val="000000" w:themeColor="text1"/>
                <w:sz w:val="18"/>
                <w:szCs w:val="18"/>
              </w:rPr>
            </w:pPr>
          </w:p>
        </w:tc>
        <w:tc>
          <w:tcPr>
            <w:tcW w:w="5285" w:type="dxa"/>
          </w:tcPr>
          <w:p w14:paraId="3112B658" w14:textId="77777777" w:rsidR="001C1D4B" w:rsidRPr="00FE3983" w:rsidRDefault="001C1D4B" w:rsidP="00675B75">
            <w:pPr>
              <w:keepNext/>
              <w:keepLines/>
              <w:ind w:right="-589"/>
              <w:jc w:val="both"/>
              <w:rPr>
                <w:rFonts w:ascii="Verdana" w:hAnsi="Verdana"/>
                <w:color w:val="000000" w:themeColor="text1"/>
                <w:sz w:val="18"/>
                <w:szCs w:val="18"/>
              </w:rPr>
            </w:pPr>
          </w:p>
        </w:tc>
      </w:tr>
      <w:tr w:rsidR="001C1D4B" w:rsidRPr="00FE3983" w14:paraId="59A7746E" w14:textId="77777777" w:rsidTr="008D5533">
        <w:tc>
          <w:tcPr>
            <w:tcW w:w="567" w:type="dxa"/>
          </w:tcPr>
          <w:p w14:paraId="70F239CB" w14:textId="77777777" w:rsidR="001C1D4B" w:rsidRPr="00FE3983" w:rsidRDefault="001C1D4B" w:rsidP="00675B75">
            <w:pPr>
              <w:pStyle w:val="Akapitzlist"/>
              <w:keepNext/>
              <w:keepLines/>
              <w:numPr>
                <w:ilvl w:val="0"/>
                <w:numId w:val="36"/>
              </w:numPr>
              <w:ind w:left="0" w:right="-589" w:firstLine="0"/>
              <w:jc w:val="both"/>
              <w:rPr>
                <w:rFonts w:ascii="Verdana" w:hAnsi="Verdana"/>
                <w:color w:val="000000" w:themeColor="text1"/>
                <w:sz w:val="18"/>
                <w:szCs w:val="18"/>
              </w:rPr>
            </w:pPr>
          </w:p>
        </w:tc>
        <w:tc>
          <w:tcPr>
            <w:tcW w:w="3787" w:type="dxa"/>
          </w:tcPr>
          <w:p w14:paraId="17A01BA2" w14:textId="77777777" w:rsidR="001C1D4B" w:rsidRPr="00FE3983" w:rsidRDefault="001C1D4B" w:rsidP="00675B75">
            <w:pPr>
              <w:keepNext/>
              <w:keepLines/>
              <w:ind w:right="-589"/>
              <w:jc w:val="both"/>
              <w:rPr>
                <w:rFonts w:ascii="Verdana" w:hAnsi="Verdana"/>
                <w:color w:val="000000" w:themeColor="text1"/>
                <w:sz w:val="18"/>
                <w:szCs w:val="18"/>
              </w:rPr>
            </w:pPr>
          </w:p>
        </w:tc>
        <w:tc>
          <w:tcPr>
            <w:tcW w:w="5285" w:type="dxa"/>
          </w:tcPr>
          <w:p w14:paraId="7450C521" w14:textId="77777777" w:rsidR="001C1D4B" w:rsidRPr="00FE3983" w:rsidRDefault="001C1D4B" w:rsidP="00675B75">
            <w:pPr>
              <w:keepNext/>
              <w:keepLines/>
              <w:ind w:right="-589"/>
              <w:jc w:val="both"/>
              <w:rPr>
                <w:rFonts w:ascii="Verdana" w:hAnsi="Verdana"/>
                <w:color w:val="000000" w:themeColor="text1"/>
                <w:sz w:val="18"/>
                <w:szCs w:val="18"/>
              </w:rPr>
            </w:pPr>
          </w:p>
        </w:tc>
      </w:tr>
    </w:tbl>
    <w:p w14:paraId="609AFEA0" w14:textId="77777777" w:rsidR="001C1D4B" w:rsidRPr="00FE3983" w:rsidRDefault="001C1D4B" w:rsidP="00675B75">
      <w:pPr>
        <w:pStyle w:val="Akapitzlist"/>
        <w:keepNext/>
        <w:keepLines/>
        <w:ind w:left="425" w:right="-589"/>
        <w:jc w:val="both"/>
        <w:rPr>
          <w:rFonts w:ascii="Verdana" w:hAnsi="Verdana"/>
          <w:sz w:val="18"/>
          <w:szCs w:val="18"/>
        </w:rPr>
      </w:pPr>
      <w:r w:rsidRPr="00FE3983">
        <w:rPr>
          <w:rFonts w:ascii="Verdana" w:hAnsi="Verdana"/>
          <w:sz w:val="18"/>
          <w:szCs w:val="18"/>
          <w:vertAlign w:val="superscript"/>
        </w:rPr>
        <w:t xml:space="preserve">2 </w:t>
      </w:r>
      <w:r w:rsidRPr="00FE3983">
        <w:rPr>
          <w:rFonts w:ascii="Verdana" w:hAnsi="Verdana"/>
          <w:sz w:val="18"/>
          <w:szCs w:val="18"/>
        </w:rPr>
        <w:t xml:space="preserve">Na podstawie art. 123 </w:t>
      </w:r>
      <w:proofErr w:type="spellStart"/>
      <w:r w:rsidRPr="00FE3983">
        <w:rPr>
          <w:rFonts w:ascii="Verdana" w:hAnsi="Verdana"/>
          <w:sz w:val="18"/>
          <w:szCs w:val="18"/>
        </w:rPr>
        <w:t>Pzp</w:t>
      </w:r>
      <w:proofErr w:type="spellEnd"/>
      <w:r w:rsidRPr="00FE3983">
        <w:rPr>
          <w:rFonts w:ascii="Verdana" w:hAnsi="Verdana"/>
          <w:sz w:val="18"/>
          <w:szCs w:val="18"/>
        </w:rPr>
        <w:t xml:space="preserve">, Wykonawca nie może, po upływie terminu składania ofert, powoływać się na zdolności podmiotów udostępniających zasoby, jeżeli na etapie składania ofert nie polegał on w danym zakresie na zdolnościach podmiotów udostępniających zasoby. </w:t>
      </w:r>
    </w:p>
    <w:p w14:paraId="35272F65" w14:textId="77777777" w:rsidR="001C1D4B" w:rsidRPr="00FE3983" w:rsidRDefault="001C1D4B" w:rsidP="00675B75">
      <w:pPr>
        <w:pStyle w:val="Akapitzlist"/>
        <w:keepNext/>
        <w:keepLines/>
        <w:ind w:left="425" w:right="-589"/>
        <w:jc w:val="both"/>
        <w:rPr>
          <w:rFonts w:ascii="Verdana" w:hAnsi="Verdana"/>
          <w:sz w:val="18"/>
          <w:szCs w:val="18"/>
        </w:rPr>
      </w:pPr>
    </w:p>
    <w:p w14:paraId="3B52056A" w14:textId="77777777" w:rsidR="001C1D4B" w:rsidRPr="00FE3983" w:rsidRDefault="001C1D4B" w:rsidP="00675B75">
      <w:pPr>
        <w:pStyle w:val="Akapitzlist"/>
        <w:keepNext/>
        <w:keepLines/>
        <w:ind w:left="425" w:right="-589"/>
        <w:jc w:val="both"/>
        <w:rPr>
          <w:rFonts w:ascii="Verdana" w:hAnsi="Verdana"/>
          <w:sz w:val="18"/>
          <w:szCs w:val="18"/>
        </w:rPr>
      </w:pPr>
      <w:r w:rsidRPr="00FE3983">
        <w:rPr>
          <w:rFonts w:ascii="Verdana" w:hAnsi="Verdana"/>
          <w:sz w:val="18"/>
          <w:szCs w:val="18"/>
        </w:rPr>
        <w:t>Wykonawca wskazując podmiot udostępniający zasoby, zobowiązany jest do złożenia zobowiązania podmiotu udostępniającego zasoby do oddania do dyspozycji Wykonawcy niezbędnych zasobów na potrzeby realizacji zamówienia – wzór - załącznik nr 6 do SWZ.</w:t>
      </w:r>
    </w:p>
    <w:p w14:paraId="54A69789" w14:textId="77777777" w:rsidR="001C1D4B" w:rsidRPr="00FE3983" w:rsidRDefault="001C1D4B" w:rsidP="00675B75">
      <w:pPr>
        <w:pStyle w:val="Akapitzlist"/>
        <w:keepNext/>
        <w:keepLines/>
        <w:ind w:left="425" w:right="-589"/>
        <w:contextualSpacing w:val="0"/>
        <w:jc w:val="both"/>
        <w:rPr>
          <w:rFonts w:ascii="Verdana" w:hAnsi="Verdana"/>
          <w:sz w:val="18"/>
          <w:szCs w:val="18"/>
        </w:rPr>
      </w:pPr>
    </w:p>
    <w:p w14:paraId="16104F6B" w14:textId="77777777" w:rsidR="001C1D4B" w:rsidRPr="00FE3983" w:rsidRDefault="001C1D4B" w:rsidP="00675B75">
      <w:pPr>
        <w:pStyle w:val="Akapitzlist"/>
        <w:keepNext/>
        <w:keepLines/>
        <w:numPr>
          <w:ilvl w:val="0"/>
          <w:numId w:val="48"/>
        </w:numPr>
        <w:ind w:left="425" w:right="-589" w:hanging="425"/>
        <w:contextualSpacing w:val="0"/>
        <w:jc w:val="both"/>
        <w:rPr>
          <w:rFonts w:ascii="Verdana" w:hAnsi="Verdana"/>
          <w:sz w:val="18"/>
          <w:szCs w:val="18"/>
        </w:rPr>
      </w:pPr>
      <w:r w:rsidRPr="00FE3983">
        <w:rPr>
          <w:rFonts w:ascii="Verdana" w:hAnsi="Verdana"/>
          <w:sz w:val="18"/>
          <w:szCs w:val="18"/>
        </w:rPr>
        <w:t xml:space="preserve">Oświadczam, że wybór niniejszej oferty będzie /nie będzie* </w:t>
      </w:r>
      <w:r w:rsidRPr="00FE3983">
        <w:rPr>
          <w:rFonts w:ascii="Verdana" w:hAnsi="Verdana"/>
          <w:b/>
          <w:bCs/>
          <w:sz w:val="18"/>
          <w:szCs w:val="18"/>
        </w:rPr>
        <w:t>(*niewłaściwe skreślić)</w:t>
      </w:r>
      <w:r w:rsidRPr="00FE3983">
        <w:rPr>
          <w:rFonts w:ascii="Verdana" w:hAnsi="Verdana"/>
          <w:sz w:val="18"/>
          <w:szCs w:val="18"/>
        </w:rPr>
        <w:t xml:space="preserve"> prowadzić do powstania u Zamawiającego obowiązku podatkowego zgodnie z przepisami ustawy o podatku od towarów i usług.</w:t>
      </w:r>
    </w:p>
    <w:p w14:paraId="0AC37DE3" w14:textId="77777777" w:rsidR="001C1D4B" w:rsidRPr="00FE3983" w:rsidRDefault="001C1D4B" w:rsidP="00675B75">
      <w:pPr>
        <w:pStyle w:val="Akapitzlist"/>
        <w:keepNext/>
        <w:keepLines/>
        <w:ind w:left="425" w:right="-589"/>
        <w:contextualSpacing w:val="0"/>
        <w:jc w:val="both"/>
        <w:rPr>
          <w:rFonts w:ascii="Verdana" w:hAnsi="Verdana"/>
          <w:sz w:val="18"/>
          <w:szCs w:val="18"/>
        </w:rPr>
      </w:pPr>
      <w:r w:rsidRPr="00FE3983">
        <w:rPr>
          <w:rFonts w:ascii="Verdana" w:hAnsi="Verdana"/>
          <w:sz w:val="18"/>
          <w:szCs w:val="18"/>
        </w:rPr>
        <w:t xml:space="preserve">Wskazuję nazwę (rodzaj) towaru lub usługi, których dostawa lub świadczenie będzie prowadzić do powstania powyższego obowiązku podatkowego ................................. oraz wartość tego towaru lub usługi bez kwoty podatku wynoszącą ........................ </w:t>
      </w:r>
    </w:p>
    <w:p w14:paraId="08C121EB" w14:textId="77777777" w:rsidR="001C1D4B" w:rsidRPr="00FE3983" w:rsidRDefault="001C1D4B" w:rsidP="00675B75">
      <w:pPr>
        <w:pStyle w:val="Akapitzlist"/>
        <w:keepNext/>
        <w:keepLines/>
        <w:ind w:left="425" w:right="-589"/>
        <w:contextualSpacing w:val="0"/>
        <w:jc w:val="both"/>
        <w:rPr>
          <w:rFonts w:ascii="Verdana" w:hAnsi="Verdana"/>
          <w:i/>
          <w:sz w:val="18"/>
          <w:szCs w:val="18"/>
        </w:rPr>
      </w:pPr>
      <w:r w:rsidRPr="00FE3983">
        <w:rPr>
          <w:rFonts w:ascii="Verdana" w:hAnsi="Verdana"/>
          <w:i/>
          <w:sz w:val="18"/>
          <w:szCs w:val="18"/>
        </w:rPr>
        <w:t>(brak wskazania rozumiany będzie przez Zamawiającego jako informacja o tym, że wybór oferty nie będzie prowadzić do powstania u Zamawiającego powyższego obowiązku podatkowego).</w:t>
      </w:r>
    </w:p>
    <w:p w14:paraId="743EED8A" w14:textId="77777777" w:rsidR="001C1D4B" w:rsidRPr="00FE3983" w:rsidRDefault="001C1D4B" w:rsidP="00675B75">
      <w:pPr>
        <w:pStyle w:val="Akapitzlist"/>
        <w:keepNext/>
        <w:keepLines/>
        <w:numPr>
          <w:ilvl w:val="0"/>
          <w:numId w:val="48"/>
        </w:numPr>
        <w:ind w:left="425" w:right="-589" w:hanging="425"/>
        <w:contextualSpacing w:val="0"/>
        <w:jc w:val="both"/>
        <w:rPr>
          <w:rFonts w:ascii="Verdana" w:hAnsi="Verdana"/>
          <w:sz w:val="18"/>
          <w:szCs w:val="18"/>
        </w:rPr>
      </w:pPr>
      <w:r w:rsidRPr="00FE3983">
        <w:rPr>
          <w:rFonts w:ascii="Verdana" w:hAnsi="Verdana"/>
          <w:sz w:val="18"/>
          <w:szCs w:val="18"/>
        </w:rPr>
        <w:t xml:space="preserve">Oświadczam, że zapoznałem się z treścią Klauzuli Informacyjnej, o której mowa w Rozdziale IV pkt. 6 SWZ oraz że wypełniłem obowiązki informacyjne przewidziane w art. 13 lub art. 14 RODO wobec osób fizycznych, od których dane osobowe bezpośrednio lub pośrednio pozyskałem </w:t>
      </w:r>
      <w:r w:rsidRPr="00FE3983">
        <w:rPr>
          <w:rFonts w:ascii="Verdana" w:hAnsi="Verdana"/>
          <w:sz w:val="18"/>
          <w:szCs w:val="18"/>
        </w:rPr>
        <w:br/>
        <w:t>w celu ubiegania się o udzielenie zamówienia publicznego w niniejszym postępowaniu.</w:t>
      </w:r>
    </w:p>
    <w:p w14:paraId="2D2BB7AD" w14:textId="64D3E4C6" w:rsidR="001C1D4B" w:rsidRPr="00FE3983" w:rsidRDefault="001C1D4B" w:rsidP="00675B75">
      <w:pPr>
        <w:pStyle w:val="Akapitzlist"/>
        <w:keepNext/>
        <w:keepLines/>
        <w:numPr>
          <w:ilvl w:val="0"/>
          <w:numId w:val="48"/>
        </w:numPr>
        <w:ind w:left="425" w:right="-589" w:hanging="425"/>
        <w:contextualSpacing w:val="0"/>
        <w:jc w:val="both"/>
        <w:rPr>
          <w:rFonts w:ascii="Verdana" w:hAnsi="Verdana"/>
          <w:sz w:val="18"/>
          <w:szCs w:val="18"/>
        </w:rPr>
      </w:pPr>
      <w:r w:rsidRPr="00FE3983">
        <w:rPr>
          <w:rFonts w:ascii="Verdana" w:hAnsi="Verdana"/>
          <w:sz w:val="18"/>
          <w:szCs w:val="18"/>
        </w:rPr>
        <w:t xml:space="preserve">Oświadczam, że w rozumieniu przepisów art. 7 ust. 1 pkt 1-3 ustawy z dnia 06.03.2018 r. Prawo przedsiębiorców (tekst jedn. - Dz. U. z 2021 r., poz. 162) jestem: </w:t>
      </w:r>
    </w:p>
    <w:p w14:paraId="01323B19" w14:textId="77777777" w:rsidR="001C1D4B" w:rsidRPr="00FE3983" w:rsidRDefault="001C1D4B" w:rsidP="00675B75">
      <w:pPr>
        <w:keepNext/>
        <w:keepLines/>
        <w:ind w:left="426" w:right="-589"/>
        <w:jc w:val="both"/>
        <w:rPr>
          <w:rFonts w:ascii="Verdana" w:hAnsi="Verdana"/>
          <w:sz w:val="18"/>
          <w:szCs w:val="18"/>
        </w:rPr>
      </w:pPr>
      <w:proofErr w:type="spellStart"/>
      <w:r w:rsidRPr="00FE3983">
        <w:rPr>
          <w:rFonts w:ascii="Verdana" w:hAnsi="Verdana"/>
          <w:sz w:val="18"/>
          <w:szCs w:val="18"/>
        </w:rPr>
        <w:t>mikroprzedsiębiorcą</w:t>
      </w:r>
      <w:proofErr w:type="spellEnd"/>
      <w:r w:rsidRPr="00FE3983">
        <w:rPr>
          <w:rFonts w:ascii="Verdana" w:hAnsi="Verdana"/>
          <w:sz w:val="18"/>
          <w:szCs w:val="18"/>
        </w:rPr>
        <w:t xml:space="preserve"> / małym przedsiębiorcą / średnim przedsiębiorcą / dużym przedsiębiorcą* </w:t>
      </w:r>
      <w:r w:rsidRPr="00FE3983">
        <w:rPr>
          <w:rFonts w:ascii="Verdana" w:hAnsi="Verdana"/>
          <w:b/>
          <w:bCs/>
          <w:sz w:val="18"/>
          <w:szCs w:val="18"/>
        </w:rPr>
        <w:t>(*niewłaściwe skreślić)</w:t>
      </w:r>
    </w:p>
    <w:p w14:paraId="7F11D9FD" w14:textId="77777777" w:rsidR="001C1D4B" w:rsidRPr="00FE3983" w:rsidRDefault="001C1D4B" w:rsidP="00675B75">
      <w:pPr>
        <w:pStyle w:val="Akapitzlist"/>
        <w:keepNext/>
        <w:keepLines/>
        <w:numPr>
          <w:ilvl w:val="0"/>
          <w:numId w:val="48"/>
        </w:numPr>
        <w:ind w:left="425" w:right="-589" w:hanging="425"/>
        <w:contextualSpacing w:val="0"/>
        <w:jc w:val="both"/>
        <w:rPr>
          <w:rFonts w:ascii="Verdana" w:hAnsi="Verdana"/>
          <w:sz w:val="18"/>
          <w:szCs w:val="18"/>
        </w:rPr>
      </w:pPr>
      <w:r w:rsidRPr="00FE3983">
        <w:rPr>
          <w:rFonts w:ascii="Verdana" w:hAnsi="Verdana"/>
          <w:sz w:val="18"/>
          <w:szCs w:val="18"/>
        </w:rPr>
        <w:t>Załącznikami do niniejszej oferty są: (podać nr załącznika i stronę oferty).</w:t>
      </w:r>
    </w:p>
    <w:p w14:paraId="6AE4A9AF" w14:textId="77777777" w:rsidR="001C1D4B" w:rsidRPr="00FE3983" w:rsidRDefault="001C1D4B" w:rsidP="00675B75">
      <w:pPr>
        <w:keepNext/>
        <w:keepLines/>
        <w:ind w:right="-589" w:firstLine="426"/>
        <w:rPr>
          <w:rFonts w:ascii="Verdana" w:hAnsi="Verdana"/>
          <w:sz w:val="18"/>
          <w:szCs w:val="18"/>
        </w:rPr>
      </w:pPr>
      <w:r w:rsidRPr="00FE3983">
        <w:rPr>
          <w:rFonts w:ascii="Verdana" w:hAnsi="Verdana"/>
          <w:sz w:val="18"/>
          <w:szCs w:val="18"/>
        </w:rPr>
        <w:t>……………………………………………………………………………………………………</w:t>
      </w:r>
    </w:p>
    <w:p w14:paraId="614E7DCE" w14:textId="77777777" w:rsidR="001C1D4B" w:rsidRPr="00FE3983" w:rsidRDefault="001C1D4B" w:rsidP="00675B75">
      <w:pPr>
        <w:keepNext/>
        <w:keepLines/>
        <w:ind w:right="-589" w:firstLine="426"/>
        <w:rPr>
          <w:rFonts w:ascii="Verdana" w:hAnsi="Verdana"/>
          <w:sz w:val="18"/>
          <w:szCs w:val="18"/>
        </w:rPr>
      </w:pPr>
      <w:r w:rsidRPr="00FE3983">
        <w:rPr>
          <w:rFonts w:ascii="Verdana" w:hAnsi="Verdana"/>
          <w:sz w:val="18"/>
          <w:szCs w:val="18"/>
        </w:rPr>
        <w:t>……………………………………………………………………………………………………</w:t>
      </w:r>
    </w:p>
    <w:p w14:paraId="1B3D42F2" w14:textId="77777777" w:rsidR="001C1D4B" w:rsidRPr="00FE3983" w:rsidRDefault="001C1D4B" w:rsidP="00675B75">
      <w:pPr>
        <w:keepNext/>
        <w:keepLines/>
        <w:ind w:right="-589" w:firstLine="426"/>
        <w:rPr>
          <w:rFonts w:ascii="Verdana" w:hAnsi="Verdana"/>
          <w:sz w:val="18"/>
          <w:szCs w:val="18"/>
        </w:rPr>
      </w:pPr>
      <w:r w:rsidRPr="00FE3983">
        <w:rPr>
          <w:rFonts w:ascii="Verdana" w:hAnsi="Verdana"/>
          <w:sz w:val="18"/>
          <w:szCs w:val="18"/>
        </w:rPr>
        <w:t>……………………………………………………………………………………………………</w:t>
      </w:r>
    </w:p>
    <w:p w14:paraId="183E021A" w14:textId="77777777" w:rsidR="001C1D4B" w:rsidRPr="00FE3983" w:rsidRDefault="001C1D4B" w:rsidP="00675B75">
      <w:pPr>
        <w:keepNext/>
        <w:keepLines/>
        <w:ind w:right="-589" w:firstLine="426"/>
        <w:rPr>
          <w:rFonts w:ascii="Verdana" w:hAnsi="Verdana"/>
          <w:sz w:val="18"/>
          <w:szCs w:val="18"/>
        </w:rPr>
      </w:pPr>
      <w:r w:rsidRPr="00FE3983">
        <w:rPr>
          <w:rFonts w:ascii="Verdana" w:hAnsi="Verdana"/>
          <w:sz w:val="18"/>
          <w:szCs w:val="18"/>
        </w:rPr>
        <w:t>……………………………………………………………………………………………………</w:t>
      </w:r>
    </w:p>
    <w:p w14:paraId="36A02602" w14:textId="28726757" w:rsidR="001C1D4B" w:rsidRPr="001C1D4B" w:rsidRDefault="001C1D4B" w:rsidP="00675B75">
      <w:pPr>
        <w:keepNext/>
        <w:keepLines/>
        <w:ind w:right="-589"/>
        <w:rPr>
          <w:rFonts w:ascii="Verdana" w:hAnsi="Verdana"/>
          <w:sz w:val="18"/>
          <w:szCs w:val="18"/>
        </w:rPr>
      </w:pPr>
      <w:r w:rsidRPr="001C1D4B">
        <w:rPr>
          <w:rFonts w:ascii="Verdana" w:hAnsi="Verdana"/>
          <w:sz w:val="18"/>
          <w:szCs w:val="18"/>
        </w:rPr>
        <w:tab/>
      </w:r>
      <w:r w:rsidRPr="001C1D4B">
        <w:rPr>
          <w:rFonts w:ascii="Verdana" w:hAnsi="Verdana"/>
          <w:sz w:val="18"/>
          <w:szCs w:val="18"/>
        </w:rPr>
        <w:tab/>
      </w:r>
      <w:r w:rsidRPr="001C1D4B">
        <w:rPr>
          <w:rFonts w:ascii="Verdana" w:hAnsi="Verdana"/>
          <w:sz w:val="18"/>
          <w:szCs w:val="18"/>
        </w:rPr>
        <w:tab/>
      </w:r>
      <w:r w:rsidRPr="001C1D4B">
        <w:rPr>
          <w:rFonts w:ascii="Verdana" w:hAnsi="Verdana"/>
          <w:sz w:val="18"/>
          <w:szCs w:val="18"/>
        </w:rPr>
        <w:tab/>
      </w:r>
      <w:r w:rsidRPr="001C1D4B">
        <w:rPr>
          <w:rFonts w:ascii="Verdana" w:hAnsi="Verdana"/>
          <w:sz w:val="18"/>
          <w:szCs w:val="18"/>
        </w:rPr>
        <w:tab/>
      </w:r>
      <w:r w:rsidRPr="001C1D4B">
        <w:rPr>
          <w:rFonts w:ascii="Verdana" w:hAnsi="Verdana"/>
          <w:sz w:val="18"/>
          <w:szCs w:val="18"/>
        </w:rPr>
        <w:tab/>
        <w:t xml:space="preserve">                         ……………………………………………</w:t>
      </w:r>
    </w:p>
    <w:p w14:paraId="38DEEFC5" w14:textId="2C613671" w:rsidR="001C1D4B" w:rsidRPr="001C1D4B" w:rsidRDefault="0024036E" w:rsidP="00675B75">
      <w:pPr>
        <w:keepNext/>
        <w:keepLines/>
        <w:ind w:right="-589"/>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001C1D4B" w:rsidRPr="001C1D4B">
        <w:rPr>
          <w:rFonts w:ascii="Verdana" w:hAnsi="Verdana"/>
          <w:sz w:val="18"/>
          <w:szCs w:val="18"/>
        </w:rPr>
        <w:tab/>
      </w:r>
      <w:r w:rsidR="001C1D4B" w:rsidRPr="001C1D4B">
        <w:rPr>
          <w:rFonts w:ascii="Verdana" w:hAnsi="Verdana"/>
          <w:sz w:val="18"/>
          <w:szCs w:val="18"/>
        </w:rPr>
        <w:tab/>
      </w:r>
      <w:r w:rsidR="001C1D4B" w:rsidRPr="001C1D4B">
        <w:rPr>
          <w:rFonts w:ascii="Verdana" w:hAnsi="Verdana"/>
          <w:sz w:val="18"/>
          <w:szCs w:val="18"/>
        </w:rPr>
        <w:tab/>
        <w:t xml:space="preserve">         </w:t>
      </w:r>
      <w:r w:rsidR="001C1D4B" w:rsidRPr="001C1D4B">
        <w:rPr>
          <w:rFonts w:ascii="Verdana" w:hAnsi="Verdana"/>
          <w:sz w:val="18"/>
          <w:szCs w:val="18"/>
        </w:rPr>
        <w:tab/>
      </w:r>
      <w:r w:rsidR="001C1D4B" w:rsidRPr="001C1D4B">
        <w:rPr>
          <w:rFonts w:ascii="Verdana" w:hAnsi="Verdana"/>
          <w:sz w:val="18"/>
          <w:szCs w:val="18"/>
        </w:rPr>
        <w:tab/>
      </w:r>
      <w:r>
        <w:rPr>
          <w:rFonts w:ascii="Verdana" w:hAnsi="Verdana"/>
          <w:sz w:val="18"/>
          <w:szCs w:val="18"/>
        </w:rPr>
        <w:t>P</w:t>
      </w:r>
      <w:r w:rsidR="001C1D4B" w:rsidRPr="001C1D4B">
        <w:rPr>
          <w:rFonts w:ascii="Verdana" w:hAnsi="Verdana"/>
          <w:sz w:val="18"/>
          <w:szCs w:val="18"/>
        </w:rPr>
        <w:t>odpis Wykonawcy</w:t>
      </w:r>
    </w:p>
    <w:p w14:paraId="776912A7" w14:textId="570053E0" w:rsidR="008D5533" w:rsidRDefault="008D5533" w:rsidP="00675B75">
      <w:pPr>
        <w:rPr>
          <w:rFonts w:ascii="Verdana" w:hAnsi="Verdana"/>
          <w:b/>
          <w:bCs/>
          <w:sz w:val="18"/>
          <w:szCs w:val="18"/>
        </w:rPr>
      </w:pPr>
      <w:r>
        <w:rPr>
          <w:rFonts w:ascii="Verdana" w:hAnsi="Verdana"/>
          <w:b/>
          <w:bCs/>
          <w:sz w:val="18"/>
          <w:szCs w:val="18"/>
        </w:rPr>
        <w:br w:type="page"/>
      </w:r>
    </w:p>
    <w:p w14:paraId="0A53FA5C" w14:textId="2571BC3D" w:rsidR="00BF22C0" w:rsidRDefault="00BF22C0" w:rsidP="00675B75">
      <w:pPr>
        <w:pStyle w:val="Nagwek3"/>
        <w:keepLines/>
        <w:ind w:right="0"/>
        <w:jc w:val="left"/>
        <w:rPr>
          <w:color w:val="000000"/>
        </w:rPr>
      </w:pPr>
      <w:r>
        <w:rPr>
          <w:color w:val="000000"/>
          <w:shd w:val="clear" w:color="auto" w:fill="FFFFFF"/>
        </w:rPr>
        <w:lastRenderedPageBreak/>
        <w:t>AZP-260-TP-24/22</w:t>
      </w: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t>Załącznik nr 1B do SWZ</w:t>
      </w:r>
    </w:p>
    <w:p w14:paraId="52B83F9D" w14:textId="77777777" w:rsidR="00BF22C0" w:rsidRDefault="00BF22C0" w:rsidP="00675B75">
      <w:pPr>
        <w:keepNext/>
        <w:keepLines/>
        <w:pBdr>
          <w:top w:val="single" w:sz="4" w:space="1" w:color="000000"/>
          <w:left w:val="single" w:sz="4" w:space="4" w:color="000000"/>
          <w:bottom w:val="single" w:sz="4" w:space="1" w:color="000000"/>
          <w:right w:val="single" w:sz="4" w:space="4" w:color="000000"/>
        </w:pBdr>
        <w:shd w:val="clear" w:color="auto" w:fill="DEEAF6" w:themeFill="accent1" w:themeFillTint="33"/>
        <w:spacing w:line="240" w:lineRule="exact"/>
        <w:jc w:val="center"/>
        <w:rPr>
          <w:rFonts w:ascii="Verdana" w:hAnsi="Verdana"/>
          <w:b/>
          <w:color w:val="000000"/>
          <w:sz w:val="18"/>
          <w:szCs w:val="18"/>
        </w:rPr>
      </w:pPr>
    </w:p>
    <w:p w14:paraId="016D399D" w14:textId="77777777" w:rsidR="00BF22C0" w:rsidRDefault="00BF22C0" w:rsidP="00675B75">
      <w:pPr>
        <w:keepNext/>
        <w:keepLines/>
        <w:pBdr>
          <w:top w:val="single" w:sz="4" w:space="1" w:color="000000"/>
          <w:left w:val="single" w:sz="4" w:space="4" w:color="000000"/>
          <w:bottom w:val="single" w:sz="4" w:space="1" w:color="000000"/>
          <w:right w:val="single" w:sz="4" w:space="4" w:color="000000"/>
        </w:pBdr>
        <w:shd w:val="clear" w:color="auto" w:fill="DEEAF6" w:themeFill="accent1" w:themeFillTint="33"/>
        <w:spacing w:line="240" w:lineRule="exact"/>
        <w:jc w:val="center"/>
        <w:rPr>
          <w:color w:val="000000"/>
        </w:rPr>
      </w:pPr>
      <w:r>
        <w:rPr>
          <w:rFonts w:ascii="Verdana" w:hAnsi="Verdana"/>
          <w:b/>
          <w:color w:val="000000"/>
          <w:sz w:val="18"/>
          <w:szCs w:val="18"/>
        </w:rPr>
        <w:t>FORMULARZ OFERTOWY</w:t>
      </w:r>
    </w:p>
    <w:p w14:paraId="5647EBC3" w14:textId="77777777" w:rsidR="00BF22C0" w:rsidRDefault="00BF22C0" w:rsidP="00675B75">
      <w:pPr>
        <w:keepNext/>
        <w:keepLines/>
        <w:pBdr>
          <w:top w:val="single" w:sz="4" w:space="1" w:color="000000"/>
          <w:left w:val="single" w:sz="4" w:space="4" w:color="000000"/>
          <w:bottom w:val="single" w:sz="4" w:space="1" w:color="000000"/>
          <w:right w:val="single" w:sz="4" w:space="4" w:color="000000"/>
        </w:pBdr>
        <w:shd w:val="clear" w:color="auto" w:fill="DEEAF6" w:themeFill="accent1" w:themeFillTint="33"/>
        <w:spacing w:line="240" w:lineRule="exact"/>
        <w:jc w:val="center"/>
        <w:rPr>
          <w:rFonts w:ascii="Verdana" w:hAnsi="Verdana"/>
          <w:b/>
          <w:color w:val="000000"/>
          <w:sz w:val="18"/>
          <w:szCs w:val="18"/>
        </w:rPr>
      </w:pPr>
    </w:p>
    <w:p w14:paraId="202C8CBB" w14:textId="77777777" w:rsidR="00BF22C0" w:rsidRDefault="00BF22C0" w:rsidP="00675B75">
      <w:pPr>
        <w:keepNext/>
        <w:keepLines/>
        <w:spacing w:line="240" w:lineRule="exact"/>
        <w:jc w:val="both"/>
        <w:rPr>
          <w:rFonts w:ascii="Verdana" w:hAnsi="Verdana"/>
          <w:b/>
          <w:bCs/>
          <w:color w:val="000000"/>
          <w:sz w:val="18"/>
          <w:szCs w:val="18"/>
        </w:rPr>
      </w:pPr>
    </w:p>
    <w:p w14:paraId="681FAEA8" w14:textId="77777777" w:rsidR="00BF22C0" w:rsidRDefault="00BF22C0" w:rsidP="00675B75">
      <w:pPr>
        <w:keepNext/>
        <w:keepLines/>
        <w:spacing w:line="240" w:lineRule="exact"/>
        <w:ind w:right="-589"/>
        <w:rPr>
          <w:color w:val="000000"/>
        </w:rPr>
      </w:pPr>
      <w:r>
        <w:rPr>
          <w:rFonts w:ascii="Verdana" w:hAnsi="Verdana"/>
          <w:color w:val="000000"/>
          <w:sz w:val="18"/>
          <w:szCs w:val="18"/>
        </w:rPr>
        <w:t xml:space="preserve">Zarejestrowana nazwa Wykonawcy: </w:t>
      </w:r>
    </w:p>
    <w:p w14:paraId="227C633C" w14:textId="77777777" w:rsidR="00BF22C0" w:rsidRDefault="00BF22C0" w:rsidP="00675B75">
      <w:pPr>
        <w:keepNext/>
        <w:keepLines/>
        <w:spacing w:line="240" w:lineRule="exact"/>
        <w:ind w:right="-589"/>
        <w:rPr>
          <w:rFonts w:ascii="Verdana" w:hAnsi="Verdana"/>
          <w:color w:val="000000"/>
          <w:sz w:val="18"/>
          <w:szCs w:val="18"/>
        </w:rPr>
      </w:pPr>
    </w:p>
    <w:p w14:paraId="18F7C679" w14:textId="77777777" w:rsidR="00BF22C0" w:rsidRDefault="00BF22C0" w:rsidP="00675B75">
      <w:pPr>
        <w:keepNext/>
        <w:keepLines/>
        <w:spacing w:line="240" w:lineRule="exact"/>
        <w:ind w:right="-589"/>
        <w:rPr>
          <w:color w:val="000000"/>
        </w:rPr>
      </w:pPr>
      <w:r>
        <w:rPr>
          <w:rFonts w:ascii="Verdana" w:hAnsi="Verdana"/>
          <w:iCs/>
          <w:color w:val="000000"/>
          <w:sz w:val="18"/>
          <w:szCs w:val="18"/>
        </w:rPr>
        <w:t>………………………………………………………………....................................................................................</w:t>
      </w:r>
    </w:p>
    <w:p w14:paraId="7485C2FB" w14:textId="77777777" w:rsidR="00BF22C0" w:rsidRDefault="00BF22C0" w:rsidP="00675B75">
      <w:pPr>
        <w:keepNext/>
        <w:keepLines/>
        <w:spacing w:line="240" w:lineRule="exact"/>
        <w:ind w:right="-589"/>
        <w:rPr>
          <w:color w:val="000000"/>
        </w:rPr>
      </w:pPr>
      <w:r>
        <w:rPr>
          <w:rFonts w:ascii="Verdana" w:hAnsi="Verdana"/>
          <w:iCs/>
          <w:color w:val="000000"/>
          <w:sz w:val="18"/>
          <w:szCs w:val="18"/>
        </w:rPr>
        <w:t xml:space="preserve">Adres Wykonawcy: </w:t>
      </w:r>
    </w:p>
    <w:p w14:paraId="4A960BC6" w14:textId="77777777" w:rsidR="00BF22C0" w:rsidRDefault="00BF22C0" w:rsidP="00675B75">
      <w:pPr>
        <w:keepNext/>
        <w:keepLines/>
        <w:spacing w:line="240" w:lineRule="exact"/>
        <w:ind w:right="-589"/>
        <w:rPr>
          <w:rFonts w:ascii="Verdana" w:hAnsi="Verdana"/>
          <w:iCs/>
          <w:color w:val="000000"/>
          <w:sz w:val="18"/>
          <w:szCs w:val="18"/>
        </w:rPr>
      </w:pPr>
    </w:p>
    <w:p w14:paraId="794E76AE" w14:textId="77777777" w:rsidR="00BF22C0" w:rsidRDefault="00BF22C0" w:rsidP="00675B75">
      <w:pPr>
        <w:keepNext/>
        <w:keepLines/>
        <w:spacing w:line="240" w:lineRule="exact"/>
        <w:ind w:right="-589"/>
        <w:rPr>
          <w:color w:val="000000"/>
        </w:rPr>
      </w:pPr>
      <w:r>
        <w:rPr>
          <w:rFonts w:ascii="Verdana" w:hAnsi="Verdana"/>
          <w:iCs/>
          <w:color w:val="000000"/>
          <w:sz w:val="18"/>
          <w:szCs w:val="18"/>
        </w:rPr>
        <w:t>………………………………………………………………....................................................................................</w:t>
      </w:r>
    </w:p>
    <w:p w14:paraId="522BE38D" w14:textId="77777777" w:rsidR="00BF22C0" w:rsidRDefault="00BF22C0" w:rsidP="00675B75">
      <w:pPr>
        <w:keepNext/>
        <w:keepLines/>
        <w:spacing w:line="240" w:lineRule="exact"/>
        <w:ind w:right="-22"/>
        <w:jc w:val="both"/>
        <w:rPr>
          <w:color w:val="000000"/>
        </w:rPr>
      </w:pPr>
      <w:r>
        <w:rPr>
          <w:rFonts w:ascii="Verdana" w:hAnsi="Verdana"/>
          <w:iCs/>
          <w:color w:val="000000"/>
          <w:sz w:val="18"/>
          <w:szCs w:val="18"/>
        </w:rPr>
        <w:t>Nazwiska osób po stronie Wykonawcy uprawnionych do jego reprezentowania przy sporządzaniu niniejszej oferty:</w:t>
      </w:r>
    </w:p>
    <w:p w14:paraId="78C57940" w14:textId="77777777" w:rsidR="00BF22C0" w:rsidRDefault="00BF22C0" w:rsidP="00675B75">
      <w:pPr>
        <w:keepNext/>
        <w:keepLines/>
        <w:spacing w:line="240" w:lineRule="exact"/>
        <w:ind w:right="-589"/>
        <w:jc w:val="both"/>
        <w:rPr>
          <w:rFonts w:ascii="Verdana" w:hAnsi="Verdana"/>
          <w:iCs/>
          <w:color w:val="000000"/>
          <w:sz w:val="18"/>
          <w:szCs w:val="18"/>
          <w:lang w:val="de-DE"/>
        </w:rPr>
      </w:pPr>
    </w:p>
    <w:p w14:paraId="4AC99512" w14:textId="77777777" w:rsidR="00BF22C0" w:rsidRDefault="00BF22C0" w:rsidP="00675B75">
      <w:pPr>
        <w:keepNext/>
        <w:keepLines/>
        <w:spacing w:line="240" w:lineRule="exact"/>
        <w:ind w:right="-589"/>
        <w:rPr>
          <w:color w:val="000000"/>
        </w:rPr>
      </w:pPr>
      <w:r>
        <w:rPr>
          <w:rFonts w:ascii="Verdana" w:hAnsi="Verdana"/>
          <w:iCs/>
          <w:color w:val="000000"/>
          <w:sz w:val="18"/>
          <w:szCs w:val="18"/>
          <w:lang w:val="en-US"/>
        </w:rPr>
        <w:t>………………………………………………………………....................................................................................</w:t>
      </w:r>
    </w:p>
    <w:p w14:paraId="3268A117" w14:textId="77777777" w:rsidR="00BF22C0" w:rsidRDefault="00BF22C0" w:rsidP="00675B75">
      <w:pPr>
        <w:keepNext/>
        <w:keepLines/>
        <w:spacing w:line="240" w:lineRule="exact"/>
        <w:ind w:right="-589"/>
        <w:jc w:val="both"/>
        <w:rPr>
          <w:rFonts w:ascii="Verdana" w:hAnsi="Verdana"/>
          <w:iCs/>
          <w:color w:val="000000"/>
          <w:sz w:val="18"/>
          <w:szCs w:val="18"/>
          <w:lang w:val="de-DE"/>
        </w:rPr>
      </w:pPr>
    </w:p>
    <w:p w14:paraId="72F8C91E" w14:textId="77777777" w:rsidR="00BF22C0" w:rsidRDefault="00BF22C0" w:rsidP="00675B75">
      <w:pPr>
        <w:keepNext/>
        <w:keepLines/>
        <w:spacing w:line="240" w:lineRule="exact"/>
        <w:ind w:right="-589"/>
        <w:rPr>
          <w:color w:val="000000"/>
        </w:rPr>
      </w:pPr>
      <w:r>
        <w:rPr>
          <w:rFonts w:ascii="Verdana" w:hAnsi="Verdana"/>
          <w:iCs/>
          <w:color w:val="000000"/>
          <w:sz w:val="18"/>
          <w:szCs w:val="18"/>
          <w:lang w:val="de-DE"/>
        </w:rPr>
        <w:t xml:space="preserve">NIP .................................   </w:t>
      </w:r>
      <w:proofErr w:type="spellStart"/>
      <w:r>
        <w:rPr>
          <w:rFonts w:ascii="Verdana" w:hAnsi="Verdana"/>
          <w:iCs/>
          <w:color w:val="000000"/>
          <w:sz w:val="18"/>
          <w:szCs w:val="18"/>
          <w:lang w:val="de-DE"/>
        </w:rPr>
        <w:t>Regon</w:t>
      </w:r>
      <w:proofErr w:type="spellEnd"/>
      <w:r>
        <w:rPr>
          <w:rFonts w:ascii="Verdana" w:hAnsi="Verdana"/>
          <w:iCs/>
          <w:color w:val="000000"/>
          <w:sz w:val="18"/>
          <w:szCs w:val="18"/>
          <w:lang w:val="de-DE"/>
        </w:rPr>
        <w:t xml:space="preserve"> ......................................   Tel ........................................</w:t>
      </w:r>
    </w:p>
    <w:p w14:paraId="4D4874F7" w14:textId="77777777" w:rsidR="00BF22C0" w:rsidRDefault="00BF22C0" w:rsidP="00675B75">
      <w:pPr>
        <w:pStyle w:val="Akapitzlist"/>
        <w:keepNext/>
        <w:keepLines/>
        <w:spacing w:line="240" w:lineRule="exact"/>
        <w:ind w:left="0" w:right="-589"/>
        <w:rPr>
          <w:rFonts w:ascii="Verdana" w:hAnsi="Verdana"/>
          <w:iCs/>
          <w:color w:val="000000"/>
          <w:sz w:val="18"/>
          <w:szCs w:val="18"/>
          <w:lang w:val="de-DE"/>
        </w:rPr>
      </w:pPr>
    </w:p>
    <w:p w14:paraId="6FBC0550" w14:textId="77777777" w:rsidR="00BF22C0" w:rsidRDefault="00BF22C0" w:rsidP="00675B75">
      <w:pPr>
        <w:keepNext/>
        <w:keepLines/>
        <w:spacing w:after="60" w:line="240" w:lineRule="exact"/>
        <w:ind w:right="-589"/>
        <w:rPr>
          <w:rFonts w:ascii="Verdana" w:hAnsi="Verdana"/>
          <w:sz w:val="18"/>
          <w:szCs w:val="18"/>
        </w:rPr>
      </w:pPr>
      <w:r>
        <w:rPr>
          <w:rFonts w:ascii="Verdana" w:hAnsi="Verdana"/>
          <w:iCs/>
          <w:sz w:val="18"/>
          <w:szCs w:val="18"/>
          <w:lang w:val="de-DE"/>
        </w:rPr>
        <w:t xml:space="preserve">Fax ...............................   </w:t>
      </w:r>
      <w:proofErr w:type="spellStart"/>
      <w:r>
        <w:rPr>
          <w:rFonts w:ascii="Verdana" w:hAnsi="Verdana"/>
          <w:iCs/>
          <w:sz w:val="18"/>
          <w:szCs w:val="18"/>
          <w:lang w:val="de-DE"/>
        </w:rPr>
        <w:t>E-ma</w:t>
      </w:r>
      <w:r>
        <w:rPr>
          <w:rFonts w:ascii="Verdana" w:hAnsi="Verdana"/>
          <w:sz w:val="18"/>
          <w:szCs w:val="18"/>
          <w:lang w:val="de-DE"/>
        </w:rPr>
        <w:t>il</w:t>
      </w:r>
      <w:proofErr w:type="spellEnd"/>
      <w:r>
        <w:rPr>
          <w:rFonts w:ascii="Verdana" w:hAnsi="Verdana"/>
          <w:sz w:val="18"/>
          <w:szCs w:val="18"/>
          <w:lang w:val="de-DE"/>
        </w:rPr>
        <w:t xml:space="preserve"> ….....................................   </w:t>
      </w:r>
      <w:r>
        <w:rPr>
          <w:rFonts w:ascii="Verdana" w:hAnsi="Verdana"/>
          <w:sz w:val="18"/>
          <w:szCs w:val="18"/>
        </w:rPr>
        <w:t>www ......................................</w:t>
      </w:r>
    </w:p>
    <w:p w14:paraId="1B24C93F" w14:textId="77777777" w:rsidR="00BF22C0" w:rsidRDefault="00BF22C0" w:rsidP="00675B75">
      <w:pPr>
        <w:keepNext/>
        <w:keepLines/>
        <w:spacing w:line="240" w:lineRule="exact"/>
        <w:ind w:right="-589"/>
        <w:jc w:val="both"/>
        <w:rPr>
          <w:rFonts w:ascii="Verdana" w:hAnsi="Verdana"/>
          <w:b/>
          <w:bCs/>
          <w:sz w:val="18"/>
          <w:szCs w:val="18"/>
        </w:rPr>
      </w:pPr>
    </w:p>
    <w:p w14:paraId="6D49410A" w14:textId="77777777" w:rsidR="00BF22C0" w:rsidRDefault="00BF22C0" w:rsidP="00675B75">
      <w:pPr>
        <w:keepNext/>
        <w:keepLines/>
        <w:spacing w:after="60"/>
        <w:ind w:right="-589"/>
        <w:jc w:val="both"/>
        <w:rPr>
          <w:rFonts w:ascii="Verdana" w:hAnsi="Verdana"/>
          <w:sz w:val="18"/>
          <w:szCs w:val="18"/>
        </w:rPr>
      </w:pPr>
      <w:r>
        <w:rPr>
          <w:rFonts w:ascii="Verdana" w:hAnsi="Verdana"/>
          <w:sz w:val="18"/>
          <w:szCs w:val="18"/>
        </w:rPr>
        <w:t>Oferujemy wykonanie przedmiotu zamówienia na następujących warunkach:</w:t>
      </w:r>
    </w:p>
    <w:p w14:paraId="2E50FD97" w14:textId="77777777" w:rsidR="00BF22C0" w:rsidRPr="001C1D4B" w:rsidRDefault="00BF22C0" w:rsidP="00675B75">
      <w:pPr>
        <w:ind w:right="-24" w:firstLine="284"/>
        <w:rPr>
          <w:rFonts w:ascii="Verdana" w:hAnsi="Verdana"/>
          <w:iCs/>
          <w:color w:val="000000" w:themeColor="text1"/>
          <w:sz w:val="18"/>
          <w:szCs w:val="18"/>
          <w:lang w:val="de-DE"/>
        </w:rPr>
      </w:pPr>
    </w:p>
    <w:tbl>
      <w:tblPr>
        <w:tblW w:w="10349" w:type="dxa"/>
        <w:tblInd w:w="-289" w:type="dxa"/>
        <w:tblLayout w:type="fixed"/>
        <w:tblLook w:val="0000" w:firstRow="0" w:lastRow="0" w:firstColumn="0" w:lastColumn="0" w:noHBand="0" w:noVBand="0"/>
      </w:tblPr>
      <w:tblGrid>
        <w:gridCol w:w="425"/>
        <w:gridCol w:w="3544"/>
        <w:gridCol w:w="1276"/>
        <w:gridCol w:w="1276"/>
        <w:gridCol w:w="1276"/>
        <w:gridCol w:w="850"/>
        <w:gridCol w:w="1702"/>
      </w:tblGrid>
      <w:tr w:rsidR="00BF22C0" w:rsidRPr="001C1D4B" w14:paraId="2F8D4897" w14:textId="77777777" w:rsidTr="00BF22C0">
        <w:trPr>
          <w:cantSplit/>
          <w:trHeight w:hRule="exact" w:val="1216"/>
        </w:trPr>
        <w:tc>
          <w:tcPr>
            <w:tcW w:w="425" w:type="dxa"/>
            <w:tcBorders>
              <w:top w:val="single" w:sz="4" w:space="0" w:color="000000"/>
              <w:left w:val="single" w:sz="4" w:space="0" w:color="000000"/>
              <w:bottom w:val="single" w:sz="4" w:space="0" w:color="auto"/>
            </w:tcBorders>
          </w:tcPr>
          <w:p w14:paraId="741D657D" w14:textId="77777777" w:rsidR="00BF22C0" w:rsidRPr="001C1D4B" w:rsidRDefault="00BF22C0" w:rsidP="00675B75">
            <w:pPr>
              <w:tabs>
                <w:tab w:val="left" w:pos="0"/>
              </w:tabs>
              <w:snapToGrid w:val="0"/>
              <w:ind w:right="-23"/>
              <w:rPr>
                <w:rFonts w:ascii="Verdana" w:hAnsi="Verdana"/>
                <w:sz w:val="16"/>
                <w:szCs w:val="16"/>
              </w:rPr>
            </w:pPr>
            <w:r w:rsidRPr="001C1D4B">
              <w:rPr>
                <w:rFonts w:ascii="Verdana" w:hAnsi="Verdana"/>
                <w:sz w:val="16"/>
                <w:szCs w:val="16"/>
              </w:rPr>
              <w:t>Lp.</w:t>
            </w:r>
          </w:p>
        </w:tc>
        <w:tc>
          <w:tcPr>
            <w:tcW w:w="3544" w:type="dxa"/>
            <w:tcBorders>
              <w:top w:val="single" w:sz="4" w:space="0" w:color="000000"/>
              <w:left w:val="single" w:sz="4" w:space="0" w:color="000000"/>
              <w:bottom w:val="single" w:sz="4" w:space="0" w:color="auto"/>
              <w:right w:val="single" w:sz="4" w:space="0" w:color="auto"/>
            </w:tcBorders>
          </w:tcPr>
          <w:p w14:paraId="26CB723C" w14:textId="77777777" w:rsidR="00BF22C0" w:rsidRPr="001C1D4B" w:rsidRDefault="00BF22C0" w:rsidP="00675B75">
            <w:pPr>
              <w:tabs>
                <w:tab w:val="left" w:pos="72"/>
                <w:tab w:val="left" w:pos="9072"/>
              </w:tabs>
              <w:snapToGrid w:val="0"/>
              <w:ind w:right="-23"/>
              <w:jc w:val="center"/>
              <w:outlineLvl w:val="2"/>
              <w:rPr>
                <w:rFonts w:ascii="Verdana" w:hAnsi="Verdana"/>
                <w:bCs/>
                <w:sz w:val="18"/>
                <w:szCs w:val="18"/>
              </w:rPr>
            </w:pPr>
            <w:r w:rsidRPr="001C1D4B">
              <w:rPr>
                <w:rFonts w:ascii="Verdana" w:hAnsi="Verdana"/>
                <w:sz w:val="18"/>
                <w:szCs w:val="18"/>
              </w:rPr>
              <w:t>Nazwa przedmiotu zamówienia</w:t>
            </w:r>
          </w:p>
        </w:tc>
        <w:tc>
          <w:tcPr>
            <w:tcW w:w="1276" w:type="dxa"/>
            <w:tcBorders>
              <w:top w:val="single" w:sz="4" w:space="0" w:color="000000"/>
              <w:left w:val="single" w:sz="4" w:space="0" w:color="auto"/>
              <w:bottom w:val="single" w:sz="4" w:space="0" w:color="auto"/>
              <w:right w:val="single" w:sz="4" w:space="0" w:color="auto"/>
            </w:tcBorders>
          </w:tcPr>
          <w:p w14:paraId="65EA2B28" w14:textId="77777777" w:rsidR="00BF22C0" w:rsidRPr="001C1D4B" w:rsidRDefault="00BF22C0" w:rsidP="00675B75">
            <w:pPr>
              <w:tabs>
                <w:tab w:val="left" w:pos="72"/>
                <w:tab w:val="left" w:pos="9072"/>
              </w:tabs>
              <w:snapToGrid w:val="0"/>
              <w:ind w:right="-23"/>
              <w:rPr>
                <w:rFonts w:ascii="Verdana" w:hAnsi="Verdana"/>
                <w:sz w:val="18"/>
                <w:szCs w:val="20"/>
              </w:rPr>
            </w:pPr>
            <w:r w:rsidRPr="009A1A8C">
              <w:rPr>
                <w:rFonts w:ascii="Verdana" w:hAnsi="Verdana"/>
                <w:bCs/>
                <w:color w:val="000000" w:themeColor="text1"/>
                <w:sz w:val="16"/>
                <w:szCs w:val="16"/>
              </w:rPr>
              <w:t>Cena netto PLN za 1 osobę szkoloną</w:t>
            </w:r>
          </w:p>
        </w:tc>
        <w:tc>
          <w:tcPr>
            <w:tcW w:w="1276" w:type="dxa"/>
            <w:tcBorders>
              <w:top w:val="single" w:sz="4" w:space="0" w:color="000000"/>
              <w:left w:val="single" w:sz="4" w:space="0" w:color="auto"/>
              <w:bottom w:val="single" w:sz="4" w:space="0" w:color="auto"/>
              <w:right w:val="single" w:sz="4" w:space="0" w:color="auto"/>
            </w:tcBorders>
          </w:tcPr>
          <w:p w14:paraId="638682AF" w14:textId="77777777" w:rsidR="00BF22C0" w:rsidRPr="001C1D4B" w:rsidRDefault="00BF22C0" w:rsidP="00675B75">
            <w:pPr>
              <w:tabs>
                <w:tab w:val="left" w:pos="72"/>
                <w:tab w:val="left" w:pos="9072"/>
              </w:tabs>
              <w:snapToGrid w:val="0"/>
              <w:ind w:right="-23"/>
              <w:rPr>
                <w:rFonts w:ascii="Verdana" w:hAnsi="Verdana"/>
                <w:sz w:val="18"/>
                <w:szCs w:val="20"/>
              </w:rPr>
            </w:pPr>
            <w:r w:rsidRPr="009A1A8C">
              <w:rPr>
                <w:rFonts w:ascii="Verdana" w:hAnsi="Verdana"/>
                <w:bCs/>
                <w:color w:val="000000" w:themeColor="text1"/>
                <w:sz w:val="16"/>
                <w:szCs w:val="16"/>
              </w:rPr>
              <w:t>Maksymalna liczba osób szkolonych</w:t>
            </w:r>
          </w:p>
        </w:tc>
        <w:tc>
          <w:tcPr>
            <w:tcW w:w="1276" w:type="dxa"/>
            <w:tcBorders>
              <w:top w:val="single" w:sz="4" w:space="0" w:color="000000"/>
              <w:left w:val="single" w:sz="4" w:space="0" w:color="auto"/>
              <w:bottom w:val="single" w:sz="4" w:space="0" w:color="auto"/>
              <w:right w:val="single" w:sz="4" w:space="0" w:color="auto"/>
            </w:tcBorders>
          </w:tcPr>
          <w:p w14:paraId="3A5055A8" w14:textId="77777777" w:rsidR="00BF22C0" w:rsidRPr="001C1D4B" w:rsidRDefault="00BF22C0" w:rsidP="00675B75">
            <w:pPr>
              <w:tabs>
                <w:tab w:val="left" w:pos="72"/>
                <w:tab w:val="left" w:pos="9072"/>
              </w:tabs>
              <w:snapToGrid w:val="0"/>
              <w:ind w:right="-23"/>
              <w:rPr>
                <w:rFonts w:ascii="Verdana" w:hAnsi="Verdana"/>
                <w:sz w:val="18"/>
                <w:szCs w:val="20"/>
              </w:rPr>
            </w:pPr>
            <w:r w:rsidRPr="001C1D4B">
              <w:rPr>
                <w:rFonts w:ascii="Verdana" w:hAnsi="Verdana"/>
                <w:sz w:val="18"/>
                <w:szCs w:val="20"/>
              </w:rPr>
              <w:t xml:space="preserve">Wartość  </w:t>
            </w:r>
          </w:p>
          <w:p w14:paraId="36F2DEF4" w14:textId="77777777" w:rsidR="00BF22C0" w:rsidRPr="001C1D4B" w:rsidRDefault="00BF22C0" w:rsidP="00675B75">
            <w:pPr>
              <w:tabs>
                <w:tab w:val="left" w:pos="72"/>
                <w:tab w:val="left" w:pos="9072"/>
              </w:tabs>
              <w:snapToGrid w:val="0"/>
              <w:ind w:right="-23"/>
              <w:rPr>
                <w:rFonts w:ascii="Verdana" w:hAnsi="Verdana"/>
                <w:sz w:val="18"/>
                <w:szCs w:val="20"/>
              </w:rPr>
            </w:pPr>
            <w:r w:rsidRPr="001C1D4B">
              <w:rPr>
                <w:rFonts w:ascii="Verdana" w:hAnsi="Verdana"/>
                <w:sz w:val="18"/>
                <w:szCs w:val="20"/>
              </w:rPr>
              <w:t>netto PLN</w:t>
            </w:r>
          </w:p>
        </w:tc>
        <w:tc>
          <w:tcPr>
            <w:tcW w:w="850" w:type="dxa"/>
            <w:tcBorders>
              <w:top w:val="single" w:sz="4" w:space="0" w:color="000000"/>
              <w:left w:val="single" w:sz="4" w:space="0" w:color="auto"/>
              <w:bottom w:val="single" w:sz="4" w:space="0" w:color="000000"/>
            </w:tcBorders>
          </w:tcPr>
          <w:p w14:paraId="1E601713" w14:textId="77777777" w:rsidR="00BF22C0" w:rsidRPr="001C1D4B" w:rsidRDefault="00BF22C0" w:rsidP="00675B75">
            <w:pPr>
              <w:ind w:left="-28" w:right="-23"/>
              <w:jc w:val="center"/>
              <w:rPr>
                <w:rFonts w:ascii="Verdana" w:hAnsi="Verdana" w:cs="Arial"/>
                <w:sz w:val="18"/>
                <w:szCs w:val="20"/>
              </w:rPr>
            </w:pPr>
            <w:r w:rsidRPr="001C1D4B">
              <w:rPr>
                <w:rFonts w:ascii="Verdana" w:hAnsi="Verdana" w:cs="Arial"/>
                <w:sz w:val="18"/>
                <w:szCs w:val="20"/>
              </w:rPr>
              <w:t>Stawka</w:t>
            </w:r>
          </w:p>
          <w:p w14:paraId="676204F9" w14:textId="77777777" w:rsidR="00BF22C0" w:rsidRPr="001C1D4B" w:rsidRDefault="00BF22C0" w:rsidP="00675B75">
            <w:pPr>
              <w:ind w:left="-28" w:right="-23"/>
              <w:jc w:val="center"/>
              <w:rPr>
                <w:rFonts w:ascii="Verdana" w:hAnsi="Verdana"/>
                <w:sz w:val="18"/>
                <w:szCs w:val="20"/>
              </w:rPr>
            </w:pPr>
            <w:r w:rsidRPr="001C1D4B">
              <w:rPr>
                <w:rFonts w:ascii="Verdana" w:hAnsi="Verdana" w:cs="Arial"/>
                <w:sz w:val="18"/>
                <w:szCs w:val="20"/>
              </w:rPr>
              <w:t>VAT</w:t>
            </w:r>
          </w:p>
        </w:tc>
        <w:tc>
          <w:tcPr>
            <w:tcW w:w="1702" w:type="dxa"/>
            <w:tcBorders>
              <w:top w:val="single" w:sz="4" w:space="0" w:color="000000"/>
              <w:left w:val="single" w:sz="4" w:space="0" w:color="000000"/>
              <w:bottom w:val="single" w:sz="4" w:space="0" w:color="000000"/>
              <w:right w:val="single" w:sz="4" w:space="0" w:color="000000"/>
            </w:tcBorders>
          </w:tcPr>
          <w:p w14:paraId="3665B2D4" w14:textId="77777777" w:rsidR="00BF22C0" w:rsidRPr="001C1D4B" w:rsidRDefault="00BF22C0" w:rsidP="00675B75">
            <w:pPr>
              <w:snapToGrid w:val="0"/>
              <w:ind w:right="-23"/>
              <w:rPr>
                <w:rFonts w:ascii="Verdana" w:hAnsi="Verdana"/>
                <w:sz w:val="18"/>
                <w:szCs w:val="20"/>
              </w:rPr>
            </w:pPr>
            <w:r w:rsidRPr="001C1D4B">
              <w:rPr>
                <w:rFonts w:ascii="Verdana" w:hAnsi="Verdana"/>
                <w:sz w:val="18"/>
                <w:szCs w:val="20"/>
              </w:rPr>
              <w:t xml:space="preserve">Wartość </w:t>
            </w:r>
          </w:p>
          <w:p w14:paraId="768A37D8" w14:textId="77777777" w:rsidR="00BF22C0" w:rsidRPr="001C1D4B" w:rsidRDefault="00BF22C0" w:rsidP="00675B75">
            <w:pPr>
              <w:snapToGrid w:val="0"/>
              <w:ind w:right="-23"/>
              <w:rPr>
                <w:rFonts w:ascii="Verdana" w:hAnsi="Verdana"/>
                <w:sz w:val="18"/>
                <w:szCs w:val="20"/>
              </w:rPr>
            </w:pPr>
            <w:r w:rsidRPr="001C1D4B">
              <w:rPr>
                <w:rFonts w:ascii="Verdana" w:hAnsi="Verdana"/>
                <w:sz w:val="18"/>
                <w:szCs w:val="20"/>
              </w:rPr>
              <w:t xml:space="preserve">brutto PLN </w:t>
            </w:r>
          </w:p>
        </w:tc>
      </w:tr>
      <w:tr w:rsidR="00BF22C0" w:rsidRPr="001C1D4B" w14:paraId="6362E6EF" w14:textId="77777777" w:rsidTr="00BF22C0">
        <w:trPr>
          <w:cantSplit/>
          <w:trHeight w:hRule="exact" w:val="830"/>
        </w:trPr>
        <w:tc>
          <w:tcPr>
            <w:tcW w:w="425" w:type="dxa"/>
            <w:tcBorders>
              <w:top w:val="single" w:sz="4" w:space="0" w:color="000000"/>
              <w:left w:val="single" w:sz="4" w:space="0" w:color="000000"/>
              <w:bottom w:val="single" w:sz="4" w:space="0" w:color="auto"/>
            </w:tcBorders>
          </w:tcPr>
          <w:p w14:paraId="5A268AB7" w14:textId="77777777" w:rsidR="00BF22C0" w:rsidRPr="001C1D4B" w:rsidRDefault="00BF22C0" w:rsidP="00675B75">
            <w:pPr>
              <w:snapToGrid w:val="0"/>
              <w:ind w:right="-24"/>
              <w:rPr>
                <w:rFonts w:ascii="Verdana" w:hAnsi="Verdana"/>
                <w:sz w:val="18"/>
                <w:szCs w:val="18"/>
              </w:rPr>
            </w:pPr>
            <w:r w:rsidRPr="001C1D4B">
              <w:rPr>
                <w:rFonts w:ascii="Verdana" w:hAnsi="Verdana"/>
                <w:sz w:val="18"/>
                <w:szCs w:val="18"/>
              </w:rPr>
              <w:t>1</w:t>
            </w:r>
          </w:p>
        </w:tc>
        <w:tc>
          <w:tcPr>
            <w:tcW w:w="3544" w:type="dxa"/>
            <w:tcBorders>
              <w:top w:val="single" w:sz="4" w:space="0" w:color="000000"/>
              <w:left w:val="single" w:sz="4" w:space="0" w:color="000000"/>
              <w:bottom w:val="single" w:sz="4" w:space="0" w:color="auto"/>
              <w:right w:val="single" w:sz="4" w:space="0" w:color="auto"/>
            </w:tcBorders>
          </w:tcPr>
          <w:p w14:paraId="13A481B9" w14:textId="4B03FC76" w:rsidR="00BF22C0" w:rsidRPr="00263714" w:rsidRDefault="00BF22C0" w:rsidP="00675B75">
            <w:pPr>
              <w:ind w:right="-24"/>
              <w:rPr>
                <w:rFonts w:ascii="Verdana" w:hAnsi="Verdana"/>
                <w:b/>
                <w:bCs/>
                <w:sz w:val="18"/>
                <w:szCs w:val="18"/>
              </w:rPr>
            </w:pPr>
            <w:r w:rsidRPr="00BF22C0">
              <w:rPr>
                <w:rFonts w:ascii="Verdana" w:hAnsi="Verdana"/>
                <w:b/>
                <w:sz w:val="18"/>
                <w:szCs w:val="18"/>
              </w:rPr>
              <w:t>Temat 1:</w:t>
            </w:r>
            <w:r w:rsidRPr="003B4DF4">
              <w:rPr>
                <w:rFonts w:ascii="Verdana" w:hAnsi="Verdana"/>
                <w:sz w:val="18"/>
                <w:szCs w:val="18"/>
              </w:rPr>
              <w:t xml:space="preserve"> Tworzenie aplikacji na platformie Node.js</w:t>
            </w:r>
          </w:p>
          <w:p w14:paraId="2911579F" w14:textId="77777777" w:rsidR="00BF22C0" w:rsidRPr="00F07E3A" w:rsidRDefault="00BF22C0" w:rsidP="00675B75">
            <w:pPr>
              <w:ind w:right="-24"/>
              <w:jc w:val="both"/>
              <w:rPr>
                <w:rFonts w:ascii="Verdana" w:hAnsi="Verdana"/>
                <w:sz w:val="18"/>
                <w:szCs w:val="18"/>
              </w:rPr>
            </w:pPr>
          </w:p>
        </w:tc>
        <w:tc>
          <w:tcPr>
            <w:tcW w:w="1276" w:type="dxa"/>
            <w:tcBorders>
              <w:top w:val="single" w:sz="4" w:space="0" w:color="000000"/>
              <w:left w:val="single" w:sz="4" w:space="0" w:color="auto"/>
              <w:bottom w:val="single" w:sz="4" w:space="0" w:color="auto"/>
              <w:right w:val="single" w:sz="4" w:space="0" w:color="auto"/>
            </w:tcBorders>
          </w:tcPr>
          <w:p w14:paraId="195B3832" w14:textId="77777777" w:rsidR="00BF22C0" w:rsidRPr="00F07E3A" w:rsidRDefault="00BF22C0" w:rsidP="00675B75">
            <w:pPr>
              <w:tabs>
                <w:tab w:val="left" w:pos="72"/>
                <w:tab w:val="left" w:pos="9072"/>
              </w:tabs>
              <w:snapToGrid w:val="0"/>
              <w:ind w:right="-24"/>
              <w:rPr>
                <w:rFonts w:ascii="Verdana" w:hAnsi="Verdana"/>
                <w:sz w:val="18"/>
                <w:szCs w:val="20"/>
              </w:rPr>
            </w:pPr>
          </w:p>
        </w:tc>
        <w:tc>
          <w:tcPr>
            <w:tcW w:w="1276" w:type="dxa"/>
            <w:tcBorders>
              <w:top w:val="single" w:sz="4" w:space="0" w:color="000000"/>
              <w:left w:val="single" w:sz="4" w:space="0" w:color="auto"/>
              <w:bottom w:val="single" w:sz="4" w:space="0" w:color="auto"/>
              <w:right w:val="single" w:sz="4" w:space="0" w:color="auto"/>
            </w:tcBorders>
          </w:tcPr>
          <w:p w14:paraId="5B8789F0" w14:textId="77777777" w:rsidR="00BF22C0" w:rsidRPr="00F07E3A" w:rsidRDefault="00BF22C0" w:rsidP="00675B75">
            <w:pPr>
              <w:tabs>
                <w:tab w:val="left" w:pos="72"/>
                <w:tab w:val="left" w:pos="9072"/>
              </w:tabs>
              <w:snapToGrid w:val="0"/>
              <w:ind w:right="-24"/>
              <w:jc w:val="center"/>
              <w:rPr>
                <w:rFonts w:ascii="Verdana" w:hAnsi="Verdana"/>
                <w:sz w:val="18"/>
                <w:szCs w:val="20"/>
              </w:rPr>
            </w:pPr>
            <w:r>
              <w:rPr>
                <w:rFonts w:ascii="Verdana" w:hAnsi="Verdana"/>
                <w:sz w:val="18"/>
                <w:szCs w:val="20"/>
              </w:rPr>
              <w:t>3</w:t>
            </w:r>
          </w:p>
        </w:tc>
        <w:tc>
          <w:tcPr>
            <w:tcW w:w="1276" w:type="dxa"/>
            <w:tcBorders>
              <w:top w:val="single" w:sz="4" w:space="0" w:color="000000"/>
              <w:left w:val="single" w:sz="4" w:space="0" w:color="auto"/>
              <w:bottom w:val="single" w:sz="4" w:space="0" w:color="auto"/>
              <w:right w:val="single" w:sz="4" w:space="0" w:color="auto"/>
            </w:tcBorders>
          </w:tcPr>
          <w:p w14:paraId="79C3A9BB" w14:textId="77777777" w:rsidR="00BF22C0" w:rsidRPr="00F07E3A" w:rsidRDefault="00BF22C0" w:rsidP="00675B75">
            <w:pPr>
              <w:tabs>
                <w:tab w:val="left" w:pos="72"/>
                <w:tab w:val="left" w:pos="9072"/>
              </w:tabs>
              <w:snapToGrid w:val="0"/>
              <w:ind w:right="-24"/>
              <w:rPr>
                <w:rFonts w:ascii="Verdana" w:hAnsi="Verdana"/>
                <w:sz w:val="18"/>
                <w:szCs w:val="20"/>
              </w:rPr>
            </w:pPr>
          </w:p>
        </w:tc>
        <w:tc>
          <w:tcPr>
            <w:tcW w:w="850" w:type="dxa"/>
            <w:tcBorders>
              <w:top w:val="single" w:sz="4" w:space="0" w:color="000000"/>
              <w:left w:val="single" w:sz="4" w:space="0" w:color="auto"/>
              <w:bottom w:val="single" w:sz="4" w:space="0" w:color="000000"/>
            </w:tcBorders>
          </w:tcPr>
          <w:p w14:paraId="62535A33" w14:textId="77777777" w:rsidR="00BF22C0" w:rsidRPr="001C1D4B" w:rsidRDefault="00BF22C0" w:rsidP="00675B75">
            <w:pPr>
              <w:ind w:right="-24"/>
              <w:jc w:val="center"/>
              <w:rPr>
                <w:rFonts w:ascii="Verdana" w:hAnsi="Verdana" w:cs="Arial"/>
                <w:b/>
                <w:sz w:val="18"/>
                <w:szCs w:val="20"/>
              </w:rPr>
            </w:pPr>
            <w:r w:rsidRPr="001C1D4B">
              <w:rPr>
                <w:rFonts w:ascii="Verdana" w:hAnsi="Verdana" w:cs="Arial"/>
                <w:b/>
                <w:sz w:val="18"/>
                <w:szCs w:val="20"/>
              </w:rPr>
              <w:t>zw.</w:t>
            </w:r>
          </w:p>
        </w:tc>
        <w:tc>
          <w:tcPr>
            <w:tcW w:w="1702" w:type="dxa"/>
            <w:tcBorders>
              <w:top w:val="single" w:sz="4" w:space="0" w:color="000000"/>
              <w:left w:val="single" w:sz="4" w:space="0" w:color="000000"/>
              <w:bottom w:val="single" w:sz="4" w:space="0" w:color="000000"/>
              <w:right w:val="single" w:sz="4" w:space="0" w:color="000000"/>
            </w:tcBorders>
          </w:tcPr>
          <w:p w14:paraId="32B84CB1" w14:textId="77777777" w:rsidR="00BF22C0" w:rsidRPr="001C1D4B" w:rsidRDefault="00BF22C0" w:rsidP="00675B75">
            <w:pPr>
              <w:snapToGrid w:val="0"/>
              <w:ind w:right="-24"/>
              <w:rPr>
                <w:rFonts w:ascii="Verdana" w:hAnsi="Verdana"/>
                <w:sz w:val="18"/>
                <w:szCs w:val="20"/>
              </w:rPr>
            </w:pPr>
          </w:p>
        </w:tc>
      </w:tr>
      <w:tr w:rsidR="00BF22C0" w:rsidRPr="001C1D4B" w14:paraId="09DBAE5C" w14:textId="77777777" w:rsidTr="00BF22C0">
        <w:trPr>
          <w:cantSplit/>
          <w:trHeight w:hRule="exact" w:val="855"/>
        </w:trPr>
        <w:tc>
          <w:tcPr>
            <w:tcW w:w="425" w:type="dxa"/>
            <w:tcBorders>
              <w:top w:val="single" w:sz="4" w:space="0" w:color="000000"/>
              <w:left w:val="single" w:sz="4" w:space="0" w:color="000000"/>
              <w:bottom w:val="single" w:sz="4" w:space="0" w:color="auto"/>
            </w:tcBorders>
          </w:tcPr>
          <w:p w14:paraId="64424759" w14:textId="77777777" w:rsidR="00BF22C0" w:rsidRPr="001C1D4B" w:rsidRDefault="00BF22C0" w:rsidP="00675B75">
            <w:pPr>
              <w:snapToGrid w:val="0"/>
              <w:ind w:right="-24"/>
              <w:rPr>
                <w:rFonts w:ascii="Verdana" w:hAnsi="Verdana"/>
                <w:sz w:val="18"/>
                <w:szCs w:val="18"/>
              </w:rPr>
            </w:pPr>
            <w:r>
              <w:rPr>
                <w:rFonts w:ascii="Verdana" w:hAnsi="Verdana"/>
                <w:sz w:val="18"/>
                <w:szCs w:val="18"/>
              </w:rPr>
              <w:t>2</w:t>
            </w:r>
          </w:p>
        </w:tc>
        <w:tc>
          <w:tcPr>
            <w:tcW w:w="3544" w:type="dxa"/>
            <w:tcBorders>
              <w:top w:val="single" w:sz="4" w:space="0" w:color="000000"/>
              <w:left w:val="single" w:sz="4" w:space="0" w:color="000000"/>
              <w:bottom w:val="single" w:sz="4" w:space="0" w:color="auto"/>
              <w:right w:val="single" w:sz="4" w:space="0" w:color="auto"/>
            </w:tcBorders>
          </w:tcPr>
          <w:p w14:paraId="5DB80A15" w14:textId="24BF6211" w:rsidR="00BF22C0" w:rsidRPr="00263714" w:rsidRDefault="00BF22C0" w:rsidP="00675B75">
            <w:pPr>
              <w:ind w:right="-24"/>
              <w:rPr>
                <w:rFonts w:ascii="Verdana" w:hAnsi="Verdana"/>
                <w:b/>
                <w:bCs/>
                <w:sz w:val="18"/>
                <w:szCs w:val="18"/>
              </w:rPr>
            </w:pPr>
            <w:r>
              <w:rPr>
                <w:rFonts w:ascii="Verdana" w:hAnsi="Verdana"/>
                <w:b/>
                <w:bCs/>
                <w:sz w:val="18"/>
                <w:szCs w:val="18"/>
              </w:rPr>
              <w:t xml:space="preserve">Temat 2: </w:t>
            </w:r>
            <w:r w:rsidRPr="003B4DF4">
              <w:rPr>
                <w:rFonts w:ascii="Verdana" w:hAnsi="Verdana"/>
                <w:sz w:val="18"/>
                <w:szCs w:val="18"/>
              </w:rPr>
              <w:t>Docker dla programistów</w:t>
            </w:r>
          </w:p>
        </w:tc>
        <w:tc>
          <w:tcPr>
            <w:tcW w:w="1276" w:type="dxa"/>
            <w:tcBorders>
              <w:top w:val="single" w:sz="4" w:space="0" w:color="000000"/>
              <w:left w:val="single" w:sz="4" w:space="0" w:color="auto"/>
              <w:bottom w:val="single" w:sz="4" w:space="0" w:color="auto"/>
              <w:right w:val="single" w:sz="4" w:space="0" w:color="auto"/>
            </w:tcBorders>
          </w:tcPr>
          <w:p w14:paraId="78679EEB" w14:textId="77777777" w:rsidR="00BF22C0" w:rsidRPr="00F07E3A" w:rsidRDefault="00BF22C0" w:rsidP="00675B75">
            <w:pPr>
              <w:tabs>
                <w:tab w:val="left" w:pos="72"/>
                <w:tab w:val="left" w:pos="9072"/>
              </w:tabs>
              <w:snapToGrid w:val="0"/>
              <w:ind w:right="-24"/>
              <w:rPr>
                <w:rFonts w:ascii="Verdana" w:hAnsi="Verdana"/>
                <w:sz w:val="18"/>
                <w:szCs w:val="20"/>
              </w:rPr>
            </w:pPr>
          </w:p>
        </w:tc>
        <w:tc>
          <w:tcPr>
            <w:tcW w:w="1276" w:type="dxa"/>
            <w:tcBorders>
              <w:top w:val="single" w:sz="4" w:space="0" w:color="000000"/>
              <w:left w:val="single" w:sz="4" w:space="0" w:color="auto"/>
              <w:bottom w:val="single" w:sz="4" w:space="0" w:color="auto"/>
              <w:right w:val="single" w:sz="4" w:space="0" w:color="auto"/>
            </w:tcBorders>
          </w:tcPr>
          <w:p w14:paraId="3A488EAA" w14:textId="57153B45" w:rsidR="00BF22C0" w:rsidRPr="00F07E3A" w:rsidRDefault="00BF22C0" w:rsidP="00675B75">
            <w:pPr>
              <w:tabs>
                <w:tab w:val="left" w:pos="72"/>
                <w:tab w:val="left" w:pos="9072"/>
              </w:tabs>
              <w:snapToGrid w:val="0"/>
              <w:ind w:right="-24"/>
              <w:jc w:val="center"/>
              <w:rPr>
                <w:rFonts w:ascii="Verdana" w:hAnsi="Verdana"/>
                <w:sz w:val="18"/>
                <w:szCs w:val="20"/>
              </w:rPr>
            </w:pPr>
            <w:r>
              <w:rPr>
                <w:rFonts w:ascii="Verdana" w:hAnsi="Verdana"/>
                <w:sz w:val="18"/>
                <w:szCs w:val="20"/>
              </w:rPr>
              <w:t>2</w:t>
            </w:r>
          </w:p>
        </w:tc>
        <w:tc>
          <w:tcPr>
            <w:tcW w:w="1276" w:type="dxa"/>
            <w:tcBorders>
              <w:top w:val="single" w:sz="4" w:space="0" w:color="000000"/>
              <w:left w:val="single" w:sz="4" w:space="0" w:color="auto"/>
              <w:bottom w:val="single" w:sz="4" w:space="0" w:color="auto"/>
              <w:right w:val="single" w:sz="4" w:space="0" w:color="auto"/>
            </w:tcBorders>
          </w:tcPr>
          <w:p w14:paraId="0C95DBD0" w14:textId="77777777" w:rsidR="00BF22C0" w:rsidRPr="00F07E3A" w:rsidRDefault="00BF22C0" w:rsidP="00675B75">
            <w:pPr>
              <w:tabs>
                <w:tab w:val="left" w:pos="72"/>
                <w:tab w:val="left" w:pos="9072"/>
              </w:tabs>
              <w:snapToGrid w:val="0"/>
              <w:ind w:right="-24"/>
              <w:rPr>
                <w:rFonts w:ascii="Verdana" w:hAnsi="Verdana"/>
                <w:sz w:val="18"/>
                <w:szCs w:val="20"/>
              </w:rPr>
            </w:pPr>
          </w:p>
        </w:tc>
        <w:tc>
          <w:tcPr>
            <w:tcW w:w="850" w:type="dxa"/>
            <w:tcBorders>
              <w:top w:val="single" w:sz="4" w:space="0" w:color="000000"/>
              <w:left w:val="single" w:sz="4" w:space="0" w:color="auto"/>
              <w:bottom w:val="single" w:sz="4" w:space="0" w:color="000000"/>
            </w:tcBorders>
          </w:tcPr>
          <w:p w14:paraId="6C1E7C0C" w14:textId="77777777" w:rsidR="00BF22C0" w:rsidRPr="001C1D4B" w:rsidRDefault="00BF22C0" w:rsidP="00675B75">
            <w:pPr>
              <w:ind w:right="-24"/>
              <w:jc w:val="center"/>
              <w:rPr>
                <w:rFonts w:ascii="Verdana" w:hAnsi="Verdana" w:cs="Arial"/>
                <w:b/>
                <w:sz w:val="18"/>
                <w:szCs w:val="20"/>
              </w:rPr>
            </w:pPr>
            <w:r w:rsidRPr="00396032">
              <w:rPr>
                <w:rFonts w:ascii="Verdana" w:hAnsi="Verdana" w:cs="Arial"/>
                <w:b/>
                <w:sz w:val="18"/>
                <w:szCs w:val="20"/>
              </w:rPr>
              <w:t>zw.</w:t>
            </w:r>
          </w:p>
        </w:tc>
        <w:tc>
          <w:tcPr>
            <w:tcW w:w="1702" w:type="dxa"/>
            <w:tcBorders>
              <w:top w:val="single" w:sz="4" w:space="0" w:color="000000"/>
              <w:left w:val="single" w:sz="4" w:space="0" w:color="000000"/>
              <w:bottom w:val="single" w:sz="4" w:space="0" w:color="000000"/>
              <w:right w:val="single" w:sz="4" w:space="0" w:color="000000"/>
            </w:tcBorders>
          </w:tcPr>
          <w:p w14:paraId="6889CF1E" w14:textId="77777777" w:rsidR="00BF22C0" w:rsidRPr="001C1D4B" w:rsidRDefault="00BF22C0" w:rsidP="00675B75">
            <w:pPr>
              <w:snapToGrid w:val="0"/>
              <w:ind w:right="-24"/>
              <w:rPr>
                <w:rFonts w:ascii="Verdana" w:hAnsi="Verdana"/>
                <w:sz w:val="18"/>
                <w:szCs w:val="20"/>
              </w:rPr>
            </w:pPr>
          </w:p>
        </w:tc>
      </w:tr>
      <w:tr w:rsidR="00BF22C0" w:rsidRPr="001C1D4B" w14:paraId="1A2B7541" w14:textId="77777777" w:rsidTr="00AA2A38">
        <w:trPr>
          <w:cantSplit/>
          <w:trHeight w:hRule="exact" w:val="1124"/>
        </w:trPr>
        <w:tc>
          <w:tcPr>
            <w:tcW w:w="425" w:type="dxa"/>
            <w:tcBorders>
              <w:top w:val="single" w:sz="4" w:space="0" w:color="000000"/>
              <w:left w:val="single" w:sz="4" w:space="0" w:color="000000"/>
              <w:bottom w:val="single" w:sz="4" w:space="0" w:color="auto"/>
            </w:tcBorders>
          </w:tcPr>
          <w:p w14:paraId="73D3CB9A" w14:textId="40E21A4B" w:rsidR="00BF22C0" w:rsidRPr="001C1D4B" w:rsidRDefault="00BF22C0" w:rsidP="00675B75">
            <w:pPr>
              <w:snapToGrid w:val="0"/>
              <w:ind w:right="-24"/>
              <w:rPr>
                <w:rFonts w:ascii="Verdana" w:hAnsi="Verdana"/>
                <w:sz w:val="18"/>
                <w:szCs w:val="18"/>
              </w:rPr>
            </w:pPr>
            <w:r>
              <w:rPr>
                <w:rFonts w:ascii="Verdana" w:hAnsi="Verdana"/>
                <w:sz w:val="18"/>
                <w:szCs w:val="18"/>
              </w:rPr>
              <w:t>3</w:t>
            </w:r>
          </w:p>
        </w:tc>
        <w:tc>
          <w:tcPr>
            <w:tcW w:w="6096" w:type="dxa"/>
            <w:gridSpan w:val="3"/>
            <w:tcBorders>
              <w:top w:val="single" w:sz="4" w:space="0" w:color="000000"/>
              <w:left w:val="single" w:sz="4" w:space="0" w:color="000000"/>
              <w:bottom w:val="single" w:sz="4" w:space="0" w:color="auto"/>
              <w:right w:val="single" w:sz="4" w:space="0" w:color="auto"/>
            </w:tcBorders>
          </w:tcPr>
          <w:p w14:paraId="1F36BA33" w14:textId="275D82DE" w:rsidR="00BF22C0" w:rsidRPr="00F07E3A" w:rsidRDefault="00BF22C0" w:rsidP="00675B75">
            <w:pPr>
              <w:tabs>
                <w:tab w:val="left" w:pos="72"/>
                <w:tab w:val="left" w:pos="9072"/>
              </w:tabs>
              <w:snapToGrid w:val="0"/>
              <w:ind w:right="-24"/>
              <w:rPr>
                <w:rFonts w:ascii="Verdana" w:hAnsi="Verdana"/>
                <w:sz w:val="18"/>
                <w:szCs w:val="20"/>
              </w:rPr>
            </w:pPr>
            <w:r>
              <w:rPr>
                <w:rFonts w:ascii="Verdana" w:hAnsi="Verdana"/>
                <w:b/>
                <w:bCs/>
                <w:sz w:val="18"/>
                <w:szCs w:val="18"/>
              </w:rPr>
              <w:t xml:space="preserve">Razem część B - </w:t>
            </w:r>
            <w:r w:rsidRPr="003B4DF4">
              <w:rPr>
                <w:rFonts w:ascii="Verdana" w:hAnsi="Verdana"/>
                <w:sz w:val="18"/>
                <w:szCs w:val="18"/>
              </w:rPr>
              <w:t>Świadczenie usługi szkoleniowej o tematyce: Tworzenie aplikacji na platformie Node.js; Docker dla programistów</w:t>
            </w:r>
            <w:r>
              <w:rPr>
                <w:rFonts w:ascii="Verdana" w:hAnsi="Verdana"/>
                <w:sz w:val="18"/>
                <w:szCs w:val="18"/>
              </w:rPr>
              <w:t>.</w:t>
            </w:r>
          </w:p>
        </w:tc>
        <w:tc>
          <w:tcPr>
            <w:tcW w:w="1276" w:type="dxa"/>
            <w:tcBorders>
              <w:top w:val="single" w:sz="4" w:space="0" w:color="000000"/>
              <w:left w:val="single" w:sz="4" w:space="0" w:color="auto"/>
              <w:bottom w:val="single" w:sz="4" w:space="0" w:color="auto"/>
              <w:right w:val="single" w:sz="4" w:space="0" w:color="auto"/>
            </w:tcBorders>
          </w:tcPr>
          <w:p w14:paraId="1191F5B2" w14:textId="77777777" w:rsidR="00BF22C0" w:rsidRPr="00F07E3A" w:rsidRDefault="00BF22C0" w:rsidP="00675B75">
            <w:pPr>
              <w:tabs>
                <w:tab w:val="left" w:pos="72"/>
                <w:tab w:val="left" w:pos="9072"/>
              </w:tabs>
              <w:snapToGrid w:val="0"/>
              <w:ind w:right="-24"/>
              <w:rPr>
                <w:rFonts w:ascii="Verdana" w:hAnsi="Verdana"/>
                <w:sz w:val="18"/>
                <w:szCs w:val="20"/>
              </w:rPr>
            </w:pPr>
          </w:p>
        </w:tc>
        <w:tc>
          <w:tcPr>
            <w:tcW w:w="850" w:type="dxa"/>
            <w:tcBorders>
              <w:top w:val="single" w:sz="4" w:space="0" w:color="000000"/>
              <w:left w:val="single" w:sz="4" w:space="0" w:color="auto"/>
              <w:bottom w:val="single" w:sz="4" w:space="0" w:color="000000"/>
            </w:tcBorders>
          </w:tcPr>
          <w:p w14:paraId="278B65DD" w14:textId="77777777" w:rsidR="00BF22C0" w:rsidRPr="001C1D4B" w:rsidRDefault="00BF22C0" w:rsidP="00675B75">
            <w:pPr>
              <w:ind w:right="-24"/>
              <w:jc w:val="center"/>
              <w:rPr>
                <w:rFonts w:ascii="Verdana" w:hAnsi="Verdana" w:cs="Arial"/>
                <w:b/>
                <w:sz w:val="18"/>
                <w:szCs w:val="20"/>
              </w:rPr>
            </w:pPr>
            <w:r w:rsidRPr="001C1D4B">
              <w:rPr>
                <w:rFonts w:ascii="Verdana" w:hAnsi="Verdana" w:cs="Arial"/>
                <w:b/>
                <w:sz w:val="18"/>
                <w:szCs w:val="20"/>
              </w:rPr>
              <w:t>zw.</w:t>
            </w:r>
          </w:p>
        </w:tc>
        <w:tc>
          <w:tcPr>
            <w:tcW w:w="1702" w:type="dxa"/>
            <w:tcBorders>
              <w:top w:val="single" w:sz="4" w:space="0" w:color="000000"/>
              <w:left w:val="single" w:sz="4" w:space="0" w:color="000000"/>
              <w:bottom w:val="single" w:sz="4" w:space="0" w:color="000000"/>
              <w:right w:val="single" w:sz="4" w:space="0" w:color="000000"/>
            </w:tcBorders>
          </w:tcPr>
          <w:p w14:paraId="29CF8B9B" w14:textId="77777777" w:rsidR="00BF22C0" w:rsidRPr="001C1D4B" w:rsidRDefault="00BF22C0" w:rsidP="00675B75">
            <w:pPr>
              <w:snapToGrid w:val="0"/>
              <w:ind w:right="-24"/>
              <w:rPr>
                <w:rFonts w:ascii="Verdana" w:hAnsi="Verdana"/>
                <w:sz w:val="18"/>
                <w:szCs w:val="20"/>
              </w:rPr>
            </w:pPr>
          </w:p>
        </w:tc>
      </w:tr>
      <w:tr w:rsidR="00BF22C0" w:rsidRPr="001C1D4B" w14:paraId="392C0E7E" w14:textId="77777777" w:rsidTr="00BF22C0">
        <w:trPr>
          <w:cantSplit/>
          <w:trHeight w:val="379"/>
        </w:trPr>
        <w:tc>
          <w:tcPr>
            <w:tcW w:w="425" w:type="dxa"/>
            <w:tcBorders>
              <w:top w:val="single" w:sz="4" w:space="0" w:color="auto"/>
              <w:left w:val="single" w:sz="4" w:space="0" w:color="auto"/>
              <w:bottom w:val="single" w:sz="4" w:space="0" w:color="auto"/>
              <w:right w:val="single" w:sz="4" w:space="0" w:color="auto"/>
            </w:tcBorders>
          </w:tcPr>
          <w:p w14:paraId="103DFE15" w14:textId="48AE3CCA" w:rsidR="00BF22C0" w:rsidRPr="001C1D4B" w:rsidRDefault="00BF22C0" w:rsidP="00675B75">
            <w:pPr>
              <w:snapToGrid w:val="0"/>
              <w:ind w:right="-24"/>
              <w:rPr>
                <w:rFonts w:ascii="Verdana" w:hAnsi="Verdana"/>
                <w:sz w:val="18"/>
                <w:szCs w:val="18"/>
              </w:rPr>
            </w:pPr>
            <w:r>
              <w:rPr>
                <w:rFonts w:ascii="Verdana" w:hAnsi="Verdana"/>
                <w:sz w:val="18"/>
                <w:szCs w:val="18"/>
              </w:rPr>
              <w:t>4</w:t>
            </w:r>
          </w:p>
        </w:tc>
        <w:tc>
          <w:tcPr>
            <w:tcW w:w="6096" w:type="dxa"/>
            <w:gridSpan w:val="3"/>
            <w:tcBorders>
              <w:top w:val="single" w:sz="4" w:space="0" w:color="auto"/>
              <w:left w:val="single" w:sz="4" w:space="0" w:color="auto"/>
              <w:bottom w:val="single" w:sz="4" w:space="0" w:color="auto"/>
              <w:right w:val="single" w:sz="4" w:space="0" w:color="auto"/>
            </w:tcBorders>
          </w:tcPr>
          <w:p w14:paraId="35491956" w14:textId="77777777" w:rsidR="00BF22C0" w:rsidRPr="001C1D4B" w:rsidRDefault="00BF22C0" w:rsidP="00675B75">
            <w:pPr>
              <w:snapToGrid w:val="0"/>
              <w:ind w:right="-24"/>
              <w:rPr>
                <w:rFonts w:ascii="Verdana" w:hAnsi="Verdana"/>
                <w:sz w:val="18"/>
              </w:rPr>
            </w:pPr>
            <w:r w:rsidRPr="001C1D4B">
              <w:rPr>
                <w:rFonts w:ascii="Verdana" w:hAnsi="Verdana"/>
                <w:sz w:val="18"/>
              </w:rPr>
              <w:t>Słownie brutto PLN:</w:t>
            </w:r>
          </w:p>
        </w:tc>
        <w:tc>
          <w:tcPr>
            <w:tcW w:w="3828" w:type="dxa"/>
            <w:gridSpan w:val="3"/>
            <w:tcBorders>
              <w:top w:val="single" w:sz="4" w:space="0" w:color="auto"/>
              <w:left w:val="single" w:sz="4" w:space="0" w:color="auto"/>
              <w:bottom w:val="single" w:sz="4" w:space="0" w:color="auto"/>
              <w:right w:val="single" w:sz="4" w:space="0" w:color="000000"/>
            </w:tcBorders>
          </w:tcPr>
          <w:p w14:paraId="505DCA70" w14:textId="77777777" w:rsidR="00BF22C0" w:rsidRPr="001C1D4B" w:rsidRDefault="00BF22C0" w:rsidP="00675B75">
            <w:pPr>
              <w:snapToGrid w:val="0"/>
              <w:ind w:right="-24"/>
              <w:rPr>
                <w:sz w:val="22"/>
              </w:rPr>
            </w:pPr>
          </w:p>
        </w:tc>
      </w:tr>
    </w:tbl>
    <w:p w14:paraId="6A34CF83" w14:textId="77777777" w:rsidR="00BF22C0" w:rsidRPr="00FE3983" w:rsidRDefault="00BF22C0" w:rsidP="00C91750">
      <w:pPr>
        <w:pStyle w:val="Akapitzlist"/>
        <w:keepNext/>
        <w:keepLines/>
        <w:numPr>
          <w:ilvl w:val="0"/>
          <w:numId w:val="81"/>
        </w:numPr>
        <w:ind w:left="426" w:right="-589" w:hanging="426"/>
        <w:contextualSpacing w:val="0"/>
        <w:jc w:val="both"/>
        <w:rPr>
          <w:rFonts w:ascii="Verdana" w:hAnsi="Verdana"/>
          <w:sz w:val="18"/>
          <w:szCs w:val="18"/>
        </w:rPr>
      </w:pPr>
      <w:r w:rsidRPr="00FE3983">
        <w:rPr>
          <w:rFonts w:ascii="Verdana" w:hAnsi="Verdana"/>
          <w:sz w:val="18"/>
          <w:szCs w:val="18"/>
        </w:rPr>
        <w:lastRenderedPageBreak/>
        <w:t xml:space="preserve">Oświadczam, że zapoznałem się z treścią SWZ i akceptuję jej postanowienia. </w:t>
      </w:r>
    </w:p>
    <w:p w14:paraId="0709C955" w14:textId="77777777" w:rsidR="00BF22C0" w:rsidRPr="00FE3983" w:rsidRDefault="00BF22C0" w:rsidP="00C91750">
      <w:pPr>
        <w:pStyle w:val="Akapitzlist"/>
        <w:keepNext/>
        <w:keepLines/>
        <w:numPr>
          <w:ilvl w:val="0"/>
          <w:numId w:val="81"/>
        </w:numPr>
        <w:ind w:left="425" w:right="-589" w:hanging="425"/>
        <w:contextualSpacing w:val="0"/>
        <w:jc w:val="both"/>
        <w:rPr>
          <w:rFonts w:ascii="Verdana" w:hAnsi="Verdana"/>
          <w:sz w:val="18"/>
          <w:szCs w:val="18"/>
        </w:rPr>
      </w:pPr>
      <w:r w:rsidRPr="00FE3983">
        <w:rPr>
          <w:rFonts w:ascii="Verdana" w:hAnsi="Verdana"/>
          <w:sz w:val="18"/>
          <w:szCs w:val="18"/>
        </w:rPr>
        <w:t>Oświadczam, że zapoznałem się ze Wzorem umowy, stanowiącym Załącznik nr 4 do SWZ i zobowiązuję się, w przypadku wyboru mojej oferty, do zawarcia umowy zgodnej z niniejszą ofertą, na warunkach w ni</w:t>
      </w:r>
      <w:r>
        <w:rPr>
          <w:rFonts w:ascii="Verdana" w:hAnsi="Verdana"/>
          <w:sz w:val="18"/>
          <w:szCs w:val="18"/>
        </w:rPr>
        <w:t>ej</w:t>
      </w:r>
      <w:r w:rsidRPr="00FE3983">
        <w:rPr>
          <w:rFonts w:ascii="Verdana" w:hAnsi="Verdana"/>
          <w:sz w:val="18"/>
          <w:szCs w:val="18"/>
        </w:rPr>
        <w:t xml:space="preserve"> określonych.</w:t>
      </w:r>
    </w:p>
    <w:p w14:paraId="1D7D7535" w14:textId="77777777" w:rsidR="00BF22C0" w:rsidRDefault="00BF22C0" w:rsidP="00C91750">
      <w:pPr>
        <w:pStyle w:val="Akapitzlist"/>
        <w:keepNext/>
        <w:keepLines/>
        <w:numPr>
          <w:ilvl w:val="0"/>
          <w:numId w:val="81"/>
        </w:numPr>
        <w:ind w:left="425" w:right="-589" w:hanging="425"/>
        <w:contextualSpacing w:val="0"/>
        <w:jc w:val="both"/>
        <w:rPr>
          <w:rFonts w:ascii="Verdana" w:hAnsi="Verdana"/>
          <w:sz w:val="18"/>
          <w:szCs w:val="18"/>
        </w:rPr>
      </w:pPr>
      <w:r w:rsidRPr="00FE3983">
        <w:rPr>
          <w:rFonts w:ascii="Verdana" w:hAnsi="Verdana"/>
          <w:sz w:val="18"/>
          <w:szCs w:val="18"/>
        </w:rPr>
        <w:t xml:space="preserve">Oświadczam, że zamierzam powierzyć podwykonawcy/om wykonanie następujących części zamówienia: </w:t>
      </w:r>
    </w:p>
    <w:tbl>
      <w:tblPr>
        <w:tblStyle w:val="Tabela-Siatka"/>
        <w:tblW w:w="9355" w:type="dxa"/>
        <w:tblInd w:w="421" w:type="dxa"/>
        <w:tblLook w:val="04A0" w:firstRow="1" w:lastRow="0" w:firstColumn="1" w:lastColumn="0" w:noHBand="0" w:noVBand="1"/>
      </w:tblPr>
      <w:tblGrid>
        <w:gridCol w:w="848"/>
        <w:gridCol w:w="2590"/>
        <w:gridCol w:w="2588"/>
        <w:gridCol w:w="3329"/>
      </w:tblGrid>
      <w:tr w:rsidR="00BF22C0" w:rsidRPr="00FE3983" w14:paraId="09045255" w14:textId="77777777" w:rsidTr="004E5522">
        <w:tc>
          <w:tcPr>
            <w:tcW w:w="848" w:type="dxa"/>
            <w:vAlign w:val="center"/>
          </w:tcPr>
          <w:p w14:paraId="710635FD" w14:textId="77777777" w:rsidR="00BF22C0" w:rsidRPr="00FE3983" w:rsidRDefault="00BF22C0" w:rsidP="00675B75">
            <w:pPr>
              <w:keepNext/>
              <w:keepLines/>
              <w:ind w:right="-589"/>
              <w:jc w:val="center"/>
              <w:rPr>
                <w:rFonts w:ascii="Verdana" w:hAnsi="Verdana"/>
                <w:sz w:val="18"/>
                <w:szCs w:val="18"/>
              </w:rPr>
            </w:pPr>
            <w:r w:rsidRPr="00FE3983">
              <w:rPr>
                <w:rFonts w:ascii="Verdana" w:hAnsi="Verdana" w:cs="Arial"/>
                <w:sz w:val="18"/>
                <w:szCs w:val="18"/>
              </w:rPr>
              <w:t>Lp.</w:t>
            </w:r>
          </w:p>
        </w:tc>
        <w:tc>
          <w:tcPr>
            <w:tcW w:w="2590" w:type="dxa"/>
            <w:vAlign w:val="center"/>
          </w:tcPr>
          <w:p w14:paraId="16520C8B" w14:textId="77777777" w:rsidR="00BF22C0" w:rsidRPr="00FE3983" w:rsidRDefault="00BF22C0" w:rsidP="00675B75">
            <w:pPr>
              <w:keepNext/>
              <w:keepLines/>
              <w:ind w:right="-589"/>
              <w:jc w:val="center"/>
              <w:rPr>
                <w:rFonts w:ascii="Verdana" w:hAnsi="Verdana"/>
                <w:sz w:val="18"/>
                <w:szCs w:val="18"/>
                <w:vertAlign w:val="superscript"/>
              </w:rPr>
            </w:pPr>
            <w:r w:rsidRPr="00FE3983">
              <w:rPr>
                <w:rFonts w:ascii="Verdana" w:hAnsi="Verdana" w:cs="Arial"/>
                <w:sz w:val="18"/>
                <w:szCs w:val="18"/>
              </w:rPr>
              <w:t xml:space="preserve">Firma podwykonawcy </w:t>
            </w:r>
            <w:r w:rsidRPr="00FE3983">
              <w:rPr>
                <w:rFonts w:ascii="Verdana" w:hAnsi="Verdana" w:cs="Arial"/>
                <w:sz w:val="18"/>
                <w:szCs w:val="18"/>
                <w:vertAlign w:val="superscript"/>
              </w:rPr>
              <w:t>1</w:t>
            </w:r>
          </w:p>
        </w:tc>
        <w:tc>
          <w:tcPr>
            <w:tcW w:w="2588" w:type="dxa"/>
            <w:vAlign w:val="center"/>
          </w:tcPr>
          <w:p w14:paraId="64B7FE0C" w14:textId="77777777" w:rsidR="00BF22C0" w:rsidRPr="00FE3983" w:rsidRDefault="00BF22C0" w:rsidP="00675B75">
            <w:pPr>
              <w:keepNext/>
              <w:keepLines/>
              <w:ind w:right="-589"/>
              <w:jc w:val="center"/>
              <w:rPr>
                <w:rFonts w:ascii="Verdana" w:hAnsi="Verdana"/>
                <w:sz w:val="18"/>
                <w:szCs w:val="18"/>
              </w:rPr>
            </w:pPr>
            <w:r w:rsidRPr="00FE3983">
              <w:rPr>
                <w:rFonts w:ascii="Verdana" w:hAnsi="Verdana" w:cs="Arial"/>
                <w:sz w:val="18"/>
                <w:szCs w:val="18"/>
              </w:rPr>
              <w:t>Część zamówienia</w:t>
            </w:r>
          </w:p>
        </w:tc>
        <w:tc>
          <w:tcPr>
            <w:tcW w:w="3329" w:type="dxa"/>
            <w:vAlign w:val="center"/>
          </w:tcPr>
          <w:p w14:paraId="0199EC21" w14:textId="77777777" w:rsidR="00BF22C0" w:rsidRPr="00FE3983" w:rsidRDefault="00BF22C0" w:rsidP="00675B75">
            <w:pPr>
              <w:keepNext/>
              <w:keepLines/>
              <w:jc w:val="center"/>
              <w:rPr>
                <w:rFonts w:ascii="Verdana" w:hAnsi="Verdana"/>
                <w:sz w:val="18"/>
                <w:szCs w:val="18"/>
              </w:rPr>
            </w:pPr>
            <w:r w:rsidRPr="00FE3983">
              <w:rPr>
                <w:rFonts w:ascii="Verdana" w:hAnsi="Verdana" w:cs="Arial"/>
                <w:sz w:val="18"/>
                <w:szCs w:val="18"/>
              </w:rPr>
              <w:t>Wartość/procentowy udział w realizacji zamówienia</w:t>
            </w:r>
          </w:p>
        </w:tc>
      </w:tr>
      <w:tr w:rsidR="00BF22C0" w:rsidRPr="00FE3983" w14:paraId="7D70E03B" w14:textId="77777777" w:rsidTr="004E5522">
        <w:tc>
          <w:tcPr>
            <w:tcW w:w="848" w:type="dxa"/>
          </w:tcPr>
          <w:p w14:paraId="05D73E08" w14:textId="77777777" w:rsidR="00BF22C0" w:rsidRPr="00FE3983" w:rsidRDefault="00BF22C0" w:rsidP="00675B75">
            <w:pPr>
              <w:pStyle w:val="Akapitzlist"/>
              <w:keepNext/>
              <w:keepLines/>
              <w:numPr>
                <w:ilvl w:val="0"/>
                <w:numId w:val="49"/>
              </w:numPr>
              <w:ind w:right="-589"/>
              <w:jc w:val="both"/>
              <w:rPr>
                <w:rFonts w:ascii="Verdana" w:hAnsi="Verdana"/>
                <w:sz w:val="18"/>
                <w:szCs w:val="18"/>
              </w:rPr>
            </w:pPr>
          </w:p>
        </w:tc>
        <w:tc>
          <w:tcPr>
            <w:tcW w:w="2590" w:type="dxa"/>
          </w:tcPr>
          <w:p w14:paraId="2D736BE5" w14:textId="77777777" w:rsidR="00BF22C0" w:rsidRPr="00FE3983" w:rsidRDefault="00BF22C0" w:rsidP="00675B75">
            <w:pPr>
              <w:keepNext/>
              <w:keepLines/>
              <w:ind w:right="-589"/>
              <w:jc w:val="both"/>
              <w:rPr>
                <w:rFonts w:ascii="Verdana" w:hAnsi="Verdana"/>
                <w:sz w:val="18"/>
                <w:szCs w:val="18"/>
              </w:rPr>
            </w:pPr>
          </w:p>
        </w:tc>
        <w:tc>
          <w:tcPr>
            <w:tcW w:w="2588" w:type="dxa"/>
          </w:tcPr>
          <w:p w14:paraId="3FFF0E1D" w14:textId="77777777" w:rsidR="00BF22C0" w:rsidRPr="00FE3983" w:rsidRDefault="00BF22C0" w:rsidP="00675B75">
            <w:pPr>
              <w:keepNext/>
              <w:keepLines/>
              <w:ind w:right="-589"/>
              <w:jc w:val="both"/>
              <w:rPr>
                <w:rFonts w:ascii="Verdana" w:hAnsi="Verdana"/>
                <w:sz w:val="18"/>
                <w:szCs w:val="18"/>
              </w:rPr>
            </w:pPr>
          </w:p>
        </w:tc>
        <w:tc>
          <w:tcPr>
            <w:tcW w:w="3329" w:type="dxa"/>
          </w:tcPr>
          <w:p w14:paraId="36CD4F88" w14:textId="77777777" w:rsidR="00BF22C0" w:rsidRPr="00FE3983" w:rsidRDefault="00BF22C0" w:rsidP="00675B75">
            <w:pPr>
              <w:keepNext/>
              <w:keepLines/>
              <w:ind w:right="-589"/>
              <w:jc w:val="both"/>
              <w:rPr>
                <w:rFonts w:ascii="Verdana" w:hAnsi="Verdana"/>
                <w:sz w:val="18"/>
                <w:szCs w:val="18"/>
              </w:rPr>
            </w:pPr>
          </w:p>
        </w:tc>
      </w:tr>
      <w:tr w:rsidR="00BF22C0" w:rsidRPr="00FE3983" w14:paraId="6A90A411" w14:textId="77777777" w:rsidTr="004E5522">
        <w:tc>
          <w:tcPr>
            <w:tcW w:w="848" w:type="dxa"/>
          </w:tcPr>
          <w:p w14:paraId="6E5730BD" w14:textId="77777777" w:rsidR="00BF22C0" w:rsidRPr="00FE3983" w:rsidRDefault="00BF22C0" w:rsidP="00675B75">
            <w:pPr>
              <w:pStyle w:val="Akapitzlist"/>
              <w:keepNext/>
              <w:keepLines/>
              <w:numPr>
                <w:ilvl w:val="0"/>
                <w:numId w:val="49"/>
              </w:numPr>
              <w:ind w:right="-589"/>
              <w:jc w:val="both"/>
              <w:rPr>
                <w:rFonts w:ascii="Verdana" w:hAnsi="Verdana"/>
                <w:sz w:val="18"/>
                <w:szCs w:val="18"/>
              </w:rPr>
            </w:pPr>
          </w:p>
        </w:tc>
        <w:tc>
          <w:tcPr>
            <w:tcW w:w="2590" w:type="dxa"/>
          </w:tcPr>
          <w:p w14:paraId="21F5C5DD" w14:textId="77777777" w:rsidR="00BF22C0" w:rsidRPr="00FE3983" w:rsidRDefault="00BF22C0" w:rsidP="00675B75">
            <w:pPr>
              <w:keepNext/>
              <w:keepLines/>
              <w:ind w:right="-589"/>
              <w:jc w:val="both"/>
              <w:rPr>
                <w:rFonts w:ascii="Verdana" w:hAnsi="Verdana"/>
                <w:sz w:val="18"/>
                <w:szCs w:val="18"/>
              </w:rPr>
            </w:pPr>
          </w:p>
        </w:tc>
        <w:tc>
          <w:tcPr>
            <w:tcW w:w="2588" w:type="dxa"/>
          </w:tcPr>
          <w:p w14:paraId="6CB464DB" w14:textId="77777777" w:rsidR="00BF22C0" w:rsidRPr="00FE3983" w:rsidRDefault="00BF22C0" w:rsidP="00675B75">
            <w:pPr>
              <w:keepNext/>
              <w:keepLines/>
              <w:ind w:right="-589"/>
              <w:jc w:val="both"/>
              <w:rPr>
                <w:rFonts w:ascii="Verdana" w:hAnsi="Verdana"/>
                <w:sz w:val="18"/>
                <w:szCs w:val="18"/>
              </w:rPr>
            </w:pPr>
          </w:p>
        </w:tc>
        <w:tc>
          <w:tcPr>
            <w:tcW w:w="3329" w:type="dxa"/>
          </w:tcPr>
          <w:p w14:paraId="5F8E20E4" w14:textId="77777777" w:rsidR="00BF22C0" w:rsidRPr="00FE3983" w:rsidRDefault="00BF22C0" w:rsidP="00675B75">
            <w:pPr>
              <w:keepNext/>
              <w:keepLines/>
              <w:ind w:right="-589"/>
              <w:jc w:val="both"/>
              <w:rPr>
                <w:rFonts w:ascii="Verdana" w:hAnsi="Verdana"/>
                <w:sz w:val="18"/>
                <w:szCs w:val="18"/>
              </w:rPr>
            </w:pPr>
          </w:p>
        </w:tc>
      </w:tr>
    </w:tbl>
    <w:p w14:paraId="49F306D4" w14:textId="77777777" w:rsidR="00BF22C0" w:rsidRPr="00FE3983" w:rsidRDefault="00BF22C0" w:rsidP="00675B75">
      <w:pPr>
        <w:pStyle w:val="Tekstprzypisudolnego"/>
        <w:keepNext/>
        <w:keepLines/>
        <w:ind w:left="426" w:right="-589"/>
        <w:jc w:val="both"/>
        <w:rPr>
          <w:rFonts w:ascii="Verdana" w:hAnsi="Verdana"/>
          <w:sz w:val="18"/>
          <w:szCs w:val="18"/>
          <w:vertAlign w:val="superscript"/>
        </w:rPr>
      </w:pPr>
    </w:p>
    <w:p w14:paraId="0B59C704" w14:textId="77777777" w:rsidR="00BF22C0" w:rsidRPr="00FE3983" w:rsidRDefault="00BF22C0" w:rsidP="00675B75">
      <w:pPr>
        <w:pStyle w:val="Tekstprzypisudolnego"/>
        <w:keepNext/>
        <w:keepLines/>
        <w:ind w:left="426" w:right="-589"/>
        <w:jc w:val="both"/>
        <w:rPr>
          <w:rFonts w:ascii="Verdana" w:hAnsi="Verdana"/>
          <w:sz w:val="18"/>
          <w:szCs w:val="18"/>
        </w:rPr>
      </w:pPr>
      <w:r w:rsidRPr="00FE3983">
        <w:rPr>
          <w:rFonts w:ascii="Verdana" w:hAnsi="Verdana"/>
          <w:sz w:val="18"/>
          <w:szCs w:val="18"/>
          <w:vertAlign w:val="superscript"/>
        </w:rPr>
        <w:t xml:space="preserve">1 </w:t>
      </w:r>
      <w:r w:rsidRPr="00FE3983">
        <w:rPr>
          <w:rFonts w:ascii="Verdana" w:hAnsi="Verdana"/>
          <w:sz w:val="18"/>
          <w:szCs w:val="18"/>
        </w:rPr>
        <w:t>Nazwę podwykonawcy</w:t>
      </w:r>
      <w:r w:rsidRPr="00FE3983">
        <w:rPr>
          <w:rFonts w:ascii="Verdana" w:hAnsi="Verdana"/>
        </w:rPr>
        <w:t xml:space="preserve"> </w:t>
      </w:r>
      <w:r w:rsidRPr="00FE3983">
        <w:rPr>
          <w:rFonts w:ascii="Verdana" w:hAnsi="Verdana"/>
          <w:sz w:val="18"/>
          <w:szCs w:val="18"/>
        </w:rPr>
        <w:t xml:space="preserve">należy wskazać, jeżeli jest wiadoma w chwili składania oferty. Zakres zamówienia oraz wartość lub procentowy udział w realizacji zamówienia należy wskazać </w:t>
      </w:r>
      <w:r w:rsidRPr="00FE3983">
        <w:rPr>
          <w:rFonts w:ascii="Verdana" w:hAnsi="Verdana"/>
          <w:sz w:val="18"/>
          <w:szCs w:val="18"/>
        </w:rPr>
        <w:br/>
        <w:t>w każdym przypadku zamiaru powierzenia realizacji części przedmiotu zamówienia podwykonawcy.</w:t>
      </w:r>
    </w:p>
    <w:p w14:paraId="0E348952" w14:textId="77777777" w:rsidR="00BF22C0" w:rsidRPr="00FE3983" w:rsidRDefault="00BF22C0" w:rsidP="00675B75">
      <w:pPr>
        <w:keepNext/>
        <w:keepLines/>
        <w:ind w:left="426" w:right="-589"/>
        <w:jc w:val="both"/>
        <w:rPr>
          <w:rFonts w:ascii="Verdana" w:hAnsi="Verdana"/>
          <w:i/>
          <w:iCs/>
          <w:sz w:val="18"/>
          <w:szCs w:val="18"/>
        </w:rPr>
      </w:pPr>
      <w:r w:rsidRPr="00FE3983">
        <w:rPr>
          <w:rFonts w:ascii="Verdana" w:hAnsi="Verdana"/>
          <w:i/>
          <w:iCs/>
          <w:sz w:val="18"/>
          <w:szCs w:val="18"/>
        </w:rPr>
        <w:t>(brak wskazania rozumiany będzie przez Zamawiającego, jako informacja o tym, że Wykonawca zamierza wykonać zamówienie bez udziału podwykonawców)</w:t>
      </w:r>
    </w:p>
    <w:p w14:paraId="1084D05B" w14:textId="77777777" w:rsidR="00BF22C0" w:rsidRPr="00FE3983" w:rsidRDefault="00BF22C0" w:rsidP="00C91750">
      <w:pPr>
        <w:pStyle w:val="Akapitzlist"/>
        <w:keepNext/>
        <w:keepLines/>
        <w:numPr>
          <w:ilvl w:val="0"/>
          <w:numId w:val="81"/>
        </w:numPr>
        <w:ind w:left="425" w:right="-589" w:hanging="425"/>
        <w:contextualSpacing w:val="0"/>
        <w:jc w:val="both"/>
        <w:rPr>
          <w:rFonts w:ascii="Verdana" w:hAnsi="Verdana"/>
          <w:sz w:val="18"/>
          <w:szCs w:val="18"/>
        </w:rPr>
      </w:pPr>
      <w:r w:rsidRPr="00FE3983">
        <w:rPr>
          <w:rFonts w:ascii="Verdana" w:hAnsi="Verdana"/>
          <w:sz w:val="18"/>
          <w:szCs w:val="18"/>
        </w:rPr>
        <w:t>Oświadczam, że ubiegając się o zamówienie polegam na zdolnościach następujących podmiotów, które udostępniają mi swoje zasoby:</w:t>
      </w:r>
    </w:p>
    <w:tbl>
      <w:tblPr>
        <w:tblStyle w:val="Tabela-Siatka"/>
        <w:tblW w:w="9639" w:type="dxa"/>
        <w:tblInd w:w="137" w:type="dxa"/>
        <w:tblLook w:val="04A0" w:firstRow="1" w:lastRow="0" w:firstColumn="1" w:lastColumn="0" w:noHBand="0" w:noVBand="1"/>
      </w:tblPr>
      <w:tblGrid>
        <w:gridCol w:w="567"/>
        <w:gridCol w:w="3787"/>
        <w:gridCol w:w="5285"/>
      </w:tblGrid>
      <w:tr w:rsidR="00BF22C0" w:rsidRPr="00FE3983" w14:paraId="2F7E6D96" w14:textId="77777777" w:rsidTr="004E5522">
        <w:tc>
          <w:tcPr>
            <w:tcW w:w="567" w:type="dxa"/>
            <w:vAlign w:val="center"/>
          </w:tcPr>
          <w:p w14:paraId="5239E410" w14:textId="77777777" w:rsidR="00BF22C0" w:rsidRPr="00FE3983" w:rsidRDefault="00BF22C0" w:rsidP="00675B75">
            <w:pPr>
              <w:keepNext/>
              <w:keepLines/>
              <w:spacing w:after="120" w:line="276" w:lineRule="auto"/>
              <w:ind w:right="-589"/>
              <w:jc w:val="center"/>
              <w:rPr>
                <w:rFonts w:ascii="Verdana" w:hAnsi="Verdana" w:cs="Arial"/>
                <w:sz w:val="18"/>
                <w:szCs w:val="18"/>
              </w:rPr>
            </w:pPr>
            <w:r w:rsidRPr="00FE3983">
              <w:rPr>
                <w:rFonts w:ascii="Verdana" w:hAnsi="Verdana" w:cs="Arial"/>
                <w:sz w:val="18"/>
                <w:szCs w:val="18"/>
              </w:rPr>
              <w:t>Lp.</w:t>
            </w:r>
          </w:p>
        </w:tc>
        <w:tc>
          <w:tcPr>
            <w:tcW w:w="3787" w:type="dxa"/>
            <w:vAlign w:val="center"/>
          </w:tcPr>
          <w:p w14:paraId="11EF0BB6" w14:textId="77777777" w:rsidR="00BF22C0" w:rsidRPr="00FE3983" w:rsidRDefault="00BF22C0" w:rsidP="00675B75">
            <w:pPr>
              <w:keepNext/>
              <w:keepLines/>
              <w:spacing w:after="120" w:line="276" w:lineRule="auto"/>
              <w:ind w:right="-589"/>
              <w:jc w:val="center"/>
              <w:rPr>
                <w:rFonts w:ascii="Verdana" w:hAnsi="Verdana" w:cs="Arial"/>
                <w:sz w:val="18"/>
                <w:szCs w:val="18"/>
                <w:vertAlign w:val="superscript"/>
              </w:rPr>
            </w:pPr>
            <w:r w:rsidRPr="00FE3983">
              <w:rPr>
                <w:rFonts w:ascii="Verdana" w:hAnsi="Verdana" w:cs="Arial"/>
                <w:sz w:val="18"/>
                <w:szCs w:val="18"/>
              </w:rPr>
              <w:t>Podmiot udostępniający zasoby</w:t>
            </w:r>
            <w:r w:rsidRPr="00FE3983">
              <w:rPr>
                <w:rFonts w:ascii="Verdana" w:hAnsi="Verdana" w:cs="Arial"/>
                <w:sz w:val="18"/>
                <w:szCs w:val="18"/>
                <w:vertAlign w:val="superscript"/>
              </w:rPr>
              <w:t>2</w:t>
            </w:r>
          </w:p>
        </w:tc>
        <w:tc>
          <w:tcPr>
            <w:tcW w:w="5285" w:type="dxa"/>
            <w:vAlign w:val="center"/>
          </w:tcPr>
          <w:p w14:paraId="1AA10D0D" w14:textId="77777777" w:rsidR="00BF22C0" w:rsidRPr="00FE3983" w:rsidRDefault="00BF22C0" w:rsidP="00675B75">
            <w:pPr>
              <w:keepNext/>
              <w:keepLines/>
              <w:spacing w:after="120" w:line="276" w:lineRule="auto"/>
              <w:ind w:right="-589"/>
              <w:jc w:val="center"/>
              <w:rPr>
                <w:rFonts w:ascii="Verdana" w:hAnsi="Verdana" w:cs="Arial"/>
                <w:sz w:val="18"/>
                <w:szCs w:val="18"/>
              </w:rPr>
            </w:pPr>
            <w:r w:rsidRPr="00FE3983">
              <w:rPr>
                <w:rFonts w:ascii="Verdana" w:hAnsi="Verdana" w:cs="Arial"/>
                <w:sz w:val="18"/>
                <w:szCs w:val="18"/>
              </w:rPr>
              <w:t xml:space="preserve">Rodzaj udostępnianych zasobów </w:t>
            </w:r>
          </w:p>
        </w:tc>
      </w:tr>
      <w:tr w:rsidR="00BF22C0" w:rsidRPr="00FE3983" w14:paraId="7F4F132E" w14:textId="77777777" w:rsidTr="004E5522">
        <w:tc>
          <w:tcPr>
            <w:tcW w:w="567" w:type="dxa"/>
          </w:tcPr>
          <w:p w14:paraId="203EE05F" w14:textId="77777777" w:rsidR="00BF22C0" w:rsidRPr="00FE3983" w:rsidRDefault="00BF22C0" w:rsidP="00675B75">
            <w:pPr>
              <w:pStyle w:val="Akapitzlist"/>
              <w:keepNext/>
              <w:keepLines/>
              <w:numPr>
                <w:ilvl w:val="0"/>
                <w:numId w:val="36"/>
              </w:numPr>
              <w:ind w:left="0" w:right="-589" w:firstLine="0"/>
              <w:jc w:val="both"/>
              <w:rPr>
                <w:rFonts w:ascii="Verdana" w:hAnsi="Verdana"/>
                <w:color w:val="000000" w:themeColor="text1"/>
                <w:sz w:val="18"/>
                <w:szCs w:val="18"/>
              </w:rPr>
            </w:pPr>
          </w:p>
        </w:tc>
        <w:tc>
          <w:tcPr>
            <w:tcW w:w="3787" w:type="dxa"/>
          </w:tcPr>
          <w:p w14:paraId="27325DED" w14:textId="77777777" w:rsidR="00BF22C0" w:rsidRPr="00FE3983" w:rsidRDefault="00BF22C0" w:rsidP="00675B75">
            <w:pPr>
              <w:keepNext/>
              <w:keepLines/>
              <w:ind w:right="-589"/>
              <w:jc w:val="both"/>
              <w:rPr>
                <w:rFonts w:ascii="Verdana" w:hAnsi="Verdana"/>
                <w:color w:val="000000" w:themeColor="text1"/>
                <w:sz w:val="18"/>
                <w:szCs w:val="18"/>
              </w:rPr>
            </w:pPr>
          </w:p>
        </w:tc>
        <w:tc>
          <w:tcPr>
            <w:tcW w:w="5285" w:type="dxa"/>
          </w:tcPr>
          <w:p w14:paraId="524A1687" w14:textId="77777777" w:rsidR="00BF22C0" w:rsidRPr="00FE3983" w:rsidRDefault="00BF22C0" w:rsidP="00675B75">
            <w:pPr>
              <w:keepNext/>
              <w:keepLines/>
              <w:ind w:right="-589"/>
              <w:jc w:val="both"/>
              <w:rPr>
                <w:rFonts w:ascii="Verdana" w:hAnsi="Verdana"/>
                <w:color w:val="000000" w:themeColor="text1"/>
                <w:sz w:val="18"/>
                <w:szCs w:val="18"/>
              </w:rPr>
            </w:pPr>
          </w:p>
        </w:tc>
      </w:tr>
      <w:tr w:rsidR="00BF22C0" w:rsidRPr="00FE3983" w14:paraId="54CBD876" w14:textId="77777777" w:rsidTr="004E5522">
        <w:tc>
          <w:tcPr>
            <w:tcW w:w="567" w:type="dxa"/>
          </w:tcPr>
          <w:p w14:paraId="179FB942" w14:textId="77777777" w:rsidR="00BF22C0" w:rsidRPr="00FE3983" w:rsidRDefault="00BF22C0" w:rsidP="00675B75">
            <w:pPr>
              <w:pStyle w:val="Akapitzlist"/>
              <w:keepNext/>
              <w:keepLines/>
              <w:numPr>
                <w:ilvl w:val="0"/>
                <w:numId w:val="36"/>
              </w:numPr>
              <w:ind w:left="0" w:right="-589" w:firstLine="0"/>
              <w:jc w:val="both"/>
              <w:rPr>
                <w:rFonts w:ascii="Verdana" w:hAnsi="Verdana"/>
                <w:color w:val="000000" w:themeColor="text1"/>
                <w:sz w:val="18"/>
                <w:szCs w:val="18"/>
              </w:rPr>
            </w:pPr>
          </w:p>
        </w:tc>
        <w:tc>
          <w:tcPr>
            <w:tcW w:w="3787" w:type="dxa"/>
          </w:tcPr>
          <w:p w14:paraId="6592E208" w14:textId="77777777" w:rsidR="00BF22C0" w:rsidRPr="00FE3983" w:rsidRDefault="00BF22C0" w:rsidP="00675B75">
            <w:pPr>
              <w:keepNext/>
              <w:keepLines/>
              <w:ind w:right="-589"/>
              <w:jc w:val="both"/>
              <w:rPr>
                <w:rFonts w:ascii="Verdana" w:hAnsi="Verdana"/>
                <w:color w:val="000000" w:themeColor="text1"/>
                <w:sz w:val="18"/>
                <w:szCs w:val="18"/>
              </w:rPr>
            </w:pPr>
          </w:p>
        </w:tc>
        <w:tc>
          <w:tcPr>
            <w:tcW w:w="5285" w:type="dxa"/>
          </w:tcPr>
          <w:p w14:paraId="4EF62A91" w14:textId="77777777" w:rsidR="00BF22C0" w:rsidRPr="00FE3983" w:rsidRDefault="00BF22C0" w:rsidP="00675B75">
            <w:pPr>
              <w:keepNext/>
              <w:keepLines/>
              <w:ind w:right="-589"/>
              <w:jc w:val="both"/>
              <w:rPr>
                <w:rFonts w:ascii="Verdana" w:hAnsi="Verdana"/>
                <w:color w:val="000000" w:themeColor="text1"/>
                <w:sz w:val="18"/>
                <w:szCs w:val="18"/>
              </w:rPr>
            </w:pPr>
          </w:p>
        </w:tc>
      </w:tr>
    </w:tbl>
    <w:p w14:paraId="2B3C1444" w14:textId="77777777" w:rsidR="00BF22C0" w:rsidRPr="00FE3983" w:rsidRDefault="00BF22C0" w:rsidP="00675B75">
      <w:pPr>
        <w:pStyle w:val="Akapitzlist"/>
        <w:keepNext/>
        <w:keepLines/>
        <w:ind w:left="425" w:right="-589"/>
        <w:jc w:val="both"/>
        <w:rPr>
          <w:rFonts w:ascii="Verdana" w:hAnsi="Verdana"/>
          <w:sz w:val="18"/>
          <w:szCs w:val="18"/>
        </w:rPr>
      </w:pPr>
      <w:r w:rsidRPr="00FE3983">
        <w:rPr>
          <w:rFonts w:ascii="Verdana" w:hAnsi="Verdana"/>
          <w:sz w:val="18"/>
          <w:szCs w:val="18"/>
          <w:vertAlign w:val="superscript"/>
        </w:rPr>
        <w:t xml:space="preserve">2 </w:t>
      </w:r>
      <w:r w:rsidRPr="00FE3983">
        <w:rPr>
          <w:rFonts w:ascii="Verdana" w:hAnsi="Verdana"/>
          <w:sz w:val="18"/>
          <w:szCs w:val="18"/>
        </w:rPr>
        <w:t xml:space="preserve">Na podstawie art. 123 </w:t>
      </w:r>
      <w:proofErr w:type="spellStart"/>
      <w:r w:rsidRPr="00FE3983">
        <w:rPr>
          <w:rFonts w:ascii="Verdana" w:hAnsi="Verdana"/>
          <w:sz w:val="18"/>
          <w:szCs w:val="18"/>
        </w:rPr>
        <w:t>Pzp</w:t>
      </w:r>
      <w:proofErr w:type="spellEnd"/>
      <w:r w:rsidRPr="00FE3983">
        <w:rPr>
          <w:rFonts w:ascii="Verdana" w:hAnsi="Verdana"/>
          <w:sz w:val="18"/>
          <w:szCs w:val="18"/>
        </w:rPr>
        <w:t xml:space="preserve">, Wykonawca nie może, po upływie terminu składania ofert, powoływać się na zdolności podmiotów udostępniających zasoby, jeżeli na etapie składania ofert nie polegał on w danym zakresie na zdolnościach podmiotów udostępniających zasoby. </w:t>
      </w:r>
    </w:p>
    <w:p w14:paraId="3AE22FAC" w14:textId="77777777" w:rsidR="00BF22C0" w:rsidRPr="00FE3983" w:rsidRDefault="00BF22C0" w:rsidP="00675B75">
      <w:pPr>
        <w:pStyle w:val="Akapitzlist"/>
        <w:keepNext/>
        <w:keepLines/>
        <w:ind w:left="425" w:right="-589"/>
        <w:jc w:val="both"/>
        <w:rPr>
          <w:rFonts w:ascii="Verdana" w:hAnsi="Verdana"/>
          <w:sz w:val="18"/>
          <w:szCs w:val="18"/>
        </w:rPr>
      </w:pPr>
    </w:p>
    <w:p w14:paraId="124BB174" w14:textId="77777777" w:rsidR="00BF22C0" w:rsidRPr="00FE3983" w:rsidRDefault="00BF22C0" w:rsidP="00675B75">
      <w:pPr>
        <w:pStyle w:val="Akapitzlist"/>
        <w:keepNext/>
        <w:keepLines/>
        <w:ind w:left="425" w:right="-589"/>
        <w:jc w:val="both"/>
        <w:rPr>
          <w:rFonts w:ascii="Verdana" w:hAnsi="Verdana"/>
          <w:sz w:val="18"/>
          <w:szCs w:val="18"/>
        </w:rPr>
      </w:pPr>
      <w:r w:rsidRPr="00FE3983">
        <w:rPr>
          <w:rFonts w:ascii="Verdana" w:hAnsi="Verdana"/>
          <w:sz w:val="18"/>
          <w:szCs w:val="18"/>
        </w:rPr>
        <w:t>Wykonawca wskazując podmiot udostępniający zasoby, zobowiązany jest do złożenia zobowiązania podmiotu udostępniającego zasoby do oddania do dyspozycji Wykonawcy niezbędnych zasobów na potrzeby realizacji zamówienia – wzór - załącznik nr 6 do SWZ.</w:t>
      </w:r>
    </w:p>
    <w:p w14:paraId="7CE36C0E" w14:textId="77777777" w:rsidR="00BF22C0" w:rsidRPr="00FE3983" w:rsidRDefault="00BF22C0" w:rsidP="00675B75">
      <w:pPr>
        <w:pStyle w:val="Akapitzlist"/>
        <w:keepNext/>
        <w:keepLines/>
        <w:ind w:left="425" w:right="-589"/>
        <w:contextualSpacing w:val="0"/>
        <w:jc w:val="both"/>
        <w:rPr>
          <w:rFonts w:ascii="Verdana" w:hAnsi="Verdana"/>
          <w:sz w:val="18"/>
          <w:szCs w:val="18"/>
        </w:rPr>
      </w:pPr>
    </w:p>
    <w:p w14:paraId="3BB548C7" w14:textId="77777777" w:rsidR="00BF22C0" w:rsidRPr="00FE3983" w:rsidRDefault="00BF22C0" w:rsidP="00C91750">
      <w:pPr>
        <w:pStyle w:val="Akapitzlist"/>
        <w:keepNext/>
        <w:keepLines/>
        <w:numPr>
          <w:ilvl w:val="0"/>
          <w:numId w:val="81"/>
        </w:numPr>
        <w:ind w:left="425" w:right="-589" w:hanging="425"/>
        <w:contextualSpacing w:val="0"/>
        <w:jc w:val="both"/>
        <w:rPr>
          <w:rFonts w:ascii="Verdana" w:hAnsi="Verdana"/>
          <w:sz w:val="18"/>
          <w:szCs w:val="18"/>
        </w:rPr>
      </w:pPr>
      <w:r w:rsidRPr="00FE3983">
        <w:rPr>
          <w:rFonts w:ascii="Verdana" w:hAnsi="Verdana"/>
          <w:sz w:val="18"/>
          <w:szCs w:val="18"/>
        </w:rPr>
        <w:t xml:space="preserve">Oświadczam, że wybór niniejszej oferty będzie /nie będzie* </w:t>
      </w:r>
      <w:r w:rsidRPr="00FE3983">
        <w:rPr>
          <w:rFonts w:ascii="Verdana" w:hAnsi="Verdana"/>
          <w:b/>
          <w:bCs/>
          <w:sz w:val="18"/>
          <w:szCs w:val="18"/>
        </w:rPr>
        <w:t>(*niewłaściwe skreślić)</w:t>
      </w:r>
      <w:r w:rsidRPr="00FE3983">
        <w:rPr>
          <w:rFonts w:ascii="Verdana" w:hAnsi="Verdana"/>
          <w:sz w:val="18"/>
          <w:szCs w:val="18"/>
        </w:rPr>
        <w:t xml:space="preserve"> prowadzić do powstania u Zamawiającego obowiązku podatkowego zgodnie z przepisami ustawy o podatku od towarów i usług.</w:t>
      </w:r>
    </w:p>
    <w:p w14:paraId="34B5BF27" w14:textId="77777777" w:rsidR="00BF22C0" w:rsidRPr="00FE3983" w:rsidRDefault="00BF22C0" w:rsidP="00675B75">
      <w:pPr>
        <w:pStyle w:val="Akapitzlist"/>
        <w:keepNext/>
        <w:keepLines/>
        <w:ind w:left="425" w:right="-589"/>
        <w:contextualSpacing w:val="0"/>
        <w:jc w:val="both"/>
        <w:rPr>
          <w:rFonts w:ascii="Verdana" w:hAnsi="Verdana"/>
          <w:sz w:val="18"/>
          <w:szCs w:val="18"/>
        </w:rPr>
      </w:pPr>
      <w:r w:rsidRPr="00FE3983">
        <w:rPr>
          <w:rFonts w:ascii="Verdana" w:hAnsi="Verdana"/>
          <w:sz w:val="18"/>
          <w:szCs w:val="18"/>
        </w:rPr>
        <w:t xml:space="preserve">Wskazuję nazwę (rodzaj) towaru lub usługi, których dostawa lub świadczenie będzie prowadzić do powstania powyższego obowiązku podatkowego ................................. oraz wartość tego towaru lub usługi bez kwoty podatku wynoszącą ........................ </w:t>
      </w:r>
    </w:p>
    <w:p w14:paraId="3B73123C" w14:textId="77777777" w:rsidR="00BF22C0" w:rsidRPr="00FE3983" w:rsidRDefault="00BF22C0" w:rsidP="00675B75">
      <w:pPr>
        <w:pStyle w:val="Akapitzlist"/>
        <w:keepNext/>
        <w:keepLines/>
        <w:ind w:left="425" w:right="-589"/>
        <w:contextualSpacing w:val="0"/>
        <w:jc w:val="both"/>
        <w:rPr>
          <w:rFonts w:ascii="Verdana" w:hAnsi="Verdana"/>
          <w:i/>
          <w:sz w:val="18"/>
          <w:szCs w:val="18"/>
        </w:rPr>
      </w:pPr>
      <w:r w:rsidRPr="00FE3983">
        <w:rPr>
          <w:rFonts w:ascii="Verdana" w:hAnsi="Verdana"/>
          <w:i/>
          <w:sz w:val="18"/>
          <w:szCs w:val="18"/>
        </w:rPr>
        <w:t>(brak wskazania rozumiany będzie przez Zamawiającego jako informacja o tym, że wybór oferty nie będzie prowadzić do powstania u Zamawiającego powyższego obowiązku podatkowego).</w:t>
      </w:r>
    </w:p>
    <w:p w14:paraId="488F642F" w14:textId="77777777" w:rsidR="00BF22C0" w:rsidRPr="00FE3983" w:rsidRDefault="00BF22C0" w:rsidP="00C91750">
      <w:pPr>
        <w:pStyle w:val="Akapitzlist"/>
        <w:keepNext/>
        <w:keepLines/>
        <w:numPr>
          <w:ilvl w:val="0"/>
          <w:numId w:val="81"/>
        </w:numPr>
        <w:ind w:left="425" w:right="-589" w:hanging="425"/>
        <w:contextualSpacing w:val="0"/>
        <w:jc w:val="both"/>
        <w:rPr>
          <w:rFonts w:ascii="Verdana" w:hAnsi="Verdana"/>
          <w:sz w:val="18"/>
          <w:szCs w:val="18"/>
        </w:rPr>
      </w:pPr>
      <w:r w:rsidRPr="00FE3983">
        <w:rPr>
          <w:rFonts w:ascii="Verdana" w:hAnsi="Verdana"/>
          <w:sz w:val="18"/>
          <w:szCs w:val="18"/>
        </w:rPr>
        <w:t xml:space="preserve">Oświadczam, że zapoznałem się z treścią Klauzuli Informacyjnej, o której mowa w Rozdziale IV pkt. 6 SWZ oraz że wypełniłem obowiązki informacyjne przewidziane w art. 13 lub art. 14 RODO wobec osób fizycznych, od których dane osobowe bezpośrednio lub pośrednio pozyskałem </w:t>
      </w:r>
      <w:r w:rsidRPr="00FE3983">
        <w:rPr>
          <w:rFonts w:ascii="Verdana" w:hAnsi="Verdana"/>
          <w:sz w:val="18"/>
          <w:szCs w:val="18"/>
        </w:rPr>
        <w:br/>
        <w:t>w celu ubiegania się o udzielenie zamówienia publicznego w niniejszym postępowaniu.</w:t>
      </w:r>
    </w:p>
    <w:p w14:paraId="4003377D" w14:textId="77777777" w:rsidR="00BF22C0" w:rsidRPr="00FE3983" w:rsidRDefault="00BF22C0" w:rsidP="00C91750">
      <w:pPr>
        <w:pStyle w:val="Akapitzlist"/>
        <w:keepNext/>
        <w:keepLines/>
        <w:numPr>
          <w:ilvl w:val="0"/>
          <w:numId w:val="81"/>
        </w:numPr>
        <w:ind w:left="425" w:right="-589" w:hanging="425"/>
        <w:contextualSpacing w:val="0"/>
        <w:jc w:val="both"/>
        <w:rPr>
          <w:rFonts w:ascii="Verdana" w:hAnsi="Verdana"/>
          <w:sz w:val="18"/>
          <w:szCs w:val="18"/>
        </w:rPr>
      </w:pPr>
      <w:r w:rsidRPr="00FE3983">
        <w:rPr>
          <w:rFonts w:ascii="Verdana" w:hAnsi="Verdana"/>
          <w:sz w:val="18"/>
          <w:szCs w:val="18"/>
        </w:rPr>
        <w:t xml:space="preserve">Oświadczam, że w rozumieniu przepisów art. 7 ust. 1 pkt 1-3 ustawy z dnia 06.03.2018 r. Prawo przedsiębiorców (tekst jedn. - Dz. U. z 2021 r., poz. 162) jestem: </w:t>
      </w:r>
    </w:p>
    <w:p w14:paraId="56749D23" w14:textId="77777777" w:rsidR="00BF22C0" w:rsidRPr="00FE3983" w:rsidRDefault="00BF22C0" w:rsidP="00675B75">
      <w:pPr>
        <w:keepNext/>
        <w:keepLines/>
        <w:ind w:left="426" w:right="-589"/>
        <w:jc w:val="both"/>
        <w:rPr>
          <w:rFonts w:ascii="Verdana" w:hAnsi="Verdana"/>
          <w:sz w:val="18"/>
          <w:szCs w:val="18"/>
        </w:rPr>
      </w:pPr>
      <w:proofErr w:type="spellStart"/>
      <w:r w:rsidRPr="00FE3983">
        <w:rPr>
          <w:rFonts w:ascii="Verdana" w:hAnsi="Verdana"/>
          <w:sz w:val="18"/>
          <w:szCs w:val="18"/>
        </w:rPr>
        <w:t>mikroprzedsiębiorcą</w:t>
      </w:r>
      <w:proofErr w:type="spellEnd"/>
      <w:r w:rsidRPr="00FE3983">
        <w:rPr>
          <w:rFonts w:ascii="Verdana" w:hAnsi="Verdana"/>
          <w:sz w:val="18"/>
          <w:szCs w:val="18"/>
        </w:rPr>
        <w:t xml:space="preserve"> / małym przedsiębiorcą / średnim przedsiębiorcą / dużym przedsiębiorcą* </w:t>
      </w:r>
      <w:r w:rsidRPr="00FE3983">
        <w:rPr>
          <w:rFonts w:ascii="Verdana" w:hAnsi="Verdana"/>
          <w:b/>
          <w:bCs/>
          <w:sz w:val="18"/>
          <w:szCs w:val="18"/>
        </w:rPr>
        <w:t>(*niewłaściwe skreślić)</w:t>
      </w:r>
    </w:p>
    <w:p w14:paraId="52BD22AD" w14:textId="77777777" w:rsidR="00BF22C0" w:rsidRPr="00FE3983" w:rsidRDefault="00BF22C0" w:rsidP="00C91750">
      <w:pPr>
        <w:pStyle w:val="Akapitzlist"/>
        <w:keepNext/>
        <w:keepLines/>
        <w:numPr>
          <w:ilvl w:val="0"/>
          <w:numId w:val="81"/>
        </w:numPr>
        <w:ind w:left="425" w:right="-589" w:hanging="425"/>
        <w:contextualSpacing w:val="0"/>
        <w:jc w:val="both"/>
        <w:rPr>
          <w:rFonts w:ascii="Verdana" w:hAnsi="Verdana"/>
          <w:sz w:val="18"/>
          <w:szCs w:val="18"/>
        </w:rPr>
      </w:pPr>
      <w:r w:rsidRPr="00FE3983">
        <w:rPr>
          <w:rFonts w:ascii="Verdana" w:hAnsi="Verdana"/>
          <w:sz w:val="18"/>
          <w:szCs w:val="18"/>
        </w:rPr>
        <w:t>Załącznikami do niniejszej oferty są: (podać nr załącznika i stronę oferty).</w:t>
      </w:r>
    </w:p>
    <w:p w14:paraId="3CE83452" w14:textId="77777777" w:rsidR="00BF22C0" w:rsidRPr="00FE3983" w:rsidRDefault="00BF22C0" w:rsidP="00675B75">
      <w:pPr>
        <w:keepNext/>
        <w:keepLines/>
        <w:ind w:right="-589" w:firstLine="426"/>
        <w:rPr>
          <w:rFonts w:ascii="Verdana" w:hAnsi="Verdana"/>
          <w:sz w:val="18"/>
          <w:szCs w:val="18"/>
        </w:rPr>
      </w:pPr>
      <w:r w:rsidRPr="00FE3983">
        <w:rPr>
          <w:rFonts w:ascii="Verdana" w:hAnsi="Verdana"/>
          <w:sz w:val="18"/>
          <w:szCs w:val="18"/>
        </w:rPr>
        <w:t>……………………………………………………………………………………………………</w:t>
      </w:r>
    </w:p>
    <w:p w14:paraId="332BEFBA" w14:textId="77777777" w:rsidR="00BF22C0" w:rsidRPr="00FE3983" w:rsidRDefault="00BF22C0" w:rsidP="00675B75">
      <w:pPr>
        <w:keepNext/>
        <w:keepLines/>
        <w:ind w:right="-589" w:firstLine="426"/>
        <w:rPr>
          <w:rFonts w:ascii="Verdana" w:hAnsi="Verdana"/>
          <w:sz w:val="18"/>
          <w:szCs w:val="18"/>
        </w:rPr>
      </w:pPr>
      <w:r w:rsidRPr="00FE3983">
        <w:rPr>
          <w:rFonts w:ascii="Verdana" w:hAnsi="Verdana"/>
          <w:sz w:val="18"/>
          <w:szCs w:val="18"/>
        </w:rPr>
        <w:t>……………………………………………………………………………………………………</w:t>
      </w:r>
    </w:p>
    <w:p w14:paraId="3798866A" w14:textId="77777777" w:rsidR="00BF22C0" w:rsidRPr="00FE3983" w:rsidRDefault="00BF22C0" w:rsidP="00675B75">
      <w:pPr>
        <w:keepNext/>
        <w:keepLines/>
        <w:ind w:right="-589" w:firstLine="426"/>
        <w:rPr>
          <w:rFonts w:ascii="Verdana" w:hAnsi="Verdana"/>
          <w:sz w:val="18"/>
          <w:szCs w:val="18"/>
        </w:rPr>
      </w:pPr>
      <w:r w:rsidRPr="00FE3983">
        <w:rPr>
          <w:rFonts w:ascii="Verdana" w:hAnsi="Verdana"/>
          <w:sz w:val="18"/>
          <w:szCs w:val="18"/>
        </w:rPr>
        <w:t>……………………………………………………………………………………………………</w:t>
      </w:r>
    </w:p>
    <w:p w14:paraId="71697429" w14:textId="77777777" w:rsidR="00BF22C0" w:rsidRPr="00FE3983" w:rsidRDefault="00BF22C0" w:rsidP="00675B75">
      <w:pPr>
        <w:keepNext/>
        <w:keepLines/>
        <w:ind w:right="-589" w:firstLine="426"/>
        <w:rPr>
          <w:rFonts w:ascii="Verdana" w:hAnsi="Verdana"/>
          <w:sz w:val="18"/>
          <w:szCs w:val="18"/>
        </w:rPr>
      </w:pPr>
      <w:r w:rsidRPr="00FE3983">
        <w:rPr>
          <w:rFonts w:ascii="Verdana" w:hAnsi="Verdana"/>
          <w:sz w:val="18"/>
          <w:szCs w:val="18"/>
        </w:rPr>
        <w:t>……………………………………………………………………………………………………</w:t>
      </w:r>
    </w:p>
    <w:p w14:paraId="759A390F" w14:textId="77777777" w:rsidR="00BF22C0" w:rsidRPr="001C1D4B" w:rsidRDefault="00BF22C0" w:rsidP="00675B75">
      <w:pPr>
        <w:keepNext/>
        <w:keepLines/>
        <w:ind w:right="-589"/>
        <w:rPr>
          <w:rFonts w:ascii="Verdana" w:hAnsi="Verdana"/>
          <w:sz w:val="18"/>
          <w:szCs w:val="18"/>
        </w:rPr>
      </w:pPr>
      <w:r w:rsidRPr="001C1D4B">
        <w:rPr>
          <w:rFonts w:ascii="Verdana" w:hAnsi="Verdana"/>
          <w:sz w:val="18"/>
          <w:szCs w:val="18"/>
        </w:rPr>
        <w:tab/>
      </w:r>
      <w:r w:rsidRPr="001C1D4B">
        <w:rPr>
          <w:rFonts w:ascii="Verdana" w:hAnsi="Verdana"/>
          <w:sz w:val="18"/>
          <w:szCs w:val="18"/>
        </w:rPr>
        <w:tab/>
      </w:r>
      <w:r w:rsidRPr="001C1D4B">
        <w:rPr>
          <w:rFonts w:ascii="Verdana" w:hAnsi="Verdana"/>
          <w:sz w:val="18"/>
          <w:szCs w:val="18"/>
        </w:rPr>
        <w:tab/>
      </w:r>
      <w:r w:rsidRPr="001C1D4B">
        <w:rPr>
          <w:rFonts w:ascii="Verdana" w:hAnsi="Verdana"/>
          <w:sz w:val="18"/>
          <w:szCs w:val="18"/>
        </w:rPr>
        <w:tab/>
      </w:r>
      <w:r w:rsidRPr="001C1D4B">
        <w:rPr>
          <w:rFonts w:ascii="Verdana" w:hAnsi="Verdana"/>
          <w:sz w:val="18"/>
          <w:szCs w:val="18"/>
        </w:rPr>
        <w:tab/>
      </w:r>
      <w:r w:rsidRPr="001C1D4B">
        <w:rPr>
          <w:rFonts w:ascii="Verdana" w:hAnsi="Verdana"/>
          <w:sz w:val="18"/>
          <w:szCs w:val="18"/>
        </w:rPr>
        <w:tab/>
        <w:t xml:space="preserve">                         ……………………………………………</w:t>
      </w:r>
    </w:p>
    <w:p w14:paraId="388BF181" w14:textId="77777777" w:rsidR="00BF22C0" w:rsidRPr="001C1D4B" w:rsidRDefault="00BF22C0" w:rsidP="00675B75">
      <w:pPr>
        <w:keepNext/>
        <w:keepLines/>
        <w:ind w:right="-589"/>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1C1D4B">
        <w:rPr>
          <w:rFonts w:ascii="Verdana" w:hAnsi="Verdana"/>
          <w:sz w:val="18"/>
          <w:szCs w:val="18"/>
        </w:rPr>
        <w:tab/>
      </w:r>
      <w:r w:rsidRPr="001C1D4B">
        <w:rPr>
          <w:rFonts w:ascii="Verdana" w:hAnsi="Verdana"/>
          <w:sz w:val="18"/>
          <w:szCs w:val="18"/>
        </w:rPr>
        <w:tab/>
      </w:r>
      <w:r w:rsidRPr="001C1D4B">
        <w:rPr>
          <w:rFonts w:ascii="Verdana" w:hAnsi="Verdana"/>
          <w:sz w:val="18"/>
          <w:szCs w:val="18"/>
        </w:rPr>
        <w:tab/>
        <w:t xml:space="preserve">         </w:t>
      </w:r>
      <w:r w:rsidRPr="001C1D4B">
        <w:rPr>
          <w:rFonts w:ascii="Verdana" w:hAnsi="Verdana"/>
          <w:sz w:val="18"/>
          <w:szCs w:val="18"/>
        </w:rPr>
        <w:tab/>
      </w:r>
      <w:r w:rsidRPr="001C1D4B">
        <w:rPr>
          <w:rFonts w:ascii="Verdana" w:hAnsi="Verdana"/>
          <w:sz w:val="18"/>
          <w:szCs w:val="18"/>
        </w:rPr>
        <w:tab/>
      </w:r>
      <w:r>
        <w:rPr>
          <w:rFonts w:ascii="Verdana" w:hAnsi="Verdana"/>
          <w:sz w:val="18"/>
          <w:szCs w:val="18"/>
        </w:rPr>
        <w:t>P</w:t>
      </w:r>
      <w:r w:rsidRPr="001C1D4B">
        <w:rPr>
          <w:rFonts w:ascii="Verdana" w:hAnsi="Verdana"/>
          <w:sz w:val="18"/>
          <w:szCs w:val="18"/>
        </w:rPr>
        <w:t>odpis Wykonawcy</w:t>
      </w:r>
    </w:p>
    <w:p w14:paraId="6BBCC1D8" w14:textId="77777777" w:rsidR="00BF22C0" w:rsidRDefault="00BF22C0" w:rsidP="00675B75">
      <w:pPr>
        <w:rPr>
          <w:rFonts w:ascii="Verdana" w:hAnsi="Verdana"/>
          <w:b/>
          <w:bCs/>
          <w:sz w:val="18"/>
          <w:szCs w:val="18"/>
        </w:rPr>
      </w:pPr>
      <w:r>
        <w:rPr>
          <w:rFonts w:ascii="Verdana" w:hAnsi="Verdana"/>
          <w:b/>
          <w:bCs/>
          <w:sz w:val="18"/>
          <w:szCs w:val="18"/>
        </w:rPr>
        <w:br w:type="page"/>
      </w:r>
    </w:p>
    <w:p w14:paraId="21CD1A2D" w14:textId="0686AACA" w:rsidR="00AA2A38" w:rsidRDefault="00AA2A38" w:rsidP="00675B75">
      <w:pPr>
        <w:pStyle w:val="Nagwek3"/>
        <w:keepLines/>
        <w:ind w:right="0"/>
        <w:jc w:val="left"/>
        <w:rPr>
          <w:color w:val="000000"/>
        </w:rPr>
      </w:pPr>
      <w:r>
        <w:rPr>
          <w:color w:val="000000"/>
          <w:shd w:val="clear" w:color="auto" w:fill="FFFFFF"/>
        </w:rPr>
        <w:lastRenderedPageBreak/>
        <w:t>AZP-260-TP-24/22</w:t>
      </w: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t>Załącznik nr 1C do SWZ</w:t>
      </w:r>
    </w:p>
    <w:p w14:paraId="5471F01C" w14:textId="77777777" w:rsidR="00AA2A38" w:rsidRDefault="00AA2A38" w:rsidP="00675B75">
      <w:pPr>
        <w:keepNext/>
        <w:keepLines/>
        <w:pBdr>
          <w:top w:val="single" w:sz="4" w:space="1" w:color="000000"/>
          <w:left w:val="single" w:sz="4" w:space="4" w:color="000000"/>
          <w:bottom w:val="single" w:sz="4" w:space="1" w:color="000000"/>
          <w:right w:val="single" w:sz="4" w:space="4" w:color="000000"/>
        </w:pBdr>
        <w:shd w:val="clear" w:color="auto" w:fill="DEEAF6" w:themeFill="accent1" w:themeFillTint="33"/>
        <w:spacing w:line="240" w:lineRule="exact"/>
        <w:jc w:val="center"/>
        <w:rPr>
          <w:rFonts w:ascii="Verdana" w:hAnsi="Verdana"/>
          <w:b/>
          <w:color w:val="000000"/>
          <w:sz w:val="18"/>
          <w:szCs w:val="18"/>
        </w:rPr>
      </w:pPr>
    </w:p>
    <w:p w14:paraId="3215521E" w14:textId="77777777" w:rsidR="00AA2A38" w:rsidRDefault="00AA2A38" w:rsidP="00675B75">
      <w:pPr>
        <w:keepNext/>
        <w:keepLines/>
        <w:pBdr>
          <w:top w:val="single" w:sz="4" w:space="1" w:color="000000"/>
          <w:left w:val="single" w:sz="4" w:space="4" w:color="000000"/>
          <w:bottom w:val="single" w:sz="4" w:space="1" w:color="000000"/>
          <w:right w:val="single" w:sz="4" w:space="4" w:color="000000"/>
        </w:pBdr>
        <w:shd w:val="clear" w:color="auto" w:fill="DEEAF6" w:themeFill="accent1" w:themeFillTint="33"/>
        <w:spacing w:line="240" w:lineRule="exact"/>
        <w:jc w:val="center"/>
        <w:rPr>
          <w:color w:val="000000"/>
        </w:rPr>
      </w:pPr>
      <w:r>
        <w:rPr>
          <w:rFonts w:ascii="Verdana" w:hAnsi="Verdana"/>
          <w:b/>
          <w:color w:val="000000"/>
          <w:sz w:val="18"/>
          <w:szCs w:val="18"/>
        </w:rPr>
        <w:t>FORMULARZ OFERTOWY</w:t>
      </w:r>
    </w:p>
    <w:p w14:paraId="76FC0A9C" w14:textId="77777777" w:rsidR="00AA2A38" w:rsidRDefault="00AA2A38" w:rsidP="00675B75">
      <w:pPr>
        <w:keepNext/>
        <w:keepLines/>
        <w:pBdr>
          <w:top w:val="single" w:sz="4" w:space="1" w:color="000000"/>
          <w:left w:val="single" w:sz="4" w:space="4" w:color="000000"/>
          <w:bottom w:val="single" w:sz="4" w:space="1" w:color="000000"/>
          <w:right w:val="single" w:sz="4" w:space="4" w:color="000000"/>
        </w:pBdr>
        <w:shd w:val="clear" w:color="auto" w:fill="DEEAF6" w:themeFill="accent1" w:themeFillTint="33"/>
        <w:spacing w:line="240" w:lineRule="exact"/>
        <w:jc w:val="center"/>
        <w:rPr>
          <w:rFonts w:ascii="Verdana" w:hAnsi="Verdana"/>
          <w:b/>
          <w:color w:val="000000"/>
          <w:sz w:val="18"/>
          <w:szCs w:val="18"/>
        </w:rPr>
      </w:pPr>
    </w:p>
    <w:p w14:paraId="3E2FE7FA" w14:textId="77777777" w:rsidR="00AA2A38" w:rsidRDefault="00AA2A38" w:rsidP="00675B75">
      <w:pPr>
        <w:keepNext/>
        <w:keepLines/>
        <w:spacing w:line="240" w:lineRule="exact"/>
        <w:jc w:val="both"/>
        <w:rPr>
          <w:rFonts w:ascii="Verdana" w:hAnsi="Verdana"/>
          <w:b/>
          <w:bCs/>
          <w:color w:val="000000"/>
          <w:sz w:val="18"/>
          <w:szCs w:val="18"/>
        </w:rPr>
      </w:pPr>
    </w:p>
    <w:p w14:paraId="4EE32B79" w14:textId="77777777" w:rsidR="00AA2A38" w:rsidRDefault="00AA2A38" w:rsidP="00675B75">
      <w:pPr>
        <w:keepNext/>
        <w:keepLines/>
        <w:spacing w:line="240" w:lineRule="exact"/>
        <w:ind w:right="-589"/>
        <w:rPr>
          <w:color w:val="000000"/>
        </w:rPr>
      </w:pPr>
      <w:r>
        <w:rPr>
          <w:rFonts w:ascii="Verdana" w:hAnsi="Verdana"/>
          <w:color w:val="000000"/>
          <w:sz w:val="18"/>
          <w:szCs w:val="18"/>
        </w:rPr>
        <w:t xml:space="preserve">Zarejestrowana nazwa Wykonawcy: </w:t>
      </w:r>
    </w:p>
    <w:p w14:paraId="7C07AFFF" w14:textId="77777777" w:rsidR="00AA2A38" w:rsidRDefault="00AA2A38" w:rsidP="00675B75">
      <w:pPr>
        <w:keepNext/>
        <w:keepLines/>
        <w:spacing w:line="240" w:lineRule="exact"/>
        <w:ind w:right="-589"/>
        <w:rPr>
          <w:rFonts w:ascii="Verdana" w:hAnsi="Verdana"/>
          <w:color w:val="000000"/>
          <w:sz w:val="18"/>
          <w:szCs w:val="18"/>
        </w:rPr>
      </w:pPr>
    </w:p>
    <w:p w14:paraId="4DF7D12E" w14:textId="77777777" w:rsidR="00AA2A38" w:rsidRDefault="00AA2A38" w:rsidP="00675B75">
      <w:pPr>
        <w:keepNext/>
        <w:keepLines/>
        <w:spacing w:line="240" w:lineRule="exact"/>
        <w:ind w:right="-589"/>
        <w:rPr>
          <w:color w:val="000000"/>
        </w:rPr>
      </w:pPr>
      <w:r>
        <w:rPr>
          <w:rFonts w:ascii="Verdana" w:hAnsi="Verdana"/>
          <w:iCs/>
          <w:color w:val="000000"/>
          <w:sz w:val="18"/>
          <w:szCs w:val="18"/>
        </w:rPr>
        <w:t>………………………………………………………………....................................................................................</w:t>
      </w:r>
    </w:p>
    <w:p w14:paraId="3720C22E" w14:textId="77777777" w:rsidR="00AA2A38" w:rsidRDefault="00AA2A38" w:rsidP="00675B75">
      <w:pPr>
        <w:keepNext/>
        <w:keepLines/>
        <w:spacing w:line="240" w:lineRule="exact"/>
        <w:ind w:right="-589"/>
        <w:rPr>
          <w:color w:val="000000"/>
        </w:rPr>
      </w:pPr>
      <w:r>
        <w:rPr>
          <w:rFonts w:ascii="Verdana" w:hAnsi="Verdana"/>
          <w:iCs/>
          <w:color w:val="000000"/>
          <w:sz w:val="18"/>
          <w:szCs w:val="18"/>
        </w:rPr>
        <w:t xml:space="preserve">Adres Wykonawcy: </w:t>
      </w:r>
    </w:p>
    <w:p w14:paraId="7EC62AD6" w14:textId="77777777" w:rsidR="00AA2A38" w:rsidRDefault="00AA2A38" w:rsidP="00675B75">
      <w:pPr>
        <w:keepNext/>
        <w:keepLines/>
        <w:spacing w:line="240" w:lineRule="exact"/>
        <w:ind w:right="-589"/>
        <w:rPr>
          <w:rFonts w:ascii="Verdana" w:hAnsi="Verdana"/>
          <w:iCs/>
          <w:color w:val="000000"/>
          <w:sz w:val="18"/>
          <w:szCs w:val="18"/>
        </w:rPr>
      </w:pPr>
    </w:p>
    <w:p w14:paraId="13664290" w14:textId="77777777" w:rsidR="00AA2A38" w:rsidRDefault="00AA2A38" w:rsidP="00675B75">
      <w:pPr>
        <w:keepNext/>
        <w:keepLines/>
        <w:spacing w:line="240" w:lineRule="exact"/>
        <w:ind w:right="-589"/>
        <w:rPr>
          <w:color w:val="000000"/>
        </w:rPr>
      </w:pPr>
      <w:r>
        <w:rPr>
          <w:rFonts w:ascii="Verdana" w:hAnsi="Verdana"/>
          <w:iCs/>
          <w:color w:val="000000"/>
          <w:sz w:val="18"/>
          <w:szCs w:val="18"/>
        </w:rPr>
        <w:t>………………………………………………………………....................................................................................</w:t>
      </w:r>
    </w:p>
    <w:p w14:paraId="55145AAA" w14:textId="77777777" w:rsidR="00AA2A38" w:rsidRDefault="00AA2A38" w:rsidP="00675B75">
      <w:pPr>
        <w:keepNext/>
        <w:keepLines/>
        <w:spacing w:line="240" w:lineRule="exact"/>
        <w:ind w:right="-22"/>
        <w:jc w:val="both"/>
        <w:rPr>
          <w:color w:val="000000"/>
        </w:rPr>
      </w:pPr>
      <w:r>
        <w:rPr>
          <w:rFonts w:ascii="Verdana" w:hAnsi="Verdana"/>
          <w:iCs/>
          <w:color w:val="000000"/>
          <w:sz w:val="18"/>
          <w:szCs w:val="18"/>
        </w:rPr>
        <w:t>Nazwiska osób po stronie Wykonawcy uprawnionych do jego reprezentowania przy sporządzaniu niniejszej oferty:</w:t>
      </w:r>
    </w:p>
    <w:p w14:paraId="08E7091F" w14:textId="77777777" w:rsidR="00AA2A38" w:rsidRDefault="00AA2A38" w:rsidP="00675B75">
      <w:pPr>
        <w:keepNext/>
        <w:keepLines/>
        <w:spacing w:line="240" w:lineRule="exact"/>
        <w:ind w:right="-589"/>
        <w:jc w:val="both"/>
        <w:rPr>
          <w:rFonts w:ascii="Verdana" w:hAnsi="Verdana"/>
          <w:iCs/>
          <w:color w:val="000000"/>
          <w:sz w:val="18"/>
          <w:szCs w:val="18"/>
          <w:lang w:val="de-DE"/>
        </w:rPr>
      </w:pPr>
    </w:p>
    <w:p w14:paraId="2255AA2D" w14:textId="77777777" w:rsidR="00AA2A38" w:rsidRDefault="00AA2A38" w:rsidP="00675B75">
      <w:pPr>
        <w:keepNext/>
        <w:keepLines/>
        <w:spacing w:line="240" w:lineRule="exact"/>
        <w:ind w:right="-589"/>
        <w:rPr>
          <w:color w:val="000000"/>
        </w:rPr>
      </w:pPr>
      <w:r>
        <w:rPr>
          <w:rFonts w:ascii="Verdana" w:hAnsi="Verdana"/>
          <w:iCs/>
          <w:color w:val="000000"/>
          <w:sz w:val="18"/>
          <w:szCs w:val="18"/>
          <w:lang w:val="en-US"/>
        </w:rPr>
        <w:t>………………………………………………………………....................................................................................</w:t>
      </w:r>
    </w:p>
    <w:p w14:paraId="4B6E57DD" w14:textId="77777777" w:rsidR="00AA2A38" w:rsidRDefault="00AA2A38" w:rsidP="00675B75">
      <w:pPr>
        <w:keepNext/>
        <w:keepLines/>
        <w:spacing w:line="240" w:lineRule="exact"/>
        <w:ind w:right="-589"/>
        <w:jc w:val="both"/>
        <w:rPr>
          <w:rFonts w:ascii="Verdana" w:hAnsi="Verdana"/>
          <w:iCs/>
          <w:color w:val="000000"/>
          <w:sz w:val="18"/>
          <w:szCs w:val="18"/>
          <w:lang w:val="de-DE"/>
        </w:rPr>
      </w:pPr>
    </w:p>
    <w:p w14:paraId="632D991E" w14:textId="77777777" w:rsidR="00AA2A38" w:rsidRDefault="00AA2A38" w:rsidP="00675B75">
      <w:pPr>
        <w:keepNext/>
        <w:keepLines/>
        <w:spacing w:line="240" w:lineRule="exact"/>
        <w:ind w:right="-589"/>
        <w:rPr>
          <w:color w:val="000000"/>
        </w:rPr>
      </w:pPr>
      <w:r>
        <w:rPr>
          <w:rFonts w:ascii="Verdana" w:hAnsi="Verdana"/>
          <w:iCs/>
          <w:color w:val="000000"/>
          <w:sz w:val="18"/>
          <w:szCs w:val="18"/>
          <w:lang w:val="de-DE"/>
        </w:rPr>
        <w:t xml:space="preserve">NIP .................................   </w:t>
      </w:r>
      <w:proofErr w:type="spellStart"/>
      <w:r>
        <w:rPr>
          <w:rFonts w:ascii="Verdana" w:hAnsi="Verdana"/>
          <w:iCs/>
          <w:color w:val="000000"/>
          <w:sz w:val="18"/>
          <w:szCs w:val="18"/>
          <w:lang w:val="de-DE"/>
        </w:rPr>
        <w:t>Regon</w:t>
      </w:r>
      <w:proofErr w:type="spellEnd"/>
      <w:r>
        <w:rPr>
          <w:rFonts w:ascii="Verdana" w:hAnsi="Verdana"/>
          <w:iCs/>
          <w:color w:val="000000"/>
          <w:sz w:val="18"/>
          <w:szCs w:val="18"/>
          <w:lang w:val="de-DE"/>
        </w:rPr>
        <w:t xml:space="preserve"> ......................................   Tel ........................................</w:t>
      </w:r>
    </w:p>
    <w:p w14:paraId="6757F9F3" w14:textId="77777777" w:rsidR="00AA2A38" w:rsidRDefault="00AA2A38" w:rsidP="00675B75">
      <w:pPr>
        <w:pStyle w:val="Akapitzlist"/>
        <w:keepNext/>
        <w:keepLines/>
        <w:spacing w:line="240" w:lineRule="exact"/>
        <w:ind w:left="0" w:right="-589"/>
        <w:rPr>
          <w:rFonts w:ascii="Verdana" w:hAnsi="Verdana"/>
          <w:iCs/>
          <w:color w:val="000000"/>
          <w:sz w:val="18"/>
          <w:szCs w:val="18"/>
          <w:lang w:val="de-DE"/>
        </w:rPr>
      </w:pPr>
    </w:p>
    <w:p w14:paraId="351CC841" w14:textId="77777777" w:rsidR="00AA2A38" w:rsidRDefault="00AA2A38" w:rsidP="00675B75">
      <w:pPr>
        <w:keepNext/>
        <w:keepLines/>
        <w:spacing w:after="60" w:line="240" w:lineRule="exact"/>
        <w:ind w:right="-589"/>
        <w:rPr>
          <w:rFonts w:ascii="Verdana" w:hAnsi="Verdana"/>
          <w:sz w:val="18"/>
          <w:szCs w:val="18"/>
        </w:rPr>
      </w:pPr>
      <w:r>
        <w:rPr>
          <w:rFonts w:ascii="Verdana" w:hAnsi="Verdana"/>
          <w:iCs/>
          <w:sz w:val="18"/>
          <w:szCs w:val="18"/>
          <w:lang w:val="de-DE"/>
        </w:rPr>
        <w:t xml:space="preserve">Fax ...............................   </w:t>
      </w:r>
      <w:proofErr w:type="spellStart"/>
      <w:r>
        <w:rPr>
          <w:rFonts w:ascii="Verdana" w:hAnsi="Verdana"/>
          <w:iCs/>
          <w:sz w:val="18"/>
          <w:szCs w:val="18"/>
          <w:lang w:val="de-DE"/>
        </w:rPr>
        <w:t>E-ma</w:t>
      </w:r>
      <w:r>
        <w:rPr>
          <w:rFonts w:ascii="Verdana" w:hAnsi="Verdana"/>
          <w:sz w:val="18"/>
          <w:szCs w:val="18"/>
          <w:lang w:val="de-DE"/>
        </w:rPr>
        <w:t>il</w:t>
      </w:r>
      <w:proofErr w:type="spellEnd"/>
      <w:r>
        <w:rPr>
          <w:rFonts w:ascii="Verdana" w:hAnsi="Verdana"/>
          <w:sz w:val="18"/>
          <w:szCs w:val="18"/>
          <w:lang w:val="de-DE"/>
        </w:rPr>
        <w:t xml:space="preserve"> ….....................................   </w:t>
      </w:r>
      <w:r>
        <w:rPr>
          <w:rFonts w:ascii="Verdana" w:hAnsi="Verdana"/>
          <w:sz w:val="18"/>
          <w:szCs w:val="18"/>
        </w:rPr>
        <w:t>www ......................................</w:t>
      </w:r>
    </w:p>
    <w:p w14:paraId="2C3B2B73" w14:textId="77777777" w:rsidR="00AA2A38" w:rsidRDefault="00AA2A38" w:rsidP="00675B75">
      <w:pPr>
        <w:keepNext/>
        <w:keepLines/>
        <w:spacing w:line="240" w:lineRule="exact"/>
        <w:ind w:right="-589"/>
        <w:jc w:val="both"/>
        <w:rPr>
          <w:rFonts w:ascii="Verdana" w:hAnsi="Verdana"/>
          <w:b/>
          <w:bCs/>
          <w:sz w:val="18"/>
          <w:szCs w:val="18"/>
        </w:rPr>
      </w:pPr>
    </w:p>
    <w:p w14:paraId="74FE9957" w14:textId="77777777" w:rsidR="00AA2A38" w:rsidRDefault="00AA2A38" w:rsidP="00675B75">
      <w:pPr>
        <w:keepNext/>
        <w:keepLines/>
        <w:spacing w:after="60"/>
        <w:ind w:right="-589"/>
        <w:jc w:val="both"/>
        <w:rPr>
          <w:rFonts w:ascii="Verdana" w:hAnsi="Verdana"/>
          <w:sz w:val="18"/>
          <w:szCs w:val="18"/>
        </w:rPr>
      </w:pPr>
      <w:r>
        <w:rPr>
          <w:rFonts w:ascii="Verdana" w:hAnsi="Verdana"/>
          <w:sz w:val="18"/>
          <w:szCs w:val="18"/>
        </w:rPr>
        <w:t>Oferujemy wykonanie przedmiotu zamówienia na następujących warunkach:</w:t>
      </w:r>
    </w:p>
    <w:p w14:paraId="664D9225" w14:textId="77777777" w:rsidR="00AA2A38" w:rsidRPr="001C1D4B" w:rsidRDefault="00AA2A38" w:rsidP="00675B75">
      <w:pPr>
        <w:ind w:right="-24" w:firstLine="284"/>
        <w:rPr>
          <w:rFonts w:ascii="Verdana" w:hAnsi="Verdana"/>
          <w:iCs/>
          <w:color w:val="000000" w:themeColor="text1"/>
          <w:sz w:val="18"/>
          <w:szCs w:val="18"/>
          <w:lang w:val="de-DE"/>
        </w:rPr>
      </w:pPr>
    </w:p>
    <w:tbl>
      <w:tblPr>
        <w:tblW w:w="10349" w:type="dxa"/>
        <w:tblInd w:w="-289" w:type="dxa"/>
        <w:tblLayout w:type="fixed"/>
        <w:tblLook w:val="0000" w:firstRow="0" w:lastRow="0" w:firstColumn="0" w:lastColumn="0" w:noHBand="0" w:noVBand="0"/>
      </w:tblPr>
      <w:tblGrid>
        <w:gridCol w:w="425"/>
        <w:gridCol w:w="3544"/>
        <w:gridCol w:w="1276"/>
        <w:gridCol w:w="1276"/>
        <w:gridCol w:w="1276"/>
        <w:gridCol w:w="850"/>
        <w:gridCol w:w="1702"/>
      </w:tblGrid>
      <w:tr w:rsidR="00AA2A38" w:rsidRPr="001C1D4B" w14:paraId="7DAE3FC3" w14:textId="77777777" w:rsidTr="004E5522">
        <w:trPr>
          <w:cantSplit/>
          <w:trHeight w:hRule="exact" w:val="1216"/>
        </w:trPr>
        <w:tc>
          <w:tcPr>
            <w:tcW w:w="426" w:type="dxa"/>
            <w:tcBorders>
              <w:top w:val="single" w:sz="4" w:space="0" w:color="000000"/>
              <w:left w:val="single" w:sz="4" w:space="0" w:color="000000"/>
              <w:bottom w:val="single" w:sz="4" w:space="0" w:color="auto"/>
            </w:tcBorders>
          </w:tcPr>
          <w:p w14:paraId="48EC72E0" w14:textId="77777777" w:rsidR="00AA2A38" w:rsidRPr="001C1D4B" w:rsidRDefault="00AA2A38" w:rsidP="00675B75">
            <w:pPr>
              <w:tabs>
                <w:tab w:val="left" w:pos="0"/>
              </w:tabs>
              <w:snapToGrid w:val="0"/>
              <w:ind w:right="-23"/>
              <w:rPr>
                <w:rFonts w:ascii="Verdana" w:hAnsi="Verdana"/>
                <w:sz w:val="16"/>
                <w:szCs w:val="16"/>
              </w:rPr>
            </w:pPr>
            <w:r w:rsidRPr="001C1D4B">
              <w:rPr>
                <w:rFonts w:ascii="Verdana" w:hAnsi="Verdana"/>
                <w:sz w:val="16"/>
                <w:szCs w:val="16"/>
              </w:rPr>
              <w:t>Lp.</w:t>
            </w:r>
          </w:p>
        </w:tc>
        <w:tc>
          <w:tcPr>
            <w:tcW w:w="3544" w:type="dxa"/>
            <w:tcBorders>
              <w:top w:val="single" w:sz="4" w:space="0" w:color="000000"/>
              <w:left w:val="single" w:sz="4" w:space="0" w:color="000000"/>
              <w:bottom w:val="single" w:sz="4" w:space="0" w:color="auto"/>
              <w:right w:val="single" w:sz="4" w:space="0" w:color="auto"/>
            </w:tcBorders>
          </w:tcPr>
          <w:p w14:paraId="31FFE89F" w14:textId="77777777" w:rsidR="00AA2A38" w:rsidRPr="001C1D4B" w:rsidRDefault="00AA2A38" w:rsidP="00675B75">
            <w:pPr>
              <w:tabs>
                <w:tab w:val="left" w:pos="72"/>
                <w:tab w:val="left" w:pos="9072"/>
              </w:tabs>
              <w:snapToGrid w:val="0"/>
              <w:ind w:right="-23"/>
              <w:jc w:val="center"/>
              <w:outlineLvl w:val="2"/>
              <w:rPr>
                <w:rFonts w:ascii="Verdana" w:hAnsi="Verdana"/>
                <w:bCs/>
                <w:sz w:val="18"/>
                <w:szCs w:val="18"/>
              </w:rPr>
            </w:pPr>
            <w:r w:rsidRPr="001C1D4B">
              <w:rPr>
                <w:rFonts w:ascii="Verdana" w:hAnsi="Verdana"/>
                <w:sz w:val="18"/>
                <w:szCs w:val="18"/>
              </w:rPr>
              <w:t>Nazwa przedmiotu zamówienia</w:t>
            </w:r>
          </w:p>
        </w:tc>
        <w:tc>
          <w:tcPr>
            <w:tcW w:w="1276" w:type="dxa"/>
            <w:tcBorders>
              <w:top w:val="single" w:sz="4" w:space="0" w:color="000000"/>
              <w:left w:val="single" w:sz="4" w:space="0" w:color="auto"/>
              <w:bottom w:val="single" w:sz="4" w:space="0" w:color="auto"/>
              <w:right w:val="single" w:sz="4" w:space="0" w:color="auto"/>
            </w:tcBorders>
          </w:tcPr>
          <w:p w14:paraId="418BEF28" w14:textId="77777777" w:rsidR="00AA2A38" w:rsidRPr="001C1D4B" w:rsidRDefault="00AA2A38" w:rsidP="00675B75">
            <w:pPr>
              <w:tabs>
                <w:tab w:val="left" w:pos="72"/>
                <w:tab w:val="left" w:pos="9072"/>
              </w:tabs>
              <w:snapToGrid w:val="0"/>
              <w:ind w:right="-23"/>
              <w:rPr>
                <w:rFonts w:ascii="Verdana" w:hAnsi="Verdana"/>
                <w:sz w:val="18"/>
                <w:szCs w:val="20"/>
              </w:rPr>
            </w:pPr>
            <w:r w:rsidRPr="009A1A8C">
              <w:rPr>
                <w:rFonts w:ascii="Verdana" w:hAnsi="Verdana"/>
                <w:bCs/>
                <w:color w:val="000000" w:themeColor="text1"/>
                <w:sz w:val="16"/>
                <w:szCs w:val="16"/>
              </w:rPr>
              <w:t>Cena netto PLN za 1 osobę szkoloną</w:t>
            </w:r>
          </w:p>
        </w:tc>
        <w:tc>
          <w:tcPr>
            <w:tcW w:w="1276" w:type="dxa"/>
            <w:tcBorders>
              <w:top w:val="single" w:sz="4" w:space="0" w:color="000000"/>
              <w:left w:val="single" w:sz="4" w:space="0" w:color="auto"/>
              <w:bottom w:val="single" w:sz="4" w:space="0" w:color="auto"/>
              <w:right w:val="single" w:sz="4" w:space="0" w:color="auto"/>
            </w:tcBorders>
          </w:tcPr>
          <w:p w14:paraId="3062B1BE" w14:textId="77777777" w:rsidR="00AA2A38" w:rsidRPr="001C1D4B" w:rsidRDefault="00AA2A38" w:rsidP="00675B75">
            <w:pPr>
              <w:tabs>
                <w:tab w:val="left" w:pos="72"/>
                <w:tab w:val="left" w:pos="9072"/>
              </w:tabs>
              <w:snapToGrid w:val="0"/>
              <w:ind w:right="-23"/>
              <w:rPr>
                <w:rFonts w:ascii="Verdana" w:hAnsi="Verdana"/>
                <w:sz w:val="18"/>
                <w:szCs w:val="20"/>
              </w:rPr>
            </w:pPr>
            <w:r w:rsidRPr="009A1A8C">
              <w:rPr>
                <w:rFonts w:ascii="Verdana" w:hAnsi="Verdana"/>
                <w:bCs/>
                <w:color w:val="000000" w:themeColor="text1"/>
                <w:sz w:val="16"/>
                <w:szCs w:val="16"/>
              </w:rPr>
              <w:t>Maksymalna liczba osób szkolonych</w:t>
            </w:r>
          </w:p>
        </w:tc>
        <w:tc>
          <w:tcPr>
            <w:tcW w:w="1276" w:type="dxa"/>
            <w:tcBorders>
              <w:top w:val="single" w:sz="4" w:space="0" w:color="000000"/>
              <w:left w:val="single" w:sz="4" w:space="0" w:color="auto"/>
              <w:bottom w:val="single" w:sz="4" w:space="0" w:color="auto"/>
              <w:right w:val="single" w:sz="4" w:space="0" w:color="auto"/>
            </w:tcBorders>
          </w:tcPr>
          <w:p w14:paraId="55498231" w14:textId="77777777" w:rsidR="00AA2A38" w:rsidRPr="001C1D4B" w:rsidRDefault="00AA2A38" w:rsidP="00675B75">
            <w:pPr>
              <w:tabs>
                <w:tab w:val="left" w:pos="72"/>
                <w:tab w:val="left" w:pos="9072"/>
              </w:tabs>
              <w:snapToGrid w:val="0"/>
              <w:ind w:right="-23"/>
              <w:rPr>
                <w:rFonts w:ascii="Verdana" w:hAnsi="Verdana"/>
                <w:sz w:val="18"/>
                <w:szCs w:val="20"/>
              </w:rPr>
            </w:pPr>
            <w:r w:rsidRPr="001C1D4B">
              <w:rPr>
                <w:rFonts w:ascii="Verdana" w:hAnsi="Verdana"/>
                <w:sz w:val="18"/>
                <w:szCs w:val="20"/>
              </w:rPr>
              <w:t xml:space="preserve">Wartość  </w:t>
            </w:r>
          </w:p>
          <w:p w14:paraId="0014662D" w14:textId="77777777" w:rsidR="00AA2A38" w:rsidRPr="001C1D4B" w:rsidRDefault="00AA2A38" w:rsidP="00675B75">
            <w:pPr>
              <w:tabs>
                <w:tab w:val="left" w:pos="72"/>
                <w:tab w:val="left" w:pos="9072"/>
              </w:tabs>
              <w:snapToGrid w:val="0"/>
              <w:ind w:right="-23"/>
              <w:rPr>
                <w:rFonts w:ascii="Verdana" w:hAnsi="Verdana"/>
                <w:sz w:val="18"/>
                <w:szCs w:val="20"/>
              </w:rPr>
            </w:pPr>
            <w:r w:rsidRPr="001C1D4B">
              <w:rPr>
                <w:rFonts w:ascii="Verdana" w:hAnsi="Verdana"/>
                <w:sz w:val="18"/>
                <w:szCs w:val="20"/>
              </w:rPr>
              <w:t>netto PLN</w:t>
            </w:r>
          </w:p>
        </w:tc>
        <w:tc>
          <w:tcPr>
            <w:tcW w:w="850" w:type="dxa"/>
            <w:tcBorders>
              <w:top w:val="single" w:sz="4" w:space="0" w:color="000000"/>
              <w:left w:val="single" w:sz="4" w:space="0" w:color="auto"/>
              <w:bottom w:val="single" w:sz="4" w:space="0" w:color="000000"/>
            </w:tcBorders>
          </w:tcPr>
          <w:p w14:paraId="29A06DB1" w14:textId="77777777" w:rsidR="00AA2A38" w:rsidRPr="001C1D4B" w:rsidRDefault="00AA2A38" w:rsidP="00675B75">
            <w:pPr>
              <w:ind w:left="-28" w:right="-23"/>
              <w:jc w:val="center"/>
              <w:rPr>
                <w:rFonts w:ascii="Verdana" w:hAnsi="Verdana" w:cs="Arial"/>
                <w:sz w:val="18"/>
                <w:szCs w:val="20"/>
              </w:rPr>
            </w:pPr>
            <w:r w:rsidRPr="001C1D4B">
              <w:rPr>
                <w:rFonts w:ascii="Verdana" w:hAnsi="Verdana" w:cs="Arial"/>
                <w:sz w:val="18"/>
                <w:szCs w:val="20"/>
              </w:rPr>
              <w:t>Stawka</w:t>
            </w:r>
          </w:p>
          <w:p w14:paraId="0A9CF2A0" w14:textId="77777777" w:rsidR="00AA2A38" w:rsidRPr="001C1D4B" w:rsidRDefault="00AA2A38" w:rsidP="00675B75">
            <w:pPr>
              <w:ind w:left="-28" w:right="-23"/>
              <w:jc w:val="center"/>
              <w:rPr>
                <w:rFonts w:ascii="Verdana" w:hAnsi="Verdana"/>
                <w:sz w:val="18"/>
                <w:szCs w:val="20"/>
              </w:rPr>
            </w:pPr>
            <w:r w:rsidRPr="001C1D4B">
              <w:rPr>
                <w:rFonts w:ascii="Verdana" w:hAnsi="Verdana" w:cs="Arial"/>
                <w:sz w:val="18"/>
                <w:szCs w:val="20"/>
              </w:rPr>
              <w:t>VAT</w:t>
            </w:r>
          </w:p>
        </w:tc>
        <w:tc>
          <w:tcPr>
            <w:tcW w:w="1701" w:type="dxa"/>
            <w:tcBorders>
              <w:top w:val="single" w:sz="4" w:space="0" w:color="000000"/>
              <w:left w:val="single" w:sz="4" w:space="0" w:color="000000"/>
              <w:bottom w:val="single" w:sz="4" w:space="0" w:color="000000"/>
              <w:right w:val="single" w:sz="4" w:space="0" w:color="000000"/>
            </w:tcBorders>
          </w:tcPr>
          <w:p w14:paraId="4214A4A3" w14:textId="77777777" w:rsidR="00AA2A38" w:rsidRPr="001C1D4B" w:rsidRDefault="00AA2A38" w:rsidP="00675B75">
            <w:pPr>
              <w:snapToGrid w:val="0"/>
              <w:ind w:right="-23"/>
              <w:rPr>
                <w:rFonts w:ascii="Verdana" w:hAnsi="Verdana"/>
                <w:sz w:val="18"/>
                <w:szCs w:val="20"/>
              </w:rPr>
            </w:pPr>
            <w:r w:rsidRPr="001C1D4B">
              <w:rPr>
                <w:rFonts w:ascii="Verdana" w:hAnsi="Verdana"/>
                <w:sz w:val="18"/>
                <w:szCs w:val="20"/>
              </w:rPr>
              <w:t xml:space="preserve">Wartość </w:t>
            </w:r>
          </w:p>
          <w:p w14:paraId="2CFCEA1E" w14:textId="77777777" w:rsidR="00AA2A38" w:rsidRPr="001C1D4B" w:rsidRDefault="00AA2A38" w:rsidP="00675B75">
            <w:pPr>
              <w:snapToGrid w:val="0"/>
              <w:ind w:right="-23"/>
              <w:rPr>
                <w:rFonts w:ascii="Verdana" w:hAnsi="Verdana"/>
                <w:sz w:val="18"/>
                <w:szCs w:val="20"/>
              </w:rPr>
            </w:pPr>
            <w:r w:rsidRPr="001C1D4B">
              <w:rPr>
                <w:rFonts w:ascii="Verdana" w:hAnsi="Verdana"/>
                <w:sz w:val="18"/>
                <w:szCs w:val="20"/>
              </w:rPr>
              <w:t xml:space="preserve">brutto PLN </w:t>
            </w:r>
          </w:p>
        </w:tc>
      </w:tr>
      <w:tr w:rsidR="00AA2A38" w:rsidRPr="001C1D4B" w14:paraId="4407A9A9" w14:textId="77777777" w:rsidTr="004E5522">
        <w:trPr>
          <w:cantSplit/>
          <w:trHeight w:hRule="exact" w:val="830"/>
        </w:trPr>
        <w:tc>
          <w:tcPr>
            <w:tcW w:w="426" w:type="dxa"/>
            <w:tcBorders>
              <w:top w:val="single" w:sz="4" w:space="0" w:color="000000"/>
              <w:left w:val="single" w:sz="4" w:space="0" w:color="000000"/>
              <w:bottom w:val="single" w:sz="4" w:space="0" w:color="auto"/>
            </w:tcBorders>
          </w:tcPr>
          <w:p w14:paraId="20D104E4" w14:textId="77777777" w:rsidR="00AA2A38" w:rsidRPr="001C1D4B" w:rsidRDefault="00AA2A38" w:rsidP="00675B75">
            <w:pPr>
              <w:snapToGrid w:val="0"/>
              <w:ind w:right="-24"/>
              <w:rPr>
                <w:rFonts w:ascii="Verdana" w:hAnsi="Verdana"/>
                <w:sz w:val="18"/>
                <w:szCs w:val="18"/>
              </w:rPr>
            </w:pPr>
            <w:r w:rsidRPr="001C1D4B">
              <w:rPr>
                <w:rFonts w:ascii="Verdana" w:hAnsi="Verdana"/>
                <w:sz w:val="18"/>
                <w:szCs w:val="18"/>
              </w:rPr>
              <w:t>1</w:t>
            </w:r>
          </w:p>
        </w:tc>
        <w:tc>
          <w:tcPr>
            <w:tcW w:w="3544" w:type="dxa"/>
            <w:tcBorders>
              <w:top w:val="single" w:sz="4" w:space="0" w:color="000000"/>
              <w:left w:val="single" w:sz="4" w:space="0" w:color="000000"/>
              <w:bottom w:val="single" w:sz="4" w:space="0" w:color="auto"/>
              <w:right w:val="single" w:sz="4" w:space="0" w:color="auto"/>
            </w:tcBorders>
          </w:tcPr>
          <w:p w14:paraId="0DB56BC8" w14:textId="64B7502E" w:rsidR="00AA2A38" w:rsidRPr="00263714" w:rsidRDefault="00AA2A38" w:rsidP="00675B75">
            <w:pPr>
              <w:ind w:right="-24"/>
              <w:rPr>
                <w:rFonts w:ascii="Verdana" w:hAnsi="Verdana"/>
                <w:b/>
                <w:bCs/>
                <w:sz w:val="18"/>
                <w:szCs w:val="18"/>
              </w:rPr>
            </w:pPr>
            <w:r w:rsidRPr="00BF22C0">
              <w:rPr>
                <w:rFonts w:ascii="Verdana" w:hAnsi="Verdana"/>
                <w:b/>
                <w:sz w:val="18"/>
                <w:szCs w:val="18"/>
              </w:rPr>
              <w:t>Temat 1:</w:t>
            </w:r>
            <w:r w:rsidRPr="003B4DF4">
              <w:rPr>
                <w:rFonts w:ascii="Verdana" w:hAnsi="Verdana"/>
                <w:sz w:val="18"/>
                <w:szCs w:val="18"/>
              </w:rPr>
              <w:t xml:space="preserve"> MS 20761 Zapytania za pomocą języka T-SQL</w:t>
            </w:r>
          </w:p>
          <w:p w14:paraId="03F4A00A" w14:textId="77777777" w:rsidR="00AA2A38" w:rsidRPr="00F07E3A" w:rsidRDefault="00AA2A38" w:rsidP="00675B75">
            <w:pPr>
              <w:ind w:right="-24"/>
              <w:jc w:val="both"/>
              <w:rPr>
                <w:rFonts w:ascii="Verdana" w:hAnsi="Verdana"/>
                <w:sz w:val="18"/>
                <w:szCs w:val="18"/>
              </w:rPr>
            </w:pPr>
          </w:p>
        </w:tc>
        <w:tc>
          <w:tcPr>
            <w:tcW w:w="1276" w:type="dxa"/>
            <w:tcBorders>
              <w:top w:val="single" w:sz="4" w:space="0" w:color="000000"/>
              <w:left w:val="single" w:sz="4" w:space="0" w:color="auto"/>
              <w:bottom w:val="single" w:sz="4" w:space="0" w:color="auto"/>
              <w:right w:val="single" w:sz="4" w:space="0" w:color="auto"/>
            </w:tcBorders>
          </w:tcPr>
          <w:p w14:paraId="5AAC64F1" w14:textId="77777777" w:rsidR="00AA2A38" w:rsidRPr="00F07E3A" w:rsidRDefault="00AA2A38" w:rsidP="00675B75">
            <w:pPr>
              <w:tabs>
                <w:tab w:val="left" w:pos="72"/>
                <w:tab w:val="left" w:pos="9072"/>
              </w:tabs>
              <w:snapToGrid w:val="0"/>
              <w:ind w:right="-24"/>
              <w:rPr>
                <w:rFonts w:ascii="Verdana" w:hAnsi="Verdana"/>
                <w:sz w:val="18"/>
                <w:szCs w:val="20"/>
              </w:rPr>
            </w:pPr>
          </w:p>
        </w:tc>
        <w:tc>
          <w:tcPr>
            <w:tcW w:w="1276" w:type="dxa"/>
            <w:tcBorders>
              <w:top w:val="single" w:sz="4" w:space="0" w:color="000000"/>
              <w:left w:val="single" w:sz="4" w:space="0" w:color="auto"/>
              <w:bottom w:val="single" w:sz="4" w:space="0" w:color="auto"/>
              <w:right w:val="single" w:sz="4" w:space="0" w:color="auto"/>
            </w:tcBorders>
          </w:tcPr>
          <w:p w14:paraId="22A94C11" w14:textId="6AAAA4B3" w:rsidR="00AA2A38" w:rsidRPr="00F07E3A" w:rsidRDefault="00AA2A38" w:rsidP="00675B75">
            <w:pPr>
              <w:tabs>
                <w:tab w:val="left" w:pos="72"/>
                <w:tab w:val="left" w:pos="9072"/>
              </w:tabs>
              <w:snapToGrid w:val="0"/>
              <w:ind w:right="-24"/>
              <w:jc w:val="center"/>
              <w:rPr>
                <w:rFonts w:ascii="Verdana" w:hAnsi="Verdana"/>
                <w:sz w:val="18"/>
                <w:szCs w:val="20"/>
              </w:rPr>
            </w:pPr>
            <w:r>
              <w:rPr>
                <w:rFonts w:ascii="Verdana" w:hAnsi="Verdana"/>
                <w:sz w:val="18"/>
                <w:szCs w:val="20"/>
              </w:rPr>
              <w:t>4</w:t>
            </w:r>
          </w:p>
        </w:tc>
        <w:tc>
          <w:tcPr>
            <w:tcW w:w="1276" w:type="dxa"/>
            <w:tcBorders>
              <w:top w:val="single" w:sz="4" w:space="0" w:color="000000"/>
              <w:left w:val="single" w:sz="4" w:space="0" w:color="auto"/>
              <w:bottom w:val="single" w:sz="4" w:space="0" w:color="auto"/>
              <w:right w:val="single" w:sz="4" w:space="0" w:color="auto"/>
            </w:tcBorders>
          </w:tcPr>
          <w:p w14:paraId="53D7EBD6" w14:textId="77777777" w:rsidR="00AA2A38" w:rsidRPr="00F07E3A" w:rsidRDefault="00AA2A38" w:rsidP="00675B75">
            <w:pPr>
              <w:tabs>
                <w:tab w:val="left" w:pos="72"/>
                <w:tab w:val="left" w:pos="9072"/>
              </w:tabs>
              <w:snapToGrid w:val="0"/>
              <w:ind w:right="-24"/>
              <w:rPr>
                <w:rFonts w:ascii="Verdana" w:hAnsi="Verdana"/>
                <w:sz w:val="18"/>
                <w:szCs w:val="20"/>
              </w:rPr>
            </w:pPr>
          </w:p>
        </w:tc>
        <w:tc>
          <w:tcPr>
            <w:tcW w:w="850" w:type="dxa"/>
            <w:tcBorders>
              <w:top w:val="single" w:sz="4" w:space="0" w:color="000000"/>
              <w:left w:val="single" w:sz="4" w:space="0" w:color="auto"/>
              <w:bottom w:val="single" w:sz="4" w:space="0" w:color="000000"/>
            </w:tcBorders>
          </w:tcPr>
          <w:p w14:paraId="1D7F4B68" w14:textId="77777777" w:rsidR="00AA2A38" w:rsidRPr="001C1D4B" w:rsidRDefault="00AA2A38" w:rsidP="00675B75">
            <w:pPr>
              <w:ind w:right="-24"/>
              <w:jc w:val="center"/>
              <w:rPr>
                <w:rFonts w:ascii="Verdana" w:hAnsi="Verdana" w:cs="Arial"/>
                <w:b/>
                <w:sz w:val="18"/>
                <w:szCs w:val="20"/>
              </w:rPr>
            </w:pPr>
            <w:r w:rsidRPr="001C1D4B">
              <w:rPr>
                <w:rFonts w:ascii="Verdana" w:hAnsi="Verdana" w:cs="Arial"/>
                <w:b/>
                <w:sz w:val="18"/>
                <w:szCs w:val="20"/>
              </w:rPr>
              <w:t>zw.</w:t>
            </w:r>
          </w:p>
        </w:tc>
        <w:tc>
          <w:tcPr>
            <w:tcW w:w="1701" w:type="dxa"/>
            <w:tcBorders>
              <w:top w:val="single" w:sz="4" w:space="0" w:color="000000"/>
              <w:left w:val="single" w:sz="4" w:space="0" w:color="000000"/>
              <w:bottom w:val="single" w:sz="4" w:space="0" w:color="000000"/>
              <w:right w:val="single" w:sz="4" w:space="0" w:color="000000"/>
            </w:tcBorders>
          </w:tcPr>
          <w:p w14:paraId="377CA661" w14:textId="77777777" w:rsidR="00AA2A38" w:rsidRPr="001C1D4B" w:rsidRDefault="00AA2A38" w:rsidP="00675B75">
            <w:pPr>
              <w:snapToGrid w:val="0"/>
              <w:ind w:right="-24"/>
              <w:rPr>
                <w:rFonts w:ascii="Verdana" w:hAnsi="Verdana"/>
                <w:sz w:val="18"/>
                <w:szCs w:val="20"/>
              </w:rPr>
            </w:pPr>
          </w:p>
        </w:tc>
      </w:tr>
      <w:tr w:rsidR="00AA2A38" w:rsidRPr="001C1D4B" w14:paraId="551DA9E7" w14:textId="77777777" w:rsidTr="004E5522">
        <w:trPr>
          <w:cantSplit/>
          <w:trHeight w:hRule="exact" w:val="855"/>
        </w:trPr>
        <w:tc>
          <w:tcPr>
            <w:tcW w:w="426" w:type="dxa"/>
            <w:tcBorders>
              <w:top w:val="single" w:sz="4" w:space="0" w:color="000000"/>
              <w:left w:val="single" w:sz="4" w:space="0" w:color="000000"/>
              <w:bottom w:val="single" w:sz="4" w:space="0" w:color="auto"/>
            </w:tcBorders>
          </w:tcPr>
          <w:p w14:paraId="75048ABD" w14:textId="77777777" w:rsidR="00AA2A38" w:rsidRPr="001C1D4B" w:rsidRDefault="00AA2A38" w:rsidP="00675B75">
            <w:pPr>
              <w:snapToGrid w:val="0"/>
              <w:ind w:right="-24"/>
              <w:rPr>
                <w:rFonts w:ascii="Verdana" w:hAnsi="Verdana"/>
                <w:sz w:val="18"/>
                <w:szCs w:val="18"/>
              </w:rPr>
            </w:pPr>
            <w:r>
              <w:rPr>
                <w:rFonts w:ascii="Verdana" w:hAnsi="Verdana"/>
                <w:sz w:val="18"/>
                <w:szCs w:val="18"/>
              </w:rPr>
              <w:t>2</w:t>
            </w:r>
          </w:p>
        </w:tc>
        <w:tc>
          <w:tcPr>
            <w:tcW w:w="3544" w:type="dxa"/>
            <w:tcBorders>
              <w:top w:val="single" w:sz="4" w:space="0" w:color="000000"/>
              <w:left w:val="single" w:sz="4" w:space="0" w:color="000000"/>
              <w:bottom w:val="single" w:sz="4" w:space="0" w:color="auto"/>
              <w:right w:val="single" w:sz="4" w:space="0" w:color="auto"/>
            </w:tcBorders>
          </w:tcPr>
          <w:p w14:paraId="4A4B6667" w14:textId="44E72060" w:rsidR="00AA2A38" w:rsidRPr="00263714" w:rsidRDefault="00AA2A38" w:rsidP="00675B75">
            <w:pPr>
              <w:ind w:right="-24"/>
              <w:rPr>
                <w:rFonts w:ascii="Verdana" w:hAnsi="Verdana"/>
                <w:b/>
                <w:bCs/>
                <w:sz w:val="18"/>
                <w:szCs w:val="18"/>
              </w:rPr>
            </w:pPr>
            <w:r>
              <w:rPr>
                <w:rFonts w:ascii="Verdana" w:hAnsi="Verdana"/>
                <w:b/>
                <w:bCs/>
                <w:sz w:val="18"/>
                <w:szCs w:val="18"/>
              </w:rPr>
              <w:t xml:space="preserve">Temat 2: </w:t>
            </w:r>
            <w:r w:rsidRPr="003B4DF4">
              <w:rPr>
                <w:rFonts w:ascii="Verdana" w:hAnsi="Verdana"/>
                <w:sz w:val="18"/>
                <w:szCs w:val="18"/>
              </w:rPr>
              <w:t>MD-100T00 Windows 10</w:t>
            </w:r>
          </w:p>
        </w:tc>
        <w:tc>
          <w:tcPr>
            <w:tcW w:w="1276" w:type="dxa"/>
            <w:tcBorders>
              <w:top w:val="single" w:sz="4" w:space="0" w:color="000000"/>
              <w:left w:val="single" w:sz="4" w:space="0" w:color="auto"/>
              <w:bottom w:val="single" w:sz="4" w:space="0" w:color="auto"/>
              <w:right w:val="single" w:sz="4" w:space="0" w:color="auto"/>
            </w:tcBorders>
          </w:tcPr>
          <w:p w14:paraId="49A44D11" w14:textId="77777777" w:rsidR="00AA2A38" w:rsidRPr="00F07E3A" w:rsidRDefault="00AA2A38" w:rsidP="00675B75">
            <w:pPr>
              <w:tabs>
                <w:tab w:val="left" w:pos="72"/>
                <w:tab w:val="left" w:pos="9072"/>
              </w:tabs>
              <w:snapToGrid w:val="0"/>
              <w:ind w:right="-24"/>
              <w:rPr>
                <w:rFonts w:ascii="Verdana" w:hAnsi="Verdana"/>
                <w:sz w:val="18"/>
                <w:szCs w:val="20"/>
              </w:rPr>
            </w:pPr>
          </w:p>
        </w:tc>
        <w:tc>
          <w:tcPr>
            <w:tcW w:w="1276" w:type="dxa"/>
            <w:tcBorders>
              <w:top w:val="single" w:sz="4" w:space="0" w:color="000000"/>
              <w:left w:val="single" w:sz="4" w:space="0" w:color="auto"/>
              <w:bottom w:val="single" w:sz="4" w:space="0" w:color="auto"/>
              <w:right w:val="single" w:sz="4" w:space="0" w:color="auto"/>
            </w:tcBorders>
          </w:tcPr>
          <w:p w14:paraId="3F2D623D" w14:textId="753995C8" w:rsidR="00AA2A38" w:rsidRPr="00F07E3A" w:rsidRDefault="00AA2A38" w:rsidP="00675B75">
            <w:pPr>
              <w:tabs>
                <w:tab w:val="left" w:pos="72"/>
                <w:tab w:val="left" w:pos="9072"/>
              </w:tabs>
              <w:snapToGrid w:val="0"/>
              <w:ind w:right="-24"/>
              <w:jc w:val="center"/>
              <w:rPr>
                <w:rFonts w:ascii="Verdana" w:hAnsi="Verdana"/>
                <w:sz w:val="18"/>
                <w:szCs w:val="20"/>
              </w:rPr>
            </w:pPr>
            <w:r>
              <w:rPr>
                <w:rFonts w:ascii="Verdana" w:hAnsi="Verdana"/>
                <w:sz w:val="18"/>
                <w:szCs w:val="20"/>
              </w:rPr>
              <w:t>2</w:t>
            </w:r>
          </w:p>
        </w:tc>
        <w:tc>
          <w:tcPr>
            <w:tcW w:w="1276" w:type="dxa"/>
            <w:tcBorders>
              <w:top w:val="single" w:sz="4" w:space="0" w:color="000000"/>
              <w:left w:val="single" w:sz="4" w:space="0" w:color="auto"/>
              <w:bottom w:val="single" w:sz="4" w:space="0" w:color="auto"/>
              <w:right w:val="single" w:sz="4" w:space="0" w:color="auto"/>
            </w:tcBorders>
          </w:tcPr>
          <w:p w14:paraId="4B1E8890" w14:textId="77777777" w:rsidR="00AA2A38" w:rsidRPr="00F07E3A" w:rsidRDefault="00AA2A38" w:rsidP="00675B75">
            <w:pPr>
              <w:tabs>
                <w:tab w:val="left" w:pos="72"/>
                <w:tab w:val="left" w:pos="9072"/>
              </w:tabs>
              <w:snapToGrid w:val="0"/>
              <w:ind w:right="-24"/>
              <w:rPr>
                <w:rFonts w:ascii="Verdana" w:hAnsi="Verdana"/>
                <w:sz w:val="18"/>
                <w:szCs w:val="20"/>
              </w:rPr>
            </w:pPr>
          </w:p>
        </w:tc>
        <w:tc>
          <w:tcPr>
            <w:tcW w:w="850" w:type="dxa"/>
            <w:tcBorders>
              <w:top w:val="single" w:sz="4" w:space="0" w:color="000000"/>
              <w:left w:val="single" w:sz="4" w:space="0" w:color="auto"/>
              <w:bottom w:val="single" w:sz="4" w:space="0" w:color="000000"/>
            </w:tcBorders>
          </w:tcPr>
          <w:p w14:paraId="6D69E44F" w14:textId="77777777" w:rsidR="00AA2A38" w:rsidRPr="001C1D4B" w:rsidRDefault="00AA2A38" w:rsidP="00675B75">
            <w:pPr>
              <w:ind w:right="-24"/>
              <w:jc w:val="center"/>
              <w:rPr>
                <w:rFonts w:ascii="Verdana" w:hAnsi="Verdana" w:cs="Arial"/>
                <w:b/>
                <w:sz w:val="18"/>
                <w:szCs w:val="20"/>
              </w:rPr>
            </w:pPr>
            <w:r w:rsidRPr="00396032">
              <w:rPr>
                <w:rFonts w:ascii="Verdana" w:hAnsi="Verdana" w:cs="Arial"/>
                <w:b/>
                <w:sz w:val="18"/>
                <w:szCs w:val="20"/>
              </w:rPr>
              <w:t>zw.</w:t>
            </w:r>
          </w:p>
        </w:tc>
        <w:tc>
          <w:tcPr>
            <w:tcW w:w="1701" w:type="dxa"/>
            <w:tcBorders>
              <w:top w:val="single" w:sz="4" w:space="0" w:color="000000"/>
              <w:left w:val="single" w:sz="4" w:space="0" w:color="000000"/>
              <w:bottom w:val="single" w:sz="4" w:space="0" w:color="000000"/>
              <w:right w:val="single" w:sz="4" w:space="0" w:color="000000"/>
            </w:tcBorders>
          </w:tcPr>
          <w:p w14:paraId="1268AF66" w14:textId="77777777" w:rsidR="00AA2A38" w:rsidRPr="001C1D4B" w:rsidRDefault="00AA2A38" w:rsidP="00675B75">
            <w:pPr>
              <w:snapToGrid w:val="0"/>
              <w:ind w:right="-24"/>
              <w:rPr>
                <w:rFonts w:ascii="Verdana" w:hAnsi="Verdana"/>
                <w:sz w:val="18"/>
                <w:szCs w:val="20"/>
              </w:rPr>
            </w:pPr>
          </w:p>
        </w:tc>
      </w:tr>
      <w:tr w:rsidR="00AA2A38" w:rsidRPr="001C1D4B" w14:paraId="0D2CC471" w14:textId="77777777" w:rsidTr="004E5522">
        <w:trPr>
          <w:cantSplit/>
          <w:trHeight w:hRule="exact" w:val="840"/>
        </w:trPr>
        <w:tc>
          <w:tcPr>
            <w:tcW w:w="426" w:type="dxa"/>
            <w:tcBorders>
              <w:top w:val="single" w:sz="4" w:space="0" w:color="000000"/>
              <w:left w:val="single" w:sz="4" w:space="0" w:color="000000"/>
              <w:bottom w:val="single" w:sz="4" w:space="0" w:color="auto"/>
            </w:tcBorders>
          </w:tcPr>
          <w:p w14:paraId="6E0BF88E" w14:textId="77777777" w:rsidR="00AA2A38" w:rsidRPr="001C1D4B" w:rsidRDefault="00AA2A38" w:rsidP="00675B75">
            <w:pPr>
              <w:snapToGrid w:val="0"/>
              <w:ind w:right="-24"/>
              <w:rPr>
                <w:rFonts w:ascii="Verdana" w:hAnsi="Verdana"/>
                <w:sz w:val="18"/>
                <w:szCs w:val="18"/>
              </w:rPr>
            </w:pPr>
            <w:r>
              <w:rPr>
                <w:rFonts w:ascii="Verdana" w:hAnsi="Verdana"/>
                <w:sz w:val="18"/>
                <w:szCs w:val="18"/>
              </w:rPr>
              <w:t>3</w:t>
            </w:r>
          </w:p>
        </w:tc>
        <w:tc>
          <w:tcPr>
            <w:tcW w:w="3544" w:type="dxa"/>
            <w:tcBorders>
              <w:top w:val="single" w:sz="4" w:space="0" w:color="000000"/>
              <w:left w:val="single" w:sz="4" w:space="0" w:color="000000"/>
              <w:bottom w:val="single" w:sz="4" w:space="0" w:color="auto"/>
              <w:right w:val="single" w:sz="4" w:space="0" w:color="auto"/>
            </w:tcBorders>
          </w:tcPr>
          <w:p w14:paraId="5C4B402B" w14:textId="42A2FF60" w:rsidR="00AA2A38" w:rsidRPr="00263714" w:rsidRDefault="00AA2A38" w:rsidP="00675B75">
            <w:pPr>
              <w:ind w:right="-24"/>
              <w:rPr>
                <w:rFonts w:ascii="Verdana" w:hAnsi="Verdana"/>
                <w:b/>
                <w:bCs/>
                <w:sz w:val="18"/>
                <w:szCs w:val="18"/>
              </w:rPr>
            </w:pPr>
            <w:r>
              <w:rPr>
                <w:rFonts w:ascii="Verdana" w:hAnsi="Verdana"/>
                <w:b/>
                <w:bCs/>
                <w:sz w:val="18"/>
                <w:szCs w:val="18"/>
              </w:rPr>
              <w:t xml:space="preserve">Temat 3: </w:t>
            </w:r>
            <w:r w:rsidRPr="003B4DF4">
              <w:rPr>
                <w:rFonts w:ascii="Verdana" w:hAnsi="Verdana"/>
                <w:sz w:val="18"/>
                <w:szCs w:val="18"/>
              </w:rPr>
              <w:t>MS 10997 OFFICE 365 administracja i rozwiązywanie problemów</w:t>
            </w:r>
          </w:p>
        </w:tc>
        <w:tc>
          <w:tcPr>
            <w:tcW w:w="1276" w:type="dxa"/>
            <w:tcBorders>
              <w:top w:val="single" w:sz="4" w:space="0" w:color="000000"/>
              <w:left w:val="single" w:sz="4" w:space="0" w:color="auto"/>
              <w:bottom w:val="single" w:sz="4" w:space="0" w:color="auto"/>
              <w:right w:val="single" w:sz="4" w:space="0" w:color="auto"/>
            </w:tcBorders>
          </w:tcPr>
          <w:p w14:paraId="4DE990B4" w14:textId="77777777" w:rsidR="00AA2A38" w:rsidRPr="00F07E3A" w:rsidRDefault="00AA2A38" w:rsidP="00675B75">
            <w:pPr>
              <w:tabs>
                <w:tab w:val="left" w:pos="72"/>
                <w:tab w:val="left" w:pos="9072"/>
              </w:tabs>
              <w:snapToGrid w:val="0"/>
              <w:ind w:right="-24"/>
              <w:rPr>
                <w:rFonts w:ascii="Verdana" w:hAnsi="Verdana"/>
                <w:sz w:val="18"/>
                <w:szCs w:val="20"/>
              </w:rPr>
            </w:pPr>
          </w:p>
        </w:tc>
        <w:tc>
          <w:tcPr>
            <w:tcW w:w="1276" w:type="dxa"/>
            <w:tcBorders>
              <w:top w:val="single" w:sz="4" w:space="0" w:color="000000"/>
              <w:left w:val="single" w:sz="4" w:space="0" w:color="auto"/>
              <w:bottom w:val="single" w:sz="4" w:space="0" w:color="auto"/>
              <w:right w:val="single" w:sz="4" w:space="0" w:color="auto"/>
            </w:tcBorders>
          </w:tcPr>
          <w:p w14:paraId="1461367D" w14:textId="13F8F16D" w:rsidR="00AA2A38" w:rsidRPr="00F07E3A" w:rsidRDefault="00AA2A38" w:rsidP="00675B75">
            <w:pPr>
              <w:tabs>
                <w:tab w:val="left" w:pos="72"/>
                <w:tab w:val="left" w:pos="9072"/>
              </w:tabs>
              <w:snapToGrid w:val="0"/>
              <w:ind w:right="-24"/>
              <w:jc w:val="center"/>
              <w:rPr>
                <w:rFonts w:ascii="Verdana" w:hAnsi="Verdana"/>
                <w:sz w:val="18"/>
                <w:szCs w:val="20"/>
              </w:rPr>
            </w:pPr>
            <w:r>
              <w:rPr>
                <w:rFonts w:ascii="Verdana" w:hAnsi="Verdana"/>
                <w:sz w:val="18"/>
                <w:szCs w:val="20"/>
              </w:rPr>
              <w:t>1</w:t>
            </w:r>
          </w:p>
        </w:tc>
        <w:tc>
          <w:tcPr>
            <w:tcW w:w="1276" w:type="dxa"/>
            <w:tcBorders>
              <w:top w:val="single" w:sz="4" w:space="0" w:color="000000"/>
              <w:left w:val="single" w:sz="4" w:space="0" w:color="auto"/>
              <w:bottom w:val="single" w:sz="4" w:space="0" w:color="auto"/>
              <w:right w:val="single" w:sz="4" w:space="0" w:color="auto"/>
            </w:tcBorders>
          </w:tcPr>
          <w:p w14:paraId="70741EDE" w14:textId="77777777" w:rsidR="00AA2A38" w:rsidRPr="00F07E3A" w:rsidRDefault="00AA2A38" w:rsidP="00675B75">
            <w:pPr>
              <w:tabs>
                <w:tab w:val="left" w:pos="72"/>
                <w:tab w:val="left" w:pos="9072"/>
              </w:tabs>
              <w:snapToGrid w:val="0"/>
              <w:ind w:right="-24"/>
              <w:rPr>
                <w:rFonts w:ascii="Verdana" w:hAnsi="Verdana"/>
                <w:sz w:val="18"/>
                <w:szCs w:val="20"/>
              </w:rPr>
            </w:pPr>
          </w:p>
        </w:tc>
        <w:tc>
          <w:tcPr>
            <w:tcW w:w="850" w:type="dxa"/>
            <w:tcBorders>
              <w:top w:val="single" w:sz="4" w:space="0" w:color="000000"/>
              <w:left w:val="single" w:sz="4" w:space="0" w:color="auto"/>
              <w:bottom w:val="single" w:sz="4" w:space="0" w:color="000000"/>
            </w:tcBorders>
          </w:tcPr>
          <w:p w14:paraId="31D1131A" w14:textId="77777777" w:rsidR="00AA2A38" w:rsidRPr="001C1D4B" w:rsidRDefault="00AA2A38" w:rsidP="00675B75">
            <w:pPr>
              <w:ind w:right="-24"/>
              <w:jc w:val="center"/>
              <w:rPr>
                <w:rFonts w:ascii="Verdana" w:hAnsi="Verdana" w:cs="Arial"/>
                <w:b/>
                <w:sz w:val="18"/>
                <w:szCs w:val="20"/>
              </w:rPr>
            </w:pPr>
            <w:r w:rsidRPr="00396032">
              <w:rPr>
                <w:rFonts w:ascii="Verdana" w:hAnsi="Verdana" w:cs="Arial"/>
                <w:b/>
                <w:sz w:val="18"/>
                <w:szCs w:val="20"/>
              </w:rPr>
              <w:t>zw.</w:t>
            </w:r>
          </w:p>
        </w:tc>
        <w:tc>
          <w:tcPr>
            <w:tcW w:w="1701" w:type="dxa"/>
            <w:tcBorders>
              <w:top w:val="single" w:sz="4" w:space="0" w:color="000000"/>
              <w:left w:val="single" w:sz="4" w:space="0" w:color="000000"/>
              <w:bottom w:val="single" w:sz="4" w:space="0" w:color="000000"/>
              <w:right w:val="single" w:sz="4" w:space="0" w:color="000000"/>
            </w:tcBorders>
          </w:tcPr>
          <w:p w14:paraId="3CD68804" w14:textId="77777777" w:rsidR="00AA2A38" w:rsidRPr="001C1D4B" w:rsidRDefault="00AA2A38" w:rsidP="00675B75">
            <w:pPr>
              <w:snapToGrid w:val="0"/>
              <w:ind w:right="-24"/>
              <w:rPr>
                <w:rFonts w:ascii="Verdana" w:hAnsi="Verdana"/>
                <w:sz w:val="18"/>
                <w:szCs w:val="20"/>
              </w:rPr>
            </w:pPr>
          </w:p>
        </w:tc>
      </w:tr>
      <w:tr w:rsidR="00AA2A38" w:rsidRPr="001C1D4B" w14:paraId="63E8BD38" w14:textId="77777777" w:rsidTr="004E5522">
        <w:trPr>
          <w:cantSplit/>
          <w:trHeight w:hRule="exact" w:val="1545"/>
        </w:trPr>
        <w:tc>
          <w:tcPr>
            <w:tcW w:w="426" w:type="dxa"/>
            <w:tcBorders>
              <w:top w:val="single" w:sz="4" w:space="0" w:color="000000"/>
              <w:left w:val="single" w:sz="4" w:space="0" w:color="000000"/>
              <w:bottom w:val="single" w:sz="4" w:space="0" w:color="auto"/>
            </w:tcBorders>
          </w:tcPr>
          <w:p w14:paraId="0978E55E" w14:textId="77777777" w:rsidR="00AA2A38" w:rsidRPr="001C1D4B" w:rsidRDefault="00AA2A38" w:rsidP="00675B75">
            <w:pPr>
              <w:snapToGrid w:val="0"/>
              <w:ind w:right="-24"/>
              <w:rPr>
                <w:rFonts w:ascii="Verdana" w:hAnsi="Verdana"/>
                <w:sz w:val="18"/>
                <w:szCs w:val="18"/>
              </w:rPr>
            </w:pPr>
            <w:r>
              <w:rPr>
                <w:rFonts w:ascii="Verdana" w:hAnsi="Verdana"/>
                <w:sz w:val="18"/>
                <w:szCs w:val="18"/>
              </w:rPr>
              <w:t>4</w:t>
            </w:r>
          </w:p>
        </w:tc>
        <w:tc>
          <w:tcPr>
            <w:tcW w:w="6096" w:type="dxa"/>
            <w:gridSpan w:val="3"/>
            <w:tcBorders>
              <w:top w:val="single" w:sz="4" w:space="0" w:color="000000"/>
              <w:left w:val="single" w:sz="4" w:space="0" w:color="000000"/>
              <w:bottom w:val="single" w:sz="4" w:space="0" w:color="auto"/>
              <w:right w:val="single" w:sz="4" w:space="0" w:color="auto"/>
            </w:tcBorders>
          </w:tcPr>
          <w:p w14:paraId="7E03F11B" w14:textId="0CFAB591" w:rsidR="00AA2A38" w:rsidRPr="00F07E3A" w:rsidRDefault="00AA2A38" w:rsidP="00675B75">
            <w:pPr>
              <w:tabs>
                <w:tab w:val="left" w:pos="72"/>
                <w:tab w:val="left" w:pos="9072"/>
              </w:tabs>
              <w:snapToGrid w:val="0"/>
              <w:ind w:right="-24"/>
              <w:rPr>
                <w:rFonts w:ascii="Verdana" w:hAnsi="Verdana"/>
                <w:sz w:val="18"/>
                <w:szCs w:val="20"/>
              </w:rPr>
            </w:pPr>
            <w:r>
              <w:rPr>
                <w:rFonts w:ascii="Verdana" w:hAnsi="Verdana"/>
                <w:b/>
                <w:bCs/>
                <w:sz w:val="18"/>
                <w:szCs w:val="18"/>
              </w:rPr>
              <w:t xml:space="preserve">Razem część C - </w:t>
            </w:r>
            <w:r w:rsidRPr="003B4DF4">
              <w:rPr>
                <w:rFonts w:ascii="Verdana" w:hAnsi="Verdana"/>
                <w:sz w:val="18"/>
                <w:szCs w:val="18"/>
              </w:rPr>
              <w:t>Świadczenie usługi szkoleniowej o tematyce: MS 20761 Zapytania za pomocą języka T-SQL; MD-100T00 Windows 10; MS 10997 OFFICE 365 administracja i rozwiązywanie problemów</w:t>
            </w:r>
            <w:r>
              <w:rPr>
                <w:rFonts w:ascii="Verdana" w:hAnsi="Verdana"/>
                <w:sz w:val="18"/>
                <w:szCs w:val="18"/>
              </w:rPr>
              <w:t>.</w:t>
            </w:r>
          </w:p>
        </w:tc>
        <w:tc>
          <w:tcPr>
            <w:tcW w:w="1276" w:type="dxa"/>
            <w:tcBorders>
              <w:top w:val="single" w:sz="4" w:space="0" w:color="000000"/>
              <w:left w:val="single" w:sz="4" w:space="0" w:color="auto"/>
              <w:bottom w:val="single" w:sz="4" w:space="0" w:color="auto"/>
              <w:right w:val="single" w:sz="4" w:space="0" w:color="auto"/>
            </w:tcBorders>
          </w:tcPr>
          <w:p w14:paraId="78458E38" w14:textId="77777777" w:rsidR="00AA2A38" w:rsidRPr="00F07E3A" w:rsidRDefault="00AA2A38" w:rsidP="00675B75">
            <w:pPr>
              <w:tabs>
                <w:tab w:val="left" w:pos="72"/>
                <w:tab w:val="left" w:pos="9072"/>
              </w:tabs>
              <w:snapToGrid w:val="0"/>
              <w:ind w:right="-24"/>
              <w:rPr>
                <w:rFonts w:ascii="Verdana" w:hAnsi="Verdana"/>
                <w:sz w:val="18"/>
                <w:szCs w:val="20"/>
              </w:rPr>
            </w:pPr>
          </w:p>
        </w:tc>
        <w:tc>
          <w:tcPr>
            <w:tcW w:w="850" w:type="dxa"/>
            <w:tcBorders>
              <w:top w:val="single" w:sz="4" w:space="0" w:color="000000"/>
              <w:left w:val="single" w:sz="4" w:space="0" w:color="auto"/>
              <w:bottom w:val="single" w:sz="4" w:space="0" w:color="000000"/>
            </w:tcBorders>
          </w:tcPr>
          <w:p w14:paraId="1F6DEC76" w14:textId="77777777" w:rsidR="00AA2A38" w:rsidRPr="001C1D4B" w:rsidRDefault="00AA2A38" w:rsidP="00675B75">
            <w:pPr>
              <w:ind w:right="-24"/>
              <w:jc w:val="center"/>
              <w:rPr>
                <w:rFonts w:ascii="Verdana" w:hAnsi="Verdana" w:cs="Arial"/>
                <w:b/>
                <w:sz w:val="18"/>
                <w:szCs w:val="20"/>
              </w:rPr>
            </w:pPr>
            <w:r w:rsidRPr="001C1D4B">
              <w:rPr>
                <w:rFonts w:ascii="Verdana" w:hAnsi="Verdana" w:cs="Arial"/>
                <w:b/>
                <w:sz w:val="18"/>
                <w:szCs w:val="20"/>
              </w:rPr>
              <w:t>zw.</w:t>
            </w:r>
          </w:p>
        </w:tc>
        <w:tc>
          <w:tcPr>
            <w:tcW w:w="1701" w:type="dxa"/>
            <w:tcBorders>
              <w:top w:val="single" w:sz="4" w:space="0" w:color="000000"/>
              <w:left w:val="single" w:sz="4" w:space="0" w:color="000000"/>
              <w:bottom w:val="single" w:sz="4" w:space="0" w:color="000000"/>
              <w:right w:val="single" w:sz="4" w:space="0" w:color="000000"/>
            </w:tcBorders>
          </w:tcPr>
          <w:p w14:paraId="571536EB" w14:textId="77777777" w:rsidR="00AA2A38" w:rsidRPr="001C1D4B" w:rsidRDefault="00AA2A38" w:rsidP="00675B75">
            <w:pPr>
              <w:snapToGrid w:val="0"/>
              <w:ind w:right="-24"/>
              <w:rPr>
                <w:rFonts w:ascii="Verdana" w:hAnsi="Verdana"/>
                <w:sz w:val="18"/>
                <w:szCs w:val="20"/>
              </w:rPr>
            </w:pPr>
          </w:p>
        </w:tc>
      </w:tr>
      <w:tr w:rsidR="00AA2A38" w:rsidRPr="001C1D4B" w14:paraId="390765C9" w14:textId="77777777" w:rsidTr="004E5522">
        <w:trPr>
          <w:cantSplit/>
          <w:trHeight w:val="379"/>
        </w:trPr>
        <w:tc>
          <w:tcPr>
            <w:tcW w:w="426" w:type="dxa"/>
            <w:tcBorders>
              <w:top w:val="single" w:sz="4" w:space="0" w:color="auto"/>
              <w:left w:val="single" w:sz="4" w:space="0" w:color="auto"/>
              <w:bottom w:val="single" w:sz="4" w:space="0" w:color="auto"/>
              <w:right w:val="single" w:sz="4" w:space="0" w:color="auto"/>
            </w:tcBorders>
          </w:tcPr>
          <w:p w14:paraId="72B0041A" w14:textId="77777777" w:rsidR="00AA2A38" w:rsidRPr="001C1D4B" w:rsidRDefault="00AA2A38" w:rsidP="00675B75">
            <w:pPr>
              <w:snapToGrid w:val="0"/>
              <w:ind w:right="-24"/>
              <w:rPr>
                <w:rFonts w:ascii="Verdana" w:hAnsi="Verdana"/>
                <w:sz w:val="18"/>
                <w:szCs w:val="18"/>
              </w:rPr>
            </w:pPr>
            <w:r>
              <w:rPr>
                <w:rFonts w:ascii="Verdana" w:hAnsi="Verdana"/>
                <w:sz w:val="18"/>
                <w:szCs w:val="18"/>
              </w:rPr>
              <w:t>5</w:t>
            </w:r>
          </w:p>
        </w:tc>
        <w:tc>
          <w:tcPr>
            <w:tcW w:w="6095" w:type="dxa"/>
            <w:gridSpan w:val="3"/>
            <w:tcBorders>
              <w:top w:val="single" w:sz="4" w:space="0" w:color="auto"/>
              <w:left w:val="single" w:sz="4" w:space="0" w:color="auto"/>
              <w:bottom w:val="single" w:sz="4" w:space="0" w:color="auto"/>
              <w:right w:val="single" w:sz="4" w:space="0" w:color="auto"/>
            </w:tcBorders>
          </w:tcPr>
          <w:p w14:paraId="659A55D3" w14:textId="77777777" w:rsidR="00AA2A38" w:rsidRPr="001C1D4B" w:rsidRDefault="00AA2A38" w:rsidP="00675B75">
            <w:pPr>
              <w:snapToGrid w:val="0"/>
              <w:ind w:right="-24"/>
              <w:rPr>
                <w:rFonts w:ascii="Verdana" w:hAnsi="Verdana"/>
                <w:sz w:val="18"/>
              </w:rPr>
            </w:pPr>
            <w:r w:rsidRPr="001C1D4B">
              <w:rPr>
                <w:rFonts w:ascii="Verdana" w:hAnsi="Verdana"/>
                <w:sz w:val="18"/>
              </w:rPr>
              <w:t>Słownie brutto PLN:</w:t>
            </w:r>
          </w:p>
        </w:tc>
        <w:tc>
          <w:tcPr>
            <w:tcW w:w="3828" w:type="dxa"/>
            <w:gridSpan w:val="3"/>
            <w:tcBorders>
              <w:top w:val="single" w:sz="4" w:space="0" w:color="auto"/>
              <w:left w:val="single" w:sz="4" w:space="0" w:color="auto"/>
              <w:bottom w:val="single" w:sz="4" w:space="0" w:color="auto"/>
              <w:right w:val="single" w:sz="4" w:space="0" w:color="000000"/>
            </w:tcBorders>
          </w:tcPr>
          <w:p w14:paraId="6CDB6D92" w14:textId="77777777" w:rsidR="00AA2A38" w:rsidRPr="001C1D4B" w:rsidRDefault="00AA2A38" w:rsidP="00675B75">
            <w:pPr>
              <w:snapToGrid w:val="0"/>
              <w:ind w:right="-24"/>
              <w:rPr>
                <w:sz w:val="22"/>
              </w:rPr>
            </w:pPr>
          </w:p>
        </w:tc>
      </w:tr>
    </w:tbl>
    <w:p w14:paraId="6BD8B1A6" w14:textId="77777777" w:rsidR="00AA2A38" w:rsidRPr="00FE3983" w:rsidRDefault="00AA2A38" w:rsidP="00C91750">
      <w:pPr>
        <w:pStyle w:val="Akapitzlist"/>
        <w:keepNext/>
        <w:keepLines/>
        <w:numPr>
          <w:ilvl w:val="0"/>
          <w:numId w:val="82"/>
        </w:numPr>
        <w:ind w:left="426" w:right="-589" w:hanging="426"/>
        <w:contextualSpacing w:val="0"/>
        <w:jc w:val="both"/>
        <w:rPr>
          <w:rFonts w:ascii="Verdana" w:hAnsi="Verdana"/>
          <w:sz w:val="18"/>
          <w:szCs w:val="18"/>
        </w:rPr>
      </w:pPr>
      <w:r w:rsidRPr="00FE3983">
        <w:rPr>
          <w:rFonts w:ascii="Verdana" w:hAnsi="Verdana"/>
          <w:sz w:val="18"/>
          <w:szCs w:val="18"/>
        </w:rPr>
        <w:lastRenderedPageBreak/>
        <w:t xml:space="preserve">Oświadczam, że zapoznałem się z treścią SWZ i akceptuję jej postanowienia. </w:t>
      </w:r>
    </w:p>
    <w:p w14:paraId="73242124" w14:textId="77777777" w:rsidR="00AA2A38" w:rsidRPr="00FE3983" w:rsidRDefault="00AA2A38" w:rsidP="00C91750">
      <w:pPr>
        <w:pStyle w:val="Akapitzlist"/>
        <w:keepNext/>
        <w:keepLines/>
        <w:numPr>
          <w:ilvl w:val="0"/>
          <w:numId w:val="82"/>
        </w:numPr>
        <w:ind w:left="425" w:right="-589" w:hanging="425"/>
        <w:contextualSpacing w:val="0"/>
        <w:jc w:val="both"/>
        <w:rPr>
          <w:rFonts w:ascii="Verdana" w:hAnsi="Verdana"/>
          <w:sz w:val="18"/>
          <w:szCs w:val="18"/>
        </w:rPr>
      </w:pPr>
      <w:r w:rsidRPr="00FE3983">
        <w:rPr>
          <w:rFonts w:ascii="Verdana" w:hAnsi="Verdana"/>
          <w:sz w:val="18"/>
          <w:szCs w:val="18"/>
        </w:rPr>
        <w:t>Oświadczam, że zapoznałem się ze Wzorem umowy, stanowiącym Załącznik nr 4 do SWZ i zobowiązuję się, w przypadku wyboru mojej oferty, do zawarcia umowy zgodnej z niniejszą ofertą, na warunkach w ni</w:t>
      </w:r>
      <w:r>
        <w:rPr>
          <w:rFonts w:ascii="Verdana" w:hAnsi="Verdana"/>
          <w:sz w:val="18"/>
          <w:szCs w:val="18"/>
        </w:rPr>
        <w:t>ej</w:t>
      </w:r>
      <w:r w:rsidRPr="00FE3983">
        <w:rPr>
          <w:rFonts w:ascii="Verdana" w:hAnsi="Verdana"/>
          <w:sz w:val="18"/>
          <w:szCs w:val="18"/>
        </w:rPr>
        <w:t xml:space="preserve"> określonych.</w:t>
      </w:r>
    </w:p>
    <w:p w14:paraId="4C185B63" w14:textId="77777777" w:rsidR="00AA2A38" w:rsidRDefault="00AA2A38" w:rsidP="00C91750">
      <w:pPr>
        <w:pStyle w:val="Akapitzlist"/>
        <w:keepNext/>
        <w:keepLines/>
        <w:numPr>
          <w:ilvl w:val="0"/>
          <w:numId w:val="82"/>
        </w:numPr>
        <w:ind w:left="425" w:right="-589" w:hanging="425"/>
        <w:contextualSpacing w:val="0"/>
        <w:jc w:val="both"/>
        <w:rPr>
          <w:rFonts w:ascii="Verdana" w:hAnsi="Verdana"/>
          <w:sz w:val="18"/>
          <w:szCs w:val="18"/>
        </w:rPr>
      </w:pPr>
      <w:r w:rsidRPr="00FE3983">
        <w:rPr>
          <w:rFonts w:ascii="Verdana" w:hAnsi="Verdana"/>
          <w:sz w:val="18"/>
          <w:szCs w:val="18"/>
        </w:rPr>
        <w:t xml:space="preserve">Oświadczam, że zamierzam powierzyć podwykonawcy/om wykonanie następujących części zamówienia: </w:t>
      </w:r>
    </w:p>
    <w:tbl>
      <w:tblPr>
        <w:tblStyle w:val="Tabela-Siatka"/>
        <w:tblW w:w="9355" w:type="dxa"/>
        <w:tblInd w:w="421" w:type="dxa"/>
        <w:tblLook w:val="04A0" w:firstRow="1" w:lastRow="0" w:firstColumn="1" w:lastColumn="0" w:noHBand="0" w:noVBand="1"/>
      </w:tblPr>
      <w:tblGrid>
        <w:gridCol w:w="848"/>
        <w:gridCol w:w="2590"/>
        <w:gridCol w:w="2588"/>
        <w:gridCol w:w="3329"/>
      </w:tblGrid>
      <w:tr w:rsidR="00AA2A38" w:rsidRPr="00FE3983" w14:paraId="4EEC9DA3" w14:textId="77777777" w:rsidTr="004E5522">
        <w:tc>
          <w:tcPr>
            <w:tcW w:w="848" w:type="dxa"/>
            <w:vAlign w:val="center"/>
          </w:tcPr>
          <w:p w14:paraId="5D76C1CD" w14:textId="77777777" w:rsidR="00AA2A38" w:rsidRPr="00FE3983" w:rsidRDefault="00AA2A38" w:rsidP="00675B75">
            <w:pPr>
              <w:keepNext/>
              <w:keepLines/>
              <w:ind w:right="-589"/>
              <w:jc w:val="center"/>
              <w:rPr>
                <w:rFonts w:ascii="Verdana" w:hAnsi="Verdana"/>
                <w:sz w:val="18"/>
                <w:szCs w:val="18"/>
              </w:rPr>
            </w:pPr>
            <w:r w:rsidRPr="00FE3983">
              <w:rPr>
                <w:rFonts w:ascii="Verdana" w:hAnsi="Verdana" w:cs="Arial"/>
                <w:sz w:val="18"/>
                <w:szCs w:val="18"/>
              </w:rPr>
              <w:t>Lp.</w:t>
            </w:r>
          </w:p>
        </w:tc>
        <w:tc>
          <w:tcPr>
            <w:tcW w:w="2590" w:type="dxa"/>
            <w:vAlign w:val="center"/>
          </w:tcPr>
          <w:p w14:paraId="2FF5B156" w14:textId="77777777" w:rsidR="00AA2A38" w:rsidRPr="00FE3983" w:rsidRDefault="00AA2A38" w:rsidP="00675B75">
            <w:pPr>
              <w:keepNext/>
              <w:keepLines/>
              <w:ind w:right="-589"/>
              <w:jc w:val="center"/>
              <w:rPr>
                <w:rFonts w:ascii="Verdana" w:hAnsi="Verdana"/>
                <w:sz w:val="18"/>
                <w:szCs w:val="18"/>
                <w:vertAlign w:val="superscript"/>
              </w:rPr>
            </w:pPr>
            <w:r w:rsidRPr="00FE3983">
              <w:rPr>
                <w:rFonts w:ascii="Verdana" w:hAnsi="Verdana" w:cs="Arial"/>
                <w:sz w:val="18"/>
                <w:szCs w:val="18"/>
              </w:rPr>
              <w:t xml:space="preserve">Firma podwykonawcy </w:t>
            </w:r>
            <w:r w:rsidRPr="00FE3983">
              <w:rPr>
                <w:rFonts w:ascii="Verdana" w:hAnsi="Verdana" w:cs="Arial"/>
                <w:sz w:val="18"/>
                <w:szCs w:val="18"/>
                <w:vertAlign w:val="superscript"/>
              </w:rPr>
              <w:t>1</w:t>
            </w:r>
          </w:p>
        </w:tc>
        <w:tc>
          <w:tcPr>
            <w:tcW w:w="2588" w:type="dxa"/>
            <w:vAlign w:val="center"/>
          </w:tcPr>
          <w:p w14:paraId="7FA0FE3D" w14:textId="77777777" w:rsidR="00AA2A38" w:rsidRPr="00FE3983" w:rsidRDefault="00AA2A38" w:rsidP="00675B75">
            <w:pPr>
              <w:keepNext/>
              <w:keepLines/>
              <w:ind w:right="-589"/>
              <w:jc w:val="center"/>
              <w:rPr>
                <w:rFonts w:ascii="Verdana" w:hAnsi="Verdana"/>
                <w:sz w:val="18"/>
                <w:szCs w:val="18"/>
              </w:rPr>
            </w:pPr>
            <w:r w:rsidRPr="00FE3983">
              <w:rPr>
                <w:rFonts w:ascii="Verdana" w:hAnsi="Verdana" w:cs="Arial"/>
                <w:sz w:val="18"/>
                <w:szCs w:val="18"/>
              </w:rPr>
              <w:t>Część zamówienia</w:t>
            </w:r>
          </w:p>
        </w:tc>
        <w:tc>
          <w:tcPr>
            <w:tcW w:w="3329" w:type="dxa"/>
            <w:vAlign w:val="center"/>
          </w:tcPr>
          <w:p w14:paraId="5E466DBC" w14:textId="77777777" w:rsidR="00AA2A38" w:rsidRPr="00FE3983" w:rsidRDefault="00AA2A38" w:rsidP="00675B75">
            <w:pPr>
              <w:keepNext/>
              <w:keepLines/>
              <w:jc w:val="center"/>
              <w:rPr>
                <w:rFonts w:ascii="Verdana" w:hAnsi="Verdana"/>
                <w:sz w:val="18"/>
                <w:szCs w:val="18"/>
              </w:rPr>
            </w:pPr>
            <w:r w:rsidRPr="00FE3983">
              <w:rPr>
                <w:rFonts w:ascii="Verdana" w:hAnsi="Verdana" w:cs="Arial"/>
                <w:sz w:val="18"/>
                <w:szCs w:val="18"/>
              </w:rPr>
              <w:t>Wartość/procentowy udział w realizacji zamówienia</w:t>
            </w:r>
          </w:p>
        </w:tc>
      </w:tr>
      <w:tr w:rsidR="00AA2A38" w:rsidRPr="00FE3983" w14:paraId="1815C248" w14:textId="77777777" w:rsidTr="004E5522">
        <w:tc>
          <w:tcPr>
            <w:tcW w:w="848" w:type="dxa"/>
          </w:tcPr>
          <w:p w14:paraId="666855F9" w14:textId="77777777" w:rsidR="00AA2A38" w:rsidRPr="00FE3983" w:rsidRDefault="00AA2A38" w:rsidP="00675B75">
            <w:pPr>
              <w:pStyle w:val="Akapitzlist"/>
              <w:keepNext/>
              <w:keepLines/>
              <w:numPr>
                <w:ilvl w:val="0"/>
                <w:numId w:val="49"/>
              </w:numPr>
              <w:ind w:right="-589"/>
              <w:jc w:val="both"/>
              <w:rPr>
                <w:rFonts w:ascii="Verdana" w:hAnsi="Verdana"/>
                <w:sz w:val="18"/>
                <w:szCs w:val="18"/>
              </w:rPr>
            </w:pPr>
          </w:p>
        </w:tc>
        <w:tc>
          <w:tcPr>
            <w:tcW w:w="2590" w:type="dxa"/>
          </w:tcPr>
          <w:p w14:paraId="4BB7108A" w14:textId="77777777" w:rsidR="00AA2A38" w:rsidRPr="00FE3983" w:rsidRDefault="00AA2A38" w:rsidP="00675B75">
            <w:pPr>
              <w:keepNext/>
              <w:keepLines/>
              <w:ind w:right="-589"/>
              <w:jc w:val="both"/>
              <w:rPr>
                <w:rFonts w:ascii="Verdana" w:hAnsi="Verdana"/>
                <w:sz w:val="18"/>
                <w:szCs w:val="18"/>
              </w:rPr>
            </w:pPr>
          </w:p>
        </w:tc>
        <w:tc>
          <w:tcPr>
            <w:tcW w:w="2588" w:type="dxa"/>
          </w:tcPr>
          <w:p w14:paraId="49026B3A" w14:textId="77777777" w:rsidR="00AA2A38" w:rsidRPr="00FE3983" w:rsidRDefault="00AA2A38" w:rsidP="00675B75">
            <w:pPr>
              <w:keepNext/>
              <w:keepLines/>
              <w:ind w:right="-589"/>
              <w:jc w:val="both"/>
              <w:rPr>
                <w:rFonts w:ascii="Verdana" w:hAnsi="Verdana"/>
                <w:sz w:val="18"/>
                <w:szCs w:val="18"/>
              </w:rPr>
            </w:pPr>
          </w:p>
        </w:tc>
        <w:tc>
          <w:tcPr>
            <w:tcW w:w="3329" w:type="dxa"/>
          </w:tcPr>
          <w:p w14:paraId="7CD87BE4" w14:textId="77777777" w:rsidR="00AA2A38" w:rsidRPr="00FE3983" w:rsidRDefault="00AA2A38" w:rsidP="00675B75">
            <w:pPr>
              <w:keepNext/>
              <w:keepLines/>
              <w:ind w:right="-589"/>
              <w:jc w:val="both"/>
              <w:rPr>
                <w:rFonts w:ascii="Verdana" w:hAnsi="Verdana"/>
                <w:sz w:val="18"/>
                <w:szCs w:val="18"/>
              </w:rPr>
            </w:pPr>
          </w:p>
        </w:tc>
      </w:tr>
      <w:tr w:rsidR="00AA2A38" w:rsidRPr="00FE3983" w14:paraId="55C583CE" w14:textId="77777777" w:rsidTr="004E5522">
        <w:tc>
          <w:tcPr>
            <w:tcW w:w="848" w:type="dxa"/>
          </w:tcPr>
          <w:p w14:paraId="15CAFFBA" w14:textId="77777777" w:rsidR="00AA2A38" w:rsidRPr="00FE3983" w:rsidRDefault="00AA2A38" w:rsidP="00675B75">
            <w:pPr>
              <w:pStyle w:val="Akapitzlist"/>
              <w:keepNext/>
              <w:keepLines/>
              <w:numPr>
                <w:ilvl w:val="0"/>
                <w:numId w:val="49"/>
              </w:numPr>
              <w:ind w:right="-589"/>
              <w:jc w:val="both"/>
              <w:rPr>
                <w:rFonts w:ascii="Verdana" w:hAnsi="Verdana"/>
                <w:sz w:val="18"/>
                <w:szCs w:val="18"/>
              </w:rPr>
            </w:pPr>
          </w:p>
        </w:tc>
        <w:tc>
          <w:tcPr>
            <w:tcW w:w="2590" w:type="dxa"/>
          </w:tcPr>
          <w:p w14:paraId="27C1458F" w14:textId="77777777" w:rsidR="00AA2A38" w:rsidRPr="00FE3983" w:rsidRDefault="00AA2A38" w:rsidP="00675B75">
            <w:pPr>
              <w:keepNext/>
              <w:keepLines/>
              <w:ind w:right="-589"/>
              <w:jc w:val="both"/>
              <w:rPr>
                <w:rFonts w:ascii="Verdana" w:hAnsi="Verdana"/>
                <w:sz w:val="18"/>
                <w:szCs w:val="18"/>
              </w:rPr>
            </w:pPr>
          </w:p>
        </w:tc>
        <w:tc>
          <w:tcPr>
            <w:tcW w:w="2588" w:type="dxa"/>
          </w:tcPr>
          <w:p w14:paraId="3C964143" w14:textId="77777777" w:rsidR="00AA2A38" w:rsidRPr="00FE3983" w:rsidRDefault="00AA2A38" w:rsidP="00675B75">
            <w:pPr>
              <w:keepNext/>
              <w:keepLines/>
              <w:ind w:right="-589"/>
              <w:jc w:val="both"/>
              <w:rPr>
                <w:rFonts w:ascii="Verdana" w:hAnsi="Verdana"/>
                <w:sz w:val="18"/>
                <w:szCs w:val="18"/>
              </w:rPr>
            </w:pPr>
          </w:p>
        </w:tc>
        <w:tc>
          <w:tcPr>
            <w:tcW w:w="3329" w:type="dxa"/>
          </w:tcPr>
          <w:p w14:paraId="6B5277A9" w14:textId="77777777" w:rsidR="00AA2A38" w:rsidRPr="00FE3983" w:rsidRDefault="00AA2A38" w:rsidP="00675B75">
            <w:pPr>
              <w:keepNext/>
              <w:keepLines/>
              <w:ind w:right="-589"/>
              <w:jc w:val="both"/>
              <w:rPr>
                <w:rFonts w:ascii="Verdana" w:hAnsi="Verdana"/>
                <w:sz w:val="18"/>
                <w:szCs w:val="18"/>
              </w:rPr>
            </w:pPr>
          </w:p>
        </w:tc>
      </w:tr>
    </w:tbl>
    <w:p w14:paraId="155E67F4" w14:textId="77777777" w:rsidR="00AA2A38" w:rsidRPr="00FE3983" w:rsidRDefault="00AA2A38" w:rsidP="00675B75">
      <w:pPr>
        <w:pStyle w:val="Tekstprzypisudolnego"/>
        <w:keepNext/>
        <w:keepLines/>
        <w:ind w:left="426" w:right="-589"/>
        <w:jc w:val="both"/>
        <w:rPr>
          <w:rFonts w:ascii="Verdana" w:hAnsi="Verdana"/>
          <w:sz w:val="18"/>
          <w:szCs w:val="18"/>
          <w:vertAlign w:val="superscript"/>
        </w:rPr>
      </w:pPr>
    </w:p>
    <w:p w14:paraId="61C6C79E" w14:textId="77777777" w:rsidR="00AA2A38" w:rsidRPr="00FE3983" w:rsidRDefault="00AA2A38" w:rsidP="00675B75">
      <w:pPr>
        <w:pStyle w:val="Tekstprzypisudolnego"/>
        <w:keepNext/>
        <w:keepLines/>
        <w:ind w:left="426" w:right="-589"/>
        <w:jc w:val="both"/>
        <w:rPr>
          <w:rFonts w:ascii="Verdana" w:hAnsi="Verdana"/>
          <w:sz w:val="18"/>
          <w:szCs w:val="18"/>
        </w:rPr>
      </w:pPr>
      <w:r w:rsidRPr="00FE3983">
        <w:rPr>
          <w:rFonts w:ascii="Verdana" w:hAnsi="Verdana"/>
          <w:sz w:val="18"/>
          <w:szCs w:val="18"/>
          <w:vertAlign w:val="superscript"/>
        </w:rPr>
        <w:t xml:space="preserve">1 </w:t>
      </w:r>
      <w:r w:rsidRPr="00FE3983">
        <w:rPr>
          <w:rFonts w:ascii="Verdana" w:hAnsi="Verdana"/>
          <w:sz w:val="18"/>
          <w:szCs w:val="18"/>
        </w:rPr>
        <w:t>Nazwę podwykonawcy</w:t>
      </w:r>
      <w:r w:rsidRPr="00FE3983">
        <w:rPr>
          <w:rFonts w:ascii="Verdana" w:hAnsi="Verdana"/>
        </w:rPr>
        <w:t xml:space="preserve"> </w:t>
      </w:r>
      <w:r w:rsidRPr="00FE3983">
        <w:rPr>
          <w:rFonts w:ascii="Verdana" w:hAnsi="Verdana"/>
          <w:sz w:val="18"/>
          <w:szCs w:val="18"/>
        </w:rPr>
        <w:t xml:space="preserve">należy wskazać, jeżeli jest wiadoma w chwili składania oferty. Zakres zamówienia oraz wartość lub procentowy udział w realizacji zamówienia należy wskazać </w:t>
      </w:r>
      <w:r w:rsidRPr="00FE3983">
        <w:rPr>
          <w:rFonts w:ascii="Verdana" w:hAnsi="Verdana"/>
          <w:sz w:val="18"/>
          <w:szCs w:val="18"/>
        </w:rPr>
        <w:br/>
        <w:t>w każdym przypadku zamiaru powierzenia realizacji części przedmiotu zamówienia podwykonawcy.</w:t>
      </w:r>
    </w:p>
    <w:p w14:paraId="21E4D948" w14:textId="77777777" w:rsidR="00AA2A38" w:rsidRPr="00FE3983" w:rsidRDefault="00AA2A38" w:rsidP="00675B75">
      <w:pPr>
        <w:keepNext/>
        <w:keepLines/>
        <w:ind w:left="426" w:right="-589"/>
        <w:jc w:val="both"/>
        <w:rPr>
          <w:rFonts w:ascii="Verdana" w:hAnsi="Verdana"/>
          <w:i/>
          <w:iCs/>
          <w:sz w:val="18"/>
          <w:szCs w:val="18"/>
        </w:rPr>
      </w:pPr>
      <w:r w:rsidRPr="00FE3983">
        <w:rPr>
          <w:rFonts w:ascii="Verdana" w:hAnsi="Verdana"/>
          <w:i/>
          <w:iCs/>
          <w:sz w:val="18"/>
          <w:szCs w:val="18"/>
        </w:rPr>
        <w:t>(brak wskazania rozumiany będzie przez Zamawiającego, jako informacja o tym, że Wykonawca zamierza wykonać zamówienie bez udziału podwykonawców)</w:t>
      </w:r>
    </w:p>
    <w:p w14:paraId="637073AC" w14:textId="77777777" w:rsidR="00AA2A38" w:rsidRPr="00FE3983" w:rsidRDefault="00AA2A38" w:rsidP="00C91750">
      <w:pPr>
        <w:pStyle w:val="Akapitzlist"/>
        <w:keepNext/>
        <w:keepLines/>
        <w:numPr>
          <w:ilvl w:val="0"/>
          <w:numId w:val="82"/>
        </w:numPr>
        <w:ind w:left="425" w:right="-589" w:hanging="425"/>
        <w:contextualSpacing w:val="0"/>
        <w:jc w:val="both"/>
        <w:rPr>
          <w:rFonts w:ascii="Verdana" w:hAnsi="Verdana"/>
          <w:sz w:val="18"/>
          <w:szCs w:val="18"/>
        </w:rPr>
      </w:pPr>
      <w:r w:rsidRPr="00FE3983">
        <w:rPr>
          <w:rFonts w:ascii="Verdana" w:hAnsi="Verdana"/>
          <w:sz w:val="18"/>
          <w:szCs w:val="18"/>
        </w:rPr>
        <w:t>Oświadczam, że ubiegając się o zamówienie polegam na zdolnościach następujących podmiotów, które udostępniają mi swoje zasoby:</w:t>
      </w:r>
    </w:p>
    <w:tbl>
      <w:tblPr>
        <w:tblStyle w:val="Tabela-Siatka"/>
        <w:tblW w:w="9639" w:type="dxa"/>
        <w:tblInd w:w="137" w:type="dxa"/>
        <w:tblLook w:val="04A0" w:firstRow="1" w:lastRow="0" w:firstColumn="1" w:lastColumn="0" w:noHBand="0" w:noVBand="1"/>
      </w:tblPr>
      <w:tblGrid>
        <w:gridCol w:w="567"/>
        <w:gridCol w:w="3787"/>
        <w:gridCol w:w="5285"/>
      </w:tblGrid>
      <w:tr w:rsidR="00AA2A38" w:rsidRPr="00FE3983" w14:paraId="409FB46D" w14:textId="77777777" w:rsidTr="004E5522">
        <w:tc>
          <w:tcPr>
            <w:tcW w:w="567" w:type="dxa"/>
            <w:vAlign w:val="center"/>
          </w:tcPr>
          <w:p w14:paraId="6C12897D" w14:textId="77777777" w:rsidR="00AA2A38" w:rsidRPr="00FE3983" w:rsidRDefault="00AA2A38" w:rsidP="00675B75">
            <w:pPr>
              <w:keepNext/>
              <w:keepLines/>
              <w:spacing w:after="120" w:line="276" w:lineRule="auto"/>
              <w:ind w:right="-589"/>
              <w:jc w:val="center"/>
              <w:rPr>
                <w:rFonts w:ascii="Verdana" w:hAnsi="Verdana" w:cs="Arial"/>
                <w:sz w:val="18"/>
                <w:szCs w:val="18"/>
              </w:rPr>
            </w:pPr>
            <w:r w:rsidRPr="00FE3983">
              <w:rPr>
                <w:rFonts w:ascii="Verdana" w:hAnsi="Verdana" w:cs="Arial"/>
                <w:sz w:val="18"/>
                <w:szCs w:val="18"/>
              </w:rPr>
              <w:t>Lp.</w:t>
            </w:r>
          </w:p>
        </w:tc>
        <w:tc>
          <w:tcPr>
            <w:tcW w:w="3787" w:type="dxa"/>
            <w:vAlign w:val="center"/>
          </w:tcPr>
          <w:p w14:paraId="1E3171DB" w14:textId="77777777" w:rsidR="00AA2A38" w:rsidRPr="00FE3983" w:rsidRDefault="00AA2A38" w:rsidP="00675B75">
            <w:pPr>
              <w:keepNext/>
              <w:keepLines/>
              <w:spacing w:after="120" w:line="276" w:lineRule="auto"/>
              <w:ind w:right="-589"/>
              <w:jc w:val="center"/>
              <w:rPr>
                <w:rFonts w:ascii="Verdana" w:hAnsi="Verdana" w:cs="Arial"/>
                <w:sz w:val="18"/>
                <w:szCs w:val="18"/>
                <w:vertAlign w:val="superscript"/>
              </w:rPr>
            </w:pPr>
            <w:r w:rsidRPr="00FE3983">
              <w:rPr>
                <w:rFonts w:ascii="Verdana" w:hAnsi="Verdana" w:cs="Arial"/>
                <w:sz w:val="18"/>
                <w:szCs w:val="18"/>
              </w:rPr>
              <w:t>Podmiot udostępniający zasoby</w:t>
            </w:r>
            <w:r w:rsidRPr="00FE3983">
              <w:rPr>
                <w:rFonts w:ascii="Verdana" w:hAnsi="Verdana" w:cs="Arial"/>
                <w:sz w:val="18"/>
                <w:szCs w:val="18"/>
                <w:vertAlign w:val="superscript"/>
              </w:rPr>
              <w:t>2</w:t>
            </w:r>
          </w:p>
        </w:tc>
        <w:tc>
          <w:tcPr>
            <w:tcW w:w="5285" w:type="dxa"/>
            <w:vAlign w:val="center"/>
          </w:tcPr>
          <w:p w14:paraId="69E99255" w14:textId="77777777" w:rsidR="00AA2A38" w:rsidRPr="00FE3983" w:rsidRDefault="00AA2A38" w:rsidP="00675B75">
            <w:pPr>
              <w:keepNext/>
              <w:keepLines/>
              <w:spacing w:after="120" w:line="276" w:lineRule="auto"/>
              <w:ind w:right="-589"/>
              <w:jc w:val="center"/>
              <w:rPr>
                <w:rFonts w:ascii="Verdana" w:hAnsi="Verdana" w:cs="Arial"/>
                <w:sz w:val="18"/>
                <w:szCs w:val="18"/>
              </w:rPr>
            </w:pPr>
            <w:r w:rsidRPr="00FE3983">
              <w:rPr>
                <w:rFonts w:ascii="Verdana" w:hAnsi="Verdana" w:cs="Arial"/>
                <w:sz w:val="18"/>
                <w:szCs w:val="18"/>
              </w:rPr>
              <w:t xml:space="preserve">Rodzaj udostępnianych zasobów </w:t>
            </w:r>
          </w:p>
        </w:tc>
      </w:tr>
      <w:tr w:rsidR="00AA2A38" w:rsidRPr="00FE3983" w14:paraId="1E8DCEF7" w14:textId="77777777" w:rsidTr="004E5522">
        <w:tc>
          <w:tcPr>
            <w:tcW w:w="567" w:type="dxa"/>
          </w:tcPr>
          <w:p w14:paraId="49D98281" w14:textId="77777777" w:rsidR="00AA2A38" w:rsidRPr="00FE3983" w:rsidRDefault="00AA2A38" w:rsidP="00675B75">
            <w:pPr>
              <w:pStyle w:val="Akapitzlist"/>
              <w:keepNext/>
              <w:keepLines/>
              <w:numPr>
                <w:ilvl w:val="0"/>
                <w:numId w:val="36"/>
              </w:numPr>
              <w:ind w:left="0" w:right="-589" w:firstLine="0"/>
              <w:jc w:val="both"/>
              <w:rPr>
                <w:rFonts w:ascii="Verdana" w:hAnsi="Verdana"/>
                <w:color w:val="000000" w:themeColor="text1"/>
                <w:sz w:val="18"/>
                <w:szCs w:val="18"/>
              </w:rPr>
            </w:pPr>
          </w:p>
        </w:tc>
        <w:tc>
          <w:tcPr>
            <w:tcW w:w="3787" w:type="dxa"/>
          </w:tcPr>
          <w:p w14:paraId="38705E96" w14:textId="77777777" w:rsidR="00AA2A38" w:rsidRPr="00FE3983" w:rsidRDefault="00AA2A38" w:rsidP="00675B75">
            <w:pPr>
              <w:keepNext/>
              <w:keepLines/>
              <w:ind w:right="-589"/>
              <w:jc w:val="both"/>
              <w:rPr>
                <w:rFonts w:ascii="Verdana" w:hAnsi="Verdana"/>
                <w:color w:val="000000" w:themeColor="text1"/>
                <w:sz w:val="18"/>
                <w:szCs w:val="18"/>
              </w:rPr>
            </w:pPr>
          </w:p>
        </w:tc>
        <w:tc>
          <w:tcPr>
            <w:tcW w:w="5285" w:type="dxa"/>
          </w:tcPr>
          <w:p w14:paraId="49E98485" w14:textId="77777777" w:rsidR="00AA2A38" w:rsidRPr="00FE3983" w:rsidRDefault="00AA2A38" w:rsidP="00675B75">
            <w:pPr>
              <w:keepNext/>
              <w:keepLines/>
              <w:ind w:right="-589"/>
              <w:jc w:val="both"/>
              <w:rPr>
                <w:rFonts w:ascii="Verdana" w:hAnsi="Verdana"/>
                <w:color w:val="000000" w:themeColor="text1"/>
                <w:sz w:val="18"/>
                <w:szCs w:val="18"/>
              </w:rPr>
            </w:pPr>
          </w:p>
        </w:tc>
      </w:tr>
      <w:tr w:rsidR="00AA2A38" w:rsidRPr="00FE3983" w14:paraId="71722CF8" w14:textId="77777777" w:rsidTr="004E5522">
        <w:tc>
          <w:tcPr>
            <w:tcW w:w="567" w:type="dxa"/>
          </w:tcPr>
          <w:p w14:paraId="41499BBE" w14:textId="77777777" w:rsidR="00AA2A38" w:rsidRPr="00FE3983" w:rsidRDefault="00AA2A38" w:rsidP="00675B75">
            <w:pPr>
              <w:pStyle w:val="Akapitzlist"/>
              <w:keepNext/>
              <w:keepLines/>
              <w:numPr>
                <w:ilvl w:val="0"/>
                <w:numId w:val="36"/>
              </w:numPr>
              <w:ind w:left="0" w:right="-589" w:firstLine="0"/>
              <w:jc w:val="both"/>
              <w:rPr>
                <w:rFonts w:ascii="Verdana" w:hAnsi="Verdana"/>
                <w:color w:val="000000" w:themeColor="text1"/>
                <w:sz w:val="18"/>
                <w:szCs w:val="18"/>
              </w:rPr>
            </w:pPr>
          </w:p>
        </w:tc>
        <w:tc>
          <w:tcPr>
            <w:tcW w:w="3787" w:type="dxa"/>
          </w:tcPr>
          <w:p w14:paraId="3FE8A2D6" w14:textId="77777777" w:rsidR="00AA2A38" w:rsidRPr="00FE3983" w:rsidRDefault="00AA2A38" w:rsidP="00675B75">
            <w:pPr>
              <w:keepNext/>
              <w:keepLines/>
              <w:ind w:right="-589"/>
              <w:jc w:val="both"/>
              <w:rPr>
                <w:rFonts w:ascii="Verdana" w:hAnsi="Verdana"/>
                <w:color w:val="000000" w:themeColor="text1"/>
                <w:sz w:val="18"/>
                <w:szCs w:val="18"/>
              </w:rPr>
            </w:pPr>
          </w:p>
        </w:tc>
        <w:tc>
          <w:tcPr>
            <w:tcW w:w="5285" w:type="dxa"/>
          </w:tcPr>
          <w:p w14:paraId="5ABBCB46" w14:textId="77777777" w:rsidR="00AA2A38" w:rsidRPr="00FE3983" w:rsidRDefault="00AA2A38" w:rsidP="00675B75">
            <w:pPr>
              <w:keepNext/>
              <w:keepLines/>
              <w:ind w:right="-589"/>
              <w:jc w:val="both"/>
              <w:rPr>
                <w:rFonts w:ascii="Verdana" w:hAnsi="Verdana"/>
                <w:color w:val="000000" w:themeColor="text1"/>
                <w:sz w:val="18"/>
                <w:szCs w:val="18"/>
              </w:rPr>
            </w:pPr>
          </w:p>
        </w:tc>
      </w:tr>
    </w:tbl>
    <w:p w14:paraId="44341F8D" w14:textId="77777777" w:rsidR="00AA2A38" w:rsidRPr="00FE3983" w:rsidRDefault="00AA2A38" w:rsidP="00675B75">
      <w:pPr>
        <w:pStyle w:val="Akapitzlist"/>
        <w:keepNext/>
        <w:keepLines/>
        <w:ind w:left="425" w:right="-589"/>
        <w:jc w:val="both"/>
        <w:rPr>
          <w:rFonts w:ascii="Verdana" w:hAnsi="Verdana"/>
          <w:sz w:val="18"/>
          <w:szCs w:val="18"/>
        </w:rPr>
      </w:pPr>
      <w:r w:rsidRPr="00FE3983">
        <w:rPr>
          <w:rFonts w:ascii="Verdana" w:hAnsi="Verdana"/>
          <w:sz w:val="18"/>
          <w:szCs w:val="18"/>
          <w:vertAlign w:val="superscript"/>
        </w:rPr>
        <w:t xml:space="preserve">2 </w:t>
      </w:r>
      <w:r w:rsidRPr="00FE3983">
        <w:rPr>
          <w:rFonts w:ascii="Verdana" w:hAnsi="Verdana"/>
          <w:sz w:val="18"/>
          <w:szCs w:val="18"/>
        </w:rPr>
        <w:t xml:space="preserve">Na podstawie art. 123 </w:t>
      </w:r>
      <w:proofErr w:type="spellStart"/>
      <w:r w:rsidRPr="00FE3983">
        <w:rPr>
          <w:rFonts w:ascii="Verdana" w:hAnsi="Verdana"/>
          <w:sz w:val="18"/>
          <w:szCs w:val="18"/>
        </w:rPr>
        <w:t>Pzp</w:t>
      </w:r>
      <w:proofErr w:type="spellEnd"/>
      <w:r w:rsidRPr="00FE3983">
        <w:rPr>
          <w:rFonts w:ascii="Verdana" w:hAnsi="Verdana"/>
          <w:sz w:val="18"/>
          <w:szCs w:val="18"/>
        </w:rPr>
        <w:t xml:space="preserve">, Wykonawca nie może, po upływie terminu składania ofert, powoływać się na zdolności podmiotów udostępniających zasoby, jeżeli na etapie składania ofert nie polegał on w danym zakresie na zdolnościach podmiotów udostępniających zasoby. </w:t>
      </w:r>
    </w:p>
    <w:p w14:paraId="1EAB4EFF" w14:textId="77777777" w:rsidR="00AA2A38" w:rsidRPr="00FE3983" w:rsidRDefault="00AA2A38" w:rsidP="00675B75">
      <w:pPr>
        <w:pStyle w:val="Akapitzlist"/>
        <w:keepNext/>
        <w:keepLines/>
        <w:ind w:left="425" w:right="-589"/>
        <w:jc w:val="both"/>
        <w:rPr>
          <w:rFonts w:ascii="Verdana" w:hAnsi="Verdana"/>
          <w:sz w:val="18"/>
          <w:szCs w:val="18"/>
        </w:rPr>
      </w:pPr>
    </w:p>
    <w:p w14:paraId="2D026042" w14:textId="77777777" w:rsidR="00AA2A38" w:rsidRPr="00FE3983" w:rsidRDefault="00AA2A38" w:rsidP="00675B75">
      <w:pPr>
        <w:pStyle w:val="Akapitzlist"/>
        <w:keepNext/>
        <w:keepLines/>
        <w:ind w:left="425" w:right="-589"/>
        <w:jc w:val="both"/>
        <w:rPr>
          <w:rFonts w:ascii="Verdana" w:hAnsi="Verdana"/>
          <w:sz w:val="18"/>
          <w:szCs w:val="18"/>
        </w:rPr>
      </w:pPr>
      <w:r w:rsidRPr="00FE3983">
        <w:rPr>
          <w:rFonts w:ascii="Verdana" w:hAnsi="Verdana"/>
          <w:sz w:val="18"/>
          <w:szCs w:val="18"/>
        </w:rPr>
        <w:t>Wykonawca wskazując podmiot udostępniający zasoby, zobowiązany jest do złożenia zobowiązania podmiotu udostępniającego zasoby do oddania do dyspozycji Wykonawcy niezbędnych zasobów na potrzeby realizacji zamówienia – wzór - załącznik nr 6 do SWZ.</w:t>
      </w:r>
    </w:p>
    <w:p w14:paraId="4F3392BA" w14:textId="77777777" w:rsidR="00AA2A38" w:rsidRPr="00FE3983" w:rsidRDefault="00AA2A38" w:rsidP="00675B75">
      <w:pPr>
        <w:pStyle w:val="Akapitzlist"/>
        <w:keepNext/>
        <w:keepLines/>
        <w:ind w:left="425" w:right="-589"/>
        <w:contextualSpacing w:val="0"/>
        <w:jc w:val="both"/>
        <w:rPr>
          <w:rFonts w:ascii="Verdana" w:hAnsi="Verdana"/>
          <w:sz w:val="18"/>
          <w:szCs w:val="18"/>
        </w:rPr>
      </w:pPr>
    </w:p>
    <w:p w14:paraId="0890BFBE" w14:textId="77777777" w:rsidR="00AA2A38" w:rsidRPr="00FE3983" w:rsidRDefault="00AA2A38" w:rsidP="00C91750">
      <w:pPr>
        <w:pStyle w:val="Akapitzlist"/>
        <w:keepNext/>
        <w:keepLines/>
        <w:numPr>
          <w:ilvl w:val="0"/>
          <w:numId w:val="82"/>
        </w:numPr>
        <w:ind w:left="425" w:right="-589" w:hanging="425"/>
        <w:contextualSpacing w:val="0"/>
        <w:jc w:val="both"/>
        <w:rPr>
          <w:rFonts w:ascii="Verdana" w:hAnsi="Verdana"/>
          <w:sz w:val="18"/>
          <w:szCs w:val="18"/>
        </w:rPr>
      </w:pPr>
      <w:r w:rsidRPr="00FE3983">
        <w:rPr>
          <w:rFonts w:ascii="Verdana" w:hAnsi="Verdana"/>
          <w:sz w:val="18"/>
          <w:szCs w:val="18"/>
        </w:rPr>
        <w:t xml:space="preserve">Oświadczam, że wybór niniejszej oferty będzie /nie będzie* </w:t>
      </w:r>
      <w:r w:rsidRPr="00FE3983">
        <w:rPr>
          <w:rFonts w:ascii="Verdana" w:hAnsi="Verdana"/>
          <w:b/>
          <w:bCs/>
          <w:sz w:val="18"/>
          <w:szCs w:val="18"/>
        </w:rPr>
        <w:t>(*niewłaściwe skreślić)</w:t>
      </w:r>
      <w:r w:rsidRPr="00FE3983">
        <w:rPr>
          <w:rFonts w:ascii="Verdana" w:hAnsi="Verdana"/>
          <w:sz w:val="18"/>
          <w:szCs w:val="18"/>
        </w:rPr>
        <w:t xml:space="preserve"> prowadzić do powstania u Zamawiającego obowiązku podatkowego zgodnie z przepisami ustawy o podatku od towarów i usług.</w:t>
      </w:r>
    </w:p>
    <w:p w14:paraId="34188B28" w14:textId="77777777" w:rsidR="00AA2A38" w:rsidRPr="00FE3983" w:rsidRDefault="00AA2A38" w:rsidP="00675B75">
      <w:pPr>
        <w:pStyle w:val="Akapitzlist"/>
        <w:keepNext/>
        <w:keepLines/>
        <w:ind w:left="425" w:right="-589"/>
        <w:contextualSpacing w:val="0"/>
        <w:jc w:val="both"/>
        <w:rPr>
          <w:rFonts w:ascii="Verdana" w:hAnsi="Verdana"/>
          <w:sz w:val="18"/>
          <w:szCs w:val="18"/>
        </w:rPr>
      </w:pPr>
      <w:r w:rsidRPr="00FE3983">
        <w:rPr>
          <w:rFonts w:ascii="Verdana" w:hAnsi="Verdana"/>
          <w:sz w:val="18"/>
          <w:szCs w:val="18"/>
        </w:rPr>
        <w:t xml:space="preserve">Wskazuję nazwę (rodzaj) towaru lub usługi, których dostawa lub świadczenie będzie prowadzić do powstania powyższego obowiązku podatkowego ................................. oraz wartość tego towaru lub usługi bez kwoty podatku wynoszącą ........................ </w:t>
      </w:r>
    </w:p>
    <w:p w14:paraId="2C9F3AAD" w14:textId="77777777" w:rsidR="00AA2A38" w:rsidRPr="00FE3983" w:rsidRDefault="00AA2A38" w:rsidP="00675B75">
      <w:pPr>
        <w:pStyle w:val="Akapitzlist"/>
        <w:keepNext/>
        <w:keepLines/>
        <w:ind w:left="425" w:right="-589"/>
        <w:contextualSpacing w:val="0"/>
        <w:jc w:val="both"/>
        <w:rPr>
          <w:rFonts w:ascii="Verdana" w:hAnsi="Verdana"/>
          <w:i/>
          <w:sz w:val="18"/>
          <w:szCs w:val="18"/>
        </w:rPr>
      </w:pPr>
      <w:r w:rsidRPr="00FE3983">
        <w:rPr>
          <w:rFonts w:ascii="Verdana" w:hAnsi="Verdana"/>
          <w:i/>
          <w:sz w:val="18"/>
          <w:szCs w:val="18"/>
        </w:rPr>
        <w:t>(brak wskazania rozumiany będzie przez Zamawiającego jako informacja o tym, że wybór oferty nie będzie prowadzić do powstania u Zamawiającego powyższego obowiązku podatkowego).</w:t>
      </w:r>
    </w:p>
    <w:p w14:paraId="739ABAB6" w14:textId="77777777" w:rsidR="00AA2A38" w:rsidRPr="00FE3983" w:rsidRDefault="00AA2A38" w:rsidP="00C91750">
      <w:pPr>
        <w:pStyle w:val="Akapitzlist"/>
        <w:keepNext/>
        <w:keepLines/>
        <w:numPr>
          <w:ilvl w:val="0"/>
          <w:numId w:val="82"/>
        </w:numPr>
        <w:ind w:left="425" w:right="-589" w:hanging="425"/>
        <w:contextualSpacing w:val="0"/>
        <w:jc w:val="both"/>
        <w:rPr>
          <w:rFonts w:ascii="Verdana" w:hAnsi="Verdana"/>
          <w:sz w:val="18"/>
          <w:szCs w:val="18"/>
        </w:rPr>
      </w:pPr>
      <w:r w:rsidRPr="00FE3983">
        <w:rPr>
          <w:rFonts w:ascii="Verdana" w:hAnsi="Verdana"/>
          <w:sz w:val="18"/>
          <w:szCs w:val="18"/>
        </w:rPr>
        <w:t xml:space="preserve">Oświadczam, że zapoznałem się z treścią Klauzuli Informacyjnej, o której mowa w Rozdziale IV pkt. 6 SWZ oraz że wypełniłem obowiązki informacyjne przewidziane w art. 13 lub art. 14 RODO wobec osób fizycznych, od których dane osobowe bezpośrednio lub pośrednio pozyskałem </w:t>
      </w:r>
      <w:r w:rsidRPr="00FE3983">
        <w:rPr>
          <w:rFonts w:ascii="Verdana" w:hAnsi="Verdana"/>
          <w:sz w:val="18"/>
          <w:szCs w:val="18"/>
        </w:rPr>
        <w:br/>
        <w:t>w celu ubiegania się o udzielenie zamówienia publicznego w niniejszym postępowaniu.</w:t>
      </w:r>
    </w:p>
    <w:p w14:paraId="11F9DD58" w14:textId="77777777" w:rsidR="00AA2A38" w:rsidRPr="00FE3983" w:rsidRDefault="00AA2A38" w:rsidP="00C91750">
      <w:pPr>
        <w:pStyle w:val="Akapitzlist"/>
        <w:keepNext/>
        <w:keepLines/>
        <w:numPr>
          <w:ilvl w:val="0"/>
          <w:numId w:val="82"/>
        </w:numPr>
        <w:ind w:left="425" w:right="-589" w:hanging="425"/>
        <w:contextualSpacing w:val="0"/>
        <w:jc w:val="both"/>
        <w:rPr>
          <w:rFonts w:ascii="Verdana" w:hAnsi="Verdana"/>
          <w:sz w:val="18"/>
          <w:szCs w:val="18"/>
        </w:rPr>
      </w:pPr>
      <w:r w:rsidRPr="00FE3983">
        <w:rPr>
          <w:rFonts w:ascii="Verdana" w:hAnsi="Verdana"/>
          <w:sz w:val="18"/>
          <w:szCs w:val="18"/>
        </w:rPr>
        <w:t xml:space="preserve">Oświadczam, że w rozumieniu przepisów art. 7 ust. 1 pkt 1-3 ustawy z dnia 06.03.2018 r. Prawo przedsiębiorców (tekst jedn. - Dz. U. z 2021 r., poz. 162) jestem: </w:t>
      </w:r>
    </w:p>
    <w:p w14:paraId="39AD2AF2" w14:textId="77777777" w:rsidR="00AA2A38" w:rsidRPr="00FE3983" w:rsidRDefault="00AA2A38" w:rsidP="00675B75">
      <w:pPr>
        <w:keepNext/>
        <w:keepLines/>
        <w:ind w:left="426" w:right="-589"/>
        <w:jc w:val="both"/>
        <w:rPr>
          <w:rFonts w:ascii="Verdana" w:hAnsi="Verdana"/>
          <w:sz w:val="18"/>
          <w:szCs w:val="18"/>
        </w:rPr>
      </w:pPr>
      <w:proofErr w:type="spellStart"/>
      <w:r w:rsidRPr="00FE3983">
        <w:rPr>
          <w:rFonts w:ascii="Verdana" w:hAnsi="Verdana"/>
          <w:sz w:val="18"/>
          <w:szCs w:val="18"/>
        </w:rPr>
        <w:t>mikroprzedsiębiorcą</w:t>
      </w:r>
      <w:proofErr w:type="spellEnd"/>
      <w:r w:rsidRPr="00FE3983">
        <w:rPr>
          <w:rFonts w:ascii="Verdana" w:hAnsi="Verdana"/>
          <w:sz w:val="18"/>
          <w:szCs w:val="18"/>
        </w:rPr>
        <w:t xml:space="preserve"> / małym przedsiębiorcą / średnim przedsiębiorcą / dużym przedsiębiorcą* </w:t>
      </w:r>
      <w:r w:rsidRPr="00FE3983">
        <w:rPr>
          <w:rFonts w:ascii="Verdana" w:hAnsi="Verdana"/>
          <w:b/>
          <w:bCs/>
          <w:sz w:val="18"/>
          <w:szCs w:val="18"/>
        </w:rPr>
        <w:t>(*niewłaściwe skreślić)</w:t>
      </w:r>
    </w:p>
    <w:p w14:paraId="435565AC" w14:textId="77777777" w:rsidR="00AA2A38" w:rsidRPr="00FE3983" w:rsidRDefault="00AA2A38" w:rsidP="00C91750">
      <w:pPr>
        <w:pStyle w:val="Akapitzlist"/>
        <w:keepNext/>
        <w:keepLines/>
        <w:numPr>
          <w:ilvl w:val="0"/>
          <w:numId w:val="82"/>
        </w:numPr>
        <w:ind w:left="425" w:right="-589" w:hanging="425"/>
        <w:contextualSpacing w:val="0"/>
        <w:jc w:val="both"/>
        <w:rPr>
          <w:rFonts w:ascii="Verdana" w:hAnsi="Verdana"/>
          <w:sz w:val="18"/>
          <w:szCs w:val="18"/>
        </w:rPr>
      </w:pPr>
      <w:r w:rsidRPr="00FE3983">
        <w:rPr>
          <w:rFonts w:ascii="Verdana" w:hAnsi="Verdana"/>
          <w:sz w:val="18"/>
          <w:szCs w:val="18"/>
        </w:rPr>
        <w:t>Załącznikami do niniejszej oferty są: (podać nr załącznika i stronę oferty).</w:t>
      </w:r>
    </w:p>
    <w:p w14:paraId="3E2A5692" w14:textId="77777777" w:rsidR="00AA2A38" w:rsidRPr="00FE3983" w:rsidRDefault="00AA2A38" w:rsidP="00675B75">
      <w:pPr>
        <w:keepNext/>
        <w:keepLines/>
        <w:ind w:right="-589" w:firstLine="426"/>
        <w:rPr>
          <w:rFonts w:ascii="Verdana" w:hAnsi="Verdana"/>
          <w:sz w:val="18"/>
          <w:szCs w:val="18"/>
        </w:rPr>
      </w:pPr>
      <w:r w:rsidRPr="00FE3983">
        <w:rPr>
          <w:rFonts w:ascii="Verdana" w:hAnsi="Verdana"/>
          <w:sz w:val="18"/>
          <w:szCs w:val="18"/>
        </w:rPr>
        <w:t>……………………………………………………………………………………………………</w:t>
      </w:r>
    </w:p>
    <w:p w14:paraId="7947E5C5" w14:textId="77777777" w:rsidR="00AA2A38" w:rsidRPr="00FE3983" w:rsidRDefault="00AA2A38" w:rsidP="00675B75">
      <w:pPr>
        <w:keepNext/>
        <w:keepLines/>
        <w:ind w:right="-589" w:firstLine="426"/>
        <w:rPr>
          <w:rFonts w:ascii="Verdana" w:hAnsi="Verdana"/>
          <w:sz w:val="18"/>
          <w:szCs w:val="18"/>
        </w:rPr>
      </w:pPr>
      <w:r w:rsidRPr="00FE3983">
        <w:rPr>
          <w:rFonts w:ascii="Verdana" w:hAnsi="Verdana"/>
          <w:sz w:val="18"/>
          <w:szCs w:val="18"/>
        </w:rPr>
        <w:t>……………………………………………………………………………………………………</w:t>
      </w:r>
    </w:p>
    <w:p w14:paraId="5646A263" w14:textId="77777777" w:rsidR="00AA2A38" w:rsidRPr="00FE3983" w:rsidRDefault="00AA2A38" w:rsidP="00675B75">
      <w:pPr>
        <w:keepNext/>
        <w:keepLines/>
        <w:ind w:right="-589" w:firstLine="426"/>
        <w:rPr>
          <w:rFonts w:ascii="Verdana" w:hAnsi="Verdana"/>
          <w:sz w:val="18"/>
          <w:szCs w:val="18"/>
        </w:rPr>
      </w:pPr>
      <w:r w:rsidRPr="00FE3983">
        <w:rPr>
          <w:rFonts w:ascii="Verdana" w:hAnsi="Verdana"/>
          <w:sz w:val="18"/>
          <w:szCs w:val="18"/>
        </w:rPr>
        <w:t>……………………………………………………………………………………………………</w:t>
      </w:r>
    </w:p>
    <w:p w14:paraId="6ED0987D" w14:textId="77777777" w:rsidR="00AA2A38" w:rsidRPr="00FE3983" w:rsidRDefault="00AA2A38" w:rsidP="00675B75">
      <w:pPr>
        <w:keepNext/>
        <w:keepLines/>
        <w:ind w:right="-589" w:firstLine="426"/>
        <w:rPr>
          <w:rFonts w:ascii="Verdana" w:hAnsi="Verdana"/>
          <w:sz w:val="18"/>
          <w:szCs w:val="18"/>
        </w:rPr>
      </w:pPr>
      <w:r w:rsidRPr="00FE3983">
        <w:rPr>
          <w:rFonts w:ascii="Verdana" w:hAnsi="Verdana"/>
          <w:sz w:val="18"/>
          <w:szCs w:val="18"/>
        </w:rPr>
        <w:t>……………………………………………………………………………………………………</w:t>
      </w:r>
    </w:p>
    <w:p w14:paraId="5376DC29" w14:textId="77777777" w:rsidR="00AA2A38" w:rsidRPr="001C1D4B" w:rsidRDefault="00AA2A38" w:rsidP="00675B75">
      <w:pPr>
        <w:keepNext/>
        <w:keepLines/>
        <w:ind w:right="-589"/>
        <w:rPr>
          <w:rFonts w:ascii="Verdana" w:hAnsi="Verdana"/>
          <w:sz w:val="18"/>
          <w:szCs w:val="18"/>
        </w:rPr>
      </w:pPr>
      <w:r w:rsidRPr="001C1D4B">
        <w:rPr>
          <w:rFonts w:ascii="Verdana" w:hAnsi="Verdana"/>
          <w:sz w:val="18"/>
          <w:szCs w:val="18"/>
        </w:rPr>
        <w:tab/>
      </w:r>
      <w:r w:rsidRPr="001C1D4B">
        <w:rPr>
          <w:rFonts w:ascii="Verdana" w:hAnsi="Verdana"/>
          <w:sz w:val="18"/>
          <w:szCs w:val="18"/>
        </w:rPr>
        <w:tab/>
      </w:r>
      <w:r w:rsidRPr="001C1D4B">
        <w:rPr>
          <w:rFonts w:ascii="Verdana" w:hAnsi="Verdana"/>
          <w:sz w:val="18"/>
          <w:szCs w:val="18"/>
        </w:rPr>
        <w:tab/>
      </w:r>
      <w:r w:rsidRPr="001C1D4B">
        <w:rPr>
          <w:rFonts w:ascii="Verdana" w:hAnsi="Verdana"/>
          <w:sz w:val="18"/>
          <w:szCs w:val="18"/>
        </w:rPr>
        <w:tab/>
      </w:r>
      <w:r w:rsidRPr="001C1D4B">
        <w:rPr>
          <w:rFonts w:ascii="Verdana" w:hAnsi="Verdana"/>
          <w:sz w:val="18"/>
          <w:szCs w:val="18"/>
        </w:rPr>
        <w:tab/>
      </w:r>
      <w:r w:rsidRPr="001C1D4B">
        <w:rPr>
          <w:rFonts w:ascii="Verdana" w:hAnsi="Verdana"/>
          <w:sz w:val="18"/>
          <w:szCs w:val="18"/>
        </w:rPr>
        <w:tab/>
        <w:t xml:space="preserve">                         ……………………………………………</w:t>
      </w:r>
    </w:p>
    <w:p w14:paraId="11E8E857" w14:textId="77777777" w:rsidR="00AA2A38" w:rsidRPr="001C1D4B" w:rsidRDefault="00AA2A38" w:rsidP="00675B75">
      <w:pPr>
        <w:keepNext/>
        <w:keepLines/>
        <w:ind w:right="-589"/>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1C1D4B">
        <w:rPr>
          <w:rFonts w:ascii="Verdana" w:hAnsi="Verdana"/>
          <w:sz w:val="18"/>
          <w:szCs w:val="18"/>
        </w:rPr>
        <w:tab/>
      </w:r>
      <w:r w:rsidRPr="001C1D4B">
        <w:rPr>
          <w:rFonts w:ascii="Verdana" w:hAnsi="Verdana"/>
          <w:sz w:val="18"/>
          <w:szCs w:val="18"/>
        </w:rPr>
        <w:tab/>
      </w:r>
      <w:r w:rsidRPr="001C1D4B">
        <w:rPr>
          <w:rFonts w:ascii="Verdana" w:hAnsi="Verdana"/>
          <w:sz w:val="18"/>
          <w:szCs w:val="18"/>
        </w:rPr>
        <w:tab/>
        <w:t xml:space="preserve">         </w:t>
      </w:r>
      <w:r w:rsidRPr="001C1D4B">
        <w:rPr>
          <w:rFonts w:ascii="Verdana" w:hAnsi="Verdana"/>
          <w:sz w:val="18"/>
          <w:szCs w:val="18"/>
        </w:rPr>
        <w:tab/>
      </w:r>
      <w:r w:rsidRPr="001C1D4B">
        <w:rPr>
          <w:rFonts w:ascii="Verdana" w:hAnsi="Verdana"/>
          <w:sz w:val="18"/>
          <w:szCs w:val="18"/>
        </w:rPr>
        <w:tab/>
      </w:r>
      <w:r>
        <w:rPr>
          <w:rFonts w:ascii="Verdana" w:hAnsi="Verdana"/>
          <w:sz w:val="18"/>
          <w:szCs w:val="18"/>
        </w:rPr>
        <w:t>P</w:t>
      </w:r>
      <w:r w:rsidRPr="001C1D4B">
        <w:rPr>
          <w:rFonts w:ascii="Verdana" w:hAnsi="Verdana"/>
          <w:sz w:val="18"/>
          <w:szCs w:val="18"/>
        </w:rPr>
        <w:t>odpis Wykonawcy</w:t>
      </w:r>
    </w:p>
    <w:p w14:paraId="2F26041C" w14:textId="77777777" w:rsidR="00AA2A38" w:rsidRDefault="00AA2A38" w:rsidP="00675B75">
      <w:pPr>
        <w:rPr>
          <w:rFonts w:ascii="Verdana" w:hAnsi="Verdana"/>
          <w:b/>
          <w:bCs/>
          <w:sz w:val="18"/>
          <w:szCs w:val="18"/>
        </w:rPr>
      </w:pPr>
      <w:r>
        <w:rPr>
          <w:rFonts w:ascii="Verdana" w:hAnsi="Verdana"/>
          <w:b/>
          <w:bCs/>
          <w:sz w:val="18"/>
          <w:szCs w:val="18"/>
        </w:rPr>
        <w:br w:type="page"/>
      </w:r>
    </w:p>
    <w:p w14:paraId="631582D1" w14:textId="185FE6B5" w:rsidR="00AA2A38" w:rsidRDefault="00AA2A38" w:rsidP="00675B75">
      <w:pPr>
        <w:pStyle w:val="Nagwek3"/>
        <w:keepLines/>
        <w:ind w:right="0"/>
        <w:jc w:val="left"/>
        <w:rPr>
          <w:color w:val="000000"/>
        </w:rPr>
      </w:pPr>
      <w:r>
        <w:rPr>
          <w:color w:val="000000"/>
          <w:shd w:val="clear" w:color="auto" w:fill="FFFFFF"/>
        </w:rPr>
        <w:lastRenderedPageBreak/>
        <w:t>AZP-260-TP-24/22</w:t>
      </w: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t>Załącznik nr 1D do SWZ</w:t>
      </w:r>
    </w:p>
    <w:p w14:paraId="4B488216" w14:textId="77777777" w:rsidR="00AA2A38" w:rsidRDefault="00AA2A38" w:rsidP="00675B75">
      <w:pPr>
        <w:keepNext/>
        <w:keepLines/>
        <w:pBdr>
          <w:top w:val="single" w:sz="4" w:space="1" w:color="000000"/>
          <w:left w:val="single" w:sz="4" w:space="4" w:color="000000"/>
          <w:bottom w:val="single" w:sz="4" w:space="1" w:color="000000"/>
          <w:right w:val="single" w:sz="4" w:space="4" w:color="000000"/>
        </w:pBdr>
        <w:shd w:val="clear" w:color="auto" w:fill="DEEAF6" w:themeFill="accent1" w:themeFillTint="33"/>
        <w:spacing w:line="240" w:lineRule="exact"/>
        <w:jc w:val="center"/>
        <w:rPr>
          <w:rFonts w:ascii="Verdana" w:hAnsi="Verdana"/>
          <w:b/>
          <w:color w:val="000000"/>
          <w:sz w:val="18"/>
          <w:szCs w:val="18"/>
        </w:rPr>
      </w:pPr>
    </w:p>
    <w:p w14:paraId="37B370FE" w14:textId="77777777" w:rsidR="00AA2A38" w:rsidRDefault="00AA2A38" w:rsidP="00675B75">
      <w:pPr>
        <w:keepNext/>
        <w:keepLines/>
        <w:pBdr>
          <w:top w:val="single" w:sz="4" w:space="1" w:color="000000"/>
          <w:left w:val="single" w:sz="4" w:space="4" w:color="000000"/>
          <w:bottom w:val="single" w:sz="4" w:space="1" w:color="000000"/>
          <w:right w:val="single" w:sz="4" w:space="4" w:color="000000"/>
        </w:pBdr>
        <w:shd w:val="clear" w:color="auto" w:fill="DEEAF6" w:themeFill="accent1" w:themeFillTint="33"/>
        <w:spacing w:line="240" w:lineRule="exact"/>
        <w:jc w:val="center"/>
        <w:rPr>
          <w:color w:val="000000"/>
        </w:rPr>
      </w:pPr>
      <w:r>
        <w:rPr>
          <w:rFonts w:ascii="Verdana" w:hAnsi="Verdana"/>
          <w:b/>
          <w:color w:val="000000"/>
          <w:sz w:val="18"/>
          <w:szCs w:val="18"/>
        </w:rPr>
        <w:t>FORMULARZ OFERTOWY</w:t>
      </w:r>
    </w:p>
    <w:p w14:paraId="7A02826F" w14:textId="77777777" w:rsidR="00AA2A38" w:rsidRDefault="00AA2A38" w:rsidP="00675B75">
      <w:pPr>
        <w:keepNext/>
        <w:keepLines/>
        <w:pBdr>
          <w:top w:val="single" w:sz="4" w:space="1" w:color="000000"/>
          <w:left w:val="single" w:sz="4" w:space="4" w:color="000000"/>
          <w:bottom w:val="single" w:sz="4" w:space="1" w:color="000000"/>
          <w:right w:val="single" w:sz="4" w:space="4" w:color="000000"/>
        </w:pBdr>
        <w:shd w:val="clear" w:color="auto" w:fill="DEEAF6" w:themeFill="accent1" w:themeFillTint="33"/>
        <w:spacing w:line="240" w:lineRule="exact"/>
        <w:jc w:val="center"/>
        <w:rPr>
          <w:rFonts w:ascii="Verdana" w:hAnsi="Verdana"/>
          <w:b/>
          <w:color w:val="000000"/>
          <w:sz w:val="18"/>
          <w:szCs w:val="18"/>
        </w:rPr>
      </w:pPr>
    </w:p>
    <w:p w14:paraId="4D52C513" w14:textId="77777777" w:rsidR="00AA2A38" w:rsidRDefault="00AA2A38" w:rsidP="00675B75">
      <w:pPr>
        <w:keepNext/>
        <w:keepLines/>
        <w:spacing w:line="240" w:lineRule="exact"/>
        <w:jc w:val="both"/>
        <w:rPr>
          <w:rFonts w:ascii="Verdana" w:hAnsi="Verdana"/>
          <w:b/>
          <w:bCs/>
          <w:color w:val="000000"/>
          <w:sz w:val="18"/>
          <w:szCs w:val="18"/>
        </w:rPr>
      </w:pPr>
    </w:p>
    <w:p w14:paraId="7B5F4157" w14:textId="77777777" w:rsidR="00AA2A38" w:rsidRDefault="00AA2A38" w:rsidP="00675B75">
      <w:pPr>
        <w:keepNext/>
        <w:keepLines/>
        <w:spacing w:line="240" w:lineRule="exact"/>
        <w:ind w:right="-589"/>
        <w:rPr>
          <w:color w:val="000000"/>
        </w:rPr>
      </w:pPr>
      <w:r>
        <w:rPr>
          <w:rFonts w:ascii="Verdana" w:hAnsi="Verdana"/>
          <w:color w:val="000000"/>
          <w:sz w:val="18"/>
          <w:szCs w:val="18"/>
        </w:rPr>
        <w:t xml:space="preserve">Zarejestrowana nazwa Wykonawcy: </w:t>
      </w:r>
    </w:p>
    <w:p w14:paraId="105AA5D6" w14:textId="77777777" w:rsidR="00AA2A38" w:rsidRDefault="00AA2A38" w:rsidP="00675B75">
      <w:pPr>
        <w:keepNext/>
        <w:keepLines/>
        <w:spacing w:line="240" w:lineRule="exact"/>
        <w:ind w:right="-589"/>
        <w:rPr>
          <w:rFonts w:ascii="Verdana" w:hAnsi="Verdana"/>
          <w:color w:val="000000"/>
          <w:sz w:val="18"/>
          <w:szCs w:val="18"/>
        </w:rPr>
      </w:pPr>
    </w:p>
    <w:p w14:paraId="0098C6B5" w14:textId="77777777" w:rsidR="00AA2A38" w:rsidRDefault="00AA2A38" w:rsidP="00675B75">
      <w:pPr>
        <w:keepNext/>
        <w:keepLines/>
        <w:spacing w:line="240" w:lineRule="exact"/>
        <w:ind w:right="-589"/>
        <w:rPr>
          <w:color w:val="000000"/>
        </w:rPr>
      </w:pPr>
      <w:r>
        <w:rPr>
          <w:rFonts w:ascii="Verdana" w:hAnsi="Verdana"/>
          <w:iCs/>
          <w:color w:val="000000"/>
          <w:sz w:val="18"/>
          <w:szCs w:val="18"/>
        </w:rPr>
        <w:t>………………………………………………………………....................................................................................</w:t>
      </w:r>
    </w:p>
    <w:p w14:paraId="000BB791" w14:textId="77777777" w:rsidR="00AA2A38" w:rsidRDefault="00AA2A38" w:rsidP="00675B75">
      <w:pPr>
        <w:keepNext/>
        <w:keepLines/>
        <w:spacing w:line="240" w:lineRule="exact"/>
        <w:ind w:right="-589"/>
        <w:rPr>
          <w:color w:val="000000"/>
        </w:rPr>
      </w:pPr>
      <w:r>
        <w:rPr>
          <w:rFonts w:ascii="Verdana" w:hAnsi="Verdana"/>
          <w:iCs/>
          <w:color w:val="000000"/>
          <w:sz w:val="18"/>
          <w:szCs w:val="18"/>
        </w:rPr>
        <w:t xml:space="preserve">Adres Wykonawcy: </w:t>
      </w:r>
    </w:p>
    <w:p w14:paraId="5C8DF6CA" w14:textId="77777777" w:rsidR="00AA2A38" w:rsidRDefault="00AA2A38" w:rsidP="00675B75">
      <w:pPr>
        <w:keepNext/>
        <w:keepLines/>
        <w:spacing w:line="240" w:lineRule="exact"/>
        <w:ind w:right="-589"/>
        <w:rPr>
          <w:rFonts w:ascii="Verdana" w:hAnsi="Verdana"/>
          <w:iCs/>
          <w:color w:val="000000"/>
          <w:sz w:val="18"/>
          <w:szCs w:val="18"/>
        </w:rPr>
      </w:pPr>
    </w:p>
    <w:p w14:paraId="4D4182CD" w14:textId="77777777" w:rsidR="00AA2A38" w:rsidRDefault="00AA2A38" w:rsidP="00675B75">
      <w:pPr>
        <w:keepNext/>
        <w:keepLines/>
        <w:spacing w:line="240" w:lineRule="exact"/>
        <w:ind w:right="-589"/>
        <w:rPr>
          <w:color w:val="000000"/>
        </w:rPr>
      </w:pPr>
      <w:r>
        <w:rPr>
          <w:rFonts w:ascii="Verdana" w:hAnsi="Verdana"/>
          <w:iCs/>
          <w:color w:val="000000"/>
          <w:sz w:val="18"/>
          <w:szCs w:val="18"/>
        </w:rPr>
        <w:t>………………………………………………………………....................................................................................</w:t>
      </w:r>
    </w:p>
    <w:p w14:paraId="6543D6E0" w14:textId="77777777" w:rsidR="00AA2A38" w:rsidRDefault="00AA2A38" w:rsidP="00675B75">
      <w:pPr>
        <w:keepNext/>
        <w:keepLines/>
        <w:spacing w:line="240" w:lineRule="exact"/>
        <w:ind w:right="-22"/>
        <w:jc w:val="both"/>
        <w:rPr>
          <w:color w:val="000000"/>
        </w:rPr>
      </w:pPr>
      <w:r>
        <w:rPr>
          <w:rFonts w:ascii="Verdana" w:hAnsi="Verdana"/>
          <w:iCs/>
          <w:color w:val="000000"/>
          <w:sz w:val="18"/>
          <w:szCs w:val="18"/>
        </w:rPr>
        <w:t>Nazwiska osób po stronie Wykonawcy uprawnionych do jego reprezentowania przy sporządzaniu niniejszej oferty:</w:t>
      </w:r>
    </w:p>
    <w:p w14:paraId="7697387F" w14:textId="77777777" w:rsidR="00AA2A38" w:rsidRDefault="00AA2A38" w:rsidP="00675B75">
      <w:pPr>
        <w:keepNext/>
        <w:keepLines/>
        <w:spacing w:line="240" w:lineRule="exact"/>
        <w:ind w:right="-589"/>
        <w:jc w:val="both"/>
        <w:rPr>
          <w:rFonts w:ascii="Verdana" w:hAnsi="Verdana"/>
          <w:iCs/>
          <w:color w:val="000000"/>
          <w:sz w:val="18"/>
          <w:szCs w:val="18"/>
          <w:lang w:val="de-DE"/>
        </w:rPr>
      </w:pPr>
    </w:p>
    <w:p w14:paraId="225F5A46" w14:textId="77777777" w:rsidR="00AA2A38" w:rsidRDefault="00AA2A38" w:rsidP="00675B75">
      <w:pPr>
        <w:keepNext/>
        <w:keepLines/>
        <w:spacing w:line="240" w:lineRule="exact"/>
        <w:ind w:right="-589"/>
        <w:rPr>
          <w:color w:val="000000"/>
        </w:rPr>
      </w:pPr>
      <w:r>
        <w:rPr>
          <w:rFonts w:ascii="Verdana" w:hAnsi="Verdana"/>
          <w:iCs/>
          <w:color w:val="000000"/>
          <w:sz w:val="18"/>
          <w:szCs w:val="18"/>
          <w:lang w:val="en-US"/>
        </w:rPr>
        <w:t>………………………………………………………………....................................................................................</w:t>
      </w:r>
    </w:p>
    <w:p w14:paraId="3F16E5E7" w14:textId="77777777" w:rsidR="00AA2A38" w:rsidRDefault="00AA2A38" w:rsidP="00675B75">
      <w:pPr>
        <w:keepNext/>
        <w:keepLines/>
        <w:spacing w:line="240" w:lineRule="exact"/>
        <w:ind w:right="-589"/>
        <w:jc w:val="both"/>
        <w:rPr>
          <w:rFonts w:ascii="Verdana" w:hAnsi="Verdana"/>
          <w:iCs/>
          <w:color w:val="000000"/>
          <w:sz w:val="18"/>
          <w:szCs w:val="18"/>
          <w:lang w:val="de-DE"/>
        </w:rPr>
      </w:pPr>
    </w:p>
    <w:p w14:paraId="6C7EAAC7" w14:textId="77777777" w:rsidR="00AA2A38" w:rsidRDefault="00AA2A38" w:rsidP="00675B75">
      <w:pPr>
        <w:keepNext/>
        <w:keepLines/>
        <w:spacing w:line="240" w:lineRule="exact"/>
        <w:ind w:right="-589"/>
        <w:rPr>
          <w:color w:val="000000"/>
        </w:rPr>
      </w:pPr>
      <w:r>
        <w:rPr>
          <w:rFonts w:ascii="Verdana" w:hAnsi="Verdana"/>
          <w:iCs/>
          <w:color w:val="000000"/>
          <w:sz w:val="18"/>
          <w:szCs w:val="18"/>
          <w:lang w:val="de-DE"/>
        </w:rPr>
        <w:t xml:space="preserve">NIP .................................   </w:t>
      </w:r>
      <w:proofErr w:type="spellStart"/>
      <w:r>
        <w:rPr>
          <w:rFonts w:ascii="Verdana" w:hAnsi="Verdana"/>
          <w:iCs/>
          <w:color w:val="000000"/>
          <w:sz w:val="18"/>
          <w:szCs w:val="18"/>
          <w:lang w:val="de-DE"/>
        </w:rPr>
        <w:t>Regon</w:t>
      </w:r>
      <w:proofErr w:type="spellEnd"/>
      <w:r>
        <w:rPr>
          <w:rFonts w:ascii="Verdana" w:hAnsi="Verdana"/>
          <w:iCs/>
          <w:color w:val="000000"/>
          <w:sz w:val="18"/>
          <w:szCs w:val="18"/>
          <w:lang w:val="de-DE"/>
        </w:rPr>
        <w:t xml:space="preserve"> ......................................   Tel ........................................</w:t>
      </w:r>
    </w:p>
    <w:p w14:paraId="526A88A8" w14:textId="77777777" w:rsidR="00AA2A38" w:rsidRDefault="00AA2A38" w:rsidP="00675B75">
      <w:pPr>
        <w:pStyle w:val="Akapitzlist"/>
        <w:keepNext/>
        <w:keepLines/>
        <w:spacing w:line="240" w:lineRule="exact"/>
        <w:ind w:left="0" w:right="-589"/>
        <w:rPr>
          <w:rFonts w:ascii="Verdana" w:hAnsi="Verdana"/>
          <w:iCs/>
          <w:color w:val="000000"/>
          <w:sz w:val="18"/>
          <w:szCs w:val="18"/>
          <w:lang w:val="de-DE"/>
        </w:rPr>
      </w:pPr>
    </w:p>
    <w:p w14:paraId="5C097251" w14:textId="77777777" w:rsidR="00AA2A38" w:rsidRDefault="00AA2A38" w:rsidP="00675B75">
      <w:pPr>
        <w:keepNext/>
        <w:keepLines/>
        <w:spacing w:after="60" w:line="240" w:lineRule="exact"/>
        <w:ind w:right="-589"/>
        <w:rPr>
          <w:rFonts w:ascii="Verdana" w:hAnsi="Verdana"/>
          <w:sz w:val="18"/>
          <w:szCs w:val="18"/>
        </w:rPr>
      </w:pPr>
      <w:r>
        <w:rPr>
          <w:rFonts w:ascii="Verdana" w:hAnsi="Verdana"/>
          <w:iCs/>
          <w:sz w:val="18"/>
          <w:szCs w:val="18"/>
          <w:lang w:val="de-DE"/>
        </w:rPr>
        <w:t xml:space="preserve">Fax ...............................   </w:t>
      </w:r>
      <w:proofErr w:type="spellStart"/>
      <w:r>
        <w:rPr>
          <w:rFonts w:ascii="Verdana" w:hAnsi="Verdana"/>
          <w:iCs/>
          <w:sz w:val="18"/>
          <w:szCs w:val="18"/>
          <w:lang w:val="de-DE"/>
        </w:rPr>
        <w:t>E-ma</w:t>
      </w:r>
      <w:r>
        <w:rPr>
          <w:rFonts w:ascii="Verdana" w:hAnsi="Verdana"/>
          <w:sz w:val="18"/>
          <w:szCs w:val="18"/>
          <w:lang w:val="de-DE"/>
        </w:rPr>
        <w:t>il</w:t>
      </w:r>
      <w:proofErr w:type="spellEnd"/>
      <w:r>
        <w:rPr>
          <w:rFonts w:ascii="Verdana" w:hAnsi="Verdana"/>
          <w:sz w:val="18"/>
          <w:szCs w:val="18"/>
          <w:lang w:val="de-DE"/>
        </w:rPr>
        <w:t xml:space="preserve"> ….....................................   </w:t>
      </w:r>
      <w:r>
        <w:rPr>
          <w:rFonts w:ascii="Verdana" w:hAnsi="Verdana"/>
          <w:sz w:val="18"/>
          <w:szCs w:val="18"/>
        </w:rPr>
        <w:t>www ......................................</w:t>
      </w:r>
    </w:p>
    <w:p w14:paraId="71736CBB" w14:textId="77777777" w:rsidR="00AA2A38" w:rsidRDefault="00AA2A38" w:rsidP="00675B75">
      <w:pPr>
        <w:keepNext/>
        <w:keepLines/>
        <w:spacing w:line="240" w:lineRule="exact"/>
        <w:ind w:right="-589"/>
        <w:jc w:val="both"/>
        <w:rPr>
          <w:rFonts w:ascii="Verdana" w:hAnsi="Verdana"/>
          <w:b/>
          <w:bCs/>
          <w:sz w:val="18"/>
          <w:szCs w:val="18"/>
        </w:rPr>
      </w:pPr>
    </w:p>
    <w:p w14:paraId="741F43EE" w14:textId="77777777" w:rsidR="00AA2A38" w:rsidRDefault="00AA2A38" w:rsidP="00675B75">
      <w:pPr>
        <w:keepNext/>
        <w:keepLines/>
        <w:spacing w:after="60"/>
        <w:ind w:right="-589"/>
        <w:jc w:val="both"/>
        <w:rPr>
          <w:rFonts w:ascii="Verdana" w:hAnsi="Verdana"/>
          <w:sz w:val="18"/>
          <w:szCs w:val="18"/>
        </w:rPr>
      </w:pPr>
      <w:r>
        <w:rPr>
          <w:rFonts w:ascii="Verdana" w:hAnsi="Verdana"/>
          <w:sz w:val="18"/>
          <w:szCs w:val="18"/>
        </w:rPr>
        <w:t>Oferujemy wykonanie przedmiotu zamówienia na następujących warunkach:</w:t>
      </w:r>
    </w:p>
    <w:tbl>
      <w:tblPr>
        <w:tblW w:w="9526" w:type="dxa"/>
        <w:tblInd w:w="108" w:type="dxa"/>
        <w:tblLayout w:type="fixed"/>
        <w:tblLook w:val="0000" w:firstRow="0" w:lastRow="0" w:firstColumn="0" w:lastColumn="0" w:noHBand="0" w:noVBand="0"/>
      </w:tblPr>
      <w:tblGrid>
        <w:gridCol w:w="454"/>
        <w:gridCol w:w="3402"/>
        <w:gridCol w:w="993"/>
        <w:gridCol w:w="1275"/>
        <w:gridCol w:w="1134"/>
        <w:gridCol w:w="851"/>
        <w:gridCol w:w="1417"/>
      </w:tblGrid>
      <w:tr w:rsidR="00AA2A38" w:rsidRPr="000D5040" w14:paraId="216C7F64" w14:textId="77777777" w:rsidTr="00AA2A38">
        <w:trPr>
          <w:cantSplit/>
          <w:trHeight w:hRule="exact" w:val="1322"/>
        </w:trPr>
        <w:tc>
          <w:tcPr>
            <w:tcW w:w="454" w:type="dxa"/>
            <w:tcBorders>
              <w:top w:val="single" w:sz="4" w:space="0" w:color="000000"/>
              <w:left w:val="single" w:sz="4" w:space="0" w:color="000000"/>
              <w:bottom w:val="single" w:sz="4" w:space="0" w:color="auto"/>
            </w:tcBorders>
          </w:tcPr>
          <w:p w14:paraId="70203389" w14:textId="77777777" w:rsidR="00AA2A38" w:rsidRPr="000D5040" w:rsidRDefault="00AA2A38" w:rsidP="00675B75">
            <w:pPr>
              <w:keepNext/>
              <w:keepLines/>
              <w:tabs>
                <w:tab w:val="left" w:pos="0"/>
              </w:tabs>
              <w:snapToGrid w:val="0"/>
              <w:ind w:right="-108"/>
              <w:rPr>
                <w:rFonts w:ascii="Verdana" w:hAnsi="Verdana"/>
                <w:color w:val="000000" w:themeColor="text1"/>
                <w:sz w:val="18"/>
                <w:szCs w:val="18"/>
              </w:rPr>
            </w:pPr>
            <w:r w:rsidRPr="000D5040">
              <w:rPr>
                <w:rFonts w:ascii="Verdana" w:hAnsi="Verdana"/>
                <w:color w:val="000000" w:themeColor="text1"/>
                <w:sz w:val="18"/>
                <w:szCs w:val="18"/>
              </w:rPr>
              <w:t>Lp.</w:t>
            </w:r>
          </w:p>
        </w:tc>
        <w:tc>
          <w:tcPr>
            <w:tcW w:w="3402" w:type="dxa"/>
            <w:tcBorders>
              <w:top w:val="single" w:sz="4" w:space="0" w:color="000000"/>
              <w:left w:val="single" w:sz="4" w:space="0" w:color="000000"/>
              <w:bottom w:val="single" w:sz="4" w:space="0" w:color="auto"/>
              <w:right w:val="single" w:sz="4" w:space="0" w:color="auto"/>
            </w:tcBorders>
          </w:tcPr>
          <w:p w14:paraId="1E66145E" w14:textId="77777777" w:rsidR="00AA2A38" w:rsidRPr="000D5040" w:rsidRDefault="00AA2A38" w:rsidP="00675B75">
            <w:pPr>
              <w:keepNext/>
              <w:keepLines/>
              <w:tabs>
                <w:tab w:val="left" w:pos="72"/>
                <w:tab w:val="left" w:pos="9072"/>
              </w:tabs>
              <w:snapToGrid w:val="0"/>
              <w:ind w:right="-23"/>
              <w:jc w:val="center"/>
              <w:outlineLvl w:val="2"/>
              <w:rPr>
                <w:rFonts w:ascii="Verdana" w:hAnsi="Verdana"/>
                <w:color w:val="000000" w:themeColor="text1"/>
                <w:sz w:val="18"/>
                <w:szCs w:val="18"/>
              </w:rPr>
            </w:pPr>
            <w:r w:rsidRPr="000D5040">
              <w:rPr>
                <w:rFonts w:ascii="Verdana" w:hAnsi="Verdana"/>
                <w:color w:val="000000" w:themeColor="text1"/>
                <w:sz w:val="18"/>
                <w:szCs w:val="18"/>
              </w:rPr>
              <w:t>Nazwa przedmiotu zamówienia</w:t>
            </w:r>
          </w:p>
          <w:p w14:paraId="4D282EE4" w14:textId="77777777" w:rsidR="00AA2A38" w:rsidRPr="000D5040" w:rsidRDefault="00AA2A38" w:rsidP="00675B75">
            <w:pPr>
              <w:keepNext/>
              <w:keepLines/>
              <w:tabs>
                <w:tab w:val="left" w:pos="72"/>
                <w:tab w:val="left" w:pos="9072"/>
              </w:tabs>
              <w:snapToGrid w:val="0"/>
              <w:ind w:right="-23"/>
              <w:jc w:val="center"/>
              <w:outlineLvl w:val="2"/>
              <w:rPr>
                <w:rFonts w:ascii="Verdana" w:hAnsi="Verdana"/>
                <w:bCs/>
                <w:color w:val="000000" w:themeColor="text1"/>
                <w:sz w:val="18"/>
                <w:szCs w:val="18"/>
              </w:rPr>
            </w:pPr>
          </w:p>
        </w:tc>
        <w:tc>
          <w:tcPr>
            <w:tcW w:w="993" w:type="dxa"/>
            <w:tcBorders>
              <w:top w:val="single" w:sz="4" w:space="0" w:color="000000"/>
              <w:left w:val="single" w:sz="4" w:space="0" w:color="000000"/>
              <w:bottom w:val="single" w:sz="4" w:space="0" w:color="auto"/>
              <w:right w:val="single" w:sz="4" w:space="0" w:color="auto"/>
            </w:tcBorders>
          </w:tcPr>
          <w:p w14:paraId="199BCB61" w14:textId="77777777" w:rsidR="00AA2A38" w:rsidRPr="000D5040" w:rsidRDefault="00AA2A38" w:rsidP="00675B75">
            <w:pPr>
              <w:keepNext/>
              <w:keepLines/>
              <w:tabs>
                <w:tab w:val="left" w:pos="72"/>
                <w:tab w:val="left" w:pos="9072"/>
              </w:tabs>
              <w:snapToGrid w:val="0"/>
              <w:ind w:right="-23"/>
              <w:jc w:val="center"/>
              <w:outlineLvl w:val="2"/>
              <w:rPr>
                <w:rFonts w:ascii="Verdana" w:hAnsi="Verdana"/>
                <w:bCs/>
                <w:color w:val="000000" w:themeColor="text1"/>
                <w:sz w:val="18"/>
                <w:szCs w:val="18"/>
              </w:rPr>
            </w:pPr>
            <w:r w:rsidRPr="000D5040">
              <w:rPr>
                <w:rFonts w:ascii="Verdana" w:hAnsi="Verdana"/>
                <w:bCs/>
                <w:color w:val="000000" w:themeColor="text1"/>
                <w:sz w:val="18"/>
                <w:szCs w:val="18"/>
              </w:rPr>
              <w:t xml:space="preserve">Cena netto PLN za 1 osobę szkoloną </w:t>
            </w:r>
          </w:p>
        </w:tc>
        <w:tc>
          <w:tcPr>
            <w:tcW w:w="1275" w:type="dxa"/>
            <w:tcBorders>
              <w:top w:val="single" w:sz="4" w:space="0" w:color="000000"/>
              <w:left w:val="single" w:sz="4" w:space="0" w:color="auto"/>
              <w:bottom w:val="single" w:sz="4" w:space="0" w:color="auto"/>
            </w:tcBorders>
          </w:tcPr>
          <w:p w14:paraId="08D606F5" w14:textId="77777777" w:rsidR="00AA2A38" w:rsidRPr="000D5040" w:rsidRDefault="00AA2A38" w:rsidP="00675B75">
            <w:pPr>
              <w:keepNext/>
              <w:keepLines/>
              <w:tabs>
                <w:tab w:val="left" w:pos="72"/>
                <w:tab w:val="left" w:pos="9072"/>
              </w:tabs>
              <w:snapToGrid w:val="0"/>
              <w:ind w:right="-23"/>
              <w:jc w:val="center"/>
              <w:outlineLvl w:val="2"/>
              <w:rPr>
                <w:rFonts w:ascii="Verdana" w:hAnsi="Verdana"/>
                <w:bCs/>
                <w:color w:val="000000" w:themeColor="text1"/>
                <w:sz w:val="18"/>
                <w:szCs w:val="18"/>
              </w:rPr>
            </w:pPr>
            <w:r w:rsidRPr="000D5040">
              <w:rPr>
                <w:rFonts w:ascii="Verdana" w:hAnsi="Verdana"/>
                <w:bCs/>
                <w:color w:val="000000" w:themeColor="text1"/>
                <w:sz w:val="18"/>
                <w:szCs w:val="18"/>
              </w:rPr>
              <w:t xml:space="preserve">Maksymalna ilość osób szkolonych </w:t>
            </w:r>
          </w:p>
        </w:tc>
        <w:tc>
          <w:tcPr>
            <w:tcW w:w="1134" w:type="dxa"/>
            <w:tcBorders>
              <w:top w:val="single" w:sz="4" w:space="0" w:color="000000"/>
              <w:left w:val="single" w:sz="4" w:space="0" w:color="000000"/>
              <w:bottom w:val="single" w:sz="4" w:space="0" w:color="000000"/>
              <w:right w:val="single" w:sz="4" w:space="0" w:color="auto"/>
            </w:tcBorders>
          </w:tcPr>
          <w:p w14:paraId="15D599C2" w14:textId="77777777" w:rsidR="00AA2A38" w:rsidRPr="000D5040" w:rsidRDefault="00AA2A38" w:rsidP="00675B75">
            <w:pPr>
              <w:keepNext/>
              <w:keepLines/>
              <w:tabs>
                <w:tab w:val="left" w:pos="72"/>
                <w:tab w:val="left" w:pos="9072"/>
              </w:tabs>
              <w:snapToGrid w:val="0"/>
              <w:ind w:right="-23"/>
              <w:rPr>
                <w:rFonts w:ascii="Verdana" w:hAnsi="Verdana"/>
                <w:color w:val="000000" w:themeColor="text1"/>
                <w:sz w:val="18"/>
                <w:szCs w:val="20"/>
              </w:rPr>
            </w:pPr>
            <w:r w:rsidRPr="000D5040">
              <w:rPr>
                <w:rFonts w:ascii="Verdana" w:hAnsi="Verdana"/>
                <w:color w:val="000000" w:themeColor="text1"/>
                <w:sz w:val="18"/>
                <w:szCs w:val="20"/>
              </w:rPr>
              <w:t xml:space="preserve">Wartość  </w:t>
            </w:r>
          </w:p>
          <w:p w14:paraId="3E785628" w14:textId="77777777" w:rsidR="00AA2A38" w:rsidRPr="000D5040" w:rsidRDefault="00AA2A38" w:rsidP="00675B75">
            <w:pPr>
              <w:keepNext/>
              <w:keepLines/>
              <w:tabs>
                <w:tab w:val="left" w:pos="72"/>
                <w:tab w:val="left" w:pos="9072"/>
              </w:tabs>
              <w:snapToGrid w:val="0"/>
              <w:ind w:right="-23"/>
              <w:rPr>
                <w:rFonts w:ascii="Verdana" w:hAnsi="Verdana"/>
                <w:color w:val="000000" w:themeColor="text1"/>
                <w:sz w:val="18"/>
                <w:szCs w:val="20"/>
              </w:rPr>
            </w:pPr>
            <w:r w:rsidRPr="000D5040">
              <w:rPr>
                <w:rFonts w:ascii="Verdana" w:hAnsi="Verdana"/>
                <w:color w:val="000000" w:themeColor="text1"/>
                <w:sz w:val="18"/>
                <w:szCs w:val="20"/>
              </w:rPr>
              <w:t>netto PLN</w:t>
            </w:r>
          </w:p>
        </w:tc>
        <w:tc>
          <w:tcPr>
            <w:tcW w:w="851" w:type="dxa"/>
            <w:tcBorders>
              <w:top w:val="single" w:sz="4" w:space="0" w:color="000000"/>
              <w:left w:val="single" w:sz="4" w:space="0" w:color="auto"/>
              <w:bottom w:val="single" w:sz="4" w:space="0" w:color="000000"/>
            </w:tcBorders>
          </w:tcPr>
          <w:p w14:paraId="298E1C97" w14:textId="77777777" w:rsidR="00AA2A38" w:rsidRPr="000D5040" w:rsidRDefault="00AA2A38" w:rsidP="00675B75">
            <w:pPr>
              <w:keepNext/>
              <w:keepLines/>
              <w:ind w:left="-28" w:right="-23"/>
              <w:jc w:val="center"/>
              <w:rPr>
                <w:rFonts w:ascii="Verdana" w:hAnsi="Verdana" w:cs="Arial"/>
                <w:color w:val="000000" w:themeColor="text1"/>
                <w:sz w:val="18"/>
                <w:szCs w:val="20"/>
              </w:rPr>
            </w:pPr>
            <w:r w:rsidRPr="000D5040">
              <w:rPr>
                <w:rFonts w:ascii="Verdana" w:hAnsi="Verdana" w:cs="Arial"/>
                <w:color w:val="000000" w:themeColor="text1"/>
                <w:sz w:val="18"/>
                <w:szCs w:val="20"/>
              </w:rPr>
              <w:t>Stawka</w:t>
            </w:r>
          </w:p>
          <w:p w14:paraId="4BEBA173" w14:textId="77777777" w:rsidR="00AA2A38" w:rsidRPr="000D5040" w:rsidRDefault="00AA2A38" w:rsidP="00675B75">
            <w:pPr>
              <w:keepNext/>
              <w:keepLines/>
              <w:ind w:left="-28" w:right="-23"/>
              <w:jc w:val="center"/>
              <w:rPr>
                <w:rFonts w:ascii="Verdana" w:hAnsi="Verdana" w:cs="Arial"/>
                <w:color w:val="000000" w:themeColor="text1"/>
                <w:sz w:val="18"/>
                <w:szCs w:val="20"/>
              </w:rPr>
            </w:pPr>
            <w:r w:rsidRPr="000D5040">
              <w:rPr>
                <w:rFonts w:ascii="Verdana" w:hAnsi="Verdana" w:cs="Arial"/>
                <w:color w:val="000000" w:themeColor="text1"/>
                <w:sz w:val="18"/>
                <w:szCs w:val="20"/>
              </w:rPr>
              <w:t>VAT</w:t>
            </w:r>
          </w:p>
          <w:p w14:paraId="299D9564" w14:textId="77777777" w:rsidR="00AA2A38" w:rsidRPr="000D5040" w:rsidRDefault="00AA2A38" w:rsidP="00675B75">
            <w:pPr>
              <w:keepNext/>
              <w:keepLines/>
              <w:ind w:left="-126" w:right="-23"/>
              <w:jc w:val="center"/>
              <w:rPr>
                <w:rFonts w:ascii="Verdana" w:hAnsi="Verdana" w:cs="Arial"/>
                <w:color w:val="000000" w:themeColor="text1"/>
                <w:sz w:val="18"/>
                <w:szCs w:val="20"/>
              </w:rPr>
            </w:pPr>
          </w:p>
          <w:p w14:paraId="1D78E44A" w14:textId="77777777" w:rsidR="00AA2A38" w:rsidRPr="000D5040" w:rsidRDefault="00AA2A38" w:rsidP="00675B75">
            <w:pPr>
              <w:keepNext/>
              <w:keepLines/>
              <w:ind w:left="-126" w:right="-23"/>
              <w:jc w:val="center"/>
              <w:rPr>
                <w:rFonts w:ascii="Verdana" w:hAnsi="Verdana" w:cs="Arial"/>
                <w:color w:val="000000" w:themeColor="text1"/>
                <w:sz w:val="18"/>
                <w:szCs w:val="20"/>
              </w:rPr>
            </w:pPr>
          </w:p>
          <w:p w14:paraId="41DA9EE2" w14:textId="77777777" w:rsidR="00AA2A38" w:rsidRPr="000D5040" w:rsidRDefault="00AA2A38" w:rsidP="00675B75">
            <w:pPr>
              <w:keepNext/>
              <w:keepLines/>
              <w:ind w:left="-126" w:right="-23"/>
              <w:jc w:val="center"/>
              <w:rPr>
                <w:rFonts w:ascii="Verdana" w:hAnsi="Verdana" w:cs="Arial"/>
                <w:color w:val="000000" w:themeColor="text1"/>
                <w:sz w:val="18"/>
                <w:szCs w:val="20"/>
              </w:rPr>
            </w:pPr>
          </w:p>
          <w:p w14:paraId="7B0E202F" w14:textId="77777777" w:rsidR="00AA2A38" w:rsidRPr="000D5040" w:rsidRDefault="00AA2A38" w:rsidP="00675B75">
            <w:pPr>
              <w:keepNext/>
              <w:keepLines/>
              <w:tabs>
                <w:tab w:val="left" w:pos="72"/>
                <w:tab w:val="left" w:pos="9072"/>
              </w:tabs>
              <w:snapToGrid w:val="0"/>
              <w:ind w:right="-23"/>
              <w:rPr>
                <w:rFonts w:ascii="Verdana" w:hAnsi="Verdana"/>
                <w:color w:val="000000" w:themeColor="text1"/>
                <w:sz w:val="18"/>
                <w:szCs w:val="20"/>
              </w:rPr>
            </w:pPr>
          </w:p>
        </w:tc>
        <w:tc>
          <w:tcPr>
            <w:tcW w:w="1417" w:type="dxa"/>
            <w:tcBorders>
              <w:top w:val="single" w:sz="4" w:space="0" w:color="000000"/>
              <w:left w:val="single" w:sz="4" w:space="0" w:color="000000"/>
              <w:bottom w:val="single" w:sz="4" w:space="0" w:color="000000"/>
              <w:right w:val="single" w:sz="4" w:space="0" w:color="000000"/>
            </w:tcBorders>
          </w:tcPr>
          <w:p w14:paraId="67F5B457" w14:textId="77777777" w:rsidR="00AA2A38" w:rsidRPr="000D5040" w:rsidRDefault="00AA2A38" w:rsidP="00675B75">
            <w:pPr>
              <w:keepNext/>
              <w:keepLines/>
              <w:snapToGrid w:val="0"/>
              <w:ind w:right="-23"/>
              <w:rPr>
                <w:rFonts w:ascii="Verdana" w:hAnsi="Verdana"/>
                <w:color w:val="000000" w:themeColor="text1"/>
                <w:sz w:val="18"/>
                <w:szCs w:val="20"/>
              </w:rPr>
            </w:pPr>
            <w:r w:rsidRPr="000D5040">
              <w:rPr>
                <w:rFonts w:ascii="Verdana" w:hAnsi="Verdana"/>
                <w:color w:val="000000" w:themeColor="text1"/>
                <w:sz w:val="18"/>
                <w:szCs w:val="20"/>
              </w:rPr>
              <w:t xml:space="preserve">Wartość </w:t>
            </w:r>
          </w:p>
          <w:p w14:paraId="581464D1" w14:textId="77777777" w:rsidR="00AA2A38" w:rsidRPr="000D5040" w:rsidRDefault="00AA2A38" w:rsidP="00675B75">
            <w:pPr>
              <w:keepNext/>
              <w:keepLines/>
              <w:snapToGrid w:val="0"/>
              <w:ind w:right="-23"/>
              <w:rPr>
                <w:rFonts w:ascii="Verdana" w:hAnsi="Verdana"/>
                <w:color w:val="000000" w:themeColor="text1"/>
                <w:sz w:val="18"/>
                <w:szCs w:val="20"/>
              </w:rPr>
            </w:pPr>
            <w:r w:rsidRPr="000D5040">
              <w:rPr>
                <w:rFonts w:ascii="Verdana" w:hAnsi="Verdana"/>
                <w:color w:val="000000" w:themeColor="text1"/>
                <w:sz w:val="18"/>
                <w:szCs w:val="20"/>
              </w:rPr>
              <w:t xml:space="preserve">brutto PLN </w:t>
            </w:r>
          </w:p>
        </w:tc>
      </w:tr>
      <w:tr w:rsidR="00AA2A38" w:rsidRPr="000D5040" w14:paraId="2D161901" w14:textId="77777777" w:rsidTr="00AA2A38">
        <w:trPr>
          <w:cantSplit/>
          <w:trHeight w:hRule="exact" w:val="2721"/>
        </w:trPr>
        <w:tc>
          <w:tcPr>
            <w:tcW w:w="454" w:type="dxa"/>
            <w:tcBorders>
              <w:top w:val="single" w:sz="4" w:space="0" w:color="000000"/>
              <w:left w:val="single" w:sz="4" w:space="0" w:color="000000"/>
              <w:bottom w:val="single" w:sz="4" w:space="0" w:color="auto"/>
            </w:tcBorders>
          </w:tcPr>
          <w:p w14:paraId="5A5FF485" w14:textId="77777777" w:rsidR="00AA2A38" w:rsidRPr="000D5040" w:rsidRDefault="00AA2A38" w:rsidP="00675B75">
            <w:pPr>
              <w:keepNext/>
              <w:keepLines/>
              <w:snapToGrid w:val="0"/>
              <w:ind w:right="-24"/>
              <w:rPr>
                <w:rFonts w:ascii="Verdana" w:hAnsi="Verdana"/>
                <w:color w:val="000000" w:themeColor="text1"/>
                <w:sz w:val="18"/>
                <w:szCs w:val="18"/>
              </w:rPr>
            </w:pPr>
            <w:r w:rsidRPr="000D5040">
              <w:rPr>
                <w:rFonts w:ascii="Verdana" w:hAnsi="Verdana"/>
                <w:color w:val="000000" w:themeColor="text1"/>
                <w:sz w:val="18"/>
                <w:szCs w:val="18"/>
              </w:rPr>
              <w:t>1</w:t>
            </w:r>
          </w:p>
        </w:tc>
        <w:tc>
          <w:tcPr>
            <w:tcW w:w="3402" w:type="dxa"/>
            <w:tcBorders>
              <w:top w:val="single" w:sz="4" w:space="0" w:color="000000"/>
              <w:left w:val="single" w:sz="4" w:space="0" w:color="000000"/>
              <w:bottom w:val="single" w:sz="4" w:space="0" w:color="auto"/>
              <w:right w:val="single" w:sz="4" w:space="0" w:color="auto"/>
            </w:tcBorders>
          </w:tcPr>
          <w:p w14:paraId="2E348050" w14:textId="12A74A8B" w:rsidR="00AA2A38" w:rsidRPr="000D5040" w:rsidRDefault="00AA2A38" w:rsidP="00675B75">
            <w:pPr>
              <w:keepNext/>
              <w:keepLines/>
              <w:jc w:val="both"/>
              <w:rPr>
                <w:rFonts w:ascii="Verdana" w:hAnsi="Verdana"/>
                <w:sz w:val="18"/>
                <w:szCs w:val="18"/>
              </w:rPr>
            </w:pPr>
            <w:r w:rsidRPr="000D5040">
              <w:rPr>
                <w:rFonts w:ascii="Verdana" w:hAnsi="Verdana"/>
                <w:sz w:val="18"/>
                <w:szCs w:val="18"/>
              </w:rPr>
              <w:t xml:space="preserve">Część </w:t>
            </w:r>
            <w:r>
              <w:rPr>
                <w:rFonts w:ascii="Verdana" w:hAnsi="Verdana"/>
                <w:sz w:val="18"/>
                <w:szCs w:val="18"/>
              </w:rPr>
              <w:t>D</w:t>
            </w:r>
            <w:r w:rsidRPr="000D5040">
              <w:rPr>
                <w:rFonts w:ascii="Verdana" w:hAnsi="Verdana"/>
                <w:sz w:val="18"/>
                <w:szCs w:val="18"/>
              </w:rPr>
              <w:t xml:space="preserve"> - </w:t>
            </w:r>
            <w:r w:rsidRPr="003B4DF4">
              <w:rPr>
                <w:rFonts w:ascii="Verdana" w:hAnsi="Verdana"/>
                <w:sz w:val="18"/>
                <w:szCs w:val="18"/>
              </w:rPr>
              <w:t>Świadczenie usługi szkoleniowej o tematyce:</w:t>
            </w:r>
            <w:r>
              <w:rPr>
                <w:rFonts w:ascii="Verdana" w:hAnsi="Verdana"/>
                <w:sz w:val="18"/>
                <w:szCs w:val="18"/>
              </w:rPr>
              <w:t xml:space="preserve"> </w:t>
            </w:r>
            <w:r w:rsidRPr="00184EF5">
              <w:rPr>
                <w:rFonts w:ascii="Verdana" w:hAnsi="Verdana"/>
                <w:sz w:val="18"/>
                <w:szCs w:val="18"/>
              </w:rPr>
              <w:t>Microsoft Excel i Microsoft Word (na trzech poziomach zaawansowania)</w:t>
            </w:r>
          </w:p>
          <w:p w14:paraId="2F2B496A" w14:textId="77777777" w:rsidR="00AA2A38" w:rsidRPr="000D5040" w:rsidRDefault="00AA2A38" w:rsidP="00675B75">
            <w:pPr>
              <w:keepNext/>
              <w:keepLines/>
              <w:jc w:val="both"/>
              <w:rPr>
                <w:rFonts w:ascii="Verdana" w:hAnsi="Verdana"/>
                <w:bCs/>
                <w:sz w:val="18"/>
                <w:szCs w:val="18"/>
              </w:rPr>
            </w:pPr>
          </w:p>
        </w:tc>
        <w:tc>
          <w:tcPr>
            <w:tcW w:w="993" w:type="dxa"/>
            <w:tcBorders>
              <w:top w:val="single" w:sz="4" w:space="0" w:color="000000"/>
              <w:left w:val="single" w:sz="4" w:space="0" w:color="000000"/>
              <w:bottom w:val="single" w:sz="4" w:space="0" w:color="auto"/>
              <w:right w:val="single" w:sz="4" w:space="0" w:color="auto"/>
            </w:tcBorders>
          </w:tcPr>
          <w:p w14:paraId="2AAC44DF" w14:textId="77777777" w:rsidR="00AA2A38" w:rsidRPr="000D5040" w:rsidRDefault="00AA2A38" w:rsidP="00675B75">
            <w:pPr>
              <w:keepNext/>
              <w:keepLines/>
              <w:ind w:right="-24"/>
              <w:jc w:val="both"/>
              <w:rPr>
                <w:rFonts w:ascii="Verdana" w:hAnsi="Verdana"/>
                <w:color w:val="000000" w:themeColor="text1"/>
                <w:sz w:val="18"/>
                <w:szCs w:val="18"/>
              </w:rPr>
            </w:pPr>
          </w:p>
        </w:tc>
        <w:tc>
          <w:tcPr>
            <w:tcW w:w="1275" w:type="dxa"/>
            <w:tcBorders>
              <w:top w:val="single" w:sz="4" w:space="0" w:color="000000"/>
              <w:left w:val="single" w:sz="4" w:space="0" w:color="auto"/>
              <w:bottom w:val="single" w:sz="4" w:space="0" w:color="auto"/>
            </w:tcBorders>
          </w:tcPr>
          <w:p w14:paraId="2DDADEED" w14:textId="6D38C212" w:rsidR="00AA2A38" w:rsidRPr="000D5040" w:rsidRDefault="00AA2A38" w:rsidP="00675B75">
            <w:pPr>
              <w:keepNext/>
              <w:keepLines/>
              <w:ind w:right="-24"/>
              <w:jc w:val="center"/>
              <w:rPr>
                <w:rFonts w:ascii="Verdana" w:hAnsi="Verdana"/>
                <w:b/>
                <w:color w:val="000000" w:themeColor="text1"/>
                <w:sz w:val="18"/>
                <w:szCs w:val="18"/>
              </w:rPr>
            </w:pPr>
            <w:r>
              <w:rPr>
                <w:rFonts w:ascii="Verdana" w:hAnsi="Verdana"/>
                <w:b/>
                <w:color w:val="000000" w:themeColor="text1"/>
                <w:sz w:val="18"/>
                <w:szCs w:val="18"/>
              </w:rPr>
              <w:t>80</w:t>
            </w:r>
          </w:p>
        </w:tc>
        <w:tc>
          <w:tcPr>
            <w:tcW w:w="1134" w:type="dxa"/>
            <w:tcBorders>
              <w:top w:val="single" w:sz="4" w:space="0" w:color="000000"/>
              <w:left w:val="single" w:sz="4" w:space="0" w:color="000000"/>
              <w:bottom w:val="single" w:sz="4" w:space="0" w:color="000000"/>
              <w:right w:val="single" w:sz="4" w:space="0" w:color="auto"/>
            </w:tcBorders>
          </w:tcPr>
          <w:p w14:paraId="40A7019D" w14:textId="77777777" w:rsidR="00AA2A38" w:rsidRPr="000D5040" w:rsidRDefault="00AA2A38" w:rsidP="00675B75">
            <w:pPr>
              <w:keepNext/>
              <w:keepLines/>
              <w:tabs>
                <w:tab w:val="left" w:pos="72"/>
                <w:tab w:val="left" w:pos="9072"/>
              </w:tabs>
              <w:snapToGrid w:val="0"/>
              <w:ind w:right="-24"/>
              <w:rPr>
                <w:rFonts w:ascii="Verdana" w:hAnsi="Verdana"/>
                <w:color w:val="000000" w:themeColor="text1"/>
                <w:sz w:val="18"/>
                <w:szCs w:val="20"/>
              </w:rPr>
            </w:pPr>
          </w:p>
        </w:tc>
        <w:tc>
          <w:tcPr>
            <w:tcW w:w="851" w:type="dxa"/>
            <w:tcBorders>
              <w:top w:val="single" w:sz="4" w:space="0" w:color="000000"/>
              <w:left w:val="single" w:sz="4" w:space="0" w:color="auto"/>
              <w:bottom w:val="single" w:sz="4" w:space="0" w:color="000000"/>
            </w:tcBorders>
          </w:tcPr>
          <w:p w14:paraId="61F5C3DE" w14:textId="77777777" w:rsidR="00AA2A38" w:rsidRPr="000D5040" w:rsidRDefault="00AA2A38" w:rsidP="00675B75">
            <w:pPr>
              <w:keepNext/>
              <w:keepLines/>
              <w:ind w:right="-24"/>
              <w:jc w:val="center"/>
              <w:rPr>
                <w:rFonts w:ascii="Verdana" w:hAnsi="Verdana" w:cs="Arial"/>
                <w:b/>
                <w:color w:val="000000" w:themeColor="text1"/>
                <w:sz w:val="18"/>
                <w:szCs w:val="20"/>
              </w:rPr>
            </w:pPr>
            <w:proofErr w:type="spellStart"/>
            <w:r w:rsidRPr="000D5040">
              <w:rPr>
                <w:rFonts w:ascii="Verdana" w:hAnsi="Verdana" w:cs="Arial"/>
                <w:b/>
                <w:color w:val="000000" w:themeColor="text1"/>
                <w:sz w:val="18"/>
                <w:szCs w:val="20"/>
              </w:rPr>
              <w:t>zw</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2C6801B4" w14:textId="77777777" w:rsidR="00AA2A38" w:rsidRPr="000D5040" w:rsidRDefault="00AA2A38" w:rsidP="00675B75">
            <w:pPr>
              <w:keepNext/>
              <w:keepLines/>
              <w:snapToGrid w:val="0"/>
              <w:ind w:right="-24"/>
              <w:rPr>
                <w:rFonts w:ascii="Verdana" w:hAnsi="Verdana"/>
                <w:color w:val="000000" w:themeColor="text1"/>
                <w:sz w:val="18"/>
                <w:szCs w:val="20"/>
              </w:rPr>
            </w:pPr>
          </w:p>
        </w:tc>
      </w:tr>
      <w:tr w:rsidR="00AA2A38" w:rsidRPr="000D5040" w14:paraId="02F49F7B" w14:textId="77777777" w:rsidTr="00AA2A38">
        <w:trPr>
          <w:cantSplit/>
          <w:trHeight w:val="591"/>
        </w:trPr>
        <w:tc>
          <w:tcPr>
            <w:tcW w:w="454" w:type="dxa"/>
            <w:tcBorders>
              <w:top w:val="single" w:sz="4" w:space="0" w:color="auto"/>
              <w:left w:val="single" w:sz="4" w:space="0" w:color="auto"/>
              <w:bottom w:val="single" w:sz="4" w:space="0" w:color="auto"/>
              <w:right w:val="single" w:sz="4" w:space="0" w:color="auto"/>
            </w:tcBorders>
          </w:tcPr>
          <w:p w14:paraId="43CA0132" w14:textId="77777777" w:rsidR="00AA2A38" w:rsidRPr="000D5040" w:rsidRDefault="00AA2A38" w:rsidP="00675B75">
            <w:pPr>
              <w:keepNext/>
              <w:keepLines/>
              <w:snapToGrid w:val="0"/>
              <w:ind w:right="-24"/>
              <w:rPr>
                <w:rFonts w:ascii="Verdana" w:hAnsi="Verdana"/>
                <w:color w:val="000000" w:themeColor="text1"/>
                <w:sz w:val="18"/>
                <w:szCs w:val="18"/>
              </w:rPr>
            </w:pPr>
            <w:r w:rsidRPr="000D5040">
              <w:rPr>
                <w:rFonts w:ascii="Verdana" w:hAnsi="Verdana"/>
                <w:color w:val="000000" w:themeColor="text1"/>
                <w:sz w:val="18"/>
                <w:szCs w:val="18"/>
              </w:rPr>
              <w:t>2</w:t>
            </w:r>
          </w:p>
        </w:tc>
        <w:tc>
          <w:tcPr>
            <w:tcW w:w="5670" w:type="dxa"/>
            <w:gridSpan w:val="3"/>
            <w:tcBorders>
              <w:top w:val="single" w:sz="4" w:space="0" w:color="auto"/>
              <w:left w:val="single" w:sz="4" w:space="0" w:color="auto"/>
              <w:bottom w:val="single" w:sz="4" w:space="0" w:color="auto"/>
              <w:right w:val="single" w:sz="4" w:space="0" w:color="auto"/>
            </w:tcBorders>
          </w:tcPr>
          <w:p w14:paraId="379CC018" w14:textId="77777777" w:rsidR="00AA2A38" w:rsidRPr="000D5040" w:rsidRDefault="00AA2A38" w:rsidP="00675B75">
            <w:pPr>
              <w:keepNext/>
              <w:keepLines/>
              <w:snapToGrid w:val="0"/>
              <w:ind w:right="-24"/>
              <w:rPr>
                <w:color w:val="000000" w:themeColor="text1"/>
                <w:sz w:val="22"/>
              </w:rPr>
            </w:pPr>
            <w:r w:rsidRPr="000D5040">
              <w:rPr>
                <w:rFonts w:ascii="Verdana" w:hAnsi="Verdana"/>
                <w:color w:val="000000" w:themeColor="text1"/>
                <w:sz w:val="18"/>
              </w:rPr>
              <w:t>Słownie brutto PLN</w:t>
            </w:r>
          </w:p>
        </w:tc>
        <w:tc>
          <w:tcPr>
            <w:tcW w:w="3402" w:type="dxa"/>
            <w:gridSpan w:val="3"/>
            <w:tcBorders>
              <w:top w:val="single" w:sz="4" w:space="0" w:color="auto"/>
              <w:left w:val="single" w:sz="4" w:space="0" w:color="auto"/>
              <w:bottom w:val="single" w:sz="4" w:space="0" w:color="auto"/>
              <w:right w:val="single" w:sz="4" w:space="0" w:color="000000"/>
            </w:tcBorders>
          </w:tcPr>
          <w:p w14:paraId="138225E6" w14:textId="77777777" w:rsidR="00AA2A38" w:rsidRPr="000D5040" w:rsidRDefault="00AA2A38" w:rsidP="00675B75">
            <w:pPr>
              <w:keepNext/>
              <w:keepLines/>
              <w:snapToGrid w:val="0"/>
              <w:ind w:right="-24"/>
              <w:rPr>
                <w:color w:val="000000" w:themeColor="text1"/>
                <w:sz w:val="22"/>
              </w:rPr>
            </w:pPr>
          </w:p>
        </w:tc>
      </w:tr>
    </w:tbl>
    <w:p w14:paraId="6E7E075B" w14:textId="77777777" w:rsidR="00AA2A38" w:rsidRPr="001C1D4B" w:rsidRDefault="00AA2A38" w:rsidP="00675B75">
      <w:pPr>
        <w:ind w:right="-24" w:firstLine="284"/>
        <w:rPr>
          <w:rFonts w:ascii="Verdana" w:hAnsi="Verdana"/>
          <w:iCs/>
          <w:color w:val="000000" w:themeColor="text1"/>
          <w:sz w:val="18"/>
          <w:szCs w:val="18"/>
          <w:lang w:val="de-DE"/>
        </w:rPr>
      </w:pPr>
    </w:p>
    <w:p w14:paraId="55769AF9" w14:textId="77777777" w:rsidR="00AA2A38" w:rsidRPr="00FE3983" w:rsidRDefault="00AA2A38" w:rsidP="00C91750">
      <w:pPr>
        <w:pStyle w:val="Akapitzlist"/>
        <w:keepNext/>
        <w:keepLines/>
        <w:numPr>
          <w:ilvl w:val="0"/>
          <w:numId w:val="83"/>
        </w:numPr>
        <w:ind w:left="426" w:right="-589" w:hanging="426"/>
        <w:contextualSpacing w:val="0"/>
        <w:jc w:val="both"/>
        <w:rPr>
          <w:rFonts w:ascii="Verdana" w:hAnsi="Verdana"/>
          <w:sz w:val="18"/>
          <w:szCs w:val="18"/>
        </w:rPr>
      </w:pPr>
      <w:r w:rsidRPr="00FE3983">
        <w:rPr>
          <w:rFonts w:ascii="Verdana" w:hAnsi="Verdana"/>
          <w:sz w:val="18"/>
          <w:szCs w:val="18"/>
        </w:rPr>
        <w:lastRenderedPageBreak/>
        <w:t xml:space="preserve">Oświadczam, że zapoznałem się z treścią SWZ i akceptuję jej postanowienia. </w:t>
      </w:r>
    </w:p>
    <w:p w14:paraId="42241F38" w14:textId="77777777" w:rsidR="00AA2A38" w:rsidRPr="00FE3983" w:rsidRDefault="00AA2A38" w:rsidP="00C91750">
      <w:pPr>
        <w:pStyle w:val="Akapitzlist"/>
        <w:keepNext/>
        <w:keepLines/>
        <w:numPr>
          <w:ilvl w:val="0"/>
          <w:numId w:val="83"/>
        </w:numPr>
        <w:ind w:left="425" w:right="-589" w:hanging="425"/>
        <w:contextualSpacing w:val="0"/>
        <w:jc w:val="both"/>
        <w:rPr>
          <w:rFonts w:ascii="Verdana" w:hAnsi="Verdana"/>
          <w:sz w:val="18"/>
          <w:szCs w:val="18"/>
        </w:rPr>
      </w:pPr>
      <w:r w:rsidRPr="00FE3983">
        <w:rPr>
          <w:rFonts w:ascii="Verdana" w:hAnsi="Verdana"/>
          <w:sz w:val="18"/>
          <w:szCs w:val="18"/>
        </w:rPr>
        <w:t>Oświadczam, że zapoznałem się ze Wzorem umowy, stanowiącym Załącznik nr 4 do SWZ i zobowiązuję się, w przypadku wyboru mojej oferty, do zawarcia umowy zgodnej z niniejszą ofertą, na warunkach w ni</w:t>
      </w:r>
      <w:r>
        <w:rPr>
          <w:rFonts w:ascii="Verdana" w:hAnsi="Verdana"/>
          <w:sz w:val="18"/>
          <w:szCs w:val="18"/>
        </w:rPr>
        <w:t>ej</w:t>
      </w:r>
      <w:r w:rsidRPr="00FE3983">
        <w:rPr>
          <w:rFonts w:ascii="Verdana" w:hAnsi="Verdana"/>
          <w:sz w:val="18"/>
          <w:szCs w:val="18"/>
        </w:rPr>
        <w:t xml:space="preserve"> określonych.</w:t>
      </w:r>
    </w:p>
    <w:p w14:paraId="7ECE7C3C" w14:textId="77777777" w:rsidR="00AA2A38" w:rsidRDefault="00AA2A38" w:rsidP="00C91750">
      <w:pPr>
        <w:pStyle w:val="Akapitzlist"/>
        <w:keepNext/>
        <w:keepLines/>
        <w:numPr>
          <w:ilvl w:val="0"/>
          <w:numId w:val="83"/>
        </w:numPr>
        <w:ind w:left="425" w:right="-589" w:hanging="425"/>
        <w:contextualSpacing w:val="0"/>
        <w:jc w:val="both"/>
        <w:rPr>
          <w:rFonts w:ascii="Verdana" w:hAnsi="Verdana"/>
          <w:sz w:val="18"/>
          <w:szCs w:val="18"/>
        </w:rPr>
      </w:pPr>
      <w:r w:rsidRPr="00FE3983">
        <w:rPr>
          <w:rFonts w:ascii="Verdana" w:hAnsi="Verdana"/>
          <w:sz w:val="18"/>
          <w:szCs w:val="18"/>
        </w:rPr>
        <w:t xml:space="preserve">Oświadczam, że zamierzam powierzyć podwykonawcy/om wykonanie następujących części zamówienia: </w:t>
      </w:r>
    </w:p>
    <w:tbl>
      <w:tblPr>
        <w:tblStyle w:val="Tabela-Siatka"/>
        <w:tblW w:w="9355" w:type="dxa"/>
        <w:tblInd w:w="421" w:type="dxa"/>
        <w:tblLook w:val="04A0" w:firstRow="1" w:lastRow="0" w:firstColumn="1" w:lastColumn="0" w:noHBand="0" w:noVBand="1"/>
      </w:tblPr>
      <w:tblGrid>
        <w:gridCol w:w="848"/>
        <w:gridCol w:w="2590"/>
        <w:gridCol w:w="2588"/>
        <w:gridCol w:w="3329"/>
      </w:tblGrid>
      <w:tr w:rsidR="00AA2A38" w:rsidRPr="00FE3983" w14:paraId="7BFCD1C3" w14:textId="77777777" w:rsidTr="004E5522">
        <w:tc>
          <w:tcPr>
            <w:tcW w:w="848" w:type="dxa"/>
            <w:vAlign w:val="center"/>
          </w:tcPr>
          <w:p w14:paraId="52810248" w14:textId="77777777" w:rsidR="00AA2A38" w:rsidRPr="00FE3983" w:rsidRDefault="00AA2A38" w:rsidP="00675B75">
            <w:pPr>
              <w:keepNext/>
              <w:keepLines/>
              <w:ind w:right="-589"/>
              <w:jc w:val="center"/>
              <w:rPr>
                <w:rFonts w:ascii="Verdana" w:hAnsi="Verdana"/>
                <w:sz w:val="18"/>
                <w:szCs w:val="18"/>
              </w:rPr>
            </w:pPr>
            <w:r w:rsidRPr="00FE3983">
              <w:rPr>
                <w:rFonts w:ascii="Verdana" w:hAnsi="Verdana" w:cs="Arial"/>
                <w:sz w:val="18"/>
                <w:szCs w:val="18"/>
              </w:rPr>
              <w:t>Lp.</w:t>
            </w:r>
          </w:p>
        </w:tc>
        <w:tc>
          <w:tcPr>
            <w:tcW w:w="2590" w:type="dxa"/>
            <w:vAlign w:val="center"/>
          </w:tcPr>
          <w:p w14:paraId="3A4160FE" w14:textId="77777777" w:rsidR="00AA2A38" w:rsidRPr="00FE3983" w:rsidRDefault="00AA2A38" w:rsidP="00675B75">
            <w:pPr>
              <w:keepNext/>
              <w:keepLines/>
              <w:ind w:right="-589"/>
              <w:jc w:val="center"/>
              <w:rPr>
                <w:rFonts w:ascii="Verdana" w:hAnsi="Verdana"/>
                <w:sz w:val="18"/>
                <w:szCs w:val="18"/>
                <w:vertAlign w:val="superscript"/>
              </w:rPr>
            </w:pPr>
            <w:r w:rsidRPr="00FE3983">
              <w:rPr>
                <w:rFonts w:ascii="Verdana" w:hAnsi="Verdana" w:cs="Arial"/>
                <w:sz w:val="18"/>
                <w:szCs w:val="18"/>
              </w:rPr>
              <w:t xml:space="preserve">Firma podwykonawcy </w:t>
            </w:r>
            <w:r w:rsidRPr="00FE3983">
              <w:rPr>
                <w:rFonts w:ascii="Verdana" w:hAnsi="Verdana" w:cs="Arial"/>
                <w:sz w:val="18"/>
                <w:szCs w:val="18"/>
                <w:vertAlign w:val="superscript"/>
              </w:rPr>
              <w:t>1</w:t>
            </w:r>
          </w:p>
        </w:tc>
        <w:tc>
          <w:tcPr>
            <w:tcW w:w="2588" w:type="dxa"/>
            <w:vAlign w:val="center"/>
          </w:tcPr>
          <w:p w14:paraId="7932CC22" w14:textId="77777777" w:rsidR="00AA2A38" w:rsidRPr="00FE3983" w:rsidRDefault="00AA2A38" w:rsidP="00675B75">
            <w:pPr>
              <w:keepNext/>
              <w:keepLines/>
              <w:ind w:right="-589"/>
              <w:jc w:val="center"/>
              <w:rPr>
                <w:rFonts w:ascii="Verdana" w:hAnsi="Verdana"/>
                <w:sz w:val="18"/>
                <w:szCs w:val="18"/>
              </w:rPr>
            </w:pPr>
            <w:r w:rsidRPr="00FE3983">
              <w:rPr>
                <w:rFonts w:ascii="Verdana" w:hAnsi="Verdana" w:cs="Arial"/>
                <w:sz w:val="18"/>
                <w:szCs w:val="18"/>
              </w:rPr>
              <w:t>Część zamówienia</w:t>
            </w:r>
          </w:p>
        </w:tc>
        <w:tc>
          <w:tcPr>
            <w:tcW w:w="3329" w:type="dxa"/>
            <w:vAlign w:val="center"/>
          </w:tcPr>
          <w:p w14:paraId="2CCE28B7" w14:textId="77777777" w:rsidR="00AA2A38" w:rsidRPr="00FE3983" w:rsidRDefault="00AA2A38" w:rsidP="00675B75">
            <w:pPr>
              <w:keepNext/>
              <w:keepLines/>
              <w:jc w:val="center"/>
              <w:rPr>
                <w:rFonts w:ascii="Verdana" w:hAnsi="Verdana"/>
                <w:sz w:val="18"/>
                <w:szCs w:val="18"/>
              </w:rPr>
            </w:pPr>
            <w:r w:rsidRPr="00FE3983">
              <w:rPr>
                <w:rFonts w:ascii="Verdana" w:hAnsi="Verdana" w:cs="Arial"/>
                <w:sz w:val="18"/>
                <w:szCs w:val="18"/>
              </w:rPr>
              <w:t>Wartość/procentowy udział w realizacji zamówienia</w:t>
            </w:r>
          </w:p>
        </w:tc>
      </w:tr>
      <w:tr w:rsidR="00AA2A38" w:rsidRPr="00FE3983" w14:paraId="5E07349D" w14:textId="77777777" w:rsidTr="004E5522">
        <w:tc>
          <w:tcPr>
            <w:tcW w:w="848" w:type="dxa"/>
          </w:tcPr>
          <w:p w14:paraId="2D082B83" w14:textId="77777777" w:rsidR="00AA2A38" w:rsidRPr="00FE3983" w:rsidRDefault="00AA2A38" w:rsidP="00675B75">
            <w:pPr>
              <w:pStyle w:val="Akapitzlist"/>
              <w:keepNext/>
              <w:keepLines/>
              <w:numPr>
                <w:ilvl w:val="0"/>
                <w:numId w:val="49"/>
              </w:numPr>
              <w:ind w:right="-589"/>
              <w:jc w:val="both"/>
              <w:rPr>
                <w:rFonts w:ascii="Verdana" w:hAnsi="Verdana"/>
                <w:sz w:val="18"/>
                <w:szCs w:val="18"/>
              </w:rPr>
            </w:pPr>
          </w:p>
        </w:tc>
        <w:tc>
          <w:tcPr>
            <w:tcW w:w="2590" w:type="dxa"/>
          </w:tcPr>
          <w:p w14:paraId="2D7A1C3B" w14:textId="77777777" w:rsidR="00AA2A38" w:rsidRPr="00FE3983" w:rsidRDefault="00AA2A38" w:rsidP="00675B75">
            <w:pPr>
              <w:keepNext/>
              <w:keepLines/>
              <w:ind w:right="-589"/>
              <w:jc w:val="both"/>
              <w:rPr>
                <w:rFonts w:ascii="Verdana" w:hAnsi="Verdana"/>
                <w:sz w:val="18"/>
                <w:szCs w:val="18"/>
              </w:rPr>
            </w:pPr>
          </w:p>
        </w:tc>
        <w:tc>
          <w:tcPr>
            <w:tcW w:w="2588" w:type="dxa"/>
          </w:tcPr>
          <w:p w14:paraId="4099BC87" w14:textId="77777777" w:rsidR="00AA2A38" w:rsidRPr="00FE3983" w:rsidRDefault="00AA2A38" w:rsidP="00675B75">
            <w:pPr>
              <w:keepNext/>
              <w:keepLines/>
              <w:ind w:right="-589"/>
              <w:jc w:val="both"/>
              <w:rPr>
                <w:rFonts w:ascii="Verdana" w:hAnsi="Verdana"/>
                <w:sz w:val="18"/>
                <w:szCs w:val="18"/>
              </w:rPr>
            </w:pPr>
          </w:p>
        </w:tc>
        <w:tc>
          <w:tcPr>
            <w:tcW w:w="3329" w:type="dxa"/>
          </w:tcPr>
          <w:p w14:paraId="64E2709D" w14:textId="77777777" w:rsidR="00AA2A38" w:rsidRPr="00FE3983" w:rsidRDefault="00AA2A38" w:rsidP="00675B75">
            <w:pPr>
              <w:keepNext/>
              <w:keepLines/>
              <w:ind w:right="-589"/>
              <w:jc w:val="both"/>
              <w:rPr>
                <w:rFonts w:ascii="Verdana" w:hAnsi="Verdana"/>
                <w:sz w:val="18"/>
                <w:szCs w:val="18"/>
              </w:rPr>
            </w:pPr>
          </w:p>
        </w:tc>
      </w:tr>
      <w:tr w:rsidR="00AA2A38" w:rsidRPr="00FE3983" w14:paraId="5915BEC0" w14:textId="77777777" w:rsidTr="004E5522">
        <w:tc>
          <w:tcPr>
            <w:tcW w:w="848" w:type="dxa"/>
          </w:tcPr>
          <w:p w14:paraId="557A555B" w14:textId="77777777" w:rsidR="00AA2A38" w:rsidRPr="00FE3983" w:rsidRDefault="00AA2A38" w:rsidP="00675B75">
            <w:pPr>
              <w:pStyle w:val="Akapitzlist"/>
              <w:keepNext/>
              <w:keepLines/>
              <w:numPr>
                <w:ilvl w:val="0"/>
                <w:numId w:val="49"/>
              </w:numPr>
              <w:ind w:right="-589"/>
              <w:jc w:val="both"/>
              <w:rPr>
                <w:rFonts w:ascii="Verdana" w:hAnsi="Verdana"/>
                <w:sz w:val="18"/>
                <w:szCs w:val="18"/>
              </w:rPr>
            </w:pPr>
          </w:p>
        </w:tc>
        <w:tc>
          <w:tcPr>
            <w:tcW w:w="2590" w:type="dxa"/>
          </w:tcPr>
          <w:p w14:paraId="51297A98" w14:textId="77777777" w:rsidR="00AA2A38" w:rsidRPr="00FE3983" w:rsidRDefault="00AA2A38" w:rsidP="00675B75">
            <w:pPr>
              <w:keepNext/>
              <w:keepLines/>
              <w:ind w:right="-589"/>
              <w:jc w:val="both"/>
              <w:rPr>
                <w:rFonts w:ascii="Verdana" w:hAnsi="Verdana"/>
                <w:sz w:val="18"/>
                <w:szCs w:val="18"/>
              </w:rPr>
            </w:pPr>
          </w:p>
        </w:tc>
        <w:tc>
          <w:tcPr>
            <w:tcW w:w="2588" w:type="dxa"/>
          </w:tcPr>
          <w:p w14:paraId="3F5100B2" w14:textId="77777777" w:rsidR="00AA2A38" w:rsidRPr="00FE3983" w:rsidRDefault="00AA2A38" w:rsidP="00675B75">
            <w:pPr>
              <w:keepNext/>
              <w:keepLines/>
              <w:ind w:right="-589"/>
              <w:jc w:val="both"/>
              <w:rPr>
                <w:rFonts w:ascii="Verdana" w:hAnsi="Verdana"/>
                <w:sz w:val="18"/>
                <w:szCs w:val="18"/>
              </w:rPr>
            </w:pPr>
          </w:p>
        </w:tc>
        <w:tc>
          <w:tcPr>
            <w:tcW w:w="3329" w:type="dxa"/>
          </w:tcPr>
          <w:p w14:paraId="21948096" w14:textId="77777777" w:rsidR="00AA2A38" w:rsidRPr="00FE3983" w:rsidRDefault="00AA2A38" w:rsidP="00675B75">
            <w:pPr>
              <w:keepNext/>
              <w:keepLines/>
              <w:ind w:right="-589"/>
              <w:jc w:val="both"/>
              <w:rPr>
                <w:rFonts w:ascii="Verdana" w:hAnsi="Verdana"/>
                <w:sz w:val="18"/>
                <w:szCs w:val="18"/>
              </w:rPr>
            </w:pPr>
          </w:p>
        </w:tc>
      </w:tr>
    </w:tbl>
    <w:p w14:paraId="3243B7CC" w14:textId="77777777" w:rsidR="00AA2A38" w:rsidRPr="00FE3983" w:rsidRDefault="00AA2A38" w:rsidP="00675B75">
      <w:pPr>
        <w:pStyle w:val="Tekstprzypisudolnego"/>
        <w:keepNext/>
        <w:keepLines/>
        <w:ind w:left="426" w:right="-589"/>
        <w:jc w:val="both"/>
        <w:rPr>
          <w:rFonts w:ascii="Verdana" w:hAnsi="Verdana"/>
          <w:sz w:val="18"/>
          <w:szCs w:val="18"/>
          <w:vertAlign w:val="superscript"/>
        </w:rPr>
      </w:pPr>
    </w:p>
    <w:p w14:paraId="6AEEE419" w14:textId="77777777" w:rsidR="00AA2A38" w:rsidRPr="00FE3983" w:rsidRDefault="00AA2A38" w:rsidP="00675B75">
      <w:pPr>
        <w:pStyle w:val="Tekstprzypisudolnego"/>
        <w:keepNext/>
        <w:keepLines/>
        <w:ind w:left="426" w:right="-589"/>
        <w:jc w:val="both"/>
        <w:rPr>
          <w:rFonts w:ascii="Verdana" w:hAnsi="Verdana"/>
          <w:sz w:val="18"/>
          <w:szCs w:val="18"/>
        </w:rPr>
      </w:pPr>
      <w:r w:rsidRPr="00FE3983">
        <w:rPr>
          <w:rFonts w:ascii="Verdana" w:hAnsi="Verdana"/>
          <w:sz w:val="18"/>
          <w:szCs w:val="18"/>
          <w:vertAlign w:val="superscript"/>
        </w:rPr>
        <w:t xml:space="preserve">1 </w:t>
      </w:r>
      <w:r w:rsidRPr="00FE3983">
        <w:rPr>
          <w:rFonts w:ascii="Verdana" w:hAnsi="Verdana"/>
          <w:sz w:val="18"/>
          <w:szCs w:val="18"/>
        </w:rPr>
        <w:t>Nazwę podwykonawcy</w:t>
      </w:r>
      <w:r w:rsidRPr="00FE3983">
        <w:rPr>
          <w:rFonts w:ascii="Verdana" w:hAnsi="Verdana"/>
        </w:rPr>
        <w:t xml:space="preserve"> </w:t>
      </w:r>
      <w:r w:rsidRPr="00FE3983">
        <w:rPr>
          <w:rFonts w:ascii="Verdana" w:hAnsi="Verdana"/>
          <w:sz w:val="18"/>
          <w:szCs w:val="18"/>
        </w:rPr>
        <w:t xml:space="preserve">należy wskazać, jeżeli jest wiadoma w chwili składania oferty. Zakres zamówienia oraz wartość lub procentowy udział w realizacji zamówienia należy wskazać </w:t>
      </w:r>
      <w:r w:rsidRPr="00FE3983">
        <w:rPr>
          <w:rFonts w:ascii="Verdana" w:hAnsi="Verdana"/>
          <w:sz w:val="18"/>
          <w:szCs w:val="18"/>
        </w:rPr>
        <w:br/>
        <w:t>w każdym przypadku zamiaru powierzenia realizacji części przedmiotu zamówienia podwykonawcy.</w:t>
      </w:r>
    </w:p>
    <w:p w14:paraId="69B18EDD" w14:textId="77777777" w:rsidR="00AA2A38" w:rsidRPr="00FE3983" w:rsidRDefault="00AA2A38" w:rsidP="00675B75">
      <w:pPr>
        <w:keepNext/>
        <w:keepLines/>
        <w:ind w:left="426" w:right="-589"/>
        <w:jc w:val="both"/>
        <w:rPr>
          <w:rFonts w:ascii="Verdana" w:hAnsi="Verdana"/>
          <w:i/>
          <w:iCs/>
          <w:sz w:val="18"/>
          <w:szCs w:val="18"/>
        </w:rPr>
      </w:pPr>
      <w:r w:rsidRPr="00FE3983">
        <w:rPr>
          <w:rFonts w:ascii="Verdana" w:hAnsi="Verdana"/>
          <w:i/>
          <w:iCs/>
          <w:sz w:val="18"/>
          <w:szCs w:val="18"/>
        </w:rPr>
        <w:t>(brak wskazania rozumiany będzie przez Zamawiającego, jako informacja o tym, że Wykonawca zamierza wykonać zamówienie bez udziału podwykonawców)</w:t>
      </w:r>
    </w:p>
    <w:p w14:paraId="5BC290D2" w14:textId="77777777" w:rsidR="00AA2A38" w:rsidRPr="00FE3983" w:rsidRDefault="00AA2A38" w:rsidP="00C91750">
      <w:pPr>
        <w:pStyle w:val="Akapitzlist"/>
        <w:keepNext/>
        <w:keepLines/>
        <w:numPr>
          <w:ilvl w:val="0"/>
          <w:numId w:val="83"/>
        </w:numPr>
        <w:ind w:left="425" w:right="-589" w:hanging="425"/>
        <w:contextualSpacing w:val="0"/>
        <w:jc w:val="both"/>
        <w:rPr>
          <w:rFonts w:ascii="Verdana" w:hAnsi="Verdana"/>
          <w:sz w:val="18"/>
          <w:szCs w:val="18"/>
        </w:rPr>
      </w:pPr>
      <w:r w:rsidRPr="00FE3983">
        <w:rPr>
          <w:rFonts w:ascii="Verdana" w:hAnsi="Verdana"/>
          <w:sz w:val="18"/>
          <w:szCs w:val="18"/>
        </w:rPr>
        <w:t>Oświadczam, że ubiegając się o zamówienie polegam na zdolnościach następujących podmiotów, które udostępniają mi swoje zasoby:</w:t>
      </w:r>
    </w:p>
    <w:tbl>
      <w:tblPr>
        <w:tblStyle w:val="Tabela-Siatka"/>
        <w:tblW w:w="9639" w:type="dxa"/>
        <w:tblInd w:w="137" w:type="dxa"/>
        <w:tblLook w:val="04A0" w:firstRow="1" w:lastRow="0" w:firstColumn="1" w:lastColumn="0" w:noHBand="0" w:noVBand="1"/>
      </w:tblPr>
      <w:tblGrid>
        <w:gridCol w:w="567"/>
        <w:gridCol w:w="3787"/>
        <w:gridCol w:w="5285"/>
      </w:tblGrid>
      <w:tr w:rsidR="00AA2A38" w:rsidRPr="00FE3983" w14:paraId="13F7801C" w14:textId="77777777" w:rsidTr="004E5522">
        <w:tc>
          <w:tcPr>
            <w:tcW w:w="567" w:type="dxa"/>
            <w:vAlign w:val="center"/>
          </w:tcPr>
          <w:p w14:paraId="523AAEA4" w14:textId="77777777" w:rsidR="00AA2A38" w:rsidRPr="00FE3983" w:rsidRDefault="00AA2A38" w:rsidP="00675B75">
            <w:pPr>
              <w:keepNext/>
              <w:keepLines/>
              <w:spacing w:after="120" w:line="276" w:lineRule="auto"/>
              <w:ind w:right="-589"/>
              <w:jc w:val="center"/>
              <w:rPr>
                <w:rFonts w:ascii="Verdana" w:hAnsi="Verdana" w:cs="Arial"/>
                <w:sz w:val="18"/>
                <w:szCs w:val="18"/>
              </w:rPr>
            </w:pPr>
            <w:r w:rsidRPr="00FE3983">
              <w:rPr>
                <w:rFonts w:ascii="Verdana" w:hAnsi="Verdana" w:cs="Arial"/>
                <w:sz w:val="18"/>
                <w:szCs w:val="18"/>
              </w:rPr>
              <w:t>Lp.</w:t>
            </w:r>
          </w:p>
        </w:tc>
        <w:tc>
          <w:tcPr>
            <w:tcW w:w="3787" w:type="dxa"/>
            <w:vAlign w:val="center"/>
          </w:tcPr>
          <w:p w14:paraId="304AA810" w14:textId="77777777" w:rsidR="00AA2A38" w:rsidRPr="00FE3983" w:rsidRDefault="00AA2A38" w:rsidP="00675B75">
            <w:pPr>
              <w:keepNext/>
              <w:keepLines/>
              <w:spacing w:after="120" w:line="276" w:lineRule="auto"/>
              <w:ind w:right="-589"/>
              <w:jc w:val="center"/>
              <w:rPr>
                <w:rFonts w:ascii="Verdana" w:hAnsi="Verdana" w:cs="Arial"/>
                <w:sz w:val="18"/>
                <w:szCs w:val="18"/>
                <w:vertAlign w:val="superscript"/>
              </w:rPr>
            </w:pPr>
            <w:r w:rsidRPr="00FE3983">
              <w:rPr>
                <w:rFonts w:ascii="Verdana" w:hAnsi="Verdana" w:cs="Arial"/>
                <w:sz w:val="18"/>
                <w:szCs w:val="18"/>
              </w:rPr>
              <w:t>Podmiot udostępniający zasoby</w:t>
            </w:r>
            <w:r w:rsidRPr="00FE3983">
              <w:rPr>
                <w:rFonts w:ascii="Verdana" w:hAnsi="Verdana" w:cs="Arial"/>
                <w:sz w:val="18"/>
                <w:szCs w:val="18"/>
                <w:vertAlign w:val="superscript"/>
              </w:rPr>
              <w:t>2</w:t>
            </w:r>
          </w:p>
        </w:tc>
        <w:tc>
          <w:tcPr>
            <w:tcW w:w="5285" w:type="dxa"/>
            <w:vAlign w:val="center"/>
          </w:tcPr>
          <w:p w14:paraId="3B1E4986" w14:textId="77777777" w:rsidR="00AA2A38" w:rsidRPr="00FE3983" w:rsidRDefault="00AA2A38" w:rsidP="00675B75">
            <w:pPr>
              <w:keepNext/>
              <w:keepLines/>
              <w:spacing w:after="120" w:line="276" w:lineRule="auto"/>
              <w:ind w:right="-589"/>
              <w:jc w:val="center"/>
              <w:rPr>
                <w:rFonts w:ascii="Verdana" w:hAnsi="Verdana" w:cs="Arial"/>
                <w:sz w:val="18"/>
                <w:szCs w:val="18"/>
              </w:rPr>
            </w:pPr>
            <w:r w:rsidRPr="00FE3983">
              <w:rPr>
                <w:rFonts w:ascii="Verdana" w:hAnsi="Verdana" w:cs="Arial"/>
                <w:sz w:val="18"/>
                <w:szCs w:val="18"/>
              </w:rPr>
              <w:t xml:space="preserve">Rodzaj udostępnianych zasobów </w:t>
            </w:r>
          </w:p>
        </w:tc>
      </w:tr>
      <w:tr w:rsidR="00AA2A38" w:rsidRPr="00FE3983" w14:paraId="01817746" w14:textId="77777777" w:rsidTr="004E5522">
        <w:tc>
          <w:tcPr>
            <w:tcW w:w="567" w:type="dxa"/>
          </w:tcPr>
          <w:p w14:paraId="18FA7144" w14:textId="77777777" w:rsidR="00AA2A38" w:rsidRPr="00FE3983" w:rsidRDefault="00AA2A38" w:rsidP="00675B75">
            <w:pPr>
              <w:pStyle w:val="Akapitzlist"/>
              <w:keepNext/>
              <w:keepLines/>
              <w:numPr>
                <w:ilvl w:val="0"/>
                <w:numId w:val="36"/>
              </w:numPr>
              <w:ind w:left="0" w:right="-589" w:firstLine="0"/>
              <w:jc w:val="both"/>
              <w:rPr>
                <w:rFonts w:ascii="Verdana" w:hAnsi="Verdana"/>
                <w:color w:val="000000" w:themeColor="text1"/>
                <w:sz w:val="18"/>
                <w:szCs w:val="18"/>
              </w:rPr>
            </w:pPr>
          </w:p>
        </w:tc>
        <w:tc>
          <w:tcPr>
            <w:tcW w:w="3787" w:type="dxa"/>
          </w:tcPr>
          <w:p w14:paraId="5AD7EEEE" w14:textId="77777777" w:rsidR="00AA2A38" w:rsidRPr="00FE3983" w:rsidRDefault="00AA2A38" w:rsidP="00675B75">
            <w:pPr>
              <w:keepNext/>
              <w:keepLines/>
              <w:ind w:right="-589"/>
              <w:jc w:val="both"/>
              <w:rPr>
                <w:rFonts w:ascii="Verdana" w:hAnsi="Verdana"/>
                <w:color w:val="000000" w:themeColor="text1"/>
                <w:sz w:val="18"/>
                <w:szCs w:val="18"/>
              </w:rPr>
            </w:pPr>
          </w:p>
        </w:tc>
        <w:tc>
          <w:tcPr>
            <w:tcW w:w="5285" w:type="dxa"/>
          </w:tcPr>
          <w:p w14:paraId="28F60744" w14:textId="77777777" w:rsidR="00AA2A38" w:rsidRPr="00FE3983" w:rsidRDefault="00AA2A38" w:rsidP="00675B75">
            <w:pPr>
              <w:keepNext/>
              <w:keepLines/>
              <w:ind w:right="-589"/>
              <w:jc w:val="both"/>
              <w:rPr>
                <w:rFonts w:ascii="Verdana" w:hAnsi="Verdana"/>
                <w:color w:val="000000" w:themeColor="text1"/>
                <w:sz w:val="18"/>
                <w:szCs w:val="18"/>
              </w:rPr>
            </w:pPr>
          </w:p>
        </w:tc>
      </w:tr>
      <w:tr w:rsidR="00AA2A38" w:rsidRPr="00FE3983" w14:paraId="090E3D65" w14:textId="77777777" w:rsidTr="004E5522">
        <w:tc>
          <w:tcPr>
            <w:tcW w:w="567" w:type="dxa"/>
          </w:tcPr>
          <w:p w14:paraId="5EC97B6A" w14:textId="77777777" w:rsidR="00AA2A38" w:rsidRPr="00FE3983" w:rsidRDefault="00AA2A38" w:rsidP="00675B75">
            <w:pPr>
              <w:pStyle w:val="Akapitzlist"/>
              <w:keepNext/>
              <w:keepLines/>
              <w:numPr>
                <w:ilvl w:val="0"/>
                <w:numId w:val="36"/>
              </w:numPr>
              <w:ind w:left="0" w:right="-589" w:firstLine="0"/>
              <w:jc w:val="both"/>
              <w:rPr>
                <w:rFonts w:ascii="Verdana" w:hAnsi="Verdana"/>
                <w:color w:val="000000" w:themeColor="text1"/>
                <w:sz w:val="18"/>
                <w:szCs w:val="18"/>
              </w:rPr>
            </w:pPr>
          </w:p>
        </w:tc>
        <w:tc>
          <w:tcPr>
            <w:tcW w:w="3787" w:type="dxa"/>
          </w:tcPr>
          <w:p w14:paraId="72907A2E" w14:textId="77777777" w:rsidR="00AA2A38" w:rsidRPr="00FE3983" w:rsidRDefault="00AA2A38" w:rsidP="00675B75">
            <w:pPr>
              <w:keepNext/>
              <w:keepLines/>
              <w:ind w:right="-589"/>
              <w:jc w:val="both"/>
              <w:rPr>
                <w:rFonts w:ascii="Verdana" w:hAnsi="Verdana"/>
                <w:color w:val="000000" w:themeColor="text1"/>
                <w:sz w:val="18"/>
                <w:szCs w:val="18"/>
              </w:rPr>
            </w:pPr>
          </w:p>
        </w:tc>
        <w:tc>
          <w:tcPr>
            <w:tcW w:w="5285" w:type="dxa"/>
          </w:tcPr>
          <w:p w14:paraId="2BAC38DD" w14:textId="77777777" w:rsidR="00AA2A38" w:rsidRPr="00FE3983" w:rsidRDefault="00AA2A38" w:rsidP="00675B75">
            <w:pPr>
              <w:keepNext/>
              <w:keepLines/>
              <w:ind w:right="-589"/>
              <w:jc w:val="both"/>
              <w:rPr>
                <w:rFonts w:ascii="Verdana" w:hAnsi="Verdana"/>
                <w:color w:val="000000" w:themeColor="text1"/>
                <w:sz w:val="18"/>
                <w:szCs w:val="18"/>
              </w:rPr>
            </w:pPr>
          </w:p>
        </w:tc>
      </w:tr>
    </w:tbl>
    <w:p w14:paraId="02560DA2" w14:textId="77777777" w:rsidR="00AA2A38" w:rsidRPr="00FE3983" w:rsidRDefault="00AA2A38" w:rsidP="00675B75">
      <w:pPr>
        <w:pStyle w:val="Akapitzlist"/>
        <w:keepNext/>
        <w:keepLines/>
        <w:ind w:left="425" w:right="-589"/>
        <w:jc w:val="both"/>
        <w:rPr>
          <w:rFonts w:ascii="Verdana" w:hAnsi="Verdana"/>
          <w:sz w:val="18"/>
          <w:szCs w:val="18"/>
        </w:rPr>
      </w:pPr>
      <w:r w:rsidRPr="00FE3983">
        <w:rPr>
          <w:rFonts w:ascii="Verdana" w:hAnsi="Verdana"/>
          <w:sz w:val="18"/>
          <w:szCs w:val="18"/>
          <w:vertAlign w:val="superscript"/>
        </w:rPr>
        <w:t xml:space="preserve">2 </w:t>
      </w:r>
      <w:r w:rsidRPr="00FE3983">
        <w:rPr>
          <w:rFonts w:ascii="Verdana" w:hAnsi="Verdana"/>
          <w:sz w:val="18"/>
          <w:szCs w:val="18"/>
        </w:rPr>
        <w:t xml:space="preserve">Na podstawie art. 123 </w:t>
      </w:r>
      <w:proofErr w:type="spellStart"/>
      <w:r w:rsidRPr="00FE3983">
        <w:rPr>
          <w:rFonts w:ascii="Verdana" w:hAnsi="Verdana"/>
          <w:sz w:val="18"/>
          <w:szCs w:val="18"/>
        </w:rPr>
        <w:t>Pzp</w:t>
      </w:r>
      <w:proofErr w:type="spellEnd"/>
      <w:r w:rsidRPr="00FE3983">
        <w:rPr>
          <w:rFonts w:ascii="Verdana" w:hAnsi="Verdana"/>
          <w:sz w:val="18"/>
          <w:szCs w:val="18"/>
        </w:rPr>
        <w:t xml:space="preserve">, Wykonawca nie może, po upływie terminu składania ofert, powoływać się na zdolności podmiotów udostępniających zasoby, jeżeli na etapie składania ofert nie polegał on w danym zakresie na zdolnościach podmiotów udostępniających zasoby. </w:t>
      </w:r>
    </w:p>
    <w:p w14:paraId="3A55AD55" w14:textId="77777777" w:rsidR="00AA2A38" w:rsidRPr="00FE3983" w:rsidRDefault="00AA2A38" w:rsidP="00675B75">
      <w:pPr>
        <w:pStyle w:val="Akapitzlist"/>
        <w:keepNext/>
        <w:keepLines/>
        <w:ind w:left="425" w:right="-589"/>
        <w:jc w:val="both"/>
        <w:rPr>
          <w:rFonts w:ascii="Verdana" w:hAnsi="Verdana"/>
          <w:sz w:val="18"/>
          <w:szCs w:val="18"/>
        </w:rPr>
      </w:pPr>
    </w:p>
    <w:p w14:paraId="03E7798A" w14:textId="77777777" w:rsidR="00AA2A38" w:rsidRPr="00FE3983" w:rsidRDefault="00AA2A38" w:rsidP="00675B75">
      <w:pPr>
        <w:pStyle w:val="Akapitzlist"/>
        <w:keepNext/>
        <w:keepLines/>
        <w:ind w:left="425" w:right="-589"/>
        <w:jc w:val="both"/>
        <w:rPr>
          <w:rFonts w:ascii="Verdana" w:hAnsi="Verdana"/>
          <w:sz w:val="18"/>
          <w:szCs w:val="18"/>
        </w:rPr>
      </w:pPr>
      <w:r w:rsidRPr="00FE3983">
        <w:rPr>
          <w:rFonts w:ascii="Verdana" w:hAnsi="Verdana"/>
          <w:sz w:val="18"/>
          <w:szCs w:val="18"/>
        </w:rPr>
        <w:t>Wykonawca wskazując podmiot udostępniający zasoby, zobowiązany jest do złożenia zobowiązania podmiotu udostępniającego zasoby do oddania do dyspozycji Wykonawcy niezbędnych zasobów na potrzeby realizacji zamówienia – wzór - załącznik nr 6 do SWZ.</w:t>
      </w:r>
    </w:p>
    <w:p w14:paraId="622E5D93" w14:textId="77777777" w:rsidR="00AA2A38" w:rsidRPr="00FE3983" w:rsidRDefault="00AA2A38" w:rsidP="00675B75">
      <w:pPr>
        <w:pStyle w:val="Akapitzlist"/>
        <w:keepNext/>
        <w:keepLines/>
        <w:ind w:left="425" w:right="-589"/>
        <w:contextualSpacing w:val="0"/>
        <w:jc w:val="both"/>
        <w:rPr>
          <w:rFonts w:ascii="Verdana" w:hAnsi="Verdana"/>
          <w:sz w:val="18"/>
          <w:szCs w:val="18"/>
        </w:rPr>
      </w:pPr>
    </w:p>
    <w:p w14:paraId="27C8C451" w14:textId="77777777" w:rsidR="00AA2A38" w:rsidRPr="00FE3983" w:rsidRDefault="00AA2A38" w:rsidP="00C91750">
      <w:pPr>
        <w:pStyle w:val="Akapitzlist"/>
        <w:keepNext/>
        <w:keepLines/>
        <w:numPr>
          <w:ilvl w:val="0"/>
          <w:numId w:val="83"/>
        </w:numPr>
        <w:ind w:left="425" w:right="-589" w:hanging="425"/>
        <w:contextualSpacing w:val="0"/>
        <w:jc w:val="both"/>
        <w:rPr>
          <w:rFonts w:ascii="Verdana" w:hAnsi="Verdana"/>
          <w:sz w:val="18"/>
          <w:szCs w:val="18"/>
        </w:rPr>
      </w:pPr>
      <w:r w:rsidRPr="00FE3983">
        <w:rPr>
          <w:rFonts w:ascii="Verdana" w:hAnsi="Verdana"/>
          <w:sz w:val="18"/>
          <w:szCs w:val="18"/>
        </w:rPr>
        <w:t xml:space="preserve">Oświadczam, że wybór niniejszej oferty będzie /nie będzie* </w:t>
      </w:r>
      <w:r w:rsidRPr="00FE3983">
        <w:rPr>
          <w:rFonts w:ascii="Verdana" w:hAnsi="Verdana"/>
          <w:b/>
          <w:bCs/>
          <w:sz w:val="18"/>
          <w:szCs w:val="18"/>
        </w:rPr>
        <w:t>(*niewłaściwe skreślić)</w:t>
      </w:r>
      <w:r w:rsidRPr="00FE3983">
        <w:rPr>
          <w:rFonts w:ascii="Verdana" w:hAnsi="Verdana"/>
          <w:sz w:val="18"/>
          <w:szCs w:val="18"/>
        </w:rPr>
        <w:t xml:space="preserve"> prowadzić do powstania u Zamawiającego obowiązku podatkowego zgodnie z przepisami ustawy o podatku od towarów i usług.</w:t>
      </w:r>
    </w:p>
    <w:p w14:paraId="5C203130" w14:textId="77777777" w:rsidR="00AA2A38" w:rsidRPr="00FE3983" w:rsidRDefault="00AA2A38" w:rsidP="00675B75">
      <w:pPr>
        <w:pStyle w:val="Akapitzlist"/>
        <w:keepNext/>
        <w:keepLines/>
        <w:ind w:left="425" w:right="-589"/>
        <w:contextualSpacing w:val="0"/>
        <w:jc w:val="both"/>
        <w:rPr>
          <w:rFonts w:ascii="Verdana" w:hAnsi="Verdana"/>
          <w:sz w:val="18"/>
          <w:szCs w:val="18"/>
        </w:rPr>
      </w:pPr>
      <w:r w:rsidRPr="00FE3983">
        <w:rPr>
          <w:rFonts w:ascii="Verdana" w:hAnsi="Verdana"/>
          <w:sz w:val="18"/>
          <w:szCs w:val="18"/>
        </w:rPr>
        <w:t xml:space="preserve">Wskazuję nazwę (rodzaj) towaru lub usługi, których dostawa lub świadczenie będzie prowadzić do powstania powyższego obowiązku podatkowego ................................. oraz wartość tego towaru lub usługi bez kwoty podatku wynoszącą ........................ </w:t>
      </w:r>
    </w:p>
    <w:p w14:paraId="5A0BEF81" w14:textId="77777777" w:rsidR="00AA2A38" w:rsidRPr="00FE3983" w:rsidRDefault="00AA2A38" w:rsidP="00675B75">
      <w:pPr>
        <w:pStyle w:val="Akapitzlist"/>
        <w:keepNext/>
        <w:keepLines/>
        <w:ind w:left="425" w:right="-589"/>
        <w:contextualSpacing w:val="0"/>
        <w:jc w:val="both"/>
        <w:rPr>
          <w:rFonts w:ascii="Verdana" w:hAnsi="Verdana"/>
          <w:i/>
          <w:sz w:val="18"/>
          <w:szCs w:val="18"/>
        </w:rPr>
      </w:pPr>
      <w:r w:rsidRPr="00FE3983">
        <w:rPr>
          <w:rFonts w:ascii="Verdana" w:hAnsi="Verdana"/>
          <w:i/>
          <w:sz w:val="18"/>
          <w:szCs w:val="18"/>
        </w:rPr>
        <w:t>(brak wskazania rozumiany będzie przez Zamawiającego jako informacja o tym, że wybór oferty nie będzie prowadzić do powstania u Zamawiającego powyższego obowiązku podatkowego).</w:t>
      </w:r>
    </w:p>
    <w:p w14:paraId="16F00560" w14:textId="77777777" w:rsidR="00AA2A38" w:rsidRPr="00FE3983" w:rsidRDefault="00AA2A38" w:rsidP="00C91750">
      <w:pPr>
        <w:pStyle w:val="Akapitzlist"/>
        <w:keepNext/>
        <w:keepLines/>
        <w:numPr>
          <w:ilvl w:val="0"/>
          <w:numId w:val="83"/>
        </w:numPr>
        <w:ind w:left="425" w:right="-589" w:hanging="425"/>
        <w:contextualSpacing w:val="0"/>
        <w:jc w:val="both"/>
        <w:rPr>
          <w:rFonts w:ascii="Verdana" w:hAnsi="Verdana"/>
          <w:sz w:val="18"/>
          <w:szCs w:val="18"/>
        </w:rPr>
      </w:pPr>
      <w:r w:rsidRPr="00FE3983">
        <w:rPr>
          <w:rFonts w:ascii="Verdana" w:hAnsi="Verdana"/>
          <w:sz w:val="18"/>
          <w:szCs w:val="18"/>
        </w:rPr>
        <w:t xml:space="preserve">Oświadczam, że zapoznałem się z treścią Klauzuli Informacyjnej, o której mowa w Rozdziale IV pkt. 6 SWZ oraz że wypełniłem obowiązki informacyjne przewidziane w art. 13 lub art. 14 RODO wobec osób fizycznych, od których dane osobowe bezpośrednio lub pośrednio pozyskałem </w:t>
      </w:r>
      <w:r w:rsidRPr="00FE3983">
        <w:rPr>
          <w:rFonts w:ascii="Verdana" w:hAnsi="Verdana"/>
          <w:sz w:val="18"/>
          <w:szCs w:val="18"/>
        </w:rPr>
        <w:br/>
        <w:t>w celu ubiegania się o udzielenie zamówienia publicznego w niniejszym postępowaniu.</w:t>
      </w:r>
    </w:p>
    <w:p w14:paraId="110B01BB" w14:textId="77777777" w:rsidR="00AA2A38" w:rsidRPr="00FE3983" w:rsidRDefault="00AA2A38" w:rsidP="00C91750">
      <w:pPr>
        <w:pStyle w:val="Akapitzlist"/>
        <w:keepNext/>
        <w:keepLines/>
        <w:numPr>
          <w:ilvl w:val="0"/>
          <w:numId w:val="83"/>
        </w:numPr>
        <w:ind w:left="425" w:right="-589" w:hanging="425"/>
        <w:contextualSpacing w:val="0"/>
        <w:jc w:val="both"/>
        <w:rPr>
          <w:rFonts w:ascii="Verdana" w:hAnsi="Verdana"/>
          <w:sz w:val="18"/>
          <w:szCs w:val="18"/>
        </w:rPr>
      </w:pPr>
      <w:r w:rsidRPr="00FE3983">
        <w:rPr>
          <w:rFonts w:ascii="Verdana" w:hAnsi="Verdana"/>
          <w:sz w:val="18"/>
          <w:szCs w:val="18"/>
        </w:rPr>
        <w:t xml:space="preserve">Oświadczam, że w rozumieniu przepisów art. 7 ust. 1 pkt 1-3 ustawy z dnia 06.03.2018 r. Prawo przedsiębiorców (tekst jedn. - Dz. U. z 2021 r., poz. 162) jestem: </w:t>
      </w:r>
    </w:p>
    <w:p w14:paraId="6E4E0BD8" w14:textId="77777777" w:rsidR="00AA2A38" w:rsidRPr="00FE3983" w:rsidRDefault="00AA2A38" w:rsidP="00675B75">
      <w:pPr>
        <w:keepNext/>
        <w:keepLines/>
        <w:ind w:left="426" w:right="-589"/>
        <w:jc w:val="both"/>
        <w:rPr>
          <w:rFonts w:ascii="Verdana" w:hAnsi="Verdana"/>
          <w:sz w:val="18"/>
          <w:szCs w:val="18"/>
        </w:rPr>
      </w:pPr>
      <w:proofErr w:type="spellStart"/>
      <w:r w:rsidRPr="00FE3983">
        <w:rPr>
          <w:rFonts w:ascii="Verdana" w:hAnsi="Verdana"/>
          <w:sz w:val="18"/>
          <w:szCs w:val="18"/>
        </w:rPr>
        <w:t>mikroprzedsiębiorcą</w:t>
      </w:r>
      <w:proofErr w:type="spellEnd"/>
      <w:r w:rsidRPr="00FE3983">
        <w:rPr>
          <w:rFonts w:ascii="Verdana" w:hAnsi="Verdana"/>
          <w:sz w:val="18"/>
          <w:szCs w:val="18"/>
        </w:rPr>
        <w:t xml:space="preserve"> / małym przedsiębiorcą / średnim przedsiębiorcą / dużym przedsiębiorcą* </w:t>
      </w:r>
      <w:r w:rsidRPr="00FE3983">
        <w:rPr>
          <w:rFonts w:ascii="Verdana" w:hAnsi="Verdana"/>
          <w:b/>
          <w:bCs/>
          <w:sz w:val="18"/>
          <w:szCs w:val="18"/>
        </w:rPr>
        <w:t>(*niewłaściwe skreślić)</w:t>
      </w:r>
    </w:p>
    <w:p w14:paraId="43293E0D" w14:textId="77777777" w:rsidR="00AA2A38" w:rsidRPr="00FE3983" w:rsidRDefault="00AA2A38" w:rsidP="00C91750">
      <w:pPr>
        <w:pStyle w:val="Akapitzlist"/>
        <w:keepNext/>
        <w:keepLines/>
        <w:numPr>
          <w:ilvl w:val="0"/>
          <w:numId w:val="83"/>
        </w:numPr>
        <w:ind w:left="425" w:right="-589" w:hanging="425"/>
        <w:contextualSpacing w:val="0"/>
        <w:jc w:val="both"/>
        <w:rPr>
          <w:rFonts w:ascii="Verdana" w:hAnsi="Verdana"/>
          <w:sz w:val="18"/>
          <w:szCs w:val="18"/>
        </w:rPr>
      </w:pPr>
      <w:r w:rsidRPr="00FE3983">
        <w:rPr>
          <w:rFonts w:ascii="Verdana" w:hAnsi="Verdana"/>
          <w:sz w:val="18"/>
          <w:szCs w:val="18"/>
        </w:rPr>
        <w:t>Załącznikami do niniejszej oferty są: (podać nr załącznika i stronę oferty).</w:t>
      </w:r>
    </w:p>
    <w:p w14:paraId="203E57CF" w14:textId="77777777" w:rsidR="00AA2A38" w:rsidRPr="00FE3983" w:rsidRDefault="00AA2A38" w:rsidP="00675B75">
      <w:pPr>
        <w:keepNext/>
        <w:keepLines/>
        <w:ind w:right="-589" w:firstLine="426"/>
        <w:rPr>
          <w:rFonts w:ascii="Verdana" w:hAnsi="Verdana"/>
          <w:sz w:val="18"/>
          <w:szCs w:val="18"/>
        </w:rPr>
      </w:pPr>
      <w:r w:rsidRPr="00FE3983">
        <w:rPr>
          <w:rFonts w:ascii="Verdana" w:hAnsi="Verdana"/>
          <w:sz w:val="18"/>
          <w:szCs w:val="18"/>
        </w:rPr>
        <w:t>……………………………………………………………………………………………………</w:t>
      </w:r>
    </w:p>
    <w:p w14:paraId="12BB66EF" w14:textId="77777777" w:rsidR="00AA2A38" w:rsidRPr="00FE3983" w:rsidRDefault="00AA2A38" w:rsidP="00675B75">
      <w:pPr>
        <w:keepNext/>
        <w:keepLines/>
        <w:ind w:right="-589" w:firstLine="426"/>
        <w:rPr>
          <w:rFonts w:ascii="Verdana" w:hAnsi="Verdana"/>
          <w:sz w:val="18"/>
          <w:szCs w:val="18"/>
        </w:rPr>
      </w:pPr>
      <w:r w:rsidRPr="00FE3983">
        <w:rPr>
          <w:rFonts w:ascii="Verdana" w:hAnsi="Verdana"/>
          <w:sz w:val="18"/>
          <w:szCs w:val="18"/>
        </w:rPr>
        <w:t>……………………………………………………………………………………………………</w:t>
      </w:r>
    </w:p>
    <w:p w14:paraId="3A68A449" w14:textId="77777777" w:rsidR="00AA2A38" w:rsidRPr="00FE3983" w:rsidRDefault="00AA2A38" w:rsidP="00675B75">
      <w:pPr>
        <w:keepNext/>
        <w:keepLines/>
        <w:ind w:right="-589" w:firstLine="426"/>
        <w:rPr>
          <w:rFonts w:ascii="Verdana" w:hAnsi="Verdana"/>
          <w:sz w:val="18"/>
          <w:szCs w:val="18"/>
        </w:rPr>
      </w:pPr>
      <w:r w:rsidRPr="00FE3983">
        <w:rPr>
          <w:rFonts w:ascii="Verdana" w:hAnsi="Verdana"/>
          <w:sz w:val="18"/>
          <w:szCs w:val="18"/>
        </w:rPr>
        <w:t>……………………………………………………………………………………………………</w:t>
      </w:r>
    </w:p>
    <w:p w14:paraId="5B73469B" w14:textId="77777777" w:rsidR="00AA2A38" w:rsidRPr="00FE3983" w:rsidRDefault="00AA2A38" w:rsidP="00675B75">
      <w:pPr>
        <w:keepNext/>
        <w:keepLines/>
        <w:ind w:right="-589" w:firstLine="426"/>
        <w:rPr>
          <w:rFonts w:ascii="Verdana" w:hAnsi="Verdana"/>
          <w:sz w:val="18"/>
          <w:szCs w:val="18"/>
        </w:rPr>
      </w:pPr>
      <w:r w:rsidRPr="00FE3983">
        <w:rPr>
          <w:rFonts w:ascii="Verdana" w:hAnsi="Verdana"/>
          <w:sz w:val="18"/>
          <w:szCs w:val="18"/>
        </w:rPr>
        <w:t>……………………………………………………………………………………………………</w:t>
      </w:r>
    </w:p>
    <w:p w14:paraId="70688A16" w14:textId="77777777" w:rsidR="00AA2A38" w:rsidRPr="001C1D4B" w:rsidRDefault="00AA2A38" w:rsidP="00675B75">
      <w:pPr>
        <w:keepNext/>
        <w:keepLines/>
        <w:ind w:right="-589"/>
        <w:rPr>
          <w:rFonts w:ascii="Verdana" w:hAnsi="Verdana"/>
          <w:sz w:val="18"/>
          <w:szCs w:val="18"/>
        </w:rPr>
      </w:pPr>
      <w:r w:rsidRPr="001C1D4B">
        <w:rPr>
          <w:rFonts w:ascii="Verdana" w:hAnsi="Verdana"/>
          <w:sz w:val="18"/>
          <w:szCs w:val="18"/>
        </w:rPr>
        <w:tab/>
      </w:r>
      <w:r w:rsidRPr="001C1D4B">
        <w:rPr>
          <w:rFonts w:ascii="Verdana" w:hAnsi="Verdana"/>
          <w:sz w:val="18"/>
          <w:szCs w:val="18"/>
        </w:rPr>
        <w:tab/>
      </w:r>
      <w:r w:rsidRPr="001C1D4B">
        <w:rPr>
          <w:rFonts w:ascii="Verdana" w:hAnsi="Verdana"/>
          <w:sz w:val="18"/>
          <w:szCs w:val="18"/>
        </w:rPr>
        <w:tab/>
      </w:r>
      <w:r w:rsidRPr="001C1D4B">
        <w:rPr>
          <w:rFonts w:ascii="Verdana" w:hAnsi="Verdana"/>
          <w:sz w:val="18"/>
          <w:szCs w:val="18"/>
        </w:rPr>
        <w:tab/>
      </w:r>
      <w:r w:rsidRPr="001C1D4B">
        <w:rPr>
          <w:rFonts w:ascii="Verdana" w:hAnsi="Verdana"/>
          <w:sz w:val="18"/>
          <w:szCs w:val="18"/>
        </w:rPr>
        <w:tab/>
      </w:r>
      <w:r w:rsidRPr="001C1D4B">
        <w:rPr>
          <w:rFonts w:ascii="Verdana" w:hAnsi="Verdana"/>
          <w:sz w:val="18"/>
          <w:szCs w:val="18"/>
        </w:rPr>
        <w:tab/>
        <w:t xml:space="preserve">                         ……………………………………………</w:t>
      </w:r>
    </w:p>
    <w:p w14:paraId="75866FC4" w14:textId="77777777" w:rsidR="00AA2A38" w:rsidRPr="001C1D4B" w:rsidRDefault="00AA2A38" w:rsidP="00675B75">
      <w:pPr>
        <w:keepNext/>
        <w:keepLines/>
        <w:ind w:right="-589"/>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1C1D4B">
        <w:rPr>
          <w:rFonts w:ascii="Verdana" w:hAnsi="Verdana"/>
          <w:sz w:val="18"/>
          <w:szCs w:val="18"/>
        </w:rPr>
        <w:tab/>
      </w:r>
      <w:r w:rsidRPr="001C1D4B">
        <w:rPr>
          <w:rFonts w:ascii="Verdana" w:hAnsi="Verdana"/>
          <w:sz w:val="18"/>
          <w:szCs w:val="18"/>
        </w:rPr>
        <w:tab/>
      </w:r>
      <w:r w:rsidRPr="001C1D4B">
        <w:rPr>
          <w:rFonts w:ascii="Verdana" w:hAnsi="Verdana"/>
          <w:sz w:val="18"/>
          <w:szCs w:val="18"/>
        </w:rPr>
        <w:tab/>
        <w:t xml:space="preserve">         </w:t>
      </w:r>
      <w:r w:rsidRPr="001C1D4B">
        <w:rPr>
          <w:rFonts w:ascii="Verdana" w:hAnsi="Verdana"/>
          <w:sz w:val="18"/>
          <w:szCs w:val="18"/>
        </w:rPr>
        <w:tab/>
      </w:r>
      <w:r w:rsidRPr="001C1D4B">
        <w:rPr>
          <w:rFonts w:ascii="Verdana" w:hAnsi="Verdana"/>
          <w:sz w:val="18"/>
          <w:szCs w:val="18"/>
        </w:rPr>
        <w:tab/>
      </w:r>
      <w:r>
        <w:rPr>
          <w:rFonts w:ascii="Verdana" w:hAnsi="Verdana"/>
          <w:sz w:val="18"/>
          <w:szCs w:val="18"/>
        </w:rPr>
        <w:t>P</w:t>
      </w:r>
      <w:r w:rsidRPr="001C1D4B">
        <w:rPr>
          <w:rFonts w:ascii="Verdana" w:hAnsi="Verdana"/>
          <w:sz w:val="18"/>
          <w:szCs w:val="18"/>
        </w:rPr>
        <w:t>odpis Wykonawcy</w:t>
      </w:r>
    </w:p>
    <w:p w14:paraId="417AA31F" w14:textId="77777777" w:rsidR="00AA2A38" w:rsidRDefault="00AA2A38" w:rsidP="00675B75">
      <w:pPr>
        <w:rPr>
          <w:rFonts w:ascii="Verdana" w:hAnsi="Verdana"/>
          <w:b/>
          <w:bCs/>
          <w:sz w:val="18"/>
          <w:szCs w:val="18"/>
        </w:rPr>
      </w:pPr>
      <w:r>
        <w:rPr>
          <w:rFonts w:ascii="Verdana" w:hAnsi="Verdana"/>
          <w:b/>
          <w:bCs/>
          <w:sz w:val="18"/>
          <w:szCs w:val="18"/>
        </w:rPr>
        <w:br w:type="page"/>
      </w:r>
    </w:p>
    <w:p w14:paraId="209627FF" w14:textId="57E615F0" w:rsidR="006017CF" w:rsidRDefault="006017CF" w:rsidP="00675B75">
      <w:pPr>
        <w:pStyle w:val="Nagwek3"/>
        <w:keepLines/>
        <w:ind w:right="0"/>
        <w:jc w:val="left"/>
        <w:rPr>
          <w:color w:val="000000"/>
        </w:rPr>
      </w:pPr>
      <w:r>
        <w:rPr>
          <w:color w:val="000000"/>
          <w:shd w:val="clear" w:color="auto" w:fill="FFFFFF"/>
        </w:rPr>
        <w:lastRenderedPageBreak/>
        <w:t>AZP-260-TP-24/22</w:t>
      </w: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t>Załącznik nr 1E do SWZ</w:t>
      </w:r>
    </w:p>
    <w:p w14:paraId="3B891C4E" w14:textId="77777777" w:rsidR="006017CF" w:rsidRDefault="006017CF" w:rsidP="00675B75">
      <w:pPr>
        <w:keepNext/>
        <w:keepLines/>
        <w:pBdr>
          <w:top w:val="single" w:sz="4" w:space="1" w:color="000000"/>
          <w:left w:val="single" w:sz="4" w:space="4" w:color="000000"/>
          <w:bottom w:val="single" w:sz="4" w:space="1" w:color="000000"/>
          <w:right w:val="single" w:sz="4" w:space="4" w:color="000000"/>
        </w:pBdr>
        <w:shd w:val="clear" w:color="auto" w:fill="DEEAF6" w:themeFill="accent1" w:themeFillTint="33"/>
        <w:spacing w:line="240" w:lineRule="exact"/>
        <w:jc w:val="center"/>
        <w:rPr>
          <w:rFonts w:ascii="Verdana" w:hAnsi="Verdana"/>
          <w:b/>
          <w:color w:val="000000"/>
          <w:sz w:val="18"/>
          <w:szCs w:val="18"/>
        </w:rPr>
      </w:pPr>
    </w:p>
    <w:p w14:paraId="160FBECB" w14:textId="77777777" w:rsidR="006017CF" w:rsidRDefault="006017CF" w:rsidP="00675B75">
      <w:pPr>
        <w:keepNext/>
        <w:keepLines/>
        <w:pBdr>
          <w:top w:val="single" w:sz="4" w:space="1" w:color="000000"/>
          <w:left w:val="single" w:sz="4" w:space="4" w:color="000000"/>
          <w:bottom w:val="single" w:sz="4" w:space="1" w:color="000000"/>
          <w:right w:val="single" w:sz="4" w:space="4" w:color="000000"/>
        </w:pBdr>
        <w:shd w:val="clear" w:color="auto" w:fill="DEEAF6" w:themeFill="accent1" w:themeFillTint="33"/>
        <w:spacing w:line="240" w:lineRule="exact"/>
        <w:jc w:val="center"/>
        <w:rPr>
          <w:color w:val="000000"/>
        </w:rPr>
      </w:pPr>
      <w:r>
        <w:rPr>
          <w:rFonts w:ascii="Verdana" w:hAnsi="Verdana"/>
          <w:b/>
          <w:color w:val="000000"/>
          <w:sz w:val="18"/>
          <w:szCs w:val="18"/>
        </w:rPr>
        <w:t>FORMULARZ OFERTOWY</w:t>
      </w:r>
    </w:p>
    <w:p w14:paraId="75173F25" w14:textId="77777777" w:rsidR="006017CF" w:rsidRDefault="006017CF" w:rsidP="00675B75">
      <w:pPr>
        <w:keepNext/>
        <w:keepLines/>
        <w:pBdr>
          <w:top w:val="single" w:sz="4" w:space="1" w:color="000000"/>
          <w:left w:val="single" w:sz="4" w:space="4" w:color="000000"/>
          <w:bottom w:val="single" w:sz="4" w:space="1" w:color="000000"/>
          <w:right w:val="single" w:sz="4" w:space="4" w:color="000000"/>
        </w:pBdr>
        <w:shd w:val="clear" w:color="auto" w:fill="DEEAF6" w:themeFill="accent1" w:themeFillTint="33"/>
        <w:spacing w:line="240" w:lineRule="exact"/>
        <w:jc w:val="center"/>
        <w:rPr>
          <w:rFonts w:ascii="Verdana" w:hAnsi="Verdana"/>
          <w:b/>
          <w:color w:val="000000"/>
          <w:sz w:val="18"/>
          <w:szCs w:val="18"/>
        </w:rPr>
      </w:pPr>
    </w:p>
    <w:p w14:paraId="17DE60A3" w14:textId="77777777" w:rsidR="006017CF" w:rsidRDefault="006017CF" w:rsidP="00675B75">
      <w:pPr>
        <w:keepNext/>
        <w:keepLines/>
        <w:spacing w:line="240" w:lineRule="exact"/>
        <w:jc w:val="both"/>
        <w:rPr>
          <w:rFonts w:ascii="Verdana" w:hAnsi="Verdana"/>
          <w:b/>
          <w:bCs/>
          <w:color w:val="000000"/>
          <w:sz w:val="18"/>
          <w:szCs w:val="18"/>
        </w:rPr>
      </w:pPr>
    </w:p>
    <w:p w14:paraId="492DF9CC" w14:textId="77777777" w:rsidR="006017CF" w:rsidRDefault="006017CF" w:rsidP="00675B75">
      <w:pPr>
        <w:keepNext/>
        <w:keepLines/>
        <w:spacing w:line="240" w:lineRule="exact"/>
        <w:ind w:right="-589"/>
        <w:rPr>
          <w:color w:val="000000"/>
        </w:rPr>
      </w:pPr>
      <w:r>
        <w:rPr>
          <w:rFonts w:ascii="Verdana" w:hAnsi="Verdana"/>
          <w:color w:val="000000"/>
          <w:sz w:val="18"/>
          <w:szCs w:val="18"/>
        </w:rPr>
        <w:t xml:space="preserve">Zarejestrowana nazwa Wykonawcy: </w:t>
      </w:r>
    </w:p>
    <w:p w14:paraId="03D4E3E0" w14:textId="77777777" w:rsidR="006017CF" w:rsidRDefault="006017CF" w:rsidP="00675B75">
      <w:pPr>
        <w:keepNext/>
        <w:keepLines/>
        <w:spacing w:line="240" w:lineRule="exact"/>
        <w:ind w:right="-589"/>
        <w:rPr>
          <w:rFonts w:ascii="Verdana" w:hAnsi="Verdana"/>
          <w:color w:val="000000"/>
          <w:sz w:val="18"/>
          <w:szCs w:val="18"/>
        </w:rPr>
      </w:pPr>
    </w:p>
    <w:p w14:paraId="1936B6E8" w14:textId="77777777" w:rsidR="006017CF" w:rsidRDefault="006017CF" w:rsidP="00675B75">
      <w:pPr>
        <w:keepNext/>
        <w:keepLines/>
        <w:spacing w:line="240" w:lineRule="exact"/>
        <w:ind w:right="-589"/>
        <w:rPr>
          <w:color w:val="000000"/>
        </w:rPr>
      </w:pPr>
      <w:r>
        <w:rPr>
          <w:rFonts w:ascii="Verdana" w:hAnsi="Verdana"/>
          <w:iCs/>
          <w:color w:val="000000"/>
          <w:sz w:val="18"/>
          <w:szCs w:val="18"/>
        </w:rPr>
        <w:t>………………………………………………………………....................................................................................</w:t>
      </w:r>
    </w:p>
    <w:p w14:paraId="6313B467" w14:textId="77777777" w:rsidR="006017CF" w:rsidRDefault="006017CF" w:rsidP="00675B75">
      <w:pPr>
        <w:keepNext/>
        <w:keepLines/>
        <w:spacing w:line="240" w:lineRule="exact"/>
        <w:ind w:right="-589"/>
        <w:rPr>
          <w:color w:val="000000"/>
        </w:rPr>
      </w:pPr>
      <w:r>
        <w:rPr>
          <w:rFonts w:ascii="Verdana" w:hAnsi="Verdana"/>
          <w:iCs/>
          <w:color w:val="000000"/>
          <w:sz w:val="18"/>
          <w:szCs w:val="18"/>
        </w:rPr>
        <w:t xml:space="preserve">Adres Wykonawcy: </w:t>
      </w:r>
    </w:p>
    <w:p w14:paraId="05FCB042" w14:textId="77777777" w:rsidR="006017CF" w:rsidRDefault="006017CF" w:rsidP="00675B75">
      <w:pPr>
        <w:keepNext/>
        <w:keepLines/>
        <w:spacing w:line="240" w:lineRule="exact"/>
        <w:ind w:right="-589"/>
        <w:rPr>
          <w:rFonts w:ascii="Verdana" w:hAnsi="Verdana"/>
          <w:iCs/>
          <w:color w:val="000000"/>
          <w:sz w:val="18"/>
          <w:szCs w:val="18"/>
        </w:rPr>
      </w:pPr>
    </w:p>
    <w:p w14:paraId="4A02897A" w14:textId="77777777" w:rsidR="006017CF" w:rsidRDefault="006017CF" w:rsidP="00675B75">
      <w:pPr>
        <w:keepNext/>
        <w:keepLines/>
        <w:spacing w:line="240" w:lineRule="exact"/>
        <w:ind w:right="-589"/>
        <w:rPr>
          <w:color w:val="000000"/>
        </w:rPr>
      </w:pPr>
      <w:r>
        <w:rPr>
          <w:rFonts w:ascii="Verdana" w:hAnsi="Verdana"/>
          <w:iCs/>
          <w:color w:val="000000"/>
          <w:sz w:val="18"/>
          <w:szCs w:val="18"/>
        </w:rPr>
        <w:t>………………………………………………………………....................................................................................</w:t>
      </w:r>
    </w:p>
    <w:p w14:paraId="5E60DB52" w14:textId="77777777" w:rsidR="006017CF" w:rsidRDefault="006017CF" w:rsidP="00675B75">
      <w:pPr>
        <w:keepNext/>
        <w:keepLines/>
        <w:spacing w:line="240" w:lineRule="exact"/>
        <w:ind w:right="-22"/>
        <w:jc w:val="both"/>
        <w:rPr>
          <w:color w:val="000000"/>
        </w:rPr>
      </w:pPr>
      <w:r>
        <w:rPr>
          <w:rFonts w:ascii="Verdana" w:hAnsi="Verdana"/>
          <w:iCs/>
          <w:color w:val="000000"/>
          <w:sz w:val="18"/>
          <w:szCs w:val="18"/>
        </w:rPr>
        <w:t>Nazwiska osób po stronie Wykonawcy uprawnionych do jego reprezentowania przy sporządzaniu niniejszej oferty:</w:t>
      </w:r>
    </w:p>
    <w:p w14:paraId="44CAB600" w14:textId="77777777" w:rsidR="006017CF" w:rsidRDefault="006017CF" w:rsidP="00675B75">
      <w:pPr>
        <w:keepNext/>
        <w:keepLines/>
        <w:spacing w:line="240" w:lineRule="exact"/>
        <w:ind w:right="-589"/>
        <w:jc w:val="both"/>
        <w:rPr>
          <w:rFonts w:ascii="Verdana" w:hAnsi="Verdana"/>
          <w:iCs/>
          <w:color w:val="000000"/>
          <w:sz w:val="18"/>
          <w:szCs w:val="18"/>
          <w:lang w:val="de-DE"/>
        </w:rPr>
      </w:pPr>
    </w:p>
    <w:p w14:paraId="2FB4F657" w14:textId="77777777" w:rsidR="006017CF" w:rsidRDefault="006017CF" w:rsidP="00675B75">
      <w:pPr>
        <w:keepNext/>
        <w:keepLines/>
        <w:spacing w:line="240" w:lineRule="exact"/>
        <w:ind w:right="-589"/>
        <w:rPr>
          <w:color w:val="000000"/>
        </w:rPr>
      </w:pPr>
      <w:r>
        <w:rPr>
          <w:rFonts w:ascii="Verdana" w:hAnsi="Verdana"/>
          <w:iCs/>
          <w:color w:val="000000"/>
          <w:sz w:val="18"/>
          <w:szCs w:val="18"/>
          <w:lang w:val="en-US"/>
        </w:rPr>
        <w:t>………………………………………………………………....................................................................................</w:t>
      </w:r>
    </w:p>
    <w:p w14:paraId="4C5B475D" w14:textId="77777777" w:rsidR="006017CF" w:rsidRDefault="006017CF" w:rsidP="00675B75">
      <w:pPr>
        <w:keepNext/>
        <w:keepLines/>
        <w:spacing w:line="240" w:lineRule="exact"/>
        <w:ind w:right="-589"/>
        <w:jc w:val="both"/>
        <w:rPr>
          <w:rFonts w:ascii="Verdana" w:hAnsi="Verdana"/>
          <w:iCs/>
          <w:color w:val="000000"/>
          <w:sz w:val="18"/>
          <w:szCs w:val="18"/>
          <w:lang w:val="de-DE"/>
        </w:rPr>
      </w:pPr>
    </w:p>
    <w:p w14:paraId="64CD99DE" w14:textId="77777777" w:rsidR="006017CF" w:rsidRDefault="006017CF" w:rsidP="00675B75">
      <w:pPr>
        <w:keepNext/>
        <w:keepLines/>
        <w:spacing w:line="240" w:lineRule="exact"/>
        <w:ind w:right="-589"/>
        <w:rPr>
          <w:color w:val="000000"/>
        </w:rPr>
      </w:pPr>
      <w:r>
        <w:rPr>
          <w:rFonts w:ascii="Verdana" w:hAnsi="Verdana"/>
          <w:iCs/>
          <w:color w:val="000000"/>
          <w:sz w:val="18"/>
          <w:szCs w:val="18"/>
          <w:lang w:val="de-DE"/>
        </w:rPr>
        <w:t xml:space="preserve">NIP .................................   </w:t>
      </w:r>
      <w:proofErr w:type="spellStart"/>
      <w:r>
        <w:rPr>
          <w:rFonts w:ascii="Verdana" w:hAnsi="Verdana"/>
          <w:iCs/>
          <w:color w:val="000000"/>
          <w:sz w:val="18"/>
          <w:szCs w:val="18"/>
          <w:lang w:val="de-DE"/>
        </w:rPr>
        <w:t>Regon</w:t>
      </w:r>
      <w:proofErr w:type="spellEnd"/>
      <w:r>
        <w:rPr>
          <w:rFonts w:ascii="Verdana" w:hAnsi="Verdana"/>
          <w:iCs/>
          <w:color w:val="000000"/>
          <w:sz w:val="18"/>
          <w:szCs w:val="18"/>
          <w:lang w:val="de-DE"/>
        </w:rPr>
        <w:t xml:space="preserve"> ......................................   Tel ........................................</w:t>
      </w:r>
    </w:p>
    <w:p w14:paraId="3E94C6BF" w14:textId="77777777" w:rsidR="006017CF" w:rsidRDefault="006017CF" w:rsidP="00675B75">
      <w:pPr>
        <w:pStyle w:val="Akapitzlist"/>
        <w:keepNext/>
        <w:keepLines/>
        <w:spacing w:line="240" w:lineRule="exact"/>
        <w:ind w:left="0" w:right="-589"/>
        <w:rPr>
          <w:rFonts w:ascii="Verdana" w:hAnsi="Verdana"/>
          <w:iCs/>
          <w:color w:val="000000"/>
          <w:sz w:val="18"/>
          <w:szCs w:val="18"/>
          <w:lang w:val="de-DE"/>
        </w:rPr>
      </w:pPr>
    </w:p>
    <w:p w14:paraId="6C9952D8" w14:textId="77777777" w:rsidR="006017CF" w:rsidRDefault="006017CF" w:rsidP="00675B75">
      <w:pPr>
        <w:keepNext/>
        <w:keepLines/>
        <w:spacing w:after="60" w:line="240" w:lineRule="exact"/>
        <w:ind w:right="-589"/>
        <w:rPr>
          <w:rFonts w:ascii="Verdana" w:hAnsi="Verdana"/>
          <w:sz w:val="18"/>
          <w:szCs w:val="18"/>
        </w:rPr>
      </w:pPr>
      <w:r>
        <w:rPr>
          <w:rFonts w:ascii="Verdana" w:hAnsi="Verdana"/>
          <w:iCs/>
          <w:sz w:val="18"/>
          <w:szCs w:val="18"/>
          <w:lang w:val="de-DE"/>
        </w:rPr>
        <w:t xml:space="preserve">Fax ...............................   </w:t>
      </w:r>
      <w:proofErr w:type="spellStart"/>
      <w:r>
        <w:rPr>
          <w:rFonts w:ascii="Verdana" w:hAnsi="Verdana"/>
          <w:iCs/>
          <w:sz w:val="18"/>
          <w:szCs w:val="18"/>
          <w:lang w:val="de-DE"/>
        </w:rPr>
        <w:t>E-ma</w:t>
      </w:r>
      <w:r>
        <w:rPr>
          <w:rFonts w:ascii="Verdana" w:hAnsi="Verdana"/>
          <w:sz w:val="18"/>
          <w:szCs w:val="18"/>
          <w:lang w:val="de-DE"/>
        </w:rPr>
        <w:t>il</w:t>
      </w:r>
      <w:proofErr w:type="spellEnd"/>
      <w:r>
        <w:rPr>
          <w:rFonts w:ascii="Verdana" w:hAnsi="Verdana"/>
          <w:sz w:val="18"/>
          <w:szCs w:val="18"/>
          <w:lang w:val="de-DE"/>
        </w:rPr>
        <w:t xml:space="preserve"> ….....................................   </w:t>
      </w:r>
      <w:r>
        <w:rPr>
          <w:rFonts w:ascii="Verdana" w:hAnsi="Verdana"/>
          <w:sz w:val="18"/>
          <w:szCs w:val="18"/>
        </w:rPr>
        <w:t>www ......................................</w:t>
      </w:r>
    </w:p>
    <w:p w14:paraId="510C10EB" w14:textId="77777777" w:rsidR="006017CF" w:rsidRDefault="006017CF" w:rsidP="00675B75">
      <w:pPr>
        <w:keepNext/>
        <w:keepLines/>
        <w:spacing w:line="240" w:lineRule="exact"/>
        <w:ind w:right="-589"/>
        <w:jc w:val="both"/>
        <w:rPr>
          <w:rFonts w:ascii="Verdana" w:hAnsi="Verdana"/>
          <w:b/>
          <w:bCs/>
          <w:sz w:val="18"/>
          <w:szCs w:val="18"/>
        </w:rPr>
      </w:pPr>
    </w:p>
    <w:p w14:paraId="56F1E94D" w14:textId="77777777" w:rsidR="006017CF" w:rsidRDefault="006017CF" w:rsidP="00675B75">
      <w:pPr>
        <w:keepNext/>
        <w:keepLines/>
        <w:spacing w:after="60"/>
        <w:ind w:right="-589"/>
        <w:jc w:val="both"/>
        <w:rPr>
          <w:rFonts w:ascii="Verdana" w:hAnsi="Verdana"/>
          <w:sz w:val="18"/>
          <w:szCs w:val="18"/>
        </w:rPr>
      </w:pPr>
      <w:r>
        <w:rPr>
          <w:rFonts w:ascii="Verdana" w:hAnsi="Verdana"/>
          <w:sz w:val="18"/>
          <w:szCs w:val="18"/>
        </w:rPr>
        <w:t>Oferujemy wykonanie przedmiotu zamówienia na następujących warunkach:</w:t>
      </w:r>
    </w:p>
    <w:tbl>
      <w:tblPr>
        <w:tblW w:w="9526" w:type="dxa"/>
        <w:tblInd w:w="108" w:type="dxa"/>
        <w:tblLayout w:type="fixed"/>
        <w:tblLook w:val="0000" w:firstRow="0" w:lastRow="0" w:firstColumn="0" w:lastColumn="0" w:noHBand="0" w:noVBand="0"/>
      </w:tblPr>
      <w:tblGrid>
        <w:gridCol w:w="454"/>
        <w:gridCol w:w="3402"/>
        <w:gridCol w:w="993"/>
        <w:gridCol w:w="1275"/>
        <w:gridCol w:w="1134"/>
        <w:gridCol w:w="851"/>
        <w:gridCol w:w="1417"/>
      </w:tblGrid>
      <w:tr w:rsidR="006017CF" w:rsidRPr="000D5040" w14:paraId="181D44B0" w14:textId="77777777" w:rsidTr="004E5522">
        <w:trPr>
          <w:cantSplit/>
          <w:trHeight w:hRule="exact" w:val="1322"/>
        </w:trPr>
        <w:tc>
          <w:tcPr>
            <w:tcW w:w="454" w:type="dxa"/>
            <w:tcBorders>
              <w:top w:val="single" w:sz="4" w:space="0" w:color="000000"/>
              <w:left w:val="single" w:sz="4" w:space="0" w:color="000000"/>
              <w:bottom w:val="single" w:sz="4" w:space="0" w:color="auto"/>
            </w:tcBorders>
          </w:tcPr>
          <w:p w14:paraId="19901853" w14:textId="77777777" w:rsidR="006017CF" w:rsidRPr="000D5040" w:rsidRDefault="006017CF" w:rsidP="00675B75">
            <w:pPr>
              <w:keepNext/>
              <w:keepLines/>
              <w:tabs>
                <w:tab w:val="left" w:pos="0"/>
              </w:tabs>
              <w:snapToGrid w:val="0"/>
              <w:ind w:right="-108"/>
              <w:rPr>
                <w:rFonts w:ascii="Verdana" w:hAnsi="Verdana"/>
                <w:color w:val="000000" w:themeColor="text1"/>
                <w:sz w:val="18"/>
                <w:szCs w:val="18"/>
              </w:rPr>
            </w:pPr>
            <w:r w:rsidRPr="000D5040">
              <w:rPr>
                <w:rFonts w:ascii="Verdana" w:hAnsi="Verdana"/>
                <w:color w:val="000000" w:themeColor="text1"/>
                <w:sz w:val="18"/>
                <w:szCs w:val="18"/>
              </w:rPr>
              <w:t>Lp.</w:t>
            </w:r>
          </w:p>
        </w:tc>
        <w:tc>
          <w:tcPr>
            <w:tcW w:w="3402" w:type="dxa"/>
            <w:tcBorders>
              <w:top w:val="single" w:sz="4" w:space="0" w:color="000000"/>
              <w:left w:val="single" w:sz="4" w:space="0" w:color="000000"/>
              <w:bottom w:val="single" w:sz="4" w:space="0" w:color="auto"/>
              <w:right w:val="single" w:sz="4" w:space="0" w:color="auto"/>
            </w:tcBorders>
          </w:tcPr>
          <w:p w14:paraId="4801EA77" w14:textId="77777777" w:rsidR="006017CF" w:rsidRPr="000D5040" w:rsidRDefault="006017CF" w:rsidP="00675B75">
            <w:pPr>
              <w:keepNext/>
              <w:keepLines/>
              <w:tabs>
                <w:tab w:val="left" w:pos="72"/>
                <w:tab w:val="left" w:pos="9072"/>
              </w:tabs>
              <w:snapToGrid w:val="0"/>
              <w:ind w:right="-23"/>
              <w:jc w:val="center"/>
              <w:outlineLvl w:val="2"/>
              <w:rPr>
                <w:rFonts w:ascii="Verdana" w:hAnsi="Verdana"/>
                <w:color w:val="000000" w:themeColor="text1"/>
                <w:sz w:val="18"/>
                <w:szCs w:val="18"/>
              </w:rPr>
            </w:pPr>
            <w:r w:rsidRPr="000D5040">
              <w:rPr>
                <w:rFonts w:ascii="Verdana" w:hAnsi="Verdana"/>
                <w:color w:val="000000" w:themeColor="text1"/>
                <w:sz w:val="18"/>
                <w:szCs w:val="18"/>
              </w:rPr>
              <w:t>Nazwa przedmiotu zamówienia</w:t>
            </w:r>
          </w:p>
          <w:p w14:paraId="0C8CA78F" w14:textId="77777777" w:rsidR="006017CF" w:rsidRPr="000D5040" w:rsidRDefault="006017CF" w:rsidP="00675B75">
            <w:pPr>
              <w:keepNext/>
              <w:keepLines/>
              <w:tabs>
                <w:tab w:val="left" w:pos="72"/>
                <w:tab w:val="left" w:pos="9072"/>
              </w:tabs>
              <w:snapToGrid w:val="0"/>
              <w:ind w:right="-23"/>
              <w:jc w:val="center"/>
              <w:outlineLvl w:val="2"/>
              <w:rPr>
                <w:rFonts w:ascii="Verdana" w:hAnsi="Verdana"/>
                <w:bCs/>
                <w:color w:val="000000" w:themeColor="text1"/>
                <w:sz w:val="18"/>
                <w:szCs w:val="18"/>
              </w:rPr>
            </w:pPr>
          </w:p>
        </w:tc>
        <w:tc>
          <w:tcPr>
            <w:tcW w:w="993" w:type="dxa"/>
            <w:tcBorders>
              <w:top w:val="single" w:sz="4" w:space="0" w:color="000000"/>
              <w:left w:val="single" w:sz="4" w:space="0" w:color="000000"/>
              <w:bottom w:val="single" w:sz="4" w:space="0" w:color="auto"/>
              <w:right w:val="single" w:sz="4" w:space="0" w:color="auto"/>
            </w:tcBorders>
          </w:tcPr>
          <w:p w14:paraId="0B04C1A4" w14:textId="77777777" w:rsidR="006017CF" w:rsidRPr="000D5040" w:rsidRDefault="006017CF" w:rsidP="00675B75">
            <w:pPr>
              <w:keepNext/>
              <w:keepLines/>
              <w:tabs>
                <w:tab w:val="left" w:pos="72"/>
                <w:tab w:val="left" w:pos="9072"/>
              </w:tabs>
              <w:snapToGrid w:val="0"/>
              <w:ind w:right="-23"/>
              <w:jc w:val="center"/>
              <w:outlineLvl w:val="2"/>
              <w:rPr>
                <w:rFonts w:ascii="Verdana" w:hAnsi="Verdana"/>
                <w:bCs/>
                <w:color w:val="000000" w:themeColor="text1"/>
                <w:sz w:val="18"/>
                <w:szCs w:val="18"/>
              </w:rPr>
            </w:pPr>
            <w:r w:rsidRPr="000D5040">
              <w:rPr>
                <w:rFonts w:ascii="Verdana" w:hAnsi="Verdana"/>
                <w:bCs/>
                <w:color w:val="000000" w:themeColor="text1"/>
                <w:sz w:val="18"/>
                <w:szCs w:val="18"/>
              </w:rPr>
              <w:t xml:space="preserve">Cena netto PLN za 1 osobę szkoloną </w:t>
            </w:r>
          </w:p>
        </w:tc>
        <w:tc>
          <w:tcPr>
            <w:tcW w:w="1275" w:type="dxa"/>
            <w:tcBorders>
              <w:top w:val="single" w:sz="4" w:space="0" w:color="000000"/>
              <w:left w:val="single" w:sz="4" w:space="0" w:color="auto"/>
              <w:bottom w:val="single" w:sz="4" w:space="0" w:color="auto"/>
            </w:tcBorders>
          </w:tcPr>
          <w:p w14:paraId="508555E4" w14:textId="77777777" w:rsidR="006017CF" w:rsidRPr="000D5040" w:rsidRDefault="006017CF" w:rsidP="00675B75">
            <w:pPr>
              <w:keepNext/>
              <w:keepLines/>
              <w:tabs>
                <w:tab w:val="left" w:pos="72"/>
                <w:tab w:val="left" w:pos="9072"/>
              </w:tabs>
              <w:snapToGrid w:val="0"/>
              <w:ind w:right="-23"/>
              <w:jc w:val="center"/>
              <w:outlineLvl w:val="2"/>
              <w:rPr>
                <w:rFonts w:ascii="Verdana" w:hAnsi="Verdana"/>
                <w:bCs/>
                <w:color w:val="000000" w:themeColor="text1"/>
                <w:sz w:val="18"/>
                <w:szCs w:val="18"/>
              </w:rPr>
            </w:pPr>
            <w:r w:rsidRPr="000D5040">
              <w:rPr>
                <w:rFonts w:ascii="Verdana" w:hAnsi="Verdana"/>
                <w:bCs/>
                <w:color w:val="000000" w:themeColor="text1"/>
                <w:sz w:val="18"/>
                <w:szCs w:val="18"/>
              </w:rPr>
              <w:t xml:space="preserve">Maksymalna ilość osób szkolonych </w:t>
            </w:r>
          </w:p>
        </w:tc>
        <w:tc>
          <w:tcPr>
            <w:tcW w:w="1134" w:type="dxa"/>
            <w:tcBorders>
              <w:top w:val="single" w:sz="4" w:space="0" w:color="000000"/>
              <w:left w:val="single" w:sz="4" w:space="0" w:color="000000"/>
              <w:bottom w:val="single" w:sz="4" w:space="0" w:color="000000"/>
              <w:right w:val="single" w:sz="4" w:space="0" w:color="auto"/>
            </w:tcBorders>
          </w:tcPr>
          <w:p w14:paraId="263CF734" w14:textId="77777777" w:rsidR="006017CF" w:rsidRPr="000D5040" w:rsidRDefault="006017CF" w:rsidP="00675B75">
            <w:pPr>
              <w:keepNext/>
              <w:keepLines/>
              <w:tabs>
                <w:tab w:val="left" w:pos="72"/>
                <w:tab w:val="left" w:pos="9072"/>
              </w:tabs>
              <w:snapToGrid w:val="0"/>
              <w:ind w:right="-23"/>
              <w:rPr>
                <w:rFonts w:ascii="Verdana" w:hAnsi="Verdana"/>
                <w:color w:val="000000" w:themeColor="text1"/>
                <w:sz w:val="18"/>
                <w:szCs w:val="20"/>
              </w:rPr>
            </w:pPr>
            <w:r w:rsidRPr="000D5040">
              <w:rPr>
                <w:rFonts w:ascii="Verdana" w:hAnsi="Verdana"/>
                <w:color w:val="000000" w:themeColor="text1"/>
                <w:sz w:val="18"/>
                <w:szCs w:val="20"/>
              </w:rPr>
              <w:t xml:space="preserve">Wartość  </w:t>
            </w:r>
          </w:p>
          <w:p w14:paraId="0BE44489" w14:textId="77777777" w:rsidR="006017CF" w:rsidRPr="000D5040" w:rsidRDefault="006017CF" w:rsidP="00675B75">
            <w:pPr>
              <w:keepNext/>
              <w:keepLines/>
              <w:tabs>
                <w:tab w:val="left" w:pos="72"/>
                <w:tab w:val="left" w:pos="9072"/>
              </w:tabs>
              <w:snapToGrid w:val="0"/>
              <w:ind w:right="-23"/>
              <w:rPr>
                <w:rFonts w:ascii="Verdana" w:hAnsi="Verdana"/>
                <w:color w:val="000000" w:themeColor="text1"/>
                <w:sz w:val="18"/>
                <w:szCs w:val="20"/>
              </w:rPr>
            </w:pPr>
            <w:r w:rsidRPr="000D5040">
              <w:rPr>
                <w:rFonts w:ascii="Verdana" w:hAnsi="Verdana"/>
                <w:color w:val="000000" w:themeColor="text1"/>
                <w:sz w:val="18"/>
                <w:szCs w:val="20"/>
              </w:rPr>
              <w:t>netto PLN</w:t>
            </w:r>
          </w:p>
        </w:tc>
        <w:tc>
          <w:tcPr>
            <w:tcW w:w="851" w:type="dxa"/>
            <w:tcBorders>
              <w:top w:val="single" w:sz="4" w:space="0" w:color="000000"/>
              <w:left w:val="single" w:sz="4" w:space="0" w:color="auto"/>
              <w:bottom w:val="single" w:sz="4" w:space="0" w:color="000000"/>
            </w:tcBorders>
          </w:tcPr>
          <w:p w14:paraId="4F25E98D" w14:textId="77777777" w:rsidR="006017CF" w:rsidRPr="000D5040" w:rsidRDefault="006017CF" w:rsidP="00675B75">
            <w:pPr>
              <w:keepNext/>
              <w:keepLines/>
              <w:ind w:left="-28" w:right="-23"/>
              <w:jc w:val="center"/>
              <w:rPr>
                <w:rFonts w:ascii="Verdana" w:hAnsi="Verdana" w:cs="Arial"/>
                <w:color w:val="000000" w:themeColor="text1"/>
                <w:sz w:val="18"/>
                <w:szCs w:val="20"/>
              </w:rPr>
            </w:pPr>
            <w:r w:rsidRPr="000D5040">
              <w:rPr>
                <w:rFonts w:ascii="Verdana" w:hAnsi="Verdana" w:cs="Arial"/>
                <w:color w:val="000000" w:themeColor="text1"/>
                <w:sz w:val="18"/>
                <w:szCs w:val="20"/>
              </w:rPr>
              <w:t>Stawka</w:t>
            </w:r>
          </w:p>
          <w:p w14:paraId="7C7D9F62" w14:textId="77777777" w:rsidR="006017CF" w:rsidRPr="000D5040" w:rsidRDefault="006017CF" w:rsidP="00675B75">
            <w:pPr>
              <w:keepNext/>
              <w:keepLines/>
              <w:ind w:left="-28" w:right="-23"/>
              <w:jc w:val="center"/>
              <w:rPr>
                <w:rFonts w:ascii="Verdana" w:hAnsi="Verdana" w:cs="Arial"/>
                <w:color w:val="000000" w:themeColor="text1"/>
                <w:sz w:val="18"/>
                <w:szCs w:val="20"/>
              </w:rPr>
            </w:pPr>
            <w:r w:rsidRPr="000D5040">
              <w:rPr>
                <w:rFonts w:ascii="Verdana" w:hAnsi="Verdana" w:cs="Arial"/>
                <w:color w:val="000000" w:themeColor="text1"/>
                <w:sz w:val="18"/>
                <w:szCs w:val="20"/>
              </w:rPr>
              <w:t>VAT</w:t>
            </w:r>
          </w:p>
          <w:p w14:paraId="7A5878A5" w14:textId="77777777" w:rsidR="006017CF" w:rsidRPr="000D5040" w:rsidRDefault="006017CF" w:rsidP="00675B75">
            <w:pPr>
              <w:keepNext/>
              <w:keepLines/>
              <w:ind w:left="-126" w:right="-23"/>
              <w:jc w:val="center"/>
              <w:rPr>
                <w:rFonts w:ascii="Verdana" w:hAnsi="Verdana" w:cs="Arial"/>
                <w:color w:val="000000" w:themeColor="text1"/>
                <w:sz w:val="18"/>
                <w:szCs w:val="20"/>
              </w:rPr>
            </w:pPr>
          </w:p>
          <w:p w14:paraId="2F19507F" w14:textId="77777777" w:rsidR="006017CF" w:rsidRPr="000D5040" w:rsidRDefault="006017CF" w:rsidP="00675B75">
            <w:pPr>
              <w:keepNext/>
              <w:keepLines/>
              <w:ind w:left="-126" w:right="-23"/>
              <w:jc w:val="center"/>
              <w:rPr>
                <w:rFonts w:ascii="Verdana" w:hAnsi="Verdana" w:cs="Arial"/>
                <w:color w:val="000000" w:themeColor="text1"/>
                <w:sz w:val="18"/>
                <w:szCs w:val="20"/>
              </w:rPr>
            </w:pPr>
          </w:p>
          <w:p w14:paraId="7931EA08" w14:textId="77777777" w:rsidR="006017CF" w:rsidRPr="000D5040" w:rsidRDefault="006017CF" w:rsidP="00675B75">
            <w:pPr>
              <w:keepNext/>
              <w:keepLines/>
              <w:ind w:left="-126" w:right="-23"/>
              <w:jc w:val="center"/>
              <w:rPr>
                <w:rFonts w:ascii="Verdana" w:hAnsi="Verdana" w:cs="Arial"/>
                <w:color w:val="000000" w:themeColor="text1"/>
                <w:sz w:val="18"/>
                <w:szCs w:val="20"/>
              </w:rPr>
            </w:pPr>
          </w:p>
          <w:p w14:paraId="0AEC2334" w14:textId="77777777" w:rsidR="006017CF" w:rsidRPr="000D5040" w:rsidRDefault="006017CF" w:rsidP="00675B75">
            <w:pPr>
              <w:keepNext/>
              <w:keepLines/>
              <w:tabs>
                <w:tab w:val="left" w:pos="72"/>
                <w:tab w:val="left" w:pos="9072"/>
              </w:tabs>
              <w:snapToGrid w:val="0"/>
              <w:ind w:right="-23"/>
              <w:rPr>
                <w:rFonts w:ascii="Verdana" w:hAnsi="Verdana"/>
                <w:color w:val="000000" w:themeColor="text1"/>
                <w:sz w:val="18"/>
                <w:szCs w:val="20"/>
              </w:rPr>
            </w:pPr>
          </w:p>
        </w:tc>
        <w:tc>
          <w:tcPr>
            <w:tcW w:w="1417" w:type="dxa"/>
            <w:tcBorders>
              <w:top w:val="single" w:sz="4" w:space="0" w:color="000000"/>
              <w:left w:val="single" w:sz="4" w:space="0" w:color="000000"/>
              <w:bottom w:val="single" w:sz="4" w:space="0" w:color="000000"/>
              <w:right w:val="single" w:sz="4" w:space="0" w:color="000000"/>
            </w:tcBorders>
          </w:tcPr>
          <w:p w14:paraId="200F43C1" w14:textId="77777777" w:rsidR="006017CF" w:rsidRPr="000D5040" w:rsidRDefault="006017CF" w:rsidP="00675B75">
            <w:pPr>
              <w:keepNext/>
              <w:keepLines/>
              <w:snapToGrid w:val="0"/>
              <w:ind w:right="-23"/>
              <w:rPr>
                <w:rFonts w:ascii="Verdana" w:hAnsi="Verdana"/>
                <w:color w:val="000000" w:themeColor="text1"/>
                <w:sz w:val="18"/>
                <w:szCs w:val="20"/>
              </w:rPr>
            </w:pPr>
            <w:r w:rsidRPr="000D5040">
              <w:rPr>
                <w:rFonts w:ascii="Verdana" w:hAnsi="Verdana"/>
                <w:color w:val="000000" w:themeColor="text1"/>
                <w:sz w:val="18"/>
                <w:szCs w:val="20"/>
              </w:rPr>
              <w:t xml:space="preserve">Wartość </w:t>
            </w:r>
          </w:p>
          <w:p w14:paraId="04A70FFE" w14:textId="77777777" w:rsidR="006017CF" w:rsidRPr="000D5040" w:rsidRDefault="006017CF" w:rsidP="00675B75">
            <w:pPr>
              <w:keepNext/>
              <w:keepLines/>
              <w:snapToGrid w:val="0"/>
              <w:ind w:right="-23"/>
              <w:rPr>
                <w:rFonts w:ascii="Verdana" w:hAnsi="Verdana"/>
                <w:color w:val="000000" w:themeColor="text1"/>
                <w:sz w:val="18"/>
                <w:szCs w:val="20"/>
              </w:rPr>
            </w:pPr>
            <w:r w:rsidRPr="000D5040">
              <w:rPr>
                <w:rFonts w:ascii="Verdana" w:hAnsi="Verdana"/>
                <w:color w:val="000000" w:themeColor="text1"/>
                <w:sz w:val="18"/>
                <w:szCs w:val="20"/>
              </w:rPr>
              <w:t xml:space="preserve">brutto PLN </w:t>
            </w:r>
          </w:p>
        </w:tc>
      </w:tr>
      <w:tr w:rsidR="006017CF" w:rsidRPr="000D5040" w14:paraId="04D6A0DB" w14:textId="77777777" w:rsidTr="004E5522">
        <w:trPr>
          <w:cantSplit/>
          <w:trHeight w:hRule="exact" w:val="2721"/>
        </w:trPr>
        <w:tc>
          <w:tcPr>
            <w:tcW w:w="454" w:type="dxa"/>
            <w:tcBorders>
              <w:top w:val="single" w:sz="4" w:space="0" w:color="000000"/>
              <w:left w:val="single" w:sz="4" w:space="0" w:color="000000"/>
              <w:bottom w:val="single" w:sz="4" w:space="0" w:color="auto"/>
            </w:tcBorders>
          </w:tcPr>
          <w:p w14:paraId="35E0DD5E" w14:textId="77777777" w:rsidR="006017CF" w:rsidRPr="000D5040" w:rsidRDefault="006017CF" w:rsidP="00675B75">
            <w:pPr>
              <w:keepNext/>
              <w:keepLines/>
              <w:snapToGrid w:val="0"/>
              <w:ind w:right="-24"/>
              <w:rPr>
                <w:rFonts w:ascii="Verdana" w:hAnsi="Verdana"/>
                <w:color w:val="000000" w:themeColor="text1"/>
                <w:sz w:val="18"/>
                <w:szCs w:val="18"/>
              </w:rPr>
            </w:pPr>
            <w:r w:rsidRPr="000D5040">
              <w:rPr>
                <w:rFonts w:ascii="Verdana" w:hAnsi="Verdana"/>
                <w:color w:val="000000" w:themeColor="text1"/>
                <w:sz w:val="18"/>
                <w:szCs w:val="18"/>
              </w:rPr>
              <w:t>1</w:t>
            </w:r>
          </w:p>
        </w:tc>
        <w:tc>
          <w:tcPr>
            <w:tcW w:w="3402" w:type="dxa"/>
            <w:tcBorders>
              <w:top w:val="single" w:sz="4" w:space="0" w:color="000000"/>
              <w:left w:val="single" w:sz="4" w:space="0" w:color="000000"/>
              <w:bottom w:val="single" w:sz="4" w:space="0" w:color="auto"/>
              <w:right w:val="single" w:sz="4" w:space="0" w:color="auto"/>
            </w:tcBorders>
          </w:tcPr>
          <w:p w14:paraId="0E99394A" w14:textId="38E05FCC" w:rsidR="006017CF" w:rsidRPr="000D5040" w:rsidRDefault="006017CF" w:rsidP="00675B75">
            <w:pPr>
              <w:keepNext/>
              <w:keepLines/>
              <w:jc w:val="both"/>
              <w:rPr>
                <w:rFonts w:ascii="Verdana" w:hAnsi="Verdana"/>
                <w:sz w:val="18"/>
                <w:szCs w:val="18"/>
              </w:rPr>
            </w:pPr>
            <w:r w:rsidRPr="000D5040">
              <w:rPr>
                <w:rFonts w:ascii="Verdana" w:hAnsi="Verdana"/>
                <w:sz w:val="18"/>
                <w:szCs w:val="18"/>
              </w:rPr>
              <w:t xml:space="preserve">Część </w:t>
            </w:r>
            <w:r>
              <w:rPr>
                <w:rFonts w:ascii="Verdana" w:hAnsi="Verdana"/>
                <w:sz w:val="18"/>
                <w:szCs w:val="18"/>
              </w:rPr>
              <w:t>E</w:t>
            </w:r>
            <w:r w:rsidRPr="000D5040">
              <w:rPr>
                <w:rFonts w:ascii="Verdana" w:hAnsi="Verdana"/>
                <w:sz w:val="18"/>
                <w:szCs w:val="18"/>
              </w:rPr>
              <w:t xml:space="preserve"> - </w:t>
            </w:r>
            <w:r w:rsidRPr="003B4DF4">
              <w:rPr>
                <w:rFonts w:ascii="Verdana" w:hAnsi="Verdana"/>
                <w:sz w:val="18"/>
                <w:szCs w:val="18"/>
              </w:rPr>
              <w:t>Świadczenie usługi szkoleniowej o tematyce:</w:t>
            </w:r>
            <w:r>
              <w:rPr>
                <w:rFonts w:ascii="Verdana" w:hAnsi="Verdana"/>
                <w:sz w:val="18"/>
                <w:szCs w:val="18"/>
              </w:rPr>
              <w:t xml:space="preserve"> </w:t>
            </w:r>
            <w:r w:rsidRPr="0094638E">
              <w:rPr>
                <w:rFonts w:ascii="Verdana" w:hAnsi="Verdana"/>
                <w:sz w:val="18"/>
                <w:szCs w:val="18"/>
              </w:rPr>
              <w:t>Microsoft PowerPoint (na trzech poziomach zaawansowania)</w:t>
            </w:r>
          </w:p>
          <w:p w14:paraId="27379311" w14:textId="77777777" w:rsidR="006017CF" w:rsidRPr="000D5040" w:rsidRDefault="006017CF" w:rsidP="00675B75">
            <w:pPr>
              <w:keepNext/>
              <w:keepLines/>
              <w:jc w:val="both"/>
              <w:rPr>
                <w:rFonts w:ascii="Verdana" w:hAnsi="Verdana"/>
                <w:bCs/>
                <w:sz w:val="18"/>
                <w:szCs w:val="18"/>
              </w:rPr>
            </w:pPr>
          </w:p>
        </w:tc>
        <w:tc>
          <w:tcPr>
            <w:tcW w:w="993" w:type="dxa"/>
            <w:tcBorders>
              <w:top w:val="single" w:sz="4" w:space="0" w:color="000000"/>
              <w:left w:val="single" w:sz="4" w:space="0" w:color="000000"/>
              <w:bottom w:val="single" w:sz="4" w:space="0" w:color="auto"/>
              <w:right w:val="single" w:sz="4" w:space="0" w:color="auto"/>
            </w:tcBorders>
          </w:tcPr>
          <w:p w14:paraId="1A11BC15" w14:textId="77777777" w:rsidR="006017CF" w:rsidRPr="000D5040" w:rsidRDefault="006017CF" w:rsidP="00675B75">
            <w:pPr>
              <w:keepNext/>
              <w:keepLines/>
              <w:ind w:right="-24"/>
              <w:jc w:val="both"/>
              <w:rPr>
                <w:rFonts w:ascii="Verdana" w:hAnsi="Verdana"/>
                <w:color w:val="000000" w:themeColor="text1"/>
                <w:sz w:val="18"/>
                <w:szCs w:val="18"/>
              </w:rPr>
            </w:pPr>
          </w:p>
        </w:tc>
        <w:tc>
          <w:tcPr>
            <w:tcW w:w="1275" w:type="dxa"/>
            <w:tcBorders>
              <w:top w:val="single" w:sz="4" w:space="0" w:color="000000"/>
              <w:left w:val="single" w:sz="4" w:space="0" w:color="auto"/>
              <w:bottom w:val="single" w:sz="4" w:space="0" w:color="auto"/>
            </w:tcBorders>
          </w:tcPr>
          <w:p w14:paraId="3569415B" w14:textId="3A7275E7" w:rsidR="006017CF" w:rsidRPr="000D5040" w:rsidRDefault="006017CF" w:rsidP="00675B75">
            <w:pPr>
              <w:keepNext/>
              <w:keepLines/>
              <w:ind w:right="-24"/>
              <w:jc w:val="center"/>
              <w:rPr>
                <w:rFonts w:ascii="Verdana" w:hAnsi="Verdana"/>
                <w:b/>
                <w:color w:val="000000" w:themeColor="text1"/>
                <w:sz w:val="18"/>
                <w:szCs w:val="18"/>
              </w:rPr>
            </w:pPr>
            <w:r>
              <w:rPr>
                <w:rFonts w:ascii="Verdana" w:hAnsi="Verdana"/>
                <w:b/>
                <w:color w:val="000000" w:themeColor="text1"/>
                <w:sz w:val="18"/>
                <w:szCs w:val="18"/>
              </w:rPr>
              <w:t>24</w:t>
            </w:r>
          </w:p>
        </w:tc>
        <w:tc>
          <w:tcPr>
            <w:tcW w:w="1134" w:type="dxa"/>
            <w:tcBorders>
              <w:top w:val="single" w:sz="4" w:space="0" w:color="000000"/>
              <w:left w:val="single" w:sz="4" w:space="0" w:color="000000"/>
              <w:bottom w:val="single" w:sz="4" w:space="0" w:color="000000"/>
              <w:right w:val="single" w:sz="4" w:space="0" w:color="auto"/>
            </w:tcBorders>
          </w:tcPr>
          <w:p w14:paraId="21FCFDBA" w14:textId="77777777" w:rsidR="006017CF" w:rsidRPr="000D5040" w:rsidRDefault="006017CF" w:rsidP="00675B75">
            <w:pPr>
              <w:keepNext/>
              <w:keepLines/>
              <w:tabs>
                <w:tab w:val="left" w:pos="72"/>
                <w:tab w:val="left" w:pos="9072"/>
              </w:tabs>
              <w:snapToGrid w:val="0"/>
              <w:ind w:right="-24"/>
              <w:rPr>
                <w:rFonts w:ascii="Verdana" w:hAnsi="Verdana"/>
                <w:color w:val="000000" w:themeColor="text1"/>
                <w:sz w:val="18"/>
                <w:szCs w:val="20"/>
              </w:rPr>
            </w:pPr>
          </w:p>
        </w:tc>
        <w:tc>
          <w:tcPr>
            <w:tcW w:w="851" w:type="dxa"/>
            <w:tcBorders>
              <w:top w:val="single" w:sz="4" w:space="0" w:color="000000"/>
              <w:left w:val="single" w:sz="4" w:space="0" w:color="auto"/>
              <w:bottom w:val="single" w:sz="4" w:space="0" w:color="000000"/>
            </w:tcBorders>
          </w:tcPr>
          <w:p w14:paraId="019E8EDB" w14:textId="77777777" w:rsidR="006017CF" w:rsidRPr="000D5040" w:rsidRDefault="006017CF" w:rsidP="00675B75">
            <w:pPr>
              <w:keepNext/>
              <w:keepLines/>
              <w:ind w:right="-24"/>
              <w:jc w:val="center"/>
              <w:rPr>
                <w:rFonts w:ascii="Verdana" w:hAnsi="Verdana" w:cs="Arial"/>
                <w:b/>
                <w:color w:val="000000" w:themeColor="text1"/>
                <w:sz w:val="18"/>
                <w:szCs w:val="20"/>
              </w:rPr>
            </w:pPr>
            <w:proofErr w:type="spellStart"/>
            <w:r w:rsidRPr="000D5040">
              <w:rPr>
                <w:rFonts w:ascii="Verdana" w:hAnsi="Verdana" w:cs="Arial"/>
                <w:b/>
                <w:color w:val="000000" w:themeColor="text1"/>
                <w:sz w:val="18"/>
                <w:szCs w:val="20"/>
              </w:rPr>
              <w:t>zw</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3ADB2992" w14:textId="77777777" w:rsidR="006017CF" w:rsidRPr="000D5040" w:rsidRDefault="006017CF" w:rsidP="00675B75">
            <w:pPr>
              <w:keepNext/>
              <w:keepLines/>
              <w:snapToGrid w:val="0"/>
              <w:ind w:right="-24"/>
              <w:rPr>
                <w:rFonts w:ascii="Verdana" w:hAnsi="Verdana"/>
                <w:color w:val="000000" w:themeColor="text1"/>
                <w:sz w:val="18"/>
                <w:szCs w:val="20"/>
              </w:rPr>
            </w:pPr>
          </w:p>
        </w:tc>
      </w:tr>
      <w:tr w:rsidR="006017CF" w:rsidRPr="000D5040" w14:paraId="41473B36" w14:textId="77777777" w:rsidTr="004E5522">
        <w:trPr>
          <w:cantSplit/>
          <w:trHeight w:val="591"/>
        </w:trPr>
        <w:tc>
          <w:tcPr>
            <w:tcW w:w="454" w:type="dxa"/>
            <w:tcBorders>
              <w:top w:val="single" w:sz="4" w:space="0" w:color="auto"/>
              <w:left w:val="single" w:sz="4" w:space="0" w:color="auto"/>
              <w:bottom w:val="single" w:sz="4" w:space="0" w:color="auto"/>
              <w:right w:val="single" w:sz="4" w:space="0" w:color="auto"/>
            </w:tcBorders>
          </w:tcPr>
          <w:p w14:paraId="38E5B632" w14:textId="77777777" w:rsidR="006017CF" w:rsidRPr="000D5040" w:rsidRDefault="006017CF" w:rsidP="00675B75">
            <w:pPr>
              <w:keepNext/>
              <w:keepLines/>
              <w:snapToGrid w:val="0"/>
              <w:ind w:right="-24"/>
              <w:rPr>
                <w:rFonts w:ascii="Verdana" w:hAnsi="Verdana"/>
                <w:color w:val="000000" w:themeColor="text1"/>
                <w:sz w:val="18"/>
                <w:szCs w:val="18"/>
              </w:rPr>
            </w:pPr>
            <w:r w:rsidRPr="000D5040">
              <w:rPr>
                <w:rFonts w:ascii="Verdana" w:hAnsi="Verdana"/>
                <w:color w:val="000000" w:themeColor="text1"/>
                <w:sz w:val="18"/>
                <w:szCs w:val="18"/>
              </w:rPr>
              <w:t>2</w:t>
            </w:r>
          </w:p>
        </w:tc>
        <w:tc>
          <w:tcPr>
            <w:tcW w:w="5670" w:type="dxa"/>
            <w:gridSpan w:val="3"/>
            <w:tcBorders>
              <w:top w:val="single" w:sz="4" w:space="0" w:color="auto"/>
              <w:left w:val="single" w:sz="4" w:space="0" w:color="auto"/>
              <w:bottom w:val="single" w:sz="4" w:space="0" w:color="auto"/>
              <w:right w:val="single" w:sz="4" w:space="0" w:color="auto"/>
            </w:tcBorders>
          </w:tcPr>
          <w:p w14:paraId="5F8B5E53" w14:textId="77777777" w:rsidR="006017CF" w:rsidRPr="000D5040" w:rsidRDefault="006017CF" w:rsidP="00675B75">
            <w:pPr>
              <w:keepNext/>
              <w:keepLines/>
              <w:snapToGrid w:val="0"/>
              <w:ind w:right="-24"/>
              <w:rPr>
                <w:color w:val="000000" w:themeColor="text1"/>
                <w:sz w:val="22"/>
              </w:rPr>
            </w:pPr>
            <w:r w:rsidRPr="000D5040">
              <w:rPr>
                <w:rFonts w:ascii="Verdana" w:hAnsi="Verdana"/>
                <w:color w:val="000000" w:themeColor="text1"/>
                <w:sz w:val="18"/>
              </w:rPr>
              <w:t>Słownie brutto PLN</w:t>
            </w:r>
          </w:p>
        </w:tc>
        <w:tc>
          <w:tcPr>
            <w:tcW w:w="3402" w:type="dxa"/>
            <w:gridSpan w:val="3"/>
            <w:tcBorders>
              <w:top w:val="single" w:sz="4" w:space="0" w:color="auto"/>
              <w:left w:val="single" w:sz="4" w:space="0" w:color="auto"/>
              <w:bottom w:val="single" w:sz="4" w:space="0" w:color="auto"/>
              <w:right w:val="single" w:sz="4" w:space="0" w:color="000000"/>
            </w:tcBorders>
          </w:tcPr>
          <w:p w14:paraId="00AE7EE8" w14:textId="77777777" w:rsidR="006017CF" w:rsidRPr="000D5040" w:rsidRDefault="006017CF" w:rsidP="00675B75">
            <w:pPr>
              <w:keepNext/>
              <w:keepLines/>
              <w:snapToGrid w:val="0"/>
              <w:ind w:right="-24"/>
              <w:rPr>
                <w:color w:val="000000" w:themeColor="text1"/>
                <w:sz w:val="22"/>
              </w:rPr>
            </w:pPr>
          </w:p>
        </w:tc>
      </w:tr>
    </w:tbl>
    <w:p w14:paraId="64B7518B" w14:textId="77777777" w:rsidR="006017CF" w:rsidRPr="001C1D4B" w:rsidRDefault="006017CF" w:rsidP="00675B75">
      <w:pPr>
        <w:ind w:right="-24" w:firstLine="284"/>
        <w:rPr>
          <w:rFonts w:ascii="Verdana" w:hAnsi="Verdana"/>
          <w:iCs/>
          <w:color w:val="000000" w:themeColor="text1"/>
          <w:sz w:val="18"/>
          <w:szCs w:val="18"/>
          <w:lang w:val="de-DE"/>
        </w:rPr>
      </w:pPr>
    </w:p>
    <w:p w14:paraId="67C03F60" w14:textId="77777777" w:rsidR="006017CF" w:rsidRPr="00FE3983" w:rsidRDefault="006017CF" w:rsidP="00C91750">
      <w:pPr>
        <w:pStyle w:val="Akapitzlist"/>
        <w:keepNext/>
        <w:keepLines/>
        <w:numPr>
          <w:ilvl w:val="0"/>
          <w:numId w:val="84"/>
        </w:numPr>
        <w:ind w:left="426" w:right="-589" w:hanging="426"/>
        <w:contextualSpacing w:val="0"/>
        <w:jc w:val="both"/>
        <w:rPr>
          <w:rFonts w:ascii="Verdana" w:hAnsi="Verdana"/>
          <w:sz w:val="18"/>
          <w:szCs w:val="18"/>
        </w:rPr>
      </w:pPr>
      <w:r w:rsidRPr="00FE3983">
        <w:rPr>
          <w:rFonts w:ascii="Verdana" w:hAnsi="Verdana"/>
          <w:sz w:val="18"/>
          <w:szCs w:val="18"/>
        </w:rPr>
        <w:lastRenderedPageBreak/>
        <w:t xml:space="preserve">Oświadczam, że zapoznałem się z treścią SWZ i akceptuję jej postanowienia. </w:t>
      </w:r>
    </w:p>
    <w:p w14:paraId="554C25B5" w14:textId="77777777" w:rsidR="006017CF" w:rsidRPr="00FE3983" w:rsidRDefault="006017CF" w:rsidP="00C91750">
      <w:pPr>
        <w:pStyle w:val="Akapitzlist"/>
        <w:keepNext/>
        <w:keepLines/>
        <w:numPr>
          <w:ilvl w:val="0"/>
          <w:numId w:val="84"/>
        </w:numPr>
        <w:ind w:left="425" w:right="-589" w:hanging="425"/>
        <w:contextualSpacing w:val="0"/>
        <w:jc w:val="both"/>
        <w:rPr>
          <w:rFonts w:ascii="Verdana" w:hAnsi="Verdana"/>
          <w:sz w:val="18"/>
          <w:szCs w:val="18"/>
        </w:rPr>
      </w:pPr>
      <w:r w:rsidRPr="00FE3983">
        <w:rPr>
          <w:rFonts w:ascii="Verdana" w:hAnsi="Verdana"/>
          <w:sz w:val="18"/>
          <w:szCs w:val="18"/>
        </w:rPr>
        <w:t>Oświadczam, że zapoznałem się ze Wzorem umowy, stanowiącym Załącznik nr 4 do SWZ i zobowiązuję się, w przypadku wyboru mojej oferty, do zawarcia umowy zgodnej z niniejszą ofertą, na warunkach w ni</w:t>
      </w:r>
      <w:r>
        <w:rPr>
          <w:rFonts w:ascii="Verdana" w:hAnsi="Verdana"/>
          <w:sz w:val="18"/>
          <w:szCs w:val="18"/>
        </w:rPr>
        <w:t>ej</w:t>
      </w:r>
      <w:r w:rsidRPr="00FE3983">
        <w:rPr>
          <w:rFonts w:ascii="Verdana" w:hAnsi="Verdana"/>
          <w:sz w:val="18"/>
          <w:szCs w:val="18"/>
        </w:rPr>
        <w:t xml:space="preserve"> określonych.</w:t>
      </w:r>
    </w:p>
    <w:p w14:paraId="654F76CE" w14:textId="77777777" w:rsidR="006017CF" w:rsidRDefault="006017CF" w:rsidP="00C91750">
      <w:pPr>
        <w:pStyle w:val="Akapitzlist"/>
        <w:keepNext/>
        <w:keepLines/>
        <w:numPr>
          <w:ilvl w:val="0"/>
          <w:numId w:val="84"/>
        </w:numPr>
        <w:ind w:left="425" w:right="-589" w:hanging="425"/>
        <w:contextualSpacing w:val="0"/>
        <w:jc w:val="both"/>
        <w:rPr>
          <w:rFonts w:ascii="Verdana" w:hAnsi="Verdana"/>
          <w:sz w:val="18"/>
          <w:szCs w:val="18"/>
        </w:rPr>
      </w:pPr>
      <w:r w:rsidRPr="00FE3983">
        <w:rPr>
          <w:rFonts w:ascii="Verdana" w:hAnsi="Verdana"/>
          <w:sz w:val="18"/>
          <w:szCs w:val="18"/>
        </w:rPr>
        <w:t xml:space="preserve">Oświadczam, że zamierzam powierzyć podwykonawcy/om wykonanie następujących części zamówienia: </w:t>
      </w:r>
    </w:p>
    <w:tbl>
      <w:tblPr>
        <w:tblStyle w:val="Tabela-Siatka"/>
        <w:tblW w:w="9355" w:type="dxa"/>
        <w:tblInd w:w="421" w:type="dxa"/>
        <w:tblLook w:val="04A0" w:firstRow="1" w:lastRow="0" w:firstColumn="1" w:lastColumn="0" w:noHBand="0" w:noVBand="1"/>
      </w:tblPr>
      <w:tblGrid>
        <w:gridCol w:w="848"/>
        <w:gridCol w:w="2590"/>
        <w:gridCol w:w="2588"/>
        <w:gridCol w:w="3329"/>
      </w:tblGrid>
      <w:tr w:rsidR="006017CF" w:rsidRPr="00FE3983" w14:paraId="1E95DDA0" w14:textId="77777777" w:rsidTr="004E5522">
        <w:tc>
          <w:tcPr>
            <w:tcW w:w="848" w:type="dxa"/>
            <w:vAlign w:val="center"/>
          </w:tcPr>
          <w:p w14:paraId="348DA5D0" w14:textId="77777777" w:rsidR="006017CF" w:rsidRPr="00FE3983" w:rsidRDefault="006017CF" w:rsidP="00675B75">
            <w:pPr>
              <w:keepNext/>
              <w:keepLines/>
              <w:ind w:right="-589"/>
              <w:jc w:val="center"/>
              <w:rPr>
                <w:rFonts w:ascii="Verdana" w:hAnsi="Verdana"/>
                <w:sz w:val="18"/>
                <w:szCs w:val="18"/>
              </w:rPr>
            </w:pPr>
            <w:r w:rsidRPr="00FE3983">
              <w:rPr>
                <w:rFonts w:ascii="Verdana" w:hAnsi="Verdana" w:cs="Arial"/>
                <w:sz w:val="18"/>
                <w:szCs w:val="18"/>
              </w:rPr>
              <w:t>Lp.</w:t>
            </w:r>
          </w:p>
        </w:tc>
        <w:tc>
          <w:tcPr>
            <w:tcW w:w="2590" w:type="dxa"/>
            <w:vAlign w:val="center"/>
          </w:tcPr>
          <w:p w14:paraId="391EE265" w14:textId="77777777" w:rsidR="006017CF" w:rsidRPr="00FE3983" w:rsidRDefault="006017CF" w:rsidP="00675B75">
            <w:pPr>
              <w:keepNext/>
              <w:keepLines/>
              <w:ind w:right="-589"/>
              <w:jc w:val="center"/>
              <w:rPr>
                <w:rFonts w:ascii="Verdana" w:hAnsi="Verdana"/>
                <w:sz w:val="18"/>
                <w:szCs w:val="18"/>
                <w:vertAlign w:val="superscript"/>
              </w:rPr>
            </w:pPr>
            <w:r w:rsidRPr="00FE3983">
              <w:rPr>
                <w:rFonts w:ascii="Verdana" w:hAnsi="Verdana" w:cs="Arial"/>
                <w:sz w:val="18"/>
                <w:szCs w:val="18"/>
              </w:rPr>
              <w:t xml:space="preserve">Firma podwykonawcy </w:t>
            </w:r>
            <w:r w:rsidRPr="00FE3983">
              <w:rPr>
                <w:rFonts w:ascii="Verdana" w:hAnsi="Verdana" w:cs="Arial"/>
                <w:sz w:val="18"/>
                <w:szCs w:val="18"/>
                <w:vertAlign w:val="superscript"/>
              </w:rPr>
              <w:t>1</w:t>
            </w:r>
          </w:p>
        </w:tc>
        <w:tc>
          <w:tcPr>
            <w:tcW w:w="2588" w:type="dxa"/>
            <w:vAlign w:val="center"/>
          </w:tcPr>
          <w:p w14:paraId="70E0219E" w14:textId="77777777" w:rsidR="006017CF" w:rsidRPr="00FE3983" w:rsidRDefault="006017CF" w:rsidP="00675B75">
            <w:pPr>
              <w:keepNext/>
              <w:keepLines/>
              <w:ind w:right="-589"/>
              <w:jc w:val="center"/>
              <w:rPr>
                <w:rFonts w:ascii="Verdana" w:hAnsi="Verdana"/>
                <w:sz w:val="18"/>
                <w:szCs w:val="18"/>
              </w:rPr>
            </w:pPr>
            <w:r w:rsidRPr="00FE3983">
              <w:rPr>
                <w:rFonts w:ascii="Verdana" w:hAnsi="Verdana" w:cs="Arial"/>
                <w:sz w:val="18"/>
                <w:szCs w:val="18"/>
              </w:rPr>
              <w:t>Część zamówienia</w:t>
            </w:r>
          </w:p>
        </w:tc>
        <w:tc>
          <w:tcPr>
            <w:tcW w:w="3329" w:type="dxa"/>
            <w:vAlign w:val="center"/>
          </w:tcPr>
          <w:p w14:paraId="61769DF0" w14:textId="77777777" w:rsidR="006017CF" w:rsidRPr="00FE3983" w:rsidRDefault="006017CF" w:rsidP="00675B75">
            <w:pPr>
              <w:keepNext/>
              <w:keepLines/>
              <w:jc w:val="center"/>
              <w:rPr>
                <w:rFonts w:ascii="Verdana" w:hAnsi="Verdana"/>
                <w:sz w:val="18"/>
                <w:szCs w:val="18"/>
              </w:rPr>
            </w:pPr>
            <w:r w:rsidRPr="00FE3983">
              <w:rPr>
                <w:rFonts w:ascii="Verdana" w:hAnsi="Verdana" w:cs="Arial"/>
                <w:sz w:val="18"/>
                <w:szCs w:val="18"/>
              </w:rPr>
              <w:t>Wartość/procentowy udział w realizacji zamówienia</w:t>
            </w:r>
          </w:p>
        </w:tc>
      </w:tr>
      <w:tr w:rsidR="006017CF" w:rsidRPr="00FE3983" w14:paraId="336BC6C2" w14:textId="77777777" w:rsidTr="004E5522">
        <w:tc>
          <w:tcPr>
            <w:tcW w:w="848" w:type="dxa"/>
          </w:tcPr>
          <w:p w14:paraId="76640A01" w14:textId="77777777" w:rsidR="006017CF" w:rsidRPr="00FE3983" w:rsidRDefault="006017CF" w:rsidP="00675B75">
            <w:pPr>
              <w:pStyle w:val="Akapitzlist"/>
              <w:keepNext/>
              <w:keepLines/>
              <w:numPr>
                <w:ilvl w:val="0"/>
                <w:numId w:val="49"/>
              </w:numPr>
              <w:ind w:right="-589"/>
              <w:jc w:val="both"/>
              <w:rPr>
                <w:rFonts w:ascii="Verdana" w:hAnsi="Verdana"/>
                <w:sz w:val="18"/>
                <w:szCs w:val="18"/>
              </w:rPr>
            </w:pPr>
          </w:p>
        </w:tc>
        <w:tc>
          <w:tcPr>
            <w:tcW w:w="2590" w:type="dxa"/>
          </w:tcPr>
          <w:p w14:paraId="76E0C21E" w14:textId="77777777" w:rsidR="006017CF" w:rsidRPr="00FE3983" w:rsidRDefault="006017CF" w:rsidP="00675B75">
            <w:pPr>
              <w:keepNext/>
              <w:keepLines/>
              <w:ind w:right="-589"/>
              <w:jc w:val="both"/>
              <w:rPr>
                <w:rFonts w:ascii="Verdana" w:hAnsi="Verdana"/>
                <w:sz w:val="18"/>
                <w:szCs w:val="18"/>
              </w:rPr>
            </w:pPr>
          </w:p>
        </w:tc>
        <w:tc>
          <w:tcPr>
            <w:tcW w:w="2588" w:type="dxa"/>
          </w:tcPr>
          <w:p w14:paraId="2783FF8C" w14:textId="77777777" w:rsidR="006017CF" w:rsidRPr="00FE3983" w:rsidRDefault="006017CF" w:rsidP="00675B75">
            <w:pPr>
              <w:keepNext/>
              <w:keepLines/>
              <w:ind w:right="-589"/>
              <w:jc w:val="both"/>
              <w:rPr>
                <w:rFonts w:ascii="Verdana" w:hAnsi="Verdana"/>
                <w:sz w:val="18"/>
                <w:szCs w:val="18"/>
              </w:rPr>
            </w:pPr>
          </w:p>
        </w:tc>
        <w:tc>
          <w:tcPr>
            <w:tcW w:w="3329" w:type="dxa"/>
          </w:tcPr>
          <w:p w14:paraId="0DEF6113" w14:textId="77777777" w:rsidR="006017CF" w:rsidRPr="00FE3983" w:rsidRDefault="006017CF" w:rsidP="00675B75">
            <w:pPr>
              <w:keepNext/>
              <w:keepLines/>
              <w:ind w:right="-589"/>
              <w:jc w:val="both"/>
              <w:rPr>
                <w:rFonts w:ascii="Verdana" w:hAnsi="Verdana"/>
                <w:sz w:val="18"/>
                <w:szCs w:val="18"/>
              </w:rPr>
            </w:pPr>
          </w:p>
        </w:tc>
      </w:tr>
      <w:tr w:rsidR="006017CF" w:rsidRPr="00FE3983" w14:paraId="3AFB7A15" w14:textId="77777777" w:rsidTr="004E5522">
        <w:tc>
          <w:tcPr>
            <w:tcW w:w="848" w:type="dxa"/>
          </w:tcPr>
          <w:p w14:paraId="48B4C470" w14:textId="77777777" w:rsidR="006017CF" w:rsidRPr="00FE3983" w:rsidRDefault="006017CF" w:rsidP="00675B75">
            <w:pPr>
              <w:pStyle w:val="Akapitzlist"/>
              <w:keepNext/>
              <w:keepLines/>
              <w:numPr>
                <w:ilvl w:val="0"/>
                <w:numId w:val="49"/>
              </w:numPr>
              <w:ind w:right="-589"/>
              <w:jc w:val="both"/>
              <w:rPr>
                <w:rFonts w:ascii="Verdana" w:hAnsi="Verdana"/>
                <w:sz w:val="18"/>
                <w:szCs w:val="18"/>
              </w:rPr>
            </w:pPr>
          </w:p>
        </w:tc>
        <w:tc>
          <w:tcPr>
            <w:tcW w:w="2590" w:type="dxa"/>
          </w:tcPr>
          <w:p w14:paraId="59E0CCDC" w14:textId="77777777" w:rsidR="006017CF" w:rsidRPr="00FE3983" w:rsidRDefault="006017CF" w:rsidP="00675B75">
            <w:pPr>
              <w:keepNext/>
              <w:keepLines/>
              <w:ind w:right="-589"/>
              <w:jc w:val="both"/>
              <w:rPr>
                <w:rFonts w:ascii="Verdana" w:hAnsi="Verdana"/>
                <w:sz w:val="18"/>
                <w:szCs w:val="18"/>
              </w:rPr>
            </w:pPr>
          </w:p>
        </w:tc>
        <w:tc>
          <w:tcPr>
            <w:tcW w:w="2588" w:type="dxa"/>
          </w:tcPr>
          <w:p w14:paraId="201FFB66" w14:textId="77777777" w:rsidR="006017CF" w:rsidRPr="00FE3983" w:rsidRDefault="006017CF" w:rsidP="00675B75">
            <w:pPr>
              <w:keepNext/>
              <w:keepLines/>
              <w:ind w:right="-589"/>
              <w:jc w:val="both"/>
              <w:rPr>
                <w:rFonts w:ascii="Verdana" w:hAnsi="Verdana"/>
                <w:sz w:val="18"/>
                <w:szCs w:val="18"/>
              </w:rPr>
            </w:pPr>
          </w:p>
        </w:tc>
        <w:tc>
          <w:tcPr>
            <w:tcW w:w="3329" w:type="dxa"/>
          </w:tcPr>
          <w:p w14:paraId="05FC4BFA" w14:textId="77777777" w:rsidR="006017CF" w:rsidRPr="00FE3983" w:rsidRDefault="006017CF" w:rsidP="00675B75">
            <w:pPr>
              <w:keepNext/>
              <w:keepLines/>
              <w:ind w:right="-589"/>
              <w:jc w:val="both"/>
              <w:rPr>
                <w:rFonts w:ascii="Verdana" w:hAnsi="Verdana"/>
                <w:sz w:val="18"/>
                <w:szCs w:val="18"/>
              </w:rPr>
            </w:pPr>
          </w:p>
        </w:tc>
      </w:tr>
    </w:tbl>
    <w:p w14:paraId="5C873D50" w14:textId="77777777" w:rsidR="006017CF" w:rsidRPr="00FE3983" w:rsidRDefault="006017CF" w:rsidP="00675B75">
      <w:pPr>
        <w:pStyle w:val="Tekstprzypisudolnego"/>
        <w:keepNext/>
        <w:keepLines/>
        <w:ind w:left="426" w:right="-589"/>
        <w:jc w:val="both"/>
        <w:rPr>
          <w:rFonts w:ascii="Verdana" w:hAnsi="Verdana"/>
          <w:sz w:val="18"/>
          <w:szCs w:val="18"/>
          <w:vertAlign w:val="superscript"/>
        </w:rPr>
      </w:pPr>
    </w:p>
    <w:p w14:paraId="4B47FD0E" w14:textId="77777777" w:rsidR="006017CF" w:rsidRPr="00FE3983" w:rsidRDefault="006017CF" w:rsidP="00675B75">
      <w:pPr>
        <w:pStyle w:val="Tekstprzypisudolnego"/>
        <w:keepNext/>
        <w:keepLines/>
        <w:ind w:left="426" w:right="-589"/>
        <w:jc w:val="both"/>
        <w:rPr>
          <w:rFonts w:ascii="Verdana" w:hAnsi="Verdana"/>
          <w:sz w:val="18"/>
          <w:szCs w:val="18"/>
        </w:rPr>
      </w:pPr>
      <w:r w:rsidRPr="00FE3983">
        <w:rPr>
          <w:rFonts w:ascii="Verdana" w:hAnsi="Verdana"/>
          <w:sz w:val="18"/>
          <w:szCs w:val="18"/>
          <w:vertAlign w:val="superscript"/>
        </w:rPr>
        <w:t xml:space="preserve">1 </w:t>
      </w:r>
      <w:r w:rsidRPr="00FE3983">
        <w:rPr>
          <w:rFonts w:ascii="Verdana" w:hAnsi="Verdana"/>
          <w:sz w:val="18"/>
          <w:szCs w:val="18"/>
        </w:rPr>
        <w:t>Nazwę podwykonawcy</w:t>
      </w:r>
      <w:r w:rsidRPr="00FE3983">
        <w:rPr>
          <w:rFonts w:ascii="Verdana" w:hAnsi="Verdana"/>
        </w:rPr>
        <w:t xml:space="preserve"> </w:t>
      </w:r>
      <w:r w:rsidRPr="00FE3983">
        <w:rPr>
          <w:rFonts w:ascii="Verdana" w:hAnsi="Verdana"/>
          <w:sz w:val="18"/>
          <w:szCs w:val="18"/>
        </w:rPr>
        <w:t xml:space="preserve">należy wskazać, jeżeli jest wiadoma w chwili składania oferty. Zakres zamówienia oraz wartość lub procentowy udział w realizacji zamówienia należy wskazać </w:t>
      </w:r>
      <w:r w:rsidRPr="00FE3983">
        <w:rPr>
          <w:rFonts w:ascii="Verdana" w:hAnsi="Verdana"/>
          <w:sz w:val="18"/>
          <w:szCs w:val="18"/>
        </w:rPr>
        <w:br/>
        <w:t>w każdym przypadku zamiaru powierzenia realizacji części przedmiotu zamówienia podwykonawcy.</w:t>
      </w:r>
    </w:p>
    <w:p w14:paraId="23C3D782" w14:textId="77777777" w:rsidR="006017CF" w:rsidRPr="00FE3983" w:rsidRDefault="006017CF" w:rsidP="00675B75">
      <w:pPr>
        <w:keepNext/>
        <w:keepLines/>
        <w:ind w:left="426" w:right="-589"/>
        <w:jc w:val="both"/>
        <w:rPr>
          <w:rFonts w:ascii="Verdana" w:hAnsi="Verdana"/>
          <w:i/>
          <w:iCs/>
          <w:sz w:val="18"/>
          <w:szCs w:val="18"/>
        </w:rPr>
      </w:pPr>
      <w:r w:rsidRPr="00FE3983">
        <w:rPr>
          <w:rFonts w:ascii="Verdana" w:hAnsi="Verdana"/>
          <w:i/>
          <w:iCs/>
          <w:sz w:val="18"/>
          <w:szCs w:val="18"/>
        </w:rPr>
        <w:t>(brak wskazania rozumiany będzie przez Zamawiającego, jako informacja o tym, że Wykonawca zamierza wykonać zamówienie bez udziału podwykonawców)</w:t>
      </w:r>
    </w:p>
    <w:p w14:paraId="2B2F4C67" w14:textId="77777777" w:rsidR="006017CF" w:rsidRPr="00FE3983" w:rsidRDefault="006017CF" w:rsidP="00C91750">
      <w:pPr>
        <w:pStyle w:val="Akapitzlist"/>
        <w:keepNext/>
        <w:keepLines/>
        <w:numPr>
          <w:ilvl w:val="0"/>
          <w:numId w:val="84"/>
        </w:numPr>
        <w:ind w:left="425" w:right="-589" w:hanging="425"/>
        <w:contextualSpacing w:val="0"/>
        <w:jc w:val="both"/>
        <w:rPr>
          <w:rFonts w:ascii="Verdana" w:hAnsi="Verdana"/>
          <w:sz w:val="18"/>
          <w:szCs w:val="18"/>
        </w:rPr>
      </w:pPr>
      <w:r w:rsidRPr="00FE3983">
        <w:rPr>
          <w:rFonts w:ascii="Verdana" w:hAnsi="Verdana"/>
          <w:sz w:val="18"/>
          <w:szCs w:val="18"/>
        </w:rPr>
        <w:t>Oświadczam, że ubiegając się o zamówienie polegam na zdolnościach następujących podmiotów, które udostępniają mi swoje zasoby:</w:t>
      </w:r>
    </w:p>
    <w:tbl>
      <w:tblPr>
        <w:tblStyle w:val="Tabela-Siatka"/>
        <w:tblW w:w="9639" w:type="dxa"/>
        <w:tblInd w:w="137" w:type="dxa"/>
        <w:tblLook w:val="04A0" w:firstRow="1" w:lastRow="0" w:firstColumn="1" w:lastColumn="0" w:noHBand="0" w:noVBand="1"/>
      </w:tblPr>
      <w:tblGrid>
        <w:gridCol w:w="567"/>
        <w:gridCol w:w="3787"/>
        <w:gridCol w:w="5285"/>
      </w:tblGrid>
      <w:tr w:rsidR="006017CF" w:rsidRPr="00FE3983" w14:paraId="47B52FEF" w14:textId="77777777" w:rsidTr="004E5522">
        <w:tc>
          <w:tcPr>
            <w:tcW w:w="567" w:type="dxa"/>
            <w:vAlign w:val="center"/>
          </w:tcPr>
          <w:p w14:paraId="5092CB68" w14:textId="77777777" w:rsidR="006017CF" w:rsidRPr="00FE3983" w:rsidRDefault="006017CF" w:rsidP="00675B75">
            <w:pPr>
              <w:keepNext/>
              <w:keepLines/>
              <w:spacing w:after="120" w:line="276" w:lineRule="auto"/>
              <w:ind w:right="-589"/>
              <w:jc w:val="center"/>
              <w:rPr>
                <w:rFonts w:ascii="Verdana" w:hAnsi="Verdana" w:cs="Arial"/>
                <w:sz w:val="18"/>
                <w:szCs w:val="18"/>
              </w:rPr>
            </w:pPr>
            <w:r w:rsidRPr="00FE3983">
              <w:rPr>
                <w:rFonts w:ascii="Verdana" w:hAnsi="Verdana" w:cs="Arial"/>
                <w:sz w:val="18"/>
                <w:szCs w:val="18"/>
              </w:rPr>
              <w:t>Lp.</w:t>
            </w:r>
          </w:p>
        </w:tc>
        <w:tc>
          <w:tcPr>
            <w:tcW w:w="3787" w:type="dxa"/>
            <w:vAlign w:val="center"/>
          </w:tcPr>
          <w:p w14:paraId="2A923344" w14:textId="77777777" w:rsidR="006017CF" w:rsidRPr="00FE3983" w:rsidRDefault="006017CF" w:rsidP="00675B75">
            <w:pPr>
              <w:keepNext/>
              <w:keepLines/>
              <w:spacing w:after="120" w:line="276" w:lineRule="auto"/>
              <w:ind w:right="-589"/>
              <w:jc w:val="center"/>
              <w:rPr>
                <w:rFonts w:ascii="Verdana" w:hAnsi="Verdana" w:cs="Arial"/>
                <w:sz w:val="18"/>
                <w:szCs w:val="18"/>
                <w:vertAlign w:val="superscript"/>
              </w:rPr>
            </w:pPr>
            <w:r w:rsidRPr="00FE3983">
              <w:rPr>
                <w:rFonts w:ascii="Verdana" w:hAnsi="Verdana" w:cs="Arial"/>
                <w:sz w:val="18"/>
                <w:szCs w:val="18"/>
              </w:rPr>
              <w:t>Podmiot udostępniający zasoby</w:t>
            </w:r>
            <w:r w:rsidRPr="00FE3983">
              <w:rPr>
                <w:rFonts w:ascii="Verdana" w:hAnsi="Verdana" w:cs="Arial"/>
                <w:sz w:val="18"/>
                <w:szCs w:val="18"/>
                <w:vertAlign w:val="superscript"/>
              </w:rPr>
              <w:t>2</w:t>
            </w:r>
          </w:p>
        </w:tc>
        <w:tc>
          <w:tcPr>
            <w:tcW w:w="5285" w:type="dxa"/>
            <w:vAlign w:val="center"/>
          </w:tcPr>
          <w:p w14:paraId="45C5936A" w14:textId="77777777" w:rsidR="006017CF" w:rsidRPr="00FE3983" w:rsidRDefault="006017CF" w:rsidP="00675B75">
            <w:pPr>
              <w:keepNext/>
              <w:keepLines/>
              <w:spacing w:after="120" w:line="276" w:lineRule="auto"/>
              <w:ind w:right="-589"/>
              <w:jc w:val="center"/>
              <w:rPr>
                <w:rFonts w:ascii="Verdana" w:hAnsi="Verdana" w:cs="Arial"/>
                <w:sz w:val="18"/>
                <w:szCs w:val="18"/>
              </w:rPr>
            </w:pPr>
            <w:r w:rsidRPr="00FE3983">
              <w:rPr>
                <w:rFonts w:ascii="Verdana" w:hAnsi="Verdana" w:cs="Arial"/>
                <w:sz w:val="18"/>
                <w:szCs w:val="18"/>
              </w:rPr>
              <w:t xml:space="preserve">Rodzaj udostępnianych zasobów </w:t>
            </w:r>
          </w:p>
        </w:tc>
      </w:tr>
      <w:tr w:rsidR="006017CF" w:rsidRPr="00FE3983" w14:paraId="559C4F59" w14:textId="77777777" w:rsidTr="004E5522">
        <w:tc>
          <w:tcPr>
            <w:tcW w:w="567" w:type="dxa"/>
          </w:tcPr>
          <w:p w14:paraId="0CFCC948" w14:textId="77777777" w:rsidR="006017CF" w:rsidRPr="00FE3983" w:rsidRDefault="006017CF" w:rsidP="00675B75">
            <w:pPr>
              <w:pStyle w:val="Akapitzlist"/>
              <w:keepNext/>
              <w:keepLines/>
              <w:numPr>
                <w:ilvl w:val="0"/>
                <w:numId w:val="36"/>
              </w:numPr>
              <w:ind w:left="0" w:right="-589" w:firstLine="0"/>
              <w:jc w:val="both"/>
              <w:rPr>
                <w:rFonts w:ascii="Verdana" w:hAnsi="Verdana"/>
                <w:color w:val="000000" w:themeColor="text1"/>
                <w:sz w:val="18"/>
                <w:szCs w:val="18"/>
              </w:rPr>
            </w:pPr>
          </w:p>
        </w:tc>
        <w:tc>
          <w:tcPr>
            <w:tcW w:w="3787" w:type="dxa"/>
          </w:tcPr>
          <w:p w14:paraId="58C28062" w14:textId="77777777" w:rsidR="006017CF" w:rsidRPr="00FE3983" w:rsidRDefault="006017CF" w:rsidP="00675B75">
            <w:pPr>
              <w:keepNext/>
              <w:keepLines/>
              <w:ind w:right="-589"/>
              <w:jc w:val="both"/>
              <w:rPr>
                <w:rFonts w:ascii="Verdana" w:hAnsi="Verdana"/>
                <w:color w:val="000000" w:themeColor="text1"/>
                <w:sz w:val="18"/>
                <w:szCs w:val="18"/>
              </w:rPr>
            </w:pPr>
          </w:p>
        </w:tc>
        <w:tc>
          <w:tcPr>
            <w:tcW w:w="5285" w:type="dxa"/>
          </w:tcPr>
          <w:p w14:paraId="38C41667" w14:textId="77777777" w:rsidR="006017CF" w:rsidRPr="00FE3983" w:rsidRDefault="006017CF" w:rsidP="00675B75">
            <w:pPr>
              <w:keepNext/>
              <w:keepLines/>
              <w:ind w:right="-589"/>
              <w:jc w:val="both"/>
              <w:rPr>
                <w:rFonts w:ascii="Verdana" w:hAnsi="Verdana"/>
                <w:color w:val="000000" w:themeColor="text1"/>
                <w:sz w:val="18"/>
                <w:szCs w:val="18"/>
              </w:rPr>
            </w:pPr>
          </w:p>
        </w:tc>
      </w:tr>
      <w:tr w:rsidR="006017CF" w:rsidRPr="00FE3983" w14:paraId="6AB0E56E" w14:textId="77777777" w:rsidTr="004E5522">
        <w:tc>
          <w:tcPr>
            <w:tcW w:w="567" w:type="dxa"/>
          </w:tcPr>
          <w:p w14:paraId="689CF2AE" w14:textId="77777777" w:rsidR="006017CF" w:rsidRPr="00FE3983" w:rsidRDefault="006017CF" w:rsidP="00675B75">
            <w:pPr>
              <w:pStyle w:val="Akapitzlist"/>
              <w:keepNext/>
              <w:keepLines/>
              <w:numPr>
                <w:ilvl w:val="0"/>
                <w:numId w:val="36"/>
              </w:numPr>
              <w:ind w:left="0" w:right="-589" w:firstLine="0"/>
              <w:jc w:val="both"/>
              <w:rPr>
                <w:rFonts w:ascii="Verdana" w:hAnsi="Verdana"/>
                <w:color w:val="000000" w:themeColor="text1"/>
                <w:sz w:val="18"/>
                <w:szCs w:val="18"/>
              </w:rPr>
            </w:pPr>
          </w:p>
        </w:tc>
        <w:tc>
          <w:tcPr>
            <w:tcW w:w="3787" w:type="dxa"/>
          </w:tcPr>
          <w:p w14:paraId="6816E5E2" w14:textId="77777777" w:rsidR="006017CF" w:rsidRPr="00FE3983" w:rsidRDefault="006017CF" w:rsidP="00675B75">
            <w:pPr>
              <w:keepNext/>
              <w:keepLines/>
              <w:ind w:right="-589"/>
              <w:jc w:val="both"/>
              <w:rPr>
                <w:rFonts w:ascii="Verdana" w:hAnsi="Verdana"/>
                <w:color w:val="000000" w:themeColor="text1"/>
                <w:sz w:val="18"/>
                <w:szCs w:val="18"/>
              </w:rPr>
            </w:pPr>
          </w:p>
        </w:tc>
        <w:tc>
          <w:tcPr>
            <w:tcW w:w="5285" w:type="dxa"/>
          </w:tcPr>
          <w:p w14:paraId="517E05CA" w14:textId="77777777" w:rsidR="006017CF" w:rsidRPr="00FE3983" w:rsidRDefault="006017CF" w:rsidP="00675B75">
            <w:pPr>
              <w:keepNext/>
              <w:keepLines/>
              <w:ind w:right="-589"/>
              <w:jc w:val="both"/>
              <w:rPr>
                <w:rFonts w:ascii="Verdana" w:hAnsi="Verdana"/>
                <w:color w:val="000000" w:themeColor="text1"/>
                <w:sz w:val="18"/>
                <w:szCs w:val="18"/>
              </w:rPr>
            </w:pPr>
          </w:p>
        </w:tc>
      </w:tr>
    </w:tbl>
    <w:p w14:paraId="1F5E9F01" w14:textId="77777777" w:rsidR="006017CF" w:rsidRPr="00FE3983" w:rsidRDefault="006017CF" w:rsidP="00675B75">
      <w:pPr>
        <w:pStyle w:val="Akapitzlist"/>
        <w:keepNext/>
        <w:keepLines/>
        <w:ind w:left="425" w:right="-589"/>
        <w:jc w:val="both"/>
        <w:rPr>
          <w:rFonts w:ascii="Verdana" w:hAnsi="Verdana"/>
          <w:sz w:val="18"/>
          <w:szCs w:val="18"/>
        </w:rPr>
      </w:pPr>
      <w:r w:rsidRPr="00FE3983">
        <w:rPr>
          <w:rFonts w:ascii="Verdana" w:hAnsi="Verdana"/>
          <w:sz w:val="18"/>
          <w:szCs w:val="18"/>
          <w:vertAlign w:val="superscript"/>
        </w:rPr>
        <w:t xml:space="preserve">2 </w:t>
      </w:r>
      <w:r w:rsidRPr="00FE3983">
        <w:rPr>
          <w:rFonts w:ascii="Verdana" w:hAnsi="Verdana"/>
          <w:sz w:val="18"/>
          <w:szCs w:val="18"/>
        </w:rPr>
        <w:t xml:space="preserve">Na podstawie art. 123 </w:t>
      </w:r>
      <w:proofErr w:type="spellStart"/>
      <w:r w:rsidRPr="00FE3983">
        <w:rPr>
          <w:rFonts w:ascii="Verdana" w:hAnsi="Verdana"/>
          <w:sz w:val="18"/>
          <w:szCs w:val="18"/>
        </w:rPr>
        <w:t>Pzp</w:t>
      </w:r>
      <w:proofErr w:type="spellEnd"/>
      <w:r w:rsidRPr="00FE3983">
        <w:rPr>
          <w:rFonts w:ascii="Verdana" w:hAnsi="Verdana"/>
          <w:sz w:val="18"/>
          <w:szCs w:val="18"/>
        </w:rPr>
        <w:t xml:space="preserve">, Wykonawca nie może, po upływie terminu składania ofert, powoływać się na zdolności podmiotów udostępniających zasoby, jeżeli na etapie składania ofert nie polegał on w danym zakresie na zdolnościach podmiotów udostępniających zasoby. </w:t>
      </w:r>
    </w:p>
    <w:p w14:paraId="0C06AE60" w14:textId="77777777" w:rsidR="006017CF" w:rsidRPr="00FE3983" w:rsidRDefault="006017CF" w:rsidP="00675B75">
      <w:pPr>
        <w:pStyle w:val="Akapitzlist"/>
        <w:keepNext/>
        <w:keepLines/>
        <w:ind w:left="425" w:right="-589"/>
        <w:jc w:val="both"/>
        <w:rPr>
          <w:rFonts w:ascii="Verdana" w:hAnsi="Verdana"/>
          <w:sz w:val="18"/>
          <w:szCs w:val="18"/>
        </w:rPr>
      </w:pPr>
    </w:p>
    <w:p w14:paraId="775C5783" w14:textId="77777777" w:rsidR="006017CF" w:rsidRPr="00FE3983" w:rsidRDefault="006017CF" w:rsidP="00675B75">
      <w:pPr>
        <w:pStyle w:val="Akapitzlist"/>
        <w:keepNext/>
        <w:keepLines/>
        <w:ind w:left="425" w:right="-589"/>
        <w:jc w:val="both"/>
        <w:rPr>
          <w:rFonts w:ascii="Verdana" w:hAnsi="Verdana"/>
          <w:sz w:val="18"/>
          <w:szCs w:val="18"/>
        </w:rPr>
      </w:pPr>
      <w:r w:rsidRPr="00FE3983">
        <w:rPr>
          <w:rFonts w:ascii="Verdana" w:hAnsi="Verdana"/>
          <w:sz w:val="18"/>
          <w:szCs w:val="18"/>
        </w:rPr>
        <w:t>Wykonawca wskazując podmiot udostępniający zasoby, zobowiązany jest do złożenia zobowiązania podmiotu udostępniającego zasoby do oddania do dyspozycji Wykonawcy niezbędnych zasobów na potrzeby realizacji zamówienia – wzór - załącznik nr 6 do SWZ.</w:t>
      </w:r>
    </w:p>
    <w:p w14:paraId="2C963719" w14:textId="77777777" w:rsidR="006017CF" w:rsidRPr="00FE3983" w:rsidRDefault="006017CF" w:rsidP="00675B75">
      <w:pPr>
        <w:pStyle w:val="Akapitzlist"/>
        <w:keepNext/>
        <w:keepLines/>
        <w:ind w:left="425" w:right="-589"/>
        <w:contextualSpacing w:val="0"/>
        <w:jc w:val="both"/>
        <w:rPr>
          <w:rFonts w:ascii="Verdana" w:hAnsi="Verdana"/>
          <w:sz w:val="18"/>
          <w:szCs w:val="18"/>
        </w:rPr>
      </w:pPr>
    </w:p>
    <w:p w14:paraId="19CC9353" w14:textId="77777777" w:rsidR="006017CF" w:rsidRPr="00FE3983" w:rsidRDefault="006017CF" w:rsidP="00C91750">
      <w:pPr>
        <w:pStyle w:val="Akapitzlist"/>
        <w:keepNext/>
        <w:keepLines/>
        <w:numPr>
          <w:ilvl w:val="0"/>
          <w:numId w:val="84"/>
        </w:numPr>
        <w:ind w:left="425" w:right="-589" w:hanging="425"/>
        <w:contextualSpacing w:val="0"/>
        <w:jc w:val="both"/>
        <w:rPr>
          <w:rFonts w:ascii="Verdana" w:hAnsi="Verdana"/>
          <w:sz w:val="18"/>
          <w:szCs w:val="18"/>
        </w:rPr>
      </w:pPr>
      <w:r w:rsidRPr="00FE3983">
        <w:rPr>
          <w:rFonts w:ascii="Verdana" w:hAnsi="Verdana"/>
          <w:sz w:val="18"/>
          <w:szCs w:val="18"/>
        </w:rPr>
        <w:t xml:space="preserve">Oświadczam, że wybór niniejszej oferty będzie /nie będzie* </w:t>
      </w:r>
      <w:r w:rsidRPr="00FE3983">
        <w:rPr>
          <w:rFonts w:ascii="Verdana" w:hAnsi="Verdana"/>
          <w:b/>
          <w:bCs/>
          <w:sz w:val="18"/>
          <w:szCs w:val="18"/>
        </w:rPr>
        <w:t>(*niewłaściwe skreślić)</w:t>
      </w:r>
      <w:r w:rsidRPr="00FE3983">
        <w:rPr>
          <w:rFonts w:ascii="Verdana" w:hAnsi="Verdana"/>
          <w:sz w:val="18"/>
          <w:szCs w:val="18"/>
        </w:rPr>
        <w:t xml:space="preserve"> prowadzić do powstania u Zamawiającego obowiązku podatkowego zgodnie z przepisami ustawy o podatku od towarów i usług.</w:t>
      </w:r>
    </w:p>
    <w:p w14:paraId="583C9771" w14:textId="77777777" w:rsidR="006017CF" w:rsidRPr="00FE3983" w:rsidRDefault="006017CF" w:rsidP="00675B75">
      <w:pPr>
        <w:pStyle w:val="Akapitzlist"/>
        <w:keepNext/>
        <w:keepLines/>
        <w:ind w:left="425" w:right="-589"/>
        <w:contextualSpacing w:val="0"/>
        <w:jc w:val="both"/>
        <w:rPr>
          <w:rFonts w:ascii="Verdana" w:hAnsi="Verdana"/>
          <w:sz w:val="18"/>
          <w:szCs w:val="18"/>
        </w:rPr>
      </w:pPr>
      <w:r w:rsidRPr="00FE3983">
        <w:rPr>
          <w:rFonts w:ascii="Verdana" w:hAnsi="Verdana"/>
          <w:sz w:val="18"/>
          <w:szCs w:val="18"/>
        </w:rPr>
        <w:t xml:space="preserve">Wskazuję nazwę (rodzaj) towaru lub usługi, których dostawa lub świadczenie będzie prowadzić do powstania powyższego obowiązku podatkowego ................................. oraz wartość tego towaru lub usługi bez kwoty podatku wynoszącą ........................ </w:t>
      </w:r>
    </w:p>
    <w:p w14:paraId="278A9E0C" w14:textId="77777777" w:rsidR="006017CF" w:rsidRPr="00FE3983" w:rsidRDefault="006017CF" w:rsidP="00675B75">
      <w:pPr>
        <w:pStyle w:val="Akapitzlist"/>
        <w:keepNext/>
        <w:keepLines/>
        <w:ind w:left="425" w:right="-589"/>
        <w:contextualSpacing w:val="0"/>
        <w:jc w:val="both"/>
        <w:rPr>
          <w:rFonts w:ascii="Verdana" w:hAnsi="Verdana"/>
          <w:i/>
          <w:sz w:val="18"/>
          <w:szCs w:val="18"/>
        </w:rPr>
      </w:pPr>
      <w:r w:rsidRPr="00FE3983">
        <w:rPr>
          <w:rFonts w:ascii="Verdana" w:hAnsi="Verdana"/>
          <w:i/>
          <w:sz w:val="18"/>
          <w:szCs w:val="18"/>
        </w:rPr>
        <w:t>(brak wskazania rozumiany będzie przez Zamawiającego jako informacja o tym, że wybór oferty nie będzie prowadzić do powstania u Zamawiającego powyższego obowiązku podatkowego).</w:t>
      </w:r>
    </w:p>
    <w:p w14:paraId="0BDDFD97" w14:textId="77777777" w:rsidR="006017CF" w:rsidRPr="00FE3983" w:rsidRDefault="006017CF" w:rsidP="00C91750">
      <w:pPr>
        <w:pStyle w:val="Akapitzlist"/>
        <w:keepNext/>
        <w:keepLines/>
        <w:numPr>
          <w:ilvl w:val="0"/>
          <w:numId w:val="84"/>
        </w:numPr>
        <w:ind w:left="425" w:right="-589" w:hanging="425"/>
        <w:contextualSpacing w:val="0"/>
        <w:jc w:val="both"/>
        <w:rPr>
          <w:rFonts w:ascii="Verdana" w:hAnsi="Verdana"/>
          <w:sz w:val="18"/>
          <w:szCs w:val="18"/>
        </w:rPr>
      </w:pPr>
      <w:r w:rsidRPr="00FE3983">
        <w:rPr>
          <w:rFonts w:ascii="Verdana" w:hAnsi="Verdana"/>
          <w:sz w:val="18"/>
          <w:szCs w:val="18"/>
        </w:rPr>
        <w:t xml:space="preserve">Oświadczam, że zapoznałem się z treścią Klauzuli Informacyjnej, o której mowa w Rozdziale IV pkt. 6 SWZ oraz że wypełniłem obowiązki informacyjne przewidziane w art. 13 lub art. 14 RODO wobec osób fizycznych, od których dane osobowe bezpośrednio lub pośrednio pozyskałem </w:t>
      </w:r>
      <w:r w:rsidRPr="00FE3983">
        <w:rPr>
          <w:rFonts w:ascii="Verdana" w:hAnsi="Verdana"/>
          <w:sz w:val="18"/>
          <w:szCs w:val="18"/>
        </w:rPr>
        <w:br/>
        <w:t>w celu ubiegania się o udzielenie zamówienia publicznego w niniejszym postępowaniu.</w:t>
      </w:r>
    </w:p>
    <w:p w14:paraId="5E564B6B" w14:textId="77777777" w:rsidR="006017CF" w:rsidRPr="00FE3983" w:rsidRDefault="006017CF" w:rsidP="00C91750">
      <w:pPr>
        <w:pStyle w:val="Akapitzlist"/>
        <w:keepNext/>
        <w:keepLines/>
        <w:numPr>
          <w:ilvl w:val="0"/>
          <w:numId w:val="84"/>
        </w:numPr>
        <w:ind w:left="425" w:right="-589" w:hanging="425"/>
        <w:contextualSpacing w:val="0"/>
        <w:jc w:val="both"/>
        <w:rPr>
          <w:rFonts w:ascii="Verdana" w:hAnsi="Verdana"/>
          <w:sz w:val="18"/>
          <w:szCs w:val="18"/>
        </w:rPr>
      </w:pPr>
      <w:r w:rsidRPr="00FE3983">
        <w:rPr>
          <w:rFonts w:ascii="Verdana" w:hAnsi="Verdana"/>
          <w:sz w:val="18"/>
          <w:szCs w:val="18"/>
        </w:rPr>
        <w:t xml:space="preserve">Oświadczam, że w rozumieniu przepisów art. 7 ust. 1 pkt 1-3 ustawy z dnia 06.03.2018 r. Prawo przedsiębiorców (tekst jedn. - Dz. U. z 2021 r., poz. 162) jestem: </w:t>
      </w:r>
    </w:p>
    <w:p w14:paraId="2F981F3D" w14:textId="77777777" w:rsidR="006017CF" w:rsidRPr="00FE3983" w:rsidRDefault="006017CF" w:rsidP="00675B75">
      <w:pPr>
        <w:keepNext/>
        <w:keepLines/>
        <w:ind w:left="426" w:right="-589"/>
        <w:jc w:val="both"/>
        <w:rPr>
          <w:rFonts w:ascii="Verdana" w:hAnsi="Verdana"/>
          <w:sz w:val="18"/>
          <w:szCs w:val="18"/>
        </w:rPr>
      </w:pPr>
      <w:proofErr w:type="spellStart"/>
      <w:r w:rsidRPr="00FE3983">
        <w:rPr>
          <w:rFonts w:ascii="Verdana" w:hAnsi="Verdana"/>
          <w:sz w:val="18"/>
          <w:szCs w:val="18"/>
        </w:rPr>
        <w:t>mikroprzedsiębiorcą</w:t>
      </w:r>
      <w:proofErr w:type="spellEnd"/>
      <w:r w:rsidRPr="00FE3983">
        <w:rPr>
          <w:rFonts w:ascii="Verdana" w:hAnsi="Verdana"/>
          <w:sz w:val="18"/>
          <w:szCs w:val="18"/>
        </w:rPr>
        <w:t xml:space="preserve"> / małym przedsiębiorcą / średnim przedsiębiorcą / dużym przedsiębiorcą* </w:t>
      </w:r>
      <w:r w:rsidRPr="00FE3983">
        <w:rPr>
          <w:rFonts w:ascii="Verdana" w:hAnsi="Verdana"/>
          <w:b/>
          <w:bCs/>
          <w:sz w:val="18"/>
          <w:szCs w:val="18"/>
        </w:rPr>
        <w:t>(*niewłaściwe skreślić)</w:t>
      </w:r>
    </w:p>
    <w:p w14:paraId="79F3390E" w14:textId="77777777" w:rsidR="006017CF" w:rsidRPr="00FE3983" w:rsidRDefault="006017CF" w:rsidP="00C91750">
      <w:pPr>
        <w:pStyle w:val="Akapitzlist"/>
        <w:keepNext/>
        <w:keepLines/>
        <w:numPr>
          <w:ilvl w:val="0"/>
          <w:numId w:val="84"/>
        </w:numPr>
        <w:ind w:left="425" w:right="-589" w:hanging="425"/>
        <w:contextualSpacing w:val="0"/>
        <w:jc w:val="both"/>
        <w:rPr>
          <w:rFonts w:ascii="Verdana" w:hAnsi="Verdana"/>
          <w:sz w:val="18"/>
          <w:szCs w:val="18"/>
        </w:rPr>
      </w:pPr>
      <w:r w:rsidRPr="00FE3983">
        <w:rPr>
          <w:rFonts w:ascii="Verdana" w:hAnsi="Verdana"/>
          <w:sz w:val="18"/>
          <w:szCs w:val="18"/>
        </w:rPr>
        <w:t>Załącznikami do niniejszej oferty są: (podać nr załącznika i stronę oferty).</w:t>
      </w:r>
    </w:p>
    <w:p w14:paraId="02E0BC62" w14:textId="77777777" w:rsidR="006017CF" w:rsidRPr="00FE3983" w:rsidRDefault="006017CF" w:rsidP="00675B75">
      <w:pPr>
        <w:keepNext/>
        <w:keepLines/>
        <w:ind w:right="-589" w:firstLine="426"/>
        <w:rPr>
          <w:rFonts w:ascii="Verdana" w:hAnsi="Verdana"/>
          <w:sz w:val="18"/>
          <w:szCs w:val="18"/>
        </w:rPr>
      </w:pPr>
      <w:r w:rsidRPr="00FE3983">
        <w:rPr>
          <w:rFonts w:ascii="Verdana" w:hAnsi="Verdana"/>
          <w:sz w:val="18"/>
          <w:szCs w:val="18"/>
        </w:rPr>
        <w:t>……………………………………………………………………………………………………</w:t>
      </w:r>
    </w:p>
    <w:p w14:paraId="02A7BD78" w14:textId="77777777" w:rsidR="006017CF" w:rsidRPr="00FE3983" w:rsidRDefault="006017CF" w:rsidP="00675B75">
      <w:pPr>
        <w:keepNext/>
        <w:keepLines/>
        <w:ind w:right="-589" w:firstLine="426"/>
        <w:rPr>
          <w:rFonts w:ascii="Verdana" w:hAnsi="Verdana"/>
          <w:sz w:val="18"/>
          <w:szCs w:val="18"/>
        </w:rPr>
      </w:pPr>
      <w:r w:rsidRPr="00FE3983">
        <w:rPr>
          <w:rFonts w:ascii="Verdana" w:hAnsi="Verdana"/>
          <w:sz w:val="18"/>
          <w:szCs w:val="18"/>
        </w:rPr>
        <w:t>……………………………………………………………………………………………………</w:t>
      </w:r>
    </w:p>
    <w:p w14:paraId="781C4B1B" w14:textId="77777777" w:rsidR="006017CF" w:rsidRPr="00FE3983" w:rsidRDefault="006017CF" w:rsidP="00675B75">
      <w:pPr>
        <w:keepNext/>
        <w:keepLines/>
        <w:ind w:right="-589" w:firstLine="426"/>
        <w:rPr>
          <w:rFonts w:ascii="Verdana" w:hAnsi="Verdana"/>
          <w:sz w:val="18"/>
          <w:szCs w:val="18"/>
        </w:rPr>
      </w:pPr>
      <w:r w:rsidRPr="00FE3983">
        <w:rPr>
          <w:rFonts w:ascii="Verdana" w:hAnsi="Verdana"/>
          <w:sz w:val="18"/>
          <w:szCs w:val="18"/>
        </w:rPr>
        <w:t>……………………………………………………………………………………………………</w:t>
      </w:r>
    </w:p>
    <w:p w14:paraId="707A4994" w14:textId="77777777" w:rsidR="006017CF" w:rsidRPr="00FE3983" w:rsidRDefault="006017CF" w:rsidP="00675B75">
      <w:pPr>
        <w:keepNext/>
        <w:keepLines/>
        <w:ind w:right="-589" w:firstLine="426"/>
        <w:rPr>
          <w:rFonts w:ascii="Verdana" w:hAnsi="Verdana"/>
          <w:sz w:val="18"/>
          <w:szCs w:val="18"/>
        </w:rPr>
      </w:pPr>
      <w:r w:rsidRPr="00FE3983">
        <w:rPr>
          <w:rFonts w:ascii="Verdana" w:hAnsi="Verdana"/>
          <w:sz w:val="18"/>
          <w:szCs w:val="18"/>
        </w:rPr>
        <w:t>……………………………………………………………………………………………………</w:t>
      </w:r>
    </w:p>
    <w:p w14:paraId="1E65B85D" w14:textId="77777777" w:rsidR="006017CF" w:rsidRPr="001C1D4B" w:rsidRDefault="006017CF" w:rsidP="00675B75">
      <w:pPr>
        <w:keepNext/>
        <w:keepLines/>
        <w:ind w:right="-589"/>
        <w:rPr>
          <w:rFonts w:ascii="Verdana" w:hAnsi="Verdana"/>
          <w:sz w:val="18"/>
          <w:szCs w:val="18"/>
        </w:rPr>
      </w:pPr>
      <w:r w:rsidRPr="001C1D4B">
        <w:rPr>
          <w:rFonts w:ascii="Verdana" w:hAnsi="Verdana"/>
          <w:sz w:val="18"/>
          <w:szCs w:val="18"/>
        </w:rPr>
        <w:tab/>
      </w:r>
      <w:r w:rsidRPr="001C1D4B">
        <w:rPr>
          <w:rFonts w:ascii="Verdana" w:hAnsi="Verdana"/>
          <w:sz w:val="18"/>
          <w:szCs w:val="18"/>
        </w:rPr>
        <w:tab/>
      </w:r>
      <w:r w:rsidRPr="001C1D4B">
        <w:rPr>
          <w:rFonts w:ascii="Verdana" w:hAnsi="Verdana"/>
          <w:sz w:val="18"/>
          <w:szCs w:val="18"/>
        </w:rPr>
        <w:tab/>
      </w:r>
      <w:r w:rsidRPr="001C1D4B">
        <w:rPr>
          <w:rFonts w:ascii="Verdana" w:hAnsi="Verdana"/>
          <w:sz w:val="18"/>
          <w:szCs w:val="18"/>
        </w:rPr>
        <w:tab/>
      </w:r>
      <w:r w:rsidRPr="001C1D4B">
        <w:rPr>
          <w:rFonts w:ascii="Verdana" w:hAnsi="Verdana"/>
          <w:sz w:val="18"/>
          <w:szCs w:val="18"/>
        </w:rPr>
        <w:tab/>
      </w:r>
      <w:r w:rsidRPr="001C1D4B">
        <w:rPr>
          <w:rFonts w:ascii="Verdana" w:hAnsi="Verdana"/>
          <w:sz w:val="18"/>
          <w:szCs w:val="18"/>
        </w:rPr>
        <w:tab/>
        <w:t xml:space="preserve">                         ……………………………………………</w:t>
      </w:r>
    </w:p>
    <w:p w14:paraId="3F5E9C88" w14:textId="77777777" w:rsidR="006017CF" w:rsidRPr="001C1D4B" w:rsidRDefault="006017CF" w:rsidP="00675B75">
      <w:pPr>
        <w:keepNext/>
        <w:keepLines/>
        <w:ind w:right="-589"/>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1C1D4B">
        <w:rPr>
          <w:rFonts w:ascii="Verdana" w:hAnsi="Verdana"/>
          <w:sz w:val="18"/>
          <w:szCs w:val="18"/>
        </w:rPr>
        <w:tab/>
      </w:r>
      <w:r w:rsidRPr="001C1D4B">
        <w:rPr>
          <w:rFonts w:ascii="Verdana" w:hAnsi="Verdana"/>
          <w:sz w:val="18"/>
          <w:szCs w:val="18"/>
        </w:rPr>
        <w:tab/>
      </w:r>
      <w:r w:rsidRPr="001C1D4B">
        <w:rPr>
          <w:rFonts w:ascii="Verdana" w:hAnsi="Verdana"/>
          <w:sz w:val="18"/>
          <w:szCs w:val="18"/>
        </w:rPr>
        <w:tab/>
        <w:t xml:space="preserve">         </w:t>
      </w:r>
      <w:r w:rsidRPr="001C1D4B">
        <w:rPr>
          <w:rFonts w:ascii="Verdana" w:hAnsi="Verdana"/>
          <w:sz w:val="18"/>
          <w:szCs w:val="18"/>
        </w:rPr>
        <w:tab/>
      </w:r>
      <w:r w:rsidRPr="001C1D4B">
        <w:rPr>
          <w:rFonts w:ascii="Verdana" w:hAnsi="Verdana"/>
          <w:sz w:val="18"/>
          <w:szCs w:val="18"/>
        </w:rPr>
        <w:tab/>
      </w:r>
      <w:r>
        <w:rPr>
          <w:rFonts w:ascii="Verdana" w:hAnsi="Verdana"/>
          <w:sz w:val="18"/>
          <w:szCs w:val="18"/>
        </w:rPr>
        <w:t>P</w:t>
      </w:r>
      <w:r w:rsidRPr="001C1D4B">
        <w:rPr>
          <w:rFonts w:ascii="Verdana" w:hAnsi="Verdana"/>
          <w:sz w:val="18"/>
          <w:szCs w:val="18"/>
        </w:rPr>
        <w:t>odpis Wykonawcy</w:t>
      </w:r>
    </w:p>
    <w:p w14:paraId="2BA7D198" w14:textId="77777777" w:rsidR="006017CF" w:rsidRDefault="006017CF" w:rsidP="00675B75">
      <w:pPr>
        <w:rPr>
          <w:rFonts w:ascii="Verdana" w:hAnsi="Verdana"/>
          <w:b/>
          <w:bCs/>
          <w:sz w:val="18"/>
          <w:szCs w:val="18"/>
        </w:rPr>
      </w:pPr>
      <w:r>
        <w:rPr>
          <w:rFonts w:ascii="Verdana" w:hAnsi="Verdana"/>
          <w:b/>
          <w:bCs/>
          <w:sz w:val="18"/>
          <w:szCs w:val="18"/>
        </w:rPr>
        <w:br w:type="page"/>
      </w:r>
    </w:p>
    <w:p w14:paraId="2C4873D0" w14:textId="71C89B59" w:rsidR="006017CF" w:rsidRDefault="006017CF" w:rsidP="00675B75">
      <w:pPr>
        <w:pStyle w:val="Nagwek3"/>
        <w:keepLines/>
        <w:ind w:right="0"/>
        <w:jc w:val="left"/>
        <w:rPr>
          <w:color w:val="000000"/>
        </w:rPr>
      </w:pPr>
      <w:r>
        <w:rPr>
          <w:color w:val="000000"/>
          <w:shd w:val="clear" w:color="auto" w:fill="FFFFFF"/>
        </w:rPr>
        <w:lastRenderedPageBreak/>
        <w:t>AZP-260-TP-24/22</w:t>
      </w: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t>Załącznik nr 1F do SWZ</w:t>
      </w:r>
    </w:p>
    <w:p w14:paraId="728FC97A" w14:textId="77777777" w:rsidR="006017CF" w:rsidRDefault="006017CF" w:rsidP="00675B75">
      <w:pPr>
        <w:keepNext/>
        <w:keepLines/>
        <w:pBdr>
          <w:top w:val="single" w:sz="4" w:space="1" w:color="000000"/>
          <w:left w:val="single" w:sz="4" w:space="4" w:color="000000"/>
          <w:bottom w:val="single" w:sz="4" w:space="1" w:color="000000"/>
          <w:right w:val="single" w:sz="4" w:space="4" w:color="000000"/>
        </w:pBdr>
        <w:shd w:val="clear" w:color="auto" w:fill="DEEAF6" w:themeFill="accent1" w:themeFillTint="33"/>
        <w:spacing w:line="240" w:lineRule="exact"/>
        <w:jc w:val="center"/>
        <w:rPr>
          <w:rFonts w:ascii="Verdana" w:hAnsi="Verdana"/>
          <w:b/>
          <w:color w:val="000000"/>
          <w:sz w:val="18"/>
          <w:szCs w:val="18"/>
        </w:rPr>
      </w:pPr>
    </w:p>
    <w:p w14:paraId="11314223" w14:textId="77777777" w:rsidR="006017CF" w:rsidRDefault="006017CF" w:rsidP="00675B75">
      <w:pPr>
        <w:keepNext/>
        <w:keepLines/>
        <w:pBdr>
          <w:top w:val="single" w:sz="4" w:space="1" w:color="000000"/>
          <w:left w:val="single" w:sz="4" w:space="4" w:color="000000"/>
          <w:bottom w:val="single" w:sz="4" w:space="1" w:color="000000"/>
          <w:right w:val="single" w:sz="4" w:space="4" w:color="000000"/>
        </w:pBdr>
        <w:shd w:val="clear" w:color="auto" w:fill="DEEAF6" w:themeFill="accent1" w:themeFillTint="33"/>
        <w:spacing w:line="240" w:lineRule="exact"/>
        <w:jc w:val="center"/>
        <w:rPr>
          <w:color w:val="000000"/>
        </w:rPr>
      </w:pPr>
      <w:r>
        <w:rPr>
          <w:rFonts w:ascii="Verdana" w:hAnsi="Verdana"/>
          <w:b/>
          <w:color w:val="000000"/>
          <w:sz w:val="18"/>
          <w:szCs w:val="18"/>
        </w:rPr>
        <w:t>FORMULARZ OFERTOWY</w:t>
      </w:r>
    </w:p>
    <w:p w14:paraId="29C2F316" w14:textId="77777777" w:rsidR="006017CF" w:rsidRDefault="006017CF" w:rsidP="00675B75">
      <w:pPr>
        <w:keepNext/>
        <w:keepLines/>
        <w:pBdr>
          <w:top w:val="single" w:sz="4" w:space="1" w:color="000000"/>
          <w:left w:val="single" w:sz="4" w:space="4" w:color="000000"/>
          <w:bottom w:val="single" w:sz="4" w:space="1" w:color="000000"/>
          <w:right w:val="single" w:sz="4" w:space="4" w:color="000000"/>
        </w:pBdr>
        <w:shd w:val="clear" w:color="auto" w:fill="DEEAF6" w:themeFill="accent1" w:themeFillTint="33"/>
        <w:spacing w:line="240" w:lineRule="exact"/>
        <w:jc w:val="center"/>
        <w:rPr>
          <w:rFonts w:ascii="Verdana" w:hAnsi="Verdana"/>
          <w:b/>
          <w:color w:val="000000"/>
          <w:sz w:val="18"/>
          <w:szCs w:val="18"/>
        </w:rPr>
      </w:pPr>
    </w:p>
    <w:p w14:paraId="36F45993" w14:textId="77777777" w:rsidR="006017CF" w:rsidRDefault="006017CF" w:rsidP="00675B75">
      <w:pPr>
        <w:keepNext/>
        <w:keepLines/>
        <w:spacing w:line="240" w:lineRule="exact"/>
        <w:jc w:val="both"/>
        <w:rPr>
          <w:rFonts w:ascii="Verdana" w:hAnsi="Verdana"/>
          <w:b/>
          <w:bCs/>
          <w:color w:val="000000"/>
          <w:sz w:val="18"/>
          <w:szCs w:val="18"/>
        </w:rPr>
      </w:pPr>
    </w:p>
    <w:p w14:paraId="571D3A49" w14:textId="77777777" w:rsidR="006017CF" w:rsidRDefault="006017CF" w:rsidP="00675B75">
      <w:pPr>
        <w:keepNext/>
        <w:keepLines/>
        <w:spacing w:line="240" w:lineRule="exact"/>
        <w:ind w:right="-589"/>
        <w:rPr>
          <w:color w:val="000000"/>
        </w:rPr>
      </w:pPr>
      <w:r>
        <w:rPr>
          <w:rFonts w:ascii="Verdana" w:hAnsi="Verdana"/>
          <w:color w:val="000000"/>
          <w:sz w:val="18"/>
          <w:szCs w:val="18"/>
        </w:rPr>
        <w:t xml:space="preserve">Zarejestrowana nazwa Wykonawcy: </w:t>
      </w:r>
    </w:p>
    <w:p w14:paraId="1751F337" w14:textId="77777777" w:rsidR="006017CF" w:rsidRDefault="006017CF" w:rsidP="00675B75">
      <w:pPr>
        <w:keepNext/>
        <w:keepLines/>
        <w:spacing w:line="240" w:lineRule="exact"/>
        <w:ind w:right="-589"/>
        <w:rPr>
          <w:rFonts w:ascii="Verdana" w:hAnsi="Verdana"/>
          <w:color w:val="000000"/>
          <w:sz w:val="18"/>
          <w:szCs w:val="18"/>
        </w:rPr>
      </w:pPr>
    </w:p>
    <w:p w14:paraId="3DEC3FA6" w14:textId="77777777" w:rsidR="006017CF" w:rsidRDefault="006017CF" w:rsidP="00675B75">
      <w:pPr>
        <w:keepNext/>
        <w:keepLines/>
        <w:spacing w:line="240" w:lineRule="exact"/>
        <w:ind w:right="-589"/>
        <w:rPr>
          <w:color w:val="000000"/>
        </w:rPr>
      </w:pPr>
      <w:r>
        <w:rPr>
          <w:rFonts w:ascii="Verdana" w:hAnsi="Verdana"/>
          <w:iCs/>
          <w:color w:val="000000"/>
          <w:sz w:val="18"/>
          <w:szCs w:val="18"/>
        </w:rPr>
        <w:t>………………………………………………………………....................................................................................</w:t>
      </w:r>
    </w:p>
    <w:p w14:paraId="2B52A5C3" w14:textId="77777777" w:rsidR="006017CF" w:rsidRDefault="006017CF" w:rsidP="00675B75">
      <w:pPr>
        <w:keepNext/>
        <w:keepLines/>
        <w:spacing w:line="240" w:lineRule="exact"/>
        <w:ind w:right="-589"/>
        <w:rPr>
          <w:color w:val="000000"/>
        </w:rPr>
      </w:pPr>
      <w:r>
        <w:rPr>
          <w:rFonts w:ascii="Verdana" w:hAnsi="Verdana"/>
          <w:iCs/>
          <w:color w:val="000000"/>
          <w:sz w:val="18"/>
          <w:szCs w:val="18"/>
        </w:rPr>
        <w:t xml:space="preserve">Adres Wykonawcy: </w:t>
      </w:r>
    </w:p>
    <w:p w14:paraId="1CADF73E" w14:textId="77777777" w:rsidR="006017CF" w:rsidRDefault="006017CF" w:rsidP="00675B75">
      <w:pPr>
        <w:keepNext/>
        <w:keepLines/>
        <w:spacing w:line="240" w:lineRule="exact"/>
        <w:ind w:right="-589"/>
        <w:rPr>
          <w:rFonts w:ascii="Verdana" w:hAnsi="Verdana"/>
          <w:iCs/>
          <w:color w:val="000000"/>
          <w:sz w:val="18"/>
          <w:szCs w:val="18"/>
        </w:rPr>
      </w:pPr>
    </w:p>
    <w:p w14:paraId="58F2D15A" w14:textId="77777777" w:rsidR="006017CF" w:rsidRDefault="006017CF" w:rsidP="00675B75">
      <w:pPr>
        <w:keepNext/>
        <w:keepLines/>
        <w:spacing w:line="240" w:lineRule="exact"/>
        <w:ind w:right="-589"/>
        <w:rPr>
          <w:color w:val="000000"/>
        </w:rPr>
      </w:pPr>
      <w:r>
        <w:rPr>
          <w:rFonts w:ascii="Verdana" w:hAnsi="Verdana"/>
          <w:iCs/>
          <w:color w:val="000000"/>
          <w:sz w:val="18"/>
          <w:szCs w:val="18"/>
        </w:rPr>
        <w:t>………………………………………………………………....................................................................................</w:t>
      </w:r>
    </w:p>
    <w:p w14:paraId="76563CA3" w14:textId="77777777" w:rsidR="006017CF" w:rsidRDefault="006017CF" w:rsidP="00675B75">
      <w:pPr>
        <w:keepNext/>
        <w:keepLines/>
        <w:spacing w:line="240" w:lineRule="exact"/>
        <w:ind w:right="-22"/>
        <w:jc w:val="both"/>
        <w:rPr>
          <w:color w:val="000000"/>
        </w:rPr>
      </w:pPr>
      <w:r>
        <w:rPr>
          <w:rFonts w:ascii="Verdana" w:hAnsi="Verdana"/>
          <w:iCs/>
          <w:color w:val="000000"/>
          <w:sz w:val="18"/>
          <w:szCs w:val="18"/>
        </w:rPr>
        <w:t>Nazwiska osób po stronie Wykonawcy uprawnionych do jego reprezentowania przy sporządzaniu niniejszej oferty:</w:t>
      </w:r>
    </w:p>
    <w:p w14:paraId="65613C56" w14:textId="77777777" w:rsidR="006017CF" w:rsidRDefault="006017CF" w:rsidP="00675B75">
      <w:pPr>
        <w:keepNext/>
        <w:keepLines/>
        <w:spacing w:line="240" w:lineRule="exact"/>
        <w:ind w:right="-589"/>
        <w:jc w:val="both"/>
        <w:rPr>
          <w:rFonts w:ascii="Verdana" w:hAnsi="Verdana"/>
          <w:iCs/>
          <w:color w:val="000000"/>
          <w:sz w:val="18"/>
          <w:szCs w:val="18"/>
          <w:lang w:val="de-DE"/>
        </w:rPr>
      </w:pPr>
    </w:p>
    <w:p w14:paraId="5E54AAA6" w14:textId="77777777" w:rsidR="006017CF" w:rsidRDefault="006017CF" w:rsidP="00675B75">
      <w:pPr>
        <w:keepNext/>
        <w:keepLines/>
        <w:spacing w:line="240" w:lineRule="exact"/>
        <w:ind w:right="-589"/>
        <w:rPr>
          <w:color w:val="000000"/>
        </w:rPr>
      </w:pPr>
      <w:r>
        <w:rPr>
          <w:rFonts w:ascii="Verdana" w:hAnsi="Verdana"/>
          <w:iCs/>
          <w:color w:val="000000"/>
          <w:sz w:val="18"/>
          <w:szCs w:val="18"/>
          <w:lang w:val="en-US"/>
        </w:rPr>
        <w:t>………………………………………………………………....................................................................................</w:t>
      </w:r>
    </w:p>
    <w:p w14:paraId="7123825C" w14:textId="77777777" w:rsidR="006017CF" w:rsidRDefault="006017CF" w:rsidP="00675B75">
      <w:pPr>
        <w:keepNext/>
        <w:keepLines/>
        <w:spacing w:line="240" w:lineRule="exact"/>
        <w:ind w:right="-589"/>
        <w:jc w:val="both"/>
        <w:rPr>
          <w:rFonts w:ascii="Verdana" w:hAnsi="Verdana"/>
          <w:iCs/>
          <w:color w:val="000000"/>
          <w:sz w:val="18"/>
          <w:szCs w:val="18"/>
          <w:lang w:val="de-DE"/>
        </w:rPr>
      </w:pPr>
    </w:p>
    <w:p w14:paraId="7A4CFE60" w14:textId="77777777" w:rsidR="006017CF" w:rsidRDefault="006017CF" w:rsidP="00675B75">
      <w:pPr>
        <w:keepNext/>
        <w:keepLines/>
        <w:spacing w:line="240" w:lineRule="exact"/>
        <w:ind w:right="-589"/>
        <w:rPr>
          <w:color w:val="000000"/>
        </w:rPr>
      </w:pPr>
      <w:r>
        <w:rPr>
          <w:rFonts w:ascii="Verdana" w:hAnsi="Verdana"/>
          <w:iCs/>
          <w:color w:val="000000"/>
          <w:sz w:val="18"/>
          <w:szCs w:val="18"/>
          <w:lang w:val="de-DE"/>
        </w:rPr>
        <w:t xml:space="preserve">NIP .................................   </w:t>
      </w:r>
      <w:proofErr w:type="spellStart"/>
      <w:r>
        <w:rPr>
          <w:rFonts w:ascii="Verdana" w:hAnsi="Verdana"/>
          <w:iCs/>
          <w:color w:val="000000"/>
          <w:sz w:val="18"/>
          <w:szCs w:val="18"/>
          <w:lang w:val="de-DE"/>
        </w:rPr>
        <w:t>Regon</w:t>
      </w:r>
      <w:proofErr w:type="spellEnd"/>
      <w:r>
        <w:rPr>
          <w:rFonts w:ascii="Verdana" w:hAnsi="Verdana"/>
          <w:iCs/>
          <w:color w:val="000000"/>
          <w:sz w:val="18"/>
          <w:szCs w:val="18"/>
          <w:lang w:val="de-DE"/>
        </w:rPr>
        <w:t xml:space="preserve"> ......................................   Tel ........................................</w:t>
      </w:r>
    </w:p>
    <w:p w14:paraId="76C7ABEC" w14:textId="77777777" w:rsidR="006017CF" w:rsidRDefault="006017CF" w:rsidP="00675B75">
      <w:pPr>
        <w:pStyle w:val="Akapitzlist"/>
        <w:keepNext/>
        <w:keepLines/>
        <w:spacing w:line="240" w:lineRule="exact"/>
        <w:ind w:left="0" w:right="-589"/>
        <w:rPr>
          <w:rFonts w:ascii="Verdana" w:hAnsi="Verdana"/>
          <w:iCs/>
          <w:color w:val="000000"/>
          <w:sz w:val="18"/>
          <w:szCs w:val="18"/>
          <w:lang w:val="de-DE"/>
        </w:rPr>
      </w:pPr>
    </w:p>
    <w:p w14:paraId="651B7119" w14:textId="77777777" w:rsidR="006017CF" w:rsidRDefault="006017CF" w:rsidP="00675B75">
      <w:pPr>
        <w:keepNext/>
        <w:keepLines/>
        <w:spacing w:after="60" w:line="240" w:lineRule="exact"/>
        <w:ind w:right="-589"/>
        <w:rPr>
          <w:rFonts w:ascii="Verdana" w:hAnsi="Verdana"/>
          <w:sz w:val="18"/>
          <w:szCs w:val="18"/>
        </w:rPr>
      </w:pPr>
      <w:r>
        <w:rPr>
          <w:rFonts w:ascii="Verdana" w:hAnsi="Verdana"/>
          <w:iCs/>
          <w:sz w:val="18"/>
          <w:szCs w:val="18"/>
          <w:lang w:val="de-DE"/>
        </w:rPr>
        <w:t xml:space="preserve">Fax ...............................   </w:t>
      </w:r>
      <w:proofErr w:type="spellStart"/>
      <w:r>
        <w:rPr>
          <w:rFonts w:ascii="Verdana" w:hAnsi="Verdana"/>
          <w:iCs/>
          <w:sz w:val="18"/>
          <w:szCs w:val="18"/>
          <w:lang w:val="de-DE"/>
        </w:rPr>
        <w:t>E-ma</w:t>
      </w:r>
      <w:r>
        <w:rPr>
          <w:rFonts w:ascii="Verdana" w:hAnsi="Verdana"/>
          <w:sz w:val="18"/>
          <w:szCs w:val="18"/>
          <w:lang w:val="de-DE"/>
        </w:rPr>
        <w:t>il</w:t>
      </w:r>
      <w:proofErr w:type="spellEnd"/>
      <w:r>
        <w:rPr>
          <w:rFonts w:ascii="Verdana" w:hAnsi="Verdana"/>
          <w:sz w:val="18"/>
          <w:szCs w:val="18"/>
          <w:lang w:val="de-DE"/>
        </w:rPr>
        <w:t xml:space="preserve"> ….....................................   </w:t>
      </w:r>
      <w:r>
        <w:rPr>
          <w:rFonts w:ascii="Verdana" w:hAnsi="Verdana"/>
          <w:sz w:val="18"/>
          <w:szCs w:val="18"/>
        </w:rPr>
        <w:t>www ......................................</w:t>
      </w:r>
    </w:p>
    <w:p w14:paraId="68CEA95E" w14:textId="77777777" w:rsidR="006017CF" w:rsidRDefault="006017CF" w:rsidP="00675B75">
      <w:pPr>
        <w:keepNext/>
        <w:keepLines/>
        <w:spacing w:line="240" w:lineRule="exact"/>
        <w:ind w:right="-589"/>
        <w:jc w:val="both"/>
        <w:rPr>
          <w:rFonts w:ascii="Verdana" w:hAnsi="Verdana"/>
          <w:b/>
          <w:bCs/>
          <w:sz w:val="18"/>
          <w:szCs w:val="18"/>
        </w:rPr>
      </w:pPr>
    </w:p>
    <w:p w14:paraId="5B445A75" w14:textId="77777777" w:rsidR="006017CF" w:rsidRDefault="006017CF" w:rsidP="00675B75">
      <w:pPr>
        <w:keepNext/>
        <w:keepLines/>
        <w:spacing w:after="60"/>
        <w:ind w:right="-589"/>
        <w:jc w:val="both"/>
        <w:rPr>
          <w:rFonts w:ascii="Verdana" w:hAnsi="Verdana"/>
          <w:sz w:val="18"/>
          <w:szCs w:val="18"/>
        </w:rPr>
      </w:pPr>
      <w:r>
        <w:rPr>
          <w:rFonts w:ascii="Verdana" w:hAnsi="Verdana"/>
          <w:sz w:val="18"/>
          <w:szCs w:val="18"/>
        </w:rPr>
        <w:t>Oferujemy wykonanie przedmiotu zamówienia na następujących warunkach:</w:t>
      </w:r>
    </w:p>
    <w:tbl>
      <w:tblPr>
        <w:tblW w:w="9526" w:type="dxa"/>
        <w:tblInd w:w="108" w:type="dxa"/>
        <w:tblLayout w:type="fixed"/>
        <w:tblLook w:val="0000" w:firstRow="0" w:lastRow="0" w:firstColumn="0" w:lastColumn="0" w:noHBand="0" w:noVBand="0"/>
      </w:tblPr>
      <w:tblGrid>
        <w:gridCol w:w="454"/>
        <w:gridCol w:w="3402"/>
        <w:gridCol w:w="993"/>
        <w:gridCol w:w="1275"/>
        <w:gridCol w:w="1134"/>
        <w:gridCol w:w="851"/>
        <w:gridCol w:w="1417"/>
      </w:tblGrid>
      <w:tr w:rsidR="006017CF" w:rsidRPr="000D5040" w14:paraId="75010044" w14:textId="77777777" w:rsidTr="004E5522">
        <w:trPr>
          <w:cantSplit/>
          <w:trHeight w:hRule="exact" w:val="1322"/>
        </w:trPr>
        <w:tc>
          <w:tcPr>
            <w:tcW w:w="454" w:type="dxa"/>
            <w:tcBorders>
              <w:top w:val="single" w:sz="4" w:space="0" w:color="000000"/>
              <w:left w:val="single" w:sz="4" w:space="0" w:color="000000"/>
              <w:bottom w:val="single" w:sz="4" w:space="0" w:color="auto"/>
            </w:tcBorders>
          </w:tcPr>
          <w:p w14:paraId="684F1624" w14:textId="77777777" w:rsidR="006017CF" w:rsidRPr="000D5040" w:rsidRDefault="006017CF" w:rsidP="00675B75">
            <w:pPr>
              <w:keepNext/>
              <w:keepLines/>
              <w:tabs>
                <w:tab w:val="left" w:pos="0"/>
              </w:tabs>
              <w:snapToGrid w:val="0"/>
              <w:ind w:right="-108"/>
              <w:rPr>
                <w:rFonts w:ascii="Verdana" w:hAnsi="Verdana"/>
                <w:color w:val="000000" w:themeColor="text1"/>
                <w:sz w:val="18"/>
                <w:szCs w:val="18"/>
              </w:rPr>
            </w:pPr>
            <w:r w:rsidRPr="000D5040">
              <w:rPr>
                <w:rFonts w:ascii="Verdana" w:hAnsi="Verdana"/>
                <w:color w:val="000000" w:themeColor="text1"/>
                <w:sz w:val="18"/>
                <w:szCs w:val="18"/>
              </w:rPr>
              <w:t>Lp.</w:t>
            </w:r>
          </w:p>
        </w:tc>
        <w:tc>
          <w:tcPr>
            <w:tcW w:w="3402" w:type="dxa"/>
            <w:tcBorders>
              <w:top w:val="single" w:sz="4" w:space="0" w:color="000000"/>
              <w:left w:val="single" w:sz="4" w:space="0" w:color="000000"/>
              <w:bottom w:val="single" w:sz="4" w:space="0" w:color="auto"/>
              <w:right w:val="single" w:sz="4" w:space="0" w:color="auto"/>
            </w:tcBorders>
          </w:tcPr>
          <w:p w14:paraId="3D11428A" w14:textId="77777777" w:rsidR="006017CF" w:rsidRPr="000D5040" w:rsidRDefault="006017CF" w:rsidP="00675B75">
            <w:pPr>
              <w:keepNext/>
              <w:keepLines/>
              <w:tabs>
                <w:tab w:val="left" w:pos="72"/>
                <w:tab w:val="left" w:pos="9072"/>
              </w:tabs>
              <w:snapToGrid w:val="0"/>
              <w:ind w:right="-23"/>
              <w:jc w:val="center"/>
              <w:outlineLvl w:val="2"/>
              <w:rPr>
                <w:rFonts w:ascii="Verdana" w:hAnsi="Verdana"/>
                <w:color w:val="000000" w:themeColor="text1"/>
                <w:sz w:val="18"/>
                <w:szCs w:val="18"/>
              </w:rPr>
            </w:pPr>
            <w:r w:rsidRPr="000D5040">
              <w:rPr>
                <w:rFonts w:ascii="Verdana" w:hAnsi="Verdana"/>
                <w:color w:val="000000" w:themeColor="text1"/>
                <w:sz w:val="18"/>
                <w:szCs w:val="18"/>
              </w:rPr>
              <w:t>Nazwa przedmiotu zamówienia</w:t>
            </w:r>
          </w:p>
          <w:p w14:paraId="5A326B58" w14:textId="77777777" w:rsidR="006017CF" w:rsidRPr="000D5040" w:rsidRDefault="006017CF" w:rsidP="00675B75">
            <w:pPr>
              <w:keepNext/>
              <w:keepLines/>
              <w:tabs>
                <w:tab w:val="left" w:pos="72"/>
                <w:tab w:val="left" w:pos="9072"/>
              </w:tabs>
              <w:snapToGrid w:val="0"/>
              <w:ind w:right="-23"/>
              <w:jc w:val="center"/>
              <w:outlineLvl w:val="2"/>
              <w:rPr>
                <w:rFonts w:ascii="Verdana" w:hAnsi="Verdana"/>
                <w:bCs/>
                <w:color w:val="000000" w:themeColor="text1"/>
                <w:sz w:val="18"/>
                <w:szCs w:val="18"/>
              </w:rPr>
            </w:pPr>
          </w:p>
        </w:tc>
        <w:tc>
          <w:tcPr>
            <w:tcW w:w="993" w:type="dxa"/>
            <w:tcBorders>
              <w:top w:val="single" w:sz="4" w:space="0" w:color="000000"/>
              <w:left w:val="single" w:sz="4" w:space="0" w:color="000000"/>
              <w:bottom w:val="single" w:sz="4" w:space="0" w:color="auto"/>
              <w:right w:val="single" w:sz="4" w:space="0" w:color="auto"/>
            </w:tcBorders>
          </w:tcPr>
          <w:p w14:paraId="5B4CE62F" w14:textId="77777777" w:rsidR="006017CF" w:rsidRPr="000D5040" w:rsidRDefault="006017CF" w:rsidP="00675B75">
            <w:pPr>
              <w:keepNext/>
              <w:keepLines/>
              <w:tabs>
                <w:tab w:val="left" w:pos="72"/>
                <w:tab w:val="left" w:pos="9072"/>
              </w:tabs>
              <w:snapToGrid w:val="0"/>
              <w:ind w:right="-23"/>
              <w:jc w:val="center"/>
              <w:outlineLvl w:val="2"/>
              <w:rPr>
                <w:rFonts w:ascii="Verdana" w:hAnsi="Verdana"/>
                <w:bCs/>
                <w:color w:val="000000" w:themeColor="text1"/>
                <w:sz w:val="18"/>
                <w:szCs w:val="18"/>
              </w:rPr>
            </w:pPr>
            <w:r w:rsidRPr="000D5040">
              <w:rPr>
                <w:rFonts w:ascii="Verdana" w:hAnsi="Verdana"/>
                <w:bCs/>
                <w:color w:val="000000" w:themeColor="text1"/>
                <w:sz w:val="18"/>
                <w:szCs w:val="18"/>
              </w:rPr>
              <w:t xml:space="preserve">Cena netto PLN za 1 osobę szkoloną </w:t>
            </w:r>
          </w:p>
        </w:tc>
        <w:tc>
          <w:tcPr>
            <w:tcW w:w="1275" w:type="dxa"/>
            <w:tcBorders>
              <w:top w:val="single" w:sz="4" w:space="0" w:color="000000"/>
              <w:left w:val="single" w:sz="4" w:space="0" w:color="auto"/>
              <w:bottom w:val="single" w:sz="4" w:space="0" w:color="auto"/>
            </w:tcBorders>
          </w:tcPr>
          <w:p w14:paraId="30278366" w14:textId="77777777" w:rsidR="006017CF" w:rsidRPr="000D5040" w:rsidRDefault="006017CF" w:rsidP="00675B75">
            <w:pPr>
              <w:keepNext/>
              <w:keepLines/>
              <w:tabs>
                <w:tab w:val="left" w:pos="72"/>
                <w:tab w:val="left" w:pos="9072"/>
              </w:tabs>
              <w:snapToGrid w:val="0"/>
              <w:ind w:right="-23"/>
              <w:jc w:val="center"/>
              <w:outlineLvl w:val="2"/>
              <w:rPr>
                <w:rFonts w:ascii="Verdana" w:hAnsi="Verdana"/>
                <w:bCs/>
                <w:color w:val="000000" w:themeColor="text1"/>
                <w:sz w:val="18"/>
                <w:szCs w:val="18"/>
              </w:rPr>
            </w:pPr>
            <w:r w:rsidRPr="000D5040">
              <w:rPr>
                <w:rFonts w:ascii="Verdana" w:hAnsi="Verdana"/>
                <w:bCs/>
                <w:color w:val="000000" w:themeColor="text1"/>
                <w:sz w:val="18"/>
                <w:szCs w:val="18"/>
              </w:rPr>
              <w:t xml:space="preserve">Maksymalna ilość osób szkolonych </w:t>
            </w:r>
          </w:p>
        </w:tc>
        <w:tc>
          <w:tcPr>
            <w:tcW w:w="1134" w:type="dxa"/>
            <w:tcBorders>
              <w:top w:val="single" w:sz="4" w:space="0" w:color="000000"/>
              <w:left w:val="single" w:sz="4" w:space="0" w:color="000000"/>
              <w:bottom w:val="single" w:sz="4" w:space="0" w:color="000000"/>
              <w:right w:val="single" w:sz="4" w:space="0" w:color="auto"/>
            </w:tcBorders>
          </w:tcPr>
          <w:p w14:paraId="76E8B03A" w14:textId="77777777" w:rsidR="006017CF" w:rsidRPr="000D5040" w:rsidRDefault="006017CF" w:rsidP="00675B75">
            <w:pPr>
              <w:keepNext/>
              <w:keepLines/>
              <w:tabs>
                <w:tab w:val="left" w:pos="72"/>
                <w:tab w:val="left" w:pos="9072"/>
              </w:tabs>
              <w:snapToGrid w:val="0"/>
              <w:ind w:right="-23"/>
              <w:rPr>
                <w:rFonts w:ascii="Verdana" w:hAnsi="Verdana"/>
                <w:color w:val="000000" w:themeColor="text1"/>
                <w:sz w:val="18"/>
                <w:szCs w:val="20"/>
              </w:rPr>
            </w:pPr>
            <w:r w:rsidRPr="000D5040">
              <w:rPr>
                <w:rFonts w:ascii="Verdana" w:hAnsi="Verdana"/>
                <w:color w:val="000000" w:themeColor="text1"/>
                <w:sz w:val="18"/>
                <w:szCs w:val="20"/>
              </w:rPr>
              <w:t xml:space="preserve">Wartość  </w:t>
            </w:r>
          </w:p>
          <w:p w14:paraId="57BD888C" w14:textId="77777777" w:rsidR="006017CF" w:rsidRPr="000D5040" w:rsidRDefault="006017CF" w:rsidP="00675B75">
            <w:pPr>
              <w:keepNext/>
              <w:keepLines/>
              <w:tabs>
                <w:tab w:val="left" w:pos="72"/>
                <w:tab w:val="left" w:pos="9072"/>
              </w:tabs>
              <w:snapToGrid w:val="0"/>
              <w:ind w:right="-23"/>
              <w:rPr>
                <w:rFonts w:ascii="Verdana" w:hAnsi="Verdana"/>
                <w:color w:val="000000" w:themeColor="text1"/>
                <w:sz w:val="18"/>
                <w:szCs w:val="20"/>
              </w:rPr>
            </w:pPr>
            <w:r w:rsidRPr="000D5040">
              <w:rPr>
                <w:rFonts w:ascii="Verdana" w:hAnsi="Verdana"/>
                <w:color w:val="000000" w:themeColor="text1"/>
                <w:sz w:val="18"/>
                <w:szCs w:val="20"/>
              </w:rPr>
              <w:t>netto PLN</w:t>
            </w:r>
          </w:p>
        </w:tc>
        <w:tc>
          <w:tcPr>
            <w:tcW w:w="851" w:type="dxa"/>
            <w:tcBorders>
              <w:top w:val="single" w:sz="4" w:space="0" w:color="000000"/>
              <w:left w:val="single" w:sz="4" w:space="0" w:color="auto"/>
              <w:bottom w:val="single" w:sz="4" w:space="0" w:color="000000"/>
            </w:tcBorders>
          </w:tcPr>
          <w:p w14:paraId="1D2C36DB" w14:textId="77777777" w:rsidR="006017CF" w:rsidRPr="000D5040" w:rsidRDefault="006017CF" w:rsidP="00675B75">
            <w:pPr>
              <w:keepNext/>
              <w:keepLines/>
              <w:ind w:left="-28" w:right="-23"/>
              <w:jc w:val="center"/>
              <w:rPr>
                <w:rFonts w:ascii="Verdana" w:hAnsi="Verdana" w:cs="Arial"/>
                <w:color w:val="000000" w:themeColor="text1"/>
                <w:sz w:val="18"/>
                <w:szCs w:val="20"/>
              </w:rPr>
            </w:pPr>
            <w:r w:rsidRPr="000D5040">
              <w:rPr>
                <w:rFonts w:ascii="Verdana" w:hAnsi="Verdana" w:cs="Arial"/>
                <w:color w:val="000000" w:themeColor="text1"/>
                <w:sz w:val="18"/>
                <w:szCs w:val="20"/>
              </w:rPr>
              <w:t>Stawka</w:t>
            </w:r>
          </w:p>
          <w:p w14:paraId="44413AC9" w14:textId="77777777" w:rsidR="006017CF" w:rsidRPr="000D5040" w:rsidRDefault="006017CF" w:rsidP="00675B75">
            <w:pPr>
              <w:keepNext/>
              <w:keepLines/>
              <w:ind w:left="-28" w:right="-23"/>
              <w:jc w:val="center"/>
              <w:rPr>
                <w:rFonts w:ascii="Verdana" w:hAnsi="Verdana" w:cs="Arial"/>
                <w:color w:val="000000" w:themeColor="text1"/>
                <w:sz w:val="18"/>
                <w:szCs w:val="20"/>
              </w:rPr>
            </w:pPr>
            <w:r w:rsidRPr="000D5040">
              <w:rPr>
                <w:rFonts w:ascii="Verdana" w:hAnsi="Verdana" w:cs="Arial"/>
                <w:color w:val="000000" w:themeColor="text1"/>
                <w:sz w:val="18"/>
                <w:szCs w:val="20"/>
              </w:rPr>
              <w:t>VAT</w:t>
            </w:r>
          </w:p>
          <w:p w14:paraId="157918F3" w14:textId="77777777" w:rsidR="006017CF" w:rsidRPr="000D5040" w:rsidRDefault="006017CF" w:rsidP="00675B75">
            <w:pPr>
              <w:keepNext/>
              <w:keepLines/>
              <w:ind w:left="-126" w:right="-23"/>
              <w:jc w:val="center"/>
              <w:rPr>
                <w:rFonts w:ascii="Verdana" w:hAnsi="Verdana" w:cs="Arial"/>
                <w:color w:val="000000" w:themeColor="text1"/>
                <w:sz w:val="18"/>
                <w:szCs w:val="20"/>
              </w:rPr>
            </w:pPr>
          </w:p>
          <w:p w14:paraId="61BED347" w14:textId="77777777" w:rsidR="006017CF" w:rsidRPr="000D5040" w:rsidRDefault="006017CF" w:rsidP="00675B75">
            <w:pPr>
              <w:keepNext/>
              <w:keepLines/>
              <w:ind w:left="-126" w:right="-23"/>
              <w:jc w:val="center"/>
              <w:rPr>
                <w:rFonts w:ascii="Verdana" w:hAnsi="Verdana" w:cs="Arial"/>
                <w:color w:val="000000" w:themeColor="text1"/>
                <w:sz w:val="18"/>
                <w:szCs w:val="20"/>
              </w:rPr>
            </w:pPr>
          </w:p>
          <w:p w14:paraId="70BC430D" w14:textId="77777777" w:rsidR="006017CF" w:rsidRPr="000D5040" w:rsidRDefault="006017CF" w:rsidP="00675B75">
            <w:pPr>
              <w:keepNext/>
              <w:keepLines/>
              <w:ind w:left="-126" w:right="-23"/>
              <w:jc w:val="center"/>
              <w:rPr>
                <w:rFonts w:ascii="Verdana" w:hAnsi="Verdana" w:cs="Arial"/>
                <w:color w:val="000000" w:themeColor="text1"/>
                <w:sz w:val="18"/>
                <w:szCs w:val="20"/>
              </w:rPr>
            </w:pPr>
          </w:p>
          <w:p w14:paraId="01653805" w14:textId="77777777" w:rsidR="006017CF" w:rsidRPr="000D5040" w:rsidRDefault="006017CF" w:rsidP="00675B75">
            <w:pPr>
              <w:keepNext/>
              <w:keepLines/>
              <w:tabs>
                <w:tab w:val="left" w:pos="72"/>
                <w:tab w:val="left" w:pos="9072"/>
              </w:tabs>
              <w:snapToGrid w:val="0"/>
              <w:ind w:right="-23"/>
              <w:rPr>
                <w:rFonts w:ascii="Verdana" w:hAnsi="Verdana"/>
                <w:color w:val="000000" w:themeColor="text1"/>
                <w:sz w:val="18"/>
                <w:szCs w:val="20"/>
              </w:rPr>
            </w:pPr>
          </w:p>
        </w:tc>
        <w:tc>
          <w:tcPr>
            <w:tcW w:w="1417" w:type="dxa"/>
            <w:tcBorders>
              <w:top w:val="single" w:sz="4" w:space="0" w:color="000000"/>
              <w:left w:val="single" w:sz="4" w:space="0" w:color="000000"/>
              <w:bottom w:val="single" w:sz="4" w:space="0" w:color="000000"/>
              <w:right w:val="single" w:sz="4" w:space="0" w:color="000000"/>
            </w:tcBorders>
          </w:tcPr>
          <w:p w14:paraId="2322D9AE" w14:textId="77777777" w:rsidR="006017CF" w:rsidRPr="000D5040" w:rsidRDefault="006017CF" w:rsidP="00675B75">
            <w:pPr>
              <w:keepNext/>
              <w:keepLines/>
              <w:snapToGrid w:val="0"/>
              <w:ind w:right="-23"/>
              <w:rPr>
                <w:rFonts w:ascii="Verdana" w:hAnsi="Verdana"/>
                <w:color w:val="000000" w:themeColor="text1"/>
                <w:sz w:val="18"/>
                <w:szCs w:val="20"/>
              </w:rPr>
            </w:pPr>
            <w:r w:rsidRPr="000D5040">
              <w:rPr>
                <w:rFonts w:ascii="Verdana" w:hAnsi="Verdana"/>
                <w:color w:val="000000" w:themeColor="text1"/>
                <w:sz w:val="18"/>
                <w:szCs w:val="20"/>
              </w:rPr>
              <w:t xml:space="preserve">Wartość </w:t>
            </w:r>
          </w:p>
          <w:p w14:paraId="0B05B518" w14:textId="77777777" w:rsidR="006017CF" w:rsidRPr="000D5040" w:rsidRDefault="006017CF" w:rsidP="00675B75">
            <w:pPr>
              <w:keepNext/>
              <w:keepLines/>
              <w:snapToGrid w:val="0"/>
              <w:ind w:right="-23"/>
              <w:rPr>
                <w:rFonts w:ascii="Verdana" w:hAnsi="Verdana"/>
                <w:color w:val="000000" w:themeColor="text1"/>
                <w:sz w:val="18"/>
                <w:szCs w:val="20"/>
              </w:rPr>
            </w:pPr>
            <w:r w:rsidRPr="000D5040">
              <w:rPr>
                <w:rFonts w:ascii="Verdana" w:hAnsi="Verdana"/>
                <w:color w:val="000000" w:themeColor="text1"/>
                <w:sz w:val="18"/>
                <w:szCs w:val="20"/>
              </w:rPr>
              <w:t xml:space="preserve">brutto PLN </w:t>
            </w:r>
          </w:p>
        </w:tc>
      </w:tr>
      <w:tr w:rsidR="006017CF" w:rsidRPr="000D5040" w14:paraId="040A048C" w14:textId="77777777" w:rsidTr="004E5522">
        <w:trPr>
          <w:cantSplit/>
          <w:trHeight w:hRule="exact" w:val="2721"/>
        </w:trPr>
        <w:tc>
          <w:tcPr>
            <w:tcW w:w="454" w:type="dxa"/>
            <w:tcBorders>
              <w:top w:val="single" w:sz="4" w:space="0" w:color="000000"/>
              <w:left w:val="single" w:sz="4" w:space="0" w:color="000000"/>
              <w:bottom w:val="single" w:sz="4" w:space="0" w:color="auto"/>
            </w:tcBorders>
          </w:tcPr>
          <w:p w14:paraId="42742F25" w14:textId="77777777" w:rsidR="006017CF" w:rsidRPr="000D5040" w:rsidRDefault="006017CF" w:rsidP="00675B75">
            <w:pPr>
              <w:keepNext/>
              <w:keepLines/>
              <w:snapToGrid w:val="0"/>
              <w:ind w:right="-24"/>
              <w:rPr>
                <w:rFonts w:ascii="Verdana" w:hAnsi="Verdana"/>
                <w:color w:val="000000" w:themeColor="text1"/>
                <w:sz w:val="18"/>
                <w:szCs w:val="18"/>
              </w:rPr>
            </w:pPr>
            <w:r w:rsidRPr="000D5040">
              <w:rPr>
                <w:rFonts w:ascii="Verdana" w:hAnsi="Verdana"/>
                <w:color w:val="000000" w:themeColor="text1"/>
                <w:sz w:val="18"/>
                <w:szCs w:val="18"/>
              </w:rPr>
              <w:t>1</w:t>
            </w:r>
          </w:p>
        </w:tc>
        <w:tc>
          <w:tcPr>
            <w:tcW w:w="3402" w:type="dxa"/>
            <w:tcBorders>
              <w:top w:val="single" w:sz="4" w:space="0" w:color="000000"/>
              <w:left w:val="single" w:sz="4" w:space="0" w:color="000000"/>
              <w:bottom w:val="single" w:sz="4" w:space="0" w:color="auto"/>
              <w:right w:val="single" w:sz="4" w:space="0" w:color="auto"/>
            </w:tcBorders>
          </w:tcPr>
          <w:p w14:paraId="7E417907" w14:textId="75B42F83" w:rsidR="006017CF" w:rsidRPr="000D5040" w:rsidRDefault="006017CF" w:rsidP="00675B75">
            <w:pPr>
              <w:keepNext/>
              <w:keepLines/>
              <w:jc w:val="both"/>
              <w:rPr>
                <w:rFonts w:ascii="Verdana" w:hAnsi="Verdana"/>
                <w:sz w:val="18"/>
                <w:szCs w:val="18"/>
              </w:rPr>
            </w:pPr>
            <w:r w:rsidRPr="000D5040">
              <w:rPr>
                <w:rFonts w:ascii="Verdana" w:hAnsi="Verdana"/>
                <w:sz w:val="18"/>
                <w:szCs w:val="18"/>
              </w:rPr>
              <w:t xml:space="preserve">Część </w:t>
            </w:r>
            <w:r>
              <w:rPr>
                <w:rFonts w:ascii="Verdana" w:hAnsi="Verdana"/>
                <w:sz w:val="18"/>
                <w:szCs w:val="18"/>
              </w:rPr>
              <w:t>F</w:t>
            </w:r>
            <w:r w:rsidRPr="000D5040">
              <w:rPr>
                <w:rFonts w:ascii="Verdana" w:hAnsi="Verdana"/>
                <w:sz w:val="18"/>
                <w:szCs w:val="18"/>
              </w:rPr>
              <w:t xml:space="preserve"> - </w:t>
            </w:r>
            <w:r w:rsidRPr="003B4DF4">
              <w:rPr>
                <w:rFonts w:ascii="Verdana" w:hAnsi="Verdana"/>
                <w:sz w:val="18"/>
                <w:szCs w:val="18"/>
              </w:rPr>
              <w:t>Świadczenie usługi szkoleniowej o tematyce:</w:t>
            </w:r>
            <w:r>
              <w:rPr>
                <w:rFonts w:ascii="Verdana" w:hAnsi="Verdana"/>
                <w:sz w:val="18"/>
                <w:szCs w:val="18"/>
              </w:rPr>
              <w:t xml:space="preserve"> </w:t>
            </w:r>
            <w:r w:rsidRPr="0094638E">
              <w:rPr>
                <w:rFonts w:ascii="Verdana" w:hAnsi="Verdana"/>
                <w:sz w:val="18"/>
                <w:szCs w:val="18"/>
              </w:rPr>
              <w:t>VBA (Visual Basic for Applications) w Excelu od podstaw</w:t>
            </w:r>
          </w:p>
          <w:p w14:paraId="30CCF289" w14:textId="77777777" w:rsidR="006017CF" w:rsidRPr="000D5040" w:rsidRDefault="006017CF" w:rsidP="00675B75">
            <w:pPr>
              <w:keepNext/>
              <w:keepLines/>
              <w:jc w:val="both"/>
              <w:rPr>
                <w:rFonts w:ascii="Verdana" w:hAnsi="Verdana"/>
                <w:bCs/>
                <w:sz w:val="18"/>
                <w:szCs w:val="18"/>
              </w:rPr>
            </w:pPr>
          </w:p>
        </w:tc>
        <w:tc>
          <w:tcPr>
            <w:tcW w:w="993" w:type="dxa"/>
            <w:tcBorders>
              <w:top w:val="single" w:sz="4" w:space="0" w:color="000000"/>
              <w:left w:val="single" w:sz="4" w:space="0" w:color="000000"/>
              <w:bottom w:val="single" w:sz="4" w:space="0" w:color="auto"/>
              <w:right w:val="single" w:sz="4" w:space="0" w:color="auto"/>
            </w:tcBorders>
          </w:tcPr>
          <w:p w14:paraId="41814850" w14:textId="77777777" w:rsidR="006017CF" w:rsidRPr="000D5040" w:rsidRDefault="006017CF" w:rsidP="00675B75">
            <w:pPr>
              <w:keepNext/>
              <w:keepLines/>
              <w:ind w:right="-24"/>
              <w:jc w:val="both"/>
              <w:rPr>
                <w:rFonts w:ascii="Verdana" w:hAnsi="Verdana"/>
                <w:color w:val="000000" w:themeColor="text1"/>
                <w:sz w:val="18"/>
                <w:szCs w:val="18"/>
              </w:rPr>
            </w:pPr>
          </w:p>
        </w:tc>
        <w:tc>
          <w:tcPr>
            <w:tcW w:w="1275" w:type="dxa"/>
            <w:tcBorders>
              <w:top w:val="single" w:sz="4" w:space="0" w:color="000000"/>
              <w:left w:val="single" w:sz="4" w:space="0" w:color="auto"/>
              <w:bottom w:val="single" w:sz="4" w:space="0" w:color="auto"/>
            </w:tcBorders>
          </w:tcPr>
          <w:p w14:paraId="17BFF709" w14:textId="4FE3E3D2" w:rsidR="006017CF" w:rsidRPr="000D5040" w:rsidRDefault="006017CF" w:rsidP="00675B75">
            <w:pPr>
              <w:keepNext/>
              <w:keepLines/>
              <w:ind w:right="-24"/>
              <w:jc w:val="center"/>
              <w:rPr>
                <w:rFonts w:ascii="Verdana" w:hAnsi="Verdana"/>
                <w:b/>
                <w:color w:val="000000" w:themeColor="text1"/>
                <w:sz w:val="18"/>
                <w:szCs w:val="18"/>
              </w:rPr>
            </w:pPr>
            <w:r>
              <w:rPr>
                <w:rFonts w:ascii="Verdana" w:hAnsi="Verdana"/>
                <w:b/>
                <w:color w:val="000000" w:themeColor="text1"/>
                <w:sz w:val="18"/>
                <w:szCs w:val="18"/>
              </w:rPr>
              <w:t>8</w:t>
            </w:r>
          </w:p>
        </w:tc>
        <w:tc>
          <w:tcPr>
            <w:tcW w:w="1134" w:type="dxa"/>
            <w:tcBorders>
              <w:top w:val="single" w:sz="4" w:space="0" w:color="000000"/>
              <w:left w:val="single" w:sz="4" w:space="0" w:color="000000"/>
              <w:bottom w:val="single" w:sz="4" w:space="0" w:color="000000"/>
              <w:right w:val="single" w:sz="4" w:space="0" w:color="auto"/>
            </w:tcBorders>
          </w:tcPr>
          <w:p w14:paraId="3A74E32B" w14:textId="77777777" w:rsidR="006017CF" w:rsidRPr="000D5040" w:rsidRDefault="006017CF" w:rsidP="00675B75">
            <w:pPr>
              <w:keepNext/>
              <w:keepLines/>
              <w:tabs>
                <w:tab w:val="left" w:pos="72"/>
                <w:tab w:val="left" w:pos="9072"/>
              </w:tabs>
              <w:snapToGrid w:val="0"/>
              <w:ind w:right="-24"/>
              <w:rPr>
                <w:rFonts w:ascii="Verdana" w:hAnsi="Verdana"/>
                <w:color w:val="000000" w:themeColor="text1"/>
                <w:sz w:val="18"/>
                <w:szCs w:val="20"/>
              </w:rPr>
            </w:pPr>
          </w:p>
        </w:tc>
        <w:tc>
          <w:tcPr>
            <w:tcW w:w="851" w:type="dxa"/>
            <w:tcBorders>
              <w:top w:val="single" w:sz="4" w:space="0" w:color="000000"/>
              <w:left w:val="single" w:sz="4" w:space="0" w:color="auto"/>
              <w:bottom w:val="single" w:sz="4" w:space="0" w:color="000000"/>
            </w:tcBorders>
          </w:tcPr>
          <w:p w14:paraId="313BCCBA" w14:textId="77777777" w:rsidR="006017CF" w:rsidRPr="000D5040" w:rsidRDefault="006017CF" w:rsidP="00675B75">
            <w:pPr>
              <w:keepNext/>
              <w:keepLines/>
              <w:ind w:right="-24"/>
              <w:jc w:val="center"/>
              <w:rPr>
                <w:rFonts w:ascii="Verdana" w:hAnsi="Verdana" w:cs="Arial"/>
                <w:b/>
                <w:color w:val="000000" w:themeColor="text1"/>
                <w:sz w:val="18"/>
                <w:szCs w:val="20"/>
              </w:rPr>
            </w:pPr>
            <w:proofErr w:type="spellStart"/>
            <w:r w:rsidRPr="000D5040">
              <w:rPr>
                <w:rFonts w:ascii="Verdana" w:hAnsi="Verdana" w:cs="Arial"/>
                <w:b/>
                <w:color w:val="000000" w:themeColor="text1"/>
                <w:sz w:val="18"/>
                <w:szCs w:val="20"/>
              </w:rPr>
              <w:t>zw</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5E29C8D2" w14:textId="77777777" w:rsidR="006017CF" w:rsidRPr="000D5040" w:rsidRDefault="006017CF" w:rsidP="00675B75">
            <w:pPr>
              <w:keepNext/>
              <w:keepLines/>
              <w:snapToGrid w:val="0"/>
              <w:ind w:right="-24"/>
              <w:rPr>
                <w:rFonts w:ascii="Verdana" w:hAnsi="Verdana"/>
                <w:color w:val="000000" w:themeColor="text1"/>
                <w:sz w:val="18"/>
                <w:szCs w:val="20"/>
              </w:rPr>
            </w:pPr>
          </w:p>
        </w:tc>
      </w:tr>
      <w:tr w:rsidR="006017CF" w:rsidRPr="000D5040" w14:paraId="7611BAEE" w14:textId="77777777" w:rsidTr="004E5522">
        <w:trPr>
          <w:cantSplit/>
          <w:trHeight w:val="591"/>
        </w:trPr>
        <w:tc>
          <w:tcPr>
            <w:tcW w:w="454" w:type="dxa"/>
            <w:tcBorders>
              <w:top w:val="single" w:sz="4" w:space="0" w:color="auto"/>
              <w:left w:val="single" w:sz="4" w:space="0" w:color="auto"/>
              <w:bottom w:val="single" w:sz="4" w:space="0" w:color="auto"/>
              <w:right w:val="single" w:sz="4" w:space="0" w:color="auto"/>
            </w:tcBorders>
          </w:tcPr>
          <w:p w14:paraId="0F5D23B0" w14:textId="77777777" w:rsidR="006017CF" w:rsidRPr="000D5040" w:rsidRDefault="006017CF" w:rsidP="00675B75">
            <w:pPr>
              <w:keepNext/>
              <w:keepLines/>
              <w:snapToGrid w:val="0"/>
              <w:ind w:right="-24"/>
              <w:rPr>
                <w:rFonts w:ascii="Verdana" w:hAnsi="Verdana"/>
                <w:color w:val="000000" w:themeColor="text1"/>
                <w:sz w:val="18"/>
                <w:szCs w:val="18"/>
              </w:rPr>
            </w:pPr>
            <w:r w:rsidRPr="000D5040">
              <w:rPr>
                <w:rFonts w:ascii="Verdana" w:hAnsi="Verdana"/>
                <w:color w:val="000000" w:themeColor="text1"/>
                <w:sz w:val="18"/>
                <w:szCs w:val="18"/>
              </w:rPr>
              <w:t>2</w:t>
            </w:r>
          </w:p>
        </w:tc>
        <w:tc>
          <w:tcPr>
            <w:tcW w:w="5670" w:type="dxa"/>
            <w:gridSpan w:val="3"/>
            <w:tcBorders>
              <w:top w:val="single" w:sz="4" w:space="0" w:color="auto"/>
              <w:left w:val="single" w:sz="4" w:space="0" w:color="auto"/>
              <w:bottom w:val="single" w:sz="4" w:space="0" w:color="auto"/>
              <w:right w:val="single" w:sz="4" w:space="0" w:color="auto"/>
            </w:tcBorders>
          </w:tcPr>
          <w:p w14:paraId="032ECC97" w14:textId="77777777" w:rsidR="006017CF" w:rsidRPr="000D5040" w:rsidRDefault="006017CF" w:rsidP="00675B75">
            <w:pPr>
              <w:keepNext/>
              <w:keepLines/>
              <w:snapToGrid w:val="0"/>
              <w:ind w:right="-24"/>
              <w:rPr>
                <w:color w:val="000000" w:themeColor="text1"/>
                <w:sz w:val="22"/>
              </w:rPr>
            </w:pPr>
            <w:r w:rsidRPr="000D5040">
              <w:rPr>
                <w:rFonts w:ascii="Verdana" w:hAnsi="Verdana"/>
                <w:color w:val="000000" w:themeColor="text1"/>
                <w:sz w:val="18"/>
              </w:rPr>
              <w:t>Słownie brutto PLN</w:t>
            </w:r>
          </w:p>
        </w:tc>
        <w:tc>
          <w:tcPr>
            <w:tcW w:w="3402" w:type="dxa"/>
            <w:gridSpan w:val="3"/>
            <w:tcBorders>
              <w:top w:val="single" w:sz="4" w:space="0" w:color="auto"/>
              <w:left w:val="single" w:sz="4" w:space="0" w:color="auto"/>
              <w:bottom w:val="single" w:sz="4" w:space="0" w:color="auto"/>
              <w:right w:val="single" w:sz="4" w:space="0" w:color="000000"/>
            </w:tcBorders>
          </w:tcPr>
          <w:p w14:paraId="356B726E" w14:textId="77777777" w:rsidR="006017CF" w:rsidRPr="000D5040" w:rsidRDefault="006017CF" w:rsidP="00675B75">
            <w:pPr>
              <w:keepNext/>
              <w:keepLines/>
              <w:snapToGrid w:val="0"/>
              <w:ind w:right="-24"/>
              <w:rPr>
                <w:color w:val="000000" w:themeColor="text1"/>
                <w:sz w:val="22"/>
              </w:rPr>
            </w:pPr>
          </w:p>
        </w:tc>
      </w:tr>
    </w:tbl>
    <w:p w14:paraId="213D2C8E" w14:textId="77777777" w:rsidR="006017CF" w:rsidRPr="001C1D4B" w:rsidRDefault="006017CF" w:rsidP="00675B75">
      <w:pPr>
        <w:ind w:right="-24" w:firstLine="284"/>
        <w:rPr>
          <w:rFonts w:ascii="Verdana" w:hAnsi="Verdana"/>
          <w:iCs/>
          <w:color w:val="000000" w:themeColor="text1"/>
          <w:sz w:val="18"/>
          <w:szCs w:val="18"/>
          <w:lang w:val="de-DE"/>
        </w:rPr>
      </w:pPr>
    </w:p>
    <w:p w14:paraId="42E3133C" w14:textId="77777777" w:rsidR="006017CF" w:rsidRPr="00FE3983" w:rsidRDefault="006017CF" w:rsidP="00C91750">
      <w:pPr>
        <w:pStyle w:val="Akapitzlist"/>
        <w:keepNext/>
        <w:keepLines/>
        <w:numPr>
          <w:ilvl w:val="0"/>
          <w:numId w:val="85"/>
        </w:numPr>
        <w:ind w:left="426" w:right="-589" w:hanging="426"/>
        <w:contextualSpacing w:val="0"/>
        <w:jc w:val="both"/>
        <w:rPr>
          <w:rFonts w:ascii="Verdana" w:hAnsi="Verdana"/>
          <w:sz w:val="18"/>
          <w:szCs w:val="18"/>
        </w:rPr>
      </w:pPr>
      <w:r w:rsidRPr="00FE3983">
        <w:rPr>
          <w:rFonts w:ascii="Verdana" w:hAnsi="Verdana"/>
          <w:sz w:val="18"/>
          <w:szCs w:val="18"/>
        </w:rPr>
        <w:lastRenderedPageBreak/>
        <w:t xml:space="preserve">Oświadczam, że zapoznałem się z treścią SWZ i akceptuję jej postanowienia. </w:t>
      </w:r>
    </w:p>
    <w:p w14:paraId="1C65C1DC" w14:textId="77777777" w:rsidR="006017CF" w:rsidRPr="00FE3983" w:rsidRDefault="006017CF" w:rsidP="00C91750">
      <w:pPr>
        <w:pStyle w:val="Akapitzlist"/>
        <w:keepNext/>
        <w:keepLines/>
        <w:numPr>
          <w:ilvl w:val="0"/>
          <w:numId w:val="85"/>
        </w:numPr>
        <w:ind w:left="425" w:right="-589" w:hanging="425"/>
        <w:contextualSpacing w:val="0"/>
        <w:jc w:val="both"/>
        <w:rPr>
          <w:rFonts w:ascii="Verdana" w:hAnsi="Verdana"/>
          <w:sz w:val="18"/>
          <w:szCs w:val="18"/>
        </w:rPr>
      </w:pPr>
      <w:r w:rsidRPr="00FE3983">
        <w:rPr>
          <w:rFonts w:ascii="Verdana" w:hAnsi="Verdana"/>
          <w:sz w:val="18"/>
          <w:szCs w:val="18"/>
        </w:rPr>
        <w:t>Oświadczam, że zapoznałem się ze Wzorem umowy, stanowiącym Załącznik nr 4 do SWZ i zobowiązuję się, w przypadku wyboru mojej oferty, do zawarcia umowy zgodnej z niniejszą ofertą, na warunkach w ni</w:t>
      </w:r>
      <w:r>
        <w:rPr>
          <w:rFonts w:ascii="Verdana" w:hAnsi="Verdana"/>
          <w:sz w:val="18"/>
          <w:szCs w:val="18"/>
        </w:rPr>
        <w:t>ej</w:t>
      </w:r>
      <w:r w:rsidRPr="00FE3983">
        <w:rPr>
          <w:rFonts w:ascii="Verdana" w:hAnsi="Verdana"/>
          <w:sz w:val="18"/>
          <w:szCs w:val="18"/>
        </w:rPr>
        <w:t xml:space="preserve"> określonych.</w:t>
      </w:r>
    </w:p>
    <w:p w14:paraId="06CADF54" w14:textId="77777777" w:rsidR="006017CF" w:rsidRDefault="006017CF" w:rsidP="00C91750">
      <w:pPr>
        <w:pStyle w:val="Akapitzlist"/>
        <w:keepNext/>
        <w:keepLines/>
        <w:numPr>
          <w:ilvl w:val="0"/>
          <w:numId w:val="85"/>
        </w:numPr>
        <w:ind w:left="425" w:right="-589" w:hanging="425"/>
        <w:contextualSpacing w:val="0"/>
        <w:jc w:val="both"/>
        <w:rPr>
          <w:rFonts w:ascii="Verdana" w:hAnsi="Verdana"/>
          <w:sz w:val="18"/>
          <w:szCs w:val="18"/>
        </w:rPr>
      </w:pPr>
      <w:r w:rsidRPr="00FE3983">
        <w:rPr>
          <w:rFonts w:ascii="Verdana" w:hAnsi="Verdana"/>
          <w:sz w:val="18"/>
          <w:szCs w:val="18"/>
        </w:rPr>
        <w:t xml:space="preserve">Oświadczam, że zamierzam powierzyć podwykonawcy/om wykonanie następujących części zamówienia: </w:t>
      </w:r>
    </w:p>
    <w:tbl>
      <w:tblPr>
        <w:tblStyle w:val="Tabela-Siatka"/>
        <w:tblW w:w="9355" w:type="dxa"/>
        <w:tblInd w:w="421" w:type="dxa"/>
        <w:tblLook w:val="04A0" w:firstRow="1" w:lastRow="0" w:firstColumn="1" w:lastColumn="0" w:noHBand="0" w:noVBand="1"/>
      </w:tblPr>
      <w:tblGrid>
        <w:gridCol w:w="848"/>
        <w:gridCol w:w="2590"/>
        <w:gridCol w:w="2588"/>
        <w:gridCol w:w="3329"/>
      </w:tblGrid>
      <w:tr w:rsidR="006017CF" w:rsidRPr="00FE3983" w14:paraId="37D25CCE" w14:textId="77777777" w:rsidTr="004E5522">
        <w:tc>
          <w:tcPr>
            <w:tcW w:w="848" w:type="dxa"/>
            <w:vAlign w:val="center"/>
          </w:tcPr>
          <w:p w14:paraId="2FE65B27" w14:textId="77777777" w:rsidR="006017CF" w:rsidRPr="00FE3983" w:rsidRDefault="006017CF" w:rsidP="00675B75">
            <w:pPr>
              <w:keepNext/>
              <w:keepLines/>
              <w:ind w:right="-589"/>
              <w:jc w:val="center"/>
              <w:rPr>
                <w:rFonts w:ascii="Verdana" w:hAnsi="Verdana"/>
                <w:sz w:val="18"/>
                <w:szCs w:val="18"/>
              </w:rPr>
            </w:pPr>
            <w:r w:rsidRPr="00FE3983">
              <w:rPr>
                <w:rFonts w:ascii="Verdana" w:hAnsi="Verdana" w:cs="Arial"/>
                <w:sz w:val="18"/>
                <w:szCs w:val="18"/>
              </w:rPr>
              <w:t>Lp.</w:t>
            </w:r>
          </w:p>
        </w:tc>
        <w:tc>
          <w:tcPr>
            <w:tcW w:w="2590" w:type="dxa"/>
            <w:vAlign w:val="center"/>
          </w:tcPr>
          <w:p w14:paraId="3343C581" w14:textId="77777777" w:rsidR="006017CF" w:rsidRPr="00FE3983" w:rsidRDefault="006017CF" w:rsidP="00675B75">
            <w:pPr>
              <w:keepNext/>
              <w:keepLines/>
              <w:ind w:right="-589"/>
              <w:jc w:val="center"/>
              <w:rPr>
                <w:rFonts w:ascii="Verdana" w:hAnsi="Verdana"/>
                <w:sz w:val="18"/>
                <w:szCs w:val="18"/>
                <w:vertAlign w:val="superscript"/>
              </w:rPr>
            </w:pPr>
            <w:r w:rsidRPr="00FE3983">
              <w:rPr>
                <w:rFonts w:ascii="Verdana" w:hAnsi="Verdana" w:cs="Arial"/>
                <w:sz w:val="18"/>
                <w:szCs w:val="18"/>
              </w:rPr>
              <w:t xml:space="preserve">Firma podwykonawcy </w:t>
            </w:r>
            <w:r w:rsidRPr="00FE3983">
              <w:rPr>
                <w:rFonts w:ascii="Verdana" w:hAnsi="Verdana" w:cs="Arial"/>
                <w:sz w:val="18"/>
                <w:szCs w:val="18"/>
                <w:vertAlign w:val="superscript"/>
              </w:rPr>
              <w:t>1</w:t>
            </w:r>
          </w:p>
        </w:tc>
        <w:tc>
          <w:tcPr>
            <w:tcW w:w="2588" w:type="dxa"/>
            <w:vAlign w:val="center"/>
          </w:tcPr>
          <w:p w14:paraId="49FCB3A3" w14:textId="77777777" w:rsidR="006017CF" w:rsidRPr="00FE3983" w:rsidRDefault="006017CF" w:rsidP="00675B75">
            <w:pPr>
              <w:keepNext/>
              <w:keepLines/>
              <w:ind w:right="-589"/>
              <w:jc w:val="center"/>
              <w:rPr>
                <w:rFonts w:ascii="Verdana" w:hAnsi="Verdana"/>
                <w:sz w:val="18"/>
                <w:szCs w:val="18"/>
              </w:rPr>
            </w:pPr>
            <w:r w:rsidRPr="00FE3983">
              <w:rPr>
                <w:rFonts w:ascii="Verdana" w:hAnsi="Verdana" w:cs="Arial"/>
                <w:sz w:val="18"/>
                <w:szCs w:val="18"/>
              </w:rPr>
              <w:t>Część zamówienia</w:t>
            </w:r>
          </w:p>
        </w:tc>
        <w:tc>
          <w:tcPr>
            <w:tcW w:w="3329" w:type="dxa"/>
            <w:vAlign w:val="center"/>
          </w:tcPr>
          <w:p w14:paraId="7E8462E1" w14:textId="77777777" w:rsidR="006017CF" w:rsidRPr="00FE3983" w:rsidRDefault="006017CF" w:rsidP="00675B75">
            <w:pPr>
              <w:keepNext/>
              <w:keepLines/>
              <w:jc w:val="center"/>
              <w:rPr>
                <w:rFonts w:ascii="Verdana" w:hAnsi="Verdana"/>
                <w:sz w:val="18"/>
                <w:szCs w:val="18"/>
              </w:rPr>
            </w:pPr>
            <w:r w:rsidRPr="00FE3983">
              <w:rPr>
                <w:rFonts w:ascii="Verdana" w:hAnsi="Verdana" w:cs="Arial"/>
                <w:sz w:val="18"/>
                <w:szCs w:val="18"/>
              </w:rPr>
              <w:t>Wartość/procentowy udział w realizacji zamówienia</w:t>
            </w:r>
          </w:p>
        </w:tc>
      </w:tr>
      <w:tr w:rsidR="006017CF" w:rsidRPr="00FE3983" w14:paraId="63F8B28D" w14:textId="77777777" w:rsidTr="004E5522">
        <w:tc>
          <w:tcPr>
            <w:tcW w:w="848" w:type="dxa"/>
          </w:tcPr>
          <w:p w14:paraId="1C3F2979" w14:textId="77777777" w:rsidR="006017CF" w:rsidRPr="00FE3983" w:rsidRDefault="006017CF" w:rsidP="00675B75">
            <w:pPr>
              <w:pStyle w:val="Akapitzlist"/>
              <w:keepNext/>
              <w:keepLines/>
              <w:numPr>
                <w:ilvl w:val="0"/>
                <w:numId w:val="49"/>
              </w:numPr>
              <w:ind w:right="-589"/>
              <w:jc w:val="both"/>
              <w:rPr>
                <w:rFonts w:ascii="Verdana" w:hAnsi="Verdana"/>
                <w:sz w:val="18"/>
                <w:szCs w:val="18"/>
              </w:rPr>
            </w:pPr>
          </w:p>
        </w:tc>
        <w:tc>
          <w:tcPr>
            <w:tcW w:w="2590" w:type="dxa"/>
          </w:tcPr>
          <w:p w14:paraId="3E26CA3E" w14:textId="77777777" w:rsidR="006017CF" w:rsidRPr="00FE3983" w:rsidRDefault="006017CF" w:rsidP="00675B75">
            <w:pPr>
              <w:keepNext/>
              <w:keepLines/>
              <w:ind w:right="-589"/>
              <w:jc w:val="both"/>
              <w:rPr>
                <w:rFonts w:ascii="Verdana" w:hAnsi="Verdana"/>
                <w:sz w:val="18"/>
                <w:szCs w:val="18"/>
              </w:rPr>
            </w:pPr>
          </w:p>
        </w:tc>
        <w:tc>
          <w:tcPr>
            <w:tcW w:w="2588" w:type="dxa"/>
          </w:tcPr>
          <w:p w14:paraId="71298AB5" w14:textId="77777777" w:rsidR="006017CF" w:rsidRPr="00FE3983" w:rsidRDefault="006017CF" w:rsidP="00675B75">
            <w:pPr>
              <w:keepNext/>
              <w:keepLines/>
              <w:ind w:right="-589"/>
              <w:jc w:val="both"/>
              <w:rPr>
                <w:rFonts w:ascii="Verdana" w:hAnsi="Verdana"/>
                <w:sz w:val="18"/>
                <w:szCs w:val="18"/>
              </w:rPr>
            </w:pPr>
          </w:p>
        </w:tc>
        <w:tc>
          <w:tcPr>
            <w:tcW w:w="3329" w:type="dxa"/>
          </w:tcPr>
          <w:p w14:paraId="61BB27F4" w14:textId="77777777" w:rsidR="006017CF" w:rsidRPr="00FE3983" w:rsidRDefault="006017CF" w:rsidP="00675B75">
            <w:pPr>
              <w:keepNext/>
              <w:keepLines/>
              <w:ind w:right="-589"/>
              <w:jc w:val="both"/>
              <w:rPr>
                <w:rFonts w:ascii="Verdana" w:hAnsi="Verdana"/>
                <w:sz w:val="18"/>
                <w:szCs w:val="18"/>
              </w:rPr>
            </w:pPr>
          </w:p>
        </w:tc>
      </w:tr>
      <w:tr w:rsidR="006017CF" w:rsidRPr="00FE3983" w14:paraId="07DC13A7" w14:textId="77777777" w:rsidTr="004E5522">
        <w:tc>
          <w:tcPr>
            <w:tcW w:w="848" w:type="dxa"/>
          </w:tcPr>
          <w:p w14:paraId="56E6AF2D" w14:textId="77777777" w:rsidR="006017CF" w:rsidRPr="00FE3983" w:rsidRDefault="006017CF" w:rsidP="00675B75">
            <w:pPr>
              <w:pStyle w:val="Akapitzlist"/>
              <w:keepNext/>
              <w:keepLines/>
              <w:numPr>
                <w:ilvl w:val="0"/>
                <w:numId w:val="49"/>
              </w:numPr>
              <w:ind w:right="-589"/>
              <w:jc w:val="both"/>
              <w:rPr>
                <w:rFonts w:ascii="Verdana" w:hAnsi="Verdana"/>
                <w:sz w:val="18"/>
                <w:szCs w:val="18"/>
              </w:rPr>
            </w:pPr>
          </w:p>
        </w:tc>
        <w:tc>
          <w:tcPr>
            <w:tcW w:w="2590" w:type="dxa"/>
          </w:tcPr>
          <w:p w14:paraId="6ADB3706" w14:textId="77777777" w:rsidR="006017CF" w:rsidRPr="00FE3983" w:rsidRDefault="006017CF" w:rsidP="00675B75">
            <w:pPr>
              <w:keepNext/>
              <w:keepLines/>
              <w:ind w:right="-589"/>
              <w:jc w:val="both"/>
              <w:rPr>
                <w:rFonts w:ascii="Verdana" w:hAnsi="Verdana"/>
                <w:sz w:val="18"/>
                <w:szCs w:val="18"/>
              </w:rPr>
            </w:pPr>
          </w:p>
        </w:tc>
        <w:tc>
          <w:tcPr>
            <w:tcW w:w="2588" w:type="dxa"/>
          </w:tcPr>
          <w:p w14:paraId="76DACDAC" w14:textId="77777777" w:rsidR="006017CF" w:rsidRPr="00FE3983" w:rsidRDefault="006017CF" w:rsidP="00675B75">
            <w:pPr>
              <w:keepNext/>
              <w:keepLines/>
              <w:ind w:right="-589"/>
              <w:jc w:val="both"/>
              <w:rPr>
                <w:rFonts w:ascii="Verdana" w:hAnsi="Verdana"/>
                <w:sz w:val="18"/>
                <w:szCs w:val="18"/>
              </w:rPr>
            </w:pPr>
          </w:p>
        </w:tc>
        <w:tc>
          <w:tcPr>
            <w:tcW w:w="3329" w:type="dxa"/>
          </w:tcPr>
          <w:p w14:paraId="43114049" w14:textId="77777777" w:rsidR="006017CF" w:rsidRPr="00FE3983" w:rsidRDefault="006017CF" w:rsidP="00675B75">
            <w:pPr>
              <w:keepNext/>
              <w:keepLines/>
              <w:ind w:right="-589"/>
              <w:jc w:val="both"/>
              <w:rPr>
                <w:rFonts w:ascii="Verdana" w:hAnsi="Verdana"/>
                <w:sz w:val="18"/>
                <w:szCs w:val="18"/>
              </w:rPr>
            </w:pPr>
          </w:p>
        </w:tc>
      </w:tr>
    </w:tbl>
    <w:p w14:paraId="20EAAD0F" w14:textId="77777777" w:rsidR="006017CF" w:rsidRPr="00FE3983" w:rsidRDefault="006017CF" w:rsidP="00675B75">
      <w:pPr>
        <w:pStyle w:val="Tekstprzypisudolnego"/>
        <w:keepNext/>
        <w:keepLines/>
        <w:ind w:left="426" w:right="-589"/>
        <w:jc w:val="both"/>
        <w:rPr>
          <w:rFonts w:ascii="Verdana" w:hAnsi="Verdana"/>
          <w:sz w:val="18"/>
          <w:szCs w:val="18"/>
          <w:vertAlign w:val="superscript"/>
        </w:rPr>
      </w:pPr>
    </w:p>
    <w:p w14:paraId="65FDE58C" w14:textId="77777777" w:rsidR="006017CF" w:rsidRPr="00FE3983" w:rsidRDefault="006017CF" w:rsidP="00675B75">
      <w:pPr>
        <w:pStyle w:val="Tekstprzypisudolnego"/>
        <w:keepNext/>
        <w:keepLines/>
        <w:ind w:left="426" w:right="-589"/>
        <w:jc w:val="both"/>
        <w:rPr>
          <w:rFonts w:ascii="Verdana" w:hAnsi="Verdana"/>
          <w:sz w:val="18"/>
          <w:szCs w:val="18"/>
        </w:rPr>
      </w:pPr>
      <w:r w:rsidRPr="00FE3983">
        <w:rPr>
          <w:rFonts w:ascii="Verdana" w:hAnsi="Verdana"/>
          <w:sz w:val="18"/>
          <w:szCs w:val="18"/>
          <w:vertAlign w:val="superscript"/>
        </w:rPr>
        <w:t xml:space="preserve">1 </w:t>
      </w:r>
      <w:r w:rsidRPr="00FE3983">
        <w:rPr>
          <w:rFonts w:ascii="Verdana" w:hAnsi="Verdana"/>
          <w:sz w:val="18"/>
          <w:szCs w:val="18"/>
        </w:rPr>
        <w:t>Nazwę podwykonawcy</w:t>
      </w:r>
      <w:r w:rsidRPr="00FE3983">
        <w:rPr>
          <w:rFonts w:ascii="Verdana" w:hAnsi="Verdana"/>
        </w:rPr>
        <w:t xml:space="preserve"> </w:t>
      </w:r>
      <w:r w:rsidRPr="00FE3983">
        <w:rPr>
          <w:rFonts w:ascii="Verdana" w:hAnsi="Verdana"/>
          <w:sz w:val="18"/>
          <w:szCs w:val="18"/>
        </w:rPr>
        <w:t xml:space="preserve">należy wskazać, jeżeli jest wiadoma w chwili składania oferty. Zakres zamówienia oraz wartość lub procentowy udział w realizacji zamówienia należy wskazać </w:t>
      </w:r>
      <w:r w:rsidRPr="00FE3983">
        <w:rPr>
          <w:rFonts w:ascii="Verdana" w:hAnsi="Verdana"/>
          <w:sz w:val="18"/>
          <w:szCs w:val="18"/>
        </w:rPr>
        <w:br/>
        <w:t>w każdym przypadku zamiaru powierzenia realizacji części przedmiotu zamówienia podwykonawcy.</w:t>
      </w:r>
    </w:p>
    <w:p w14:paraId="585C288A" w14:textId="77777777" w:rsidR="006017CF" w:rsidRPr="00FE3983" w:rsidRDefault="006017CF" w:rsidP="00675B75">
      <w:pPr>
        <w:keepNext/>
        <w:keepLines/>
        <w:ind w:left="426" w:right="-589"/>
        <w:jc w:val="both"/>
        <w:rPr>
          <w:rFonts w:ascii="Verdana" w:hAnsi="Verdana"/>
          <w:i/>
          <w:iCs/>
          <w:sz w:val="18"/>
          <w:szCs w:val="18"/>
        </w:rPr>
      </w:pPr>
      <w:r w:rsidRPr="00FE3983">
        <w:rPr>
          <w:rFonts w:ascii="Verdana" w:hAnsi="Verdana"/>
          <w:i/>
          <w:iCs/>
          <w:sz w:val="18"/>
          <w:szCs w:val="18"/>
        </w:rPr>
        <w:t>(brak wskazania rozumiany będzie przez Zamawiającego, jako informacja o tym, że Wykonawca zamierza wykonać zamówienie bez udziału podwykonawców)</w:t>
      </w:r>
    </w:p>
    <w:p w14:paraId="628C1990" w14:textId="77777777" w:rsidR="006017CF" w:rsidRPr="00FE3983" w:rsidRDefault="006017CF" w:rsidP="00C91750">
      <w:pPr>
        <w:pStyle w:val="Akapitzlist"/>
        <w:keepNext/>
        <w:keepLines/>
        <w:numPr>
          <w:ilvl w:val="0"/>
          <w:numId w:val="85"/>
        </w:numPr>
        <w:ind w:left="425" w:right="-589" w:hanging="425"/>
        <w:contextualSpacing w:val="0"/>
        <w:jc w:val="both"/>
        <w:rPr>
          <w:rFonts w:ascii="Verdana" w:hAnsi="Verdana"/>
          <w:sz w:val="18"/>
          <w:szCs w:val="18"/>
        </w:rPr>
      </w:pPr>
      <w:r w:rsidRPr="00FE3983">
        <w:rPr>
          <w:rFonts w:ascii="Verdana" w:hAnsi="Verdana"/>
          <w:sz w:val="18"/>
          <w:szCs w:val="18"/>
        </w:rPr>
        <w:t>Oświadczam, że ubiegając się o zamówienie polegam na zdolnościach następujących podmiotów, które udostępniają mi swoje zasoby:</w:t>
      </w:r>
    </w:p>
    <w:tbl>
      <w:tblPr>
        <w:tblStyle w:val="Tabela-Siatka"/>
        <w:tblW w:w="9639" w:type="dxa"/>
        <w:tblInd w:w="137" w:type="dxa"/>
        <w:tblLook w:val="04A0" w:firstRow="1" w:lastRow="0" w:firstColumn="1" w:lastColumn="0" w:noHBand="0" w:noVBand="1"/>
      </w:tblPr>
      <w:tblGrid>
        <w:gridCol w:w="567"/>
        <w:gridCol w:w="3787"/>
        <w:gridCol w:w="5285"/>
      </w:tblGrid>
      <w:tr w:rsidR="006017CF" w:rsidRPr="00FE3983" w14:paraId="13263738" w14:textId="77777777" w:rsidTr="004E5522">
        <w:tc>
          <w:tcPr>
            <w:tcW w:w="567" w:type="dxa"/>
            <w:vAlign w:val="center"/>
          </w:tcPr>
          <w:p w14:paraId="33BD8494" w14:textId="77777777" w:rsidR="006017CF" w:rsidRPr="00FE3983" w:rsidRDefault="006017CF" w:rsidP="00675B75">
            <w:pPr>
              <w:keepNext/>
              <w:keepLines/>
              <w:spacing w:after="120" w:line="276" w:lineRule="auto"/>
              <w:ind w:right="-589"/>
              <w:jc w:val="center"/>
              <w:rPr>
                <w:rFonts w:ascii="Verdana" w:hAnsi="Verdana" w:cs="Arial"/>
                <w:sz w:val="18"/>
                <w:szCs w:val="18"/>
              </w:rPr>
            </w:pPr>
            <w:r w:rsidRPr="00FE3983">
              <w:rPr>
                <w:rFonts w:ascii="Verdana" w:hAnsi="Verdana" w:cs="Arial"/>
                <w:sz w:val="18"/>
                <w:szCs w:val="18"/>
              </w:rPr>
              <w:t>Lp.</w:t>
            </w:r>
          </w:p>
        </w:tc>
        <w:tc>
          <w:tcPr>
            <w:tcW w:w="3787" w:type="dxa"/>
            <w:vAlign w:val="center"/>
          </w:tcPr>
          <w:p w14:paraId="0893DE63" w14:textId="77777777" w:rsidR="006017CF" w:rsidRPr="00FE3983" w:rsidRDefault="006017CF" w:rsidP="00675B75">
            <w:pPr>
              <w:keepNext/>
              <w:keepLines/>
              <w:spacing w:after="120" w:line="276" w:lineRule="auto"/>
              <w:ind w:right="-589"/>
              <w:jc w:val="center"/>
              <w:rPr>
                <w:rFonts w:ascii="Verdana" w:hAnsi="Verdana" w:cs="Arial"/>
                <w:sz w:val="18"/>
                <w:szCs w:val="18"/>
                <w:vertAlign w:val="superscript"/>
              </w:rPr>
            </w:pPr>
            <w:r w:rsidRPr="00FE3983">
              <w:rPr>
                <w:rFonts w:ascii="Verdana" w:hAnsi="Verdana" w:cs="Arial"/>
                <w:sz w:val="18"/>
                <w:szCs w:val="18"/>
              </w:rPr>
              <w:t>Podmiot udostępniający zasoby</w:t>
            </w:r>
            <w:r w:rsidRPr="00FE3983">
              <w:rPr>
                <w:rFonts w:ascii="Verdana" w:hAnsi="Verdana" w:cs="Arial"/>
                <w:sz w:val="18"/>
                <w:szCs w:val="18"/>
                <w:vertAlign w:val="superscript"/>
              </w:rPr>
              <w:t>2</w:t>
            </w:r>
          </w:p>
        </w:tc>
        <w:tc>
          <w:tcPr>
            <w:tcW w:w="5285" w:type="dxa"/>
            <w:vAlign w:val="center"/>
          </w:tcPr>
          <w:p w14:paraId="2BC72D6B" w14:textId="77777777" w:rsidR="006017CF" w:rsidRPr="00FE3983" w:rsidRDefault="006017CF" w:rsidP="00675B75">
            <w:pPr>
              <w:keepNext/>
              <w:keepLines/>
              <w:spacing w:after="120" w:line="276" w:lineRule="auto"/>
              <w:ind w:right="-589"/>
              <w:jc w:val="center"/>
              <w:rPr>
                <w:rFonts w:ascii="Verdana" w:hAnsi="Verdana" w:cs="Arial"/>
                <w:sz w:val="18"/>
                <w:szCs w:val="18"/>
              </w:rPr>
            </w:pPr>
            <w:r w:rsidRPr="00FE3983">
              <w:rPr>
                <w:rFonts w:ascii="Verdana" w:hAnsi="Verdana" w:cs="Arial"/>
                <w:sz w:val="18"/>
                <w:szCs w:val="18"/>
              </w:rPr>
              <w:t xml:space="preserve">Rodzaj udostępnianych zasobów </w:t>
            </w:r>
          </w:p>
        </w:tc>
      </w:tr>
      <w:tr w:rsidR="006017CF" w:rsidRPr="00FE3983" w14:paraId="789ECE24" w14:textId="77777777" w:rsidTr="004E5522">
        <w:tc>
          <w:tcPr>
            <w:tcW w:w="567" w:type="dxa"/>
          </w:tcPr>
          <w:p w14:paraId="3C210E8D" w14:textId="77777777" w:rsidR="006017CF" w:rsidRPr="00FE3983" w:rsidRDefault="006017CF" w:rsidP="00675B75">
            <w:pPr>
              <w:pStyle w:val="Akapitzlist"/>
              <w:keepNext/>
              <w:keepLines/>
              <w:numPr>
                <w:ilvl w:val="0"/>
                <w:numId w:val="36"/>
              </w:numPr>
              <w:ind w:left="0" w:right="-589" w:firstLine="0"/>
              <w:jc w:val="both"/>
              <w:rPr>
                <w:rFonts w:ascii="Verdana" w:hAnsi="Verdana"/>
                <w:color w:val="000000" w:themeColor="text1"/>
                <w:sz w:val="18"/>
                <w:szCs w:val="18"/>
              </w:rPr>
            </w:pPr>
          </w:p>
        </w:tc>
        <w:tc>
          <w:tcPr>
            <w:tcW w:w="3787" w:type="dxa"/>
          </w:tcPr>
          <w:p w14:paraId="5B37FB55" w14:textId="77777777" w:rsidR="006017CF" w:rsidRPr="00FE3983" w:rsidRDefault="006017CF" w:rsidP="00675B75">
            <w:pPr>
              <w:keepNext/>
              <w:keepLines/>
              <w:ind w:right="-589"/>
              <w:jc w:val="both"/>
              <w:rPr>
                <w:rFonts w:ascii="Verdana" w:hAnsi="Verdana"/>
                <w:color w:val="000000" w:themeColor="text1"/>
                <w:sz w:val="18"/>
                <w:szCs w:val="18"/>
              </w:rPr>
            </w:pPr>
          </w:p>
        </w:tc>
        <w:tc>
          <w:tcPr>
            <w:tcW w:w="5285" w:type="dxa"/>
          </w:tcPr>
          <w:p w14:paraId="0DB1C9FE" w14:textId="77777777" w:rsidR="006017CF" w:rsidRPr="00FE3983" w:rsidRDefault="006017CF" w:rsidP="00675B75">
            <w:pPr>
              <w:keepNext/>
              <w:keepLines/>
              <w:ind w:right="-589"/>
              <w:jc w:val="both"/>
              <w:rPr>
                <w:rFonts w:ascii="Verdana" w:hAnsi="Verdana"/>
                <w:color w:val="000000" w:themeColor="text1"/>
                <w:sz w:val="18"/>
                <w:szCs w:val="18"/>
              </w:rPr>
            </w:pPr>
          </w:p>
        </w:tc>
      </w:tr>
      <w:tr w:rsidR="006017CF" w:rsidRPr="00FE3983" w14:paraId="2E87B9AB" w14:textId="77777777" w:rsidTr="004E5522">
        <w:tc>
          <w:tcPr>
            <w:tcW w:w="567" w:type="dxa"/>
          </w:tcPr>
          <w:p w14:paraId="7F57361B" w14:textId="77777777" w:rsidR="006017CF" w:rsidRPr="00FE3983" w:rsidRDefault="006017CF" w:rsidP="00675B75">
            <w:pPr>
              <w:pStyle w:val="Akapitzlist"/>
              <w:keepNext/>
              <w:keepLines/>
              <w:numPr>
                <w:ilvl w:val="0"/>
                <w:numId w:val="36"/>
              </w:numPr>
              <w:ind w:left="0" w:right="-589" w:firstLine="0"/>
              <w:jc w:val="both"/>
              <w:rPr>
                <w:rFonts w:ascii="Verdana" w:hAnsi="Verdana"/>
                <w:color w:val="000000" w:themeColor="text1"/>
                <w:sz w:val="18"/>
                <w:szCs w:val="18"/>
              </w:rPr>
            </w:pPr>
          </w:p>
        </w:tc>
        <w:tc>
          <w:tcPr>
            <w:tcW w:w="3787" w:type="dxa"/>
          </w:tcPr>
          <w:p w14:paraId="4FC3B3E7" w14:textId="77777777" w:rsidR="006017CF" w:rsidRPr="00FE3983" w:rsidRDefault="006017CF" w:rsidP="00675B75">
            <w:pPr>
              <w:keepNext/>
              <w:keepLines/>
              <w:ind w:right="-589"/>
              <w:jc w:val="both"/>
              <w:rPr>
                <w:rFonts w:ascii="Verdana" w:hAnsi="Verdana"/>
                <w:color w:val="000000" w:themeColor="text1"/>
                <w:sz w:val="18"/>
                <w:szCs w:val="18"/>
              </w:rPr>
            </w:pPr>
          </w:p>
        </w:tc>
        <w:tc>
          <w:tcPr>
            <w:tcW w:w="5285" w:type="dxa"/>
          </w:tcPr>
          <w:p w14:paraId="21D975C5" w14:textId="77777777" w:rsidR="006017CF" w:rsidRPr="00FE3983" w:rsidRDefault="006017CF" w:rsidP="00675B75">
            <w:pPr>
              <w:keepNext/>
              <w:keepLines/>
              <w:ind w:right="-589"/>
              <w:jc w:val="both"/>
              <w:rPr>
                <w:rFonts w:ascii="Verdana" w:hAnsi="Verdana"/>
                <w:color w:val="000000" w:themeColor="text1"/>
                <w:sz w:val="18"/>
                <w:szCs w:val="18"/>
              </w:rPr>
            </w:pPr>
          </w:p>
        </w:tc>
      </w:tr>
    </w:tbl>
    <w:p w14:paraId="27EAAA51" w14:textId="77777777" w:rsidR="006017CF" w:rsidRPr="00FE3983" w:rsidRDefault="006017CF" w:rsidP="00675B75">
      <w:pPr>
        <w:pStyle w:val="Akapitzlist"/>
        <w:keepNext/>
        <w:keepLines/>
        <w:ind w:left="425" w:right="-589"/>
        <w:jc w:val="both"/>
        <w:rPr>
          <w:rFonts w:ascii="Verdana" w:hAnsi="Verdana"/>
          <w:sz w:val="18"/>
          <w:szCs w:val="18"/>
        </w:rPr>
      </w:pPr>
      <w:r w:rsidRPr="00FE3983">
        <w:rPr>
          <w:rFonts w:ascii="Verdana" w:hAnsi="Verdana"/>
          <w:sz w:val="18"/>
          <w:szCs w:val="18"/>
          <w:vertAlign w:val="superscript"/>
        </w:rPr>
        <w:t xml:space="preserve">2 </w:t>
      </w:r>
      <w:r w:rsidRPr="00FE3983">
        <w:rPr>
          <w:rFonts w:ascii="Verdana" w:hAnsi="Verdana"/>
          <w:sz w:val="18"/>
          <w:szCs w:val="18"/>
        </w:rPr>
        <w:t xml:space="preserve">Na podstawie art. 123 </w:t>
      </w:r>
      <w:proofErr w:type="spellStart"/>
      <w:r w:rsidRPr="00FE3983">
        <w:rPr>
          <w:rFonts w:ascii="Verdana" w:hAnsi="Verdana"/>
          <w:sz w:val="18"/>
          <w:szCs w:val="18"/>
        </w:rPr>
        <w:t>Pzp</w:t>
      </w:r>
      <w:proofErr w:type="spellEnd"/>
      <w:r w:rsidRPr="00FE3983">
        <w:rPr>
          <w:rFonts w:ascii="Verdana" w:hAnsi="Verdana"/>
          <w:sz w:val="18"/>
          <w:szCs w:val="18"/>
        </w:rPr>
        <w:t xml:space="preserve">, Wykonawca nie może, po upływie terminu składania ofert, powoływać się na zdolności podmiotów udostępniających zasoby, jeżeli na etapie składania ofert nie polegał on w danym zakresie na zdolnościach podmiotów udostępniających zasoby. </w:t>
      </w:r>
    </w:p>
    <w:p w14:paraId="7094AD0E" w14:textId="77777777" w:rsidR="006017CF" w:rsidRPr="00FE3983" w:rsidRDefault="006017CF" w:rsidP="00675B75">
      <w:pPr>
        <w:pStyle w:val="Akapitzlist"/>
        <w:keepNext/>
        <w:keepLines/>
        <w:ind w:left="425" w:right="-589"/>
        <w:jc w:val="both"/>
        <w:rPr>
          <w:rFonts w:ascii="Verdana" w:hAnsi="Verdana"/>
          <w:sz w:val="18"/>
          <w:szCs w:val="18"/>
        </w:rPr>
      </w:pPr>
    </w:p>
    <w:p w14:paraId="12BFE4CE" w14:textId="77777777" w:rsidR="006017CF" w:rsidRPr="00FE3983" w:rsidRDefault="006017CF" w:rsidP="00675B75">
      <w:pPr>
        <w:pStyle w:val="Akapitzlist"/>
        <w:keepNext/>
        <w:keepLines/>
        <w:ind w:left="425" w:right="-589"/>
        <w:jc w:val="both"/>
        <w:rPr>
          <w:rFonts w:ascii="Verdana" w:hAnsi="Verdana"/>
          <w:sz w:val="18"/>
          <w:szCs w:val="18"/>
        </w:rPr>
      </w:pPr>
      <w:r w:rsidRPr="00FE3983">
        <w:rPr>
          <w:rFonts w:ascii="Verdana" w:hAnsi="Verdana"/>
          <w:sz w:val="18"/>
          <w:szCs w:val="18"/>
        </w:rPr>
        <w:t>Wykonawca wskazując podmiot udostępniający zasoby, zobowiązany jest do złożenia zobowiązania podmiotu udostępniającego zasoby do oddania do dyspozycji Wykonawcy niezbędnych zasobów na potrzeby realizacji zamówienia – wzór - załącznik nr 6 do SWZ.</w:t>
      </w:r>
    </w:p>
    <w:p w14:paraId="66B969E8" w14:textId="77777777" w:rsidR="006017CF" w:rsidRPr="00FE3983" w:rsidRDefault="006017CF" w:rsidP="00675B75">
      <w:pPr>
        <w:pStyle w:val="Akapitzlist"/>
        <w:keepNext/>
        <w:keepLines/>
        <w:ind w:left="425" w:right="-589"/>
        <w:contextualSpacing w:val="0"/>
        <w:jc w:val="both"/>
        <w:rPr>
          <w:rFonts w:ascii="Verdana" w:hAnsi="Verdana"/>
          <w:sz w:val="18"/>
          <w:szCs w:val="18"/>
        </w:rPr>
      </w:pPr>
    </w:p>
    <w:p w14:paraId="7220D686" w14:textId="77777777" w:rsidR="006017CF" w:rsidRPr="00FE3983" w:rsidRDefault="006017CF" w:rsidP="00C91750">
      <w:pPr>
        <w:pStyle w:val="Akapitzlist"/>
        <w:keepNext/>
        <w:keepLines/>
        <w:numPr>
          <w:ilvl w:val="0"/>
          <w:numId w:val="85"/>
        </w:numPr>
        <w:ind w:left="425" w:right="-589" w:hanging="425"/>
        <w:contextualSpacing w:val="0"/>
        <w:jc w:val="both"/>
        <w:rPr>
          <w:rFonts w:ascii="Verdana" w:hAnsi="Verdana"/>
          <w:sz w:val="18"/>
          <w:szCs w:val="18"/>
        </w:rPr>
      </w:pPr>
      <w:r w:rsidRPr="00FE3983">
        <w:rPr>
          <w:rFonts w:ascii="Verdana" w:hAnsi="Verdana"/>
          <w:sz w:val="18"/>
          <w:szCs w:val="18"/>
        </w:rPr>
        <w:t xml:space="preserve">Oświadczam, że wybór niniejszej oferty będzie /nie będzie* </w:t>
      </w:r>
      <w:r w:rsidRPr="00FE3983">
        <w:rPr>
          <w:rFonts w:ascii="Verdana" w:hAnsi="Verdana"/>
          <w:b/>
          <w:bCs/>
          <w:sz w:val="18"/>
          <w:szCs w:val="18"/>
        </w:rPr>
        <w:t>(*niewłaściwe skreślić)</w:t>
      </w:r>
      <w:r w:rsidRPr="00FE3983">
        <w:rPr>
          <w:rFonts w:ascii="Verdana" w:hAnsi="Verdana"/>
          <w:sz w:val="18"/>
          <w:szCs w:val="18"/>
        </w:rPr>
        <w:t xml:space="preserve"> prowadzić do powstania u Zamawiającego obowiązku podatkowego zgodnie z przepisami ustawy o podatku od towarów i usług.</w:t>
      </w:r>
    </w:p>
    <w:p w14:paraId="70D2CC6F" w14:textId="77777777" w:rsidR="006017CF" w:rsidRPr="00FE3983" w:rsidRDefault="006017CF" w:rsidP="00675B75">
      <w:pPr>
        <w:pStyle w:val="Akapitzlist"/>
        <w:keepNext/>
        <w:keepLines/>
        <w:ind w:left="425" w:right="-589"/>
        <w:contextualSpacing w:val="0"/>
        <w:jc w:val="both"/>
        <w:rPr>
          <w:rFonts w:ascii="Verdana" w:hAnsi="Verdana"/>
          <w:sz w:val="18"/>
          <w:szCs w:val="18"/>
        </w:rPr>
      </w:pPr>
      <w:r w:rsidRPr="00FE3983">
        <w:rPr>
          <w:rFonts w:ascii="Verdana" w:hAnsi="Verdana"/>
          <w:sz w:val="18"/>
          <w:szCs w:val="18"/>
        </w:rPr>
        <w:t xml:space="preserve">Wskazuję nazwę (rodzaj) towaru lub usługi, których dostawa lub świadczenie będzie prowadzić do powstania powyższego obowiązku podatkowego ................................. oraz wartość tego towaru lub usługi bez kwoty podatku wynoszącą ........................ </w:t>
      </w:r>
    </w:p>
    <w:p w14:paraId="61F9C4F8" w14:textId="77777777" w:rsidR="006017CF" w:rsidRPr="00FE3983" w:rsidRDefault="006017CF" w:rsidP="00675B75">
      <w:pPr>
        <w:pStyle w:val="Akapitzlist"/>
        <w:keepNext/>
        <w:keepLines/>
        <w:ind w:left="425" w:right="-589"/>
        <w:contextualSpacing w:val="0"/>
        <w:jc w:val="both"/>
        <w:rPr>
          <w:rFonts w:ascii="Verdana" w:hAnsi="Verdana"/>
          <w:i/>
          <w:sz w:val="18"/>
          <w:szCs w:val="18"/>
        </w:rPr>
      </w:pPr>
      <w:r w:rsidRPr="00FE3983">
        <w:rPr>
          <w:rFonts w:ascii="Verdana" w:hAnsi="Verdana"/>
          <w:i/>
          <w:sz w:val="18"/>
          <w:szCs w:val="18"/>
        </w:rPr>
        <w:t>(brak wskazania rozumiany będzie przez Zamawiającego jako informacja o tym, że wybór oferty nie będzie prowadzić do powstania u Zamawiającego powyższego obowiązku podatkowego).</w:t>
      </w:r>
    </w:p>
    <w:p w14:paraId="460647AB" w14:textId="77777777" w:rsidR="006017CF" w:rsidRPr="00FE3983" w:rsidRDefault="006017CF" w:rsidP="00C91750">
      <w:pPr>
        <w:pStyle w:val="Akapitzlist"/>
        <w:keepNext/>
        <w:keepLines/>
        <w:numPr>
          <w:ilvl w:val="0"/>
          <w:numId w:val="85"/>
        </w:numPr>
        <w:ind w:left="425" w:right="-589" w:hanging="425"/>
        <w:contextualSpacing w:val="0"/>
        <w:jc w:val="both"/>
        <w:rPr>
          <w:rFonts w:ascii="Verdana" w:hAnsi="Verdana"/>
          <w:sz w:val="18"/>
          <w:szCs w:val="18"/>
        </w:rPr>
      </w:pPr>
      <w:r w:rsidRPr="00FE3983">
        <w:rPr>
          <w:rFonts w:ascii="Verdana" w:hAnsi="Verdana"/>
          <w:sz w:val="18"/>
          <w:szCs w:val="18"/>
        </w:rPr>
        <w:t xml:space="preserve">Oświadczam, że zapoznałem się z treścią Klauzuli Informacyjnej, o której mowa w Rozdziale IV pkt. 6 SWZ oraz że wypełniłem obowiązki informacyjne przewidziane w art. 13 lub art. 14 RODO wobec osób fizycznych, od których dane osobowe bezpośrednio lub pośrednio pozyskałem </w:t>
      </w:r>
      <w:r w:rsidRPr="00FE3983">
        <w:rPr>
          <w:rFonts w:ascii="Verdana" w:hAnsi="Verdana"/>
          <w:sz w:val="18"/>
          <w:szCs w:val="18"/>
        </w:rPr>
        <w:br/>
        <w:t>w celu ubiegania się o udzielenie zamówienia publicznego w niniejszym postępowaniu.</w:t>
      </w:r>
    </w:p>
    <w:p w14:paraId="79F84256" w14:textId="77777777" w:rsidR="006017CF" w:rsidRPr="00FE3983" w:rsidRDefault="006017CF" w:rsidP="00C91750">
      <w:pPr>
        <w:pStyle w:val="Akapitzlist"/>
        <w:keepNext/>
        <w:keepLines/>
        <w:numPr>
          <w:ilvl w:val="0"/>
          <w:numId w:val="85"/>
        </w:numPr>
        <w:ind w:left="425" w:right="-589" w:hanging="425"/>
        <w:contextualSpacing w:val="0"/>
        <w:jc w:val="both"/>
        <w:rPr>
          <w:rFonts w:ascii="Verdana" w:hAnsi="Verdana"/>
          <w:sz w:val="18"/>
          <w:szCs w:val="18"/>
        </w:rPr>
      </w:pPr>
      <w:r w:rsidRPr="00FE3983">
        <w:rPr>
          <w:rFonts w:ascii="Verdana" w:hAnsi="Verdana"/>
          <w:sz w:val="18"/>
          <w:szCs w:val="18"/>
        </w:rPr>
        <w:t xml:space="preserve">Oświadczam, że w rozumieniu przepisów art. 7 ust. 1 pkt 1-3 ustawy z dnia 06.03.2018 r. Prawo przedsiębiorców (tekst jedn. - Dz. U. z 2021 r., poz. 162) jestem: </w:t>
      </w:r>
    </w:p>
    <w:p w14:paraId="4415C791" w14:textId="77777777" w:rsidR="006017CF" w:rsidRPr="00FE3983" w:rsidRDefault="006017CF" w:rsidP="00675B75">
      <w:pPr>
        <w:keepNext/>
        <w:keepLines/>
        <w:ind w:left="426" w:right="-589"/>
        <w:jc w:val="both"/>
        <w:rPr>
          <w:rFonts w:ascii="Verdana" w:hAnsi="Verdana"/>
          <w:sz w:val="18"/>
          <w:szCs w:val="18"/>
        </w:rPr>
      </w:pPr>
      <w:proofErr w:type="spellStart"/>
      <w:r w:rsidRPr="00FE3983">
        <w:rPr>
          <w:rFonts w:ascii="Verdana" w:hAnsi="Verdana"/>
          <w:sz w:val="18"/>
          <w:szCs w:val="18"/>
        </w:rPr>
        <w:t>mikroprzedsiębiorcą</w:t>
      </w:r>
      <w:proofErr w:type="spellEnd"/>
      <w:r w:rsidRPr="00FE3983">
        <w:rPr>
          <w:rFonts w:ascii="Verdana" w:hAnsi="Verdana"/>
          <w:sz w:val="18"/>
          <w:szCs w:val="18"/>
        </w:rPr>
        <w:t xml:space="preserve"> / małym przedsiębiorcą / średnim przedsiębiorcą / dużym przedsiębiorcą* </w:t>
      </w:r>
      <w:r w:rsidRPr="00FE3983">
        <w:rPr>
          <w:rFonts w:ascii="Verdana" w:hAnsi="Verdana"/>
          <w:b/>
          <w:bCs/>
          <w:sz w:val="18"/>
          <w:szCs w:val="18"/>
        </w:rPr>
        <w:t>(*niewłaściwe skreślić)</w:t>
      </w:r>
    </w:p>
    <w:p w14:paraId="1295D5ED" w14:textId="77777777" w:rsidR="006017CF" w:rsidRPr="00FE3983" w:rsidRDefault="006017CF" w:rsidP="00C91750">
      <w:pPr>
        <w:pStyle w:val="Akapitzlist"/>
        <w:keepNext/>
        <w:keepLines/>
        <w:numPr>
          <w:ilvl w:val="0"/>
          <w:numId w:val="85"/>
        </w:numPr>
        <w:ind w:left="425" w:right="-589" w:hanging="425"/>
        <w:contextualSpacing w:val="0"/>
        <w:jc w:val="both"/>
        <w:rPr>
          <w:rFonts w:ascii="Verdana" w:hAnsi="Verdana"/>
          <w:sz w:val="18"/>
          <w:szCs w:val="18"/>
        </w:rPr>
      </w:pPr>
      <w:r w:rsidRPr="00FE3983">
        <w:rPr>
          <w:rFonts w:ascii="Verdana" w:hAnsi="Verdana"/>
          <w:sz w:val="18"/>
          <w:szCs w:val="18"/>
        </w:rPr>
        <w:t>Załącznikami do niniejszej oferty są: (podać nr załącznika i stronę oferty).</w:t>
      </w:r>
    </w:p>
    <w:p w14:paraId="193CAD2E" w14:textId="77777777" w:rsidR="006017CF" w:rsidRPr="00FE3983" w:rsidRDefault="006017CF" w:rsidP="00675B75">
      <w:pPr>
        <w:keepNext/>
        <w:keepLines/>
        <w:ind w:right="-589" w:firstLine="426"/>
        <w:rPr>
          <w:rFonts w:ascii="Verdana" w:hAnsi="Verdana"/>
          <w:sz w:val="18"/>
          <w:szCs w:val="18"/>
        </w:rPr>
      </w:pPr>
      <w:r w:rsidRPr="00FE3983">
        <w:rPr>
          <w:rFonts w:ascii="Verdana" w:hAnsi="Verdana"/>
          <w:sz w:val="18"/>
          <w:szCs w:val="18"/>
        </w:rPr>
        <w:t>……………………………………………………………………………………………………</w:t>
      </w:r>
    </w:p>
    <w:p w14:paraId="47CC8D82" w14:textId="77777777" w:rsidR="006017CF" w:rsidRPr="00FE3983" w:rsidRDefault="006017CF" w:rsidP="00675B75">
      <w:pPr>
        <w:keepNext/>
        <w:keepLines/>
        <w:ind w:right="-589" w:firstLine="426"/>
        <w:rPr>
          <w:rFonts w:ascii="Verdana" w:hAnsi="Verdana"/>
          <w:sz w:val="18"/>
          <w:szCs w:val="18"/>
        </w:rPr>
      </w:pPr>
      <w:r w:rsidRPr="00FE3983">
        <w:rPr>
          <w:rFonts w:ascii="Verdana" w:hAnsi="Verdana"/>
          <w:sz w:val="18"/>
          <w:szCs w:val="18"/>
        </w:rPr>
        <w:t>……………………………………………………………………………………………………</w:t>
      </w:r>
    </w:p>
    <w:p w14:paraId="0D5D9F3A" w14:textId="77777777" w:rsidR="006017CF" w:rsidRPr="00FE3983" w:rsidRDefault="006017CF" w:rsidP="00675B75">
      <w:pPr>
        <w:keepNext/>
        <w:keepLines/>
        <w:ind w:right="-589" w:firstLine="426"/>
        <w:rPr>
          <w:rFonts w:ascii="Verdana" w:hAnsi="Verdana"/>
          <w:sz w:val="18"/>
          <w:szCs w:val="18"/>
        </w:rPr>
      </w:pPr>
      <w:r w:rsidRPr="00FE3983">
        <w:rPr>
          <w:rFonts w:ascii="Verdana" w:hAnsi="Verdana"/>
          <w:sz w:val="18"/>
          <w:szCs w:val="18"/>
        </w:rPr>
        <w:t>……………………………………………………………………………………………………</w:t>
      </w:r>
    </w:p>
    <w:p w14:paraId="5BB2363B" w14:textId="77777777" w:rsidR="006017CF" w:rsidRPr="00FE3983" w:rsidRDefault="006017CF" w:rsidP="00675B75">
      <w:pPr>
        <w:keepNext/>
        <w:keepLines/>
        <w:ind w:right="-589" w:firstLine="426"/>
        <w:rPr>
          <w:rFonts w:ascii="Verdana" w:hAnsi="Verdana"/>
          <w:sz w:val="18"/>
          <w:szCs w:val="18"/>
        </w:rPr>
      </w:pPr>
      <w:r w:rsidRPr="00FE3983">
        <w:rPr>
          <w:rFonts w:ascii="Verdana" w:hAnsi="Verdana"/>
          <w:sz w:val="18"/>
          <w:szCs w:val="18"/>
        </w:rPr>
        <w:t>……………………………………………………………………………………………………</w:t>
      </w:r>
    </w:p>
    <w:p w14:paraId="5ED75E2F" w14:textId="77777777" w:rsidR="006017CF" w:rsidRPr="001C1D4B" w:rsidRDefault="006017CF" w:rsidP="00675B75">
      <w:pPr>
        <w:keepNext/>
        <w:keepLines/>
        <w:ind w:right="-589"/>
        <w:rPr>
          <w:rFonts w:ascii="Verdana" w:hAnsi="Verdana"/>
          <w:sz w:val="18"/>
          <w:szCs w:val="18"/>
        </w:rPr>
      </w:pPr>
      <w:r w:rsidRPr="001C1D4B">
        <w:rPr>
          <w:rFonts w:ascii="Verdana" w:hAnsi="Verdana"/>
          <w:sz w:val="18"/>
          <w:szCs w:val="18"/>
        </w:rPr>
        <w:tab/>
      </w:r>
      <w:r w:rsidRPr="001C1D4B">
        <w:rPr>
          <w:rFonts w:ascii="Verdana" w:hAnsi="Verdana"/>
          <w:sz w:val="18"/>
          <w:szCs w:val="18"/>
        </w:rPr>
        <w:tab/>
      </w:r>
      <w:r w:rsidRPr="001C1D4B">
        <w:rPr>
          <w:rFonts w:ascii="Verdana" w:hAnsi="Verdana"/>
          <w:sz w:val="18"/>
          <w:szCs w:val="18"/>
        </w:rPr>
        <w:tab/>
      </w:r>
      <w:r w:rsidRPr="001C1D4B">
        <w:rPr>
          <w:rFonts w:ascii="Verdana" w:hAnsi="Verdana"/>
          <w:sz w:val="18"/>
          <w:szCs w:val="18"/>
        </w:rPr>
        <w:tab/>
      </w:r>
      <w:r w:rsidRPr="001C1D4B">
        <w:rPr>
          <w:rFonts w:ascii="Verdana" w:hAnsi="Verdana"/>
          <w:sz w:val="18"/>
          <w:szCs w:val="18"/>
        </w:rPr>
        <w:tab/>
      </w:r>
      <w:r w:rsidRPr="001C1D4B">
        <w:rPr>
          <w:rFonts w:ascii="Verdana" w:hAnsi="Verdana"/>
          <w:sz w:val="18"/>
          <w:szCs w:val="18"/>
        </w:rPr>
        <w:tab/>
        <w:t xml:space="preserve">                         ……………………………………………</w:t>
      </w:r>
    </w:p>
    <w:p w14:paraId="0745085F" w14:textId="77777777" w:rsidR="006017CF" w:rsidRPr="001C1D4B" w:rsidRDefault="006017CF" w:rsidP="00675B75">
      <w:pPr>
        <w:keepNext/>
        <w:keepLines/>
        <w:ind w:right="-589"/>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1C1D4B">
        <w:rPr>
          <w:rFonts w:ascii="Verdana" w:hAnsi="Verdana"/>
          <w:sz w:val="18"/>
          <w:szCs w:val="18"/>
        </w:rPr>
        <w:tab/>
      </w:r>
      <w:r w:rsidRPr="001C1D4B">
        <w:rPr>
          <w:rFonts w:ascii="Verdana" w:hAnsi="Verdana"/>
          <w:sz w:val="18"/>
          <w:szCs w:val="18"/>
        </w:rPr>
        <w:tab/>
      </w:r>
      <w:r w:rsidRPr="001C1D4B">
        <w:rPr>
          <w:rFonts w:ascii="Verdana" w:hAnsi="Verdana"/>
          <w:sz w:val="18"/>
          <w:szCs w:val="18"/>
        </w:rPr>
        <w:tab/>
        <w:t xml:space="preserve">         </w:t>
      </w:r>
      <w:r w:rsidRPr="001C1D4B">
        <w:rPr>
          <w:rFonts w:ascii="Verdana" w:hAnsi="Verdana"/>
          <w:sz w:val="18"/>
          <w:szCs w:val="18"/>
        </w:rPr>
        <w:tab/>
      </w:r>
      <w:r w:rsidRPr="001C1D4B">
        <w:rPr>
          <w:rFonts w:ascii="Verdana" w:hAnsi="Verdana"/>
          <w:sz w:val="18"/>
          <w:szCs w:val="18"/>
        </w:rPr>
        <w:tab/>
      </w:r>
      <w:r>
        <w:rPr>
          <w:rFonts w:ascii="Verdana" w:hAnsi="Verdana"/>
          <w:sz w:val="18"/>
          <w:szCs w:val="18"/>
        </w:rPr>
        <w:t>P</w:t>
      </w:r>
      <w:r w:rsidRPr="001C1D4B">
        <w:rPr>
          <w:rFonts w:ascii="Verdana" w:hAnsi="Verdana"/>
          <w:sz w:val="18"/>
          <w:szCs w:val="18"/>
        </w:rPr>
        <w:t>odpis Wykonawcy</w:t>
      </w:r>
    </w:p>
    <w:p w14:paraId="7E5EC913" w14:textId="77777777" w:rsidR="006017CF" w:rsidRDefault="006017CF" w:rsidP="00675B75">
      <w:pPr>
        <w:rPr>
          <w:rFonts w:ascii="Verdana" w:hAnsi="Verdana"/>
          <w:b/>
          <w:bCs/>
          <w:sz w:val="18"/>
          <w:szCs w:val="18"/>
        </w:rPr>
      </w:pPr>
      <w:r>
        <w:rPr>
          <w:rFonts w:ascii="Verdana" w:hAnsi="Verdana"/>
          <w:b/>
          <w:bCs/>
          <w:sz w:val="18"/>
          <w:szCs w:val="18"/>
        </w:rPr>
        <w:br w:type="page"/>
      </w:r>
    </w:p>
    <w:p w14:paraId="427DD01A" w14:textId="55B5C5E9" w:rsidR="006017CF" w:rsidRDefault="006017CF" w:rsidP="00675B75">
      <w:pPr>
        <w:pStyle w:val="Nagwek3"/>
        <w:keepLines/>
        <w:ind w:right="0"/>
        <w:jc w:val="left"/>
        <w:rPr>
          <w:color w:val="000000"/>
        </w:rPr>
      </w:pPr>
      <w:r>
        <w:rPr>
          <w:color w:val="000000"/>
          <w:shd w:val="clear" w:color="auto" w:fill="FFFFFF"/>
        </w:rPr>
        <w:lastRenderedPageBreak/>
        <w:t>AZP-260-TP-24/22</w:t>
      </w: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t>Załącznik nr 1G do SWZ</w:t>
      </w:r>
    </w:p>
    <w:p w14:paraId="6FA558DF" w14:textId="77777777" w:rsidR="006017CF" w:rsidRDefault="006017CF" w:rsidP="00675B75">
      <w:pPr>
        <w:keepNext/>
        <w:keepLines/>
        <w:pBdr>
          <w:top w:val="single" w:sz="4" w:space="1" w:color="000000"/>
          <w:left w:val="single" w:sz="4" w:space="4" w:color="000000"/>
          <w:bottom w:val="single" w:sz="4" w:space="1" w:color="000000"/>
          <w:right w:val="single" w:sz="4" w:space="4" w:color="000000"/>
        </w:pBdr>
        <w:shd w:val="clear" w:color="auto" w:fill="DEEAF6" w:themeFill="accent1" w:themeFillTint="33"/>
        <w:spacing w:line="240" w:lineRule="exact"/>
        <w:jc w:val="center"/>
        <w:rPr>
          <w:rFonts w:ascii="Verdana" w:hAnsi="Verdana"/>
          <w:b/>
          <w:color w:val="000000"/>
          <w:sz w:val="18"/>
          <w:szCs w:val="18"/>
        </w:rPr>
      </w:pPr>
    </w:p>
    <w:p w14:paraId="354F64A3" w14:textId="77777777" w:rsidR="006017CF" w:rsidRDefault="006017CF" w:rsidP="00675B75">
      <w:pPr>
        <w:keepNext/>
        <w:keepLines/>
        <w:pBdr>
          <w:top w:val="single" w:sz="4" w:space="1" w:color="000000"/>
          <w:left w:val="single" w:sz="4" w:space="4" w:color="000000"/>
          <w:bottom w:val="single" w:sz="4" w:space="1" w:color="000000"/>
          <w:right w:val="single" w:sz="4" w:space="4" w:color="000000"/>
        </w:pBdr>
        <w:shd w:val="clear" w:color="auto" w:fill="DEEAF6" w:themeFill="accent1" w:themeFillTint="33"/>
        <w:spacing w:line="240" w:lineRule="exact"/>
        <w:jc w:val="center"/>
        <w:rPr>
          <w:color w:val="000000"/>
        </w:rPr>
      </w:pPr>
      <w:r>
        <w:rPr>
          <w:rFonts w:ascii="Verdana" w:hAnsi="Verdana"/>
          <w:b/>
          <w:color w:val="000000"/>
          <w:sz w:val="18"/>
          <w:szCs w:val="18"/>
        </w:rPr>
        <w:t>FORMULARZ OFERTOWY</w:t>
      </w:r>
    </w:p>
    <w:p w14:paraId="41D4A458" w14:textId="77777777" w:rsidR="006017CF" w:rsidRDefault="006017CF" w:rsidP="00675B75">
      <w:pPr>
        <w:keepNext/>
        <w:keepLines/>
        <w:pBdr>
          <w:top w:val="single" w:sz="4" w:space="1" w:color="000000"/>
          <w:left w:val="single" w:sz="4" w:space="4" w:color="000000"/>
          <w:bottom w:val="single" w:sz="4" w:space="1" w:color="000000"/>
          <w:right w:val="single" w:sz="4" w:space="4" w:color="000000"/>
        </w:pBdr>
        <w:shd w:val="clear" w:color="auto" w:fill="DEEAF6" w:themeFill="accent1" w:themeFillTint="33"/>
        <w:spacing w:line="240" w:lineRule="exact"/>
        <w:jc w:val="center"/>
        <w:rPr>
          <w:rFonts w:ascii="Verdana" w:hAnsi="Verdana"/>
          <w:b/>
          <w:color w:val="000000"/>
          <w:sz w:val="18"/>
          <w:szCs w:val="18"/>
        </w:rPr>
      </w:pPr>
    </w:p>
    <w:p w14:paraId="15B1A9B9" w14:textId="77777777" w:rsidR="006017CF" w:rsidRDefault="006017CF" w:rsidP="00675B75">
      <w:pPr>
        <w:keepNext/>
        <w:keepLines/>
        <w:spacing w:line="240" w:lineRule="exact"/>
        <w:jc w:val="both"/>
        <w:rPr>
          <w:rFonts w:ascii="Verdana" w:hAnsi="Verdana"/>
          <w:b/>
          <w:bCs/>
          <w:color w:val="000000"/>
          <w:sz w:val="18"/>
          <w:szCs w:val="18"/>
        </w:rPr>
      </w:pPr>
    </w:p>
    <w:p w14:paraId="5BC8EB4F" w14:textId="77777777" w:rsidR="006017CF" w:rsidRDefault="006017CF" w:rsidP="00675B75">
      <w:pPr>
        <w:keepNext/>
        <w:keepLines/>
        <w:spacing w:line="240" w:lineRule="exact"/>
        <w:ind w:right="-589"/>
        <w:rPr>
          <w:color w:val="000000"/>
        </w:rPr>
      </w:pPr>
      <w:r>
        <w:rPr>
          <w:rFonts w:ascii="Verdana" w:hAnsi="Verdana"/>
          <w:color w:val="000000"/>
          <w:sz w:val="18"/>
          <w:szCs w:val="18"/>
        </w:rPr>
        <w:t xml:space="preserve">Zarejestrowana nazwa Wykonawcy: </w:t>
      </w:r>
    </w:p>
    <w:p w14:paraId="45F80C04" w14:textId="77777777" w:rsidR="006017CF" w:rsidRDefault="006017CF" w:rsidP="00675B75">
      <w:pPr>
        <w:keepNext/>
        <w:keepLines/>
        <w:spacing w:line="240" w:lineRule="exact"/>
        <w:ind w:right="-589"/>
        <w:rPr>
          <w:rFonts w:ascii="Verdana" w:hAnsi="Verdana"/>
          <w:color w:val="000000"/>
          <w:sz w:val="18"/>
          <w:szCs w:val="18"/>
        </w:rPr>
      </w:pPr>
    </w:p>
    <w:p w14:paraId="57F1D8E2" w14:textId="77777777" w:rsidR="006017CF" w:rsidRDefault="006017CF" w:rsidP="00675B75">
      <w:pPr>
        <w:keepNext/>
        <w:keepLines/>
        <w:spacing w:line="240" w:lineRule="exact"/>
        <w:ind w:right="-589"/>
        <w:rPr>
          <w:color w:val="000000"/>
        </w:rPr>
      </w:pPr>
      <w:r>
        <w:rPr>
          <w:rFonts w:ascii="Verdana" w:hAnsi="Verdana"/>
          <w:iCs/>
          <w:color w:val="000000"/>
          <w:sz w:val="18"/>
          <w:szCs w:val="18"/>
        </w:rPr>
        <w:t>………………………………………………………………....................................................................................</w:t>
      </w:r>
    </w:p>
    <w:p w14:paraId="741A315D" w14:textId="77777777" w:rsidR="006017CF" w:rsidRDefault="006017CF" w:rsidP="00675B75">
      <w:pPr>
        <w:keepNext/>
        <w:keepLines/>
        <w:spacing w:line="240" w:lineRule="exact"/>
        <w:ind w:right="-589"/>
        <w:rPr>
          <w:color w:val="000000"/>
        </w:rPr>
      </w:pPr>
      <w:r>
        <w:rPr>
          <w:rFonts w:ascii="Verdana" w:hAnsi="Verdana"/>
          <w:iCs/>
          <w:color w:val="000000"/>
          <w:sz w:val="18"/>
          <w:szCs w:val="18"/>
        </w:rPr>
        <w:t xml:space="preserve">Adres Wykonawcy: </w:t>
      </w:r>
    </w:p>
    <w:p w14:paraId="2BE49FC4" w14:textId="77777777" w:rsidR="006017CF" w:rsidRDefault="006017CF" w:rsidP="00675B75">
      <w:pPr>
        <w:keepNext/>
        <w:keepLines/>
        <w:spacing w:line="240" w:lineRule="exact"/>
        <w:ind w:right="-589"/>
        <w:rPr>
          <w:rFonts w:ascii="Verdana" w:hAnsi="Verdana"/>
          <w:iCs/>
          <w:color w:val="000000"/>
          <w:sz w:val="18"/>
          <w:szCs w:val="18"/>
        </w:rPr>
      </w:pPr>
    </w:p>
    <w:p w14:paraId="7CD1FA17" w14:textId="77777777" w:rsidR="006017CF" w:rsidRDefault="006017CF" w:rsidP="00675B75">
      <w:pPr>
        <w:keepNext/>
        <w:keepLines/>
        <w:spacing w:line="240" w:lineRule="exact"/>
        <w:ind w:right="-589"/>
        <w:rPr>
          <w:color w:val="000000"/>
        </w:rPr>
      </w:pPr>
      <w:r>
        <w:rPr>
          <w:rFonts w:ascii="Verdana" w:hAnsi="Verdana"/>
          <w:iCs/>
          <w:color w:val="000000"/>
          <w:sz w:val="18"/>
          <w:szCs w:val="18"/>
        </w:rPr>
        <w:t>………………………………………………………………....................................................................................</w:t>
      </w:r>
    </w:p>
    <w:p w14:paraId="1E744708" w14:textId="77777777" w:rsidR="006017CF" w:rsidRDefault="006017CF" w:rsidP="00675B75">
      <w:pPr>
        <w:keepNext/>
        <w:keepLines/>
        <w:spacing w:line="240" w:lineRule="exact"/>
        <w:ind w:right="-22"/>
        <w:jc w:val="both"/>
        <w:rPr>
          <w:color w:val="000000"/>
        </w:rPr>
      </w:pPr>
      <w:r>
        <w:rPr>
          <w:rFonts w:ascii="Verdana" w:hAnsi="Verdana"/>
          <w:iCs/>
          <w:color w:val="000000"/>
          <w:sz w:val="18"/>
          <w:szCs w:val="18"/>
        </w:rPr>
        <w:t>Nazwiska osób po stronie Wykonawcy uprawnionych do jego reprezentowania przy sporządzaniu niniejszej oferty:</w:t>
      </w:r>
    </w:p>
    <w:p w14:paraId="6DD5CF5A" w14:textId="77777777" w:rsidR="006017CF" w:rsidRDefault="006017CF" w:rsidP="00675B75">
      <w:pPr>
        <w:keepNext/>
        <w:keepLines/>
        <w:spacing w:line="240" w:lineRule="exact"/>
        <w:ind w:right="-589"/>
        <w:jc w:val="both"/>
        <w:rPr>
          <w:rFonts w:ascii="Verdana" w:hAnsi="Verdana"/>
          <w:iCs/>
          <w:color w:val="000000"/>
          <w:sz w:val="18"/>
          <w:szCs w:val="18"/>
          <w:lang w:val="de-DE"/>
        </w:rPr>
      </w:pPr>
    </w:p>
    <w:p w14:paraId="3E809A8B" w14:textId="77777777" w:rsidR="006017CF" w:rsidRDefault="006017CF" w:rsidP="00675B75">
      <w:pPr>
        <w:keepNext/>
        <w:keepLines/>
        <w:spacing w:line="240" w:lineRule="exact"/>
        <w:ind w:right="-589"/>
        <w:rPr>
          <w:color w:val="000000"/>
        </w:rPr>
      </w:pPr>
      <w:r>
        <w:rPr>
          <w:rFonts w:ascii="Verdana" w:hAnsi="Verdana"/>
          <w:iCs/>
          <w:color w:val="000000"/>
          <w:sz w:val="18"/>
          <w:szCs w:val="18"/>
          <w:lang w:val="en-US"/>
        </w:rPr>
        <w:t>………………………………………………………………....................................................................................</w:t>
      </w:r>
    </w:p>
    <w:p w14:paraId="66B5A13B" w14:textId="77777777" w:rsidR="006017CF" w:rsidRDefault="006017CF" w:rsidP="00675B75">
      <w:pPr>
        <w:keepNext/>
        <w:keepLines/>
        <w:spacing w:line="240" w:lineRule="exact"/>
        <w:ind w:right="-589"/>
        <w:jc w:val="both"/>
        <w:rPr>
          <w:rFonts w:ascii="Verdana" w:hAnsi="Verdana"/>
          <w:iCs/>
          <w:color w:val="000000"/>
          <w:sz w:val="18"/>
          <w:szCs w:val="18"/>
          <w:lang w:val="de-DE"/>
        </w:rPr>
      </w:pPr>
    </w:p>
    <w:p w14:paraId="60F7535C" w14:textId="77777777" w:rsidR="006017CF" w:rsidRDefault="006017CF" w:rsidP="00675B75">
      <w:pPr>
        <w:keepNext/>
        <w:keepLines/>
        <w:spacing w:line="240" w:lineRule="exact"/>
        <w:ind w:right="-589"/>
        <w:rPr>
          <w:color w:val="000000"/>
        </w:rPr>
      </w:pPr>
      <w:r>
        <w:rPr>
          <w:rFonts w:ascii="Verdana" w:hAnsi="Verdana"/>
          <w:iCs/>
          <w:color w:val="000000"/>
          <w:sz w:val="18"/>
          <w:szCs w:val="18"/>
          <w:lang w:val="de-DE"/>
        </w:rPr>
        <w:t xml:space="preserve">NIP .................................   </w:t>
      </w:r>
      <w:proofErr w:type="spellStart"/>
      <w:r>
        <w:rPr>
          <w:rFonts w:ascii="Verdana" w:hAnsi="Verdana"/>
          <w:iCs/>
          <w:color w:val="000000"/>
          <w:sz w:val="18"/>
          <w:szCs w:val="18"/>
          <w:lang w:val="de-DE"/>
        </w:rPr>
        <w:t>Regon</w:t>
      </w:r>
      <w:proofErr w:type="spellEnd"/>
      <w:r>
        <w:rPr>
          <w:rFonts w:ascii="Verdana" w:hAnsi="Verdana"/>
          <w:iCs/>
          <w:color w:val="000000"/>
          <w:sz w:val="18"/>
          <w:szCs w:val="18"/>
          <w:lang w:val="de-DE"/>
        </w:rPr>
        <w:t xml:space="preserve"> ......................................   Tel ........................................</w:t>
      </w:r>
    </w:p>
    <w:p w14:paraId="0B45E517" w14:textId="77777777" w:rsidR="006017CF" w:rsidRDefault="006017CF" w:rsidP="00675B75">
      <w:pPr>
        <w:pStyle w:val="Akapitzlist"/>
        <w:keepNext/>
        <w:keepLines/>
        <w:spacing w:line="240" w:lineRule="exact"/>
        <w:ind w:left="0" w:right="-589"/>
        <w:rPr>
          <w:rFonts w:ascii="Verdana" w:hAnsi="Verdana"/>
          <w:iCs/>
          <w:color w:val="000000"/>
          <w:sz w:val="18"/>
          <w:szCs w:val="18"/>
          <w:lang w:val="de-DE"/>
        </w:rPr>
      </w:pPr>
    </w:p>
    <w:p w14:paraId="13724FB7" w14:textId="77777777" w:rsidR="006017CF" w:rsidRDefault="006017CF" w:rsidP="00675B75">
      <w:pPr>
        <w:keepNext/>
        <w:keepLines/>
        <w:spacing w:after="60" w:line="240" w:lineRule="exact"/>
        <w:ind w:right="-589"/>
        <w:rPr>
          <w:rFonts w:ascii="Verdana" w:hAnsi="Verdana"/>
          <w:sz w:val="18"/>
          <w:szCs w:val="18"/>
        </w:rPr>
      </w:pPr>
      <w:r>
        <w:rPr>
          <w:rFonts w:ascii="Verdana" w:hAnsi="Verdana"/>
          <w:iCs/>
          <w:sz w:val="18"/>
          <w:szCs w:val="18"/>
          <w:lang w:val="de-DE"/>
        </w:rPr>
        <w:t xml:space="preserve">Fax ...............................   </w:t>
      </w:r>
      <w:proofErr w:type="spellStart"/>
      <w:r>
        <w:rPr>
          <w:rFonts w:ascii="Verdana" w:hAnsi="Verdana"/>
          <w:iCs/>
          <w:sz w:val="18"/>
          <w:szCs w:val="18"/>
          <w:lang w:val="de-DE"/>
        </w:rPr>
        <w:t>E-ma</w:t>
      </w:r>
      <w:r>
        <w:rPr>
          <w:rFonts w:ascii="Verdana" w:hAnsi="Verdana"/>
          <w:sz w:val="18"/>
          <w:szCs w:val="18"/>
          <w:lang w:val="de-DE"/>
        </w:rPr>
        <w:t>il</w:t>
      </w:r>
      <w:proofErr w:type="spellEnd"/>
      <w:r>
        <w:rPr>
          <w:rFonts w:ascii="Verdana" w:hAnsi="Verdana"/>
          <w:sz w:val="18"/>
          <w:szCs w:val="18"/>
          <w:lang w:val="de-DE"/>
        </w:rPr>
        <w:t xml:space="preserve"> ….....................................   </w:t>
      </w:r>
      <w:r>
        <w:rPr>
          <w:rFonts w:ascii="Verdana" w:hAnsi="Verdana"/>
          <w:sz w:val="18"/>
          <w:szCs w:val="18"/>
        </w:rPr>
        <w:t>www ......................................</w:t>
      </w:r>
    </w:p>
    <w:p w14:paraId="2368E757" w14:textId="77777777" w:rsidR="006017CF" w:rsidRDefault="006017CF" w:rsidP="00675B75">
      <w:pPr>
        <w:keepNext/>
        <w:keepLines/>
        <w:spacing w:line="240" w:lineRule="exact"/>
        <w:ind w:right="-589"/>
        <w:jc w:val="both"/>
        <w:rPr>
          <w:rFonts w:ascii="Verdana" w:hAnsi="Verdana"/>
          <w:b/>
          <w:bCs/>
          <w:sz w:val="18"/>
          <w:szCs w:val="18"/>
        </w:rPr>
      </w:pPr>
    </w:p>
    <w:p w14:paraId="0A7FAF81" w14:textId="77777777" w:rsidR="006017CF" w:rsidRDefault="006017CF" w:rsidP="00675B75">
      <w:pPr>
        <w:keepNext/>
        <w:keepLines/>
        <w:spacing w:after="60"/>
        <w:ind w:right="-589"/>
        <w:jc w:val="both"/>
        <w:rPr>
          <w:rFonts w:ascii="Verdana" w:hAnsi="Verdana"/>
          <w:sz w:val="18"/>
          <w:szCs w:val="18"/>
        </w:rPr>
      </w:pPr>
      <w:r>
        <w:rPr>
          <w:rFonts w:ascii="Verdana" w:hAnsi="Verdana"/>
          <w:sz w:val="18"/>
          <w:szCs w:val="18"/>
        </w:rPr>
        <w:t>Oferujemy wykonanie przedmiotu zamówienia na następujących warunkach:</w:t>
      </w:r>
    </w:p>
    <w:tbl>
      <w:tblPr>
        <w:tblW w:w="9526" w:type="dxa"/>
        <w:tblInd w:w="108" w:type="dxa"/>
        <w:tblLayout w:type="fixed"/>
        <w:tblLook w:val="0000" w:firstRow="0" w:lastRow="0" w:firstColumn="0" w:lastColumn="0" w:noHBand="0" w:noVBand="0"/>
      </w:tblPr>
      <w:tblGrid>
        <w:gridCol w:w="454"/>
        <w:gridCol w:w="3402"/>
        <w:gridCol w:w="993"/>
        <w:gridCol w:w="1275"/>
        <w:gridCol w:w="1134"/>
        <w:gridCol w:w="851"/>
        <w:gridCol w:w="1417"/>
      </w:tblGrid>
      <w:tr w:rsidR="006017CF" w:rsidRPr="000D5040" w14:paraId="47DF39DE" w14:textId="77777777" w:rsidTr="004E5522">
        <w:trPr>
          <w:cantSplit/>
          <w:trHeight w:hRule="exact" w:val="1322"/>
        </w:trPr>
        <w:tc>
          <w:tcPr>
            <w:tcW w:w="454" w:type="dxa"/>
            <w:tcBorders>
              <w:top w:val="single" w:sz="4" w:space="0" w:color="000000"/>
              <w:left w:val="single" w:sz="4" w:space="0" w:color="000000"/>
              <w:bottom w:val="single" w:sz="4" w:space="0" w:color="auto"/>
            </w:tcBorders>
          </w:tcPr>
          <w:p w14:paraId="5F7C927F" w14:textId="77777777" w:rsidR="006017CF" w:rsidRPr="000D5040" w:rsidRDefault="006017CF" w:rsidP="00675B75">
            <w:pPr>
              <w:keepNext/>
              <w:keepLines/>
              <w:tabs>
                <w:tab w:val="left" w:pos="0"/>
              </w:tabs>
              <w:snapToGrid w:val="0"/>
              <w:ind w:right="-108"/>
              <w:rPr>
                <w:rFonts w:ascii="Verdana" w:hAnsi="Verdana"/>
                <w:color w:val="000000" w:themeColor="text1"/>
                <w:sz w:val="18"/>
                <w:szCs w:val="18"/>
              </w:rPr>
            </w:pPr>
            <w:r w:rsidRPr="000D5040">
              <w:rPr>
                <w:rFonts w:ascii="Verdana" w:hAnsi="Verdana"/>
                <w:color w:val="000000" w:themeColor="text1"/>
                <w:sz w:val="18"/>
                <w:szCs w:val="18"/>
              </w:rPr>
              <w:t>Lp.</w:t>
            </w:r>
          </w:p>
        </w:tc>
        <w:tc>
          <w:tcPr>
            <w:tcW w:w="3402" w:type="dxa"/>
            <w:tcBorders>
              <w:top w:val="single" w:sz="4" w:space="0" w:color="000000"/>
              <w:left w:val="single" w:sz="4" w:space="0" w:color="000000"/>
              <w:bottom w:val="single" w:sz="4" w:space="0" w:color="auto"/>
              <w:right w:val="single" w:sz="4" w:space="0" w:color="auto"/>
            </w:tcBorders>
          </w:tcPr>
          <w:p w14:paraId="490CF98A" w14:textId="77777777" w:rsidR="006017CF" w:rsidRPr="000D5040" w:rsidRDefault="006017CF" w:rsidP="00675B75">
            <w:pPr>
              <w:keepNext/>
              <w:keepLines/>
              <w:tabs>
                <w:tab w:val="left" w:pos="72"/>
                <w:tab w:val="left" w:pos="9072"/>
              </w:tabs>
              <w:snapToGrid w:val="0"/>
              <w:ind w:right="-23"/>
              <w:jc w:val="center"/>
              <w:outlineLvl w:val="2"/>
              <w:rPr>
                <w:rFonts w:ascii="Verdana" w:hAnsi="Verdana"/>
                <w:color w:val="000000" w:themeColor="text1"/>
                <w:sz w:val="18"/>
                <w:szCs w:val="18"/>
              </w:rPr>
            </w:pPr>
            <w:r w:rsidRPr="000D5040">
              <w:rPr>
                <w:rFonts w:ascii="Verdana" w:hAnsi="Verdana"/>
                <w:color w:val="000000" w:themeColor="text1"/>
                <w:sz w:val="18"/>
                <w:szCs w:val="18"/>
              </w:rPr>
              <w:t>Nazwa przedmiotu zamówienia</w:t>
            </w:r>
          </w:p>
          <w:p w14:paraId="11CDF016" w14:textId="77777777" w:rsidR="006017CF" w:rsidRPr="000D5040" w:rsidRDefault="006017CF" w:rsidP="00675B75">
            <w:pPr>
              <w:keepNext/>
              <w:keepLines/>
              <w:tabs>
                <w:tab w:val="left" w:pos="72"/>
                <w:tab w:val="left" w:pos="9072"/>
              </w:tabs>
              <w:snapToGrid w:val="0"/>
              <w:ind w:right="-23"/>
              <w:jc w:val="center"/>
              <w:outlineLvl w:val="2"/>
              <w:rPr>
                <w:rFonts w:ascii="Verdana" w:hAnsi="Verdana"/>
                <w:bCs/>
                <w:color w:val="000000" w:themeColor="text1"/>
                <w:sz w:val="18"/>
                <w:szCs w:val="18"/>
              </w:rPr>
            </w:pPr>
          </w:p>
        </w:tc>
        <w:tc>
          <w:tcPr>
            <w:tcW w:w="993" w:type="dxa"/>
            <w:tcBorders>
              <w:top w:val="single" w:sz="4" w:space="0" w:color="000000"/>
              <w:left w:val="single" w:sz="4" w:space="0" w:color="000000"/>
              <w:bottom w:val="single" w:sz="4" w:space="0" w:color="auto"/>
              <w:right w:val="single" w:sz="4" w:space="0" w:color="auto"/>
            </w:tcBorders>
          </w:tcPr>
          <w:p w14:paraId="24804460" w14:textId="77777777" w:rsidR="006017CF" w:rsidRPr="000D5040" w:rsidRDefault="006017CF" w:rsidP="00675B75">
            <w:pPr>
              <w:keepNext/>
              <w:keepLines/>
              <w:tabs>
                <w:tab w:val="left" w:pos="72"/>
                <w:tab w:val="left" w:pos="9072"/>
              </w:tabs>
              <w:snapToGrid w:val="0"/>
              <w:ind w:right="-23"/>
              <w:jc w:val="center"/>
              <w:outlineLvl w:val="2"/>
              <w:rPr>
                <w:rFonts w:ascii="Verdana" w:hAnsi="Verdana"/>
                <w:bCs/>
                <w:color w:val="000000" w:themeColor="text1"/>
                <w:sz w:val="18"/>
                <w:szCs w:val="18"/>
              </w:rPr>
            </w:pPr>
            <w:r w:rsidRPr="000D5040">
              <w:rPr>
                <w:rFonts w:ascii="Verdana" w:hAnsi="Verdana"/>
                <w:bCs/>
                <w:color w:val="000000" w:themeColor="text1"/>
                <w:sz w:val="18"/>
                <w:szCs w:val="18"/>
              </w:rPr>
              <w:t xml:space="preserve">Cena netto PLN za 1 osobę szkoloną </w:t>
            </w:r>
          </w:p>
        </w:tc>
        <w:tc>
          <w:tcPr>
            <w:tcW w:w="1275" w:type="dxa"/>
            <w:tcBorders>
              <w:top w:val="single" w:sz="4" w:space="0" w:color="000000"/>
              <w:left w:val="single" w:sz="4" w:space="0" w:color="auto"/>
              <w:bottom w:val="single" w:sz="4" w:space="0" w:color="auto"/>
            </w:tcBorders>
          </w:tcPr>
          <w:p w14:paraId="67CBDC2E" w14:textId="77777777" w:rsidR="006017CF" w:rsidRPr="000D5040" w:rsidRDefault="006017CF" w:rsidP="00675B75">
            <w:pPr>
              <w:keepNext/>
              <w:keepLines/>
              <w:tabs>
                <w:tab w:val="left" w:pos="72"/>
                <w:tab w:val="left" w:pos="9072"/>
              </w:tabs>
              <w:snapToGrid w:val="0"/>
              <w:ind w:right="-23"/>
              <w:jc w:val="center"/>
              <w:outlineLvl w:val="2"/>
              <w:rPr>
                <w:rFonts w:ascii="Verdana" w:hAnsi="Verdana"/>
                <w:bCs/>
                <w:color w:val="000000" w:themeColor="text1"/>
                <w:sz w:val="18"/>
                <w:szCs w:val="18"/>
              </w:rPr>
            </w:pPr>
            <w:r w:rsidRPr="000D5040">
              <w:rPr>
                <w:rFonts w:ascii="Verdana" w:hAnsi="Verdana"/>
                <w:bCs/>
                <w:color w:val="000000" w:themeColor="text1"/>
                <w:sz w:val="18"/>
                <w:szCs w:val="18"/>
              </w:rPr>
              <w:t xml:space="preserve">Maksymalna ilość osób szkolonych </w:t>
            </w:r>
          </w:p>
        </w:tc>
        <w:tc>
          <w:tcPr>
            <w:tcW w:w="1134" w:type="dxa"/>
            <w:tcBorders>
              <w:top w:val="single" w:sz="4" w:space="0" w:color="000000"/>
              <w:left w:val="single" w:sz="4" w:space="0" w:color="000000"/>
              <w:bottom w:val="single" w:sz="4" w:space="0" w:color="000000"/>
              <w:right w:val="single" w:sz="4" w:space="0" w:color="auto"/>
            </w:tcBorders>
          </w:tcPr>
          <w:p w14:paraId="12CAD197" w14:textId="77777777" w:rsidR="006017CF" w:rsidRPr="000D5040" w:rsidRDefault="006017CF" w:rsidP="00675B75">
            <w:pPr>
              <w:keepNext/>
              <w:keepLines/>
              <w:tabs>
                <w:tab w:val="left" w:pos="72"/>
                <w:tab w:val="left" w:pos="9072"/>
              </w:tabs>
              <w:snapToGrid w:val="0"/>
              <w:ind w:right="-23"/>
              <w:rPr>
                <w:rFonts w:ascii="Verdana" w:hAnsi="Verdana"/>
                <w:color w:val="000000" w:themeColor="text1"/>
                <w:sz w:val="18"/>
                <w:szCs w:val="20"/>
              </w:rPr>
            </w:pPr>
            <w:r w:rsidRPr="000D5040">
              <w:rPr>
                <w:rFonts w:ascii="Verdana" w:hAnsi="Verdana"/>
                <w:color w:val="000000" w:themeColor="text1"/>
                <w:sz w:val="18"/>
                <w:szCs w:val="20"/>
              </w:rPr>
              <w:t xml:space="preserve">Wartość  </w:t>
            </w:r>
          </w:p>
          <w:p w14:paraId="09D75185" w14:textId="77777777" w:rsidR="006017CF" w:rsidRPr="000D5040" w:rsidRDefault="006017CF" w:rsidP="00675B75">
            <w:pPr>
              <w:keepNext/>
              <w:keepLines/>
              <w:tabs>
                <w:tab w:val="left" w:pos="72"/>
                <w:tab w:val="left" w:pos="9072"/>
              </w:tabs>
              <w:snapToGrid w:val="0"/>
              <w:ind w:right="-23"/>
              <w:rPr>
                <w:rFonts w:ascii="Verdana" w:hAnsi="Verdana"/>
                <w:color w:val="000000" w:themeColor="text1"/>
                <w:sz w:val="18"/>
                <w:szCs w:val="20"/>
              </w:rPr>
            </w:pPr>
            <w:r w:rsidRPr="000D5040">
              <w:rPr>
                <w:rFonts w:ascii="Verdana" w:hAnsi="Verdana"/>
                <w:color w:val="000000" w:themeColor="text1"/>
                <w:sz w:val="18"/>
                <w:szCs w:val="20"/>
              </w:rPr>
              <w:t>netto PLN</w:t>
            </w:r>
          </w:p>
        </w:tc>
        <w:tc>
          <w:tcPr>
            <w:tcW w:w="851" w:type="dxa"/>
            <w:tcBorders>
              <w:top w:val="single" w:sz="4" w:space="0" w:color="000000"/>
              <w:left w:val="single" w:sz="4" w:space="0" w:color="auto"/>
              <w:bottom w:val="single" w:sz="4" w:space="0" w:color="000000"/>
            </w:tcBorders>
          </w:tcPr>
          <w:p w14:paraId="245F0F9E" w14:textId="77777777" w:rsidR="006017CF" w:rsidRPr="000D5040" w:rsidRDefault="006017CF" w:rsidP="00675B75">
            <w:pPr>
              <w:keepNext/>
              <w:keepLines/>
              <w:ind w:left="-28" w:right="-23"/>
              <w:jc w:val="center"/>
              <w:rPr>
                <w:rFonts w:ascii="Verdana" w:hAnsi="Verdana" w:cs="Arial"/>
                <w:color w:val="000000" w:themeColor="text1"/>
                <w:sz w:val="18"/>
                <w:szCs w:val="20"/>
              </w:rPr>
            </w:pPr>
            <w:r w:rsidRPr="000D5040">
              <w:rPr>
                <w:rFonts w:ascii="Verdana" w:hAnsi="Verdana" w:cs="Arial"/>
                <w:color w:val="000000" w:themeColor="text1"/>
                <w:sz w:val="18"/>
                <w:szCs w:val="20"/>
              </w:rPr>
              <w:t>Stawka</w:t>
            </w:r>
          </w:p>
          <w:p w14:paraId="6DE6F1FE" w14:textId="77777777" w:rsidR="006017CF" w:rsidRPr="000D5040" w:rsidRDefault="006017CF" w:rsidP="00675B75">
            <w:pPr>
              <w:keepNext/>
              <w:keepLines/>
              <w:ind w:left="-28" w:right="-23"/>
              <w:jc w:val="center"/>
              <w:rPr>
                <w:rFonts w:ascii="Verdana" w:hAnsi="Verdana" w:cs="Arial"/>
                <w:color w:val="000000" w:themeColor="text1"/>
                <w:sz w:val="18"/>
                <w:szCs w:val="20"/>
              </w:rPr>
            </w:pPr>
            <w:r w:rsidRPr="000D5040">
              <w:rPr>
                <w:rFonts w:ascii="Verdana" w:hAnsi="Verdana" w:cs="Arial"/>
                <w:color w:val="000000" w:themeColor="text1"/>
                <w:sz w:val="18"/>
                <w:szCs w:val="20"/>
              </w:rPr>
              <w:t>VAT</w:t>
            </w:r>
          </w:p>
          <w:p w14:paraId="4FDE960F" w14:textId="77777777" w:rsidR="006017CF" w:rsidRPr="000D5040" w:rsidRDefault="006017CF" w:rsidP="00675B75">
            <w:pPr>
              <w:keepNext/>
              <w:keepLines/>
              <w:ind w:left="-126" w:right="-23"/>
              <w:jc w:val="center"/>
              <w:rPr>
                <w:rFonts w:ascii="Verdana" w:hAnsi="Verdana" w:cs="Arial"/>
                <w:color w:val="000000" w:themeColor="text1"/>
                <w:sz w:val="18"/>
                <w:szCs w:val="20"/>
              </w:rPr>
            </w:pPr>
          </w:p>
          <w:p w14:paraId="292F8FCC" w14:textId="77777777" w:rsidR="006017CF" w:rsidRPr="000D5040" w:rsidRDefault="006017CF" w:rsidP="00675B75">
            <w:pPr>
              <w:keepNext/>
              <w:keepLines/>
              <w:ind w:left="-126" w:right="-23"/>
              <w:jc w:val="center"/>
              <w:rPr>
                <w:rFonts w:ascii="Verdana" w:hAnsi="Verdana" w:cs="Arial"/>
                <w:color w:val="000000" w:themeColor="text1"/>
                <w:sz w:val="18"/>
                <w:szCs w:val="20"/>
              </w:rPr>
            </w:pPr>
          </w:p>
          <w:p w14:paraId="20AC507D" w14:textId="77777777" w:rsidR="006017CF" w:rsidRPr="000D5040" w:rsidRDefault="006017CF" w:rsidP="00675B75">
            <w:pPr>
              <w:keepNext/>
              <w:keepLines/>
              <w:ind w:left="-126" w:right="-23"/>
              <w:jc w:val="center"/>
              <w:rPr>
                <w:rFonts w:ascii="Verdana" w:hAnsi="Verdana" w:cs="Arial"/>
                <w:color w:val="000000" w:themeColor="text1"/>
                <w:sz w:val="18"/>
                <w:szCs w:val="20"/>
              </w:rPr>
            </w:pPr>
          </w:p>
          <w:p w14:paraId="0D989AEA" w14:textId="77777777" w:rsidR="006017CF" w:rsidRPr="000D5040" w:rsidRDefault="006017CF" w:rsidP="00675B75">
            <w:pPr>
              <w:keepNext/>
              <w:keepLines/>
              <w:tabs>
                <w:tab w:val="left" w:pos="72"/>
                <w:tab w:val="left" w:pos="9072"/>
              </w:tabs>
              <w:snapToGrid w:val="0"/>
              <w:ind w:right="-23"/>
              <w:rPr>
                <w:rFonts w:ascii="Verdana" w:hAnsi="Verdana"/>
                <w:color w:val="000000" w:themeColor="text1"/>
                <w:sz w:val="18"/>
                <w:szCs w:val="20"/>
              </w:rPr>
            </w:pPr>
          </w:p>
        </w:tc>
        <w:tc>
          <w:tcPr>
            <w:tcW w:w="1417" w:type="dxa"/>
            <w:tcBorders>
              <w:top w:val="single" w:sz="4" w:space="0" w:color="000000"/>
              <w:left w:val="single" w:sz="4" w:space="0" w:color="000000"/>
              <w:bottom w:val="single" w:sz="4" w:space="0" w:color="000000"/>
              <w:right w:val="single" w:sz="4" w:space="0" w:color="000000"/>
            </w:tcBorders>
          </w:tcPr>
          <w:p w14:paraId="327BABC5" w14:textId="77777777" w:rsidR="006017CF" w:rsidRPr="000D5040" w:rsidRDefault="006017CF" w:rsidP="00675B75">
            <w:pPr>
              <w:keepNext/>
              <w:keepLines/>
              <w:snapToGrid w:val="0"/>
              <w:ind w:right="-23"/>
              <w:rPr>
                <w:rFonts w:ascii="Verdana" w:hAnsi="Verdana"/>
                <w:color w:val="000000" w:themeColor="text1"/>
                <w:sz w:val="18"/>
                <w:szCs w:val="20"/>
              </w:rPr>
            </w:pPr>
            <w:r w:rsidRPr="000D5040">
              <w:rPr>
                <w:rFonts w:ascii="Verdana" w:hAnsi="Verdana"/>
                <w:color w:val="000000" w:themeColor="text1"/>
                <w:sz w:val="18"/>
                <w:szCs w:val="20"/>
              </w:rPr>
              <w:t xml:space="preserve">Wartość </w:t>
            </w:r>
          </w:p>
          <w:p w14:paraId="4D797736" w14:textId="77777777" w:rsidR="006017CF" w:rsidRPr="000D5040" w:rsidRDefault="006017CF" w:rsidP="00675B75">
            <w:pPr>
              <w:keepNext/>
              <w:keepLines/>
              <w:snapToGrid w:val="0"/>
              <w:ind w:right="-23"/>
              <w:rPr>
                <w:rFonts w:ascii="Verdana" w:hAnsi="Verdana"/>
                <w:color w:val="000000" w:themeColor="text1"/>
                <w:sz w:val="18"/>
                <w:szCs w:val="20"/>
              </w:rPr>
            </w:pPr>
            <w:r w:rsidRPr="000D5040">
              <w:rPr>
                <w:rFonts w:ascii="Verdana" w:hAnsi="Verdana"/>
                <w:color w:val="000000" w:themeColor="text1"/>
                <w:sz w:val="18"/>
                <w:szCs w:val="20"/>
              </w:rPr>
              <w:t xml:space="preserve">brutto PLN </w:t>
            </w:r>
          </w:p>
        </w:tc>
      </w:tr>
      <w:tr w:rsidR="006017CF" w:rsidRPr="000D5040" w14:paraId="2C3FCB1C" w14:textId="77777777" w:rsidTr="004E5522">
        <w:trPr>
          <w:cantSplit/>
          <w:trHeight w:hRule="exact" w:val="2721"/>
        </w:trPr>
        <w:tc>
          <w:tcPr>
            <w:tcW w:w="454" w:type="dxa"/>
            <w:tcBorders>
              <w:top w:val="single" w:sz="4" w:space="0" w:color="000000"/>
              <w:left w:val="single" w:sz="4" w:space="0" w:color="000000"/>
              <w:bottom w:val="single" w:sz="4" w:space="0" w:color="auto"/>
            </w:tcBorders>
          </w:tcPr>
          <w:p w14:paraId="59BBDF06" w14:textId="77777777" w:rsidR="006017CF" w:rsidRPr="000D5040" w:rsidRDefault="006017CF" w:rsidP="00675B75">
            <w:pPr>
              <w:keepNext/>
              <w:keepLines/>
              <w:snapToGrid w:val="0"/>
              <w:ind w:right="-24"/>
              <w:rPr>
                <w:rFonts w:ascii="Verdana" w:hAnsi="Verdana"/>
                <w:color w:val="000000" w:themeColor="text1"/>
                <w:sz w:val="18"/>
                <w:szCs w:val="18"/>
              </w:rPr>
            </w:pPr>
            <w:r w:rsidRPr="000D5040">
              <w:rPr>
                <w:rFonts w:ascii="Verdana" w:hAnsi="Verdana"/>
                <w:color w:val="000000" w:themeColor="text1"/>
                <w:sz w:val="18"/>
                <w:szCs w:val="18"/>
              </w:rPr>
              <w:t>1</w:t>
            </w:r>
          </w:p>
        </w:tc>
        <w:tc>
          <w:tcPr>
            <w:tcW w:w="3402" w:type="dxa"/>
            <w:tcBorders>
              <w:top w:val="single" w:sz="4" w:space="0" w:color="000000"/>
              <w:left w:val="single" w:sz="4" w:space="0" w:color="000000"/>
              <w:bottom w:val="single" w:sz="4" w:space="0" w:color="auto"/>
              <w:right w:val="single" w:sz="4" w:space="0" w:color="auto"/>
            </w:tcBorders>
          </w:tcPr>
          <w:p w14:paraId="1767E02B" w14:textId="3E95DC48" w:rsidR="006017CF" w:rsidRPr="000D5040" w:rsidRDefault="006017CF" w:rsidP="00675B75">
            <w:pPr>
              <w:keepNext/>
              <w:keepLines/>
              <w:jc w:val="both"/>
              <w:rPr>
                <w:rFonts w:ascii="Verdana" w:hAnsi="Verdana"/>
                <w:sz w:val="18"/>
                <w:szCs w:val="18"/>
              </w:rPr>
            </w:pPr>
            <w:r w:rsidRPr="000D5040">
              <w:rPr>
                <w:rFonts w:ascii="Verdana" w:hAnsi="Verdana"/>
                <w:sz w:val="18"/>
                <w:szCs w:val="18"/>
              </w:rPr>
              <w:t xml:space="preserve">Część </w:t>
            </w:r>
            <w:r>
              <w:rPr>
                <w:rFonts w:ascii="Verdana" w:hAnsi="Verdana"/>
                <w:sz w:val="18"/>
                <w:szCs w:val="18"/>
              </w:rPr>
              <w:t>G</w:t>
            </w:r>
            <w:r w:rsidRPr="000D5040">
              <w:rPr>
                <w:rFonts w:ascii="Verdana" w:hAnsi="Verdana"/>
                <w:sz w:val="18"/>
                <w:szCs w:val="18"/>
              </w:rPr>
              <w:t xml:space="preserve"> - </w:t>
            </w:r>
            <w:r w:rsidRPr="003B4DF4">
              <w:rPr>
                <w:rFonts w:ascii="Verdana" w:hAnsi="Verdana"/>
                <w:sz w:val="18"/>
                <w:szCs w:val="18"/>
              </w:rPr>
              <w:t>Świadczenie usługi szkoleniowej o tematyce:</w:t>
            </w:r>
            <w:r>
              <w:rPr>
                <w:rFonts w:ascii="Verdana" w:hAnsi="Verdana"/>
                <w:sz w:val="18"/>
                <w:szCs w:val="18"/>
              </w:rPr>
              <w:t xml:space="preserve"> </w:t>
            </w:r>
            <w:r w:rsidRPr="0094638E">
              <w:rPr>
                <w:rFonts w:ascii="Verdana" w:hAnsi="Verdana"/>
                <w:sz w:val="18"/>
                <w:szCs w:val="18"/>
              </w:rPr>
              <w:t>SQL poziom podstawowy</w:t>
            </w:r>
          </w:p>
          <w:p w14:paraId="070F962F" w14:textId="77777777" w:rsidR="006017CF" w:rsidRPr="000D5040" w:rsidRDefault="006017CF" w:rsidP="00675B75">
            <w:pPr>
              <w:keepNext/>
              <w:keepLines/>
              <w:jc w:val="both"/>
              <w:rPr>
                <w:rFonts w:ascii="Verdana" w:hAnsi="Verdana"/>
                <w:bCs/>
                <w:sz w:val="18"/>
                <w:szCs w:val="18"/>
              </w:rPr>
            </w:pPr>
          </w:p>
        </w:tc>
        <w:tc>
          <w:tcPr>
            <w:tcW w:w="993" w:type="dxa"/>
            <w:tcBorders>
              <w:top w:val="single" w:sz="4" w:space="0" w:color="000000"/>
              <w:left w:val="single" w:sz="4" w:space="0" w:color="000000"/>
              <w:bottom w:val="single" w:sz="4" w:space="0" w:color="auto"/>
              <w:right w:val="single" w:sz="4" w:space="0" w:color="auto"/>
            </w:tcBorders>
          </w:tcPr>
          <w:p w14:paraId="7C014444" w14:textId="77777777" w:rsidR="006017CF" w:rsidRPr="000D5040" w:rsidRDefault="006017CF" w:rsidP="00675B75">
            <w:pPr>
              <w:keepNext/>
              <w:keepLines/>
              <w:ind w:right="-24"/>
              <w:jc w:val="both"/>
              <w:rPr>
                <w:rFonts w:ascii="Verdana" w:hAnsi="Verdana"/>
                <w:color w:val="000000" w:themeColor="text1"/>
                <w:sz w:val="18"/>
                <w:szCs w:val="18"/>
              </w:rPr>
            </w:pPr>
          </w:p>
        </w:tc>
        <w:tc>
          <w:tcPr>
            <w:tcW w:w="1275" w:type="dxa"/>
            <w:tcBorders>
              <w:top w:val="single" w:sz="4" w:space="0" w:color="000000"/>
              <w:left w:val="single" w:sz="4" w:space="0" w:color="auto"/>
              <w:bottom w:val="single" w:sz="4" w:space="0" w:color="auto"/>
            </w:tcBorders>
          </w:tcPr>
          <w:p w14:paraId="57A4D193" w14:textId="77777777" w:rsidR="006017CF" w:rsidRPr="000D5040" w:rsidRDefault="006017CF" w:rsidP="00675B75">
            <w:pPr>
              <w:keepNext/>
              <w:keepLines/>
              <w:ind w:right="-24"/>
              <w:jc w:val="center"/>
              <w:rPr>
                <w:rFonts w:ascii="Verdana" w:hAnsi="Verdana"/>
                <w:b/>
                <w:color w:val="000000" w:themeColor="text1"/>
                <w:sz w:val="18"/>
                <w:szCs w:val="18"/>
              </w:rPr>
            </w:pPr>
            <w:r>
              <w:rPr>
                <w:rFonts w:ascii="Verdana" w:hAnsi="Verdana"/>
                <w:b/>
                <w:color w:val="000000" w:themeColor="text1"/>
                <w:sz w:val="18"/>
                <w:szCs w:val="18"/>
              </w:rPr>
              <w:t>8</w:t>
            </w:r>
          </w:p>
        </w:tc>
        <w:tc>
          <w:tcPr>
            <w:tcW w:w="1134" w:type="dxa"/>
            <w:tcBorders>
              <w:top w:val="single" w:sz="4" w:space="0" w:color="000000"/>
              <w:left w:val="single" w:sz="4" w:space="0" w:color="000000"/>
              <w:bottom w:val="single" w:sz="4" w:space="0" w:color="000000"/>
              <w:right w:val="single" w:sz="4" w:space="0" w:color="auto"/>
            </w:tcBorders>
          </w:tcPr>
          <w:p w14:paraId="6908CB64" w14:textId="77777777" w:rsidR="006017CF" w:rsidRPr="000D5040" w:rsidRDefault="006017CF" w:rsidP="00675B75">
            <w:pPr>
              <w:keepNext/>
              <w:keepLines/>
              <w:tabs>
                <w:tab w:val="left" w:pos="72"/>
                <w:tab w:val="left" w:pos="9072"/>
              </w:tabs>
              <w:snapToGrid w:val="0"/>
              <w:ind w:right="-24"/>
              <w:rPr>
                <w:rFonts w:ascii="Verdana" w:hAnsi="Verdana"/>
                <w:color w:val="000000" w:themeColor="text1"/>
                <w:sz w:val="18"/>
                <w:szCs w:val="20"/>
              </w:rPr>
            </w:pPr>
          </w:p>
        </w:tc>
        <w:tc>
          <w:tcPr>
            <w:tcW w:w="851" w:type="dxa"/>
            <w:tcBorders>
              <w:top w:val="single" w:sz="4" w:space="0" w:color="000000"/>
              <w:left w:val="single" w:sz="4" w:space="0" w:color="auto"/>
              <w:bottom w:val="single" w:sz="4" w:space="0" w:color="000000"/>
            </w:tcBorders>
          </w:tcPr>
          <w:p w14:paraId="116FB71D" w14:textId="77777777" w:rsidR="006017CF" w:rsidRPr="000D5040" w:rsidRDefault="006017CF" w:rsidP="00675B75">
            <w:pPr>
              <w:keepNext/>
              <w:keepLines/>
              <w:ind w:right="-24"/>
              <w:jc w:val="center"/>
              <w:rPr>
                <w:rFonts w:ascii="Verdana" w:hAnsi="Verdana" w:cs="Arial"/>
                <w:b/>
                <w:color w:val="000000" w:themeColor="text1"/>
                <w:sz w:val="18"/>
                <w:szCs w:val="20"/>
              </w:rPr>
            </w:pPr>
            <w:proofErr w:type="spellStart"/>
            <w:r w:rsidRPr="000D5040">
              <w:rPr>
                <w:rFonts w:ascii="Verdana" w:hAnsi="Verdana" w:cs="Arial"/>
                <w:b/>
                <w:color w:val="000000" w:themeColor="text1"/>
                <w:sz w:val="18"/>
                <w:szCs w:val="20"/>
              </w:rPr>
              <w:t>zw</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05D089B6" w14:textId="77777777" w:rsidR="006017CF" w:rsidRPr="000D5040" w:rsidRDefault="006017CF" w:rsidP="00675B75">
            <w:pPr>
              <w:keepNext/>
              <w:keepLines/>
              <w:snapToGrid w:val="0"/>
              <w:ind w:right="-24"/>
              <w:rPr>
                <w:rFonts w:ascii="Verdana" w:hAnsi="Verdana"/>
                <w:color w:val="000000" w:themeColor="text1"/>
                <w:sz w:val="18"/>
                <w:szCs w:val="20"/>
              </w:rPr>
            </w:pPr>
          </w:p>
        </w:tc>
      </w:tr>
      <w:tr w:rsidR="006017CF" w:rsidRPr="000D5040" w14:paraId="17FA8F6B" w14:textId="77777777" w:rsidTr="004E5522">
        <w:trPr>
          <w:cantSplit/>
          <w:trHeight w:val="591"/>
        </w:trPr>
        <w:tc>
          <w:tcPr>
            <w:tcW w:w="454" w:type="dxa"/>
            <w:tcBorders>
              <w:top w:val="single" w:sz="4" w:space="0" w:color="auto"/>
              <w:left w:val="single" w:sz="4" w:space="0" w:color="auto"/>
              <w:bottom w:val="single" w:sz="4" w:space="0" w:color="auto"/>
              <w:right w:val="single" w:sz="4" w:space="0" w:color="auto"/>
            </w:tcBorders>
          </w:tcPr>
          <w:p w14:paraId="265FA94C" w14:textId="77777777" w:rsidR="006017CF" w:rsidRPr="000D5040" w:rsidRDefault="006017CF" w:rsidP="00675B75">
            <w:pPr>
              <w:keepNext/>
              <w:keepLines/>
              <w:snapToGrid w:val="0"/>
              <w:ind w:right="-24"/>
              <w:rPr>
                <w:rFonts w:ascii="Verdana" w:hAnsi="Verdana"/>
                <w:color w:val="000000" w:themeColor="text1"/>
                <w:sz w:val="18"/>
                <w:szCs w:val="18"/>
              </w:rPr>
            </w:pPr>
            <w:r w:rsidRPr="000D5040">
              <w:rPr>
                <w:rFonts w:ascii="Verdana" w:hAnsi="Verdana"/>
                <w:color w:val="000000" w:themeColor="text1"/>
                <w:sz w:val="18"/>
                <w:szCs w:val="18"/>
              </w:rPr>
              <w:t>2</w:t>
            </w:r>
          </w:p>
        </w:tc>
        <w:tc>
          <w:tcPr>
            <w:tcW w:w="5670" w:type="dxa"/>
            <w:gridSpan w:val="3"/>
            <w:tcBorders>
              <w:top w:val="single" w:sz="4" w:space="0" w:color="auto"/>
              <w:left w:val="single" w:sz="4" w:space="0" w:color="auto"/>
              <w:bottom w:val="single" w:sz="4" w:space="0" w:color="auto"/>
              <w:right w:val="single" w:sz="4" w:space="0" w:color="auto"/>
            </w:tcBorders>
          </w:tcPr>
          <w:p w14:paraId="3EEE7DF5" w14:textId="77777777" w:rsidR="006017CF" w:rsidRPr="000D5040" w:rsidRDefault="006017CF" w:rsidP="00675B75">
            <w:pPr>
              <w:keepNext/>
              <w:keepLines/>
              <w:snapToGrid w:val="0"/>
              <w:ind w:right="-24"/>
              <w:rPr>
                <w:color w:val="000000" w:themeColor="text1"/>
                <w:sz w:val="22"/>
              </w:rPr>
            </w:pPr>
            <w:r w:rsidRPr="000D5040">
              <w:rPr>
                <w:rFonts w:ascii="Verdana" w:hAnsi="Verdana"/>
                <w:color w:val="000000" w:themeColor="text1"/>
                <w:sz w:val="18"/>
              </w:rPr>
              <w:t>Słownie brutto PLN</w:t>
            </w:r>
          </w:p>
        </w:tc>
        <w:tc>
          <w:tcPr>
            <w:tcW w:w="3402" w:type="dxa"/>
            <w:gridSpan w:val="3"/>
            <w:tcBorders>
              <w:top w:val="single" w:sz="4" w:space="0" w:color="auto"/>
              <w:left w:val="single" w:sz="4" w:space="0" w:color="auto"/>
              <w:bottom w:val="single" w:sz="4" w:space="0" w:color="auto"/>
              <w:right w:val="single" w:sz="4" w:space="0" w:color="000000"/>
            </w:tcBorders>
          </w:tcPr>
          <w:p w14:paraId="5E63066E" w14:textId="77777777" w:rsidR="006017CF" w:rsidRPr="000D5040" w:rsidRDefault="006017CF" w:rsidP="00675B75">
            <w:pPr>
              <w:keepNext/>
              <w:keepLines/>
              <w:snapToGrid w:val="0"/>
              <w:ind w:right="-24"/>
              <w:rPr>
                <w:color w:val="000000" w:themeColor="text1"/>
                <w:sz w:val="22"/>
              </w:rPr>
            </w:pPr>
          </w:p>
        </w:tc>
      </w:tr>
    </w:tbl>
    <w:p w14:paraId="025CAD1A" w14:textId="77777777" w:rsidR="006017CF" w:rsidRPr="001C1D4B" w:rsidRDefault="006017CF" w:rsidP="00675B75">
      <w:pPr>
        <w:ind w:right="-24" w:firstLine="284"/>
        <w:rPr>
          <w:rFonts w:ascii="Verdana" w:hAnsi="Verdana"/>
          <w:iCs/>
          <w:color w:val="000000" w:themeColor="text1"/>
          <w:sz w:val="18"/>
          <w:szCs w:val="18"/>
          <w:lang w:val="de-DE"/>
        </w:rPr>
      </w:pPr>
    </w:p>
    <w:p w14:paraId="38697EE2" w14:textId="77777777" w:rsidR="006017CF" w:rsidRPr="00FE3983" w:rsidRDefault="006017CF" w:rsidP="00C91750">
      <w:pPr>
        <w:pStyle w:val="Akapitzlist"/>
        <w:keepNext/>
        <w:keepLines/>
        <w:numPr>
          <w:ilvl w:val="0"/>
          <w:numId w:val="86"/>
        </w:numPr>
        <w:ind w:left="426" w:right="-589" w:hanging="426"/>
        <w:contextualSpacing w:val="0"/>
        <w:jc w:val="both"/>
        <w:rPr>
          <w:rFonts w:ascii="Verdana" w:hAnsi="Verdana"/>
          <w:sz w:val="18"/>
          <w:szCs w:val="18"/>
        </w:rPr>
      </w:pPr>
      <w:r w:rsidRPr="00FE3983">
        <w:rPr>
          <w:rFonts w:ascii="Verdana" w:hAnsi="Verdana"/>
          <w:sz w:val="18"/>
          <w:szCs w:val="18"/>
        </w:rPr>
        <w:lastRenderedPageBreak/>
        <w:t xml:space="preserve">Oświadczam, że zapoznałem się z treścią SWZ i akceptuję jej postanowienia. </w:t>
      </w:r>
    </w:p>
    <w:p w14:paraId="42358609" w14:textId="77777777" w:rsidR="006017CF" w:rsidRPr="00FE3983" w:rsidRDefault="006017CF" w:rsidP="00C91750">
      <w:pPr>
        <w:pStyle w:val="Akapitzlist"/>
        <w:keepNext/>
        <w:keepLines/>
        <w:numPr>
          <w:ilvl w:val="0"/>
          <w:numId w:val="86"/>
        </w:numPr>
        <w:ind w:left="425" w:right="-589" w:hanging="425"/>
        <w:contextualSpacing w:val="0"/>
        <w:jc w:val="both"/>
        <w:rPr>
          <w:rFonts w:ascii="Verdana" w:hAnsi="Verdana"/>
          <w:sz w:val="18"/>
          <w:szCs w:val="18"/>
        </w:rPr>
      </w:pPr>
      <w:r w:rsidRPr="00FE3983">
        <w:rPr>
          <w:rFonts w:ascii="Verdana" w:hAnsi="Verdana"/>
          <w:sz w:val="18"/>
          <w:szCs w:val="18"/>
        </w:rPr>
        <w:t>Oświadczam, że zapoznałem się ze Wzorem umowy, stanowiącym Załącznik nr 4 do SWZ i zobowiązuję się, w przypadku wyboru mojej oferty, do zawarcia umowy zgodnej z niniejszą ofertą, na warunkach w ni</w:t>
      </w:r>
      <w:r>
        <w:rPr>
          <w:rFonts w:ascii="Verdana" w:hAnsi="Verdana"/>
          <w:sz w:val="18"/>
          <w:szCs w:val="18"/>
        </w:rPr>
        <w:t>ej</w:t>
      </w:r>
      <w:r w:rsidRPr="00FE3983">
        <w:rPr>
          <w:rFonts w:ascii="Verdana" w:hAnsi="Verdana"/>
          <w:sz w:val="18"/>
          <w:szCs w:val="18"/>
        </w:rPr>
        <w:t xml:space="preserve"> określonych.</w:t>
      </w:r>
    </w:p>
    <w:p w14:paraId="1A63E143" w14:textId="77777777" w:rsidR="006017CF" w:rsidRDefault="006017CF" w:rsidP="00C91750">
      <w:pPr>
        <w:pStyle w:val="Akapitzlist"/>
        <w:keepNext/>
        <w:keepLines/>
        <w:numPr>
          <w:ilvl w:val="0"/>
          <w:numId w:val="86"/>
        </w:numPr>
        <w:ind w:left="425" w:right="-589" w:hanging="425"/>
        <w:contextualSpacing w:val="0"/>
        <w:jc w:val="both"/>
        <w:rPr>
          <w:rFonts w:ascii="Verdana" w:hAnsi="Verdana"/>
          <w:sz w:val="18"/>
          <w:szCs w:val="18"/>
        </w:rPr>
      </w:pPr>
      <w:r w:rsidRPr="00FE3983">
        <w:rPr>
          <w:rFonts w:ascii="Verdana" w:hAnsi="Verdana"/>
          <w:sz w:val="18"/>
          <w:szCs w:val="18"/>
        </w:rPr>
        <w:t xml:space="preserve">Oświadczam, że zamierzam powierzyć podwykonawcy/om wykonanie następujących części zamówienia: </w:t>
      </w:r>
    </w:p>
    <w:tbl>
      <w:tblPr>
        <w:tblStyle w:val="Tabela-Siatka"/>
        <w:tblW w:w="9355" w:type="dxa"/>
        <w:tblInd w:w="421" w:type="dxa"/>
        <w:tblLook w:val="04A0" w:firstRow="1" w:lastRow="0" w:firstColumn="1" w:lastColumn="0" w:noHBand="0" w:noVBand="1"/>
      </w:tblPr>
      <w:tblGrid>
        <w:gridCol w:w="848"/>
        <w:gridCol w:w="2590"/>
        <w:gridCol w:w="2588"/>
        <w:gridCol w:w="3329"/>
      </w:tblGrid>
      <w:tr w:rsidR="006017CF" w:rsidRPr="00FE3983" w14:paraId="52F871BD" w14:textId="77777777" w:rsidTr="004E5522">
        <w:tc>
          <w:tcPr>
            <w:tcW w:w="848" w:type="dxa"/>
            <w:vAlign w:val="center"/>
          </w:tcPr>
          <w:p w14:paraId="04C58097" w14:textId="77777777" w:rsidR="006017CF" w:rsidRPr="00FE3983" w:rsidRDefault="006017CF" w:rsidP="00675B75">
            <w:pPr>
              <w:keepNext/>
              <w:keepLines/>
              <w:ind w:right="-589"/>
              <w:jc w:val="center"/>
              <w:rPr>
                <w:rFonts w:ascii="Verdana" w:hAnsi="Verdana"/>
                <w:sz w:val="18"/>
                <w:szCs w:val="18"/>
              </w:rPr>
            </w:pPr>
            <w:r w:rsidRPr="00FE3983">
              <w:rPr>
                <w:rFonts w:ascii="Verdana" w:hAnsi="Verdana" w:cs="Arial"/>
                <w:sz w:val="18"/>
                <w:szCs w:val="18"/>
              </w:rPr>
              <w:t>Lp.</w:t>
            </w:r>
          </w:p>
        </w:tc>
        <w:tc>
          <w:tcPr>
            <w:tcW w:w="2590" w:type="dxa"/>
            <w:vAlign w:val="center"/>
          </w:tcPr>
          <w:p w14:paraId="27E2CBA4" w14:textId="77777777" w:rsidR="006017CF" w:rsidRPr="00FE3983" w:rsidRDefault="006017CF" w:rsidP="00675B75">
            <w:pPr>
              <w:keepNext/>
              <w:keepLines/>
              <w:ind w:right="-589"/>
              <w:jc w:val="center"/>
              <w:rPr>
                <w:rFonts w:ascii="Verdana" w:hAnsi="Verdana"/>
                <w:sz w:val="18"/>
                <w:szCs w:val="18"/>
                <w:vertAlign w:val="superscript"/>
              </w:rPr>
            </w:pPr>
            <w:r w:rsidRPr="00FE3983">
              <w:rPr>
                <w:rFonts w:ascii="Verdana" w:hAnsi="Verdana" w:cs="Arial"/>
                <w:sz w:val="18"/>
                <w:szCs w:val="18"/>
              </w:rPr>
              <w:t xml:space="preserve">Firma podwykonawcy </w:t>
            </w:r>
            <w:r w:rsidRPr="00FE3983">
              <w:rPr>
                <w:rFonts w:ascii="Verdana" w:hAnsi="Verdana" w:cs="Arial"/>
                <w:sz w:val="18"/>
                <w:szCs w:val="18"/>
                <w:vertAlign w:val="superscript"/>
              </w:rPr>
              <w:t>1</w:t>
            </w:r>
          </w:p>
        </w:tc>
        <w:tc>
          <w:tcPr>
            <w:tcW w:w="2588" w:type="dxa"/>
            <w:vAlign w:val="center"/>
          </w:tcPr>
          <w:p w14:paraId="42AB218D" w14:textId="77777777" w:rsidR="006017CF" w:rsidRPr="00FE3983" w:rsidRDefault="006017CF" w:rsidP="00675B75">
            <w:pPr>
              <w:keepNext/>
              <w:keepLines/>
              <w:ind w:right="-589"/>
              <w:jc w:val="center"/>
              <w:rPr>
                <w:rFonts w:ascii="Verdana" w:hAnsi="Verdana"/>
                <w:sz w:val="18"/>
                <w:szCs w:val="18"/>
              </w:rPr>
            </w:pPr>
            <w:r w:rsidRPr="00FE3983">
              <w:rPr>
                <w:rFonts w:ascii="Verdana" w:hAnsi="Verdana" w:cs="Arial"/>
                <w:sz w:val="18"/>
                <w:szCs w:val="18"/>
              </w:rPr>
              <w:t>Część zamówienia</w:t>
            </w:r>
          </w:p>
        </w:tc>
        <w:tc>
          <w:tcPr>
            <w:tcW w:w="3329" w:type="dxa"/>
            <w:vAlign w:val="center"/>
          </w:tcPr>
          <w:p w14:paraId="3A33094C" w14:textId="77777777" w:rsidR="006017CF" w:rsidRPr="00FE3983" w:rsidRDefault="006017CF" w:rsidP="00675B75">
            <w:pPr>
              <w:keepNext/>
              <w:keepLines/>
              <w:jc w:val="center"/>
              <w:rPr>
                <w:rFonts w:ascii="Verdana" w:hAnsi="Verdana"/>
                <w:sz w:val="18"/>
                <w:szCs w:val="18"/>
              </w:rPr>
            </w:pPr>
            <w:r w:rsidRPr="00FE3983">
              <w:rPr>
                <w:rFonts w:ascii="Verdana" w:hAnsi="Verdana" w:cs="Arial"/>
                <w:sz w:val="18"/>
                <w:szCs w:val="18"/>
              </w:rPr>
              <w:t>Wartość/procentowy udział w realizacji zamówienia</w:t>
            </w:r>
          </w:p>
        </w:tc>
      </w:tr>
      <w:tr w:rsidR="006017CF" w:rsidRPr="00FE3983" w14:paraId="7951C533" w14:textId="77777777" w:rsidTr="004E5522">
        <w:tc>
          <w:tcPr>
            <w:tcW w:w="848" w:type="dxa"/>
          </w:tcPr>
          <w:p w14:paraId="2030444B" w14:textId="77777777" w:rsidR="006017CF" w:rsidRPr="00FE3983" w:rsidRDefault="006017CF" w:rsidP="00675B75">
            <w:pPr>
              <w:pStyle w:val="Akapitzlist"/>
              <w:keepNext/>
              <w:keepLines/>
              <w:numPr>
                <w:ilvl w:val="0"/>
                <w:numId w:val="49"/>
              </w:numPr>
              <w:ind w:right="-589"/>
              <w:jc w:val="both"/>
              <w:rPr>
                <w:rFonts w:ascii="Verdana" w:hAnsi="Verdana"/>
                <w:sz w:val="18"/>
                <w:szCs w:val="18"/>
              </w:rPr>
            </w:pPr>
          </w:p>
        </w:tc>
        <w:tc>
          <w:tcPr>
            <w:tcW w:w="2590" w:type="dxa"/>
          </w:tcPr>
          <w:p w14:paraId="76B8A28C" w14:textId="77777777" w:rsidR="006017CF" w:rsidRPr="00FE3983" w:rsidRDefault="006017CF" w:rsidP="00675B75">
            <w:pPr>
              <w:keepNext/>
              <w:keepLines/>
              <w:ind w:right="-589"/>
              <w:jc w:val="both"/>
              <w:rPr>
                <w:rFonts w:ascii="Verdana" w:hAnsi="Verdana"/>
                <w:sz w:val="18"/>
                <w:szCs w:val="18"/>
              </w:rPr>
            </w:pPr>
          </w:p>
        </w:tc>
        <w:tc>
          <w:tcPr>
            <w:tcW w:w="2588" w:type="dxa"/>
          </w:tcPr>
          <w:p w14:paraId="2440C2A2" w14:textId="77777777" w:rsidR="006017CF" w:rsidRPr="00FE3983" w:rsidRDefault="006017CF" w:rsidP="00675B75">
            <w:pPr>
              <w:keepNext/>
              <w:keepLines/>
              <w:ind w:right="-589"/>
              <w:jc w:val="both"/>
              <w:rPr>
                <w:rFonts w:ascii="Verdana" w:hAnsi="Verdana"/>
                <w:sz w:val="18"/>
                <w:szCs w:val="18"/>
              </w:rPr>
            </w:pPr>
          </w:p>
        </w:tc>
        <w:tc>
          <w:tcPr>
            <w:tcW w:w="3329" w:type="dxa"/>
          </w:tcPr>
          <w:p w14:paraId="6377785F" w14:textId="77777777" w:rsidR="006017CF" w:rsidRPr="00FE3983" w:rsidRDefault="006017CF" w:rsidP="00675B75">
            <w:pPr>
              <w:keepNext/>
              <w:keepLines/>
              <w:ind w:right="-589"/>
              <w:jc w:val="both"/>
              <w:rPr>
                <w:rFonts w:ascii="Verdana" w:hAnsi="Verdana"/>
                <w:sz w:val="18"/>
                <w:szCs w:val="18"/>
              </w:rPr>
            </w:pPr>
          </w:p>
        </w:tc>
      </w:tr>
      <w:tr w:rsidR="006017CF" w:rsidRPr="00FE3983" w14:paraId="4A527CFE" w14:textId="77777777" w:rsidTr="004E5522">
        <w:tc>
          <w:tcPr>
            <w:tcW w:w="848" w:type="dxa"/>
          </w:tcPr>
          <w:p w14:paraId="51073CEC" w14:textId="77777777" w:rsidR="006017CF" w:rsidRPr="00FE3983" w:rsidRDefault="006017CF" w:rsidP="00675B75">
            <w:pPr>
              <w:pStyle w:val="Akapitzlist"/>
              <w:keepNext/>
              <w:keepLines/>
              <w:numPr>
                <w:ilvl w:val="0"/>
                <w:numId w:val="49"/>
              </w:numPr>
              <w:ind w:right="-589"/>
              <w:jc w:val="both"/>
              <w:rPr>
                <w:rFonts w:ascii="Verdana" w:hAnsi="Verdana"/>
                <w:sz w:val="18"/>
                <w:szCs w:val="18"/>
              </w:rPr>
            </w:pPr>
          </w:p>
        </w:tc>
        <w:tc>
          <w:tcPr>
            <w:tcW w:w="2590" w:type="dxa"/>
          </w:tcPr>
          <w:p w14:paraId="1DB90C44" w14:textId="77777777" w:rsidR="006017CF" w:rsidRPr="00FE3983" w:rsidRDefault="006017CF" w:rsidP="00675B75">
            <w:pPr>
              <w:keepNext/>
              <w:keepLines/>
              <w:ind w:right="-589"/>
              <w:jc w:val="both"/>
              <w:rPr>
                <w:rFonts w:ascii="Verdana" w:hAnsi="Verdana"/>
                <w:sz w:val="18"/>
                <w:szCs w:val="18"/>
              </w:rPr>
            </w:pPr>
          </w:p>
        </w:tc>
        <w:tc>
          <w:tcPr>
            <w:tcW w:w="2588" w:type="dxa"/>
          </w:tcPr>
          <w:p w14:paraId="5F186112" w14:textId="77777777" w:rsidR="006017CF" w:rsidRPr="00FE3983" w:rsidRDefault="006017CF" w:rsidP="00675B75">
            <w:pPr>
              <w:keepNext/>
              <w:keepLines/>
              <w:ind w:right="-589"/>
              <w:jc w:val="both"/>
              <w:rPr>
                <w:rFonts w:ascii="Verdana" w:hAnsi="Verdana"/>
                <w:sz w:val="18"/>
                <w:szCs w:val="18"/>
              </w:rPr>
            </w:pPr>
          </w:p>
        </w:tc>
        <w:tc>
          <w:tcPr>
            <w:tcW w:w="3329" w:type="dxa"/>
          </w:tcPr>
          <w:p w14:paraId="4550DD9C" w14:textId="77777777" w:rsidR="006017CF" w:rsidRPr="00FE3983" w:rsidRDefault="006017CF" w:rsidP="00675B75">
            <w:pPr>
              <w:keepNext/>
              <w:keepLines/>
              <w:ind w:right="-589"/>
              <w:jc w:val="both"/>
              <w:rPr>
                <w:rFonts w:ascii="Verdana" w:hAnsi="Verdana"/>
                <w:sz w:val="18"/>
                <w:szCs w:val="18"/>
              </w:rPr>
            </w:pPr>
          </w:p>
        </w:tc>
      </w:tr>
    </w:tbl>
    <w:p w14:paraId="5991F583" w14:textId="77777777" w:rsidR="006017CF" w:rsidRPr="00FE3983" w:rsidRDefault="006017CF" w:rsidP="00675B75">
      <w:pPr>
        <w:pStyle w:val="Tekstprzypisudolnego"/>
        <w:keepNext/>
        <w:keepLines/>
        <w:ind w:left="426" w:right="-589"/>
        <w:jc w:val="both"/>
        <w:rPr>
          <w:rFonts w:ascii="Verdana" w:hAnsi="Verdana"/>
          <w:sz w:val="18"/>
          <w:szCs w:val="18"/>
          <w:vertAlign w:val="superscript"/>
        </w:rPr>
      </w:pPr>
    </w:p>
    <w:p w14:paraId="4F84893E" w14:textId="77777777" w:rsidR="006017CF" w:rsidRPr="00FE3983" w:rsidRDefault="006017CF" w:rsidP="00675B75">
      <w:pPr>
        <w:pStyle w:val="Tekstprzypisudolnego"/>
        <w:keepNext/>
        <w:keepLines/>
        <w:ind w:left="426" w:right="-589"/>
        <w:jc w:val="both"/>
        <w:rPr>
          <w:rFonts w:ascii="Verdana" w:hAnsi="Verdana"/>
          <w:sz w:val="18"/>
          <w:szCs w:val="18"/>
        </w:rPr>
      </w:pPr>
      <w:r w:rsidRPr="00FE3983">
        <w:rPr>
          <w:rFonts w:ascii="Verdana" w:hAnsi="Verdana"/>
          <w:sz w:val="18"/>
          <w:szCs w:val="18"/>
          <w:vertAlign w:val="superscript"/>
        </w:rPr>
        <w:t xml:space="preserve">1 </w:t>
      </w:r>
      <w:r w:rsidRPr="00FE3983">
        <w:rPr>
          <w:rFonts w:ascii="Verdana" w:hAnsi="Verdana"/>
          <w:sz w:val="18"/>
          <w:szCs w:val="18"/>
        </w:rPr>
        <w:t>Nazwę podwykonawcy</w:t>
      </w:r>
      <w:r w:rsidRPr="00FE3983">
        <w:rPr>
          <w:rFonts w:ascii="Verdana" w:hAnsi="Verdana"/>
        </w:rPr>
        <w:t xml:space="preserve"> </w:t>
      </w:r>
      <w:r w:rsidRPr="00FE3983">
        <w:rPr>
          <w:rFonts w:ascii="Verdana" w:hAnsi="Verdana"/>
          <w:sz w:val="18"/>
          <w:szCs w:val="18"/>
        </w:rPr>
        <w:t xml:space="preserve">należy wskazać, jeżeli jest wiadoma w chwili składania oferty. Zakres zamówienia oraz wartość lub procentowy udział w realizacji zamówienia należy wskazać </w:t>
      </w:r>
      <w:r w:rsidRPr="00FE3983">
        <w:rPr>
          <w:rFonts w:ascii="Verdana" w:hAnsi="Verdana"/>
          <w:sz w:val="18"/>
          <w:szCs w:val="18"/>
        </w:rPr>
        <w:br/>
        <w:t>w każdym przypadku zamiaru powierzenia realizacji części przedmiotu zamówienia podwykonawcy.</w:t>
      </w:r>
    </w:p>
    <w:p w14:paraId="2A91E385" w14:textId="77777777" w:rsidR="006017CF" w:rsidRPr="00FE3983" w:rsidRDefault="006017CF" w:rsidP="00675B75">
      <w:pPr>
        <w:keepNext/>
        <w:keepLines/>
        <w:ind w:left="426" w:right="-589"/>
        <w:jc w:val="both"/>
        <w:rPr>
          <w:rFonts w:ascii="Verdana" w:hAnsi="Verdana"/>
          <w:i/>
          <w:iCs/>
          <w:sz w:val="18"/>
          <w:szCs w:val="18"/>
        </w:rPr>
      </w:pPr>
      <w:r w:rsidRPr="00FE3983">
        <w:rPr>
          <w:rFonts w:ascii="Verdana" w:hAnsi="Verdana"/>
          <w:i/>
          <w:iCs/>
          <w:sz w:val="18"/>
          <w:szCs w:val="18"/>
        </w:rPr>
        <w:t>(brak wskazania rozumiany będzie przez Zamawiającego, jako informacja o tym, że Wykonawca zamierza wykonać zamówienie bez udziału podwykonawców)</w:t>
      </w:r>
    </w:p>
    <w:p w14:paraId="39D2308C" w14:textId="77777777" w:rsidR="006017CF" w:rsidRPr="00FE3983" w:rsidRDefault="006017CF" w:rsidP="00C91750">
      <w:pPr>
        <w:pStyle w:val="Akapitzlist"/>
        <w:keepNext/>
        <w:keepLines/>
        <w:numPr>
          <w:ilvl w:val="0"/>
          <w:numId w:val="86"/>
        </w:numPr>
        <w:ind w:left="425" w:right="-589" w:hanging="425"/>
        <w:contextualSpacing w:val="0"/>
        <w:jc w:val="both"/>
        <w:rPr>
          <w:rFonts w:ascii="Verdana" w:hAnsi="Verdana"/>
          <w:sz w:val="18"/>
          <w:szCs w:val="18"/>
        </w:rPr>
      </w:pPr>
      <w:r w:rsidRPr="00FE3983">
        <w:rPr>
          <w:rFonts w:ascii="Verdana" w:hAnsi="Verdana"/>
          <w:sz w:val="18"/>
          <w:szCs w:val="18"/>
        </w:rPr>
        <w:t>Oświadczam, że ubiegając się o zamówienie polegam na zdolnościach następujących podmiotów, które udostępniają mi swoje zasoby:</w:t>
      </w:r>
    </w:p>
    <w:tbl>
      <w:tblPr>
        <w:tblStyle w:val="Tabela-Siatka"/>
        <w:tblW w:w="9639" w:type="dxa"/>
        <w:tblInd w:w="137" w:type="dxa"/>
        <w:tblLook w:val="04A0" w:firstRow="1" w:lastRow="0" w:firstColumn="1" w:lastColumn="0" w:noHBand="0" w:noVBand="1"/>
      </w:tblPr>
      <w:tblGrid>
        <w:gridCol w:w="567"/>
        <w:gridCol w:w="3787"/>
        <w:gridCol w:w="5285"/>
      </w:tblGrid>
      <w:tr w:rsidR="006017CF" w:rsidRPr="00FE3983" w14:paraId="18DEE967" w14:textId="77777777" w:rsidTr="004E5522">
        <w:tc>
          <w:tcPr>
            <w:tcW w:w="567" w:type="dxa"/>
            <w:vAlign w:val="center"/>
          </w:tcPr>
          <w:p w14:paraId="4F9D2C6C" w14:textId="77777777" w:rsidR="006017CF" w:rsidRPr="00FE3983" w:rsidRDefault="006017CF" w:rsidP="00675B75">
            <w:pPr>
              <w:keepNext/>
              <w:keepLines/>
              <w:spacing w:after="120" w:line="276" w:lineRule="auto"/>
              <w:ind w:right="-589"/>
              <w:jc w:val="center"/>
              <w:rPr>
                <w:rFonts w:ascii="Verdana" w:hAnsi="Verdana" w:cs="Arial"/>
                <w:sz w:val="18"/>
                <w:szCs w:val="18"/>
              </w:rPr>
            </w:pPr>
            <w:r w:rsidRPr="00FE3983">
              <w:rPr>
                <w:rFonts w:ascii="Verdana" w:hAnsi="Verdana" w:cs="Arial"/>
                <w:sz w:val="18"/>
                <w:szCs w:val="18"/>
              </w:rPr>
              <w:t>Lp.</w:t>
            </w:r>
          </w:p>
        </w:tc>
        <w:tc>
          <w:tcPr>
            <w:tcW w:w="3787" w:type="dxa"/>
            <w:vAlign w:val="center"/>
          </w:tcPr>
          <w:p w14:paraId="5BBE0299" w14:textId="77777777" w:rsidR="006017CF" w:rsidRPr="00FE3983" w:rsidRDefault="006017CF" w:rsidP="00675B75">
            <w:pPr>
              <w:keepNext/>
              <w:keepLines/>
              <w:spacing w:after="120" w:line="276" w:lineRule="auto"/>
              <w:ind w:right="-589"/>
              <w:jc w:val="center"/>
              <w:rPr>
                <w:rFonts w:ascii="Verdana" w:hAnsi="Verdana" w:cs="Arial"/>
                <w:sz w:val="18"/>
                <w:szCs w:val="18"/>
                <w:vertAlign w:val="superscript"/>
              </w:rPr>
            </w:pPr>
            <w:r w:rsidRPr="00FE3983">
              <w:rPr>
                <w:rFonts w:ascii="Verdana" w:hAnsi="Verdana" w:cs="Arial"/>
                <w:sz w:val="18"/>
                <w:szCs w:val="18"/>
              </w:rPr>
              <w:t>Podmiot udostępniający zasoby</w:t>
            </w:r>
            <w:r w:rsidRPr="00FE3983">
              <w:rPr>
                <w:rFonts w:ascii="Verdana" w:hAnsi="Verdana" w:cs="Arial"/>
                <w:sz w:val="18"/>
                <w:szCs w:val="18"/>
                <w:vertAlign w:val="superscript"/>
              </w:rPr>
              <w:t>2</w:t>
            </w:r>
          </w:p>
        </w:tc>
        <w:tc>
          <w:tcPr>
            <w:tcW w:w="5285" w:type="dxa"/>
            <w:vAlign w:val="center"/>
          </w:tcPr>
          <w:p w14:paraId="23769FD8" w14:textId="77777777" w:rsidR="006017CF" w:rsidRPr="00FE3983" w:rsidRDefault="006017CF" w:rsidP="00675B75">
            <w:pPr>
              <w:keepNext/>
              <w:keepLines/>
              <w:spacing w:after="120" w:line="276" w:lineRule="auto"/>
              <w:ind w:right="-589"/>
              <w:jc w:val="center"/>
              <w:rPr>
                <w:rFonts w:ascii="Verdana" w:hAnsi="Verdana" w:cs="Arial"/>
                <w:sz w:val="18"/>
                <w:szCs w:val="18"/>
              </w:rPr>
            </w:pPr>
            <w:r w:rsidRPr="00FE3983">
              <w:rPr>
                <w:rFonts w:ascii="Verdana" w:hAnsi="Verdana" w:cs="Arial"/>
                <w:sz w:val="18"/>
                <w:szCs w:val="18"/>
              </w:rPr>
              <w:t xml:space="preserve">Rodzaj udostępnianych zasobów </w:t>
            </w:r>
          </w:p>
        </w:tc>
      </w:tr>
      <w:tr w:rsidR="006017CF" w:rsidRPr="00FE3983" w14:paraId="6EB33200" w14:textId="77777777" w:rsidTr="004E5522">
        <w:tc>
          <w:tcPr>
            <w:tcW w:w="567" w:type="dxa"/>
          </w:tcPr>
          <w:p w14:paraId="3AACD648" w14:textId="77777777" w:rsidR="006017CF" w:rsidRPr="00FE3983" w:rsidRDefault="006017CF" w:rsidP="00675B75">
            <w:pPr>
              <w:pStyle w:val="Akapitzlist"/>
              <w:keepNext/>
              <w:keepLines/>
              <w:numPr>
                <w:ilvl w:val="0"/>
                <w:numId w:val="36"/>
              </w:numPr>
              <w:ind w:left="0" w:right="-589" w:firstLine="0"/>
              <w:jc w:val="both"/>
              <w:rPr>
                <w:rFonts w:ascii="Verdana" w:hAnsi="Verdana"/>
                <w:color w:val="000000" w:themeColor="text1"/>
                <w:sz w:val="18"/>
                <w:szCs w:val="18"/>
              </w:rPr>
            </w:pPr>
          </w:p>
        </w:tc>
        <w:tc>
          <w:tcPr>
            <w:tcW w:w="3787" w:type="dxa"/>
          </w:tcPr>
          <w:p w14:paraId="13A55509" w14:textId="77777777" w:rsidR="006017CF" w:rsidRPr="00FE3983" w:rsidRDefault="006017CF" w:rsidP="00675B75">
            <w:pPr>
              <w:keepNext/>
              <w:keepLines/>
              <w:ind w:right="-589"/>
              <w:jc w:val="both"/>
              <w:rPr>
                <w:rFonts w:ascii="Verdana" w:hAnsi="Verdana"/>
                <w:color w:val="000000" w:themeColor="text1"/>
                <w:sz w:val="18"/>
                <w:szCs w:val="18"/>
              </w:rPr>
            </w:pPr>
          </w:p>
        </w:tc>
        <w:tc>
          <w:tcPr>
            <w:tcW w:w="5285" w:type="dxa"/>
          </w:tcPr>
          <w:p w14:paraId="48BBFBAF" w14:textId="77777777" w:rsidR="006017CF" w:rsidRPr="00FE3983" w:rsidRDefault="006017CF" w:rsidP="00675B75">
            <w:pPr>
              <w:keepNext/>
              <w:keepLines/>
              <w:ind w:right="-589"/>
              <w:jc w:val="both"/>
              <w:rPr>
                <w:rFonts w:ascii="Verdana" w:hAnsi="Verdana"/>
                <w:color w:val="000000" w:themeColor="text1"/>
                <w:sz w:val="18"/>
                <w:szCs w:val="18"/>
              </w:rPr>
            </w:pPr>
          </w:p>
        </w:tc>
      </w:tr>
      <w:tr w:rsidR="006017CF" w:rsidRPr="00FE3983" w14:paraId="55573930" w14:textId="77777777" w:rsidTr="004E5522">
        <w:tc>
          <w:tcPr>
            <w:tcW w:w="567" w:type="dxa"/>
          </w:tcPr>
          <w:p w14:paraId="6B922A80" w14:textId="77777777" w:rsidR="006017CF" w:rsidRPr="00FE3983" w:rsidRDefault="006017CF" w:rsidP="00675B75">
            <w:pPr>
              <w:pStyle w:val="Akapitzlist"/>
              <w:keepNext/>
              <w:keepLines/>
              <w:numPr>
                <w:ilvl w:val="0"/>
                <w:numId w:val="36"/>
              </w:numPr>
              <w:ind w:left="0" w:right="-589" w:firstLine="0"/>
              <w:jc w:val="both"/>
              <w:rPr>
                <w:rFonts w:ascii="Verdana" w:hAnsi="Verdana"/>
                <w:color w:val="000000" w:themeColor="text1"/>
                <w:sz w:val="18"/>
                <w:szCs w:val="18"/>
              </w:rPr>
            </w:pPr>
          </w:p>
        </w:tc>
        <w:tc>
          <w:tcPr>
            <w:tcW w:w="3787" w:type="dxa"/>
          </w:tcPr>
          <w:p w14:paraId="61755E1E" w14:textId="77777777" w:rsidR="006017CF" w:rsidRPr="00FE3983" w:rsidRDefault="006017CF" w:rsidP="00675B75">
            <w:pPr>
              <w:keepNext/>
              <w:keepLines/>
              <w:ind w:right="-589"/>
              <w:jc w:val="both"/>
              <w:rPr>
                <w:rFonts w:ascii="Verdana" w:hAnsi="Verdana"/>
                <w:color w:val="000000" w:themeColor="text1"/>
                <w:sz w:val="18"/>
                <w:szCs w:val="18"/>
              </w:rPr>
            </w:pPr>
          </w:p>
        </w:tc>
        <w:tc>
          <w:tcPr>
            <w:tcW w:w="5285" w:type="dxa"/>
          </w:tcPr>
          <w:p w14:paraId="6EA89B35" w14:textId="77777777" w:rsidR="006017CF" w:rsidRPr="00FE3983" w:rsidRDefault="006017CF" w:rsidP="00675B75">
            <w:pPr>
              <w:keepNext/>
              <w:keepLines/>
              <w:ind w:right="-589"/>
              <w:jc w:val="both"/>
              <w:rPr>
                <w:rFonts w:ascii="Verdana" w:hAnsi="Verdana"/>
                <w:color w:val="000000" w:themeColor="text1"/>
                <w:sz w:val="18"/>
                <w:szCs w:val="18"/>
              </w:rPr>
            </w:pPr>
          </w:p>
        </w:tc>
      </w:tr>
    </w:tbl>
    <w:p w14:paraId="0E39C6E0" w14:textId="77777777" w:rsidR="006017CF" w:rsidRPr="00FE3983" w:rsidRDefault="006017CF" w:rsidP="00675B75">
      <w:pPr>
        <w:pStyle w:val="Akapitzlist"/>
        <w:keepNext/>
        <w:keepLines/>
        <w:ind w:left="425" w:right="-589"/>
        <w:jc w:val="both"/>
        <w:rPr>
          <w:rFonts w:ascii="Verdana" w:hAnsi="Verdana"/>
          <w:sz w:val="18"/>
          <w:szCs w:val="18"/>
        </w:rPr>
      </w:pPr>
      <w:r w:rsidRPr="00FE3983">
        <w:rPr>
          <w:rFonts w:ascii="Verdana" w:hAnsi="Verdana"/>
          <w:sz w:val="18"/>
          <w:szCs w:val="18"/>
          <w:vertAlign w:val="superscript"/>
        </w:rPr>
        <w:t xml:space="preserve">2 </w:t>
      </w:r>
      <w:r w:rsidRPr="00FE3983">
        <w:rPr>
          <w:rFonts w:ascii="Verdana" w:hAnsi="Verdana"/>
          <w:sz w:val="18"/>
          <w:szCs w:val="18"/>
        </w:rPr>
        <w:t xml:space="preserve">Na podstawie art. 123 </w:t>
      </w:r>
      <w:proofErr w:type="spellStart"/>
      <w:r w:rsidRPr="00FE3983">
        <w:rPr>
          <w:rFonts w:ascii="Verdana" w:hAnsi="Verdana"/>
          <w:sz w:val="18"/>
          <w:szCs w:val="18"/>
        </w:rPr>
        <w:t>Pzp</w:t>
      </w:r>
      <w:proofErr w:type="spellEnd"/>
      <w:r w:rsidRPr="00FE3983">
        <w:rPr>
          <w:rFonts w:ascii="Verdana" w:hAnsi="Verdana"/>
          <w:sz w:val="18"/>
          <w:szCs w:val="18"/>
        </w:rPr>
        <w:t xml:space="preserve">, Wykonawca nie może, po upływie terminu składania ofert, powoływać się na zdolności podmiotów udostępniających zasoby, jeżeli na etapie składania ofert nie polegał on w danym zakresie na zdolnościach podmiotów udostępniających zasoby. </w:t>
      </w:r>
    </w:p>
    <w:p w14:paraId="598F2A15" w14:textId="77777777" w:rsidR="006017CF" w:rsidRPr="00FE3983" w:rsidRDefault="006017CF" w:rsidP="00675B75">
      <w:pPr>
        <w:pStyle w:val="Akapitzlist"/>
        <w:keepNext/>
        <w:keepLines/>
        <w:ind w:left="425" w:right="-589"/>
        <w:jc w:val="both"/>
        <w:rPr>
          <w:rFonts w:ascii="Verdana" w:hAnsi="Verdana"/>
          <w:sz w:val="18"/>
          <w:szCs w:val="18"/>
        </w:rPr>
      </w:pPr>
    </w:p>
    <w:p w14:paraId="644E55FF" w14:textId="77777777" w:rsidR="006017CF" w:rsidRPr="00FE3983" w:rsidRDefault="006017CF" w:rsidP="00675B75">
      <w:pPr>
        <w:pStyle w:val="Akapitzlist"/>
        <w:keepNext/>
        <w:keepLines/>
        <w:ind w:left="425" w:right="-589"/>
        <w:jc w:val="both"/>
        <w:rPr>
          <w:rFonts w:ascii="Verdana" w:hAnsi="Verdana"/>
          <w:sz w:val="18"/>
          <w:szCs w:val="18"/>
        </w:rPr>
      </w:pPr>
      <w:r w:rsidRPr="00FE3983">
        <w:rPr>
          <w:rFonts w:ascii="Verdana" w:hAnsi="Verdana"/>
          <w:sz w:val="18"/>
          <w:szCs w:val="18"/>
        </w:rPr>
        <w:t>Wykonawca wskazując podmiot udostępniający zasoby, zobowiązany jest do złożenia zobowiązania podmiotu udostępniającego zasoby do oddania do dyspozycji Wykonawcy niezbędnych zasobów na potrzeby realizacji zamówienia – wzór - załącznik nr 6 do SWZ.</w:t>
      </w:r>
    </w:p>
    <w:p w14:paraId="2C4606D5" w14:textId="77777777" w:rsidR="006017CF" w:rsidRPr="00FE3983" w:rsidRDefault="006017CF" w:rsidP="00675B75">
      <w:pPr>
        <w:pStyle w:val="Akapitzlist"/>
        <w:keepNext/>
        <w:keepLines/>
        <w:ind w:left="425" w:right="-589"/>
        <w:contextualSpacing w:val="0"/>
        <w:jc w:val="both"/>
        <w:rPr>
          <w:rFonts w:ascii="Verdana" w:hAnsi="Verdana"/>
          <w:sz w:val="18"/>
          <w:szCs w:val="18"/>
        </w:rPr>
      </w:pPr>
    </w:p>
    <w:p w14:paraId="1580E223" w14:textId="77777777" w:rsidR="006017CF" w:rsidRPr="00FE3983" w:rsidRDefault="006017CF" w:rsidP="00C91750">
      <w:pPr>
        <w:pStyle w:val="Akapitzlist"/>
        <w:keepNext/>
        <w:keepLines/>
        <w:numPr>
          <w:ilvl w:val="0"/>
          <w:numId w:val="86"/>
        </w:numPr>
        <w:ind w:left="425" w:right="-589" w:hanging="425"/>
        <w:contextualSpacing w:val="0"/>
        <w:jc w:val="both"/>
        <w:rPr>
          <w:rFonts w:ascii="Verdana" w:hAnsi="Verdana"/>
          <w:sz w:val="18"/>
          <w:szCs w:val="18"/>
        </w:rPr>
      </w:pPr>
      <w:r w:rsidRPr="00FE3983">
        <w:rPr>
          <w:rFonts w:ascii="Verdana" w:hAnsi="Verdana"/>
          <w:sz w:val="18"/>
          <w:szCs w:val="18"/>
        </w:rPr>
        <w:t xml:space="preserve">Oświadczam, że wybór niniejszej oferty będzie /nie będzie* </w:t>
      </w:r>
      <w:r w:rsidRPr="00FE3983">
        <w:rPr>
          <w:rFonts w:ascii="Verdana" w:hAnsi="Verdana"/>
          <w:b/>
          <w:bCs/>
          <w:sz w:val="18"/>
          <w:szCs w:val="18"/>
        </w:rPr>
        <w:t>(*niewłaściwe skreślić)</w:t>
      </w:r>
      <w:r w:rsidRPr="00FE3983">
        <w:rPr>
          <w:rFonts w:ascii="Verdana" w:hAnsi="Verdana"/>
          <w:sz w:val="18"/>
          <w:szCs w:val="18"/>
        </w:rPr>
        <w:t xml:space="preserve"> prowadzić do powstania u Zamawiającego obowiązku podatkowego zgodnie z przepisami ustawy o podatku od towarów i usług.</w:t>
      </w:r>
    </w:p>
    <w:p w14:paraId="0C701A81" w14:textId="77777777" w:rsidR="006017CF" w:rsidRPr="00FE3983" w:rsidRDefault="006017CF" w:rsidP="00675B75">
      <w:pPr>
        <w:pStyle w:val="Akapitzlist"/>
        <w:keepNext/>
        <w:keepLines/>
        <w:ind w:left="425" w:right="-589"/>
        <w:contextualSpacing w:val="0"/>
        <w:jc w:val="both"/>
        <w:rPr>
          <w:rFonts w:ascii="Verdana" w:hAnsi="Verdana"/>
          <w:sz w:val="18"/>
          <w:szCs w:val="18"/>
        </w:rPr>
      </w:pPr>
      <w:r w:rsidRPr="00FE3983">
        <w:rPr>
          <w:rFonts w:ascii="Verdana" w:hAnsi="Verdana"/>
          <w:sz w:val="18"/>
          <w:szCs w:val="18"/>
        </w:rPr>
        <w:t xml:space="preserve">Wskazuję nazwę (rodzaj) towaru lub usługi, których dostawa lub świadczenie będzie prowadzić do powstania powyższego obowiązku podatkowego ................................. oraz wartość tego towaru lub usługi bez kwoty podatku wynoszącą ........................ </w:t>
      </w:r>
    </w:p>
    <w:p w14:paraId="43B58CC5" w14:textId="77777777" w:rsidR="006017CF" w:rsidRPr="00FE3983" w:rsidRDefault="006017CF" w:rsidP="00675B75">
      <w:pPr>
        <w:pStyle w:val="Akapitzlist"/>
        <w:keepNext/>
        <w:keepLines/>
        <w:ind w:left="425" w:right="-589"/>
        <w:contextualSpacing w:val="0"/>
        <w:jc w:val="both"/>
        <w:rPr>
          <w:rFonts w:ascii="Verdana" w:hAnsi="Verdana"/>
          <w:i/>
          <w:sz w:val="18"/>
          <w:szCs w:val="18"/>
        </w:rPr>
      </w:pPr>
      <w:r w:rsidRPr="00FE3983">
        <w:rPr>
          <w:rFonts w:ascii="Verdana" w:hAnsi="Verdana"/>
          <w:i/>
          <w:sz w:val="18"/>
          <w:szCs w:val="18"/>
        </w:rPr>
        <w:t>(brak wskazania rozumiany będzie przez Zamawiającego jako informacja o tym, że wybór oferty nie będzie prowadzić do powstania u Zamawiającego powyższego obowiązku podatkowego).</w:t>
      </w:r>
    </w:p>
    <w:p w14:paraId="26E64D77" w14:textId="77777777" w:rsidR="006017CF" w:rsidRPr="00FE3983" w:rsidRDefault="006017CF" w:rsidP="00C91750">
      <w:pPr>
        <w:pStyle w:val="Akapitzlist"/>
        <w:keepNext/>
        <w:keepLines/>
        <w:numPr>
          <w:ilvl w:val="0"/>
          <w:numId w:val="86"/>
        </w:numPr>
        <w:ind w:left="425" w:right="-589" w:hanging="425"/>
        <w:contextualSpacing w:val="0"/>
        <w:jc w:val="both"/>
        <w:rPr>
          <w:rFonts w:ascii="Verdana" w:hAnsi="Verdana"/>
          <w:sz w:val="18"/>
          <w:szCs w:val="18"/>
        </w:rPr>
      </w:pPr>
      <w:r w:rsidRPr="00FE3983">
        <w:rPr>
          <w:rFonts w:ascii="Verdana" w:hAnsi="Verdana"/>
          <w:sz w:val="18"/>
          <w:szCs w:val="18"/>
        </w:rPr>
        <w:t xml:space="preserve">Oświadczam, że zapoznałem się z treścią Klauzuli Informacyjnej, o której mowa w Rozdziale IV pkt. 6 SWZ oraz że wypełniłem obowiązki informacyjne przewidziane w art. 13 lub art. 14 RODO wobec osób fizycznych, od których dane osobowe bezpośrednio lub pośrednio pozyskałem </w:t>
      </w:r>
      <w:r w:rsidRPr="00FE3983">
        <w:rPr>
          <w:rFonts w:ascii="Verdana" w:hAnsi="Verdana"/>
          <w:sz w:val="18"/>
          <w:szCs w:val="18"/>
        </w:rPr>
        <w:br/>
        <w:t>w celu ubiegania się o udzielenie zamówienia publicznego w niniejszym postępowaniu.</w:t>
      </w:r>
    </w:p>
    <w:p w14:paraId="6C369748" w14:textId="77777777" w:rsidR="006017CF" w:rsidRPr="00FE3983" w:rsidRDefault="006017CF" w:rsidP="00C91750">
      <w:pPr>
        <w:pStyle w:val="Akapitzlist"/>
        <w:keepNext/>
        <w:keepLines/>
        <w:numPr>
          <w:ilvl w:val="0"/>
          <w:numId w:val="86"/>
        </w:numPr>
        <w:ind w:left="425" w:right="-589" w:hanging="425"/>
        <w:contextualSpacing w:val="0"/>
        <w:jc w:val="both"/>
        <w:rPr>
          <w:rFonts w:ascii="Verdana" w:hAnsi="Verdana"/>
          <w:sz w:val="18"/>
          <w:szCs w:val="18"/>
        </w:rPr>
      </w:pPr>
      <w:r w:rsidRPr="00FE3983">
        <w:rPr>
          <w:rFonts w:ascii="Verdana" w:hAnsi="Verdana"/>
          <w:sz w:val="18"/>
          <w:szCs w:val="18"/>
        </w:rPr>
        <w:t xml:space="preserve">Oświadczam, że w rozumieniu przepisów art. 7 ust. 1 pkt 1-3 ustawy z dnia 06.03.2018 r. Prawo przedsiębiorców (tekst jedn. - Dz. U. z 2021 r., poz. 162) jestem: </w:t>
      </w:r>
    </w:p>
    <w:p w14:paraId="0556A92F" w14:textId="77777777" w:rsidR="006017CF" w:rsidRPr="00FE3983" w:rsidRDefault="006017CF" w:rsidP="00675B75">
      <w:pPr>
        <w:keepNext/>
        <w:keepLines/>
        <w:ind w:left="426" w:right="-589"/>
        <w:jc w:val="both"/>
        <w:rPr>
          <w:rFonts w:ascii="Verdana" w:hAnsi="Verdana"/>
          <w:sz w:val="18"/>
          <w:szCs w:val="18"/>
        </w:rPr>
      </w:pPr>
      <w:proofErr w:type="spellStart"/>
      <w:r w:rsidRPr="00FE3983">
        <w:rPr>
          <w:rFonts w:ascii="Verdana" w:hAnsi="Verdana"/>
          <w:sz w:val="18"/>
          <w:szCs w:val="18"/>
        </w:rPr>
        <w:t>mikroprzedsiębiorcą</w:t>
      </w:r>
      <w:proofErr w:type="spellEnd"/>
      <w:r w:rsidRPr="00FE3983">
        <w:rPr>
          <w:rFonts w:ascii="Verdana" w:hAnsi="Verdana"/>
          <w:sz w:val="18"/>
          <w:szCs w:val="18"/>
        </w:rPr>
        <w:t xml:space="preserve"> / małym przedsiębiorcą / średnim przedsiębiorcą / dużym przedsiębiorcą* </w:t>
      </w:r>
      <w:r w:rsidRPr="00FE3983">
        <w:rPr>
          <w:rFonts w:ascii="Verdana" w:hAnsi="Verdana"/>
          <w:b/>
          <w:bCs/>
          <w:sz w:val="18"/>
          <w:szCs w:val="18"/>
        </w:rPr>
        <w:t>(*niewłaściwe skreślić)</w:t>
      </w:r>
    </w:p>
    <w:p w14:paraId="68A525A5" w14:textId="77777777" w:rsidR="006017CF" w:rsidRPr="00FE3983" w:rsidRDefault="006017CF" w:rsidP="00C91750">
      <w:pPr>
        <w:pStyle w:val="Akapitzlist"/>
        <w:keepNext/>
        <w:keepLines/>
        <w:numPr>
          <w:ilvl w:val="0"/>
          <w:numId w:val="86"/>
        </w:numPr>
        <w:ind w:left="425" w:right="-589" w:hanging="425"/>
        <w:contextualSpacing w:val="0"/>
        <w:jc w:val="both"/>
        <w:rPr>
          <w:rFonts w:ascii="Verdana" w:hAnsi="Verdana"/>
          <w:sz w:val="18"/>
          <w:szCs w:val="18"/>
        </w:rPr>
      </w:pPr>
      <w:r w:rsidRPr="00FE3983">
        <w:rPr>
          <w:rFonts w:ascii="Verdana" w:hAnsi="Verdana"/>
          <w:sz w:val="18"/>
          <w:szCs w:val="18"/>
        </w:rPr>
        <w:t>Załącznikami do niniejszej oferty są: (podać nr załącznika i stronę oferty).</w:t>
      </w:r>
    </w:p>
    <w:p w14:paraId="22A22647" w14:textId="77777777" w:rsidR="006017CF" w:rsidRPr="00FE3983" w:rsidRDefault="006017CF" w:rsidP="00675B75">
      <w:pPr>
        <w:keepNext/>
        <w:keepLines/>
        <w:ind w:right="-589" w:firstLine="426"/>
        <w:rPr>
          <w:rFonts w:ascii="Verdana" w:hAnsi="Verdana"/>
          <w:sz w:val="18"/>
          <w:szCs w:val="18"/>
        </w:rPr>
      </w:pPr>
      <w:r w:rsidRPr="00FE3983">
        <w:rPr>
          <w:rFonts w:ascii="Verdana" w:hAnsi="Verdana"/>
          <w:sz w:val="18"/>
          <w:szCs w:val="18"/>
        </w:rPr>
        <w:t>……………………………………………………………………………………………………</w:t>
      </w:r>
    </w:p>
    <w:p w14:paraId="41A32485" w14:textId="77777777" w:rsidR="006017CF" w:rsidRPr="00FE3983" w:rsidRDefault="006017CF" w:rsidP="00675B75">
      <w:pPr>
        <w:keepNext/>
        <w:keepLines/>
        <w:ind w:right="-589" w:firstLine="426"/>
        <w:rPr>
          <w:rFonts w:ascii="Verdana" w:hAnsi="Verdana"/>
          <w:sz w:val="18"/>
          <w:szCs w:val="18"/>
        </w:rPr>
      </w:pPr>
      <w:r w:rsidRPr="00FE3983">
        <w:rPr>
          <w:rFonts w:ascii="Verdana" w:hAnsi="Verdana"/>
          <w:sz w:val="18"/>
          <w:szCs w:val="18"/>
        </w:rPr>
        <w:t>……………………………………………………………………………………………………</w:t>
      </w:r>
    </w:p>
    <w:p w14:paraId="2ABCDB08" w14:textId="77777777" w:rsidR="006017CF" w:rsidRPr="00FE3983" w:rsidRDefault="006017CF" w:rsidP="00675B75">
      <w:pPr>
        <w:keepNext/>
        <w:keepLines/>
        <w:ind w:right="-589" w:firstLine="426"/>
        <w:rPr>
          <w:rFonts w:ascii="Verdana" w:hAnsi="Verdana"/>
          <w:sz w:val="18"/>
          <w:szCs w:val="18"/>
        </w:rPr>
      </w:pPr>
      <w:r w:rsidRPr="00FE3983">
        <w:rPr>
          <w:rFonts w:ascii="Verdana" w:hAnsi="Verdana"/>
          <w:sz w:val="18"/>
          <w:szCs w:val="18"/>
        </w:rPr>
        <w:t>……………………………………………………………………………………………………</w:t>
      </w:r>
    </w:p>
    <w:p w14:paraId="2A2B9E25" w14:textId="77777777" w:rsidR="006017CF" w:rsidRPr="00FE3983" w:rsidRDefault="006017CF" w:rsidP="00675B75">
      <w:pPr>
        <w:keepNext/>
        <w:keepLines/>
        <w:ind w:right="-589" w:firstLine="426"/>
        <w:rPr>
          <w:rFonts w:ascii="Verdana" w:hAnsi="Verdana"/>
          <w:sz w:val="18"/>
          <w:szCs w:val="18"/>
        </w:rPr>
      </w:pPr>
      <w:r w:rsidRPr="00FE3983">
        <w:rPr>
          <w:rFonts w:ascii="Verdana" w:hAnsi="Verdana"/>
          <w:sz w:val="18"/>
          <w:szCs w:val="18"/>
        </w:rPr>
        <w:t>……………………………………………………………………………………………………</w:t>
      </w:r>
    </w:p>
    <w:p w14:paraId="665EBBEB" w14:textId="77777777" w:rsidR="006017CF" w:rsidRPr="001C1D4B" w:rsidRDefault="006017CF" w:rsidP="00675B75">
      <w:pPr>
        <w:keepNext/>
        <w:keepLines/>
        <w:ind w:right="-589"/>
        <w:rPr>
          <w:rFonts w:ascii="Verdana" w:hAnsi="Verdana"/>
          <w:sz w:val="18"/>
          <w:szCs w:val="18"/>
        </w:rPr>
      </w:pPr>
      <w:r w:rsidRPr="001C1D4B">
        <w:rPr>
          <w:rFonts w:ascii="Verdana" w:hAnsi="Verdana"/>
          <w:sz w:val="18"/>
          <w:szCs w:val="18"/>
        </w:rPr>
        <w:tab/>
      </w:r>
      <w:r w:rsidRPr="001C1D4B">
        <w:rPr>
          <w:rFonts w:ascii="Verdana" w:hAnsi="Verdana"/>
          <w:sz w:val="18"/>
          <w:szCs w:val="18"/>
        </w:rPr>
        <w:tab/>
      </w:r>
      <w:r w:rsidRPr="001C1D4B">
        <w:rPr>
          <w:rFonts w:ascii="Verdana" w:hAnsi="Verdana"/>
          <w:sz w:val="18"/>
          <w:szCs w:val="18"/>
        </w:rPr>
        <w:tab/>
      </w:r>
      <w:r w:rsidRPr="001C1D4B">
        <w:rPr>
          <w:rFonts w:ascii="Verdana" w:hAnsi="Verdana"/>
          <w:sz w:val="18"/>
          <w:szCs w:val="18"/>
        </w:rPr>
        <w:tab/>
      </w:r>
      <w:r w:rsidRPr="001C1D4B">
        <w:rPr>
          <w:rFonts w:ascii="Verdana" w:hAnsi="Verdana"/>
          <w:sz w:val="18"/>
          <w:szCs w:val="18"/>
        </w:rPr>
        <w:tab/>
      </w:r>
      <w:r w:rsidRPr="001C1D4B">
        <w:rPr>
          <w:rFonts w:ascii="Verdana" w:hAnsi="Verdana"/>
          <w:sz w:val="18"/>
          <w:szCs w:val="18"/>
        </w:rPr>
        <w:tab/>
        <w:t xml:space="preserve">                         ……………………………………………</w:t>
      </w:r>
    </w:p>
    <w:p w14:paraId="5B5C1557" w14:textId="77777777" w:rsidR="006017CF" w:rsidRPr="001C1D4B" w:rsidRDefault="006017CF" w:rsidP="00675B75">
      <w:pPr>
        <w:keepNext/>
        <w:keepLines/>
        <w:ind w:right="-589"/>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1C1D4B">
        <w:rPr>
          <w:rFonts w:ascii="Verdana" w:hAnsi="Verdana"/>
          <w:sz w:val="18"/>
          <w:szCs w:val="18"/>
        </w:rPr>
        <w:tab/>
      </w:r>
      <w:r w:rsidRPr="001C1D4B">
        <w:rPr>
          <w:rFonts w:ascii="Verdana" w:hAnsi="Verdana"/>
          <w:sz w:val="18"/>
          <w:szCs w:val="18"/>
        </w:rPr>
        <w:tab/>
      </w:r>
      <w:r w:rsidRPr="001C1D4B">
        <w:rPr>
          <w:rFonts w:ascii="Verdana" w:hAnsi="Verdana"/>
          <w:sz w:val="18"/>
          <w:szCs w:val="18"/>
        </w:rPr>
        <w:tab/>
        <w:t xml:space="preserve">         </w:t>
      </w:r>
      <w:r w:rsidRPr="001C1D4B">
        <w:rPr>
          <w:rFonts w:ascii="Verdana" w:hAnsi="Verdana"/>
          <w:sz w:val="18"/>
          <w:szCs w:val="18"/>
        </w:rPr>
        <w:tab/>
      </w:r>
      <w:r w:rsidRPr="001C1D4B">
        <w:rPr>
          <w:rFonts w:ascii="Verdana" w:hAnsi="Verdana"/>
          <w:sz w:val="18"/>
          <w:szCs w:val="18"/>
        </w:rPr>
        <w:tab/>
      </w:r>
      <w:r>
        <w:rPr>
          <w:rFonts w:ascii="Verdana" w:hAnsi="Verdana"/>
          <w:sz w:val="18"/>
          <w:szCs w:val="18"/>
        </w:rPr>
        <w:t>P</w:t>
      </w:r>
      <w:r w:rsidRPr="001C1D4B">
        <w:rPr>
          <w:rFonts w:ascii="Verdana" w:hAnsi="Verdana"/>
          <w:sz w:val="18"/>
          <w:szCs w:val="18"/>
        </w:rPr>
        <w:t>odpis Wykonawcy</w:t>
      </w:r>
    </w:p>
    <w:p w14:paraId="76AB84D1" w14:textId="77777777" w:rsidR="006017CF" w:rsidRDefault="006017CF" w:rsidP="00675B75">
      <w:pPr>
        <w:rPr>
          <w:rFonts w:ascii="Verdana" w:hAnsi="Verdana"/>
          <w:b/>
          <w:bCs/>
          <w:sz w:val="18"/>
          <w:szCs w:val="18"/>
        </w:rPr>
      </w:pPr>
      <w:r>
        <w:rPr>
          <w:rFonts w:ascii="Verdana" w:hAnsi="Verdana"/>
          <w:b/>
          <w:bCs/>
          <w:sz w:val="18"/>
          <w:szCs w:val="18"/>
        </w:rPr>
        <w:br w:type="page"/>
      </w:r>
    </w:p>
    <w:p w14:paraId="67740A0E" w14:textId="77777777" w:rsidR="00A915FA" w:rsidRPr="001C35ED" w:rsidRDefault="00A915FA" w:rsidP="00A915FA">
      <w:pPr>
        <w:pStyle w:val="Nagwek3"/>
        <w:keepLines/>
        <w:ind w:right="-589"/>
        <w:jc w:val="both"/>
        <w:rPr>
          <w:color w:val="auto"/>
        </w:rPr>
      </w:pPr>
      <w:r w:rsidRPr="001C35ED">
        <w:rPr>
          <w:color w:val="auto"/>
          <w:shd w:val="clear" w:color="auto" w:fill="FFFFFF"/>
        </w:rPr>
        <w:lastRenderedPageBreak/>
        <w:t>AZ</w:t>
      </w:r>
      <w:r>
        <w:rPr>
          <w:color w:val="auto"/>
          <w:shd w:val="clear" w:color="auto" w:fill="FFFFFF"/>
        </w:rPr>
        <w:t>P</w:t>
      </w:r>
      <w:r w:rsidRPr="001C35ED">
        <w:rPr>
          <w:color w:val="auto"/>
          <w:shd w:val="clear" w:color="auto" w:fill="FFFFFF"/>
        </w:rPr>
        <w:t>-260-</w:t>
      </w:r>
      <w:r>
        <w:rPr>
          <w:color w:val="auto"/>
          <w:shd w:val="clear" w:color="auto" w:fill="FFFFFF"/>
        </w:rPr>
        <w:t>TP-24</w:t>
      </w:r>
      <w:r w:rsidRPr="001C35ED">
        <w:rPr>
          <w:color w:val="auto"/>
          <w:shd w:val="clear" w:color="auto" w:fill="FFFFFF"/>
        </w:rPr>
        <w:t>/2</w:t>
      </w:r>
      <w:r>
        <w:rPr>
          <w:color w:val="auto"/>
          <w:shd w:val="clear" w:color="auto" w:fill="FFFFFF"/>
        </w:rPr>
        <w:t>2</w:t>
      </w:r>
      <w:r w:rsidRPr="001C35ED">
        <w:rPr>
          <w:color w:val="auto"/>
        </w:rPr>
        <w:tab/>
      </w:r>
      <w:r w:rsidRPr="001C35ED">
        <w:rPr>
          <w:color w:val="auto"/>
        </w:rPr>
        <w:tab/>
      </w:r>
      <w:r w:rsidRPr="001C35ED">
        <w:rPr>
          <w:color w:val="auto"/>
        </w:rPr>
        <w:tab/>
      </w:r>
      <w:r w:rsidRPr="001C35ED">
        <w:rPr>
          <w:color w:val="auto"/>
        </w:rPr>
        <w:tab/>
      </w:r>
      <w:r w:rsidRPr="001C35ED">
        <w:rPr>
          <w:color w:val="auto"/>
        </w:rPr>
        <w:tab/>
      </w:r>
      <w:r w:rsidRPr="001C35ED">
        <w:rPr>
          <w:color w:val="auto"/>
        </w:rPr>
        <w:tab/>
      </w:r>
      <w:r w:rsidRPr="001C35ED">
        <w:rPr>
          <w:color w:val="auto"/>
        </w:rPr>
        <w:tab/>
      </w:r>
      <w:r>
        <w:rPr>
          <w:color w:val="auto"/>
        </w:rPr>
        <w:tab/>
        <w:t>Załącznik nr 2A</w:t>
      </w:r>
      <w:r w:rsidRPr="001C35ED">
        <w:rPr>
          <w:color w:val="auto"/>
        </w:rPr>
        <w:t xml:space="preserve"> do SWZ</w:t>
      </w:r>
    </w:p>
    <w:p w14:paraId="69B2AE79" w14:textId="77777777" w:rsidR="00A915FA" w:rsidRPr="0037310E" w:rsidRDefault="00A915FA" w:rsidP="00A915FA">
      <w:pPr>
        <w:keepNext/>
        <w:keepLines/>
        <w:spacing w:line="240" w:lineRule="exact"/>
        <w:jc w:val="both"/>
        <w:rPr>
          <w:rFonts w:ascii="Verdana" w:hAnsi="Verdana"/>
          <w:b/>
          <w:sz w:val="14"/>
          <w:szCs w:val="14"/>
        </w:rPr>
      </w:pPr>
    </w:p>
    <w:p w14:paraId="06DC4DAC" w14:textId="77777777" w:rsidR="00A915FA" w:rsidRPr="0073565E" w:rsidRDefault="00A915FA" w:rsidP="00A915FA">
      <w:pPr>
        <w:keepNext/>
        <w:keepLines/>
        <w:spacing w:line="360" w:lineRule="auto"/>
        <w:ind w:right="-590"/>
        <w:jc w:val="center"/>
        <w:rPr>
          <w:rFonts w:ascii="Verdana" w:hAnsi="Verdana"/>
          <w:b/>
          <w:sz w:val="18"/>
          <w:szCs w:val="18"/>
        </w:rPr>
      </w:pPr>
      <w:r w:rsidRPr="0073565E">
        <w:rPr>
          <w:rFonts w:ascii="Verdana" w:hAnsi="Verdana"/>
          <w:b/>
          <w:sz w:val="18"/>
          <w:szCs w:val="18"/>
        </w:rPr>
        <w:t>SZCZEGÓŁOWY OPIS PRZEDMIOTU ZAMÓWIENIA</w:t>
      </w:r>
    </w:p>
    <w:p w14:paraId="4C9C80AC" w14:textId="77777777" w:rsidR="00A915FA" w:rsidRPr="0073565E" w:rsidRDefault="00A915FA" w:rsidP="00A915FA">
      <w:pPr>
        <w:spacing w:line="360" w:lineRule="auto"/>
        <w:ind w:right="-590"/>
        <w:jc w:val="both"/>
        <w:rPr>
          <w:rFonts w:ascii="Verdana" w:hAnsi="Verdana"/>
          <w:b/>
          <w:bCs/>
          <w:color w:val="000000" w:themeColor="text1"/>
          <w:sz w:val="18"/>
          <w:szCs w:val="18"/>
        </w:rPr>
      </w:pPr>
    </w:p>
    <w:p w14:paraId="2B012160" w14:textId="73742283" w:rsidR="00A915FA" w:rsidRPr="00A915FA" w:rsidRDefault="00A915FA" w:rsidP="00A915FA">
      <w:pPr>
        <w:keepNext/>
        <w:keepLines/>
        <w:tabs>
          <w:tab w:val="left" w:pos="3686"/>
        </w:tabs>
        <w:ind w:left="993" w:right="-590" w:hanging="993"/>
        <w:jc w:val="both"/>
        <w:rPr>
          <w:rFonts w:ascii="Verdana" w:hAnsi="Verdana"/>
          <w:b/>
          <w:sz w:val="18"/>
          <w:szCs w:val="18"/>
        </w:rPr>
      </w:pPr>
      <w:r w:rsidRPr="00A915FA">
        <w:rPr>
          <w:rFonts w:ascii="Verdana" w:hAnsi="Verdana"/>
          <w:b/>
          <w:sz w:val="18"/>
          <w:szCs w:val="18"/>
        </w:rPr>
        <w:t xml:space="preserve">Cześć A - Świadczenie usług szkoleniowych o tematyce: </w:t>
      </w:r>
      <w:proofErr w:type="spellStart"/>
      <w:r w:rsidRPr="00A915FA">
        <w:rPr>
          <w:rFonts w:ascii="Verdana" w:hAnsi="Verdana"/>
          <w:b/>
          <w:sz w:val="18"/>
          <w:szCs w:val="18"/>
        </w:rPr>
        <w:t>Python</w:t>
      </w:r>
      <w:proofErr w:type="spellEnd"/>
      <w:r w:rsidRPr="00A915FA">
        <w:rPr>
          <w:rFonts w:ascii="Verdana" w:hAnsi="Verdana"/>
          <w:b/>
          <w:sz w:val="18"/>
          <w:szCs w:val="18"/>
        </w:rPr>
        <w:t xml:space="preserve"> dla administratorów systemów LUW; </w:t>
      </w:r>
      <w:proofErr w:type="spellStart"/>
      <w:r w:rsidRPr="00A915FA">
        <w:rPr>
          <w:rFonts w:ascii="Verdana" w:hAnsi="Verdana"/>
          <w:b/>
          <w:sz w:val="18"/>
          <w:szCs w:val="18"/>
        </w:rPr>
        <w:t>VMware</w:t>
      </w:r>
      <w:proofErr w:type="spellEnd"/>
      <w:r w:rsidRPr="00A915FA">
        <w:rPr>
          <w:rFonts w:ascii="Verdana" w:hAnsi="Verdana"/>
          <w:b/>
          <w:sz w:val="18"/>
          <w:szCs w:val="18"/>
        </w:rPr>
        <w:t xml:space="preserve"> </w:t>
      </w:r>
      <w:proofErr w:type="spellStart"/>
      <w:r w:rsidRPr="00A915FA">
        <w:rPr>
          <w:rFonts w:ascii="Verdana" w:hAnsi="Verdana"/>
          <w:b/>
          <w:sz w:val="18"/>
          <w:szCs w:val="18"/>
        </w:rPr>
        <w:t>vSphere</w:t>
      </w:r>
      <w:proofErr w:type="spellEnd"/>
      <w:r w:rsidRPr="00A915FA">
        <w:rPr>
          <w:rFonts w:ascii="Verdana" w:hAnsi="Verdana"/>
          <w:b/>
          <w:sz w:val="18"/>
          <w:szCs w:val="18"/>
        </w:rPr>
        <w:t xml:space="preserve">: Fast </w:t>
      </w:r>
      <w:proofErr w:type="spellStart"/>
      <w:r w:rsidRPr="00A915FA">
        <w:rPr>
          <w:rFonts w:ascii="Verdana" w:hAnsi="Verdana"/>
          <w:b/>
          <w:sz w:val="18"/>
          <w:szCs w:val="18"/>
        </w:rPr>
        <w:t>Track</w:t>
      </w:r>
      <w:proofErr w:type="spellEnd"/>
      <w:r w:rsidRPr="00A915FA">
        <w:rPr>
          <w:rFonts w:ascii="Verdana" w:hAnsi="Verdana"/>
          <w:b/>
          <w:sz w:val="18"/>
          <w:szCs w:val="18"/>
        </w:rPr>
        <w:t xml:space="preserve"> [V7]; </w:t>
      </w:r>
      <w:proofErr w:type="spellStart"/>
      <w:r w:rsidRPr="00A915FA">
        <w:rPr>
          <w:rFonts w:ascii="Verdana" w:hAnsi="Verdana"/>
          <w:b/>
          <w:sz w:val="18"/>
          <w:szCs w:val="18"/>
        </w:rPr>
        <w:t>Implementing</w:t>
      </w:r>
      <w:proofErr w:type="spellEnd"/>
      <w:r w:rsidRPr="00A915FA">
        <w:rPr>
          <w:rFonts w:ascii="Verdana" w:hAnsi="Verdana"/>
          <w:b/>
          <w:sz w:val="18"/>
          <w:szCs w:val="18"/>
        </w:rPr>
        <w:t xml:space="preserve"> and Operating Cisco Enterprise Network </w:t>
      </w:r>
      <w:proofErr w:type="spellStart"/>
      <w:r w:rsidRPr="00A915FA">
        <w:rPr>
          <w:rFonts w:ascii="Verdana" w:hAnsi="Verdana"/>
          <w:b/>
          <w:sz w:val="18"/>
          <w:szCs w:val="18"/>
        </w:rPr>
        <w:t>Core</w:t>
      </w:r>
      <w:proofErr w:type="spellEnd"/>
      <w:r w:rsidRPr="00A915FA">
        <w:rPr>
          <w:rFonts w:ascii="Verdana" w:hAnsi="Verdana"/>
          <w:b/>
          <w:sz w:val="18"/>
          <w:szCs w:val="18"/>
        </w:rPr>
        <w:t xml:space="preserve"> Technologies;</w:t>
      </w:r>
    </w:p>
    <w:p w14:paraId="656A2003" w14:textId="77777777" w:rsidR="00A915FA" w:rsidRDefault="00A915FA" w:rsidP="00A915FA">
      <w:pPr>
        <w:shd w:val="clear" w:color="auto" w:fill="FFFFFF"/>
        <w:ind w:right="-589"/>
        <w:jc w:val="both"/>
        <w:rPr>
          <w:rFonts w:ascii="Verdana" w:hAnsi="Verdana"/>
          <w:color w:val="000000"/>
          <w:sz w:val="18"/>
          <w:szCs w:val="18"/>
        </w:rPr>
      </w:pPr>
    </w:p>
    <w:p w14:paraId="33ACAD26" w14:textId="6F7F0DBA" w:rsidR="00762CF6" w:rsidRPr="00762CF6" w:rsidRDefault="00A915FA" w:rsidP="00C91750">
      <w:pPr>
        <w:pStyle w:val="Akapitzlist"/>
        <w:numPr>
          <w:ilvl w:val="0"/>
          <w:numId w:val="179"/>
        </w:numPr>
        <w:shd w:val="clear" w:color="auto" w:fill="FFFFFF"/>
        <w:tabs>
          <w:tab w:val="left" w:pos="7079"/>
        </w:tabs>
        <w:ind w:left="426" w:right="-589" w:hanging="437"/>
        <w:jc w:val="both"/>
        <w:rPr>
          <w:rFonts w:ascii="Verdana" w:eastAsia="Calibri" w:hAnsi="Verdana"/>
          <w:bCs/>
          <w:sz w:val="18"/>
          <w:szCs w:val="18"/>
        </w:rPr>
      </w:pPr>
      <w:r w:rsidRPr="00762CF6">
        <w:rPr>
          <w:rFonts w:ascii="Verdana" w:hAnsi="Verdana"/>
          <w:color w:val="000000"/>
          <w:sz w:val="18"/>
          <w:szCs w:val="18"/>
        </w:rPr>
        <w:t>Świadczenie usługi  szkoleniowej polegającej na realizacji szkoleń zamkniętych skierowanych do kadry administracyjnej i kierowniczej Uniwersytetu Medycznego im. Piastów Śląskich we Wrocławiu w zakresie umiejętności informatycznych.</w:t>
      </w:r>
    </w:p>
    <w:p w14:paraId="0B68C6A6" w14:textId="77777777" w:rsidR="00762CF6" w:rsidRDefault="00762CF6" w:rsidP="00762CF6">
      <w:pPr>
        <w:pStyle w:val="Akapitzlist"/>
        <w:shd w:val="clear" w:color="auto" w:fill="FFFFFF"/>
        <w:tabs>
          <w:tab w:val="left" w:pos="7079"/>
        </w:tabs>
        <w:ind w:left="284" w:right="-589"/>
        <w:jc w:val="both"/>
        <w:rPr>
          <w:rFonts w:ascii="Verdana" w:eastAsia="Calibri" w:hAnsi="Verdana"/>
          <w:sz w:val="18"/>
          <w:szCs w:val="18"/>
        </w:rPr>
      </w:pPr>
    </w:p>
    <w:p w14:paraId="72F3C2FB" w14:textId="779B8BAA" w:rsidR="00762CF6" w:rsidRPr="00762CF6" w:rsidRDefault="00762CF6" w:rsidP="00C91750">
      <w:pPr>
        <w:pStyle w:val="Akapitzlist"/>
        <w:numPr>
          <w:ilvl w:val="0"/>
          <w:numId w:val="179"/>
        </w:numPr>
        <w:shd w:val="clear" w:color="auto" w:fill="FFFFFF"/>
        <w:tabs>
          <w:tab w:val="left" w:pos="7079"/>
        </w:tabs>
        <w:ind w:left="426" w:right="-589" w:hanging="437"/>
        <w:jc w:val="both"/>
        <w:rPr>
          <w:rFonts w:ascii="Verdana" w:eastAsia="Calibri" w:hAnsi="Verdana"/>
          <w:sz w:val="18"/>
          <w:szCs w:val="18"/>
        </w:rPr>
      </w:pPr>
      <w:r w:rsidRPr="00762CF6">
        <w:rPr>
          <w:rFonts w:ascii="Verdana" w:eastAsia="Calibri" w:hAnsi="Verdana"/>
          <w:sz w:val="18"/>
          <w:szCs w:val="18"/>
        </w:rPr>
        <w:t xml:space="preserve">Świadczenie usługi szkoleniowej o tematyce: </w:t>
      </w:r>
      <w:proofErr w:type="spellStart"/>
      <w:r w:rsidRPr="00762CF6">
        <w:rPr>
          <w:rFonts w:ascii="Verdana" w:eastAsia="Calibri" w:hAnsi="Verdana"/>
          <w:b/>
          <w:bCs/>
          <w:sz w:val="18"/>
          <w:szCs w:val="18"/>
        </w:rPr>
        <w:t>Python</w:t>
      </w:r>
      <w:proofErr w:type="spellEnd"/>
      <w:r w:rsidRPr="00762CF6">
        <w:rPr>
          <w:rFonts w:ascii="Verdana" w:eastAsia="Calibri" w:hAnsi="Verdana"/>
          <w:b/>
          <w:bCs/>
          <w:sz w:val="18"/>
          <w:szCs w:val="18"/>
        </w:rPr>
        <w:t xml:space="preserve"> dla administratorów systemów LUW (lub równoważne ze wskazanym zakresem tematycznym)</w:t>
      </w:r>
    </w:p>
    <w:p w14:paraId="524286FD" w14:textId="256C89B8" w:rsidR="00762CF6" w:rsidRPr="00122ED1" w:rsidRDefault="00762CF6" w:rsidP="00122ED1">
      <w:pPr>
        <w:pStyle w:val="Akapitzlist"/>
        <w:numPr>
          <w:ilvl w:val="3"/>
          <w:numId w:val="30"/>
        </w:numPr>
        <w:shd w:val="clear" w:color="auto" w:fill="FFFFFF"/>
        <w:tabs>
          <w:tab w:val="left" w:pos="7079"/>
        </w:tabs>
        <w:ind w:left="851" w:right="-589"/>
        <w:jc w:val="both"/>
        <w:rPr>
          <w:rFonts w:ascii="Verdana" w:eastAsia="Calibri" w:hAnsi="Verdana"/>
          <w:sz w:val="18"/>
          <w:szCs w:val="18"/>
        </w:rPr>
      </w:pPr>
      <w:r w:rsidRPr="00122ED1">
        <w:rPr>
          <w:rFonts w:ascii="Verdana" w:eastAsia="Calibri" w:hAnsi="Verdana"/>
          <w:sz w:val="18"/>
          <w:szCs w:val="18"/>
        </w:rPr>
        <w:t>Przewidywana liczba uczestników: 3 osoby. Przewidywana liczba godzin: 40 (szkolenie 5-dniowe)</w:t>
      </w:r>
    </w:p>
    <w:p w14:paraId="322BAAA1" w14:textId="3C16C0C3" w:rsidR="00762CF6" w:rsidRPr="00122ED1" w:rsidRDefault="00762CF6" w:rsidP="00122ED1">
      <w:pPr>
        <w:pStyle w:val="Akapitzlist"/>
        <w:numPr>
          <w:ilvl w:val="3"/>
          <w:numId w:val="30"/>
        </w:numPr>
        <w:tabs>
          <w:tab w:val="left" w:pos="7079"/>
        </w:tabs>
        <w:ind w:left="851"/>
        <w:rPr>
          <w:rFonts w:ascii="Verdana" w:eastAsia="Calibri" w:hAnsi="Verdana"/>
          <w:b/>
          <w:sz w:val="18"/>
          <w:szCs w:val="18"/>
          <w:u w:val="single"/>
        </w:rPr>
      </w:pPr>
      <w:r w:rsidRPr="00122ED1">
        <w:rPr>
          <w:rFonts w:ascii="Verdana" w:eastAsia="Calibri" w:hAnsi="Verdana"/>
          <w:b/>
          <w:sz w:val="18"/>
          <w:szCs w:val="18"/>
          <w:u w:val="single"/>
        </w:rPr>
        <w:t>Ramowy zakres tematyczny szkolenia:</w:t>
      </w:r>
    </w:p>
    <w:p w14:paraId="503DC1DF" w14:textId="77777777" w:rsidR="00762CF6" w:rsidRPr="00122ED1" w:rsidRDefault="00762CF6" w:rsidP="00C91750">
      <w:pPr>
        <w:numPr>
          <w:ilvl w:val="0"/>
          <w:numId w:val="180"/>
        </w:numPr>
        <w:tabs>
          <w:tab w:val="left" w:pos="7079"/>
        </w:tabs>
        <w:suppressAutoHyphens w:val="0"/>
        <w:ind w:left="1134"/>
        <w:rPr>
          <w:rFonts w:ascii="Verdana" w:eastAsia="Calibri" w:hAnsi="Verdana"/>
          <w:sz w:val="18"/>
          <w:szCs w:val="18"/>
        </w:rPr>
      </w:pPr>
      <w:r w:rsidRPr="00122ED1">
        <w:rPr>
          <w:rFonts w:ascii="Verdana" w:eastAsia="Calibri" w:hAnsi="Verdana"/>
          <w:sz w:val="18"/>
          <w:szCs w:val="18"/>
        </w:rPr>
        <w:t xml:space="preserve">Charakterystyka języka </w:t>
      </w:r>
      <w:proofErr w:type="spellStart"/>
      <w:r w:rsidRPr="00122ED1">
        <w:rPr>
          <w:rFonts w:ascii="Verdana" w:eastAsia="Calibri" w:hAnsi="Verdana"/>
          <w:sz w:val="18"/>
          <w:szCs w:val="18"/>
        </w:rPr>
        <w:t>Python</w:t>
      </w:r>
      <w:proofErr w:type="spellEnd"/>
    </w:p>
    <w:p w14:paraId="6C436A9D" w14:textId="77777777" w:rsidR="00762CF6" w:rsidRPr="00122ED1" w:rsidRDefault="00762CF6" w:rsidP="00C91750">
      <w:pPr>
        <w:numPr>
          <w:ilvl w:val="0"/>
          <w:numId w:val="180"/>
        </w:numPr>
        <w:tabs>
          <w:tab w:val="left" w:pos="7079"/>
        </w:tabs>
        <w:suppressAutoHyphens w:val="0"/>
        <w:ind w:left="1134"/>
        <w:rPr>
          <w:rFonts w:ascii="Verdana" w:eastAsia="Calibri" w:hAnsi="Verdana"/>
          <w:sz w:val="18"/>
          <w:szCs w:val="18"/>
        </w:rPr>
      </w:pPr>
      <w:r w:rsidRPr="00122ED1">
        <w:rPr>
          <w:rFonts w:ascii="Verdana" w:eastAsia="Calibri" w:hAnsi="Verdana"/>
          <w:sz w:val="18"/>
          <w:szCs w:val="18"/>
        </w:rPr>
        <w:t xml:space="preserve">Podstawy języka </w:t>
      </w:r>
      <w:proofErr w:type="spellStart"/>
      <w:r w:rsidRPr="00122ED1">
        <w:rPr>
          <w:rFonts w:ascii="Verdana" w:eastAsia="Calibri" w:hAnsi="Verdana"/>
          <w:sz w:val="18"/>
          <w:szCs w:val="18"/>
        </w:rPr>
        <w:t>Python</w:t>
      </w:r>
      <w:proofErr w:type="spellEnd"/>
    </w:p>
    <w:p w14:paraId="715E0ABC" w14:textId="77777777" w:rsidR="00762CF6" w:rsidRPr="00122ED1" w:rsidRDefault="00762CF6" w:rsidP="00C91750">
      <w:pPr>
        <w:pStyle w:val="Akapitzlist"/>
        <w:numPr>
          <w:ilvl w:val="0"/>
          <w:numId w:val="175"/>
        </w:numPr>
        <w:tabs>
          <w:tab w:val="left" w:pos="7079"/>
        </w:tabs>
        <w:suppressAutoHyphens w:val="0"/>
        <w:ind w:left="1418"/>
        <w:rPr>
          <w:rFonts w:ascii="Verdana" w:eastAsia="Calibri" w:hAnsi="Verdana"/>
          <w:sz w:val="18"/>
          <w:szCs w:val="18"/>
        </w:rPr>
      </w:pPr>
      <w:r w:rsidRPr="00122ED1">
        <w:rPr>
          <w:rFonts w:ascii="Verdana" w:eastAsia="Calibri" w:hAnsi="Verdana"/>
          <w:sz w:val="18"/>
          <w:szCs w:val="18"/>
        </w:rPr>
        <w:t>Składnia, typy danych, struktura danych</w:t>
      </w:r>
    </w:p>
    <w:p w14:paraId="3FCEB852" w14:textId="77777777" w:rsidR="00762CF6" w:rsidRPr="00122ED1" w:rsidRDefault="00762CF6" w:rsidP="00C91750">
      <w:pPr>
        <w:pStyle w:val="Akapitzlist"/>
        <w:numPr>
          <w:ilvl w:val="0"/>
          <w:numId w:val="175"/>
        </w:numPr>
        <w:tabs>
          <w:tab w:val="left" w:pos="7079"/>
        </w:tabs>
        <w:suppressAutoHyphens w:val="0"/>
        <w:ind w:left="1418"/>
        <w:rPr>
          <w:rFonts w:ascii="Verdana" w:eastAsia="Calibri" w:hAnsi="Verdana"/>
          <w:sz w:val="18"/>
          <w:szCs w:val="18"/>
        </w:rPr>
      </w:pPr>
      <w:r w:rsidRPr="00122ED1">
        <w:rPr>
          <w:rFonts w:ascii="Verdana" w:eastAsia="Calibri" w:hAnsi="Verdana"/>
          <w:sz w:val="18"/>
          <w:szCs w:val="18"/>
        </w:rPr>
        <w:t>Instrukcje warunkowe i pętle</w:t>
      </w:r>
    </w:p>
    <w:p w14:paraId="7881FC86" w14:textId="77777777" w:rsidR="00762CF6" w:rsidRPr="00122ED1" w:rsidRDefault="00762CF6" w:rsidP="00C91750">
      <w:pPr>
        <w:pStyle w:val="Akapitzlist"/>
        <w:numPr>
          <w:ilvl w:val="0"/>
          <w:numId w:val="175"/>
        </w:numPr>
        <w:tabs>
          <w:tab w:val="left" w:pos="7079"/>
        </w:tabs>
        <w:suppressAutoHyphens w:val="0"/>
        <w:ind w:left="1418"/>
        <w:rPr>
          <w:rFonts w:ascii="Verdana" w:eastAsia="Calibri" w:hAnsi="Verdana"/>
          <w:sz w:val="18"/>
          <w:szCs w:val="18"/>
        </w:rPr>
      </w:pPr>
      <w:r w:rsidRPr="00122ED1">
        <w:rPr>
          <w:rFonts w:ascii="Verdana" w:eastAsia="Calibri" w:hAnsi="Verdana"/>
          <w:sz w:val="18"/>
          <w:szCs w:val="18"/>
        </w:rPr>
        <w:t>Funkcje, obiekty</w:t>
      </w:r>
    </w:p>
    <w:p w14:paraId="2DC19F9C" w14:textId="77777777" w:rsidR="00762CF6" w:rsidRPr="00122ED1" w:rsidRDefault="00762CF6" w:rsidP="00C91750">
      <w:pPr>
        <w:numPr>
          <w:ilvl w:val="0"/>
          <w:numId w:val="180"/>
        </w:numPr>
        <w:tabs>
          <w:tab w:val="left" w:pos="7079"/>
        </w:tabs>
        <w:suppressAutoHyphens w:val="0"/>
        <w:ind w:left="1134"/>
        <w:rPr>
          <w:rFonts w:ascii="Verdana" w:eastAsia="Calibri" w:hAnsi="Verdana"/>
          <w:sz w:val="18"/>
          <w:szCs w:val="18"/>
        </w:rPr>
      </w:pPr>
      <w:r w:rsidRPr="00122ED1">
        <w:rPr>
          <w:rFonts w:ascii="Verdana" w:eastAsia="Calibri" w:hAnsi="Verdana"/>
          <w:sz w:val="18"/>
          <w:szCs w:val="18"/>
        </w:rPr>
        <w:t>Przetwarzanie tekstu</w:t>
      </w:r>
    </w:p>
    <w:p w14:paraId="7814F21E" w14:textId="77777777" w:rsidR="00762CF6" w:rsidRPr="00122ED1" w:rsidRDefault="00762CF6" w:rsidP="00C91750">
      <w:pPr>
        <w:pStyle w:val="Akapitzlist"/>
        <w:numPr>
          <w:ilvl w:val="0"/>
          <w:numId w:val="176"/>
        </w:numPr>
        <w:tabs>
          <w:tab w:val="left" w:pos="7079"/>
        </w:tabs>
        <w:suppressAutoHyphens w:val="0"/>
        <w:ind w:left="1418"/>
        <w:rPr>
          <w:rFonts w:ascii="Verdana" w:eastAsia="Calibri" w:hAnsi="Verdana"/>
          <w:sz w:val="18"/>
          <w:szCs w:val="18"/>
        </w:rPr>
      </w:pPr>
      <w:r w:rsidRPr="00122ED1">
        <w:rPr>
          <w:rFonts w:ascii="Verdana" w:eastAsia="Calibri" w:hAnsi="Verdana"/>
          <w:sz w:val="18"/>
          <w:szCs w:val="18"/>
        </w:rPr>
        <w:t>Operacje na tekstach</w:t>
      </w:r>
    </w:p>
    <w:p w14:paraId="56996FEB" w14:textId="77777777" w:rsidR="00762CF6" w:rsidRPr="00122ED1" w:rsidRDefault="00762CF6" w:rsidP="00C91750">
      <w:pPr>
        <w:pStyle w:val="Akapitzlist"/>
        <w:numPr>
          <w:ilvl w:val="0"/>
          <w:numId w:val="176"/>
        </w:numPr>
        <w:tabs>
          <w:tab w:val="left" w:pos="7079"/>
        </w:tabs>
        <w:suppressAutoHyphens w:val="0"/>
        <w:ind w:left="1418"/>
        <w:rPr>
          <w:rFonts w:ascii="Verdana" w:eastAsia="Calibri" w:hAnsi="Verdana"/>
          <w:sz w:val="18"/>
          <w:szCs w:val="18"/>
        </w:rPr>
      </w:pPr>
      <w:r w:rsidRPr="00122ED1">
        <w:rPr>
          <w:rFonts w:ascii="Verdana" w:eastAsia="Calibri" w:hAnsi="Verdana"/>
          <w:sz w:val="18"/>
          <w:szCs w:val="18"/>
        </w:rPr>
        <w:t>Strumieniowe przetwarzanie plików tekstowych</w:t>
      </w:r>
    </w:p>
    <w:p w14:paraId="5767707F" w14:textId="77777777" w:rsidR="00762CF6" w:rsidRPr="00122ED1" w:rsidRDefault="00762CF6" w:rsidP="00C91750">
      <w:pPr>
        <w:numPr>
          <w:ilvl w:val="0"/>
          <w:numId w:val="180"/>
        </w:numPr>
        <w:tabs>
          <w:tab w:val="left" w:pos="7079"/>
        </w:tabs>
        <w:suppressAutoHyphens w:val="0"/>
        <w:ind w:left="1134"/>
        <w:rPr>
          <w:rFonts w:ascii="Verdana" w:eastAsia="Calibri" w:hAnsi="Verdana"/>
          <w:sz w:val="18"/>
          <w:szCs w:val="18"/>
        </w:rPr>
      </w:pPr>
      <w:r w:rsidRPr="00122ED1">
        <w:rPr>
          <w:rFonts w:ascii="Verdana" w:eastAsia="Calibri" w:hAnsi="Verdana"/>
          <w:sz w:val="18"/>
          <w:szCs w:val="18"/>
        </w:rPr>
        <w:t>System plików i dane</w:t>
      </w:r>
    </w:p>
    <w:p w14:paraId="3653A815" w14:textId="77777777" w:rsidR="00762CF6" w:rsidRPr="00122ED1" w:rsidRDefault="00762CF6" w:rsidP="00C91750">
      <w:pPr>
        <w:pStyle w:val="Akapitzlist"/>
        <w:numPr>
          <w:ilvl w:val="0"/>
          <w:numId w:val="177"/>
        </w:numPr>
        <w:tabs>
          <w:tab w:val="left" w:pos="7079"/>
        </w:tabs>
        <w:suppressAutoHyphens w:val="0"/>
        <w:ind w:left="1418"/>
        <w:rPr>
          <w:rFonts w:ascii="Verdana" w:eastAsia="Calibri" w:hAnsi="Verdana"/>
          <w:sz w:val="18"/>
          <w:szCs w:val="18"/>
        </w:rPr>
      </w:pPr>
      <w:r w:rsidRPr="00122ED1">
        <w:rPr>
          <w:rFonts w:ascii="Verdana" w:eastAsia="Calibri" w:hAnsi="Verdana"/>
          <w:sz w:val="18"/>
          <w:szCs w:val="18"/>
        </w:rPr>
        <w:t>Interakcja z systemem plików, interakcja z danymi</w:t>
      </w:r>
    </w:p>
    <w:p w14:paraId="4263EF57" w14:textId="77777777" w:rsidR="00762CF6" w:rsidRPr="00122ED1" w:rsidRDefault="00762CF6" w:rsidP="00C91750">
      <w:pPr>
        <w:pStyle w:val="Akapitzlist"/>
        <w:numPr>
          <w:ilvl w:val="0"/>
          <w:numId w:val="177"/>
        </w:numPr>
        <w:tabs>
          <w:tab w:val="left" w:pos="7079"/>
        </w:tabs>
        <w:suppressAutoHyphens w:val="0"/>
        <w:ind w:left="1418"/>
        <w:rPr>
          <w:rFonts w:ascii="Verdana" w:eastAsia="Calibri" w:hAnsi="Verdana"/>
          <w:sz w:val="18"/>
          <w:szCs w:val="18"/>
        </w:rPr>
      </w:pPr>
      <w:proofErr w:type="spellStart"/>
      <w:r w:rsidRPr="00122ED1">
        <w:rPr>
          <w:rFonts w:ascii="Verdana" w:eastAsia="Calibri" w:hAnsi="Verdana"/>
          <w:sz w:val="18"/>
          <w:szCs w:val="18"/>
        </w:rPr>
        <w:t>Serializacja</w:t>
      </w:r>
      <w:proofErr w:type="spellEnd"/>
      <w:r w:rsidRPr="00122ED1">
        <w:rPr>
          <w:rFonts w:ascii="Verdana" w:eastAsia="Calibri" w:hAnsi="Verdana"/>
          <w:sz w:val="18"/>
          <w:szCs w:val="18"/>
        </w:rPr>
        <w:t xml:space="preserve"> danych</w:t>
      </w:r>
    </w:p>
    <w:p w14:paraId="0EE1C1E9" w14:textId="77777777" w:rsidR="00762CF6" w:rsidRPr="00122ED1" w:rsidRDefault="00762CF6" w:rsidP="00C91750">
      <w:pPr>
        <w:numPr>
          <w:ilvl w:val="0"/>
          <w:numId w:val="180"/>
        </w:numPr>
        <w:tabs>
          <w:tab w:val="left" w:pos="7079"/>
        </w:tabs>
        <w:suppressAutoHyphens w:val="0"/>
        <w:ind w:left="1134"/>
        <w:rPr>
          <w:rFonts w:ascii="Verdana" w:eastAsia="Calibri" w:hAnsi="Verdana"/>
          <w:sz w:val="18"/>
          <w:szCs w:val="18"/>
        </w:rPr>
      </w:pPr>
      <w:r w:rsidRPr="00122ED1">
        <w:rPr>
          <w:rFonts w:ascii="Verdana" w:eastAsia="Calibri" w:hAnsi="Verdana"/>
          <w:sz w:val="18"/>
          <w:szCs w:val="18"/>
        </w:rPr>
        <w:t>Przetwarzanie współbieżne i rozproszona dystrybucja zadań</w:t>
      </w:r>
    </w:p>
    <w:p w14:paraId="05D8D14E" w14:textId="77777777" w:rsidR="00762CF6" w:rsidRPr="00122ED1" w:rsidRDefault="00762CF6" w:rsidP="00C91750">
      <w:pPr>
        <w:numPr>
          <w:ilvl w:val="0"/>
          <w:numId w:val="180"/>
        </w:numPr>
        <w:tabs>
          <w:tab w:val="left" w:pos="7079"/>
        </w:tabs>
        <w:suppressAutoHyphens w:val="0"/>
        <w:ind w:left="1134"/>
        <w:rPr>
          <w:rFonts w:ascii="Verdana" w:eastAsia="Calibri" w:hAnsi="Verdana"/>
          <w:sz w:val="18"/>
          <w:szCs w:val="18"/>
        </w:rPr>
      </w:pPr>
      <w:r w:rsidRPr="00122ED1">
        <w:rPr>
          <w:rFonts w:ascii="Verdana" w:eastAsia="Calibri" w:hAnsi="Verdana"/>
          <w:sz w:val="18"/>
          <w:szCs w:val="18"/>
        </w:rPr>
        <w:t>Sieci</w:t>
      </w:r>
    </w:p>
    <w:p w14:paraId="69E23FA7" w14:textId="77777777" w:rsidR="00762CF6" w:rsidRPr="00122ED1" w:rsidRDefault="00762CF6" w:rsidP="00C91750">
      <w:pPr>
        <w:pStyle w:val="Akapitzlist"/>
        <w:numPr>
          <w:ilvl w:val="0"/>
          <w:numId w:val="178"/>
        </w:numPr>
        <w:tabs>
          <w:tab w:val="left" w:pos="7079"/>
        </w:tabs>
        <w:suppressAutoHyphens w:val="0"/>
        <w:ind w:left="1418"/>
        <w:rPr>
          <w:rFonts w:ascii="Verdana" w:eastAsia="Calibri" w:hAnsi="Verdana"/>
          <w:sz w:val="18"/>
          <w:szCs w:val="18"/>
        </w:rPr>
      </w:pPr>
      <w:r w:rsidRPr="00122ED1">
        <w:rPr>
          <w:rFonts w:ascii="Verdana" w:eastAsia="Calibri" w:hAnsi="Verdana"/>
          <w:sz w:val="18"/>
          <w:szCs w:val="18"/>
        </w:rPr>
        <w:t>FTP / SFTP / SCP</w:t>
      </w:r>
    </w:p>
    <w:p w14:paraId="27B0CADA" w14:textId="77777777" w:rsidR="00762CF6" w:rsidRPr="00122ED1" w:rsidRDefault="00762CF6" w:rsidP="00C91750">
      <w:pPr>
        <w:pStyle w:val="Akapitzlist"/>
        <w:numPr>
          <w:ilvl w:val="0"/>
          <w:numId w:val="178"/>
        </w:numPr>
        <w:tabs>
          <w:tab w:val="left" w:pos="7079"/>
        </w:tabs>
        <w:suppressAutoHyphens w:val="0"/>
        <w:ind w:left="1418"/>
        <w:rPr>
          <w:rFonts w:ascii="Verdana" w:eastAsia="Calibri" w:hAnsi="Verdana"/>
          <w:sz w:val="18"/>
          <w:szCs w:val="18"/>
        </w:rPr>
      </w:pPr>
      <w:r w:rsidRPr="00122ED1">
        <w:rPr>
          <w:rFonts w:ascii="Verdana" w:eastAsia="Calibri" w:hAnsi="Verdana"/>
          <w:sz w:val="18"/>
          <w:szCs w:val="18"/>
        </w:rPr>
        <w:t>Protokół http i serwisy REST</w:t>
      </w:r>
    </w:p>
    <w:p w14:paraId="4462D739" w14:textId="77777777" w:rsidR="00762CF6" w:rsidRPr="00122ED1" w:rsidRDefault="00762CF6" w:rsidP="00C91750">
      <w:pPr>
        <w:pStyle w:val="Akapitzlist"/>
        <w:numPr>
          <w:ilvl w:val="0"/>
          <w:numId w:val="178"/>
        </w:numPr>
        <w:tabs>
          <w:tab w:val="left" w:pos="7079"/>
        </w:tabs>
        <w:suppressAutoHyphens w:val="0"/>
        <w:ind w:left="1418"/>
        <w:rPr>
          <w:rFonts w:ascii="Verdana" w:eastAsia="Calibri" w:hAnsi="Verdana"/>
          <w:sz w:val="18"/>
          <w:szCs w:val="18"/>
        </w:rPr>
      </w:pPr>
      <w:r w:rsidRPr="00122ED1">
        <w:rPr>
          <w:rFonts w:ascii="Verdana" w:eastAsia="Calibri" w:hAnsi="Verdana"/>
          <w:sz w:val="18"/>
          <w:szCs w:val="18"/>
        </w:rPr>
        <w:t>Zdalne zarządzanie serwerami</w:t>
      </w:r>
    </w:p>
    <w:p w14:paraId="1EE7913B" w14:textId="77777777" w:rsidR="00762CF6" w:rsidRPr="00122ED1" w:rsidRDefault="00762CF6" w:rsidP="00C91750">
      <w:pPr>
        <w:numPr>
          <w:ilvl w:val="0"/>
          <w:numId w:val="180"/>
        </w:numPr>
        <w:tabs>
          <w:tab w:val="left" w:pos="7079"/>
        </w:tabs>
        <w:suppressAutoHyphens w:val="0"/>
        <w:ind w:left="1134" w:right="-589"/>
        <w:rPr>
          <w:rFonts w:ascii="Verdana" w:eastAsia="Calibri" w:hAnsi="Verdana"/>
          <w:sz w:val="18"/>
          <w:szCs w:val="18"/>
        </w:rPr>
      </w:pPr>
      <w:proofErr w:type="spellStart"/>
      <w:r w:rsidRPr="00122ED1">
        <w:rPr>
          <w:rFonts w:ascii="Verdana" w:eastAsia="Calibri" w:hAnsi="Verdana"/>
          <w:sz w:val="18"/>
          <w:szCs w:val="18"/>
        </w:rPr>
        <w:t>Python</w:t>
      </w:r>
      <w:proofErr w:type="spellEnd"/>
      <w:r w:rsidRPr="00122ED1">
        <w:rPr>
          <w:rFonts w:ascii="Verdana" w:eastAsia="Calibri" w:hAnsi="Verdana"/>
          <w:sz w:val="18"/>
          <w:szCs w:val="18"/>
        </w:rPr>
        <w:t xml:space="preserve"> - dobre praktyki</w:t>
      </w:r>
    </w:p>
    <w:p w14:paraId="111FABFF" w14:textId="77777777" w:rsidR="00762CF6" w:rsidRPr="00122ED1" w:rsidRDefault="00762CF6" w:rsidP="00122ED1">
      <w:pPr>
        <w:ind w:right="-589"/>
        <w:rPr>
          <w:rFonts w:ascii="Verdana" w:eastAsia="Calibri" w:hAnsi="Verdana"/>
          <w:sz w:val="18"/>
          <w:szCs w:val="18"/>
        </w:rPr>
      </w:pPr>
    </w:p>
    <w:p w14:paraId="07160931" w14:textId="4FC8AB58" w:rsidR="00762CF6" w:rsidRPr="00122ED1" w:rsidRDefault="00762CF6" w:rsidP="00C91750">
      <w:pPr>
        <w:pStyle w:val="Akapitzlist"/>
        <w:numPr>
          <w:ilvl w:val="0"/>
          <w:numId w:val="179"/>
        </w:numPr>
        <w:ind w:left="426" w:right="-589" w:hanging="426"/>
        <w:rPr>
          <w:rFonts w:ascii="Verdana" w:eastAsia="Calibri" w:hAnsi="Verdana"/>
          <w:bCs/>
          <w:sz w:val="18"/>
          <w:szCs w:val="18"/>
        </w:rPr>
      </w:pPr>
      <w:r w:rsidRPr="00122ED1">
        <w:rPr>
          <w:rFonts w:ascii="Verdana" w:eastAsia="Calibri" w:hAnsi="Verdana"/>
          <w:sz w:val="18"/>
          <w:szCs w:val="18"/>
        </w:rPr>
        <w:t xml:space="preserve">Świadczenie usługi szkoleniowej o tematyce: </w:t>
      </w:r>
      <w:bookmarkStart w:id="11" w:name="_Hlk94037938"/>
      <w:r w:rsidRPr="00122ED1">
        <w:rPr>
          <w:rFonts w:ascii="Verdana" w:eastAsia="Calibri" w:hAnsi="Verdana"/>
          <w:b/>
          <w:bCs/>
          <w:sz w:val="18"/>
          <w:szCs w:val="18"/>
          <w:lang w:val="en-US"/>
        </w:rPr>
        <w:t xml:space="preserve">VMware vSphere: Fast Track [V7] </w:t>
      </w:r>
      <w:r w:rsidRPr="00122ED1">
        <w:rPr>
          <w:rFonts w:ascii="Verdana" w:eastAsia="Calibri" w:hAnsi="Verdana"/>
          <w:b/>
          <w:bCs/>
          <w:sz w:val="18"/>
          <w:szCs w:val="18"/>
        </w:rPr>
        <w:t>(lub równoważne ze wskazanym zakresem tematycznym)</w:t>
      </w:r>
    </w:p>
    <w:p w14:paraId="76C58788" w14:textId="058C7DBC" w:rsidR="00762CF6" w:rsidRPr="00122ED1" w:rsidRDefault="00762CF6" w:rsidP="00C91750">
      <w:pPr>
        <w:pStyle w:val="Akapitzlist"/>
        <w:numPr>
          <w:ilvl w:val="3"/>
          <w:numId w:val="180"/>
        </w:numPr>
        <w:tabs>
          <w:tab w:val="left" w:pos="7079"/>
        </w:tabs>
        <w:ind w:left="851" w:right="-589"/>
        <w:jc w:val="both"/>
        <w:rPr>
          <w:rFonts w:ascii="Verdana" w:eastAsia="Calibri" w:hAnsi="Verdana"/>
          <w:sz w:val="18"/>
          <w:szCs w:val="18"/>
        </w:rPr>
      </w:pPr>
      <w:r w:rsidRPr="00122ED1">
        <w:rPr>
          <w:rFonts w:ascii="Verdana" w:eastAsia="Calibri" w:hAnsi="Verdana"/>
          <w:sz w:val="18"/>
          <w:szCs w:val="18"/>
        </w:rPr>
        <w:t>Przewidywana liczba uczestników: 3 osoby</w:t>
      </w:r>
      <w:r w:rsidR="00122ED1">
        <w:rPr>
          <w:rFonts w:ascii="Verdana" w:eastAsia="Calibri" w:hAnsi="Verdana"/>
          <w:sz w:val="18"/>
          <w:szCs w:val="18"/>
        </w:rPr>
        <w:t xml:space="preserve">. </w:t>
      </w:r>
      <w:r w:rsidRPr="00122ED1">
        <w:rPr>
          <w:rFonts w:ascii="Verdana" w:eastAsia="Calibri" w:hAnsi="Verdana"/>
          <w:sz w:val="18"/>
          <w:szCs w:val="18"/>
        </w:rPr>
        <w:t>Przewidywana liczba godzin: 45 (szkolenie 5-dniowe)</w:t>
      </w:r>
    </w:p>
    <w:p w14:paraId="37C3018F" w14:textId="77777777" w:rsidR="00762CF6" w:rsidRPr="00122ED1" w:rsidRDefault="00762CF6" w:rsidP="00C91750">
      <w:pPr>
        <w:pStyle w:val="Akapitzlist"/>
        <w:numPr>
          <w:ilvl w:val="3"/>
          <w:numId w:val="180"/>
        </w:numPr>
        <w:tabs>
          <w:tab w:val="left" w:pos="7079"/>
        </w:tabs>
        <w:ind w:left="851" w:right="-589"/>
        <w:jc w:val="both"/>
        <w:rPr>
          <w:rFonts w:ascii="Verdana" w:eastAsia="Calibri" w:hAnsi="Verdana"/>
          <w:b/>
          <w:sz w:val="18"/>
          <w:szCs w:val="18"/>
          <w:u w:val="single"/>
        </w:rPr>
      </w:pPr>
      <w:r w:rsidRPr="00122ED1">
        <w:rPr>
          <w:rFonts w:ascii="Verdana" w:eastAsia="Calibri" w:hAnsi="Verdana"/>
          <w:b/>
          <w:sz w:val="18"/>
          <w:szCs w:val="18"/>
          <w:u w:val="single"/>
        </w:rPr>
        <w:t>Ramowy zakres tematyczny szkolenia:</w:t>
      </w:r>
    </w:p>
    <w:bookmarkEnd w:id="11"/>
    <w:p w14:paraId="4F1FA769" w14:textId="4B7BEF54" w:rsidR="00762CF6" w:rsidRPr="00122ED1" w:rsidRDefault="00762CF6" w:rsidP="00C91750">
      <w:pPr>
        <w:numPr>
          <w:ilvl w:val="0"/>
          <w:numId w:val="181"/>
        </w:numPr>
        <w:tabs>
          <w:tab w:val="left" w:pos="7079"/>
        </w:tabs>
        <w:suppressAutoHyphens w:val="0"/>
        <w:ind w:left="1276" w:right="-589"/>
        <w:rPr>
          <w:rFonts w:ascii="Verdana" w:eastAsia="Calibri" w:hAnsi="Verdana"/>
          <w:sz w:val="18"/>
          <w:szCs w:val="18"/>
        </w:rPr>
      </w:pPr>
      <w:r w:rsidRPr="00122ED1">
        <w:rPr>
          <w:rFonts w:ascii="Verdana" w:eastAsia="Calibri" w:hAnsi="Verdana"/>
          <w:sz w:val="18"/>
          <w:szCs w:val="18"/>
        </w:rPr>
        <w:t xml:space="preserve">Wprowadzenie do </w:t>
      </w:r>
      <w:proofErr w:type="spellStart"/>
      <w:r w:rsidRPr="00122ED1">
        <w:rPr>
          <w:rFonts w:ascii="Verdana" w:eastAsia="Calibri" w:hAnsi="Verdana"/>
          <w:sz w:val="18"/>
          <w:szCs w:val="18"/>
        </w:rPr>
        <w:t>vSphere</w:t>
      </w:r>
      <w:proofErr w:type="spellEnd"/>
      <w:r w:rsidRPr="00122ED1">
        <w:rPr>
          <w:rFonts w:ascii="Verdana" w:eastAsia="Calibri" w:hAnsi="Verdana"/>
          <w:sz w:val="18"/>
          <w:szCs w:val="18"/>
        </w:rPr>
        <w:t xml:space="preserve"> i Software </w:t>
      </w:r>
      <w:proofErr w:type="spellStart"/>
      <w:r w:rsidRPr="00122ED1">
        <w:rPr>
          <w:rFonts w:ascii="Verdana" w:eastAsia="Calibri" w:hAnsi="Verdana"/>
          <w:sz w:val="18"/>
          <w:szCs w:val="18"/>
        </w:rPr>
        <w:t>Defined</w:t>
      </w:r>
      <w:proofErr w:type="spellEnd"/>
      <w:r w:rsidRPr="00122ED1">
        <w:rPr>
          <w:rFonts w:ascii="Verdana" w:eastAsia="Calibri" w:hAnsi="Verdana"/>
          <w:sz w:val="18"/>
          <w:szCs w:val="18"/>
        </w:rPr>
        <w:t xml:space="preserve"> Data Center</w:t>
      </w:r>
      <w:r w:rsidR="00122ED1">
        <w:rPr>
          <w:rFonts w:ascii="Verdana" w:eastAsia="Calibri" w:hAnsi="Verdana"/>
          <w:sz w:val="18"/>
          <w:szCs w:val="18"/>
        </w:rPr>
        <w:t>.</w:t>
      </w:r>
    </w:p>
    <w:p w14:paraId="0B3B2A5A" w14:textId="6C994DB1" w:rsidR="00122ED1" w:rsidRPr="00122ED1" w:rsidRDefault="00122ED1" w:rsidP="00C91750">
      <w:pPr>
        <w:numPr>
          <w:ilvl w:val="0"/>
          <w:numId w:val="181"/>
        </w:numPr>
        <w:tabs>
          <w:tab w:val="left" w:pos="7079"/>
        </w:tabs>
        <w:suppressAutoHyphens w:val="0"/>
        <w:ind w:left="1276" w:right="-589"/>
        <w:rPr>
          <w:rFonts w:ascii="Verdana" w:eastAsia="Calibri" w:hAnsi="Verdana"/>
          <w:sz w:val="18"/>
          <w:szCs w:val="18"/>
        </w:rPr>
      </w:pPr>
      <w:r w:rsidRPr="00122ED1">
        <w:rPr>
          <w:rFonts w:ascii="Verdana" w:eastAsia="Calibri" w:hAnsi="Verdana"/>
          <w:sz w:val="18"/>
          <w:szCs w:val="18"/>
        </w:rPr>
        <w:t>Maszyny wirtualne</w:t>
      </w:r>
      <w:r>
        <w:rPr>
          <w:rFonts w:ascii="Verdana" w:eastAsia="Calibri" w:hAnsi="Verdana"/>
          <w:sz w:val="18"/>
          <w:szCs w:val="18"/>
        </w:rPr>
        <w:t>.</w:t>
      </w:r>
    </w:p>
    <w:p w14:paraId="77D4662E" w14:textId="504679E2" w:rsidR="00122ED1" w:rsidRPr="00122ED1" w:rsidRDefault="00122ED1" w:rsidP="00C91750">
      <w:pPr>
        <w:numPr>
          <w:ilvl w:val="0"/>
          <w:numId w:val="181"/>
        </w:numPr>
        <w:tabs>
          <w:tab w:val="left" w:pos="7079"/>
        </w:tabs>
        <w:suppressAutoHyphens w:val="0"/>
        <w:ind w:left="1276" w:right="-589"/>
        <w:rPr>
          <w:rFonts w:ascii="Verdana" w:eastAsia="Calibri" w:hAnsi="Verdana"/>
          <w:sz w:val="18"/>
          <w:szCs w:val="18"/>
        </w:rPr>
      </w:pPr>
      <w:proofErr w:type="spellStart"/>
      <w:r w:rsidRPr="00122ED1">
        <w:rPr>
          <w:rFonts w:ascii="Verdana" w:eastAsia="Calibri" w:hAnsi="Verdana"/>
          <w:sz w:val="18"/>
          <w:szCs w:val="18"/>
        </w:rPr>
        <w:t>vCenter</w:t>
      </w:r>
      <w:proofErr w:type="spellEnd"/>
      <w:r w:rsidRPr="00122ED1">
        <w:rPr>
          <w:rFonts w:ascii="Verdana" w:eastAsia="Calibri" w:hAnsi="Verdana"/>
          <w:sz w:val="18"/>
          <w:szCs w:val="18"/>
        </w:rPr>
        <w:t xml:space="preserve"> Server</w:t>
      </w:r>
      <w:r>
        <w:rPr>
          <w:rFonts w:ascii="Verdana" w:eastAsia="Calibri" w:hAnsi="Verdana"/>
          <w:sz w:val="18"/>
          <w:szCs w:val="18"/>
        </w:rPr>
        <w:t>.</w:t>
      </w:r>
    </w:p>
    <w:p w14:paraId="2A60E85A" w14:textId="3ABEB33C" w:rsidR="00122ED1" w:rsidRPr="00122ED1" w:rsidRDefault="00122ED1" w:rsidP="00C91750">
      <w:pPr>
        <w:numPr>
          <w:ilvl w:val="0"/>
          <w:numId w:val="181"/>
        </w:numPr>
        <w:tabs>
          <w:tab w:val="left" w:pos="7079"/>
        </w:tabs>
        <w:suppressAutoHyphens w:val="0"/>
        <w:ind w:left="1276" w:right="-589"/>
        <w:rPr>
          <w:rFonts w:ascii="Verdana" w:eastAsia="Calibri" w:hAnsi="Verdana"/>
          <w:sz w:val="18"/>
          <w:szCs w:val="18"/>
        </w:rPr>
      </w:pPr>
      <w:r w:rsidRPr="00122ED1">
        <w:rPr>
          <w:rFonts w:ascii="Verdana" w:eastAsia="Calibri" w:hAnsi="Verdana"/>
          <w:sz w:val="18"/>
          <w:szCs w:val="18"/>
        </w:rPr>
        <w:t>Konfigurowanie i Zarządzanie Wirtualnymi Sieciami</w:t>
      </w:r>
      <w:r>
        <w:rPr>
          <w:rFonts w:ascii="Verdana" w:eastAsia="Calibri" w:hAnsi="Verdana"/>
          <w:sz w:val="18"/>
          <w:szCs w:val="18"/>
        </w:rPr>
        <w:t>.</w:t>
      </w:r>
    </w:p>
    <w:p w14:paraId="62BE7F10" w14:textId="40EEE05C" w:rsidR="00122ED1" w:rsidRPr="00122ED1" w:rsidRDefault="00122ED1" w:rsidP="00C91750">
      <w:pPr>
        <w:numPr>
          <w:ilvl w:val="0"/>
          <w:numId w:val="181"/>
        </w:numPr>
        <w:tabs>
          <w:tab w:val="left" w:pos="7079"/>
        </w:tabs>
        <w:suppressAutoHyphens w:val="0"/>
        <w:ind w:left="1276" w:right="-589"/>
        <w:rPr>
          <w:rFonts w:ascii="Verdana" w:eastAsia="Calibri" w:hAnsi="Verdana"/>
          <w:sz w:val="18"/>
          <w:szCs w:val="18"/>
        </w:rPr>
      </w:pPr>
      <w:r w:rsidRPr="00122ED1">
        <w:rPr>
          <w:rFonts w:ascii="Verdana" w:eastAsia="Calibri" w:hAnsi="Verdana"/>
          <w:sz w:val="18"/>
          <w:szCs w:val="18"/>
        </w:rPr>
        <w:t>Konfigurowanie i zarządzanie Pamięcią Masową</w:t>
      </w:r>
      <w:r>
        <w:rPr>
          <w:rFonts w:ascii="Verdana" w:eastAsia="Calibri" w:hAnsi="Verdana"/>
          <w:sz w:val="18"/>
          <w:szCs w:val="18"/>
        </w:rPr>
        <w:t>.</w:t>
      </w:r>
    </w:p>
    <w:p w14:paraId="411D75C2" w14:textId="272201EA" w:rsidR="00122ED1" w:rsidRPr="00122ED1" w:rsidRDefault="00122ED1" w:rsidP="00C91750">
      <w:pPr>
        <w:numPr>
          <w:ilvl w:val="0"/>
          <w:numId w:val="181"/>
        </w:numPr>
        <w:tabs>
          <w:tab w:val="left" w:pos="7079"/>
        </w:tabs>
        <w:suppressAutoHyphens w:val="0"/>
        <w:ind w:left="1276" w:right="-589"/>
        <w:rPr>
          <w:rFonts w:ascii="Verdana" w:eastAsia="Calibri" w:hAnsi="Verdana"/>
          <w:sz w:val="18"/>
          <w:szCs w:val="18"/>
        </w:rPr>
      </w:pPr>
      <w:r w:rsidRPr="00122ED1">
        <w:rPr>
          <w:rFonts w:ascii="Verdana" w:eastAsia="Calibri" w:hAnsi="Verdana"/>
          <w:sz w:val="18"/>
          <w:szCs w:val="18"/>
        </w:rPr>
        <w:t>Zarządzanie Wirtualnymi Maszynami</w:t>
      </w:r>
      <w:r>
        <w:rPr>
          <w:rFonts w:ascii="Verdana" w:eastAsia="Calibri" w:hAnsi="Verdana"/>
          <w:sz w:val="18"/>
          <w:szCs w:val="18"/>
        </w:rPr>
        <w:t>.</w:t>
      </w:r>
    </w:p>
    <w:p w14:paraId="223B715D" w14:textId="5EB03557" w:rsidR="00122ED1" w:rsidRPr="00122ED1" w:rsidRDefault="00122ED1" w:rsidP="00C91750">
      <w:pPr>
        <w:numPr>
          <w:ilvl w:val="0"/>
          <w:numId w:val="181"/>
        </w:numPr>
        <w:tabs>
          <w:tab w:val="left" w:pos="7079"/>
        </w:tabs>
        <w:suppressAutoHyphens w:val="0"/>
        <w:ind w:left="1276" w:right="-589"/>
        <w:rPr>
          <w:rFonts w:ascii="Verdana" w:eastAsia="Calibri" w:hAnsi="Verdana"/>
          <w:sz w:val="18"/>
          <w:szCs w:val="18"/>
        </w:rPr>
      </w:pPr>
      <w:r w:rsidRPr="00122ED1">
        <w:rPr>
          <w:rFonts w:ascii="Verdana" w:eastAsia="Calibri" w:hAnsi="Verdana"/>
          <w:sz w:val="18"/>
          <w:szCs w:val="18"/>
        </w:rPr>
        <w:t>Zarządzanie Zasobami i Monitorowanie</w:t>
      </w:r>
      <w:r>
        <w:rPr>
          <w:rFonts w:ascii="Verdana" w:eastAsia="Calibri" w:hAnsi="Verdana"/>
          <w:sz w:val="18"/>
          <w:szCs w:val="18"/>
        </w:rPr>
        <w:t>.</w:t>
      </w:r>
    </w:p>
    <w:p w14:paraId="5D78C71D" w14:textId="28FB2173" w:rsidR="00122ED1" w:rsidRPr="00122ED1" w:rsidRDefault="00122ED1" w:rsidP="00C91750">
      <w:pPr>
        <w:numPr>
          <w:ilvl w:val="0"/>
          <w:numId w:val="181"/>
        </w:numPr>
        <w:tabs>
          <w:tab w:val="left" w:pos="7079"/>
        </w:tabs>
        <w:suppressAutoHyphens w:val="0"/>
        <w:ind w:left="1276" w:right="-589"/>
        <w:rPr>
          <w:rFonts w:ascii="Verdana" w:eastAsia="Calibri" w:hAnsi="Verdana"/>
          <w:sz w:val="18"/>
          <w:szCs w:val="18"/>
        </w:rPr>
      </w:pPr>
      <w:r w:rsidRPr="00122ED1">
        <w:rPr>
          <w:rFonts w:ascii="Verdana" w:eastAsia="Calibri" w:hAnsi="Verdana"/>
          <w:sz w:val="18"/>
          <w:szCs w:val="18"/>
        </w:rPr>
        <w:t xml:space="preserve">Klastry </w:t>
      </w:r>
      <w:proofErr w:type="spellStart"/>
      <w:r w:rsidRPr="00122ED1">
        <w:rPr>
          <w:rFonts w:ascii="Verdana" w:eastAsia="Calibri" w:hAnsi="Verdana"/>
          <w:sz w:val="18"/>
          <w:szCs w:val="18"/>
        </w:rPr>
        <w:t>vSphere</w:t>
      </w:r>
      <w:proofErr w:type="spellEnd"/>
      <w:r>
        <w:rPr>
          <w:rFonts w:ascii="Verdana" w:eastAsia="Calibri" w:hAnsi="Verdana"/>
          <w:sz w:val="18"/>
          <w:szCs w:val="18"/>
        </w:rPr>
        <w:t>.</w:t>
      </w:r>
    </w:p>
    <w:p w14:paraId="7D7B8490" w14:textId="453F0042" w:rsidR="00122ED1" w:rsidRPr="00122ED1" w:rsidRDefault="00122ED1" w:rsidP="00C91750">
      <w:pPr>
        <w:numPr>
          <w:ilvl w:val="0"/>
          <w:numId w:val="181"/>
        </w:numPr>
        <w:tabs>
          <w:tab w:val="left" w:pos="7079"/>
        </w:tabs>
        <w:suppressAutoHyphens w:val="0"/>
        <w:ind w:left="1276" w:right="-589"/>
        <w:rPr>
          <w:rFonts w:ascii="Verdana" w:eastAsia="Calibri" w:hAnsi="Verdana"/>
          <w:sz w:val="18"/>
          <w:szCs w:val="18"/>
        </w:rPr>
      </w:pPr>
      <w:r w:rsidRPr="00122ED1">
        <w:rPr>
          <w:rFonts w:ascii="Verdana" w:eastAsia="Calibri" w:hAnsi="Verdana"/>
          <w:sz w:val="18"/>
          <w:szCs w:val="18"/>
        </w:rPr>
        <w:t>Skalowalność sieci</w:t>
      </w:r>
      <w:r>
        <w:rPr>
          <w:rFonts w:ascii="Verdana" w:eastAsia="Calibri" w:hAnsi="Verdana"/>
          <w:sz w:val="18"/>
          <w:szCs w:val="18"/>
        </w:rPr>
        <w:t>.</w:t>
      </w:r>
    </w:p>
    <w:p w14:paraId="06999123" w14:textId="1CF9C8C2" w:rsidR="00122ED1" w:rsidRPr="00122ED1" w:rsidRDefault="00122ED1" w:rsidP="00C91750">
      <w:pPr>
        <w:numPr>
          <w:ilvl w:val="0"/>
          <w:numId w:val="181"/>
        </w:numPr>
        <w:tabs>
          <w:tab w:val="left" w:pos="7079"/>
        </w:tabs>
        <w:suppressAutoHyphens w:val="0"/>
        <w:ind w:left="1276" w:right="-589"/>
        <w:rPr>
          <w:rFonts w:ascii="Verdana" w:eastAsia="Calibri" w:hAnsi="Verdana"/>
          <w:sz w:val="18"/>
          <w:szCs w:val="18"/>
        </w:rPr>
      </w:pPr>
      <w:r w:rsidRPr="00122ED1">
        <w:rPr>
          <w:rFonts w:ascii="Verdana" w:eastAsia="Calibri" w:hAnsi="Verdana"/>
          <w:sz w:val="18"/>
          <w:szCs w:val="18"/>
        </w:rPr>
        <w:t xml:space="preserve">Cykl życia </w:t>
      </w:r>
      <w:proofErr w:type="spellStart"/>
      <w:r w:rsidRPr="00122ED1">
        <w:rPr>
          <w:rFonts w:ascii="Verdana" w:eastAsia="Calibri" w:hAnsi="Verdana"/>
          <w:sz w:val="18"/>
          <w:szCs w:val="18"/>
        </w:rPr>
        <w:t>vSphere</w:t>
      </w:r>
      <w:proofErr w:type="spellEnd"/>
      <w:r>
        <w:rPr>
          <w:rFonts w:ascii="Verdana" w:eastAsia="Calibri" w:hAnsi="Verdana"/>
          <w:sz w:val="18"/>
          <w:szCs w:val="18"/>
        </w:rPr>
        <w:t>.</w:t>
      </w:r>
    </w:p>
    <w:p w14:paraId="4C6192E7" w14:textId="359779B8" w:rsidR="00122ED1" w:rsidRPr="00122ED1" w:rsidRDefault="00122ED1" w:rsidP="00C91750">
      <w:pPr>
        <w:numPr>
          <w:ilvl w:val="0"/>
          <w:numId w:val="181"/>
        </w:numPr>
        <w:tabs>
          <w:tab w:val="left" w:pos="7079"/>
        </w:tabs>
        <w:suppressAutoHyphens w:val="0"/>
        <w:ind w:left="1276" w:right="-589"/>
        <w:rPr>
          <w:rFonts w:ascii="Verdana" w:eastAsia="Calibri" w:hAnsi="Verdana"/>
          <w:sz w:val="18"/>
          <w:szCs w:val="18"/>
        </w:rPr>
      </w:pPr>
      <w:r w:rsidRPr="00122ED1">
        <w:rPr>
          <w:rFonts w:ascii="Verdana" w:eastAsia="Calibri" w:hAnsi="Verdana"/>
          <w:sz w:val="18"/>
          <w:szCs w:val="18"/>
        </w:rPr>
        <w:t>Skalowalność hosta i zarządzania</w:t>
      </w:r>
      <w:r>
        <w:rPr>
          <w:rFonts w:ascii="Verdana" w:eastAsia="Calibri" w:hAnsi="Verdana"/>
          <w:sz w:val="18"/>
          <w:szCs w:val="18"/>
        </w:rPr>
        <w:t>.</w:t>
      </w:r>
    </w:p>
    <w:p w14:paraId="564D81AE" w14:textId="7406FF45" w:rsidR="00122ED1" w:rsidRPr="00122ED1" w:rsidRDefault="00122ED1" w:rsidP="00C91750">
      <w:pPr>
        <w:numPr>
          <w:ilvl w:val="0"/>
          <w:numId w:val="181"/>
        </w:numPr>
        <w:tabs>
          <w:tab w:val="left" w:pos="7079"/>
        </w:tabs>
        <w:suppressAutoHyphens w:val="0"/>
        <w:ind w:left="1276" w:right="-589"/>
        <w:rPr>
          <w:rFonts w:ascii="Verdana" w:eastAsia="Calibri" w:hAnsi="Verdana"/>
          <w:sz w:val="18"/>
          <w:szCs w:val="18"/>
        </w:rPr>
      </w:pPr>
      <w:r w:rsidRPr="00122ED1">
        <w:rPr>
          <w:rFonts w:ascii="Verdana" w:eastAsia="Calibri" w:hAnsi="Verdana"/>
          <w:sz w:val="18"/>
          <w:szCs w:val="18"/>
        </w:rPr>
        <w:t>Skalowalność pamięci masowej</w:t>
      </w:r>
      <w:r>
        <w:rPr>
          <w:rFonts w:ascii="Verdana" w:eastAsia="Calibri" w:hAnsi="Verdana"/>
          <w:sz w:val="18"/>
          <w:szCs w:val="18"/>
        </w:rPr>
        <w:t>.</w:t>
      </w:r>
    </w:p>
    <w:p w14:paraId="7CF33E4D" w14:textId="77777777" w:rsidR="00122ED1" w:rsidRPr="00122ED1" w:rsidRDefault="00122ED1" w:rsidP="00122ED1">
      <w:pPr>
        <w:tabs>
          <w:tab w:val="left" w:pos="7079"/>
        </w:tabs>
        <w:ind w:right="-589"/>
        <w:rPr>
          <w:rFonts w:ascii="Verdana" w:hAnsi="Verdana"/>
          <w:color w:val="000000"/>
          <w:sz w:val="18"/>
          <w:szCs w:val="18"/>
        </w:rPr>
      </w:pPr>
    </w:p>
    <w:p w14:paraId="1AAA0430" w14:textId="77777777" w:rsidR="00122ED1" w:rsidRPr="00122ED1" w:rsidRDefault="00122ED1" w:rsidP="00C91750">
      <w:pPr>
        <w:pStyle w:val="Akapitzlist"/>
        <w:numPr>
          <w:ilvl w:val="0"/>
          <w:numId w:val="179"/>
        </w:numPr>
        <w:ind w:left="426" w:right="-589" w:hanging="426"/>
        <w:rPr>
          <w:rFonts w:ascii="Verdana" w:eastAsia="Calibri" w:hAnsi="Verdana"/>
          <w:sz w:val="18"/>
          <w:szCs w:val="18"/>
        </w:rPr>
      </w:pPr>
      <w:r w:rsidRPr="00122ED1">
        <w:rPr>
          <w:rFonts w:ascii="Verdana" w:eastAsia="Calibri" w:hAnsi="Verdana"/>
          <w:sz w:val="18"/>
          <w:szCs w:val="18"/>
        </w:rPr>
        <w:t xml:space="preserve">Świadczenie usługi szkoleniowej o tematyce: </w:t>
      </w:r>
      <w:r w:rsidRPr="00122ED1">
        <w:rPr>
          <w:rFonts w:ascii="Verdana" w:eastAsia="Calibri" w:hAnsi="Verdana"/>
          <w:b/>
          <w:sz w:val="18"/>
          <w:szCs w:val="18"/>
        </w:rPr>
        <w:t>Implementing and Operating Cisco Enterprise Network Core Technologies (lub równoważne ze wskazanym zakresem tematycznym)</w:t>
      </w:r>
    </w:p>
    <w:p w14:paraId="59E02A92" w14:textId="5862C0A1" w:rsidR="00122ED1" w:rsidRPr="008701B6" w:rsidRDefault="00122ED1" w:rsidP="00C91750">
      <w:pPr>
        <w:pStyle w:val="Akapitzlist"/>
        <w:numPr>
          <w:ilvl w:val="3"/>
          <w:numId w:val="181"/>
        </w:numPr>
        <w:tabs>
          <w:tab w:val="left" w:pos="7079"/>
        </w:tabs>
        <w:ind w:left="851" w:right="-589"/>
        <w:rPr>
          <w:rFonts w:ascii="Verdana" w:eastAsia="Calibri" w:hAnsi="Verdana"/>
          <w:sz w:val="18"/>
          <w:szCs w:val="18"/>
        </w:rPr>
      </w:pPr>
      <w:r w:rsidRPr="008701B6">
        <w:rPr>
          <w:rFonts w:ascii="Verdana" w:eastAsia="Calibri" w:hAnsi="Verdana"/>
          <w:sz w:val="18"/>
          <w:szCs w:val="18"/>
        </w:rPr>
        <w:t>Przewidywana liczba uczestników: 2 osoby. Przewidywana liczba godzin: 40 (szkolenie 5-dniowe)</w:t>
      </w:r>
    </w:p>
    <w:p w14:paraId="07CDFDEE" w14:textId="77777777" w:rsidR="00122ED1" w:rsidRPr="00122ED1" w:rsidRDefault="00122ED1" w:rsidP="00122ED1">
      <w:pPr>
        <w:tabs>
          <w:tab w:val="left" w:pos="7079"/>
        </w:tabs>
        <w:ind w:right="-589"/>
        <w:rPr>
          <w:rFonts w:ascii="Verdana" w:eastAsia="Calibri" w:hAnsi="Verdana"/>
          <w:b/>
          <w:sz w:val="18"/>
          <w:szCs w:val="18"/>
          <w:u w:val="single"/>
        </w:rPr>
      </w:pPr>
    </w:p>
    <w:p w14:paraId="0493539A" w14:textId="77777777" w:rsidR="00122ED1" w:rsidRPr="008701B6" w:rsidRDefault="00122ED1" w:rsidP="00C91750">
      <w:pPr>
        <w:pStyle w:val="Akapitzlist"/>
        <w:numPr>
          <w:ilvl w:val="3"/>
          <w:numId w:val="181"/>
        </w:numPr>
        <w:tabs>
          <w:tab w:val="left" w:pos="7079"/>
        </w:tabs>
        <w:ind w:left="851" w:right="-589"/>
        <w:rPr>
          <w:rFonts w:ascii="Verdana" w:eastAsia="Calibri" w:hAnsi="Verdana"/>
          <w:b/>
          <w:sz w:val="18"/>
          <w:szCs w:val="18"/>
          <w:u w:val="single"/>
        </w:rPr>
      </w:pPr>
      <w:r w:rsidRPr="008701B6">
        <w:rPr>
          <w:rFonts w:ascii="Verdana" w:eastAsia="Calibri" w:hAnsi="Verdana"/>
          <w:b/>
          <w:sz w:val="18"/>
          <w:szCs w:val="18"/>
          <w:u w:val="single"/>
        </w:rPr>
        <w:lastRenderedPageBreak/>
        <w:t>Ramowy zakres tematyczny szkolenia:</w:t>
      </w:r>
    </w:p>
    <w:p w14:paraId="22FB0101" w14:textId="77777777" w:rsidR="00122ED1" w:rsidRPr="00122ED1" w:rsidRDefault="00122ED1" w:rsidP="00C91750">
      <w:pPr>
        <w:numPr>
          <w:ilvl w:val="0"/>
          <w:numId w:val="182"/>
        </w:numPr>
        <w:tabs>
          <w:tab w:val="left" w:pos="7079"/>
        </w:tabs>
        <w:suppressAutoHyphens w:val="0"/>
        <w:ind w:left="1276" w:right="-589"/>
        <w:rPr>
          <w:rFonts w:ascii="Verdana" w:eastAsia="Calibri" w:hAnsi="Verdana"/>
          <w:sz w:val="18"/>
          <w:szCs w:val="18"/>
        </w:rPr>
      </w:pPr>
      <w:r w:rsidRPr="00122ED1">
        <w:rPr>
          <w:rFonts w:ascii="Verdana" w:eastAsia="Calibri" w:hAnsi="Verdana"/>
          <w:sz w:val="18"/>
          <w:szCs w:val="18"/>
        </w:rPr>
        <w:t xml:space="preserve">Architektura sieci typu Enterprise </w:t>
      </w:r>
    </w:p>
    <w:p w14:paraId="126256D6" w14:textId="77777777" w:rsidR="00122ED1" w:rsidRPr="00122ED1" w:rsidRDefault="00122ED1" w:rsidP="00C91750">
      <w:pPr>
        <w:numPr>
          <w:ilvl w:val="0"/>
          <w:numId w:val="182"/>
        </w:numPr>
        <w:tabs>
          <w:tab w:val="left" w:pos="7079"/>
        </w:tabs>
        <w:suppressAutoHyphens w:val="0"/>
        <w:ind w:left="1276" w:right="-589"/>
        <w:rPr>
          <w:rFonts w:ascii="Verdana" w:eastAsia="Calibri" w:hAnsi="Verdana"/>
          <w:sz w:val="18"/>
          <w:szCs w:val="18"/>
        </w:rPr>
      </w:pPr>
      <w:r w:rsidRPr="00122ED1">
        <w:rPr>
          <w:rFonts w:ascii="Verdana" w:eastAsia="Calibri" w:hAnsi="Verdana"/>
          <w:sz w:val="18"/>
          <w:szCs w:val="18"/>
        </w:rPr>
        <w:t>Projekt sieci typu kampus</w:t>
      </w:r>
    </w:p>
    <w:p w14:paraId="61AA108E" w14:textId="77777777" w:rsidR="00122ED1" w:rsidRPr="00122ED1" w:rsidRDefault="00122ED1" w:rsidP="00C91750">
      <w:pPr>
        <w:numPr>
          <w:ilvl w:val="0"/>
          <w:numId w:val="182"/>
        </w:numPr>
        <w:tabs>
          <w:tab w:val="left" w:pos="7079"/>
        </w:tabs>
        <w:suppressAutoHyphens w:val="0"/>
        <w:ind w:left="1276" w:right="-589"/>
        <w:rPr>
          <w:rFonts w:ascii="Verdana" w:eastAsia="Calibri" w:hAnsi="Verdana"/>
          <w:sz w:val="18"/>
          <w:szCs w:val="18"/>
        </w:rPr>
      </w:pPr>
      <w:r w:rsidRPr="00122ED1">
        <w:rPr>
          <w:rFonts w:ascii="Verdana" w:eastAsia="Calibri" w:hAnsi="Verdana"/>
          <w:sz w:val="18"/>
          <w:szCs w:val="18"/>
        </w:rPr>
        <w:t>Warstwy architektoniczne sieci kampusowej</w:t>
      </w:r>
    </w:p>
    <w:p w14:paraId="5449F5FF" w14:textId="77777777" w:rsidR="00122ED1" w:rsidRPr="00122ED1" w:rsidRDefault="00122ED1" w:rsidP="00C91750">
      <w:pPr>
        <w:numPr>
          <w:ilvl w:val="0"/>
          <w:numId w:val="182"/>
        </w:numPr>
        <w:tabs>
          <w:tab w:val="left" w:pos="7079"/>
        </w:tabs>
        <w:suppressAutoHyphens w:val="0"/>
        <w:ind w:left="1276" w:right="-589"/>
        <w:rPr>
          <w:rFonts w:ascii="Verdana" w:eastAsia="Calibri" w:hAnsi="Verdana"/>
          <w:sz w:val="18"/>
          <w:szCs w:val="18"/>
        </w:rPr>
      </w:pPr>
      <w:r w:rsidRPr="00122ED1">
        <w:rPr>
          <w:rFonts w:ascii="Verdana" w:eastAsia="Calibri" w:hAnsi="Verdana"/>
          <w:sz w:val="18"/>
          <w:szCs w:val="18"/>
        </w:rPr>
        <w:t>Działanie przełącznika sieci Ethernet</w:t>
      </w:r>
    </w:p>
    <w:p w14:paraId="346F0C62" w14:textId="77777777" w:rsidR="00122ED1" w:rsidRPr="00122ED1" w:rsidRDefault="00122ED1" w:rsidP="00C91750">
      <w:pPr>
        <w:numPr>
          <w:ilvl w:val="0"/>
          <w:numId w:val="182"/>
        </w:numPr>
        <w:tabs>
          <w:tab w:val="left" w:pos="7079"/>
        </w:tabs>
        <w:suppressAutoHyphens w:val="0"/>
        <w:ind w:left="1276" w:right="-589"/>
        <w:rPr>
          <w:rFonts w:ascii="Verdana" w:eastAsia="Calibri" w:hAnsi="Verdana"/>
          <w:sz w:val="18"/>
          <w:szCs w:val="18"/>
        </w:rPr>
      </w:pPr>
      <w:r w:rsidRPr="00122ED1">
        <w:rPr>
          <w:rFonts w:ascii="Verdana" w:eastAsia="Calibri" w:hAnsi="Verdana"/>
          <w:sz w:val="18"/>
          <w:szCs w:val="18"/>
        </w:rPr>
        <w:t>Implementacja wysokowydajnych połączeń w sieci kampusowej</w:t>
      </w:r>
    </w:p>
    <w:p w14:paraId="233ACFCA" w14:textId="77777777" w:rsidR="00122ED1" w:rsidRPr="00122ED1" w:rsidRDefault="00122ED1" w:rsidP="00C91750">
      <w:pPr>
        <w:numPr>
          <w:ilvl w:val="0"/>
          <w:numId w:val="182"/>
        </w:numPr>
        <w:tabs>
          <w:tab w:val="left" w:pos="7079"/>
        </w:tabs>
        <w:suppressAutoHyphens w:val="0"/>
        <w:ind w:left="1276" w:right="-589"/>
        <w:rPr>
          <w:rFonts w:ascii="Verdana" w:eastAsia="Calibri" w:hAnsi="Verdana"/>
          <w:sz w:val="18"/>
          <w:szCs w:val="18"/>
        </w:rPr>
      </w:pPr>
      <w:r w:rsidRPr="00122ED1">
        <w:rPr>
          <w:rFonts w:ascii="Verdana" w:eastAsia="Calibri" w:hAnsi="Verdana"/>
          <w:sz w:val="18"/>
          <w:szCs w:val="18"/>
        </w:rPr>
        <w:t>Budowa redundantnych sieci przełączających</w:t>
      </w:r>
    </w:p>
    <w:p w14:paraId="2242371A" w14:textId="77777777" w:rsidR="00122ED1" w:rsidRPr="00122ED1" w:rsidRDefault="00122ED1" w:rsidP="00C91750">
      <w:pPr>
        <w:numPr>
          <w:ilvl w:val="0"/>
          <w:numId w:val="182"/>
        </w:numPr>
        <w:tabs>
          <w:tab w:val="left" w:pos="7079"/>
        </w:tabs>
        <w:suppressAutoHyphens w:val="0"/>
        <w:ind w:left="1276" w:right="-589"/>
        <w:rPr>
          <w:rFonts w:ascii="Verdana" w:eastAsia="Calibri" w:hAnsi="Verdana"/>
          <w:sz w:val="18"/>
          <w:szCs w:val="18"/>
        </w:rPr>
      </w:pPr>
      <w:r w:rsidRPr="00122ED1">
        <w:rPr>
          <w:rFonts w:ascii="Verdana" w:eastAsia="Calibri" w:hAnsi="Verdana"/>
          <w:sz w:val="18"/>
          <w:szCs w:val="18"/>
        </w:rPr>
        <w:t>Agregacja portów na przełączniku</w:t>
      </w:r>
    </w:p>
    <w:p w14:paraId="61489531" w14:textId="77777777" w:rsidR="00122ED1" w:rsidRPr="00122ED1" w:rsidRDefault="00122ED1" w:rsidP="00C91750">
      <w:pPr>
        <w:numPr>
          <w:ilvl w:val="0"/>
          <w:numId w:val="182"/>
        </w:numPr>
        <w:tabs>
          <w:tab w:val="left" w:pos="7079"/>
        </w:tabs>
        <w:suppressAutoHyphens w:val="0"/>
        <w:ind w:left="1276" w:right="-589"/>
        <w:rPr>
          <w:rFonts w:ascii="Verdana" w:eastAsia="Calibri" w:hAnsi="Verdana"/>
          <w:sz w:val="18"/>
          <w:szCs w:val="18"/>
        </w:rPr>
      </w:pPr>
      <w:r w:rsidRPr="00122ED1">
        <w:rPr>
          <w:rFonts w:ascii="Verdana" w:eastAsia="Calibri" w:hAnsi="Verdana"/>
          <w:sz w:val="18"/>
          <w:szCs w:val="18"/>
        </w:rPr>
        <w:t>Protokół EIGRP</w:t>
      </w:r>
    </w:p>
    <w:p w14:paraId="38907435" w14:textId="77777777" w:rsidR="00122ED1" w:rsidRPr="00122ED1" w:rsidRDefault="00122ED1" w:rsidP="00C91750">
      <w:pPr>
        <w:numPr>
          <w:ilvl w:val="0"/>
          <w:numId w:val="182"/>
        </w:numPr>
        <w:tabs>
          <w:tab w:val="left" w:pos="7079"/>
        </w:tabs>
        <w:suppressAutoHyphens w:val="0"/>
        <w:ind w:left="1276" w:right="-589"/>
        <w:rPr>
          <w:rFonts w:ascii="Verdana" w:eastAsia="Calibri" w:hAnsi="Verdana"/>
          <w:sz w:val="18"/>
          <w:szCs w:val="18"/>
        </w:rPr>
      </w:pPr>
      <w:r w:rsidRPr="00122ED1">
        <w:rPr>
          <w:rFonts w:ascii="Verdana" w:eastAsia="Calibri" w:hAnsi="Verdana"/>
          <w:sz w:val="18"/>
          <w:szCs w:val="18"/>
        </w:rPr>
        <w:t>Protokół OSPF</w:t>
      </w:r>
    </w:p>
    <w:p w14:paraId="18C6F551" w14:textId="77777777" w:rsidR="00122ED1" w:rsidRPr="00122ED1" w:rsidRDefault="00122ED1" w:rsidP="00C91750">
      <w:pPr>
        <w:numPr>
          <w:ilvl w:val="0"/>
          <w:numId w:val="182"/>
        </w:numPr>
        <w:tabs>
          <w:tab w:val="left" w:pos="7079"/>
        </w:tabs>
        <w:suppressAutoHyphens w:val="0"/>
        <w:ind w:left="1276" w:right="-589"/>
        <w:rPr>
          <w:rFonts w:ascii="Verdana" w:eastAsia="Calibri" w:hAnsi="Verdana"/>
          <w:sz w:val="18"/>
          <w:szCs w:val="18"/>
        </w:rPr>
      </w:pPr>
      <w:r w:rsidRPr="00122ED1">
        <w:rPr>
          <w:rFonts w:ascii="Verdana" w:eastAsia="Calibri" w:hAnsi="Verdana"/>
          <w:sz w:val="18"/>
          <w:szCs w:val="18"/>
        </w:rPr>
        <w:t>Optymalizacja działania OSPF</w:t>
      </w:r>
    </w:p>
    <w:p w14:paraId="23BDD2A9" w14:textId="77777777" w:rsidR="00122ED1" w:rsidRPr="00122ED1" w:rsidRDefault="00122ED1" w:rsidP="00C91750">
      <w:pPr>
        <w:numPr>
          <w:ilvl w:val="0"/>
          <w:numId w:val="182"/>
        </w:numPr>
        <w:tabs>
          <w:tab w:val="left" w:pos="7079"/>
        </w:tabs>
        <w:suppressAutoHyphens w:val="0"/>
        <w:ind w:left="1276" w:right="-589"/>
        <w:rPr>
          <w:rFonts w:ascii="Verdana" w:eastAsia="Calibri" w:hAnsi="Verdana"/>
          <w:sz w:val="18"/>
          <w:szCs w:val="18"/>
        </w:rPr>
      </w:pPr>
      <w:r w:rsidRPr="00122ED1">
        <w:rPr>
          <w:rFonts w:ascii="Verdana" w:eastAsia="Calibri" w:hAnsi="Verdana"/>
          <w:sz w:val="18"/>
          <w:szCs w:val="18"/>
        </w:rPr>
        <w:t>Protokół EBGP</w:t>
      </w:r>
    </w:p>
    <w:p w14:paraId="444753A5" w14:textId="77777777" w:rsidR="00122ED1" w:rsidRPr="00122ED1" w:rsidRDefault="00122ED1" w:rsidP="00C91750">
      <w:pPr>
        <w:numPr>
          <w:ilvl w:val="0"/>
          <w:numId w:val="182"/>
        </w:numPr>
        <w:tabs>
          <w:tab w:val="left" w:pos="7079"/>
        </w:tabs>
        <w:suppressAutoHyphens w:val="0"/>
        <w:ind w:left="1276" w:right="-589"/>
        <w:rPr>
          <w:rFonts w:ascii="Verdana" w:eastAsia="Calibri" w:hAnsi="Verdana"/>
          <w:sz w:val="18"/>
          <w:szCs w:val="18"/>
        </w:rPr>
      </w:pPr>
      <w:r w:rsidRPr="00122ED1">
        <w:rPr>
          <w:rFonts w:ascii="Verdana" w:eastAsia="Calibri" w:hAnsi="Verdana"/>
          <w:sz w:val="18"/>
          <w:szCs w:val="18"/>
        </w:rPr>
        <w:t>Protokoły redundancji bramy domyślnej (FHRP)</w:t>
      </w:r>
    </w:p>
    <w:p w14:paraId="7F60A7E5" w14:textId="77777777" w:rsidR="00122ED1" w:rsidRPr="00122ED1" w:rsidRDefault="00122ED1" w:rsidP="00C91750">
      <w:pPr>
        <w:numPr>
          <w:ilvl w:val="0"/>
          <w:numId w:val="182"/>
        </w:numPr>
        <w:tabs>
          <w:tab w:val="left" w:pos="7079"/>
        </w:tabs>
        <w:suppressAutoHyphens w:val="0"/>
        <w:ind w:left="1276" w:right="-589"/>
        <w:rPr>
          <w:rFonts w:ascii="Verdana" w:eastAsia="Calibri" w:hAnsi="Verdana"/>
          <w:sz w:val="18"/>
          <w:szCs w:val="18"/>
        </w:rPr>
      </w:pPr>
      <w:r w:rsidRPr="00122ED1">
        <w:rPr>
          <w:rFonts w:ascii="Verdana" w:eastAsia="Calibri" w:hAnsi="Verdana"/>
          <w:sz w:val="18"/>
          <w:szCs w:val="18"/>
        </w:rPr>
        <w:t>Implementacja funkcji NAT</w:t>
      </w:r>
    </w:p>
    <w:p w14:paraId="3A15FCEB" w14:textId="77777777" w:rsidR="00122ED1" w:rsidRPr="00122ED1" w:rsidRDefault="00122ED1" w:rsidP="00C91750">
      <w:pPr>
        <w:numPr>
          <w:ilvl w:val="0"/>
          <w:numId w:val="182"/>
        </w:numPr>
        <w:tabs>
          <w:tab w:val="left" w:pos="7079"/>
        </w:tabs>
        <w:suppressAutoHyphens w:val="0"/>
        <w:ind w:left="1276" w:right="-589"/>
        <w:rPr>
          <w:rFonts w:ascii="Verdana" w:eastAsia="Calibri" w:hAnsi="Verdana"/>
          <w:sz w:val="18"/>
          <w:szCs w:val="18"/>
        </w:rPr>
      </w:pPr>
      <w:r w:rsidRPr="00122ED1">
        <w:rPr>
          <w:rFonts w:ascii="Verdana" w:eastAsia="Calibri" w:hAnsi="Verdana"/>
          <w:sz w:val="18"/>
          <w:szCs w:val="18"/>
        </w:rPr>
        <w:t>Techniki i protokoły wirtualizacji</w:t>
      </w:r>
    </w:p>
    <w:p w14:paraId="78949F9B" w14:textId="77777777" w:rsidR="00122ED1" w:rsidRPr="00122ED1" w:rsidRDefault="00122ED1" w:rsidP="00C91750">
      <w:pPr>
        <w:numPr>
          <w:ilvl w:val="0"/>
          <w:numId w:val="182"/>
        </w:numPr>
        <w:tabs>
          <w:tab w:val="left" w:pos="7079"/>
        </w:tabs>
        <w:suppressAutoHyphens w:val="0"/>
        <w:ind w:left="1276" w:right="-589"/>
        <w:rPr>
          <w:rFonts w:ascii="Verdana" w:eastAsia="Calibri" w:hAnsi="Verdana"/>
          <w:sz w:val="18"/>
          <w:szCs w:val="18"/>
        </w:rPr>
      </w:pPr>
      <w:r w:rsidRPr="00122ED1">
        <w:rPr>
          <w:rFonts w:ascii="Verdana" w:eastAsia="Calibri" w:hAnsi="Verdana"/>
          <w:sz w:val="18"/>
          <w:szCs w:val="18"/>
        </w:rPr>
        <w:t>Wstęp do tematyki sieci VPN</w:t>
      </w:r>
    </w:p>
    <w:p w14:paraId="78BBEE26" w14:textId="77777777" w:rsidR="00122ED1" w:rsidRPr="00122ED1" w:rsidRDefault="00122ED1" w:rsidP="00C91750">
      <w:pPr>
        <w:numPr>
          <w:ilvl w:val="0"/>
          <w:numId w:val="182"/>
        </w:numPr>
        <w:tabs>
          <w:tab w:val="left" w:pos="7079"/>
        </w:tabs>
        <w:suppressAutoHyphens w:val="0"/>
        <w:ind w:left="1276" w:right="-589"/>
        <w:rPr>
          <w:rFonts w:ascii="Verdana" w:eastAsia="Calibri" w:hAnsi="Verdana"/>
          <w:sz w:val="18"/>
          <w:szCs w:val="18"/>
        </w:rPr>
      </w:pPr>
      <w:r w:rsidRPr="00122ED1">
        <w:rPr>
          <w:rFonts w:ascii="Verdana" w:eastAsia="Calibri" w:hAnsi="Verdana"/>
          <w:sz w:val="18"/>
          <w:szCs w:val="18"/>
        </w:rPr>
        <w:t>Podstawowe pojęcia związane z sieciami bezprzewodowymi</w:t>
      </w:r>
    </w:p>
    <w:p w14:paraId="5CAC16EC" w14:textId="77777777" w:rsidR="00122ED1" w:rsidRPr="00122ED1" w:rsidRDefault="00122ED1" w:rsidP="00C91750">
      <w:pPr>
        <w:numPr>
          <w:ilvl w:val="0"/>
          <w:numId w:val="182"/>
        </w:numPr>
        <w:tabs>
          <w:tab w:val="left" w:pos="7079"/>
        </w:tabs>
        <w:suppressAutoHyphens w:val="0"/>
        <w:ind w:left="1276" w:right="-589"/>
        <w:rPr>
          <w:rFonts w:ascii="Verdana" w:eastAsia="Calibri" w:hAnsi="Verdana"/>
          <w:sz w:val="18"/>
          <w:szCs w:val="18"/>
        </w:rPr>
      </w:pPr>
      <w:r w:rsidRPr="00122ED1">
        <w:rPr>
          <w:rFonts w:ascii="Verdana" w:eastAsia="Calibri" w:hAnsi="Verdana"/>
          <w:sz w:val="18"/>
          <w:szCs w:val="18"/>
        </w:rPr>
        <w:t>Opcje wdrożeniowe sieci bezprzewodowych</w:t>
      </w:r>
    </w:p>
    <w:p w14:paraId="50F843F5" w14:textId="77777777" w:rsidR="00122ED1" w:rsidRPr="00122ED1" w:rsidRDefault="00122ED1" w:rsidP="00C91750">
      <w:pPr>
        <w:numPr>
          <w:ilvl w:val="0"/>
          <w:numId w:val="182"/>
        </w:numPr>
        <w:tabs>
          <w:tab w:val="left" w:pos="7079"/>
        </w:tabs>
        <w:suppressAutoHyphens w:val="0"/>
        <w:ind w:left="1276" w:right="-589"/>
        <w:rPr>
          <w:rFonts w:ascii="Verdana" w:eastAsia="Calibri" w:hAnsi="Verdana"/>
          <w:sz w:val="18"/>
          <w:szCs w:val="18"/>
        </w:rPr>
      </w:pPr>
      <w:r w:rsidRPr="00122ED1">
        <w:rPr>
          <w:rFonts w:ascii="Verdana" w:eastAsia="Calibri" w:hAnsi="Verdana"/>
          <w:sz w:val="18"/>
          <w:szCs w:val="18"/>
        </w:rPr>
        <w:t xml:space="preserve">Wstęp do </w:t>
      </w:r>
      <w:proofErr w:type="spellStart"/>
      <w:r w:rsidRPr="00122ED1">
        <w:rPr>
          <w:rFonts w:ascii="Verdana" w:eastAsia="Calibri" w:hAnsi="Verdana"/>
          <w:sz w:val="18"/>
          <w:szCs w:val="18"/>
        </w:rPr>
        <w:t>roamingu</w:t>
      </w:r>
      <w:proofErr w:type="spellEnd"/>
      <w:r w:rsidRPr="00122ED1">
        <w:rPr>
          <w:rFonts w:ascii="Verdana" w:eastAsia="Calibri" w:hAnsi="Verdana"/>
          <w:sz w:val="18"/>
          <w:szCs w:val="18"/>
        </w:rPr>
        <w:t xml:space="preserve"> i usług lokalizacyjnych </w:t>
      </w:r>
      <w:proofErr w:type="spellStart"/>
      <w:r w:rsidRPr="00122ED1">
        <w:rPr>
          <w:rFonts w:ascii="Verdana" w:eastAsia="Calibri" w:hAnsi="Verdana"/>
          <w:sz w:val="18"/>
          <w:szCs w:val="18"/>
        </w:rPr>
        <w:t>WiFi</w:t>
      </w:r>
      <w:proofErr w:type="spellEnd"/>
    </w:p>
    <w:p w14:paraId="5F54013E" w14:textId="77777777" w:rsidR="00122ED1" w:rsidRPr="00122ED1" w:rsidRDefault="00122ED1" w:rsidP="00C91750">
      <w:pPr>
        <w:numPr>
          <w:ilvl w:val="0"/>
          <w:numId w:val="182"/>
        </w:numPr>
        <w:tabs>
          <w:tab w:val="left" w:pos="7079"/>
        </w:tabs>
        <w:suppressAutoHyphens w:val="0"/>
        <w:ind w:left="1276" w:right="-589"/>
        <w:rPr>
          <w:rFonts w:ascii="Verdana" w:eastAsia="Calibri" w:hAnsi="Verdana"/>
          <w:sz w:val="18"/>
          <w:szCs w:val="18"/>
        </w:rPr>
      </w:pPr>
      <w:r w:rsidRPr="00122ED1">
        <w:rPr>
          <w:rFonts w:ascii="Verdana" w:eastAsia="Calibri" w:hAnsi="Verdana"/>
          <w:sz w:val="18"/>
          <w:szCs w:val="18"/>
        </w:rPr>
        <w:t>Działanie punktu dostępu bezprzewodowego Cisco</w:t>
      </w:r>
    </w:p>
    <w:p w14:paraId="34C08F4D" w14:textId="77777777" w:rsidR="00122ED1" w:rsidRPr="00122ED1" w:rsidRDefault="00122ED1" w:rsidP="00C91750">
      <w:pPr>
        <w:numPr>
          <w:ilvl w:val="0"/>
          <w:numId w:val="182"/>
        </w:numPr>
        <w:tabs>
          <w:tab w:val="left" w:pos="7079"/>
        </w:tabs>
        <w:suppressAutoHyphens w:val="0"/>
        <w:ind w:left="1276" w:right="-589"/>
        <w:rPr>
          <w:rFonts w:ascii="Verdana" w:eastAsia="Calibri" w:hAnsi="Verdana"/>
          <w:sz w:val="18"/>
          <w:szCs w:val="18"/>
        </w:rPr>
      </w:pPr>
      <w:r w:rsidRPr="00122ED1">
        <w:rPr>
          <w:rFonts w:ascii="Verdana" w:eastAsia="Calibri" w:hAnsi="Verdana"/>
          <w:sz w:val="18"/>
          <w:szCs w:val="18"/>
        </w:rPr>
        <w:t>Elementy bezpieczeństwa sieci bezprzewodowych</w:t>
      </w:r>
    </w:p>
    <w:p w14:paraId="5A464667" w14:textId="77777777" w:rsidR="00122ED1" w:rsidRPr="00122ED1" w:rsidRDefault="00122ED1" w:rsidP="00C91750">
      <w:pPr>
        <w:numPr>
          <w:ilvl w:val="0"/>
          <w:numId w:val="182"/>
        </w:numPr>
        <w:tabs>
          <w:tab w:val="left" w:pos="7079"/>
        </w:tabs>
        <w:suppressAutoHyphens w:val="0"/>
        <w:ind w:left="1276" w:right="-589"/>
        <w:rPr>
          <w:rFonts w:ascii="Verdana" w:eastAsia="Calibri" w:hAnsi="Verdana"/>
          <w:sz w:val="18"/>
          <w:szCs w:val="18"/>
        </w:rPr>
      </w:pPr>
      <w:r w:rsidRPr="00122ED1">
        <w:rPr>
          <w:rFonts w:ascii="Verdana" w:eastAsia="Calibri" w:hAnsi="Verdana"/>
          <w:sz w:val="18"/>
          <w:szCs w:val="18"/>
        </w:rPr>
        <w:t xml:space="preserve">Rozwiązywanie problemów z sieciami </w:t>
      </w:r>
      <w:proofErr w:type="spellStart"/>
      <w:r w:rsidRPr="00122ED1">
        <w:rPr>
          <w:rFonts w:ascii="Verdana" w:eastAsia="Calibri" w:hAnsi="Verdana"/>
          <w:sz w:val="18"/>
          <w:szCs w:val="18"/>
        </w:rPr>
        <w:t>WiFi</w:t>
      </w:r>
      <w:proofErr w:type="spellEnd"/>
    </w:p>
    <w:p w14:paraId="5507B78E" w14:textId="77777777" w:rsidR="00122ED1" w:rsidRPr="00122ED1" w:rsidRDefault="00122ED1" w:rsidP="00C91750">
      <w:pPr>
        <w:numPr>
          <w:ilvl w:val="0"/>
          <w:numId w:val="182"/>
        </w:numPr>
        <w:tabs>
          <w:tab w:val="left" w:pos="7079"/>
        </w:tabs>
        <w:suppressAutoHyphens w:val="0"/>
        <w:ind w:left="1276" w:right="-589"/>
        <w:rPr>
          <w:rFonts w:ascii="Verdana" w:eastAsia="Calibri" w:hAnsi="Verdana"/>
          <w:sz w:val="18"/>
          <w:szCs w:val="18"/>
        </w:rPr>
      </w:pPr>
      <w:r w:rsidRPr="00122ED1">
        <w:rPr>
          <w:rFonts w:ascii="Verdana" w:eastAsia="Calibri" w:hAnsi="Verdana"/>
          <w:sz w:val="18"/>
          <w:szCs w:val="18"/>
        </w:rPr>
        <w:t>Implementacja usług sieciowych</w:t>
      </w:r>
    </w:p>
    <w:p w14:paraId="2419B022" w14:textId="77777777" w:rsidR="00122ED1" w:rsidRPr="00122ED1" w:rsidRDefault="00122ED1" w:rsidP="00C91750">
      <w:pPr>
        <w:numPr>
          <w:ilvl w:val="0"/>
          <w:numId w:val="182"/>
        </w:numPr>
        <w:tabs>
          <w:tab w:val="left" w:pos="7079"/>
        </w:tabs>
        <w:suppressAutoHyphens w:val="0"/>
        <w:ind w:left="1276" w:right="-589"/>
        <w:rPr>
          <w:rFonts w:ascii="Verdana" w:eastAsia="Calibri" w:hAnsi="Verdana"/>
          <w:sz w:val="18"/>
          <w:szCs w:val="18"/>
        </w:rPr>
      </w:pPr>
      <w:r w:rsidRPr="00122ED1">
        <w:rPr>
          <w:rFonts w:ascii="Verdana" w:eastAsia="Calibri" w:hAnsi="Verdana"/>
          <w:sz w:val="18"/>
          <w:szCs w:val="18"/>
        </w:rPr>
        <w:t>Narzędzia do analizy ruchu sieciowego</w:t>
      </w:r>
    </w:p>
    <w:p w14:paraId="0886D143" w14:textId="77777777" w:rsidR="00122ED1" w:rsidRPr="00122ED1" w:rsidRDefault="00122ED1" w:rsidP="00C91750">
      <w:pPr>
        <w:numPr>
          <w:ilvl w:val="0"/>
          <w:numId w:val="182"/>
        </w:numPr>
        <w:tabs>
          <w:tab w:val="left" w:pos="7079"/>
        </w:tabs>
        <w:suppressAutoHyphens w:val="0"/>
        <w:ind w:left="1276" w:right="-589"/>
        <w:rPr>
          <w:rFonts w:ascii="Verdana" w:eastAsia="Calibri" w:hAnsi="Verdana"/>
          <w:sz w:val="18"/>
          <w:szCs w:val="18"/>
        </w:rPr>
      </w:pPr>
      <w:r w:rsidRPr="00122ED1">
        <w:rPr>
          <w:rFonts w:ascii="Verdana" w:eastAsia="Calibri" w:hAnsi="Verdana"/>
          <w:sz w:val="18"/>
          <w:szCs w:val="18"/>
        </w:rPr>
        <w:t>Implementacja mechanizmów bezpieczeństwa na urządzeniach pośredniczących w sieci komputerowej</w:t>
      </w:r>
    </w:p>
    <w:p w14:paraId="3716A0B3" w14:textId="77777777" w:rsidR="00122ED1" w:rsidRPr="00122ED1" w:rsidRDefault="00122ED1" w:rsidP="00C91750">
      <w:pPr>
        <w:numPr>
          <w:ilvl w:val="0"/>
          <w:numId w:val="182"/>
        </w:numPr>
        <w:tabs>
          <w:tab w:val="left" w:pos="7079"/>
        </w:tabs>
        <w:suppressAutoHyphens w:val="0"/>
        <w:ind w:left="1276" w:right="-589"/>
        <w:rPr>
          <w:rFonts w:ascii="Verdana" w:eastAsia="Calibri" w:hAnsi="Verdana"/>
          <w:sz w:val="18"/>
          <w:szCs w:val="18"/>
        </w:rPr>
      </w:pPr>
      <w:r w:rsidRPr="00122ED1">
        <w:rPr>
          <w:rFonts w:ascii="Verdana" w:eastAsia="Calibri" w:hAnsi="Verdana"/>
          <w:sz w:val="18"/>
          <w:szCs w:val="18"/>
        </w:rPr>
        <w:t>Implementacja bezpiecznego dostępu do urządzeń sieciowych</w:t>
      </w:r>
    </w:p>
    <w:p w14:paraId="096A6BCE" w14:textId="52B66BB1" w:rsidR="00762CF6" w:rsidRPr="00762CF6" w:rsidRDefault="00762CF6" w:rsidP="00A915FA">
      <w:pPr>
        <w:pStyle w:val="Akapitzlist"/>
        <w:shd w:val="clear" w:color="auto" w:fill="FFFFFF"/>
        <w:tabs>
          <w:tab w:val="left" w:pos="7079"/>
        </w:tabs>
        <w:ind w:left="284" w:right="-589"/>
        <w:jc w:val="both"/>
        <w:rPr>
          <w:rFonts w:ascii="Verdana" w:hAnsi="Verdana"/>
          <w:color w:val="000000"/>
          <w:sz w:val="18"/>
          <w:szCs w:val="18"/>
          <w:u w:val="single"/>
        </w:rPr>
      </w:pPr>
    </w:p>
    <w:p w14:paraId="72DAEBBE" w14:textId="6178D953" w:rsidR="008701B6" w:rsidRPr="008701B6" w:rsidRDefault="008701B6" w:rsidP="00C91750">
      <w:pPr>
        <w:pStyle w:val="Akapitzlist"/>
        <w:numPr>
          <w:ilvl w:val="0"/>
          <w:numId w:val="179"/>
        </w:numPr>
        <w:ind w:left="426" w:right="-589" w:hanging="426"/>
        <w:rPr>
          <w:rFonts w:ascii="Verdana" w:eastAsia="Calibri" w:hAnsi="Verdana"/>
          <w:b/>
          <w:sz w:val="18"/>
          <w:szCs w:val="18"/>
        </w:rPr>
      </w:pPr>
      <w:r w:rsidRPr="008701B6">
        <w:rPr>
          <w:rFonts w:ascii="Verdana" w:eastAsia="Calibri" w:hAnsi="Verdana"/>
          <w:b/>
          <w:sz w:val="18"/>
          <w:szCs w:val="18"/>
        </w:rPr>
        <w:t>Informacje dodatkowe - s</w:t>
      </w:r>
      <w:r w:rsidRPr="008701B6">
        <w:rPr>
          <w:rFonts w:ascii="Verdana" w:hAnsi="Verdana"/>
          <w:b/>
          <w:sz w:val="18"/>
          <w:szCs w:val="18"/>
        </w:rPr>
        <w:t>posób realizacji szkoleń:</w:t>
      </w:r>
    </w:p>
    <w:p w14:paraId="5392C32C" w14:textId="77777777" w:rsidR="008701B6" w:rsidRPr="008701B6" w:rsidRDefault="008701B6" w:rsidP="00C91750">
      <w:pPr>
        <w:pStyle w:val="Akapitzlist"/>
        <w:numPr>
          <w:ilvl w:val="0"/>
          <w:numId w:val="133"/>
        </w:numPr>
        <w:tabs>
          <w:tab w:val="left" w:pos="7079"/>
        </w:tabs>
        <w:autoSpaceDN w:val="0"/>
        <w:ind w:left="709"/>
        <w:jc w:val="both"/>
        <w:textAlignment w:val="baseline"/>
        <w:rPr>
          <w:rFonts w:ascii="Verdana" w:hAnsi="Verdana"/>
          <w:sz w:val="18"/>
          <w:szCs w:val="18"/>
        </w:rPr>
      </w:pPr>
      <w:r w:rsidRPr="008701B6">
        <w:rPr>
          <w:rFonts w:ascii="Verdana" w:hAnsi="Verdana"/>
          <w:sz w:val="18"/>
          <w:szCs w:val="18"/>
        </w:rPr>
        <w:t>Szkolenia zostaną zrealizowane w formie zdalnej tzn. z wykorzystaniem technik kształcenia na odległość w trybie synchronicznym. Wykonawca powinien zapewnić dostęp do platformy umożliwiającej co najmniej:</w:t>
      </w:r>
    </w:p>
    <w:p w14:paraId="40563F3C" w14:textId="77777777" w:rsidR="008701B6" w:rsidRPr="008701B6" w:rsidRDefault="008701B6" w:rsidP="00C91750">
      <w:pPr>
        <w:pStyle w:val="Akapitzlist"/>
        <w:numPr>
          <w:ilvl w:val="0"/>
          <w:numId w:val="183"/>
        </w:numPr>
        <w:tabs>
          <w:tab w:val="left" w:pos="7079"/>
        </w:tabs>
        <w:autoSpaceDN w:val="0"/>
        <w:jc w:val="both"/>
        <w:textAlignment w:val="baseline"/>
        <w:rPr>
          <w:rFonts w:ascii="Verdana" w:hAnsi="Verdana"/>
          <w:sz w:val="18"/>
          <w:szCs w:val="18"/>
        </w:rPr>
      </w:pPr>
      <w:r w:rsidRPr="008701B6">
        <w:rPr>
          <w:rFonts w:ascii="Verdana" w:hAnsi="Verdana"/>
          <w:sz w:val="18"/>
          <w:szCs w:val="18"/>
        </w:rPr>
        <w:t>połączenie przez komputer, laptop, tablet, smartfon,</w:t>
      </w:r>
    </w:p>
    <w:p w14:paraId="47C4A8E1" w14:textId="77777777" w:rsidR="008701B6" w:rsidRPr="008701B6" w:rsidRDefault="008701B6" w:rsidP="00C91750">
      <w:pPr>
        <w:pStyle w:val="Akapitzlist"/>
        <w:numPr>
          <w:ilvl w:val="0"/>
          <w:numId w:val="183"/>
        </w:numPr>
        <w:tabs>
          <w:tab w:val="left" w:pos="7079"/>
        </w:tabs>
        <w:autoSpaceDN w:val="0"/>
        <w:jc w:val="both"/>
        <w:textAlignment w:val="baseline"/>
        <w:rPr>
          <w:rFonts w:ascii="Verdana" w:hAnsi="Verdana"/>
          <w:sz w:val="18"/>
          <w:szCs w:val="18"/>
        </w:rPr>
      </w:pPr>
      <w:r w:rsidRPr="008701B6">
        <w:rPr>
          <w:rFonts w:ascii="Verdana" w:hAnsi="Verdana"/>
          <w:sz w:val="18"/>
          <w:szCs w:val="18"/>
        </w:rPr>
        <w:t>kontakt wzrokowy i głosowy pomiędzy trenerem i uczestnikiem,</w:t>
      </w:r>
    </w:p>
    <w:p w14:paraId="5E8F8F89" w14:textId="77777777" w:rsidR="008701B6" w:rsidRPr="008701B6" w:rsidRDefault="008701B6" w:rsidP="00C91750">
      <w:pPr>
        <w:pStyle w:val="Akapitzlist"/>
        <w:numPr>
          <w:ilvl w:val="0"/>
          <w:numId w:val="183"/>
        </w:numPr>
        <w:tabs>
          <w:tab w:val="left" w:pos="7079"/>
        </w:tabs>
        <w:autoSpaceDN w:val="0"/>
        <w:jc w:val="both"/>
        <w:textAlignment w:val="baseline"/>
        <w:rPr>
          <w:rFonts w:ascii="Verdana" w:hAnsi="Verdana"/>
          <w:sz w:val="18"/>
          <w:szCs w:val="18"/>
        </w:rPr>
      </w:pPr>
      <w:r w:rsidRPr="008701B6">
        <w:rPr>
          <w:rFonts w:ascii="Verdana" w:hAnsi="Verdana"/>
          <w:sz w:val="18"/>
          <w:szCs w:val="18"/>
        </w:rPr>
        <w:t>prezentacje materiałów szkoleniowych,</w:t>
      </w:r>
    </w:p>
    <w:p w14:paraId="448265C4" w14:textId="77777777" w:rsidR="008701B6" w:rsidRPr="008701B6" w:rsidRDefault="008701B6" w:rsidP="00C91750">
      <w:pPr>
        <w:pStyle w:val="Akapitzlist"/>
        <w:numPr>
          <w:ilvl w:val="0"/>
          <w:numId w:val="183"/>
        </w:numPr>
        <w:tabs>
          <w:tab w:val="left" w:pos="7079"/>
        </w:tabs>
        <w:autoSpaceDN w:val="0"/>
        <w:jc w:val="both"/>
        <w:textAlignment w:val="baseline"/>
        <w:rPr>
          <w:rFonts w:ascii="Verdana" w:hAnsi="Verdana"/>
          <w:sz w:val="18"/>
          <w:szCs w:val="18"/>
        </w:rPr>
      </w:pPr>
      <w:r w:rsidRPr="008701B6">
        <w:rPr>
          <w:rFonts w:ascii="Verdana" w:hAnsi="Verdana"/>
          <w:sz w:val="18"/>
          <w:szCs w:val="18"/>
        </w:rPr>
        <w:t>udostępnianie ekranu</w:t>
      </w:r>
    </w:p>
    <w:p w14:paraId="5986F8BA" w14:textId="77777777" w:rsidR="008701B6" w:rsidRPr="008701B6" w:rsidRDefault="008701B6" w:rsidP="00C91750">
      <w:pPr>
        <w:pStyle w:val="Akapitzlist"/>
        <w:numPr>
          <w:ilvl w:val="0"/>
          <w:numId w:val="183"/>
        </w:numPr>
        <w:tabs>
          <w:tab w:val="left" w:pos="7079"/>
        </w:tabs>
        <w:autoSpaceDN w:val="0"/>
        <w:jc w:val="both"/>
        <w:textAlignment w:val="baseline"/>
        <w:rPr>
          <w:rFonts w:ascii="Verdana" w:hAnsi="Verdana"/>
          <w:sz w:val="18"/>
          <w:szCs w:val="18"/>
        </w:rPr>
      </w:pPr>
      <w:r w:rsidRPr="008701B6">
        <w:rPr>
          <w:rFonts w:ascii="Verdana" w:hAnsi="Verdana"/>
          <w:sz w:val="18"/>
          <w:szCs w:val="18"/>
        </w:rPr>
        <w:t>prowadzenie konsultacji pisemnych w formie tzw. „czatu”</w:t>
      </w:r>
    </w:p>
    <w:p w14:paraId="2A00E052" w14:textId="77777777" w:rsidR="008701B6" w:rsidRPr="008701B6" w:rsidRDefault="008701B6" w:rsidP="00C91750">
      <w:pPr>
        <w:pStyle w:val="Akapitzlist"/>
        <w:numPr>
          <w:ilvl w:val="0"/>
          <w:numId w:val="133"/>
        </w:numPr>
        <w:tabs>
          <w:tab w:val="left" w:pos="7079"/>
        </w:tabs>
        <w:autoSpaceDN w:val="0"/>
        <w:ind w:left="709"/>
        <w:jc w:val="both"/>
        <w:textAlignment w:val="baseline"/>
        <w:rPr>
          <w:rFonts w:ascii="Verdana" w:hAnsi="Verdana"/>
          <w:b/>
          <w:sz w:val="18"/>
          <w:szCs w:val="18"/>
        </w:rPr>
      </w:pPr>
      <w:r w:rsidRPr="008701B6">
        <w:rPr>
          <w:rFonts w:ascii="Verdana" w:hAnsi="Verdana"/>
          <w:b/>
          <w:sz w:val="18"/>
          <w:szCs w:val="18"/>
        </w:rPr>
        <w:t>Zamawiający dopuszcza możliwość przeszkolenia pracowników w ramach szkoleń otwartych realizowanych przez Wykonawcę.</w:t>
      </w:r>
    </w:p>
    <w:p w14:paraId="7EAA8114" w14:textId="77777777" w:rsidR="008701B6" w:rsidRPr="008701B6" w:rsidRDefault="008701B6" w:rsidP="00C91750">
      <w:pPr>
        <w:pStyle w:val="Akapitzlist"/>
        <w:numPr>
          <w:ilvl w:val="0"/>
          <w:numId w:val="133"/>
        </w:numPr>
        <w:tabs>
          <w:tab w:val="left" w:pos="7079"/>
        </w:tabs>
        <w:autoSpaceDN w:val="0"/>
        <w:ind w:left="709"/>
        <w:jc w:val="both"/>
        <w:textAlignment w:val="baseline"/>
        <w:rPr>
          <w:rFonts w:ascii="Verdana" w:hAnsi="Verdana"/>
          <w:sz w:val="18"/>
          <w:szCs w:val="18"/>
        </w:rPr>
      </w:pPr>
      <w:r w:rsidRPr="008701B6">
        <w:rPr>
          <w:rFonts w:ascii="Verdana" w:hAnsi="Verdana"/>
          <w:sz w:val="18"/>
          <w:szCs w:val="18"/>
        </w:rPr>
        <w:t>Godzina szkoleniowa rozumiana jest jako 45 minut.</w:t>
      </w:r>
    </w:p>
    <w:p w14:paraId="6E26CD8E" w14:textId="77777777" w:rsidR="008701B6" w:rsidRPr="008701B6" w:rsidRDefault="008701B6" w:rsidP="00C91750">
      <w:pPr>
        <w:pStyle w:val="Akapitzlist"/>
        <w:numPr>
          <w:ilvl w:val="0"/>
          <w:numId w:val="133"/>
        </w:numPr>
        <w:tabs>
          <w:tab w:val="left" w:pos="7079"/>
        </w:tabs>
        <w:autoSpaceDN w:val="0"/>
        <w:ind w:left="709"/>
        <w:jc w:val="both"/>
        <w:textAlignment w:val="baseline"/>
        <w:rPr>
          <w:rFonts w:ascii="Verdana" w:hAnsi="Verdana"/>
          <w:sz w:val="18"/>
          <w:szCs w:val="18"/>
        </w:rPr>
      </w:pPr>
      <w:r w:rsidRPr="008701B6">
        <w:rPr>
          <w:rFonts w:ascii="Verdana" w:hAnsi="Verdana"/>
          <w:sz w:val="18"/>
          <w:szCs w:val="18"/>
        </w:rPr>
        <w:t>Szkolenia odbywać się będą w wyznaczonych dniach od poniedziałku do piątku z wyłączeniem dni ustawowo wolnych od pracy, w przedziale godzinowym między 7.30 a 16.00. Wykonawca zobowiązany jest w porozumieniu z Zamawiającym ustalić dokładną datę przeprowadzenia szkoleń zaplanowanych do dnia 30.06.2022 r.</w:t>
      </w:r>
    </w:p>
    <w:p w14:paraId="61A8B300" w14:textId="77777777" w:rsidR="008701B6" w:rsidRPr="008701B6" w:rsidRDefault="008701B6" w:rsidP="00C91750">
      <w:pPr>
        <w:pStyle w:val="Akapitzlist"/>
        <w:numPr>
          <w:ilvl w:val="0"/>
          <w:numId w:val="133"/>
        </w:numPr>
        <w:autoSpaceDN w:val="0"/>
        <w:ind w:left="709"/>
        <w:jc w:val="both"/>
        <w:textAlignment w:val="baseline"/>
        <w:rPr>
          <w:rFonts w:ascii="Verdana" w:eastAsia="Calibri" w:hAnsi="Verdana"/>
          <w:sz w:val="18"/>
          <w:szCs w:val="18"/>
          <w:lang w:eastAsia="en-US"/>
        </w:rPr>
      </w:pPr>
      <w:r w:rsidRPr="008701B6">
        <w:rPr>
          <w:rFonts w:ascii="Verdana" w:hAnsi="Verdana"/>
          <w:sz w:val="18"/>
          <w:szCs w:val="18"/>
        </w:rPr>
        <w:t>Szkolenia powinny mieć charakter praktyczny</w:t>
      </w:r>
      <w:r w:rsidRPr="008701B6">
        <w:rPr>
          <w:rFonts w:ascii="Verdana" w:eastAsia="Calibri" w:hAnsi="Verdana"/>
          <w:sz w:val="18"/>
          <w:szCs w:val="18"/>
          <w:lang w:eastAsia="en-US"/>
        </w:rPr>
        <w:t xml:space="preserve"> i łączyć w sobie fachową wiedzę merytoryczną z przykładami jej wykorzystania w środowisku pracy. </w:t>
      </w:r>
    </w:p>
    <w:p w14:paraId="1FE7EEEE" w14:textId="77777777" w:rsidR="008701B6" w:rsidRPr="008701B6" w:rsidRDefault="008701B6" w:rsidP="00C91750">
      <w:pPr>
        <w:pStyle w:val="Akapitzlist"/>
        <w:numPr>
          <w:ilvl w:val="0"/>
          <w:numId w:val="133"/>
        </w:numPr>
        <w:autoSpaceDN w:val="0"/>
        <w:ind w:left="709"/>
        <w:jc w:val="both"/>
        <w:textAlignment w:val="baseline"/>
        <w:rPr>
          <w:rFonts w:ascii="Verdana" w:eastAsia="Calibri" w:hAnsi="Verdana"/>
          <w:sz w:val="18"/>
          <w:szCs w:val="18"/>
          <w:lang w:eastAsia="en-US"/>
        </w:rPr>
      </w:pPr>
      <w:r w:rsidRPr="008701B6">
        <w:rPr>
          <w:rFonts w:ascii="Verdana" w:hAnsi="Verdana"/>
          <w:sz w:val="18"/>
          <w:szCs w:val="18"/>
        </w:rPr>
        <w:t>Do obowiązków Wykonawcy należeć będzie:</w:t>
      </w:r>
    </w:p>
    <w:p w14:paraId="1FC5D177" w14:textId="77777777" w:rsidR="008701B6" w:rsidRPr="008701B6" w:rsidRDefault="008701B6" w:rsidP="00C91750">
      <w:pPr>
        <w:pStyle w:val="Akapitzlist"/>
        <w:numPr>
          <w:ilvl w:val="0"/>
          <w:numId w:val="184"/>
        </w:numPr>
        <w:autoSpaceDN w:val="0"/>
        <w:ind w:left="1134"/>
        <w:jc w:val="both"/>
        <w:textAlignment w:val="baseline"/>
        <w:rPr>
          <w:rFonts w:ascii="Verdana" w:eastAsia="Calibri" w:hAnsi="Verdana"/>
          <w:sz w:val="18"/>
          <w:szCs w:val="18"/>
          <w:lang w:eastAsia="en-US"/>
        </w:rPr>
      </w:pPr>
      <w:r w:rsidRPr="008701B6">
        <w:rPr>
          <w:rFonts w:ascii="Verdana" w:hAnsi="Verdana"/>
          <w:sz w:val="18"/>
          <w:szCs w:val="18"/>
        </w:rPr>
        <w:t>Opracowanie szczegółowego programu szkolenia i przedłożenie do akceptacji Zamawiającego po podpisaniu umowy. Program powinien uwzględniać poziom wiedzy grupy docelowej oraz przekazywać aktualny stan wiedzy.</w:t>
      </w:r>
    </w:p>
    <w:p w14:paraId="03019422" w14:textId="77777777" w:rsidR="008701B6" w:rsidRPr="008701B6" w:rsidRDefault="008701B6" w:rsidP="00C91750">
      <w:pPr>
        <w:pStyle w:val="Akapitzlist"/>
        <w:numPr>
          <w:ilvl w:val="0"/>
          <w:numId w:val="184"/>
        </w:numPr>
        <w:tabs>
          <w:tab w:val="left" w:pos="7079"/>
        </w:tabs>
        <w:suppressAutoHyphens w:val="0"/>
        <w:ind w:left="1134"/>
        <w:jc w:val="both"/>
        <w:rPr>
          <w:rFonts w:ascii="Verdana" w:hAnsi="Verdana"/>
          <w:sz w:val="18"/>
          <w:szCs w:val="18"/>
        </w:rPr>
      </w:pPr>
      <w:r w:rsidRPr="008701B6">
        <w:rPr>
          <w:rFonts w:ascii="Verdana" w:hAnsi="Verdana"/>
          <w:sz w:val="18"/>
          <w:szCs w:val="18"/>
        </w:rPr>
        <w:t xml:space="preserve">Zapewnienie kompletu materiałów szkoleniowych w formie elektronicznej dla każdego uczestnika oraz dodatkowo przekazanie Zamawiającemu dla celów archiwizacji jednego egzemplarza materiałów w formie papierowej i elektronicznej. </w:t>
      </w:r>
    </w:p>
    <w:p w14:paraId="6E9C7DEB" w14:textId="77777777" w:rsidR="008701B6" w:rsidRPr="008701B6" w:rsidRDefault="008701B6" w:rsidP="00C91750">
      <w:pPr>
        <w:pStyle w:val="Akapitzlist"/>
        <w:numPr>
          <w:ilvl w:val="0"/>
          <w:numId w:val="184"/>
        </w:numPr>
        <w:tabs>
          <w:tab w:val="left" w:pos="7079"/>
        </w:tabs>
        <w:suppressAutoHyphens w:val="0"/>
        <w:ind w:left="1134"/>
        <w:jc w:val="both"/>
        <w:rPr>
          <w:rFonts w:ascii="Verdana" w:hAnsi="Verdana"/>
          <w:sz w:val="18"/>
          <w:szCs w:val="18"/>
        </w:rPr>
      </w:pPr>
      <w:r w:rsidRPr="008701B6">
        <w:rPr>
          <w:rFonts w:ascii="Verdana" w:hAnsi="Verdana"/>
          <w:sz w:val="18"/>
          <w:szCs w:val="18"/>
        </w:rPr>
        <w:t>Udostępnienie platformy edukacyjnej umożliwiającej przeprowadzenie szkoleń w formie zdalnej.</w:t>
      </w:r>
    </w:p>
    <w:p w14:paraId="0497889A" w14:textId="77777777" w:rsidR="008701B6" w:rsidRPr="008701B6" w:rsidRDefault="008701B6" w:rsidP="00C91750">
      <w:pPr>
        <w:pStyle w:val="Akapitzlist"/>
        <w:numPr>
          <w:ilvl w:val="0"/>
          <w:numId w:val="184"/>
        </w:numPr>
        <w:tabs>
          <w:tab w:val="left" w:pos="7079"/>
        </w:tabs>
        <w:suppressAutoHyphens w:val="0"/>
        <w:ind w:left="1134"/>
        <w:jc w:val="both"/>
        <w:rPr>
          <w:rFonts w:ascii="Verdana" w:hAnsi="Verdana"/>
          <w:sz w:val="18"/>
          <w:szCs w:val="18"/>
        </w:rPr>
      </w:pPr>
      <w:r w:rsidRPr="008701B6">
        <w:rPr>
          <w:rFonts w:ascii="Verdana" w:hAnsi="Verdana"/>
          <w:sz w:val="18"/>
          <w:szCs w:val="18"/>
        </w:rPr>
        <w:t xml:space="preserve">Zapewnienie telefonicznego wsparcia dla uczestników w przypadku problemów z logowaniem, obsługą platformy itp. </w:t>
      </w:r>
    </w:p>
    <w:p w14:paraId="44603976" w14:textId="77777777" w:rsidR="008701B6" w:rsidRPr="008701B6" w:rsidRDefault="008701B6" w:rsidP="00C91750">
      <w:pPr>
        <w:pStyle w:val="Akapitzlist"/>
        <w:numPr>
          <w:ilvl w:val="0"/>
          <w:numId w:val="184"/>
        </w:numPr>
        <w:tabs>
          <w:tab w:val="left" w:pos="7079"/>
        </w:tabs>
        <w:suppressAutoHyphens w:val="0"/>
        <w:ind w:left="1134"/>
        <w:jc w:val="both"/>
        <w:rPr>
          <w:rFonts w:ascii="Verdana" w:hAnsi="Verdana"/>
          <w:sz w:val="18"/>
          <w:szCs w:val="18"/>
        </w:rPr>
      </w:pPr>
      <w:r w:rsidRPr="008701B6">
        <w:rPr>
          <w:rFonts w:ascii="Verdana" w:hAnsi="Verdana"/>
          <w:sz w:val="18"/>
          <w:szCs w:val="18"/>
        </w:rPr>
        <w:lastRenderedPageBreak/>
        <w:t>Przygotowanie i przeprowadzenie ankiety ewaluacyjnej szkolenia (treść ankiety zostanie wcześniej zaakceptowana przez Zamawiającego), a następnie przekazanie jej do Zamawiającego.</w:t>
      </w:r>
    </w:p>
    <w:p w14:paraId="3A894294" w14:textId="77777777" w:rsidR="008701B6" w:rsidRPr="008701B6" w:rsidRDefault="008701B6" w:rsidP="00C91750">
      <w:pPr>
        <w:pStyle w:val="Akapitzlist"/>
        <w:numPr>
          <w:ilvl w:val="0"/>
          <w:numId w:val="184"/>
        </w:numPr>
        <w:tabs>
          <w:tab w:val="left" w:pos="7079"/>
        </w:tabs>
        <w:suppressAutoHyphens w:val="0"/>
        <w:ind w:left="1134"/>
        <w:jc w:val="both"/>
        <w:rPr>
          <w:rFonts w:ascii="Verdana" w:hAnsi="Verdana"/>
          <w:sz w:val="18"/>
          <w:szCs w:val="18"/>
        </w:rPr>
      </w:pPr>
      <w:r w:rsidRPr="008701B6">
        <w:rPr>
          <w:rFonts w:ascii="Verdana" w:hAnsi="Verdana"/>
          <w:sz w:val="18"/>
          <w:szCs w:val="18"/>
        </w:rPr>
        <w:t xml:space="preserve">Przygotowanie i przeprowadzenie </w:t>
      </w:r>
      <w:proofErr w:type="spellStart"/>
      <w:r w:rsidRPr="008701B6">
        <w:rPr>
          <w:rFonts w:ascii="Verdana" w:hAnsi="Verdana"/>
          <w:sz w:val="18"/>
          <w:szCs w:val="18"/>
        </w:rPr>
        <w:t>pre</w:t>
      </w:r>
      <w:proofErr w:type="spellEnd"/>
      <w:r w:rsidRPr="008701B6">
        <w:rPr>
          <w:rFonts w:ascii="Verdana" w:hAnsi="Verdana"/>
          <w:sz w:val="18"/>
          <w:szCs w:val="18"/>
        </w:rPr>
        <w:t>-testu oraz post-testu, weryfikujących posiadane i pozyskane przez uczestników kompetencje, a następnie przekazanie ich do Zamawiającego.</w:t>
      </w:r>
    </w:p>
    <w:p w14:paraId="3ECBF205" w14:textId="77777777" w:rsidR="008701B6" w:rsidRPr="008701B6" w:rsidRDefault="008701B6" w:rsidP="00C91750">
      <w:pPr>
        <w:pStyle w:val="Akapitzlist"/>
        <w:numPr>
          <w:ilvl w:val="0"/>
          <w:numId w:val="184"/>
        </w:numPr>
        <w:tabs>
          <w:tab w:val="left" w:pos="7079"/>
        </w:tabs>
        <w:suppressAutoHyphens w:val="0"/>
        <w:ind w:left="1134"/>
        <w:jc w:val="both"/>
        <w:rPr>
          <w:rFonts w:ascii="Verdana" w:hAnsi="Verdana"/>
          <w:sz w:val="18"/>
          <w:szCs w:val="18"/>
        </w:rPr>
      </w:pPr>
      <w:r w:rsidRPr="008701B6">
        <w:rPr>
          <w:rFonts w:ascii="Verdana" w:hAnsi="Verdana"/>
          <w:sz w:val="18"/>
          <w:szCs w:val="18"/>
        </w:rPr>
        <w:t xml:space="preserve">Wystawienie imiennych zaświadczeń/certyfikatów ukończenia szkolenia/uczestnictwa w szkoleniu oraz przekazanie Zamawiającemu kopii zaświadczeń/certyfikatów. Wzór zaświadczenia zostanie wcześniej zaakceptowany przez Zamawiającego. </w:t>
      </w:r>
    </w:p>
    <w:p w14:paraId="311083E2" w14:textId="77777777" w:rsidR="008701B6" w:rsidRPr="008701B6" w:rsidRDefault="008701B6" w:rsidP="00C91750">
      <w:pPr>
        <w:pStyle w:val="Akapitzlist"/>
        <w:numPr>
          <w:ilvl w:val="0"/>
          <w:numId w:val="184"/>
        </w:numPr>
        <w:tabs>
          <w:tab w:val="left" w:pos="7079"/>
        </w:tabs>
        <w:suppressAutoHyphens w:val="0"/>
        <w:ind w:left="1134"/>
        <w:jc w:val="both"/>
        <w:rPr>
          <w:rFonts w:ascii="Verdana" w:hAnsi="Verdana"/>
          <w:sz w:val="18"/>
          <w:szCs w:val="18"/>
        </w:rPr>
      </w:pPr>
      <w:r w:rsidRPr="008701B6">
        <w:rPr>
          <w:rFonts w:ascii="Verdana" w:hAnsi="Verdana"/>
          <w:sz w:val="18"/>
          <w:szCs w:val="18"/>
        </w:rPr>
        <w:t xml:space="preserve">Udokumentowanie faktu przeprowadzenia szkoleń w formie zdalnej oraz faktu obecności uczestników na szkoleniach poprzez wygenerowanie np. raportu, listy obecności lub przygotowanie </w:t>
      </w:r>
      <w:proofErr w:type="spellStart"/>
      <w:r w:rsidRPr="008701B6">
        <w:rPr>
          <w:rFonts w:ascii="Verdana" w:hAnsi="Verdana"/>
          <w:sz w:val="18"/>
          <w:szCs w:val="18"/>
        </w:rPr>
        <w:t>print</w:t>
      </w:r>
      <w:proofErr w:type="spellEnd"/>
      <w:r w:rsidRPr="008701B6">
        <w:rPr>
          <w:rFonts w:ascii="Verdana" w:hAnsi="Verdana"/>
          <w:sz w:val="18"/>
          <w:szCs w:val="18"/>
        </w:rPr>
        <w:t xml:space="preserve"> </w:t>
      </w:r>
      <w:proofErr w:type="spellStart"/>
      <w:r w:rsidRPr="008701B6">
        <w:rPr>
          <w:rFonts w:ascii="Verdana" w:hAnsi="Verdana"/>
          <w:sz w:val="18"/>
          <w:szCs w:val="18"/>
        </w:rPr>
        <w:t>screen</w:t>
      </w:r>
      <w:proofErr w:type="spellEnd"/>
      <w:r w:rsidRPr="008701B6">
        <w:rPr>
          <w:rFonts w:ascii="Verdana" w:hAnsi="Verdana"/>
          <w:sz w:val="18"/>
          <w:szCs w:val="18"/>
        </w:rPr>
        <w:t xml:space="preserve"> ekranu z nazwiskami osób biorących udział w szkoleniu.</w:t>
      </w:r>
    </w:p>
    <w:p w14:paraId="61A03550" w14:textId="77777777" w:rsidR="008701B6" w:rsidRPr="008701B6" w:rsidRDefault="008701B6" w:rsidP="00C91750">
      <w:pPr>
        <w:pStyle w:val="Akapitzlist"/>
        <w:numPr>
          <w:ilvl w:val="0"/>
          <w:numId w:val="133"/>
        </w:numPr>
        <w:tabs>
          <w:tab w:val="left" w:pos="7079"/>
        </w:tabs>
        <w:autoSpaceDN w:val="0"/>
        <w:ind w:left="851"/>
        <w:jc w:val="both"/>
        <w:textAlignment w:val="baseline"/>
        <w:rPr>
          <w:rFonts w:ascii="Verdana" w:hAnsi="Verdana"/>
          <w:color w:val="000000"/>
          <w:sz w:val="18"/>
          <w:szCs w:val="18"/>
        </w:rPr>
      </w:pPr>
      <w:r w:rsidRPr="008701B6">
        <w:rPr>
          <w:rFonts w:ascii="Verdana" w:hAnsi="Verdana"/>
          <w:color w:val="000000"/>
          <w:sz w:val="18"/>
          <w:szCs w:val="18"/>
        </w:rPr>
        <w:t>Wszystkie dokumenty przekazane uczestnikom i Zamawiającemu Wykonawca oznaczy zgodnie z wytycznymi dotyczącymi oznakowania projektów w ramach Programu Operacyjnego Wiedza Edukacja Rozwój 2014-2020.</w:t>
      </w:r>
    </w:p>
    <w:p w14:paraId="5A2A3173" w14:textId="77777777" w:rsidR="008701B6" w:rsidRPr="008701B6" w:rsidRDefault="008701B6" w:rsidP="00C91750">
      <w:pPr>
        <w:pStyle w:val="Akapitzlist"/>
        <w:numPr>
          <w:ilvl w:val="0"/>
          <w:numId w:val="133"/>
        </w:numPr>
        <w:tabs>
          <w:tab w:val="left" w:pos="7079"/>
        </w:tabs>
        <w:autoSpaceDN w:val="0"/>
        <w:ind w:left="851"/>
        <w:jc w:val="both"/>
        <w:textAlignment w:val="baseline"/>
        <w:rPr>
          <w:rFonts w:ascii="Verdana" w:hAnsi="Verdana"/>
          <w:color w:val="000000"/>
          <w:sz w:val="18"/>
          <w:szCs w:val="18"/>
        </w:rPr>
      </w:pPr>
      <w:r w:rsidRPr="008701B6">
        <w:rPr>
          <w:rFonts w:ascii="Verdana" w:hAnsi="Verdana"/>
          <w:sz w:val="18"/>
          <w:szCs w:val="18"/>
        </w:rPr>
        <w:t>Całkowite koszty przygotowania merytorycznego i metodologicznego szkolenia, w tym koszty przygotowania programu i materiałów szkoleniowych ponosi Wykonawca.</w:t>
      </w:r>
    </w:p>
    <w:p w14:paraId="321B847C" w14:textId="77777777" w:rsidR="008701B6" w:rsidRPr="008701B6" w:rsidRDefault="008701B6" w:rsidP="008701B6">
      <w:pPr>
        <w:pStyle w:val="Akapitzlist"/>
        <w:ind w:left="426" w:right="-589"/>
        <w:rPr>
          <w:rFonts w:ascii="Verdana" w:eastAsia="Calibri" w:hAnsi="Verdana"/>
          <w:sz w:val="18"/>
          <w:szCs w:val="18"/>
        </w:rPr>
      </w:pPr>
    </w:p>
    <w:p w14:paraId="29D872F5" w14:textId="6FBEE855" w:rsidR="00762CF6" w:rsidRDefault="00762CF6" w:rsidP="00A915FA">
      <w:pPr>
        <w:pStyle w:val="Akapitzlist"/>
        <w:shd w:val="clear" w:color="auto" w:fill="FFFFFF"/>
        <w:tabs>
          <w:tab w:val="left" w:pos="7079"/>
        </w:tabs>
        <w:ind w:left="284" w:right="-589"/>
        <w:jc w:val="both"/>
        <w:rPr>
          <w:rFonts w:ascii="Verdana" w:hAnsi="Verdana"/>
          <w:b/>
          <w:color w:val="000000"/>
          <w:sz w:val="18"/>
          <w:szCs w:val="18"/>
          <w:u w:val="single"/>
        </w:rPr>
      </w:pPr>
    </w:p>
    <w:p w14:paraId="09E40216" w14:textId="0B30CD8D" w:rsidR="00762CF6" w:rsidRDefault="00762CF6" w:rsidP="00A915FA">
      <w:pPr>
        <w:pStyle w:val="Akapitzlist"/>
        <w:shd w:val="clear" w:color="auto" w:fill="FFFFFF"/>
        <w:tabs>
          <w:tab w:val="left" w:pos="7079"/>
        </w:tabs>
        <w:ind w:left="284" w:right="-589"/>
        <w:jc w:val="both"/>
        <w:rPr>
          <w:rFonts w:ascii="Verdana" w:hAnsi="Verdana"/>
          <w:b/>
          <w:color w:val="000000"/>
          <w:sz w:val="18"/>
          <w:szCs w:val="18"/>
          <w:u w:val="single"/>
        </w:rPr>
      </w:pPr>
    </w:p>
    <w:p w14:paraId="6A4A5F9B" w14:textId="77777777" w:rsidR="00762CF6" w:rsidRPr="004E5522" w:rsidRDefault="00762CF6" w:rsidP="00A915FA">
      <w:pPr>
        <w:pStyle w:val="Akapitzlist"/>
        <w:shd w:val="clear" w:color="auto" w:fill="FFFFFF"/>
        <w:tabs>
          <w:tab w:val="left" w:pos="7079"/>
        </w:tabs>
        <w:ind w:left="284" w:right="-589"/>
        <w:jc w:val="both"/>
        <w:rPr>
          <w:rFonts w:ascii="Verdana" w:hAnsi="Verdana"/>
          <w:b/>
          <w:color w:val="000000"/>
          <w:sz w:val="18"/>
          <w:szCs w:val="18"/>
          <w:u w:val="single"/>
        </w:rPr>
      </w:pPr>
    </w:p>
    <w:p w14:paraId="633A5503" w14:textId="07F628C7" w:rsidR="00762CF6" w:rsidRDefault="00762CF6">
      <w:pPr>
        <w:rPr>
          <w:rFonts w:ascii="Verdana" w:hAnsi="Verdana"/>
          <w:b/>
          <w:bCs/>
          <w:sz w:val="18"/>
          <w:szCs w:val="18"/>
        </w:rPr>
      </w:pPr>
      <w:r>
        <w:rPr>
          <w:rFonts w:ascii="Verdana" w:hAnsi="Verdana"/>
          <w:b/>
          <w:bCs/>
          <w:sz w:val="18"/>
          <w:szCs w:val="18"/>
        </w:rPr>
        <w:br w:type="page"/>
      </w:r>
    </w:p>
    <w:p w14:paraId="6E0C6398" w14:textId="7966282A" w:rsidR="008701B6" w:rsidRPr="001C35ED" w:rsidRDefault="008701B6" w:rsidP="008701B6">
      <w:pPr>
        <w:pStyle w:val="Nagwek3"/>
        <w:keepLines/>
        <w:ind w:right="-589"/>
        <w:jc w:val="both"/>
        <w:rPr>
          <w:color w:val="auto"/>
        </w:rPr>
      </w:pPr>
      <w:r w:rsidRPr="001C35ED">
        <w:rPr>
          <w:color w:val="auto"/>
          <w:shd w:val="clear" w:color="auto" w:fill="FFFFFF"/>
        </w:rPr>
        <w:lastRenderedPageBreak/>
        <w:t>AZ</w:t>
      </w:r>
      <w:r>
        <w:rPr>
          <w:color w:val="auto"/>
          <w:shd w:val="clear" w:color="auto" w:fill="FFFFFF"/>
        </w:rPr>
        <w:t>P</w:t>
      </w:r>
      <w:r w:rsidRPr="001C35ED">
        <w:rPr>
          <w:color w:val="auto"/>
          <w:shd w:val="clear" w:color="auto" w:fill="FFFFFF"/>
        </w:rPr>
        <w:t>-260-</w:t>
      </w:r>
      <w:r>
        <w:rPr>
          <w:color w:val="auto"/>
          <w:shd w:val="clear" w:color="auto" w:fill="FFFFFF"/>
        </w:rPr>
        <w:t>TP-24</w:t>
      </w:r>
      <w:r w:rsidRPr="001C35ED">
        <w:rPr>
          <w:color w:val="auto"/>
          <w:shd w:val="clear" w:color="auto" w:fill="FFFFFF"/>
        </w:rPr>
        <w:t>/2</w:t>
      </w:r>
      <w:r>
        <w:rPr>
          <w:color w:val="auto"/>
          <w:shd w:val="clear" w:color="auto" w:fill="FFFFFF"/>
        </w:rPr>
        <w:t>2</w:t>
      </w:r>
      <w:r w:rsidRPr="001C35ED">
        <w:rPr>
          <w:color w:val="auto"/>
        </w:rPr>
        <w:tab/>
      </w:r>
      <w:r w:rsidRPr="001C35ED">
        <w:rPr>
          <w:color w:val="auto"/>
        </w:rPr>
        <w:tab/>
      </w:r>
      <w:r w:rsidRPr="001C35ED">
        <w:rPr>
          <w:color w:val="auto"/>
        </w:rPr>
        <w:tab/>
      </w:r>
      <w:r w:rsidRPr="001C35ED">
        <w:rPr>
          <w:color w:val="auto"/>
        </w:rPr>
        <w:tab/>
      </w:r>
      <w:r w:rsidRPr="001C35ED">
        <w:rPr>
          <w:color w:val="auto"/>
        </w:rPr>
        <w:tab/>
      </w:r>
      <w:r w:rsidRPr="001C35ED">
        <w:rPr>
          <w:color w:val="auto"/>
        </w:rPr>
        <w:tab/>
      </w:r>
      <w:r w:rsidRPr="001C35ED">
        <w:rPr>
          <w:color w:val="auto"/>
        </w:rPr>
        <w:tab/>
      </w:r>
      <w:r>
        <w:rPr>
          <w:color w:val="auto"/>
        </w:rPr>
        <w:tab/>
        <w:t>Załącznik nr 2B</w:t>
      </w:r>
      <w:r w:rsidRPr="001C35ED">
        <w:rPr>
          <w:color w:val="auto"/>
        </w:rPr>
        <w:t xml:space="preserve"> do SWZ</w:t>
      </w:r>
    </w:p>
    <w:p w14:paraId="6C55C2FD" w14:textId="77777777" w:rsidR="008701B6" w:rsidRPr="0037310E" w:rsidRDefault="008701B6" w:rsidP="008701B6">
      <w:pPr>
        <w:keepNext/>
        <w:keepLines/>
        <w:spacing w:line="240" w:lineRule="exact"/>
        <w:jc w:val="both"/>
        <w:rPr>
          <w:rFonts w:ascii="Verdana" w:hAnsi="Verdana"/>
          <w:b/>
          <w:sz w:val="14"/>
          <w:szCs w:val="14"/>
        </w:rPr>
      </w:pPr>
    </w:p>
    <w:p w14:paraId="31265F05" w14:textId="77777777" w:rsidR="008701B6" w:rsidRPr="0073565E" w:rsidRDefault="008701B6" w:rsidP="008701B6">
      <w:pPr>
        <w:keepNext/>
        <w:keepLines/>
        <w:spacing w:line="360" w:lineRule="auto"/>
        <w:ind w:right="-590"/>
        <w:jc w:val="center"/>
        <w:rPr>
          <w:rFonts w:ascii="Verdana" w:hAnsi="Verdana"/>
          <w:b/>
          <w:sz w:val="18"/>
          <w:szCs w:val="18"/>
        </w:rPr>
      </w:pPr>
      <w:r w:rsidRPr="0073565E">
        <w:rPr>
          <w:rFonts w:ascii="Verdana" w:hAnsi="Verdana"/>
          <w:b/>
          <w:sz w:val="18"/>
          <w:szCs w:val="18"/>
        </w:rPr>
        <w:t>SZCZEGÓŁOWY OPIS PRZEDMIOTU ZAMÓWIENIA</w:t>
      </w:r>
    </w:p>
    <w:p w14:paraId="28180714" w14:textId="77777777" w:rsidR="008701B6" w:rsidRPr="0073565E" w:rsidRDefault="008701B6" w:rsidP="008701B6">
      <w:pPr>
        <w:spacing w:line="360" w:lineRule="auto"/>
        <w:ind w:right="-590"/>
        <w:jc w:val="both"/>
        <w:rPr>
          <w:rFonts w:ascii="Verdana" w:hAnsi="Verdana"/>
          <w:b/>
          <w:bCs/>
          <w:color w:val="000000" w:themeColor="text1"/>
          <w:sz w:val="18"/>
          <w:szCs w:val="18"/>
        </w:rPr>
      </w:pPr>
    </w:p>
    <w:p w14:paraId="3CD44FF3" w14:textId="5CDA09CA" w:rsidR="008701B6" w:rsidRPr="008701B6" w:rsidRDefault="008701B6" w:rsidP="008701B6">
      <w:pPr>
        <w:keepNext/>
        <w:keepLines/>
        <w:tabs>
          <w:tab w:val="left" w:pos="3686"/>
        </w:tabs>
        <w:ind w:left="993" w:right="-590" w:hanging="993"/>
        <w:jc w:val="both"/>
        <w:rPr>
          <w:rFonts w:ascii="Verdana" w:hAnsi="Verdana"/>
          <w:b/>
          <w:sz w:val="18"/>
          <w:szCs w:val="18"/>
        </w:rPr>
      </w:pPr>
      <w:bookmarkStart w:id="12" w:name="_Hlk98154367"/>
      <w:r w:rsidRPr="008701B6">
        <w:rPr>
          <w:rFonts w:ascii="Verdana" w:hAnsi="Verdana"/>
          <w:b/>
          <w:sz w:val="18"/>
          <w:szCs w:val="18"/>
        </w:rPr>
        <w:t>Część B - Świadczenie usługi szkoleniowej o tematyce: Tworzenie aplikacji na platformie Node.js; Docker dla programistów</w:t>
      </w:r>
      <w:bookmarkEnd w:id="12"/>
      <w:r w:rsidRPr="008701B6">
        <w:rPr>
          <w:rFonts w:ascii="Verdana" w:hAnsi="Verdana"/>
          <w:b/>
          <w:sz w:val="18"/>
          <w:szCs w:val="18"/>
        </w:rPr>
        <w:t>;</w:t>
      </w:r>
    </w:p>
    <w:p w14:paraId="380BF445" w14:textId="77777777" w:rsidR="008701B6" w:rsidRDefault="008701B6" w:rsidP="008701B6">
      <w:pPr>
        <w:shd w:val="clear" w:color="auto" w:fill="FFFFFF"/>
        <w:ind w:right="-589"/>
        <w:jc w:val="both"/>
        <w:rPr>
          <w:rFonts w:ascii="Verdana" w:hAnsi="Verdana"/>
          <w:color w:val="000000"/>
          <w:sz w:val="18"/>
          <w:szCs w:val="18"/>
        </w:rPr>
      </w:pPr>
    </w:p>
    <w:p w14:paraId="3DA6D07C" w14:textId="77777777" w:rsidR="008701B6" w:rsidRPr="00762CF6" w:rsidRDefault="008701B6" w:rsidP="00C91750">
      <w:pPr>
        <w:pStyle w:val="Akapitzlist"/>
        <w:numPr>
          <w:ilvl w:val="0"/>
          <w:numId w:val="185"/>
        </w:numPr>
        <w:shd w:val="clear" w:color="auto" w:fill="FFFFFF"/>
        <w:tabs>
          <w:tab w:val="left" w:pos="7079"/>
        </w:tabs>
        <w:ind w:left="426" w:right="-589" w:hanging="437"/>
        <w:jc w:val="both"/>
        <w:rPr>
          <w:rFonts w:ascii="Verdana" w:eastAsia="Calibri" w:hAnsi="Verdana"/>
          <w:bCs/>
          <w:sz w:val="18"/>
          <w:szCs w:val="18"/>
        </w:rPr>
      </w:pPr>
      <w:r w:rsidRPr="00762CF6">
        <w:rPr>
          <w:rFonts w:ascii="Verdana" w:hAnsi="Verdana"/>
          <w:color w:val="000000"/>
          <w:sz w:val="18"/>
          <w:szCs w:val="18"/>
        </w:rPr>
        <w:t>Świadczenie usługi  szkoleniowej polegającej na realizacji szkoleń zamkniętych skierowanych do kadry administracyjnej i kierowniczej Uniwersytetu Medycznego im. Piastów Śląskich we Wrocławiu w zakresie umiejętności informatycznych.</w:t>
      </w:r>
    </w:p>
    <w:p w14:paraId="43990195" w14:textId="201BE2AF" w:rsidR="008701B6" w:rsidRDefault="008701B6" w:rsidP="008701B6">
      <w:pPr>
        <w:pStyle w:val="Akapitzlist"/>
        <w:shd w:val="clear" w:color="auto" w:fill="FFFFFF"/>
        <w:tabs>
          <w:tab w:val="left" w:pos="7079"/>
        </w:tabs>
        <w:ind w:left="284" w:right="-589"/>
        <w:jc w:val="both"/>
        <w:rPr>
          <w:rFonts w:ascii="Verdana" w:eastAsia="Calibri" w:hAnsi="Verdana"/>
          <w:sz w:val="18"/>
          <w:szCs w:val="18"/>
        </w:rPr>
      </w:pPr>
    </w:p>
    <w:p w14:paraId="22D1DCCF" w14:textId="77777777" w:rsidR="0008623E" w:rsidRPr="0008623E" w:rsidRDefault="0008623E" w:rsidP="00C91750">
      <w:pPr>
        <w:pStyle w:val="Akapitzlist"/>
        <w:numPr>
          <w:ilvl w:val="0"/>
          <w:numId w:val="185"/>
        </w:numPr>
        <w:shd w:val="clear" w:color="auto" w:fill="FFFFFF"/>
        <w:tabs>
          <w:tab w:val="left" w:pos="7079"/>
        </w:tabs>
        <w:ind w:left="426" w:right="-589" w:hanging="437"/>
        <w:jc w:val="both"/>
        <w:rPr>
          <w:rFonts w:ascii="Verdana" w:hAnsi="Verdana"/>
          <w:color w:val="000000"/>
          <w:sz w:val="18"/>
          <w:szCs w:val="18"/>
        </w:rPr>
      </w:pPr>
      <w:r w:rsidRPr="0008623E">
        <w:rPr>
          <w:rFonts w:ascii="Verdana" w:hAnsi="Verdana"/>
          <w:color w:val="000000"/>
          <w:sz w:val="18"/>
          <w:szCs w:val="18"/>
        </w:rPr>
        <w:t xml:space="preserve">Świadczenie usługi szkoleniowej o tematyce: </w:t>
      </w:r>
      <w:r w:rsidRPr="0008623E">
        <w:rPr>
          <w:rFonts w:ascii="Verdana" w:hAnsi="Verdana"/>
          <w:b/>
          <w:color w:val="000000"/>
          <w:sz w:val="18"/>
          <w:szCs w:val="18"/>
        </w:rPr>
        <w:t>Tworzenie aplikacji na platformie Node.js  (lub równoważne ze wskazanym zakresem tematycznym)</w:t>
      </w:r>
    </w:p>
    <w:p w14:paraId="63929B1C" w14:textId="5A9519AF" w:rsidR="0008623E" w:rsidRPr="0008623E" w:rsidRDefault="0008623E" w:rsidP="00C91750">
      <w:pPr>
        <w:pStyle w:val="Akapitzlist"/>
        <w:numPr>
          <w:ilvl w:val="3"/>
          <w:numId w:val="133"/>
        </w:numPr>
        <w:tabs>
          <w:tab w:val="left" w:pos="7079"/>
        </w:tabs>
        <w:ind w:left="709" w:right="-589"/>
        <w:rPr>
          <w:rFonts w:ascii="Verdana" w:eastAsia="Calibri" w:hAnsi="Verdana"/>
          <w:sz w:val="18"/>
          <w:szCs w:val="18"/>
        </w:rPr>
      </w:pPr>
      <w:bookmarkStart w:id="13" w:name="_Hlk94038655"/>
      <w:r w:rsidRPr="0008623E">
        <w:rPr>
          <w:rFonts w:ascii="Verdana" w:eastAsia="Calibri" w:hAnsi="Verdana"/>
          <w:sz w:val="18"/>
          <w:szCs w:val="18"/>
        </w:rPr>
        <w:t>Przewidywana liczba uczestników: 3 osoby. Przewidywana liczba godzin: 24 (szkolenie 3-dniowe)</w:t>
      </w:r>
    </w:p>
    <w:p w14:paraId="0AB34FAF" w14:textId="77777777" w:rsidR="0008623E" w:rsidRPr="0008623E" w:rsidRDefault="0008623E" w:rsidP="00C91750">
      <w:pPr>
        <w:pStyle w:val="Akapitzlist"/>
        <w:numPr>
          <w:ilvl w:val="3"/>
          <w:numId w:val="133"/>
        </w:numPr>
        <w:tabs>
          <w:tab w:val="left" w:pos="7079"/>
        </w:tabs>
        <w:ind w:left="709" w:right="-589"/>
        <w:rPr>
          <w:rFonts w:ascii="Verdana" w:eastAsia="Calibri" w:hAnsi="Verdana"/>
          <w:sz w:val="18"/>
          <w:szCs w:val="18"/>
        </w:rPr>
      </w:pPr>
      <w:r w:rsidRPr="0008623E">
        <w:rPr>
          <w:rFonts w:ascii="Verdana" w:eastAsia="Calibri" w:hAnsi="Verdana"/>
          <w:b/>
          <w:sz w:val="18"/>
          <w:szCs w:val="18"/>
          <w:u w:val="single"/>
        </w:rPr>
        <w:t>Ramowy zakres tematyczny szkolenia:</w:t>
      </w:r>
    </w:p>
    <w:bookmarkEnd w:id="13"/>
    <w:p w14:paraId="1C04A0BA" w14:textId="77777777" w:rsidR="0008623E" w:rsidRPr="0008623E" w:rsidRDefault="0008623E" w:rsidP="00C91750">
      <w:pPr>
        <w:numPr>
          <w:ilvl w:val="0"/>
          <w:numId w:val="186"/>
        </w:numPr>
        <w:tabs>
          <w:tab w:val="left" w:pos="7079"/>
        </w:tabs>
        <w:suppressAutoHyphens w:val="0"/>
        <w:ind w:left="993"/>
        <w:rPr>
          <w:rFonts w:ascii="Verdana" w:eastAsia="Calibri" w:hAnsi="Verdana"/>
          <w:sz w:val="18"/>
          <w:szCs w:val="18"/>
        </w:rPr>
      </w:pPr>
      <w:r w:rsidRPr="0008623E">
        <w:rPr>
          <w:rFonts w:ascii="Verdana" w:eastAsia="Calibri" w:hAnsi="Verdana"/>
          <w:sz w:val="18"/>
          <w:szCs w:val="18"/>
        </w:rPr>
        <w:t>Charakterystyka JavaScript w standardzie ES6+</w:t>
      </w:r>
    </w:p>
    <w:p w14:paraId="7896C33A" w14:textId="77777777" w:rsidR="0008623E" w:rsidRPr="0008623E" w:rsidRDefault="0008623E" w:rsidP="00C91750">
      <w:pPr>
        <w:numPr>
          <w:ilvl w:val="0"/>
          <w:numId w:val="186"/>
        </w:numPr>
        <w:tabs>
          <w:tab w:val="left" w:pos="7079"/>
        </w:tabs>
        <w:suppressAutoHyphens w:val="0"/>
        <w:ind w:left="993"/>
        <w:rPr>
          <w:rFonts w:ascii="Verdana" w:eastAsia="Calibri" w:hAnsi="Verdana"/>
          <w:sz w:val="18"/>
          <w:szCs w:val="18"/>
        </w:rPr>
      </w:pPr>
      <w:r w:rsidRPr="0008623E">
        <w:rPr>
          <w:rFonts w:ascii="Verdana" w:eastAsia="Calibri" w:hAnsi="Verdana"/>
          <w:sz w:val="18"/>
          <w:szCs w:val="18"/>
        </w:rPr>
        <w:t>Platforma Node.js</w:t>
      </w:r>
    </w:p>
    <w:p w14:paraId="4ACC8919" w14:textId="77777777" w:rsidR="0008623E" w:rsidRPr="0008623E" w:rsidRDefault="0008623E" w:rsidP="00C91750">
      <w:pPr>
        <w:numPr>
          <w:ilvl w:val="0"/>
          <w:numId w:val="186"/>
        </w:numPr>
        <w:tabs>
          <w:tab w:val="left" w:pos="7079"/>
        </w:tabs>
        <w:suppressAutoHyphens w:val="0"/>
        <w:ind w:left="993"/>
        <w:rPr>
          <w:rFonts w:ascii="Verdana" w:eastAsia="Calibri" w:hAnsi="Verdana"/>
          <w:sz w:val="18"/>
          <w:szCs w:val="18"/>
        </w:rPr>
      </w:pPr>
      <w:r w:rsidRPr="0008623E">
        <w:rPr>
          <w:rFonts w:ascii="Verdana" w:eastAsia="Calibri" w:hAnsi="Verdana"/>
          <w:sz w:val="18"/>
          <w:szCs w:val="18"/>
        </w:rPr>
        <w:t>Narzędzia developerskie na platformie Node.js</w:t>
      </w:r>
    </w:p>
    <w:p w14:paraId="23B455D5" w14:textId="77777777" w:rsidR="0008623E" w:rsidRPr="0008623E" w:rsidRDefault="0008623E" w:rsidP="00C91750">
      <w:pPr>
        <w:numPr>
          <w:ilvl w:val="0"/>
          <w:numId w:val="186"/>
        </w:numPr>
        <w:tabs>
          <w:tab w:val="left" w:pos="7079"/>
        </w:tabs>
        <w:suppressAutoHyphens w:val="0"/>
        <w:ind w:left="993"/>
        <w:rPr>
          <w:rFonts w:ascii="Verdana" w:eastAsia="Calibri" w:hAnsi="Verdana"/>
          <w:sz w:val="18"/>
          <w:szCs w:val="18"/>
        </w:rPr>
      </w:pPr>
      <w:proofErr w:type="spellStart"/>
      <w:r w:rsidRPr="0008623E">
        <w:rPr>
          <w:rFonts w:ascii="Verdana" w:eastAsia="Calibri" w:hAnsi="Verdana"/>
          <w:sz w:val="18"/>
          <w:szCs w:val="18"/>
        </w:rPr>
        <w:t>Node</w:t>
      </w:r>
      <w:proofErr w:type="spellEnd"/>
      <w:r w:rsidRPr="0008623E">
        <w:rPr>
          <w:rFonts w:ascii="Verdana" w:eastAsia="Calibri" w:hAnsi="Verdana"/>
          <w:sz w:val="18"/>
          <w:szCs w:val="18"/>
        </w:rPr>
        <w:t xml:space="preserve"> API</w:t>
      </w:r>
    </w:p>
    <w:p w14:paraId="584D865F" w14:textId="77777777" w:rsidR="0008623E" w:rsidRPr="0008623E" w:rsidRDefault="0008623E" w:rsidP="00C91750">
      <w:pPr>
        <w:numPr>
          <w:ilvl w:val="0"/>
          <w:numId w:val="186"/>
        </w:numPr>
        <w:tabs>
          <w:tab w:val="left" w:pos="7079"/>
        </w:tabs>
        <w:suppressAutoHyphens w:val="0"/>
        <w:ind w:left="993"/>
        <w:rPr>
          <w:rFonts w:ascii="Verdana" w:eastAsia="Calibri" w:hAnsi="Verdana"/>
          <w:sz w:val="18"/>
          <w:szCs w:val="18"/>
        </w:rPr>
      </w:pPr>
      <w:r w:rsidRPr="0008623E">
        <w:rPr>
          <w:rFonts w:ascii="Verdana" w:eastAsia="Calibri" w:hAnsi="Verdana"/>
          <w:sz w:val="18"/>
          <w:szCs w:val="18"/>
        </w:rPr>
        <w:t>Express.js</w:t>
      </w:r>
    </w:p>
    <w:p w14:paraId="3128DAFB" w14:textId="77777777" w:rsidR="0008623E" w:rsidRPr="0008623E" w:rsidRDefault="0008623E" w:rsidP="00C91750">
      <w:pPr>
        <w:numPr>
          <w:ilvl w:val="0"/>
          <w:numId w:val="186"/>
        </w:numPr>
        <w:tabs>
          <w:tab w:val="left" w:pos="7079"/>
        </w:tabs>
        <w:suppressAutoHyphens w:val="0"/>
        <w:ind w:left="993"/>
        <w:rPr>
          <w:rFonts w:ascii="Verdana" w:eastAsia="Calibri" w:hAnsi="Verdana"/>
          <w:sz w:val="18"/>
          <w:szCs w:val="18"/>
        </w:rPr>
      </w:pPr>
      <w:proofErr w:type="spellStart"/>
      <w:r w:rsidRPr="0008623E">
        <w:rPr>
          <w:rFonts w:ascii="Verdana" w:eastAsia="Calibri" w:hAnsi="Verdana"/>
          <w:sz w:val="18"/>
          <w:szCs w:val="18"/>
        </w:rPr>
        <w:t>NoSQL</w:t>
      </w:r>
      <w:proofErr w:type="spellEnd"/>
    </w:p>
    <w:p w14:paraId="07659B51" w14:textId="77777777" w:rsidR="0008623E" w:rsidRPr="0008623E" w:rsidRDefault="0008623E" w:rsidP="00C91750">
      <w:pPr>
        <w:numPr>
          <w:ilvl w:val="0"/>
          <w:numId w:val="186"/>
        </w:numPr>
        <w:tabs>
          <w:tab w:val="left" w:pos="7079"/>
        </w:tabs>
        <w:suppressAutoHyphens w:val="0"/>
        <w:ind w:left="993"/>
        <w:rPr>
          <w:rFonts w:ascii="Verdana" w:eastAsia="Calibri" w:hAnsi="Verdana"/>
          <w:sz w:val="18"/>
          <w:szCs w:val="18"/>
        </w:rPr>
      </w:pPr>
      <w:r w:rsidRPr="0008623E">
        <w:rPr>
          <w:rFonts w:ascii="Verdana" w:eastAsia="Calibri" w:hAnsi="Verdana"/>
          <w:sz w:val="18"/>
          <w:szCs w:val="18"/>
        </w:rPr>
        <w:t>Praca z bazą danych</w:t>
      </w:r>
    </w:p>
    <w:p w14:paraId="60041484" w14:textId="77777777" w:rsidR="0008623E" w:rsidRPr="0008623E" w:rsidRDefault="0008623E" w:rsidP="0008623E">
      <w:pPr>
        <w:tabs>
          <w:tab w:val="left" w:pos="7079"/>
        </w:tabs>
        <w:rPr>
          <w:rFonts w:ascii="Verdana" w:hAnsi="Verdana"/>
          <w:b/>
          <w:color w:val="000000"/>
          <w:sz w:val="18"/>
          <w:szCs w:val="18"/>
        </w:rPr>
      </w:pPr>
    </w:p>
    <w:p w14:paraId="1793FE99" w14:textId="77777777" w:rsidR="0008623E" w:rsidRPr="0008623E" w:rsidRDefault="0008623E" w:rsidP="0008623E">
      <w:pPr>
        <w:tabs>
          <w:tab w:val="left" w:pos="7079"/>
        </w:tabs>
        <w:rPr>
          <w:rFonts w:ascii="Verdana" w:eastAsia="Calibri" w:hAnsi="Verdana"/>
          <w:sz w:val="18"/>
          <w:szCs w:val="18"/>
        </w:rPr>
      </w:pPr>
    </w:p>
    <w:p w14:paraId="239AE39D" w14:textId="77777777" w:rsidR="0008623E" w:rsidRPr="0008623E" w:rsidRDefault="0008623E" w:rsidP="00C91750">
      <w:pPr>
        <w:pStyle w:val="Akapitzlist"/>
        <w:numPr>
          <w:ilvl w:val="0"/>
          <w:numId w:val="185"/>
        </w:numPr>
        <w:shd w:val="clear" w:color="auto" w:fill="FFFFFF"/>
        <w:tabs>
          <w:tab w:val="left" w:pos="7079"/>
        </w:tabs>
        <w:ind w:left="426" w:right="-589" w:hanging="437"/>
        <w:jc w:val="both"/>
        <w:rPr>
          <w:rFonts w:ascii="Verdana" w:hAnsi="Verdana"/>
          <w:color w:val="000000"/>
          <w:sz w:val="18"/>
          <w:szCs w:val="18"/>
        </w:rPr>
      </w:pPr>
      <w:r w:rsidRPr="0008623E">
        <w:rPr>
          <w:rFonts w:ascii="Verdana" w:hAnsi="Verdana"/>
          <w:color w:val="000000"/>
          <w:sz w:val="18"/>
          <w:szCs w:val="18"/>
        </w:rPr>
        <w:t>Świadczenie usługi szkoleniowej o tematyce: Docker dla programistów (lub równoważne ze wskazanym zakresem tematycznym)</w:t>
      </w:r>
    </w:p>
    <w:p w14:paraId="3D82F79F" w14:textId="77777777" w:rsidR="0008623E" w:rsidRDefault="0008623E" w:rsidP="00C91750">
      <w:pPr>
        <w:pStyle w:val="Akapitzlist"/>
        <w:numPr>
          <w:ilvl w:val="3"/>
          <w:numId w:val="186"/>
        </w:numPr>
        <w:tabs>
          <w:tab w:val="left" w:pos="7079"/>
        </w:tabs>
        <w:ind w:left="709" w:right="-589"/>
        <w:rPr>
          <w:rFonts w:ascii="Verdana" w:eastAsia="Calibri" w:hAnsi="Verdana"/>
          <w:sz w:val="18"/>
          <w:szCs w:val="18"/>
        </w:rPr>
      </w:pPr>
      <w:r w:rsidRPr="0008623E">
        <w:rPr>
          <w:rFonts w:ascii="Verdana" w:eastAsia="Calibri" w:hAnsi="Verdana"/>
          <w:sz w:val="18"/>
          <w:szCs w:val="18"/>
        </w:rPr>
        <w:t>Przewidywana liczba uczestników: 2 osoby. Przewidywana liczba godzin: 7 (szkolenie 1-dniowe)</w:t>
      </w:r>
      <w:r>
        <w:rPr>
          <w:rFonts w:ascii="Verdana" w:eastAsia="Calibri" w:hAnsi="Verdana"/>
          <w:sz w:val="18"/>
          <w:szCs w:val="18"/>
        </w:rPr>
        <w:t xml:space="preserve">. </w:t>
      </w:r>
    </w:p>
    <w:p w14:paraId="253B47F9" w14:textId="646274F6" w:rsidR="0008623E" w:rsidRPr="0008623E" w:rsidRDefault="0008623E" w:rsidP="00C91750">
      <w:pPr>
        <w:pStyle w:val="Akapitzlist"/>
        <w:numPr>
          <w:ilvl w:val="3"/>
          <w:numId w:val="186"/>
        </w:numPr>
        <w:tabs>
          <w:tab w:val="left" w:pos="7079"/>
        </w:tabs>
        <w:ind w:left="709" w:right="-589"/>
        <w:rPr>
          <w:rFonts w:ascii="Verdana" w:eastAsia="Calibri" w:hAnsi="Verdana"/>
          <w:sz w:val="18"/>
          <w:szCs w:val="18"/>
        </w:rPr>
      </w:pPr>
      <w:r>
        <w:rPr>
          <w:rFonts w:ascii="Verdana" w:eastAsia="Calibri" w:hAnsi="Verdana"/>
          <w:b/>
          <w:sz w:val="18"/>
          <w:szCs w:val="18"/>
          <w:u w:val="single"/>
        </w:rPr>
        <w:t>R</w:t>
      </w:r>
      <w:r w:rsidRPr="0008623E">
        <w:rPr>
          <w:rFonts w:ascii="Verdana" w:eastAsia="Calibri" w:hAnsi="Verdana"/>
          <w:b/>
          <w:sz w:val="18"/>
          <w:szCs w:val="18"/>
          <w:u w:val="single"/>
        </w:rPr>
        <w:t>amowy zakres tematyczny szkolenia:</w:t>
      </w:r>
    </w:p>
    <w:p w14:paraId="6E44DC31" w14:textId="77777777" w:rsidR="0008623E" w:rsidRPr="0008623E" w:rsidRDefault="0008623E" w:rsidP="00C91750">
      <w:pPr>
        <w:numPr>
          <w:ilvl w:val="0"/>
          <w:numId w:val="187"/>
        </w:numPr>
        <w:tabs>
          <w:tab w:val="left" w:pos="7079"/>
        </w:tabs>
        <w:suppressAutoHyphens w:val="0"/>
        <w:ind w:left="993"/>
        <w:rPr>
          <w:rFonts w:ascii="Verdana" w:eastAsia="Calibri" w:hAnsi="Verdana"/>
          <w:sz w:val="18"/>
          <w:szCs w:val="18"/>
        </w:rPr>
      </w:pPr>
      <w:r w:rsidRPr="0008623E">
        <w:rPr>
          <w:rFonts w:ascii="Verdana" w:eastAsia="Calibri" w:hAnsi="Verdana"/>
          <w:sz w:val="18"/>
          <w:szCs w:val="18"/>
        </w:rPr>
        <w:t>Docker - Przykładowe zastosowania</w:t>
      </w:r>
    </w:p>
    <w:p w14:paraId="62C0419B" w14:textId="77777777" w:rsidR="0008623E" w:rsidRPr="0008623E" w:rsidRDefault="0008623E" w:rsidP="00C91750">
      <w:pPr>
        <w:numPr>
          <w:ilvl w:val="0"/>
          <w:numId w:val="187"/>
        </w:numPr>
        <w:tabs>
          <w:tab w:val="left" w:pos="7079"/>
        </w:tabs>
        <w:suppressAutoHyphens w:val="0"/>
        <w:ind w:left="993"/>
        <w:rPr>
          <w:rFonts w:ascii="Verdana" w:eastAsia="Calibri" w:hAnsi="Verdana"/>
          <w:sz w:val="18"/>
          <w:szCs w:val="18"/>
        </w:rPr>
      </w:pPr>
      <w:r w:rsidRPr="0008623E">
        <w:rPr>
          <w:rFonts w:ascii="Verdana" w:eastAsia="Calibri" w:hAnsi="Verdana"/>
          <w:sz w:val="18"/>
          <w:szCs w:val="18"/>
        </w:rPr>
        <w:t xml:space="preserve">Instalacja i konfiguracja </w:t>
      </w:r>
      <w:proofErr w:type="spellStart"/>
      <w:r w:rsidRPr="0008623E">
        <w:rPr>
          <w:rFonts w:ascii="Verdana" w:eastAsia="Calibri" w:hAnsi="Verdana"/>
          <w:sz w:val="18"/>
          <w:szCs w:val="18"/>
        </w:rPr>
        <w:t>Dockera</w:t>
      </w:r>
      <w:proofErr w:type="spellEnd"/>
    </w:p>
    <w:p w14:paraId="04A1B041" w14:textId="77777777" w:rsidR="0008623E" w:rsidRPr="0008623E" w:rsidRDefault="0008623E" w:rsidP="00C91750">
      <w:pPr>
        <w:numPr>
          <w:ilvl w:val="0"/>
          <w:numId w:val="187"/>
        </w:numPr>
        <w:tabs>
          <w:tab w:val="left" w:pos="7079"/>
        </w:tabs>
        <w:suppressAutoHyphens w:val="0"/>
        <w:ind w:left="993"/>
        <w:rPr>
          <w:rFonts w:ascii="Verdana" w:eastAsia="Calibri" w:hAnsi="Verdana"/>
          <w:sz w:val="18"/>
          <w:szCs w:val="18"/>
        </w:rPr>
      </w:pPr>
      <w:r w:rsidRPr="0008623E">
        <w:rPr>
          <w:rFonts w:ascii="Verdana" w:eastAsia="Calibri" w:hAnsi="Verdana"/>
          <w:sz w:val="18"/>
          <w:szCs w:val="18"/>
        </w:rPr>
        <w:t xml:space="preserve">Praca z </w:t>
      </w:r>
      <w:proofErr w:type="spellStart"/>
      <w:r w:rsidRPr="0008623E">
        <w:rPr>
          <w:rFonts w:ascii="Verdana" w:eastAsia="Calibri" w:hAnsi="Verdana"/>
          <w:sz w:val="18"/>
          <w:szCs w:val="18"/>
        </w:rPr>
        <w:t>Dockerem</w:t>
      </w:r>
      <w:proofErr w:type="spellEnd"/>
      <w:r w:rsidRPr="0008623E">
        <w:rPr>
          <w:rFonts w:ascii="Verdana" w:eastAsia="Calibri" w:hAnsi="Verdana"/>
          <w:sz w:val="18"/>
          <w:szCs w:val="18"/>
        </w:rPr>
        <w:t xml:space="preserve"> - wiersz poleceń</w:t>
      </w:r>
    </w:p>
    <w:p w14:paraId="49F35207" w14:textId="77777777" w:rsidR="0008623E" w:rsidRPr="0008623E" w:rsidRDefault="0008623E" w:rsidP="00C91750">
      <w:pPr>
        <w:numPr>
          <w:ilvl w:val="0"/>
          <w:numId w:val="187"/>
        </w:numPr>
        <w:tabs>
          <w:tab w:val="left" w:pos="7079"/>
        </w:tabs>
        <w:suppressAutoHyphens w:val="0"/>
        <w:ind w:left="993"/>
        <w:rPr>
          <w:rFonts w:ascii="Verdana" w:eastAsia="Calibri" w:hAnsi="Verdana"/>
          <w:sz w:val="18"/>
          <w:szCs w:val="18"/>
        </w:rPr>
      </w:pPr>
      <w:r w:rsidRPr="0008623E">
        <w:rPr>
          <w:rFonts w:ascii="Verdana" w:eastAsia="Calibri" w:hAnsi="Verdana"/>
          <w:sz w:val="18"/>
          <w:szCs w:val="18"/>
        </w:rPr>
        <w:t xml:space="preserve">Środowisko deweloperskie w </w:t>
      </w:r>
      <w:proofErr w:type="spellStart"/>
      <w:r w:rsidRPr="0008623E">
        <w:rPr>
          <w:rFonts w:ascii="Verdana" w:eastAsia="Calibri" w:hAnsi="Verdana"/>
          <w:sz w:val="18"/>
          <w:szCs w:val="18"/>
        </w:rPr>
        <w:t>docker</w:t>
      </w:r>
      <w:proofErr w:type="spellEnd"/>
    </w:p>
    <w:p w14:paraId="169EBB06" w14:textId="77777777" w:rsidR="0008623E" w:rsidRPr="0008623E" w:rsidRDefault="0008623E" w:rsidP="00C91750">
      <w:pPr>
        <w:numPr>
          <w:ilvl w:val="0"/>
          <w:numId w:val="187"/>
        </w:numPr>
        <w:tabs>
          <w:tab w:val="left" w:pos="7079"/>
        </w:tabs>
        <w:suppressAutoHyphens w:val="0"/>
        <w:ind w:left="993"/>
        <w:rPr>
          <w:rFonts w:ascii="Verdana" w:eastAsia="Calibri" w:hAnsi="Verdana"/>
          <w:sz w:val="18"/>
          <w:szCs w:val="18"/>
        </w:rPr>
      </w:pPr>
      <w:r w:rsidRPr="0008623E">
        <w:rPr>
          <w:rFonts w:ascii="Verdana" w:eastAsia="Calibri" w:hAnsi="Verdana"/>
          <w:sz w:val="18"/>
          <w:szCs w:val="18"/>
        </w:rPr>
        <w:t xml:space="preserve">Automatyzacja </w:t>
      </w:r>
      <w:proofErr w:type="spellStart"/>
      <w:r w:rsidRPr="0008623E">
        <w:rPr>
          <w:rFonts w:ascii="Verdana" w:eastAsia="Calibri" w:hAnsi="Verdana"/>
          <w:sz w:val="18"/>
          <w:szCs w:val="18"/>
        </w:rPr>
        <w:t>dockera</w:t>
      </w:r>
      <w:proofErr w:type="spellEnd"/>
      <w:r w:rsidRPr="0008623E">
        <w:rPr>
          <w:rFonts w:ascii="Verdana" w:eastAsia="Calibri" w:hAnsi="Verdana"/>
          <w:sz w:val="18"/>
          <w:szCs w:val="18"/>
        </w:rPr>
        <w:t xml:space="preserve"> - </w:t>
      </w:r>
      <w:proofErr w:type="spellStart"/>
      <w:r w:rsidRPr="0008623E">
        <w:rPr>
          <w:rFonts w:ascii="Verdana" w:eastAsia="Calibri" w:hAnsi="Verdana"/>
          <w:sz w:val="18"/>
          <w:szCs w:val="18"/>
        </w:rPr>
        <w:t>Dockerfile</w:t>
      </w:r>
      <w:proofErr w:type="spellEnd"/>
    </w:p>
    <w:p w14:paraId="62799EE8" w14:textId="400A0D66" w:rsidR="0008623E" w:rsidRDefault="0008623E" w:rsidP="00C91750">
      <w:pPr>
        <w:numPr>
          <w:ilvl w:val="0"/>
          <w:numId w:val="187"/>
        </w:numPr>
        <w:tabs>
          <w:tab w:val="left" w:pos="7079"/>
        </w:tabs>
        <w:suppressAutoHyphens w:val="0"/>
        <w:ind w:left="993"/>
        <w:rPr>
          <w:rFonts w:ascii="Verdana" w:eastAsia="Calibri" w:hAnsi="Verdana"/>
          <w:sz w:val="18"/>
          <w:szCs w:val="18"/>
        </w:rPr>
      </w:pPr>
      <w:r w:rsidRPr="0008623E">
        <w:rPr>
          <w:rFonts w:ascii="Verdana" w:eastAsia="Calibri" w:hAnsi="Verdana"/>
          <w:sz w:val="18"/>
          <w:szCs w:val="18"/>
        </w:rPr>
        <w:t xml:space="preserve">Łączenie kontenerów - </w:t>
      </w:r>
      <w:proofErr w:type="spellStart"/>
      <w:r w:rsidRPr="0008623E">
        <w:rPr>
          <w:rFonts w:ascii="Verdana" w:eastAsia="Calibri" w:hAnsi="Verdana"/>
          <w:sz w:val="18"/>
          <w:szCs w:val="18"/>
        </w:rPr>
        <w:t>docker</w:t>
      </w:r>
      <w:proofErr w:type="spellEnd"/>
      <w:r w:rsidRPr="0008623E">
        <w:rPr>
          <w:rFonts w:ascii="Verdana" w:eastAsia="Calibri" w:hAnsi="Verdana"/>
          <w:sz w:val="18"/>
          <w:szCs w:val="18"/>
        </w:rPr>
        <w:t>–</w:t>
      </w:r>
      <w:proofErr w:type="spellStart"/>
      <w:r w:rsidRPr="0008623E">
        <w:rPr>
          <w:rFonts w:ascii="Verdana" w:eastAsia="Calibri" w:hAnsi="Verdana"/>
          <w:sz w:val="18"/>
          <w:szCs w:val="18"/>
        </w:rPr>
        <w:t>compose</w:t>
      </w:r>
      <w:proofErr w:type="spellEnd"/>
    </w:p>
    <w:p w14:paraId="5CB0DCF1" w14:textId="77777777" w:rsidR="0008623E" w:rsidRPr="0008623E" w:rsidRDefault="0008623E" w:rsidP="0008623E">
      <w:pPr>
        <w:tabs>
          <w:tab w:val="left" w:pos="7079"/>
        </w:tabs>
        <w:suppressAutoHyphens w:val="0"/>
        <w:ind w:left="993"/>
        <w:rPr>
          <w:rFonts w:ascii="Verdana" w:eastAsia="Calibri" w:hAnsi="Verdana"/>
          <w:sz w:val="18"/>
          <w:szCs w:val="18"/>
        </w:rPr>
      </w:pPr>
    </w:p>
    <w:p w14:paraId="68D42911" w14:textId="4CB6EBC1" w:rsidR="0008623E" w:rsidRPr="0008623E" w:rsidRDefault="008917BB" w:rsidP="00C91750">
      <w:pPr>
        <w:pStyle w:val="Akapitzlist"/>
        <w:numPr>
          <w:ilvl w:val="0"/>
          <w:numId w:val="185"/>
        </w:numPr>
        <w:shd w:val="clear" w:color="auto" w:fill="FFFFFF"/>
        <w:tabs>
          <w:tab w:val="left" w:pos="7079"/>
        </w:tabs>
        <w:ind w:left="426" w:right="-589" w:hanging="437"/>
        <w:jc w:val="both"/>
        <w:rPr>
          <w:rFonts w:ascii="Verdana" w:hAnsi="Verdana"/>
          <w:color w:val="000000"/>
          <w:sz w:val="18"/>
          <w:szCs w:val="18"/>
        </w:rPr>
      </w:pPr>
      <w:bookmarkStart w:id="14" w:name="_Hlk98241161"/>
      <w:r w:rsidRPr="008701B6">
        <w:rPr>
          <w:rFonts w:ascii="Verdana" w:eastAsia="Calibri" w:hAnsi="Verdana"/>
          <w:b/>
          <w:sz w:val="18"/>
          <w:szCs w:val="18"/>
        </w:rPr>
        <w:t>Informacje dodatkowe - s</w:t>
      </w:r>
      <w:r w:rsidRPr="008701B6">
        <w:rPr>
          <w:rFonts w:ascii="Verdana" w:hAnsi="Verdana"/>
          <w:b/>
          <w:sz w:val="18"/>
          <w:szCs w:val="18"/>
        </w:rPr>
        <w:t>posób realizacji szkoleń:</w:t>
      </w:r>
    </w:p>
    <w:p w14:paraId="2C80BC7B" w14:textId="77777777" w:rsidR="008917BB" w:rsidRPr="008701B6" w:rsidRDefault="008917BB" w:rsidP="00C91750">
      <w:pPr>
        <w:pStyle w:val="Akapitzlist"/>
        <w:numPr>
          <w:ilvl w:val="0"/>
          <w:numId w:val="188"/>
        </w:numPr>
        <w:tabs>
          <w:tab w:val="left" w:pos="7079"/>
        </w:tabs>
        <w:autoSpaceDN w:val="0"/>
        <w:ind w:left="709" w:right="-589"/>
        <w:jc w:val="both"/>
        <w:textAlignment w:val="baseline"/>
        <w:rPr>
          <w:rFonts w:ascii="Verdana" w:hAnsi="Verdana"/>
          <w:sz w:val="18"/>
          <w:szCs w:val="18"/>
        </w:rPr>
      </w:pPr>
      <w:r w:rsidRPr="008701B6">
        <w:rPr>
          <w:rFonts w:ascii="Verdana" w:hAnsi="Verdana"/>
          <w:sz w:val="18"/>
          <w:szCs w:val="18"/>
        </w:rPr>
        <w:t>Szkolenia zostaną zrealizowane w formie zdalnej tzn. z wykorzystaniem technik kształcenia na odległość w trybie synchronicznym. Wykonawca powinien zapewnić dostęp do platformy umożliwiającej co najmniej:</w:t>
      </w:r>
    </w:p>
    <w:p w14:paraId="61CB9006" w14:textId="77777777" w:rsidR="008917BB" w:rsidRPr="008701B6" w:rsidRDefault="008917BB" w:rsidP="00C91750">
      <w:pPr>
        <w:pStyle w:val="Akapitzlist"/>
        <w:numPr>
          <w:ilvl w:val="0"/>
          <w:numId w:val="189"/>
        </w:numPr>
        <w:tabs>
          <w:tab w:val="left" w:pos="7079"/>
        </w:tabs>
        <w:autoSpaceDN w:val="0"/>
        <w:ind w:left="1134" w:right="-589"/>
        <w:jc w:val="both"/>
        <w:textAlignment w:val="baseline"/>
        <w:rPr>
          <w:rFonts w:ascii="Verdana" w:hAnsi="Verdana"/>
          <w:sz w:val="18"/>
          <w:szCs w:val="18"/>
        </w:rPr>
      </w:pPr>
      <w:r w:rsidRPr="008701B6">
        <w:rPr>
          <w:rFonts w:ascii="Verdana" w:hAnsi="Verdana"/>
          <w:sz w:val="18"/>
          <w:szCs w:val="18"/>
        </w:rPr>
        <w:t>połączenie przez komputer, laptop, tablet, smartfon,</w:t>
      </w:r>
    </w:p>
    <w:p w14:paraId="5961321C" w14:textId="77777777" w:rsidR="008917BB" w:rsidRPr="008701B6" w:rsidRDefault="008917BB" w:rsidP="00C91750">
      <w:pPr>
        <w:pStyle w:val="Akapitzlist"/>
        <w:numPr>
          <w:ilvl w:val="0"/>
          <w:numId w:val="189"/>
        </w:numPr>
        <w:tabs>
          <w:tab w:val="left" w:pos="7079"/>
        </w:tabs>
        <w:autoSpaceDN w:val="0"/>
        <w:ind w:left="1134" w:right="-589"/>
        <w:jc w:val="both"/>
        <w:textAlignment w:val="baseline"/>
        <w:rPr>
          <w:rFonts w:ascii="Verdana" w:hAnsi="Verdana"/>
          <w:sz w:val="18"/>
          <w:szCs w:val="18"/>
        </w:rPr>
      </w:pPr>
      <w:r w:rsidRPr="008701B6">
        <w:rPr>
          <w:rFonts w:ascii="Verdana" w:hAnsi="Verdana"/>
          <w:sz w:val="18"/>
          <w:szCs w:val="18"/>
        </w:rPr>
        <w:t>kontakt wzrokowy i głosowy pomiędzy trenerem i uczestnikiem,</w:t>
      </w:r>
    </w:p>
    <w:p w14:paraId="00CC46A6" w14:textId="77777777" w:rsidR="008917BB" w:rsidRPr="008701B6" w:rsidRDefault="008917BB" w:rsidP="00C91750">
      <w:pPr>
        <w:pStyle w:val="Akapitzlist"/>
        <w:numPr>
          <w:ilvl w:val="0"/>
          <w:numId w:val="189"/>
        </w:numPr>
        <w:tabs>
          <w:tab w:val="left" w:pos="7079"/>
        </w:tabs>
        <w:autoSpaceDN w:val="0"/>
        <w:ind w:left="1134" w:right="-589"/>
        <w:jc w:val="both"/>
        <w:textAlignment w:val="baseline"/>
        <w:rPr>
          <w:rFonts w:ascii="Verdana" w:hAnsi="Verdana"/>
          <w:sz w:val="18"/>
          <w:szCs w:val="18"/>
        </w:rPr>
      </w:pPr>
      <w:r w:rsidRPr="008701B6">
        <w:rPr>
          <w:rFonts w:ascii="Verdana" w:hAnsi="Verdana"/>
          <w:sz w:val="18"/>
          <w:szCs w:val="18"/>
        </w:rPr>
        <w:t>prezentacje materiałów szkoleniowych,</w:t>
      </w:r>
    </w:p>
    <w:p w14:paraId="37BF060D" w14:textId="77777777" w:rsidR="008917BB" w:rsidRPr="008701B6" w:rsidRDefault="008917BB" w:rsidP="00C91750">
      <w:pPr>
        <w:pStyle w:val="Akapitzlist"/>
        <w:numPr>
          <w:ilvl w:val="0"/>
          <w:numId w:val="189"/>
        </w:numPr>
        <w:tabs>
          <w:tab w:val="left" w:pos="7079"/>
        </w:tabs>
        <w:autoSpaceDN w:val="0"/>
        <w:ind w:left="1134" w:right="-589"/>
        <w:jc w:val="both"/>
        <w:textAlignment w:val="baseline"/>
        <w:rPr>
          <w:rFonts w:ascii="Verdana" w:hAnsi="Verdana"/>
          <w:sz w:val="18"/>
          <w:szCs w:val="18"/>
        </w:rPr>
      </w:pPr>
      <w:r w:rsidRPr="008701B6">
        <w:rPr>
          <w:rFonts w:ascii="Verdana" w:hAnsi="Verdana"/>
          <w:sz w:val="18"/>
          <w:szCs w:val="18"/>
        </w:rPr>
        <w:t>udostępnianie ekranu</w:t>
      </w:r>
    </w:p>
    <w:p w14:paraId="3657FFF5" w14:textId="77777777" w:rsidR="008917BB" w:rsidRPr="008701B6" w:rsidRDefault="008917BB" w:rsidP="00C91750">
      <w:pPr>
        <w:pStyle w:val="Akapitzlist"/>
        <w:numPr>
          <w:ilvl w:val="0"/>
          <w:numId w:val="189"/>
        </w:numPr>
        <w:tabs>
          <w:tab w:val="left" w:pos="7079"/>
        </w:tabs>
        <w:autoSpaceDN w:val="0"/>
        <w:ind w:left="1134" w:right="-589"/>
        <w:jc w:val="both"/>
        <w:textAlignment w:val="baseline"/>
        <w:rPr>
          <w:rFonts w:ascii="Verdana" w:hAnsi="Verdana"/>
          <w:sz w:val="18"/>
          <w:szCs w:val="18"/>
        </w:rPr>
      </w:pPr>
      <w:r w:rsidRPr="008701B6">
        <w:rPr>
          <w:rFonts w:ascii="Verdana" w:hAnsi="Verdana"/>
          <w:sz w:val="18"/>
          <w:szCs w:val="18"/>
        </w:rPr>
        <w:t>prowadzenie konsultacji pisemnych w formie tzw. „czatu”</w:t>
      </w:r>
    </w:p>
    <w:p w14:paraId="69033A22" w14:textId="77777777" w:rsidR="008917BB" w:rsidRPr="008701B6" w:rsidRDefault="008917BB" w:rsidP="00C91750">
      <w:pPr>
        <w:pStyle w:val="Akapitzlist"/>
        <w:numPr>
          <w:ilvl w:val="0"/>
          <w:numId w:val="188"/>
        </w:numPr>
        <w:tabs>
          <w:tab w:val="left" w:pos="7079"/>
        </w:tabs>
        <w:autoSpaceDN w:val="0"/>
        <w:ind w:left="709" w:right="-589"/>
        <w:jc w:val="both"/>
        <w:textAlignment w:val="baseline"/>
        <w:rPr>
          <w:rFonts w:ascii="Verdana" w:hAnsi="Verdana"/>
          <w:b/>
          <w:sz w:val="18"/>
          <w:szCs w:val="18"/>
        </w:rPr>
      </w:pPr>
      <w:r w:rsidRPr="008701B6">
        <w:rPr>
          <w:rFonts w:ascii="Verdana" w:hAnsi="Verdana"/>
          <w:b/>
          <w:sz w:val="18"/>
          <w:szCs w:val="18"/>
        </w:rPr>
        <w:t>Zamawiający dopuszcza możliwość przeszkolenia pracowników w ramach szkoleń otwartych realizowanych przez Wykonawcę.</w:t>
      </w:r>
    </w:p>
    <w:p w14:paraId="3BDA2C47" w14:textId="77777777" w:rsidR="008917BB" w:rsidRPr="008701B6" w:rsidRDefault="008917BB" w:rsidP="00C91750">
      <w:pPr>
        <w:pStyle w:val="Akapitzlist"/>
        <w:numPr>
          <w:ilvl w:val="0"/>
          <w:numId w:val="188"/>
        </w:numPr>
        <w:tabs>
          <w:tab w:val="left" w:pos="7079"/>
        </w:tabs>
        <w:autoSpaceDN w:val="0"/>
        <w:ind w:left="709" w:right="-589"/>
        <w:jc w:val="both"/>
        <w:textAlignment w:val="baseline"/>
        <w:rPr>
          <w:rFonts w:ascii="Verdana" w:hAnsi="Verdana"/>
          <w:sz w:val="18"/>
          <w:szCs w:val="18"/>
        </w:rPr>
      </w:pPr>
      <w:r w:rsidRPr="008701B6">
        <w:rPr>
          <w:rFonts w:ascii="Verdana" w:hAnsi="Verdana"/>
          <w:sz w:val="18"/>
          <w:szCs w:val="18"/>
        </w:rPr>
        <w:t>Godzina szkoleniowa rozumiana jest jako 45 minut.</w:t>
      </w:r>
    </w:p>
    <w:p w14:paraId="3BE17849" w14:textId="77777777" w:rsidR="008917BB" w:rsidRPr="008701B6" w:rsidRDefault="008917BB" w:rsidP="00C91750">
      <w:pPr>
        <w:pStyle w:val="Akapitzlist"/>
        <w:numPr>
          <w:ilvl w:val="0"/>
          <w:numId w:val="188"/>
        </w:numPr>
        <w:tabs>
          <w:tab w:val="left" w:pos="7079"/>
        </w:tabs>
        <w:autoSpaceDN w:val="0"/>
        <w:ind w:left="709" w:right="-589"/>
        <w:jc w:val="both"/>
        <w:textAlignment w:val="baseline"/>
        <w:rPr>
          <w:rFonts w:ascii="Verdana" w:hAnsi="Verdana"/>
          <w:sz w:val="18"/>
          <w:szCs w:val="18"/>
        </w:rPr>
      </w:pPr>
      <w:r w:rsidRPr="008701B6">
        <w:rPr>
          <w:rFonts w:ascii="Verdana" w:hAnsi="Verdana"/>
          <w:sz w:val="18"/>
          <w:szCs w:val="18"/>
        </w:rPr>
        <w:t>Szkolenia odbywać się będą w wyznaczonych dniach od poniedziałku do piątku z wyłączeniem dni ustawowo wolnych od pracy, w przedziale godzinowym między 7.30 a 16.00. Wykonawca zobowiązany jest w porozumieniu z Zamawiającym ustalić dokładną datę przeprowadzenia szkoleń zaplanowanych do dnia 30.06.2022 r.</w:t>
      </w:r>
    </w:p>
    <w:p w14:paraId="53D04FDA" w14:textId="77777777" w:rsidR="008917BB" w:rsidRPr="008701B6" w:rsidRDefault="008917BB" w:rsidP="00C91750">
      <w:pPr>
        <w:pStyle w:val="Akapitzlist"/>
        <w:numPr>
          <w:ilvl w:val="0"/>
          <w:numId w:val="188"/>
        </w:numPr>
        <w:autoSpaceDN w:val="0"/>
        <w:ind w:left="709" w:right="-589"/>
        <w:jc w:val="both"/>
        <w:textAlignment w:val="baseline"/>
        <w:rPr>
          <w:rFonts w:ascii="Verdana" w:eastAsia="Calibri" w:hAnsi="Verdana"/>
          <w:sz w:val="18"/>
          <w:szCs w:val="18"/>
          <w:lang w:eastAsia="en-US"/>
        </w:rPr>
      </w:pPr>
      <w:r w:rsidRPr="008701B6">
        <w:rPr>
          <w:rFonts w:ascii="Verdana" w:hAnsi="Verdana"/>
          <w:sz w:val="18"/>
          <w:szCs w:val="18"/>
        </w:rPr>
        <w:t>Szkolenia powinny mieć charakter praktyczny</w:t>
      </w:r>
      <w:r w:rsidRPr="008701B6">
        <w:rPr>
          <w:rFonts w:ascii="Verdana" w:eastAsia="Calibri" w:hAnsi="Verdana"/>
          <w:sz w:val="18"/>
          <w:szCs w:val="18"/>
          <w:lang w:eastAsia="en-US"/>
        </w:rPr>
        <w:t xml:space="preserve"> i łączyć w sobie fachową wiedzę merytoryczną z przykładami jej wykorzystania w środowisku pracy. </w:t>
      </w:r>
    </w:p>
    <w:p w14:paraId="79943509" w14:textId="77777777" w:rsidR="008917BB" w:rsidRPr="008701B6" w:rsidRDefault="008917BB" w:rsidP="00C91750">
      <w:pPr>
        <w:pStyle w:val="Akapitzlist"/>
        <w:numPr>
          <w:ilvl w:val="0"/>
          <w:numId w:val="188"/>
        </w:numPr>
        <w:autoSpaceDN w:val="0"/>
        <w:ind w:left="709" w:right="-589"/>
        <w:jc w:val="both"/>
        <w:textAlignment w:val="baseline"/>
        <w:rPr>
          <w:rFonts w:ascii="Verdana" w:eastAsia="Calibri" w:hAnsi="Verdana"/>
          <w:sz w:val="18"/>
          <w:szCs w:val="18"/>
          <w:lang w:eastAsia="en-US"/>
        </w:rPr>
      </w:pPr>
      <w:r w:rsidRPr="008701B6">
        <w:rPr>
          <w:rFonts w:ascii="Verdana" w:hAnsi="Verdana"/>
          <w:sz w:val="18"/>
          <w:szCs w:val="18"/>
        </w:rPr>
        <w:t>Do obowiązków Wykonawcy należeć będzie:</w:t>
      </w:r>
    </w:p>
    <w:p w14:paraId="45C3881D" w14:textId="77777777" w:rsidR="008917BB" w:rsidRPr="008701B6" w:rsidRDefault="008917BB" w:rsidP="00C91750">
      <w:pPr>
        <w:pStyle w:val="Akapitzlist"/>
        <w:numPr>
          <w:ilvl w:val="0"/>
          <w:numId w:val="190"/>
        </w:numPr>
        <w:autoSpaceDN w:val="0"/>
        <w:ind w:left="1134" w:right="-589"/>
        <w:jc w:val="both"/>
        <w:textAlignment w:val="baseline"/>
        <w:rPr>
          <w:rFonts w:ascii="Verdana" w:eastAsia="Calibri" w:hAnsi="Verdana"/>
          <w:sz w:val="18"/>
          <w:szCs w:val="18"/>
          <w:lang w:eastAsia="en-US"/>
        </w:rPr>
      </w:pPr>
      <w:r w:rsidRPr="008701B6">
        <w:rPr>
          <w:rFonts w:ascii="Verdana" w:hAnsi="Verdana"/>
          <w:sz w:val="18"/>
          <w:szCs w:val="18"/>
        </w:rPr>
        <w:lastRenderedPageBreak/>
        <w:t>Opracowanie szczegółowego programu szkolenia i przedłożenie do akceptacji Zamawiającego po podpisaniu umowy. Program powinien uwzględniać poziom wiedzy grupy docelowej oraz przekazywać aktualny stan wiedzy.</w:t>
      </w:r>
    </w:p>
    <w:p w14:paraId="7949A576" w14:textId="77777777" w:rsidR="008917BB" w:rsidRPr="008701B6" w:rsidRDefault="008917BB" w:rsidP="00C91750">
      <w:pPr>
        <w:pStyle w:val="Akapitzlist"/>
        <w:numPr>
          <w:ilvl w:val="0"/>
          <w:numId w:val="190"/>
        </w:numPr>
        <w:tabs>
          <w:tab w:val="left" w:pos="7079"/>
        </w:tabs>
        <w:suppressAutoHyphens w:val="0"/>
        <w:ind w:left="1134" w:right="-589"/>
        <w:jc w:val="both"/>
        <w:rPr>
          <w:rFonts w:ascii="Verdana" w:hAnsi="Verdana"/>
          <w:sz w:val="18"/>
          <w:szCs w:val="18"/>
        </w:rPr>
      </w:pPr>
      <w:r w:rsidRPr="008701B6">
        <w:rPr>
          <w:rFonts w:ascii="Verdana" w:hAnsi="Verdana"/>
          <w:sz w:val="18"/>
          <w:szCs w:val="18"/>
        </w:rPr>
        <w:t xml:space="preserve">Zapewnienie kompletu materiałów szkoleniowych w formie elektronicznej dla każdego uczestnika oraz dodatkowo przekazanie Zamawiającemu dla celów archiwizacji jednego egzemplarza materiałów w formie papierowej i elektronicznej. </w:t>
      </w:r>
    </w:p>
    <w:p w14:paraId="195D9369" w14:textId="77777777" w:rsidR="008917BB" w:rsidRPr="008701B6" w:rsidRDefault="008917BB" w:rsidP="00C91750">
      <w:pPr>
        <w:pStyle w:val="Akapitzlist"/>
        <w:numPr>
          <w:ilvl w:val="0"/>
          <w:numId w:val="190"/>
        </w:numPr>
        <w:tabs>
          <w:tab w:val="left" w:pos="7079"/>
        </w:tabs>
        <w:suppressAutoHyphens w:val="0"/>
        <w:ind w:left="1134" w:right="-589"/>
        <w:jc w:val="both"/>
        <w:rPr>
          <w:rFonts w:ascii="Verdana" w:hAnsi="Verdana"/>
          <w:sz w:val="18"/>
          <w:szCs w:val="18"/>
        </w:rPr>
      </w:pPr>
      <w:r w:rsidRPr="008701B6">
        <w:rPr>
          <w:rFonts w:ascii="Verdana" w:hAnsi="Verdana"/>
          <w:sz w:val="18"/>
          <w:szCs w:val="18"/>
        </w:rPr>
        <w:t>Udostępnienie platformy edukacyjnej umożliwiającej przeprowadzenie szkoleń w formie zdalnej.</w:t>
      </w:r>
    </w:p>
    <w:p w14:paraId="35ECDA38" w14:textId="77777777" w:rsidR="008917BB" w:rsidRPr="008701B6" w:rsidRDefault="008917BB" w:rsidP="00C91750">
      <w:pPr>
        <w:pStyle w:val="Akapitzlist"/>
        <w:numPr>
          <w:ilvl w:val="0"/>
          <w:numId w:val="190"/>
        </w:numPr>
        <w:tabs>
          <w:tab w:val="left" w:pos="7079"/>
        </w:tabs>
        <w:suppressAutoHyphens w:val="0"/>
        <w:ind w:left="1134" w:right="-589"/>
        <w:jc w:val="both"/>
        <w:rPr>
          <w:rFonts w:ascii="Verdana" w:hAnsi="Verdana"/>
          <w:sz w:val="18"/>
          <w:szCs w:val="18"/>
        </w:rPr>
      </w:pPr>
      <w:r w:rsidRPr="008701B6">
        <w:rPr>
          <w:rFonts w:ascii="Verdana" w:hAnsi="Verdana"/>
          <w:sz w:val="18"/>
          <w:szCs w:val="18"/>
        </w:rPr>
        <w:t xml:space="preserve">Zapewnienie telefonicznego wsparcia dla uczestników w przypadku problemów z logowaniem, obsługą platformy itp. </w:t>
      </w:r>
    </w:p>
    <w:p w14:paraId="5A7C5D3A" w14:textId="77777777" w:rsidR="008917BB" w:rsidRPr="008701B6" w:rsidRDefault="008917BB" w:rsidP="00C91750">
      <w:pPr>
        <w:pStyle w:val="Akapitzlist"/>
        <w:numPr>
          <w:ilvl w:val="0"/>
          <w:numId w:val="190"/>
        </w:numPr>
        <w:tabs>
          <w:tab w:val="left" w:pos="7079"/>
        </w:tabs>
        <w:suppressAutoHyphens w:val="0"/>
        <w:ind w:left="1134" w:right="-589"/>
        <w:jc w:val="both"/>
        <w:rPr>
          <w:rFonts w:ascii="Verdana" w:hAnsi="Verdana"/>
          <w:sz w:val="18"/>
          <w:szCs w:val="18"/>
        </w:rPr>
      </w:pPr>
      <w:r w:rsidRPr="008701B6">
        <w:rPr>
          <w:rFonts w:ascii="Verdana" w:hAnsi="Verdana"/>
          <w:sz w:val="18"/>
          <w:szCs w:val="18"/>
        </w:rPr>
        <w:t>Przygotowanie i przeprowadzenie ankiety ewaluacyjnej szkolenia (treść ankiety zostanie wcześniej zaakceptowana przez Zamawiającego), a następnie przekazanie jej do Zamawiającego.</w:t>
      </w:r>
    </w:p>
    <w:p w14:paraId="70114D77" w14:textId="77777777" w:rsidR="008917BB" w:rsidRPr="008701B6" w:rsidRDefault="008917BB" w:rsidP="00C91750">
      <w:pPr>
        <w:pStyle w:val="Akapitzlist"/>
        <w:numPr>
          <w:ilvl w:val="0"/>
          <w:numId w:val="190"/>
        </w:numPr>
        <w:tabs>
          <w:tab w:val="left" w:pos="7079"/>
        </w:tabs>
        <w:suppressAutoHyphens w:val="0"/>
        <w:ind w:left="1134" w:right="-589"/>
        <w:jc w:val="both"/>
        <w:rPr>
          <w:rFonts w:ascii="Verdana" w:hAnsi="Verdana"/>
          <w:sz w:val="18"/>
          <w:szCs w:val="18"/>
        </w:rPr>
      </w:pPr>
      <w:r w:rsidRPr="008701B6">
        <w:rPr>
          <w:rFonts w:ascii="Verdana" w:hAnsi="Verdana"/>
          <w:sz w:val="18"/>
          <w:szCs w:val="18"/>
        </w:rPr>
        <w:t xml:space="preserve">Przygotowanie i przeprowadzenie </w:t>
      </w:r>
      <w:proofErr w:type="spellStart"/>
      <w:r w:rsidRPr="008701B6">
        <w:rPr>
          <w:rFonts w:ascii="Verdana" w:hAnsi="Verdana"/>
          <w:sz w:val="18"/>
          <w:szCs w:val="18"/>
        </w:rPr>
        <w:t>pre</w:t>
      </w:r>
      <w:proofErr w:type="spellEnd"/>
      <w:r w:rsidRPr="008701B6">
        <w:rPr>
          <w:rFonts w:ascii="Verdana" w:hAnsi="Verdana"/>
          <w:sz w:val="18"/>
          <w:szCs w:val="18"/>
        </w:rPr>
        <w:t>-testu oraz post-testu, weryfikujących posiadane i pozyskane przez uczestników kompetencje, a następnie przekazanie ich do Zamawiającego.</w:t>
      </w:r>
    </w:p>
    <w:p w14:paraId="62D5AE70" w14:textId="77777777" w:rsidR="008917BB" w:rsidRPr="008701B6" w:rsidRDefault="008917BB" w:rsidP="00C91750">
      <w:pPr>
        <w:pStyle w:val="Akapitzlist"/>
        <w:numPr>
          <w:ilvl w:val="0"/>
          <w:numId w:val="190"/>
        </w:numPr>
        <w:tabs>
          <w:tab w:val="left" w:pos="7079"/>
        </w:tabs>
        <w:suppressAutoHyphens w:val="0"/>
        <w:ind w:left="1134" w:right="-589"/>
        <w:jc w:val="both"/>
        <w:rPr>
          <w:rFonts w:ascii="Verdana" w:hAnsi="Verdana"/>
          <w:sz w:val="18"/>
          <w:szCs w:val="18"/>
        </w:rPr>
      </w:pPr>
      <w:r w:rsidRPr="008701B6">
        <w:rPr>
          <w:rFonts w:ascii="Verdana" w:hAnsi="Verdana"/>
          <w:sz w:val="18"/>
          <w:szCs w:val="18"/>
        </w:rPr>
        <w:t xml:space="preserve">Wystawienie imiennych zaświadczeń/certyfikatów ukończenia szkolenia/uczestnictwa w szkoleniu oraz przekazanie Zamawiającemu kopii zaświadczeń/certyfikatów. Wzór zaświadczenia zostanie wcześniej zaakceptowany przez Zamawiającego. </w:t>
      </w:r>
    </w:p>
    <w:p w14:paraId="3A91E138" w14:textId="77777777" w:rsidR="008917BB" w:rsidRPr="008701B6" w:rsidRDefault="008917BB" w:rsidP="00C91750">
      <w:pPr>
        <w:pStyle w:val="Akapitzlist"/>
        <w:numPr>
          <w:ilvl w:val="0"/>
          <w:numId w:val="190"/>
        </w:numPr>
        <w:tabs>
          <w:tab w:val="left" w:pos="7079"/>
        </w:tabs>
        <w:suppressAutoHyphens w:val="0"/>
        <w:ind w:left="1134" w:right="-589"/>
        <w:jc w:val="both"/>
        <w:rPr>
          <w:rFonts w:ascii="Verdana" w:hAnsi="Verdana"/>
          <w:sz w:val="18"/>
          <w:szCs w:val="18"/>
        </w:rPr>
      </w:pPr>
      <w:r w:rsidRPr="008701B6">
        <w:rPr>
          <w:rFonts w:ascii="Verdana" w:hAnsi="Verdana"/>
          <w:sz w:val="18"/>
          <w:szCs w:val="18"/>
        </w:rPr>
        <w:t xml:space="preserve">Udokumentowanie faktu przeprowadzenia szkoleń w formie zdalnej oraz faktu obecności uczestników na szkoleniach poprzez wygenerowanie np. raportu, listy obecności lub przygotowanie </w:t>
      </w:r>
      <w:proofErr w:type="spellStart"/>
      <w:r w:rsidRPr="008701B6">
        <w:rPr>
          <w:rFonts w:ascii="Verdana" w:hAnsi="Verdana"/>
          <w:sz w:val="18"/>
          <w:szCs w:val="18"/>
        </w:rPr>
        <w:t>print</w:t>
      </w:r>
      <w:proofErr w:type="spellEnd"/>
      <w:r w:rsidRPr="008701B6">
        <w:rPr>
          <w:rFonts w:ascii="Verdana" w:hAnsi="Verdana"/>
          <w:sz w:val="18"/>
          <w:szCs w:val="18"/>
        </w:rPr>
        <w:t xml:space="preserve"> </w:t>
      </w:r>
      <w:proofErr w:type="spellStart"/>
      <w:r w:rsidRPr="008701B6">
        <w:rPr>
          <w:rFonts w:ascii="Verdana" w:hAnsi="Verdana"/>
          <w:sz w:val="18"/>
          <w:szCs w:val="18"/>
        </w:rPr>
        <w:t>screen</w:t>
      </w:r>
      <w:proofErr w:type="spellEnd"/>
      <w:r w:rsidRPr="008701B6">
        <w:rPr>
          <w:rFonts w:ascii="Verdana" w:hAnsi="Verdana"/>
          <w:sz w:val="18"/>
          <w:szCs w:val="18"/>
        </w:rPr>
        <w:t xml:space="preserve"> ekranu z nazwiskami osób biorących udział w szkoleniu.</w:t>
      </w:r>
    </w:p>
    <w:p w14:paraId="0979F5B7" w14:textId="77777777" w:rsidR="008917BB" w:rsidRPr="008701B6" w:rsidRDefault="008917BB" w:rsidP="00C91750">
      <w:pPr>
        <w:pStyle w:val="Akapitzlist"/>
        <w:numPr>
          <w:ilvl w:val="0"/>
          <w:numId w:val="188"/>
        </w:numPr>
        <w:tabs>
          <w:tab w:val="left" w:pos="7079"/>
        </w:tabs>
        <w:autoSpaceDN w:val="0"/>
        <w:ind w:left="851" w:right="-589"/>
        <w:jc w:val="both"/>
        <w:textAlignment w:val="baseline"/>
        <w:rPr>
          <w:rFonts w:ascii="Verdana" w:hAnsi="Verdana"/>
          <w:color w:val="000000"/>
          <w:sz w:val="18"/>
          <w:szCs w:val="18"/>
        </w:rPr>
      </w:pPr>
      <w:r w:rsidRPr="008701B6">
        <w:rPr>
          <w:rFonts w:ascii="Verdana" w:hAnsi="Verdana"/>
          <w:color w:val="000000"/>
          <w:sz w:val="18"/>
          <w:szCs w:val="18"/>
        </w:rPr>
        <w:t>Wszystkie dokumenty przekazane uczestnikom i Zamawiającemu Wykonawca oznaczy zgodnie z wytycznymi dotyczącymi oznakowania projektów w ramach Programu Operacyjnego Wiedza Edukacja Rozwój 2014-2020.</w:t>
      </w:r>
    </w:p>
    <w:p w14:paraId="26D43530" w14:textId="77777777" w:rsidR="008917BB" w:rsidRPr="008701B6" w:rsidRDefault="008917BB" w:rsidP="00C91750">
      <w:pPr>
        <w:pStyle w:val="Akapitzlist"/>
        <w:numPr>
          <w:ilvl w:val="0"/>
          <w:numId w:val="188"/>
        </w:numPr>
        <w:tabs>
          <w:tab w:val="left" w:pos="7079"/>
        </w:tabs>
        <w:autoSpaceDN w:val="0"/>
        <w:ind w:left="851" w:right="-589"/>
        <w:jc w:val="both"/>
        <w:textAlignment w:val="baseline"/>
        <w:rPr>
          <w:rFonts w:ascii="Verdana" w:hAnsi="Verdana"/>
          <w:color w:val="000000"/>
          <w:sz w:val="18"/>
          <w:szCs w:val="18"/>
        </w:rPr>
      </w:pPr>
      <w:r w:rsidRPr="008701B6">
        <w:rPr>
          <w:rFonts w:ascii="Verdana" w:hAnsi="Verdana"/>
          <w:sz w:val="18"/>
          <w:szCs w:val="18"/>
        </w:rPr>
        <w:t>Całkowite koszty przygotowania merytorycznego i metodologicznego szkolenia, w tym koszty przygotowania programu i materiałów szkoleniowych ponosi Wykonawca.</w:t>
      </w:r>
    </w:p>
    <w:bookmarkEnd w:id="14"/>
    <w:p w14:paraId="360945C2" w14:textId="77777777" w:rsidR="008917BB" w:rsidRPr="008701B6" w:rsidRDefault="008917BB" w:rsidP="008917BB">
      <w:pPr>
        <w:pStyle w:val="Akapitzlist"/>
        <w:ind w:left="426" w:right="-589"/>
        <w:rPr>
          <w:rFonts w:ascii="Verdana" w:eastAsia="Calibri" w:hAnsi="Verdana"/>
          <w:sz w:val="18"/>
          <w:szCs w:val="18"/>
        </w:rPr>
      </w:pPr>
    </w:p>
    <w:p w14:paraId="42157971" w14:textId="77777777" w:rsidR="0008623E" w:rsidRDefault="0008623E" w:rsidP="008701B6">
      <w:pPr>
        <w:pStyle w:val="Akapitzlist"/>
        <w:shd w:val="clear" w:color="auto" w:fill="FFFFFF"/>
        <w:tabs>
          <w:tab w:val="left" w:pos="7079"/>
        </w:tabs>
        <w:ind w:left="284" w:right="-589"/>
        <w:jc w:val="both"/>
        <w:rPr>
          <w:rFonts w:ascii="Verdana" w:eastAsia="Calibri" w:hAnsi="Verdana"/>
          <w:sz w:val="18"/>
          <w:szCs w:val="18"/>
        </w:rPr>
      </w:pPr>
    </w:p>
    <w:p w14:paraId="09870EF9" w14:textId="242D6F2E" w:rsidR="0008623E" w:rsidRDefault="0008623E">
      <w:pPr>
        <w:rPr>
          <w:rFonts w:ascii="Verdana" w:hAnsi="Verdana"/>
          <w:b/>
          <w:bCs/>
          <w:sz w:val="18"/>
          <w:szCs w:val="18"/>
        </w:rPr>
      </w:pPr>
      <w:r>
        <w:rPr>
          <w:rFonts w:ascii="Verdana" w:hAnsi="Verdana"/>
          <w:b/>
          <w:bCs/>
          <w:sz w:val="18"/>
          <w:szCs w:val="18"/>
        </w:rPr>
        <w:br w:type="page"/>
      </w:r>
    </w:p>
    <w:p w14:paraId="6EE1FC8F" w14:textId="32874C26" w:rsidR="00A07215" w:rsidRPr="001C35ED" w:rsidRDefault="00A07215" w:rsidP="00A07215">
      <w:pPr>
        <w:pStyle w:val="Nagwek3"/>
        <w:keepLines/>
        <w:ind w:right="-589"/>
        <w:jc w:val="both"/>
        <w:rPr>
          <w:color w:val="auto"/>
        </w:rPr>
      </w:pPr>
      <w:r w:rsidRPr="001C35ED">
        <w:rPr>
          <w:color w:val="auto"/>
          <w:shd w:val="clear" w:color="auto" w:fill="FFFFFF"/>
        </w:rPr>
        <w:lastRenderedPageBreak/>
        <w:t>AZ</w:t>
      </w:r>
      <w:r>
        <w:rPr>
          <w:color w:val="auto"/>
          <w:shd w:val="clear" w:color="auto" w:fill="FFFFFF"/>
        </w:rPr>
        <w:t>P</w:t>
      </w:r>
      <w:r w:rsidRPr="001C35ED">
        <w:rPr>
          <w:color w:val="auto"/>
          <w:shd w:val="clear" w:color="auto" w:fill="FFFFFF"/>
        </w:rPr>
        <w:t>-260-</w:t>
      </w:r>
      <w:r>
        <w:rPr>
          <w:color w:val="auto"/>
          <w:shd w:val="clear" w:color="auto" w:fill="FFFFFF"/>
        </w:rPr>
        <w:t>TP-24</w:t>
      </w:r>
      <w:r w:rsidRPr="001C35ED">
        <w:rPr>
          <w:color w:val="auto"/>
          <w:shd w:val="clear" w:color="auto" w:fill="FFFFFF"/>
        </w:rPr>
        <w:t>/2</w:t>
      </w:r>
      <w:r>
        <w:rPr>
          <w:color w:val="auto"/>
          <w:shd w:val="clear" w:color="auto" w:fill="FFFFFF"/>
        </w:rPr>
        <w:t>2</w:t>
      </w:r>
      <w:r w:rsidRPr="001C35ED">
        <w:rPr>
          <w:color w:val="auto"/>
        </w:rPr>
        <w:tab/>
      </w:r>
      <w:r w:rsidRPr="001C35ED">
        <w:rPr>
          <w:color w:val="auto"/>
        </w:rPr>
        <w:tab/>
      </w:r>
      <w:r w:rsidRPr="001C35ED">
        <w:rPr>
          <w:color w:val="auto"/>
        </w:rPr>
        <w:tab/>
      </w:r>
      <w:r w:rsidRPr="001C35ED">
        <w:rPr>
          <w:color w:val="auto"/>
        </w:rPr>
        <w:tab/>
      </w:r>
      <w:r w:rsidRPr="001C35ED">
        <w:rPr>
          <w:color w:val="auto"/>
        </w:rPr>
        <w:tab/>
      </w:r>
      <w:r w:rsidRPr="001C35ED">
        <w:rPr>
          <w:color w:val="auto"/>
        </w:rPr>
        <w:tab/>
      </w:r>
      <w:r w:rsidRPr="001C35ED">
        <w:rPr>
          <w:color w:val="auto"/>
        </w:rPr>
        <w:tab/>
      </w:r>
      <w:r>
        <w:rPr>
          <w:color w:val="auto"/>
        </w:rPr>
        <w:tab/>
        <w:t>Załącznik nr 2C</w:t>
      </w:r>
      <w:r w:rsidRPr="001C35ED">
        <w:rPr>
          <w:color w:val="auto"/>
        </w:rPr>
        <w:t xml:space="preserve"> do SWZ</w:t>
      </w:r>
    </w:p>
    <w:p w14:paraId="6EA2F9B3" w14:textId="77777777" w:rsidR="00A07215" w:rsidRPr="0037310E" w:rsidRDefault="00A07215" w:rsidP="00A07215">
      <w:pPr>
        <w:keepNext/>
        <w:keepLines/>
        <w:spacing w:line="240" w:lineRule="exact"/>
        <w:jc w:val="both"/>
        <w:rPr>
          <w:rFonts w:ascii="Verdana" w:hAnsi="Verdana"/>
          <w:b/>
          <w:sz w:val="14"/>
          <w:szCs w:val="14"/>
        </w:rPr>
      </w:pPr>
    </w:p>
    <w:p w14:paraId="7D523CB0" w14:textId="77777777" w:rsidR="00A07215" w:rsidRPr="0073565E" w:rsidRDefault="00A07215" w:rsidP="00A07215">
      <w:pPr>
        <w:keepNext/>
        <w:keepLines/>
        <w:spacing w:line="360" w:lineRule="auto"/>
        <w:ind w:right="-590"/>
        <w:jc w:val="center"/>
        <w:rPr>
          <w:rFonts w:ascii="Verdana" w:hAnsi="Verdana"/>
          <w:b/>
          <w:sz w:val="18"/>
          <w:szCs w:val="18"/>
        </w:rPr>
      </w:pPr>
      <w:r w:rsidRPr="0073565E">
        <w:rPr>
          <w:rFonts w:ascii="Verdana" w:hAnsi="Verdana"/>
          <w:b/>
          <w:sz w:val="18"/>
          <w:szCs w:val="18"/>
        </w:rPr>
        <w:t>SZCZEGÓŁOWY OPIS PRZEDMIOTU ZAMÓWIENIA</w:t>
      </w:r>
    </w:p>
    <w:p w14:paraId="56EF2518" w14:textId="77777777" w:rsidR="00A07215" w:rsidRPr="0073565E" w:rsidRDefault="00A07215" w:rsidP="00A07215">
      <w:pPr>
        <w:spacing w:line="360" w:lineRule="auto"/>
        <w:ind w:right="-590"/>
        <w:jc w:val="both"/>
        <w:rPr>
          <w:rFonts w:ascii="Verdana" w:hAnsi="Verdana"/>
          <w:b/>
          <w:bCs/>
          <w:color w:val="000000" w:themeColor="text1"/>
          <w:sz w:val="18"/>
          <w:szCs w:val="18"/>
        </w:rPr>
      </w:pPr>
    </w:p>
    <w:p w14:paraId="2F6EFEFC" w14:textId="02EAE1C2" w:rsidR="00A07215" w:rsidRPr="003B5298" w:rsidRDefault="003B5298" w:rsidP="00A07215">
      <w:pPr>
        <w:keepNext/>
        <w:keepLines/>
        <w:tabs>
          <w:tab w:val="left" w:pos="3686"/>
        </w:tabs>
        <w:ind w:left="993" w:right="-590" w:hanging="993"/>
        <w:jc w:val="both"/>
        <w:rPr>
          <w:rFonts w:ascii="Verdana" w:hAnsi="Verdana"/>
          <w:b/>
          <w:sz w:val="18"/>
          <w:szCs w:val="18"/>
        </w:rPr>
      </w:pPr>
      <w:bookmarkStart w:id="15" w:name="_Hlk98154689"/>
      <w:r w:rsidRPr="003B5298">
        <w:rPr>
          <w:rFonts w:ascii="Verdana" w:hAnsi="Verdana"/>
          <w:b/>
          <w:sz w:val="18"/>
          <w:szCs w:val="18"/>
        </w:rPr>
        <w:t>Część C - Świadczenie usługi szkoleniowej o tematyce: MS 20761 Zapytania za pomocą języka T-SQL; MD-100T00 Windows 10; MS 10997 OFFICE 365 administracja i rozwiązywanie problemów</w:t>
      </w:r>
      <w:bookmarkEnd w:id="15"/>
      <w:r w:rsidR="00A07215" w:rsidRPr="003B5298">
        <w:rPr>
          <w:rFonts w:ascii="Verdana" w:hAnsi="Verdana"/>
          <w:b/>
          <w:sz w:val="18"/>
          <w:szCs w:val="18"/>
        </w:rPr>
        <w:t>;</w:t>
      </w:r>
    </w:p>
    <w:p w14:paraId="5038C74A" w14:textId="77777777" w:rsidR="00A07215" w:rsidRDefault="00A07215" w:rsidP="00A07215">
      <w:pPr>
        <w:shd w:val="clear" w:color="auto" w:fill="FFFFFF"/>
        <w:ind w:right="-589"/>
        <w:jc w:val="both"/>
        <w:rPr>
          <w:rFonts w:ascii="Verdana" w:hAnsi="Verdana"/>
          <w:color w:val="000000"/>
          <w:sz w:val="18"/>
          <w:szCs w:val="18"/>
        </w:rPr>
      </w:pPr>
    </w:p>
    <w:p w14:paraId="2D422F23" w14:textId="77777777" w:rsidR="00A07215" w:rsidRPr="00762CF6" w:rsidRDefault="00A07215" w:rsidP="00C91750">
      <w:pPr>
        <w:pStyle w:val="Akapitzlist"/>
        <w:numPr>
          <w:ilvl w:val="0"/>
          <w:numId w:val="191"/>
        </w:numPr>
        <w:shd w:val="clear" w:color="auto" w:fill="FFFFFF"/>
        <w:tabs>
          <w:tab w:val="left" w:pos="7079"/>
        </w:tabs>
        <w:ind w:left="426" w:right="-589" w:hanging="437"/>
        <w:jc w:val="both"/>
        <w:rPr>
          <w:rFonts w:ascii="Verdana" w:eastAsia="Calibri" w:hAnsi="Verdana"/>
          <w:bCs/>
          <w:sz w:val="18"/>
          <w:szCs w:val="18"/>
        </w:rPr>
      </w:pPr>
      <w:r w:rsidRPr="00762CF6">
        <w:rPr>
          <w:rFonts w:ascii="Verdana" w:hAnsi="Verdana"/>
          <w:color w:val="000000"/>
          <w:sz w:val="18"/>
          <w:szCs w:val="18"/>
        </w:rPr>
        <w:t>Świadczenie usługi  szkoleniowej polegającej na realizacji szkoleń zamkniętych skierowanych do kadry administracyjnej i kierowniczej Uniwersytetu Medycznego im. Piastów Śląskich we Wrocławiu w zakresie umiejętności informatycznych.</w:t>
      </w:r>
    </w:p>
    <w:p w14:paraId="3E00DFEE" w14:textId="77777777" w:rsidR="000049E7" w:rsidRPr="000049E7" w:rsidRDefault="000049E7" w:rsidP="00C91750">
      <w:pPr>
        <w:pStyle w:val="Akapitzlist"/>
        <w:numPr>
          <w:ilvl w:val="0"/>
          <w:numId w:val="191"/>
        </w:numPr>
        <w:shd w:val="clear" w:color="auto" w:fill="FFFFFF"/>
        <w:tabs>
          <w:tab w:val="left" w:pos="7079"/>
        </w:tabs>
        <w:ind w:left="426" w:right="-589" w:hanging="437"/>
        <w:jc w:val="both"/>
        <w:rPr>
          <w:rFonts w:ascii="Verdana" w:hAnsi="Verdana"/>
          <w:color w:val="000000"/>
          <w:sz w:val="18"/>
          <w:szCs w:val="18"/>
        </w:rPr>
      </w:pPr>
      <w:r w:rsidRPr="000049E7">
        <w:rPr>
          <w:rFonts w:ascii="Verdana" w:hAnsi="Verdana"/>
          <w:color w:val="000000"/>
          <w:sz w:val="18"/>
          <w:szCs w:val="18"/>
        </w:rPr>
        <w:t xml:space="preserve">Świadczenie usługi szkoleniowej o tematyce: </w:t>
      </w:r>
      <w:r w:rsidRPr="000049E7">
        <w:rPr>
          <w:rFonts w:ascii="Verdana" w:hAnsi="Verdana"/>
          <w:b/>
          <w:color w:val="000000"/>
          <w:sz w:val="18"/>
          <w:szCs w:val="18"/>
        </w:rPr>
        <w:t>MS 20761 Zapytania za pomocą języka T-SQL (lub równoważne ze wskazanym zakresem tematycznym)</w:t>
      </w:r>
    </w:p>
    <w:p w14:paraId="772077B9" w14:textId="77777777" w:rsidR="000049E7" w:rsidRDefault="000049E7" w:rsidP="00C91750">
      <w:pPr>
        <w:pStyle w:val="Akapitzlist"/>
        <w:numPr>
          <w:ilvl w:val="3"/>
          <w:numId w:val="188"/>
        </w:numPr>
        <w:tabs>
          <w:tab w:val="left" w:pos="7079"/>
        </w:tabs>
        <w:ind w:left="567" w:right="-589"/>
        <w:jc w:val="both"/>
        <w:rPr>
          <w:rFonts w:ascii="Verdana" w:eastAsia="Calibri" w:hAnsi="Verdana"/>
          <w:sz w:val="18"/>
          <w:szCs w:val="18"/>
        </w:rPr>
      </w:pPr>
      <w:r w:rsidRPr="000049E7">
        <w:rPr>
          <w:rFonts w:ascii="Verdana" w:eastAsia="Calibri" w:hAnsi="Verdana"/>
          <w:sz w:val="18"/>
          <w:szCs w:val="18"/>
        </w:rPr>
        <w:t>Przewidywana liczba uczestników: 4 osoby. Przewidywana liczba godzin: 40 (szkolenie 5-dniowe)</w:t>
      </w:r>
    </w:p>
    <w:p w14:paraId="6270A205" w14:textId="58274F77" w:rsidR="000049E7" w:rsidRPr="000049E7" w:rsidRDefault="000049E7" w:rsidP="00C91750">
      <w:pPr>
        <w:pStyle w:val="Akapitzlist"/>
        <w:numPr>
          <w:ilvl w:val="3"/>
          <w:numId w:val="188"/>
        </w:numPr>
        <w:tabs>
          <w:tab w:val="left" w:pos="7079"/>
        </w:tabs>
        <w:ind w:left="567" w:right="-589"/>
        <w:jc w:val="both"/>
        <w:rPr>
          <w:rFonts w:ascii="Verdana" w:eastAsia="Calibri" w:hAnsi="Verdana"/>
          <w:sz w:val="18"/>
          <w:szCs w:val="18"/>
        </w:rPr>
      </w:pPr>
      <w:r w:rsidRPr="000049E7">
        <w:rPr>
          <w:rFonts w:ascii="Verdana" w:eastAsia="Calibri" w:hAnsi="Verdana"/>
          <w:b/>
          <w:sz w:val="18"/>
          <w:szCs w:val="18"/>
          <w:u w:val="single"/>
        </w:rPr>
        <w:t>Ramowy zakres tematyczny szkolenia:</w:t>
      </w:r>
    </w:p>
    <w:p w14:paraId="160482A5" w14:textId="77777777" w:rsidR="000049E7" w:rsidRPr="000049E7" w:rsidRDefault="000049E7" w:rsidP="00C91750">
      <w:pPr>
        <w:numPr>
          <w:ilvl w:val="0"/>
          <w:numId w:val="192"/>
        </w:numPr>
        <w:tabs>
          <w:tab w:val="left" w:pos="7079"/>
        </w:tabs>
        <w:suppressAutoHyphens w:val="0"/>
        <w:ind w:left="851"/>
        <w:rPr>
          <w:rFonts w:ascii="Verdana" w:eastAsia="Calibri" w:hAnsi="Verdana"/>
          <w:sz w:val="18"/>
          <w:szCs w:val="18"/>
        </w:rPr>
      </w:pPr>
      <w:r w:rsidRPr="000049E7">
        <w:rPr>
          <w:rFonts w:ascii="Verdana" w:eastAsia="Calibri" w:hAnsi="Verdana"/>
          <w:sz w:val="18"/>
          <w:szCs w:val="18"/>
        </w:rPr>
        <w:t>Wprowadzenie do Microsoft SQL Server</w:t>
      </w:r>
    </w:p>
    <w:p w14:paraId="4614ABD6" w14:textId="77777777" w:rsidR="000049E7" w:rsidRPr="000049E7" w:rsidRDefault="000049E7" w:rsidP="00C91750">
      <w:pPr>
        <w:numPr>
          <w:ilvl w:val="0"/>
          <w:numId w:val="192"/>
        </w:numPr>
        <w:tabs>
          <w:tab w:val="left" w:pos="7079"/>
        </w:tabs>
        <w:suppressAutoHyphens w:val="0"/>
        <w:ind w:left="851"/>
        <w:rPr>
          <w:rFonts w:ascii="Verdana" w:eastAsia="Calibri" w:hAnsi="Verdana"/>
          <w:sz w:val="18"/>
          <w:szCs w:val="18"/>
        </w:rPr>
      </w:pPr>
      <w:r w:rsidRPr="000049E7">
        <w:rPr>
          <w:rFonts w:ascii="Verdana" w:eastAsia="Calibri" w:hAnsi="Verdana"/>
          <w:sz w:val="18"/>
          <w:szCs w:val="18"/>
        </w:rPr>
        <w:t>Wprowadzenie do zapytań T-SQL</w:t>
      </w:r>
    </w:p>
    <w:p w14:paraId="22111DEA" w14:textId="77777777" w:rsidR="000049E7" w:rsidRPr="000049E7" w:rsidRDefault="000049E7" w:rsidP="00C91750">
      <w:pPr>
        <w:numPr>
          <w:ilvl w:val="0"/>
          <w:numId w:val="192"/>
        </w:numPr>
        <w:tabs>
          <w:tab w:val="left" w:pos="7079"/>
        </w:tabs>
        <w:suppressAutoHyphens w:val="0"/>
        <w:ind w:left="851"/>
        <w:rPr>
          <w:rFonts w:ascii="Verdana" w:eastAsia="Calibri" w:hAnsi="Verdana"/>
          <w:sz w:val="18"/>
          <w:szCs w:val="18"/>
        </w:rPr>
      </w:pPr>
      <w:r w:rsidRPr="000049E7">
        <w:rPr>
          <w:rFonts w:ascii="Verdana" w:eastAsia="Calibri" w:hAnsi="Verdana"/>
          <w:sz w:val="18"/>
          <w:szCs w:val="18"/>
        </w:rPr>
        <w:t>Tworzenie zapytań SELECT</w:t>
      </w:r>
    </w:p>
    <w:p w14:paraId="05B56670" w14:textId="77777777" w:rsidR="000049E7" w:rsidRPr="000049E7" w:rsidRDefault="000049E7" w:rsidP="00C91750">
      <w:pPr>
        <w:numPr>
          <w:ilvl w:val="0"/>
          <w:numId w:val="192"/>
        </w:numPr>
        <w:tabs>
          <w:tab w:val="left" w:pos="7079"/>
        </w:tabs>
        <w:suppressAutoHyphens w:val="0"/>
        <w:ind w:left="851"/>
        <w:rPr>
          <w:rFonts w:ascii="Verdana" w:eastAsia="Calibri" w:hAnsi="Verdana"/>
          <w:sz w:val="18"/>
          <w:szCs w:val="18"/>
        </w:rPr>
      </w:pPr>
      <w:r w:rsidRPr="000049E7">
        <w:rPr>
          <w:rFonts w:ascii="Verdana" w:eastAsia="Calibri" w:hAnsi="Verdana"/>
          <w:sz w:val="18"/>
          <w:szCs w:val="18"/>
        </w:rPr>
        <w:t>Tworzenie zapytań do wielu tabel</w:t>
      </w:r>
    </w:p>
    <w:p w14:paraId="1B2794A8" w14:textId="77777777" w:rsidR="000049E7" w:rsidRPr="000049E7" w:rsidRDefault="000049E7" w:rsidP="00C91750">
      <w:pPr>
        <w:numPr>
          <w:ilvl w:val="0"/>
          <w:numId w:val="192"/>
        </w:numPr>
        <w:tabs>
          <w:tab w:val="left" w:pos="7079"/>
        </w:tabs>
        <w:suppressAutoHyphens w:val="0"/>
        <w:ind w:left="851"/>
        <w:rPr>
          <w:rFonts w:ascii="Verdana" w:eastAsia="Calibri" w:hAnsi="Verdana"/>
          <w:sz w:val="18"/>
          <w:szCs w:val="18"/>
        </w:rPr>
      </w:pPr>
      <w:r w:rsidRPr="000049E7">
        <w:rPr>
          <w:rFonts w:ascii="Verdana" w:eastAsia="Calibri" w:hAnsi="Verdana"/>
          <w:sz w:val="18"/>
          <w:szCs w:val="18"/>
        </w:rPr>
        <w:t>Sortowanie i filtrowanie danych</w:t>
      </w:r>
    </w:p>
    <w:p w14:paraId="587EACD3" w14:textId="77777777" w:rsidR="000049E7" w:rsidRPr="000049E7" w:rsidRDefault="000049E7" w:rsidP="00C91750">
      <w:pPr>
        <w:numPr>
          <w:ilvl w:val="0"/>
          <w:numId w:val="192"/>
        </w:numPr>
        <w:tabs>
          <w:tab w:val="left" w:pos="7079"/>
        </w:tabs>
        <w:suppressAutoHyphens w:val="0"/>
        <w:ind w:left="851"/>
        <w:rPr>
          <w:rFonts w:ascii="Verdana" w:eastAsia="Calibri" w:hAnsi="Verdana"/>
          <w:sz w:val="18"/>
          <w:szCs w:val="18"/>
        </w:rPr>
      </w:pPr>
      <w:r w:rsidRPr="000049E7">
        <w:rPr>
          <w:rFonts w:ascii="Verdana" w:eastAsia="Calibri" w:hAnsi="Verdana"/>
          <w:sz w:val="18"/>
          <w:szCs w:val="18"/>
        </w:rPr>
        <w:t>Praca z typami danych SQL Server 2016</w:t>
      </w:r>
    </w:p>
    <w:p w14:paraId="0EB8F28C" w14:textId="77777777" w:rsidR="000049E7" w:rsidRPr="000049E7" w:rsidRDefault="000049E7" w:rsidP="00C91750">
      <w:pPr>
        <w:numPr>
          <w:ilvl w:val="0"/>
          <w:numId w:val="192"/>
        </w:numPr>
        <w:tabs>
          <w:tab w:val="left" w:pos="7079"/>
        </w:tabs>
        <w:suppressAutoHyphens w:val="0"/>
        <w:ind w:left="851"/>
        <w:rPr>
          <w:rFonts w:ascii="Verdana" w:eastAsia="Calibri" w:hAnsi="Verdana"/>
          <w:sz w:val="18"/>
          <w:szCs w:val="18"/>
        </w:rPr>
      </w:pPr>
      <w:r w:rsidRPr="000049E7">
        <w:rPr>
          <w:rFonts w:ascii="Verdana" w:eastAsia="Calibri" w:hAnsi="Verdana"/>
          <w:sz w:val="18"/>
          <w:szCs w:val="18"/>
        </w:rPr>
        <w:t>Modyfikacja danych za pomocą DML</w:t>
      </w:r>
    </w:p>
    <w:p w14:paraId="683D9ACE" w14:textId="77777777" w:rsidR="000049E7" w:rsidRPr="000049E7" w:rsidRDefault="000049E7" w:rsidP="00C91750">
      <w:pPr>
        <w:numPr>
          <w:ilvl w:val="0"/>
          <w:numId w:val="192"/>
        </w:numPr>
        <w:tabs>
          <w:tab w:val="left" w:pos="7079"/>
        </w:tabs>
        <w:suppressAutoHyphens w:val="0"/>
        <w:ind w:left="851"/>
        <w:rPr>
          <w:rFonts w:ascii="Verdana" w:eastAsia="Calibri" w:hAnsi="Verdana"/>
          <w:sz w:val="18"/>
          <w:szCs w:val="18"/>
        </w:rPr>
      </w:pPr>
      <w:r w:rsidRPr="000049E7">
        <w:rPr>
          <w:rFonts w:ascii="Verdana" w:eastAsia="Calibri" w:hAnsi="Verdana"/>
          <w:sz w:val="18"/>
          <w:szCs w:val="18"/>
        </w:rPr>
        <w:t>Używanie z wbudowanych funkcji</w:t>
      </w:r>
    </w:p>
    <w:p w14:paraId="1E68C8A6" w14:textId="77777777" w:rsidR="000049E7" w:rsidRPr="000049E7" w:rsidRDefault="000049E7" w:rsidP="00C91750">
      <w:pPr>
        <w:numPr>
          <w:ilvl w:val="0"/>
          <w:numId w:val="192"/>
        </w:numPr>
        <w:tabs>
          <w:tab w:val="left" w:pos="7079"/>
        </w:tabs>
        <w:suppressAutoHyphens w:val="0"/>
        <w:ind w:left="851"/>
        <w:rPr>
          <w:rFonts w:ascii="Verdana" w:eastAsia="Calibri" w:hAnsi="Verdana"/>
          <w:sz w:val="18"/>
          <w:szCs w:val="18"/>
        </w:rPr>
      </w:pPr>
      <w:r w:rsidRPr="000049E7">
        <w:rPr>
          <w:rFonts w:ascii="Verdana" w:eastAsia="Calibri" w:hAnsi="Verdana"/>
          <w:sz w:val="18"/>
          <w:szCs w:val="18"/>
        </w:rPr>
        <w:t>Grupowanie i agregacja danych</w:t>
      </w:r>
    </w:p>
    <w:p w14:paraId="34E64CCA" w14:textId="77777777" w:rsidR="000049E7" w:rsidRPr="000049E7" w:rsidRDefault="000049E7" w:rsidP="00C91750">
      <w:pPr>
        <w:numPr>
          <w:ilvl w:val="0"/>
          <w:numId w:val="192"/>
        </w:numPr>
        <w:tabs>
          <w:tab w:val="left" w:pos="7079"/>
        </w:tabs>
        <w:suppressAutoHyphens w:val="0"/>
        <w:ind w:left="851"/>
        <w:rPr>
          <w:rFonts w:ascii="Verdana" w:eastAsia="Calibri" w:hAnsi="Verdana"/>
          <w:sz w:val="18"/>
          <w:szCs w:val="18"/>
        </w:rPr>
      </w:pPr>
      <w:r w:rsidRPr="000049E7">
        <w:rPr>
          <w:rFonts w:ascii="Verdana" w:eastAsia="Calibri" w:hAnsi="Verdana"/>
          <w:sz w:val="18"/>
          <w:szCs w:val="18"/>
        </w:rPr>
        <w:t>Korzystanie z podzapytań</w:t>
      </w:r>
    </w:p>
    <w:p w14:paraId="021CBBFA" w14:textId="77777777" w:rsidR="000049E7" w:rsidRPr="000049E7" w:rsidRDefault="000049E7" w:rsidP="00C91750">
      <w:pPr>
        <w:numPr>
          <w:ilvl w:val="0"/>
          <w:numId w:val="192"/>
        </w:numPr>
        <w:tabs>
          <w:tab w:val="left" w:pos="7079"/>
        </w:tabs>
        <w:suppressAutoHyphens w:val="0"/>
        <w:ind w:left="851"/>
        <w:rPr>
          <w:rFonts w:ascii="Verdana" w:eastAsia="Calibri" w:hAnsi="Verdana"/>
          <w:sz w:val="18"/>
          <w:szCs w:val="18"/>
        </w:rPr>
      </w:pPr>
      <w:r w:rsidRPr="000049E7">
        <w:rPr>
          <w:rFonts w:ascii="Verdana" w:eastAsia="Calibri" w:hAnsi="Verdana"/>
          <w:sz w:val="18"/>
          <w:szCs w:val="18"/>
        </w:rPr>
        <w:t>Używanie wyrażeń tabelowych</w:t>
      </w:r>
    </w:p>
    <w:p w14:paraId="23640A16" w14:textId="77777777" w:rsidR="000049E7" w:rsidRPr="000049E7" w:rsidRDefault="000049E7" w:rsidP="00C91750">
      <w:pPr>
        <w:numPr>
          <w:ilvl w:val="0"/>
          <w:numId w:val="192"/>
        </w:numPr>
        <w:tabs>
          <w:tab w:val="left" w:pos="7079"/>
        </w:tabs>
        <w:suppressAutoHyphens w:val="0"/>
        <w:ind w:left="851"/>
        <w:rPr>
          <w:rFonts w:ascii="Verdana" w:eastAsia="Calibri" w:hAnsi="Verdana"/>
          <w:sz w:val="18"/>
          <w:szCs w:val="18"/>
        </w:rPr>
      </w:pPr>
      <w:r w:rsidRPr="000049E7">
        <w:rPr>
          <w:rFonts w:ascii="Verdana" w:eastAsia="Calibri" w:hAnsi="Verdana"/>
          <w:sz w:val="18"/>
          <w:szCs w:val="18"/>
        </w:rPr>
        <w:t>Używanie operatorów zbiorów</w:t>
      </w:r>
    </w:p>
    <w:p w14:paraId="4FE3C489" w14:textId="77777777" w:rsidR="000049E7" w:rsidRPr="000049E7" w:rsidRDefault="000049E7" w:rsidP="00C91750">
      <w:pPr>
        <w:numPr>
          <w:ilvl w:val="0"/>
          <w:numId w:val="192"/>
        </w:numPr>
        <w:tabs>
          <w:tab w:val="left" w:pos="7079"/>
        </w:tabs>
        <w:suppressAutoHyphens w:val="0"/>
        <w:ind w:left="851"/>
        <w:rPr>
          <w:rFonts w:ascii="Verdana" w:eastAsia="Calibri" w:hAnsi="Verdana"/>
          <w:sz w:val="18"/>
          <w:szCs w:val="18"/>
        </w:rPr>
      </w:pPr>
      <w:r w:rsidRPr="000049E7">
        <w:rPr>
          <w:rFonts w:ascii="Verdana" w:eastAsia="Calibri" w:hAnsi="Verdana"/>
          <w:sz w:val="18"/>
          <w:szCs w:val="18"/>
        </w:rPr>
        <w:t xml:space="preserve">Używanie funkcji Ranking, </w:t>
      </w:r>
      <w:proofErr w:type="spellStart"/>
      <w:r w:rsidRPr="000049E7">
        <w:rPr>
          <w:rFonts w:ascii="Verdana" w:eastAsia="Calibri" w:hAnsi="Verdana"/>
          <w:sz w:val="18"/>
          <w:szCs w:val="18"/>
        </w:rPr>
        <w:t>Aggregate</w:t>
      </w:r>
      <w:proofErr w:type="spellEnd"/>
      <w:r w:rsidRPr="000049E7">
        <w:rPr>
          <w:rFonts w:ascii="Verdana" w:eastAsia="Calibri" w:hAnsi="Verdana"/>
          <w:sz w:val="18"/>
          <w:szCs w:val="18"/>
        </w:rPr>
        <w:t xml:space="preserve"> oraz Offset</w:t>
      </w:r>
    </w:p>
    <w:p w14:paraId="6FF7A4BE" w14:textId="77777777" w:rsidR="000049E7" w:rsidRPr="000049E7" w:rsidRDefault="000049E7" w:rsidP="00C91750">
      <w:pPr>
        <w:numPr>
          <w:ilvl w:val="0"/>
          <w:numId w:val="192"/>
        </w:numPr>
        <w:tabs>
          <w:tab w:val="left" w:pos="7079"/>
        </w:tabs>
        <w:suppressAutoHyphens w:val="0"/>
        <w:ind w:left="851"/>
        <w:rPr>
          <w:rFonts w:ascii="Verdana" w:eastAsia="Calibri" w:hAnsi="Verdana"/>
          <w:sz w:val="18"/>
          <w:szCs w:val="18"/>
        </w:rPr>
      </w:pPr>
      <w:r w:rsidRPr="000049E7">
        <w:rPr>
          <w:rFonts w:ascii="Verdana" w:eastAsia="Calibri" w:hAnsi="Verdana"/>
          <w:sz w:val="18"/>
          <w:szCs w:val="18"/>
        </w:rPr>
        <w:t>Przestawianie i grupowanie</w:t>
      </w:r>
    </w:p>
    <w:p w14:paraId="0A77F939" w14:textId="77777777" w:rsidR="000049E7" w:rsidRPr="000049E7" w:rsidRDefault="000049E7" w:rsidP="00C91750">
      <w:pPr>
        <w:numPr>
          <w:ilvl w:val="0"/>
          <w:numId w:val="192"/>
        </w:numPr>
        <w:tabs>
          <w:tab w:val="left" w:pos="7079"/>
        </w:tabs>
        <w:suppressAutoHyphens w:val="0"/>
        <w:ind w:left="851"/>
        <w:rPr>
          <w:rFonts w:ascii="Verdana" w:eastAsia="Calibri" w:hAnsi="Verdana"/>
          <w:sz w:val="18"/>
          <w:szCs w:val="18"/>
        </w:rPr>
      </w:pPr>
      <w:r w:rsidRPr="000049E7">
        <w:rPr>
          <w:rFonts w:ascii="Verdana" w:eastAsia="Calibri" w:hAnsi="Verdana"/>
          <w:sz w:val="18"/>
          <w:szCs w:val="18"/>
        </w:rPr>
        <w:t>Wykonywanie procedur przechowywanych</w:t>
      </w:r>
    </w:p>
    <w:p w14:paraId="574A9A48" w14:textId="77777777" w:rsidR="000049E7" w:rsidRPr="000049E7" w:rsidRDefault="000049E7" w:rsidP="00C91750">
      <w:pPr>
        <w:numPr>
          <w:ilvl w:val="0"/>
          <w:numId w:val="192"/>
        </w:numPr>
        <w:tabs>
          <w:tab w:val="left" w:pos="7079"/>
        </w:tabs>
        <w:suppressAutoHyphens w:val="0"/>
        <w:ind w:left="851"/>
        <w:rPr>
          <w:rFonts w:ascii="Verdana" w:eastAsia="Calibri" w:hAnsi="Verdana"/>
          <w:sz w:val="18"/>
          <w:szCs w:val="18"/>
        </w:rPr>
      </w:pPr>
      <w:r w:rsidRPr="000049E7">
        <w:rPr>
          <w:rFonts w:ascii="Verdana" w:eastAsia="Calibri" w:hAnsi="Verdana"/>
          <w:sz w:val="18"/>
          <w:szCs w:val="18"/>
        </w:rPr>
        <w:t>Programowanie w T-SQL</w:t>
      </w:r>
    </w:p>
    <w:p w14:paraId="640DAE32" w14:textId="77777777" w:rsidR="000049E7" w:rsidRPr="000049E7" w:rsidRDefault="000049E7" w:rsidP="00C91750">
      <w:pPr>
        <w:numPr>
          <w:ilvl w:val="0"/>
          <w:numId w:val="192"/>
        </w:numPr>
        <w:tabs>
          <w:tab w:val="left" w:pos="7079"/>
        </w:tabs>
        <w:suppressAutoHyphens w:val="0"/>
        <w:ind w:left="851"/>
        <w:rPr>
          <w:rFonts w:ascii="Verdana" w:eastAsia="Calibri" w:hAnsi="Verdana"/>
          <w:sz w:val="18"/>
          <w:szCs w:val="18"/>
        </w:rPr>
      </w:pPr>
      <w:r w:rsidRPr="000049E7">
        <w:rPr>
          <w:rFonts w:ascii="Verdana" w:eastAsia="Calibri" w:hAnsi="Verdana"/>
          <w:sz w:val="18"/>
          <w:szCs w:val="18"/>
        </w:rPr>
        <w:t>Wdrażanie obsługi błędów</w:t>
      </w:r>
    </w:p>
    <w:p w14:paraId="7BE09F88" w14:textId="77777777" w:rsidR="000049E7" w:rsidRPr="000049E7" w:rsidRDefault="000049E7" w:rsidP="00C91750">
      <w:pPr>
        <w:numPr>
          <w:ilvl w:val="0"/>
          <w:numId w:val="192"/>
        </w:numPr>
        <w:tabs>
          <w:tab w:val="left" w:pos="7079"/>
        </w:tabs>
        <w:suppressAutoHyphens w:val="0"/>
        <w:ind w:left="851"/>
        <w:rPr>
          <w:rFonts w:ascii="Verdana" w:eastAsia="Calibri" w:hAnsi="Verdana"/>
          <w:sz w:val="18"/>
          <w:szCs w:val="18"/>
        </w:rPr>
      </w:pPr>
      <w:r w:rsidRPr="000049E7">
        <w:rPr>
          <w:rFonts w:ascii="Verdana" w:eastAsia="Calibri" w:hAnsi="Verdana"/>
          <w:sz w:val="18"/>
          <w:szCs w:val="18"/>
        </w:rPr>
        <w:t>Wdrażanie transakcji</w:t>
      </w:r>
    </w:p>
    <w:p w14:paraId="73552FC5" w14:textId="77777777" w:rsidR="000049E7" w:rsidRPr="000049E7" w:rsidRDefault="000049E7" w:rsidP="000049E7">
      <w:pPr>
        <w:tabs>
          <w:tab w:val="left" w:pos="7079"/>
        </w:tabs>
        <w:rPr>
          <w:rFonts w:ascii="Verdana" w:hAnsi="Verdana"/>
          <w:color w:val="000000"/>
          <w:sz w:val="18"/>
          <w:szCs w:val="18"/>
        </w:rPr>
      </w:pPr>
    </w:p>
    <w:p w14:paraId="26169313" w14:textId="77777777" w:rsidR="000049E7" w:rsidRPr="000049E7" w:rsidRDefault="000049E7" w:rsidP="000049E7">
      <w:pPr>
        <w:tabs>
          <w:tab w:val="left" w:pos="7079"/>
        </w:tabs>
        <w:rPr>
          <w:rFonts w:ascii="Verdana" w:hAnsi="Verdana"/>
          <w:b/>
          <w:color w:val="000000"/>
          <w:sz w:val="18"/>
          <w:szCs w:val="18"/>
        </w:rPr>
      </w:pPr>
    </w:p>
    <w:p w14:paraId="4B151924" w14:textId="77777777" w:rsidR="000049E7" w:rsidRPr="000049E7" w:rsidRDefault="000049E7" w:rsidP="00C91750">
      <w:pPr>
        <w:pStyle w:val="Akapitzlist"/>
        <w:numPr>
          <w:ilvl w:val="0"/>
          <w:numId w:val="191"/>
        </w:numPr>
        <w:shd w:val="clear" w:color="auto" w:fill="FFFFFF"/>
        <w:tabs>
          <w:tab w:val="left" w:pos="7079"/>
        </w:tabs>
        <w:ind w:left="426" w:right="-589" w:hanging="437"/>
        <w:jc w:val="both"/>
        <w:rPr>
          <w:rFonts w:ascii="Verdana" w:hAnsi="Verdana"/>
          <w:color w:val="000000"/>
          <w:sz w:val="18"/>
          <w:szCs w:val="18"/>
        </w:rPr>
      </w:pPr>
      <w:r w:rsidRPr="000049E7">
        <w:rPr>
          <w:rFonts w:ascii="Verdana" w:hAnsi="Verdana"/>
          <w:color w:val="000000"/>
          <w:sz w:val="18"/>
          <w:szCs w:val="18"/>
        </w:rPr>
        <w:t xml:space="preserve">Świadczenie usługi szkoleniowej o tematyce: </w:t>
      </w:r>
      <w:r w:rsidRPr="000049E7">
        <w:rPr>
          <w:rFonts w:ascii="Verdana" w:hAnsi="Verdana"/>
          <w:b/>
          <w:color w:val="000000"/>
          <w:sz w:val="18"/>
          <w:szCs w:val="18"/>
        </w:rPr>
        <w:t>MD-100T00 Windows 10 (lub równoważne ze wskazanym zakresem tematycznym)</w:t>
      </w:r>
    </w:p>
    <w:p w14:paraId="7F3A35B1" w14:textId="77777777" w:rsidR="000049E7" w:rsidRDefault="000049E7" w:rsidP="00C91750">
      <w:pPr>
        <w:pStyle w:val="Akapitzlist"/>
        <w:numPr>
          <w:ilvl w:val="3"/>
          <w:numId w:val="192"/>
        </w:numPr>
        <w:tabs>
          <w:tab w:val="left" w:pos="7079"/>
        </w:tabs>
        <w:ind w:left="567" w:right="-589"/>
        <w:rPr>
          <w:rFonts w:ascii="Verdana" w:eastAsia="Calibri" w:hAnsi="Verdana"/>
          <w:sz w:val="18"/>
          <w:szCs w:val="18"/>
        </w:rPr>
      </w:pPr>
      <w:r w:rsidRPr="000049E7">
        <w:rPr>
          <w:rFonts w:ascii="Verdana" w:eastAsia="Calibri" w:hAnsi="Verdana"/>
          <w:sz w:val="18"/>
          <w:szCs w:val="18"/>
        </w:rPr>
        <w:t>Przewidywana liczba uczestników: 2 osoby. Przewidywana liczba godzin: 40 (szkolenie 5-dniowe)</w:t>
      </w:r>
    </w:p>
    <w:p w14:paraId="1BA309DE" w14:textId="142F8CD3" w:rsidR="000049E7" w:rsidRPr="000049E7" w:rsidRDefault="000049E7" w:rsidP="00C91750">
      <w:pPr>
        <w:pStyle w:val="Akapitzlist"/>
        <w:numPr>
          <w:ilvl w:val="3"/>
          <w:numId w:val="192"/>
        </w:numPr>
        <w:tabs>
          <w:tab w:val="left" w:pos="7079"/>
        </w:tabs>
        <w:ind w:left="567" w:right="-589"/>
        <w:rPr>
          <w:rFonts w:ascii="Verdana" w:eastAsia="Calibri" w:hAnsi="Verdana"/>
          <w:sz w:val="18"/>
          <w:szCs w:val="18"/>
        </w:rPr>
      </w:pPr>
      <w:r w:rsidRPr="000049E7">
        <w:rPr>
          <w:rFonts w:ascii="Verdana" w:eastAsia="Calibri" w:hAnsi="Verdana"/>
          <w:b/>
          <w:sz w:val="18"/>
          <w:szCs w:val="18"/>
          <w:u w:val="single"/>
        </w:rPr>
        <w:t>Ramowy zakres tematyczny szkolenia:</w:t>
      </w:r>
    </w:p>
    <w:p w14:paraId="14DCEA91" w14:textId="77777777" w:rsidR="000049E7" w:rsidRPr="000049E7" w:rsidRDefault="000049E7" w:rsidP="00C91750">
      <w:pPr>
        <w:numPr>
          <w:ilvl w:val="0"/>
          <w:numId w:val="193"/>
        </w:numPr>
        <w:tabs>
          <w:tab w:val="left" w:pos="7079"/>
        </w:tabs>
        <w:suppressAutoHyphens w:val="0"/>
        <w:ind w:left="993"/>
        <w:rPr>
          <w:rFonts w:ascii="Verdana" w:eastAsia="Calibri" w:hAnsi="Verdana"/>
          <w:sz w:val="18"/>
          <w:szCs w:val="18"/>
        </w:rPr>
      </w:pPr>
      <w:r w:rsidRPr="000049E7">
        <w:rPr>
          <w:rFonts w:ascii="Verdana" w:eastAsia="Calibri" w:hAnsi="Verdana"/>
          <w:sz w:val="18"/>
          <w:szCs w:val="18"/>
        </w:rPr>
        <w:t>Instalacja Windows</w:t>
      </w:r>
    </w:p>
    <w:p w14:paraId="7A1F849B" w14:textId="77777777" w:rsidR="000049E7" w:rsidRPr="000049E7" w:rsidRDefault="000049E7" w:rsidP="00C91750">
      <w:pPr>
        <w:numPr>
          <w:ilvl w:val="0"/>
          <w:numId w:val="193"/>
        </w:numPr>
        <w:tabs>
          <w:tab w:val="left" w:pos="7079"/>
        </w:tabs>
        <w:suppressAutoHyphens w:val="0"/>
        <w:ind w:left="993"/>
        <w:rPr>
          <w:rFonts w:ascii="Verdana" w:eastAsia="Calibri" w:hAnsi="Verdana"/>
          <w:sz w:val="18"/>
          <w:szCs w:val="18"/>
        </w:rPr>
      </w:pPr>
      <w:r w:rsidRPr="000049E7">
        <w:rPr>
          <w:rFonts w:ascii="Verdana" w:eastAsia="Calibri" w:hAnsi="Verdana"/>
          <w:sz w:val="18"/>
          <w:szCs w:val="18"/>
        </w:rPr>
        <w:t>Konfigurowanie autoryzacji i uwierzytelniania</w:t>
      </w:r>
    </w:p>
    <w:p w14:paraId="262F1689" w14:textId="77777777" w:rsidR="000049E7" w:rsidRPr="000049E7" w:rsidRDefault="000049E7" w:rsidP="00C91750">
      <w:pPr>
        <w:numPr>
          <w:ilvl w:val="0"/>
          <w:numId w:val="193"/>
        </w:numPr>
        <w:tabs>
          <w:tab w:val="left" w:pos="7079"/>
        </w:tabs>
        <w:suppressAutoHyphens w:val="0"/>
        <w:ind w:left="993"/>
        <w:rPr>
          <w:rFonts w:ascii="Verdana" w:eastAsia="Calibri" w:hAnsi="Verdana"/>
          <w:sz w:val="18"/>
          <w:szCs w:val="18"/>
        </w:rPr>
      </w:pPr>
      <w:r w:rsidRPr="000049E7">
        <w:rPr>
          <w:rFonts w:ascii="Verdana" w:eastAsia="Calibri" w:hAnsi="Verdana"/>
          <w:sz w:val="18"/>
          <w:szCs w:val="18"/>
        </w:rPr>
        <w:t>Konfigurowanie i personalizacja po instalacji</w:t>
      </w:r>
    </w:p>
    <w:p w14:paraId="778052B8" w14:textId="77777777" w:rsidR="000049E7" w:rsidRPr="000049E7" w:rsidRDefault="000049E7" w:rsidP="00C91750">
      <w:pPr>
        <w:numPr>
          <w:ilvl w:val="0"/>
          <w:numId w:val="193"/>
        </w:numPr>
        <w:tabs>
          <w:tab w:val="left" w:pos="7079"/>
        </w:tabs>
        <w:suppressAutoHyphens w:val="0"/>
        <w:ind w:left="993"/>
        <w:rPr>
          <w:rFonts w:ascii="Verdana" w:eastAsia="Calibri" w:hAnsi="Verdana"/>
          <w:sz w:val="18"/>
          <w:szCs w:val="18"/>
        </w:rPr>
      </w:pPr>
      <w:r w:rsidRPr="000049E7">
        <w:rPr>
          <w:rFonts w:ascii="Verdana" w:eastAsia="Calibri" w:hAnsi="Verdana"/>
          <w:sz w:val="18"/>
          <w:szCs w:val="18"/>
        </w:rPr>
        <w:t>Aktualizacja Windows</w:t>
      </w:r>
    </w:p>
    <w:p w14:paraId="10F24B97" w14:textId="77777777" w:rsidR="000049E7" w:rsidRPr="000049E7" w:rsidRDefault="000049E7" w:rsidP="00C91750">
      <w:pPr>
        <w:numPr>
          <w:ilvl w:val="0"/>
          <w:numId w:val="193"/>
        </w:numPr>
        <w:tabs>
          <w:tab w:val="left" w:pos="7079"/>
        </w:tabs>
        <w:suppressAutoHyphens w:val="0"/>
        <w:ind w:left="993"/>
        <w:rPr>
          <w:rFonts w:ascii="Verdana" w:eastAsia="Calibri" w:hAnsi="Verdana"/>
          <w:sz w:val="18"/>
          <w:szCs w:val="18"/>
        </w:rPr>
      </w:pPr>
      <w:r w:rsidRPr="000049E7">
        <w:rPr>
          <w:rFonts w:ascii="Verdana" w:eastAsia="Calibri" w:hAnsi="Verdana"/>
          <w:sz w:val="18"/>
          <w:szCs w:val="18"/>
        </w:rPr>
        <w:t>Konfiguracja połączeń sieciowych</w:t>
      </w:r>
    </w:p>
    <w:p w14:paraId="3A4AA551" w14:textId="77777777" w:rsidR="000049E7" w:rsidRPr="000049E7" w:rsidRDefault="000049E7" w:rsidP="00C91750">
      <w:pPr>
        <w:numPr>
          <w:ilvl w:val="0"/>
          <w:numId w:val="193"/>
        </w:numPr>
        <w:tabs>
          <w:tab w:val="left" w:pos="7079"/>
        </w:tabs>
        <w:suppressAutoHyphens w:val="0"/>
        <w:ind w:left="993"/>
        <w:rPr>
          <w:rFonts w:ascii="Verdana" w:eastAsia="Calibri" w:hAnsi="Verdana"/>
          <w:sz w:val="18"/>
          <w:szCs w:val="18"/>
        </w:rPr>
      </w:pPr>
      <w:r w:rsidRPr="000049E7">
        <w:rPr>
          <w:rFonts w:ascii="Verdana" w:eastAsia="Calibri" w:hAnsi="Verdana"/>
          <w:sz w:val="18"/>
          <w:szCs w:val="18"/>
        </w:rPr>
        <w:t>Konfiguracja pamięci masowej</w:t>
      </w:r>
    </w:p>
    <w:p w14:paraId="5CB4D683" w14:textId="77777777" w:rsidR="000049E7" w:rsidRPr="000049E7" w:rsidRDefault="000049E7" w:rsidP="00C91750">
      <w:pPr>
        <w:numPr>
          <w:ilvl w:val="0"/>
          <w:numId w:val="193"/>
        </w:numPr>
        <w:tabs>
          <w:tab w:val="left" w:pos="7079"/>
        </w:tabs>
        <w:suppressAutoHyphens w:val="0"/>
        <w:ind w:left="993"/>
        <w:rPr>
          <w:rFonts w:ascii="Verdana" w:eastAsia="Calibri" w:hAnsi="Verdana"/>
          <w:sz w:val="18"/>
          <w:szCs w:val="18"/>
        </w:rPr>
      </w:pPr>
      <w:r w:rsidRPr="000049E7">
        <w:rPr>
          <w:rFonts w:ascii="Verdana" w:eastAsia="Calibri" w:hAnsi="Verdana"/>
          <w:sz w:val="18"/>
          <w:szCs w:val="18"/>
        </w:rPr>
        <w:t>Konfiguracja dostępu do danych i ich użycia</w:t>
      </w:r>
    </w:p>
    <w:p w14:paraId="20964160" w14:textId="77777777" w:rsidR="000049E7" w:rsidRPr="000049E7" w:rsidRDefault="000049E7" w:rsidP="00C91750">
      <w:pPr>
        <w:numPr>
          <w:ilvl w:val="0"/>
          <w:numId w:val="193"/>
        </w:numPr>
        <w:tabs>
          <w:tab w:val="left" w:pos="7079"/>
        </w:tabs>
        <w:suppressAutoHyphens w:val="0"/>
        <w:ind w:left="993"/>
        <w:rPr>
          <w:rFonts w:ascii="Verdana" w:eastAsia="Calibri" w:hAnsi="Verdana"/>
          <w:sz w:val="18"/>
          <w:szCs w:val="18"/>
        </w:rPr>
      </w:pPr>
      <w:r w:rsidRPr="000049E7">
        <w:rPr>
          <w:rFonts w:ascii="Verdana" w:eastAsia="Calibri" w:hAnsi="Verdana"/>
          <w:sz w:val="18"/>
          <w:szCs w:val="18"/>
        </w:rPr>
        <w:t>Zarządzanie aplikacjami w Windows Client</w:t>
      </w:r>
    </w:p>
    <w:p w14:paraId="3F56B4ED" w14:textId="77777777" w:rsidR="000049E7" w:rsidRPr="000049E7" w:rsidRDefault="000049E7" w:rsidP="00C91750">
      <w:pPr>
        <w:numPr>
          <w:ilvl w:val="0"/>
          <w:numId w:val="193"/>
        </w:numPr>
        <w:tabs>
          <w:tab w:val="left" w:pos="7079"/>
        </w:tabs>
        <w:suppressAutoHyphens w:val="0"/>
        <w:ind w:left="993"/>
        <w:rPr>
          <w:rFonts w:ascii="Verdana" w:eastAsia="Calibri" w:hAnsi="Verdana"/>
          <w:sz w:val="18"/>
          <w:szCs w:val="18"/>
        </w:rPr>
      </w:pPr>
      <w:r w:rsidRPr="000049E7">
        <w:rPr>
          <w:rFonts w:ascii="Verdana" w:eastAsia="Calibri" w:hAnsi="Verdana"/>
          <w:sz w:val="18"/>
          <w:szCs w:val="18"/>
        </w:rPr>
        <w:t>Konfigurowanie ochrony przed zagrożeniami oraz zaawansowanych zabezpieczeń</w:t>
      </w:r>
    </w:p>
    <w:p w14:paraId="7C67B2A6" w14:textId="77777777" w:rsidR="000049E7" w:rsidRPr="000049E7" w:rsidRDefault="000049E7" w:rsidP="00C91750">
      <w:pPr>
        <w:numPr>
          <w:ilvl w:val="0"/>
          <w:numId w:val="193"/>
        </w:numPr>
        <w:tabs>
          <w:tab w:val="left" w:pos="7079"/>
        </w:tabs>
        <w:suppressAutoHyphens w:val="0"/>
        <w:ind w:left="993"/>
        <w:rPr>
          <w:rFonts w:ascii="Verdana" w:eastAsia="Calibri" w:hAnsi="Verdana"/>
          <w:sz w:val="18"/>
          <w:szCs w:val="18"/>
        </w:rPr>
      </w:pPr>
      <w:r w:rsidRPr="000049E7">
        <w:rPr>
          <w:rFonts w:ascii="Verdana" w:eastAsia="Calibri" w:hAnsi="Verdana"/>
          <w:sz w:val="18"/>
          <w:szCs w:val="18"/>
        </w:rPr>
        <w:t>Obsługa środowiska Windows Client</w:t>
      </w:r>
    </w:p>
    <w:p w14:paraId="313D803E" w14:textId="77777777" w:rsidR="000049E7" w:rsidRPr="000049E7" w:rsidRDefault="000049E7" w:rsidP="00C91750">
      <w:pPr>
        <w:numPr>
          <w:ilvl w:val="0"/>
          <w:numId w:val="193"/>
        </w:numPr>
        <w:tabs>
          <w:tab w:val="left" w:pos="7079"/>
        </w:tabs>
        <w:suppressAutoHyphens w:val="0"/>
        <w:ind w:left="993"/>
        <w:rPr>
          <w:rFonts w:ascii="Verdana" w:eastAsia="Calibri" w:hAnsi="Verdana"/>
          <w:sz w:val="18"/>
          <w:szCs w:val="18"/>
        </w:rPr>
      </w:pPr>
      <w:r w:rsidRPr="000049E7">
        <w:rPr>
          <w:rFonts w:ascii="Verdana" w:eastAsia="Calibri" w:hAnsi="Verdana"/>
          <w:sz w:val="18"/>
          <w:szCs w:val="18"/>
        </w:rPr>
        <w:t>Rozwiązywanie problemów z plikami i aplikacjami</w:t>
      </w:r>
    </w:p>
    <w:p w14:paraId="1F6DA0C5" w14:textId="77777777" w:rsidR="000049E7" w:rsidRPr="000049E7" w:rsidRDefault="000049E7" w:rsidP="00C91750">
      <w:pPr>
        <w:numPr>
          <w:ilvl w:val="0"/>
          <w:numId w:val="193"/>
        </w:numPr>
        <w:tabs>
          <w:tab w:val="left" w:pos="7079"/>
        </w:tabs>
        <w:suppressAutoHyphens w:val="0"/>
        <w:ind w:left="993"/>
        <w:rPr>
          <w:rFonts w:ascii="Verdana" w:eastAsia="Calibri" w:hAnsi="Verdana"/>
          <w:sz w:val="18"/>
          <w:szCs w:val="18"/>
        </w:rPr>
      </w:pPr>
      <w:r w:rsidRPr="000049E7">
        <w:rPr>
          <w:rFonts w:ascii="Verdana" w:eastAsia="Calibri" w:hAnsi="Verdana"/>
          <w:sz w:val="18"/>
          <w:szCs w:val="18"/>
        </w:rPr>
        <w:t>Rozwiązywanie problemów z systemem operacyjnym</w:t>
      </w:r>
    </w:p>
    <w:p w14:paraId="4BBD5BAA" w14:textId="77777777" w:rsidR="000049E7" w:rsidRPr="000049E7" w:rsidRDefault="000049E7" w:rsidP="00C91750">
      <w:pPr>
        <w:numPr>
          <w:ilvl w:val="0"/>
          <w:numId w:val="193"/>
        </w:numPr>
        <w:tabs>
          <w:tab w:val="left" w:pos="7079"/>
        </w:tabs>
        <w:suppressAutoHyphens w:val="0"/>
        <w:ind w:left="993"/>
        <w:rPr>
          <w:rFonts w:ascii="Verdana" w:eastAsia="Calibri" w:hAnsi="Verdana"/>
          <w:sz w:val="18"/>
          <w:szCs w:val="18"/>
        </w:rPr>
      </w:pPr>
      <w:r w:rsidRPr="000049E7">
        <w:rPr>
          <w:rFonts w:ascii="Verdana" w:eastAsia="Calibri" w:hAnsi="Verdana"/>
          <w:sz w:val="18"/>
          <w:szCs w:val="18"/>
        </w:rPr>
        <w:t>Rozwiązywanie problemów ze sprzętem oraz sterownikami</w:t>
      </w:r>
    </w:p>
    <w:p w14:paraId="52120FAF" w14:textId="77777777" w:rsidR="000049E7" w:rsidRPr="000049E7" w:rsidRDefault="000049E7" w:rsidP="000049E7">
      <w:pPr>
        <w:tabs>
          <w:tab w:val="left" w:pos="7079"/>
        </w:tabs>
        <w:rPr>
          <w:rFonts w:ascii="Verdana" w:hAnsi="Verdana"/>
          <w:color w:val="000000"/>
          <w:sz w:val="18"/>
          <w:szCs w:val="18"/>
        </w:rPr>
      </w:pPr>
    </w:p>
    <w:p w14:paraId="19F087EA" w14:textId="77777777" w:rsidR="000049E7" w:rsidRPr="00EA1B62" w:rsidRDefault="000049E7" w:rsidP="00C91750">
      <w:pPr>
        <w:pStyle w:val="Akapitzlist"/>
        <w:numPr>
          <w:ilvl w:val="0"/>
          <w:numId w:val="191"/>
        </w:numPr>
        <w:shd w:val="clear" w:color="auto" w:fill="FFFFFF"/>
        <w:tabs>
          <w:tab w:val="left" w:pos="7079"/>
        </w:tabs>
        <w:ind w:left="426" w:right="-589" w:hanging="437"/>
        <w:jc w:val="both"/>
        <w:rPr>
          <w:rFonts w:ascii="Verdana" w:hAnsi="Verdana"/>
          <w:color w:val="000000"/>
          <w:sz w:val="18"/>
          <w:szCs w:val="18"/>
        </w:rPr>
      </w:pPr>
      <w:r w:rsidRPr="00EA1B62">
        <w:rPr>
          <w:rFonts w:ascii="Verdana" w:hAnsi="Verdana"/>
          <w:color w:val="000000"/>
          <w:sz w:val="18"/>
          <w:szCs w:val="18"/>
        </w:rPr>
        <w:t xml:space="preserve">Świadczenie usługi szkoleniowej o tematyce:  </w:t>
      </w:r>
      <w:r w:rsidRPr="00EA1B62">
        <w:rPr>
          <w:rFonts w:ascii="Verdana" w:hAnsi="Verdana"/>
          <w:b/>
          <w:color w:val="000000"/>
          <w:sz w:val="18"/>
          <w:szCs w:val="18"/>
        </w:rPr>
        <w:t>MS 10997 OFFICE 365 administracja i rozwiązywanie problemów  (lub równoważne ze wskazanym zakresem tematycznym)</w:t>
      </w:r>
    </w:p>
    <w:p w14:paraId="5721BF0A" w14:textId="77777777" w:rsidR="00EA1B62" w:rsidRDefault="000049E7" w:rsidP="00C91750">
      <w:pPr>
        <w:pStyle w:val="Akapitzlist"/>
        <w:numPr>
          <w:ilvl w:val="3"/>
          <w:numId w:val="193"/>
        </w:numPr>
        <w:tabs>
          <w:tab w:val="left" w:pos="7079"/>
        </w:tabs>
        <w:ind w:left="567" w:right="-589"/>
        <w:rPr>
          <w:rFonts w:ascii="Verdana" w:eastAsia="Calibri" w:hAnsi="Verdana"/>
          <w:sz w:val="18"/>
          <w:szCs w:val="18"/>
        </w:rPr>
      </w:pPr>
      <w:r w:rsidRPr="00EA1B62">
        <w:rPr>
          <w:rFonts w:ascii="Verdana" w:eastAsia="Calibri" w:hAnsi="Verdana"/>
          <w:sz w:val="18"/>
          <w:szCs w:val="18"/>
        </w:rPr>
        <w:t>Przewidywana liczba uczestników: 1 osoba</w:t>
      </w:r>
      <w:r w:rsidR="00EA1B62" w:rsidRPr="00EA1B62">
        <w:rPr>
          <w:rFonts w:ascii="Verdana" w:eastAsia="Calibri" w:hAnsi="Verdana"/>
          <w:sz w:val="18"/>
          <w:szCs w:val="18"/>
        </w:rPr>
        <w:t xml:space="preserve">. </w:t>
      </w:r>
      <w:r w:rsidRPr="00EA1B62">
        <w:rPr>
          <w:rFonts w:ascii="Verdana" w:eastAsia="Calibri" w:hAnsi="Verdana"/>
          <w:sz w:val="18"/>
          <w:szCs w:val="18"/>
        </w:rPr>
        <w:t>Przewidywana liczba godzin: 24 (szkolenie 3-dniowe)</w:t>
      </w:r>
      <w:r w:rsidR="00EA1B62" w:rsidRPr="00EA1B62">
        <w:rPr>
          <w:rFonts w:ascii="Verdana" w:eastAsia="Calibri" w:hAnsi="Verdana"/>
          <w:sz w:val="18"/>
          <w:szCs w:val="18"/>
        </w:rPr>
        <w:t>.</w:t>
      </w:r>
    </w:p>
    <w:p w14:paraId="0A97849F" w14:textId="6452CA24" w:rsidR="000049E7" w:rsidRPr="00EA1B62" w:rsidRDefault="000049E7" w:rsidP="00C91750">
      <w:pPr>
        <w:pStyle w:val="Akapitzlist"/>
        <w:numPr>
          <w:ilvl w:val="3"/>
          <w:numId w:val="193"/>
        </w:numPr>
        <w:tabs>
          <w:tab w:val="left" w:pos="7079"/>
        </w:tabs>
        <w:ind w:left="567" w:right="-589"/>
        <w:rPr>
          <w:rFonts w:ascii="Verdana" w:eastAsia="Calibri" w:hAnsi="Verdana"/>
          <w:sz w:val="18"/>
          <w:szCs w:val="18"/>
        </w:rPr>
      </w:pPr>
      <w:r w:rsidRPr="00EA1B62">
        <w:rPr>
          <w:rFonts w:ascii="Verdana" w:eastAsia="Calibri" w:hAnsi="Verdana"/>
          <w:b/>
          <w:sz w:val="18"/>
          <w:szCs w:val="18"/>
          <w:u w:val="single"/>
        </w:rPr>
        <w:lastRenderedPageBreak/>
        <w:t>Ramowy zakres tematyczny szkolenia:</w:t>
      </w:r>
    </w:p>
    <w:p w14:paraId="71C77743" w14:textId="77777777" w:rsidR="000049E7" w:rsidRPr="000049E7" w:rsidRDefault="000049E7" w:rsidP="00C91750">
      <w:pPr>
        <w:numPr>
          <w:ilvl w:val="0"/>
          <w:numId w:val="194"/>
        </w:numPr>
        <w:tabs>
          <w:tab w:val="left" w:pos="7079"/>
        </w:tabs>
        <w:suppressAutoHyphens w:val="0"/>
        <w:ind w:left="851"/>
        <w:rPr>
          <w:rFonts w:ascii="Verdana" w:eastAsia="Calibri" w:hAnsi="Verdana"/>
          <w:sz w:val="18"/>
          <w:szCs w:val="18"/>
        </w:rPr>
      </w:pPr>
      <w:r w:rsidRPr="000049E7">
        <w:rPr>
          <w:rFonts w:ascii="Verdana" w:eastAsia="Calibri" w:hAnsi="Verdana"/>
          <w:sz w:val="18"/>
          <w:szCs w:val="18"/>
        </w:rPr>
        <w:t>Przegląd usług Office 365</w:t>
      </w:r>
    </w:p>
    <w:p w14:paraId="0C374BB1" w14:textId="77777777" w:rsidR="000049E7" w:rsidRPr="000049E7" w:rsidRDefault="000049E7" w:rsidP="00C91750">
      <w:pPr>
        <w:numPr>
          <w:ilvl w:val="0"/>
          <w:numId w:val="194"/>
        </w:numPr>
        <w:tabs>
          <w:tab w:val="left" w:pos="7079"/>
        </w:tabs>
        <w:suppressAutoHyphens w:val="0"/>
        <w:ind w:left="851"/>
        <w:rPr>
          <w:rFonts w:ascii="Verdana" w:eastAsia="Calibri" w:hAnsi="Verdana"/>
          <w:sz w:val="18"/>
          <w:szCs w:val="18"/>
        </w:rPr>
      </w:pPr>
      <w:r w:rsidRPr="000049E7">
        <w:rPr>
          <w:rFonts w:ascii="Verdana" w:eastAsia="Calibri" w:hAnsi="Verdana"/>
          <w:sz w:val="18"/>
          <w:szCs w:val="18"/>
        </w:rPr>
        <w:t>Administracja Office 365, narzędzia i techniki</w:t>
      </w:r>
    </w:p>
    <w:p w14:paraId="405F6CA3" w14:textId="77777777" w:rsidR="000049E7" w:rsidRPr="000049E7" w:rsidRDefault="000049E7" w:rsidP="00C91750">
      <w:pPr>
        <w:numPr>
          <w:ilvl w:val="0"/>
          <w:numId w:val="194"/>
        </w:numPr>
        <w:tabs>
          <w:tab w:val="left" w:pos="7079"/>
        </w:tabs>
        <w:suppressAutoHyphens w:val="0"/>
        <w:ind w:left="851"/>
        <w:rPr>
          <w:rFonts w:ascii="Verdana" w:eastAsia="Calibri" w:hAnsi="Verdana"/>
          <w:sz w:val="18"/>
          <w:szCs w:val="18"/>
        </w:rPr>
      </w:pPr>
      <w:r w:rsidRPr="000049E7">
        <w:rPr>
          <w:rFonts w:ascii="Verdana" w:eastAsia="Calibri" w:hAnsi="Verdana"/>
          <w:sz w:val="18"/>
          <w:szCs w:val="18"/>
        </w:rPr>
        <w:t>Administrowanie i rozwiązywanie problemów z synchronizacją katalogów i obiektami katalogu</w:t>
      </w:r>
    </w:p>
    <w:p w14:paraId="27D790EB" w14:textId="77777777" w:rsidR="000049E7" w:rsidRPr="000049E7" w:rsidRDefault="000049E7" w:rsidP="00C91750">
      <w:pPr>
        <w:numPr>
          <w:ilvl w:val="0"/>
          <w:numId w:val="194"/>
        </w:numPr>
        <w:tabs>
          <w:tab w:val="left" w:pos="7079"/>
        </w:tabs>
        <w:suppressAutoHyphens w:val="0"/>
        <w:ind w:left="851"/>
        <w:rPr>
          <w:rFonts w:ascii="Verdana" w:eastAsia="Calibri" w:hAnsi="Verdana"/>
          <w:sz w:val="18"/>
          <w:szCs w:val="18"/>
        </w:rPr>
      </w:pPr>
      <w:r w:rsidRPr="000049E7">
        <w:rPr>
          <w:rFonts w:ascii="Verdana" w:eastAsia="Calibri" w:hAnsi="Verdana"/>
          <w:sz w:val="18"/>
          <w:szCs w:val="18"/>
        </w:rPr>
        <w:t>Administrowanie i rozwiązywanie problemów z Exchange Online</w:t>
      </w:r>
    </w:p>
    <w:p w14:paraId="13DF49D6" w14:textId="77777777" w:rsidR="000049E7" w:rsidRPr="000049E7" w:rsidRDefault="000049E7" w:rsidP="00C91750">
      <w:pPr>
        <w:numPr>
          <w:ilvl w:val="0"/>
          <w:numId w:val="194"/>
        </w:numPr>
        <w:tabs>
          <w:tab w:val="left" w:pos="7079"/>
        </w:tabs>
        <w:suppressAutoHyphens w:val="0"/>
        <w:ind w:left="851"/>
        <w:rPr>
          <w:rFonts w:ascii="Verdana" w:eastAsia="Calibri" w:hAnsi="Verdana"/>
          <w:sz w:val="18"/>
          <w:szCs w:val="18"/>
        </w:rPr>
      </w:pPr>
      <w:r w:rsidRPr="000049E7">
        <w:rPr>
          <w:rFonts w:ascii="Verdana" w:eastAsia="Calibri" w:hAnsi="Verdana"/>
          <w:sz w:val="18"/>
          <w:szCs w:val="18"/>
        </w:rPr>
        <w:t>Administrowanie i rozwiązywanie problemów Skype for Business Online</w:t>
      </w:r>
    </w:p>
    <w:p w14:paraId="78204EA3" w14:textId="77777777" w:rsidR="000049E7" w:rsidRPr="000049E7" w:rsidRDefault="000049E7" w:rsidP="00C91750">
      <w:pPr>
        <w:numPr>
          <w:ilvl w:val="0"/>
          <w:numId w:val="194"/>
        </w:numPr>
        <w:tabs>
          <w:tab w:val="left" w:pos="7079"/>
        </w:tabs>
        <w:suppressAutoHyphens w:val="0"/>
        <w:ind w:left="851"/>
        <w:rPr>
          <w:rFonts w:ascii="Verdana" w:eastAsia="Calibri" w:hAnsi="Verdana"/>
          <w:sz w:val="18"/>
          <w:szCs w:val="18"/>
        </w:rPr>
      </w:pPr>
      <w:r w:rsidRPr="000049E7">
        <w:rPr>
          <w:rFonts w:ascii="Verdana" w:eastAsia="Calibri" w:hAnsi="Verdana"/>
          <w:sz w:val="18"/>
          <w:szCs w:val="18"/>
        </w:rPr>
        <w:t>Administrowanie i rozwiązywanie problemów z SharePoint Online</w:t>
      </w:r>
    </w:p>
    <w:p w14:paraId="0A75B064" w14:textId="77777777" w:rsidR="000049E7" w:rsidRPr="000049E7" w:rsidRDefault="000049E7" w:rsidP="00C91750">
      <w:pPr>
        <w:numPr>
          <w:ilvl w:val="0"/>
          <w:numId w:val="194"/>
        </w:numPr>
        <w:tabs>
          <w:tab w:val="left" w:pos="7079"/>
        </w:tabs>
        <w:suppressAutoHyphens w:val="0"/>
        <w:ind w:left="851"/>
        <w:rPr>
          <w:rFonts w:ascii="Verdana" w:eastAsia="Calibri" w:hAnsi="Verdana"/>
          <w:sz w:val="18"/>
          <w:szCs w:val="18"/>
        </w:rPr>
      </w:pPr>
      <w:r w:rsidRPr="000049E7">
        <w:rPr>
          <w:rFonts w:ascii="Verdana" w:eastAsia="Calibri" w:hAnsi="Verdana"/>
          <w:sz w:val="18"/>
          <w:szCs w:val="18"/>
        </w:rPr>
        <w:t xml:space="preserve">Planowanie i wdrażanie Office 365 </w:t>
      </w:r>
      <w:proofErr w:type="spellStart"/>
      <w:r w:rsidRPr="000049E7">
        <w:rPr>
          <w:rFonts w:ascii="Verdana" w:eastAsia="Calibri" w:hAnsi="Verdana"/>
          <w:sz w:val="18"/>
          <w:szCs w:val="18"/>
        </w:rPr>
        <w:t>ProPlus</w:t>
      </w:r>
      <w:proofErr w:type="spellEnd"/>
    </w:p>
    <w:p w14:paraId="5FFC9277" w14:textId="77777777" w:rsidR="000049E7" w:rsidRPr="000049E7" w:rsidRDefault="000049E7" w:rsidP="00C91750">
      <w:pPr>
        <w:numPr>
          <w:ilvl w:val="0"/>
          <w:numId w:val="194"/>
        </w:numPr>
        <w:tabs>
          <w:tab w:val="left" w:pos="7079"/>
        </w:tabs>
        <w:suppressAutoHyphens w:val="0"/>
        <w:ind w:left="851"/>
        <w:rPr>
          <w:rFonts w:ascii="Verdana" w:eastAsia="Calibri" w:hAnsi="Verdana"/>
          <w:sz w:val="18"/>
          <w:szCs w:val="18"/>
        </w:rPr>
      </w:pPr>
      <w:r w:rsidRPr="000049E7">
        <w:rPr>
          <w:rFonts w:ascii="Verdana" w:eastAsia="Calibri" w:hAnsi="Verdana"/>
          <w:sz w:val="18"/>
          <w:szCs w:val="18"/>
        </w:rPr>
        <w:t>Administrowanie i rozwiązywanie problemów dotyczących zgodności i bezpieczeństwa w usłudze Office 365</w:t>
      </w:r>
    </w:p>
    <w:p w14:paraId="5F170F9B" w14:textId="47F1BEBF" w:rsidR="00A07215" w:rsidRPr="000049E7" w:rsidRDefault="00A07215" w:rsidP="00A07215">
      <w:pPr>
        <w:pStyle w:val="Akapitzlist"/>
        <w:shd w:val="clear" w:color="auto" w:fill="FFFFFF"/>
        <w:tabs>
          <w:tab w:val="left" w:pos="7079"/>
        </w:tabs>
        <w:ind w:left="284" w:right="-589"/>
        <w:jc w:val="both"/>
        <w:rPr>
          <w:rFonts w:ascii="Verdana" w:eastAsia="Calibri" w:hAnsi="Verdana"/>
          <w:sz w:val="18"/>
          <w:szCs w:val="18"/>
        </w:rPr>
      </w:pPr>
    </w:p>
    <w:p w14:paraId="3E4A08B4" w14:textId="77777777" w:rsidR="00640DC2" w:rsidRPr="0008623E" w:rsidRDefault="00640DC2" w:rsidP="00C91750">
      <w:pPr>
        <w:pStyle w:val="Akapitzlist"/>
        <w:numPr>
          <w:ilvl w:val="0"/>
          <w:numId w:val="185"/>
        </w:numPr>
        <w:shd w:val="clear" w:color="auto" w:fill="FFFFFF"/>
        <w:tabs>
          <w:tab w:val="left" w:pos="7079"/>
        </w:tabs>
        <w:ind w:left="426" w:right="-589" w:hanging="437"/>
        <w:jc w:val="both"/>
        <w:rPr>
          <w:rFonts w:ascii="Verdana" w:hAnsi="Verdana"/>
          <w:color w:val="000000"/>
          <w:sz w:val="18"/>
          <w:szCs w:val="18"/>
        </w:rPr>
      </w:pPr>
      <w:r w:rsidRPr="008701B6">
        <w:rPr>
          <w:rFonts w:ascii="Verdana" w:eastAsia="Calibri" w:hAnsi="Verdana"/>
          <w:b/>
          <w:sz w:val="18"/>
          <w:szCs w:val="18"/>
        </w:rPr>
        <w:t>Informacje dodatkowe - s</w:t>
      </w:r>
      <w:r w:rsidRPr="008701B6">
        <w:rPr>
          <w:rFonts w:ascii="Verdana" w:hAnsi="Verdana"/>
          <w:b/>
          <w:sz w:val="18"/>
          <w:szCs w:val="18"/>
        </w:rPr>
        <w:t>posób realizacji szkoleń:</w:t>
      </w:r>
    </w:p>
    <w:p w14:paraId="393CBBC1" w14:textId="77777777" w:rsidR="00640DC2" w:rsidRPr="008701B6" w:rsidRDefault="00640DC2" w:rsidP="00C91750">
      <w:pPr>
        <w:pStyle w:val="Akapitzlist"/>
        <w:numPr>
          <w:ilvl w:val="0"/>
          <w:numId w:val="195"/>
        </w:numPr>
        <w:tabs>
          <w:tab w:val="left" w:pos="7079"/>
        </w:tabs>
        <w:autoSpaceDN w:val="0"/>
        <w:ind w:left="709" w:right="-589"/>
        <w:jc w:val="both"/>
        <w:textAlignment w:val="baseline"/>
        <w:rPr>
          <w:rFonts w:ascii="Verdana" w:hAnsi="Verdana"/>
          <w:sz w:val="18"/>
          <w:szCs w:val="18"/>
        </w:rPr>
      </w:pPr>
      <w:r w:rsidRPr="008701B6">
        <w:rPr>
          <w:rFonts w:ascii="Verdana" w:hAnsi="Verdana"/>
          <w:sz w:val="18"/>
          <w:szCs w:val="18"/>
        </w:rPr>
        <w:t>Szkolenia zostaną zrealizowane w formie zdalnej tzn. z wykorzystaniem technik kształcenia na odległość w trybie synchronicznym. Wykonawca powinien zapewnić dostęp do platformy umożliwiającej co najmniej:</w:t>
      </w:r>
    </w:p>
    <w:p w14:paraId="69FBB733" w14:textId="77777777" w:rsidR="00640DC2" w:rsidRPr="008701B6" w:rsidRDefault="00640DC2" w:rsidP="00C91750">
      <w:pPr>
        <w:pStyle w:val="Akapitzlist"/>
        <w:numPr>
          <w:ilvl w:val="0"/>
          <w:numId w:val="196"/>
        </w:numPr>
        <w:tabs>
          <w:tab w:val="left" w:pos="7079"/>
        </w:tabs>
        <w:autoSpaceDN w:val="0"/>
        <w:ind w:left="1134" w:right="-589"/>
        <w:jc w:val="both"/>
        <w:textAlignment w:val="baseline"/>
        <w:rPr>
          <w:rFonts w:ascii="Verdana" w:hAnsi="Verdana"/>
          <w:sz w:val="18"/>
          <w:szCs w:val="18"/>
        </w:rPr>
      </w:pPr>
      <w:r w:rsidRPr="008701B6">
        <w:rPr>
          <w:rFonts w:ascii="Verdana" w:hAnsi="Verdana"/>
          <w:sz w:val="18"/>
          <w:szCs w:val="18"/>
        </w:rPr>
        <w:t>połączenie przez komputer, laptop, tablet, smartfon,</w:t>
      </w:r>
    </w:p>
    <w:p w14:paraId="78B0026E" w14:textId="77777777" w:rsidR="00640DC2" w:rsidRPr="008701B6" w:rsidRDefault="00640DC2" w:rsidP="00C91750">
      <w:pPr>
        <w:pStyle w:val="Akapitzlist"/>
        <w:numPr>
          <w:ilvl w:val="0"/>
          <w:numId w:val="196"/>
        </w:numPr>
        <w:tabs>
          <w:tab w:val="left" w:pos="7079"/>
        </w:tabs>
        <w:autoSpaceDN w:val="0"/>
        <w:ind w:left="1134" w:right="-589"/>
        <w:jc w:val="both"/>
        <w:textAlignment w:val="baseline"/>
        <w:rPr>
          <w:rFonts w:ascii="Verdana" w:hAnsi="Verdana"/>
          <w:sz w:val="18"/>
          <w:szCs w:val="18"/>
        </w:rPr>
      </w:pPr>
      <w:r w:rsidRPr="008701B6">
        <w:rPr>
          <w:rFonts w:ascii="Verdana" w:hAnsi="Verdana"/>
          <w:sz w:val="18"/>
          <w:szCs w:val="18"/>
        </w:rPr>
        <w:t>kontakt wzrokowy i głosowy pomiędzy trenerem i uczestnikiem,</w:t>
      </w:r>
    </w:p>
    <w:p w14:paraId="135A2D2D" w14:textId="77777777" w:rsidR="00640DC2" w:rsidRPr="008701B6" w:rsidRDefault="00640DC2" w:rsidP="00C91750">
      <w:pPr>
        <w:pStyle w:val="Akapitzlist"/>
        <w:numPr>
          <w:ilvl w:val="0"/>
          <w:numId w:val="196"/>
        </w:numPr>
        <w:tabs>
          <w:tab w:val="left" w:pos="7079"/>
        </w:tabs>
        <w:autoSpaceDN w:val="0"/>
        <w:ind w:left="1134" w:right="-589"/>
        <w:jc w:val="both"/>
        <w:textAlignment w:val="baseline"/>
        <w:rPr>
          <w:rFonts w:ascii="Verdana" w:hAnsi="Verdana"/>
          <w:sz w:val="18"/>
          <w:szCs w:val="18"/>
        </w:rPr>
      </w:pPr>
      <w:r w:rsidRPr="008701B6">
        <w:rPr>
          <w:rFonts w:ascii="Verdana" w:hAnsi="Verdana"/>
          <w:sz w:val="18"/>
          <w:szCs w:val="18"/>
        </w:rPr>
        <w:t>prezentacje materiałów szkoleniowych,</w:t>
      </w:r>
    </w:p>
    <w:p w14:paraId="0583CA87" w14:textId="77777777" w:rsidR="00640DC2" w:rsidRPr="008701B6" w:rsidRDefault="00640DC2" w:rsidP="00C91750">
      <w:pPr>
        <w:pStyle w:val="Akapitzlist"/>
        <w:numPr>
          <w:ilvl w:val="0"/>
          <w:numId w:val="196"/>
        </w:numPr>
        <w:tabs>
          <w:tab w:val="left" w:pos="7079"/>
        </w:tabs>
        <w:autoSpaceDN w:val="0"/>
        <w:ind w:left="1134" w:right="-589"/>
        <w:jc w:val="both"/>
        <w:textAlignment w:val="baseline"/>
        <w:rPr>
          <w:rFonts w:ascii="Verdana" w:hAnsi="Verdana"/>
          <w:sz w:val="18"/>
          <w:szCs w:val="18"/>
        </w:rPr>
      </w:pPr>
      <w:r w:rsidRPr="008701B6">
        <w:rPr>
          <w:rFonts w:ascii="Verdana" w:hAnsi="Verdana"/>
          <w:sz w:val="18"/>
          <w:szCs w:val="18"/>
        </w:rPr>
        <w:t>udostępnianie ekranu</w:t>
      </w:r>
    </w:p>
    <w:p w14:paraId="2BFD52D8" w14:textId="77777777" w:rsidR="00640DC2" w:rsidRPr="008701B6" w:rsidRDefault="00640DC2" w:rsidP="00C91750">
      <w:pPr>
        <w:pStyle w:val="Akapitzlist"/>
        <w:numPr>
          <w:ilvl w:val="0"/>
          <w:numId w:val="196"/>
        </w:numPr>
        <w:tabs>
          <w:tab w:val="left" w:pos="7079"/>
        </w:tabs>
        <w:autoSpaceDN w:val="0"/>
        <w:ind w:left="1134" w:right="-589"/>
        <w:jc w:val="both"/>
        <w:textAlignment w:val="baseline"/>
        <w:rPr>
          <w:rFonts w:ascii="Verdana" w:hAnsi="Verdana"/>
          <w:sz w:val="18"/>
          <w:szCs w:val="18"/>
        </w:rPr>
      </w:pPr>
      <w:r w:rsidRPr="008701B6">
        <w:rPr>
          <w:rFonts w:ascii="Verdana" w:hAnsi="Verdana"/>
          <w:sz w:val="18"/>
          <w:szCs w:val="18"/>
        </w:rPr>
        <w:t>prowadzenie konsultacji pisemnych w formie tzw. „czatu”</w:t>
      </w:r>
    </w:p>
    <w:p w14:paraId="305FEBFB" w14:textId="77777777" w:rsidR="00640DC2" w:rsidRPr="008701B6" w:rsidRDefault="00640DC2" w:rsidP="00C91750">
      <w:pPr>
        <w:pStyle w:val="Akapitzlist"/>
        <w:numPr>
          <w:ilvl w:val="0"/>
          <w:numId w:val="195"/>
        </w:numPr>
        <w:tabs>
          <w:tab w:val="left" w:pos="7079"/>
        </w:tabs>
        <w:autoSpaceDN w:val="0"/>
        <w:ind w:left="709" w:right="-589"/>
        <w:jc w:val="both"/>
        <w:textAlignment w:val="baseline"/>
        <w:rPr>
          <w:rFonts w:ascii="Verdana" w:hAnsi="Verdana"/>
          <w:b/>
          <w:sz w:val="18"/>
          <w:szCs w:val="18"/>
        </w:rPr>
      </w:pPr>
      <w:r w:rsidRPr="008701B6">
        <w:rPr>
          <w:rFonts w:ascii="Verdana" w:hAnsi="Verdana"/>
          <w:b/>
          <w:sz w:val="18"/>
          <w:szCs w:val="18"/>
        </w:rPr>
        <w:t>Zamawiający dopuszcza możliwość przeszkolenia pracowników w ramach szkoleń otwartych realizowanych przez Wykonawcę.</w:t>
      </w:r>
    </w:p>
    <w:p w14:paraId="6AECC8E8" w14:textId="77777777" w:rsidR="00640DC2" w:rsidRPr="008701B6" w:rsidRDefault="00640DC2" w:rsidP="00C91750">
      <w:pPr>
        <w:pStyle w:val="Akapitzlist"/>
        <w:numPr>
          <w:ilvl w:val="0"/>
          <w:numId w:val="195"/>
        </w:numPr>
        <w:tabs>
          <w:tab w:val="left" w:pos="7079"/>
        </w:tabs>
        <w:autoSpaceDN w:val="0"/>
        <w:ind w:left="709" w:right="-589"/>
        <w:jc w:val="both"/>
        <w:textAlignment w:val="baseline"/>
        <w:rPr>
          <w:rFonts w:ascii="Verdana" w:hAnsi="Verdana"/>
          <w:sz w:val="18"/>
          <w:szCs w:val="18"/>
        </w:rPr>
      </w:pPr>
      <w:r w:rsidRPr="008701B6">
        <w:rPr>
          <w:rFonts w:ascii="Verdana" w:hAnsi="Verdana"/>
          <w:sz w:val="18"/>
          <w:szCs w:val="18"/>
        </w:rPr>
        <w:t>Godzina szkoleniowa rozumiana jest jako 45 minut.</w:t>
      </w:r>
    </w:p>
    <w:p w14:paraId="18E46C7C" w14:textId="77777777" w:rsidR="00640DC2" w:rsidRPr="008701B6" w:rsidRDefault="00640DC2" w:rsidP="00C91750">
      <w:pPr>
        <w:pStyle w:val="Akapitzlist"/>
        <w:numPr>
          <w:ilvl w:val="0"/>
          <w:numId w:val="195"/>
        </w:numPr>
        <w:tabs>
          <w:tab w:val="left" w:pos="7079"/>
        </w:tabs>
        <w:autoSpaceDN w:val="0"/>
        <w:ind w:left="709" w:right="-589"/>
        <w:jc w:val="both"/>
        <w:textAlignment w:val="baseline"/>
        <w:rPr>
          <w:rFonts w:ascii="Verdana" w:hAnsi="Verdana"/>
          <w:sz w:val="18"/>
          <w:szCs w:val="18"/>
        </w:rPr>
      </w:pPr>
      <w:r w:rsidRPr="008701B6">
        <w:rPr>
          <w:rFonts w:ascii="Verdana" w:hAnsi="Verdana"/>
          <w:sz w:val="18"/>
          <w:szCs w:val="18"/>
        </w:rPr>
        <w:t>Szkolenia odbywać się będą w wyznaczonych dniach od poniedziałku do piątku z wyłączeniem dni ustawowo wolnych od pracy, w przedziale godzinowym między 7.30 a 16.00. Wykonawca zobowiązany jest w porozumieniu z Zamawiającym ustalić dokładną datę przeprowadzenia szkoleń zaplanowanych do dnia 30.06.2022 r.</w:t>
      </w:r>
    </w:p>
    <w:p w14:paraId="0E22A2CC" w14:textId="77777777" w:rsidR="00640DC2" w:rsidRPr="008701B6" w:rsidRDefault="00640DC2" w:rsidP="00C91750">
      <w:pPr>
        <w:pStyle w:val="Akapitzlist"/>
        <w:numPr>
          <w:ilvl w:val="0"/>
          <w:numId w:val="195"/>
        </w:numPr>
        <w:autoSpaceDN w:val="0"/>
        <w:ind w:left="709" w:right="-589"/>
        <w:jc w:val="both"/>
        <w:textAlignment w:val="baseline"/>
        <w:rPr>
          <w:rFonts w:ascii="Verdana" w:eastAsia="Calibri" w:hAnsi="Verdana"/>
          <w:sz w:val="18"/>
          <w:szCs w:val="18"/>
          <w:lang w:eastAsia="en-US"/>
        </w:rPr>
      </w:pPr>
      <w:r w:rsidRPr="008701B6">
        <w:rPr>
          <w:rFonts w:ascii="Verdana" w:hAnsi="Verdana"/>
          <w:sz w:val="18"/>
          <w:szCs w:val="18"/>
        </w:rPr>
        <w:t>Szkolenia powinny mieć charakter praktyczny</w:t>
      </w:r>
      <w:r w:rsidRPr="008701B6">
        <w:rPr>
          <w:rFonts w:ascii="Verdana" w:eastAsia="Calibri" w:hAnsi="Verdana"/>
          <w:sz w:val="18"/>
          <w:szCs w:val="18"/>
          <w:lang w:eastAsia="en-US"/>
        </w:rPr>
        <w:t xml:space="preserve"> i łączyć w sobie fachową wiedzę merytoryczną z przykładami jej wykorzystania w środowisku pracy. </w:t>
      </w:r>
    </w:p>
    <w:p w14:paraId="61CC261A" w14:textId="77777777" w:rsidR="00640DC2" w:rsidRPr="008701B6" w:rsidRDefault="00640DC2" w:rsidP="00C91750">
      <w:pPr>
        <w:pStyle w:val="Akapitzlist"/>
        <w:numPr>
          <w:ilvl w:val="0"/>
          <w:numId w:val="195"/>
        </w:numPr>
        <w:autoSpaceDN w:val="0"/>
        <w:ind w:left="709" w:right="-589"/>
        <w:jc w:val="both"/>
        <w:textAlignment w:val="baseline"/>
        <w:rPr>
          <w:rFonts w:ascii="Verdana" w:eastAsia="Calibri" w:hAnsi="Verdana"/>
          <w:sz w:val="18"/>
          <w:szCs w:val="18"/>
          <w:lang w:eastAsia="en-US"/>
        </w:rPr>
      </w:pPr>
      <w:r w:rsidRPr="008701B6">
        <w:rPr>
          <w:rFonts w:ascii="Verdana" w:hAnsi="Verdana"/>
          <w:sz w:val="18"/>
          <w:szCs w:val="18"/>
        </w:rPr>
        <w:t>Do obowiązków Wykonawcy należeć będzie:</w:t>
      </w:r>
    </w:p>
    <w:p w14:paraId="6FDEA3E9" w14:textId="77777777" w:rsidR="00640DC2" w:rsidRPr="008701B6" w:rsidRDefault="00640DC2" w:rsidP="00C91750">
      <w:pPr>
        <w:pStyle w:val="Akapitzlist"/>
        <w:numPr>
          <w:ilvl w:val="0"/>
          <w:numId w:val="197"/>
        </w:numPr>
        <w:autoSpaceDN w:val="0"/>
        <w:ind w:left="1134" w:right="-589"/>
        <w:jc w:val="both"/>
        <w:textAlignment w:val="baseline"/>
        <w:rPr>
          <w:rFonts w:ascii="Verdana" w:eastAsia="Calibri" w:hAnsi="Verdana"/>
          <w:sz w:val="18"/>
          <w:szCs w:val="18"/>
          <w:lang w:eastAsia="en-US"/>
        </w:rPr>
      </w:pPr>
      <w:r w:rsidRPr="008701B6">
        <w:rPr>
          <w:rFonts w:ascii="Verdana" w:hAnsi="Verdana"/>
          <w:sz w:val="18"/>
          <w:szCs w:val="18"/>
        </w:rPr>
        <w:t>Opracowanie szczegółowego programu szkolenia i przedłożenie do akceptacji Zamawiającego po podpisaniu umowy. Program powinien uwzględniać poziom wiedzy grupy docelowej oraz przekazywać aktualny stan wiedzy.</w:t>
      </w:r>
    </w:p>
    <w:p w14:paraId="4B431422" w14:textId="77777777" w:rsidR="00640DC2" w:rsidRPr="008701B6" w:rsidRDefault="00640DC2" w:rsidP="00C91750">
      <w:pPr>
        <w:pStyle w:val="Akapitzlist"/>
        <w:numPr>
          <w:ilvl w:val="0"/>
          <w:numId w:val="197"/>
        </w:numPr>
        <w:tabs>
          <w:tab w:val="left" w:pos="7079"/>
        </w:tabs>
        <w:suppressAutoHyphens w:val="0"/>
        <w:ind w:left="1134" w:right="-589"/>
        <w:jc w:val="both"/>
        <w:rPr>
          <w:rFonts w:ascii="Verdana" w:hAnsi="Verdana"/>
          <w:sz w:val="18"/>
          <w:szCs w:val="18"/>
        </w:rPr>
      </w:pPr>
      <w:r w:rsidRPr="008701B6">
        <w:rPr>
          <w:rFonts w:ascii="Verdana" w:hAnsi="Verdana"/>
          <w:sz w:val="18"/>
          <w:szCs w:val="18"/>
        </w:rPr>
        <w:t xml:space="preserve">Zapewnienie kompletu materiałów szkoleniowych w formie elektronicznej dla każdego uczestnika oraz dodatkowo przekazanie Zamawiającemu dla celów archiwizacji jednego egzemplarza materiałów w formie papierowej i elektronicznej. </w:t>
      </w:r>
    </w:p>
    <w:p w14:paraId="67684B2B" w14:textId="77777777" w:rsidR="00640DC2" w:rsidRPr="008701B6" w:rsidRDefault="00640DC2" w:rsidP="00C91750">
      <w:pPr>
        <w:pStyle w:val="Akapitzlist"/>
        <w:numPr>
          <w:ilvl w:val="0"/>
          <w:numId w:val="197"/>
        </w:numPr>
        <w:tabs>
          <w:tab w:val="left" w:pos="7079"/>
        </w:tabs>
        <w:suppressAutoHyphens w:val="0"/>
        <w:ind w:left="1134" w:right="-589"/>
        <w:jc w:val="both"/>
        <w:rPr>
          <w:rFonts w:ascii="Verdana" w:hAnsi="Verdana"/>
          <w:sz w:val="18"/>
          <w:szCs w:val="18"/>
        </w:rPr>
      </w:pPr>
      <w:r w:rsidRPr="008701B6">
        <w:rPr>
          <w:rFonts w:ascii="Verdana" w:hAnsi="Verdana"/>
          <w:sz w:val="18"/>
          <w:szCs w:val="18"/>
        </w:rPr>
        <w:t>Udostępnienie platformy edukacyjnej umożliwiającej przeprowadzenie szkoleń w formie zdalnej.</w:t>
      </w:r>
    </w:p>
    <w:p w14:paraId="2718A343" w14:textId="77777777" w:rsidR="00640DC2" w:rsidRPr="008701B6" w:rsidRDefault="00640DC2" w:rsidP="00C91750">
      <w:pPr>
        <w:pStyle w:val="Akapitzlist"/>
        <w:numPr>
          <w:ilvl w:val="0"/>
          <w:numId w:val="197"/>
        </w:numPr>
        <w:tabs>
          <w:tab w:val="left" w:pos="7079"/>
        </w:tabs>
        <w:suppressAutoHyphens w:val="0"/>
        <w:ind w:left="1134" w:right="-589"/>
        <w:jc w:val="both"/>
        <w:rPr>
          <w:rFonts w:ascii="Verdana" w:hAnsi="Verdana"/>
          <w:sz w:val="18"/>
          <w:szCs w:val="18"/>
        </w:rPr>
      </w:pPr>
      <w:r w:rsidRPr="008701B6">
        <w:rPr>
          <w:rFonts w:ascii="Verdana" w:hAnsi="Verdana"/>
          <w:sz w:val="18"/>
          <w:szCs w:val="18"/>
        </w:rPr>
        <w:t xml:space="preserve">Zapewnienie telefonicznego wsparcia dla uczestników w przypadku problemów z logowaniem, obsługą platformy itp. </w:t>
      </w:r>
    </w:p>
    <w:p w14:paraId="773C17BB" w14:textId="77777777" w:rsidR="00640DC2" w:rsidRPr="008701B6" w:rsidRDefault="00640DC2" w:rsidP="00C91750">
      <w:pPr>
        <w:pStyle w:val="Akapitzlist"/>
        <w:numPr>
          <w:ilvl w:val="0"/>
          <w:numId w:val="197"/>
        </w:numPr>
        <w:tabs>
          <w:tab w:val="left" w:pos="7079"/>
        </w:tabs>
        <w:suppressAutoHyphens w:val="0"/>
        <w:ind w:left="1134" w:right="-589"/>
        <w:jc w:val="both"/>
        <w:rPr>
          <w:rFonts w:ascii="Verdana" w:hAnsi="Verdana"/>
          <w:sz w:val="18"/>
          <w:szCs w:val="18"/>
        </w:rPr>
      </w:pPr>
      <w:r w:rsidRPr="008701B6">
        <w:rPr>
          <w:rFonts w:ascii="Verdana" w:hAnsi="Verdana"/>
          <w:sz w:val="18"/>
          <w:szCs w:val="18"/>
        </w:rPr>
        <w:t>Przygotowanie i przeprowadzenie ankiety ewaluacyjnej szkolenia (treść ankiety zostanie wcześniej zaakceptowana przez Zamawiającego), a następnie przekazanie jej do Zamawiającego.</w:t>
      </w:r>
    </w:p>
    <w:p w14:paraId="57674B55" w14:textId="77777777" w:rsidR="00640DC2" w:rsidRPr="008701B6" w:rsidRDefault="00640DC2" w:rsidP="00C91750">
      <w:pPr>
        <w:pStyle w:val="Akapitzlist"/>
        <w:numPr>
          <w:ilvl w:val="0"/>
          <w:numId w:val="197"/>
        </w:numPr>
        <w:tabs>
          <w:tab w:val="left" w:pos="7079"/>
        </w:tabs>
        <w:suppressAutoHyphens w:val="0"/>
        <w:ind w:left="1134" w:right="-589"/>
        <w:jc w:val="both"/>
        <w:rPr>
          <w:rFonts w:ascii="Verdana" w:hAnsi="Verdana"/>
          <w:sz w:val="18"/>
          <w:szCs w:val="18"/>
        </w:rPr>
      </w:pPr>
      <w:r w:rsidRPr="008701B6">
        <w:rPr>
          <w:rFonts w:ascii="Verdana" w:hAnsi="Verdana"/>
          <w:sz w:val="18"/>
          <w:szCs w:val="18"/>
        </w:rPr>
        <w:t xml:space="preserve">Przygotowanie i przeprowadzenie </w:t>
      </w:r>
      <w:proofErr w:type="spellStart"/>
      <w:r w:rsidRPr="008701B6">
        <w:rPr>
          <w:rFonts w:ascii="Verdana" w:hAnsi="Verdana"/>
          <w:sz w:val="18"/>
          <w:szCs w:val="18"/>
        </w:rPr>
        <w:t>pre</w:t>
      </w:r>
      <w:proofErr w:type="spellEnd"/>
      <w:r w:rsidRPr="008701B6">
        <w:rPr>
          <w:rFonts w:ascii="Verdana" w:hAnsi="Verdana"/>
          <w:sz w:val="18"/>
          <w:szCs w:val="18"/>
        </w:rPr>
        <w:t>-testu oraz post-testu, weryfikujących posiadane i pozyskane przez uczestników kompetencje, a następnie przekazanie ich do Zamawiającego.</w:t>
      </w:r>
    </w:p>
    <w:p w14:paraId="30C1D306" w14:textId="77777777" w:rsidR="00640DC2" w:rsidRPr="008701B6" w:rsidRDefault="00640DC2" w:rsidP="00C91750">
      <w:pPr>
        <w:pStyle w:val="Akapitzlist"/>
        <w:numPr>
          <w:ilvl w:val="0"/>
          <w:numId w:val="197"/>
        </w:numPr>
        <w:tabs>
          <w:tab w:val="left" w:pos="7079"/>
        </w:tabs>
        <w:suppressAutoHyphens w:val="0"/>
        <w:ind w:left="1134" w:right="-589"/>
        <w:jc w:val="both"/>
        <w:rPr>
          <w:rFonts w:ascii="Verdana" w:hAnsi="Verdana"/>
          <w:sz w:val="18"/>
          <w:szCs w:val="18"/>
        </w:rPr>
      </w:pPr>
      <w:r w:rsidRPr="008701B6">
        <w:rPr>
          <w:rFonts w:ascii="Verdana" w:hAnsi="Verdana"/>
          <w:sz w:val="18"/>
          <w:szCs w:val="18"/>
        </w:rPr>
        <w:t xml:space="preserve">Wystawienie imiennych zaświadczeń/certyfikatów ukończenia szkolenia/uczestnictwa w szkoleniu oraz przekazanie Zamawiającemu kopii zaświadczeń/certyfikatów. Wzór zaświadczenia zostanie wcześniej zaakceptowany przez Zamawiającego. </w:t>
      </w:r>
    </w:p>
    <w:p w14:paraId="16C94A2D" w14:textId="77777777" w:rsidR="00640DC2" w:rsidRPr="008701B6" w:rsidRDefault="00640DC2" w:rsidP="00C91750">
      <w:pPr>
        <w:pStyle w:val="Akapitzlist"/>
        <w:numPr>
          <w:ilvl w:val="0"/>
          <w:numId w:val="197"/>
        </w:numPr>
        <w:tabs>
          <w:tab w:val="left" w:pos="7079"/>
        </w:tabs>
        <w:suppressAutoHyphens w:val="0"/>
        <w:ind w:left="1134" w:right="-589"/>
        <w:jc w:val="both"/>
        <w:rPr>
          <w:rFonts w:ascii="Verdana" w:hAnsi="Verdana"/>
          <w:sz w:val="18"/>
          <w:szCs w:val="18"/>
        </w:rPr>
      </w:pPr>
      <w:r w:rsidRPr="008701B6">
        <w:rPr>
          <w:rFonts w:ascii="Verdana" w:hAnsi="Verdana"/>
          <w:sz w:val="18"/>
          <w:szCs w:val="18"/>
        </w:rPr>
        <w:t xml:space="preserve">Udokumentowanie faktu przeprowadzenia szkoleń w formie zdalnej oraz faktu obecności uczestników na szkoleniach poprzez wygenerowanie np. raportu, listy obecności lub przygotowanie </w:t>
      </w:r>
      <w:proofErr w:type="spellStart"/>
      <w:r w:rsidRPr="008701B6">
        <w:rPr>
          <w:rFonts w:ascii="Verdana" w:hAnsi="Verdana"/>
          <w:sz w:val="18"/>
          <w:szCs w:val="18"/>
        </w:rPr>
        <w:t>print</w:t>
      </w:r>
      <w:proofErr w:type="spellEnd"/>
      <w:r w:rsidRPr="008701B6">
        <w:rPr>
          <w:rFonts w:ascii="Verdana" w:hAnsi="Verdana"/>
          <w:sz w:val="18"/>
          <w:szCs w:val="18"/>
        </w:rPr>
        <w:t xml:space="preserve"> </w:t>
      </w:r>
      <w:proofErr w:type="spellStart"/>
      <w:r w:rsidRPr="008701B6">
        <w:rPr>
          <w:rFonts w:ascii="Verdana" w:hAnsi="Verdana"/>
          <w:sz w:val="18"/>
          <w:szCs w:val="18"/>
        </w:rPr>
        <w:t>screen</w:t>
      </w:r>
      <w:proofErr w:type="spellEnd"/>
      <w:r w:rsidRPr="008701B6">
        <w:rPr>
          <w:rFonts w:ascii="Verdana" w:hAnsi="Verdana"/>
          <w:sz w:val="18"/>
          <w:szCs w:val="18"/>
        </w:rPr>
        <w:t xml:space="preserve"> ekranu z nazwiskami osób biorących udział w szkoleniu.</w:t>
      </w:r>
    </w:p>
    <w:p w14:paraId="432F4E47" w14:textId="77777777" w:rsidR="00640DC2" w:rsidRPr="008701B6" w:rsidRDefault="00640DC2" w:rsidP="00C91750">
      <w:pPr>
        <w:pStyle w:val="Akapitzlist"/>
        <w:numPr>
          <w:ilvl w:val="0"/>
          <w:numId w:val="195"/>
        </w:numPr>
        <w:tabs>
          <w:tab w:val="left" w:pos="7079"/>
        </w:tabs>
        <w:autoSpaceDN w:val="0"/>
        <w:ind w:left="851" w:right="-589"/>
        <w:jc w:val="both"/>
        <w:textAlignment w:val="baseline"/>
        <w:rPr>
          <w:rFonts w:ascii="Verdana" w:hAnsi="Verdana"/>
          <w:color w:val="000000"/>
          <w:sz w:val="18"/>
          <w:szCs w:val="18"/>
        </w:rPr>
      </w:pPr>
      <w:r w:rsidRPr="008701B6">
        <w:rPr>
          <w:rFonts w:ascii="Verdana" w:hAnsi="Verdana"/>
          <w:color w:val="000000"/>
          <w:sz w:val="18"/>
          <w:szCs w:val="18"/>
        </w:rPr>
        <w:t>Wszystkie dokumenty przekazane uczestnikom i Zamawiającemu Wykonawca oznaczy zgodnie z wytycznymi dotyczącymi oznakowania projektów w ramach Programu Operacyjnego Wiedza Edukacja Rozwój 2014-2020.</w:t>
      </w:r>
    </w:p>
    <w:p w14:paraId="196D59AE" w14:textId="485D49CA" w:rsidR="003B5298" w:rsidRPr="00640DC2" w:rsidRDefault="00640DC2" w:rsidP="00C91750">
      <w:pPr>
        <w:pStyle w:val="Akapitzlist"/>
        <w:numPr>
          <w:ilvl w:val="0"/>
          <w:numId w:val="195"/>
        </w:numPr>
        <w:shd w:val="clear" w:color="auto" w:fill="FFFFFF"/>
        <w:tabs>
          <w:tab w:val="left" w:pos="7079"/>
        </w:tabs>
        <w:autoSpaceDN w:val="0"/>
        <w:ind w:left="284" w:right="-589"/>
        <w:jc w:val="both"/>
        <w:textAlignment w:val="baseline"/>
        <w:rPr>
          <w:rFonts w:ascii="Verdana" w:eastAsia="Calibri" w:hAnsi="Verdana"/>
          <w:sz w:val="18"/>
          <w:szCs w:val="18"/>
        </w:rPr>
      </w:pPr>
      <w:r w:rsidRPr="00640DC2">
        <w:rPr>
          <w:rFonts w:ascii="Verdana" w:hAnsi="Verdana"/>
          <w:sz w:val="18"/>
          <w:szCs w:val="18"/>
        </w:rPr>
        <w:t>Całkowite koszty przygotowania merytorycznego i metodologicznego szkolenia, w tym koszty przygotowania programu i materiałów szkoleniowych ponosi Wykonawca.</w:t>
      </w:r>
    </w:p>
    <w:p w14:paraId="7E0EFD64" w14:textId="1316334B" w:rsidR="003B5298" w:rsidRDefault="003B5298">
      <w:pPr>
        <w:rPr>
          <w:rFonts w:ascii="Verdana" w:hAnsi="Verdana"/>
          <w:b/>
          <w:bCs/>
          <w:sz w:val="18"/>
          <w:szCs w:val="18"/>
        </w:rPr>
      </w:pPr>
      <w:r>
        <w:rPr>
          <w:rFonts w:ascii="Verdana" w:hAnsi="Verdana"/>
          <w:b/>
          <w:bCs/>
          <w:sz w:val="18"/>
          <w:szCs w:val="18"/>
        </w:rPr>
        <w:br w:type="page"/>
      </w:r>
    </w:p>
    <w:p w14:paraId="12D09920" w14:textId="12A1D20C" w:rsidR="0037310E" w:rsidRPr="001C35ED" w:rsidRDefault="0037310E" w:rsidP="00675B75">
      <w:pPr>
        <w:pStyle w:val="Nagwek3"/>
        <w:keepLines/>
        <w:ind w:right="-589"/>
        <w:jc w:val="both"/>
        <w:rPr>
          <w:color w:val="auto"/>
        </w:rPr>
      </w:pPr>
      <w:r w:rsidRPr="001C35ED">
        <w:rPr>
          <w:color w:val="auto"/>
          <w:shd w:val="clear" w:color="auto" w:fill="FFFFFF"/>
        </w:rPr>
        <w:lastRenderedPageBreak/>
        <w:t>AZ</w:t>
      </w:r>
      <w:r w:rsidR="00BC78F8">
        <w:rPr>
          <w:color w:val="auto"/>
          <w:shd w:val="clear" w:color="auto" w:fill="FFFFFF"/>
        </w:rPr>
        <w:t>P</w:t>
      </w:r>
      <w:r w:rsidRPr="001C35ED">
        <w:rPr>
          <w:color w:val="auto"/>
          <w:shd w:val="clear" w:color="auto" w:fill="FFFFFF"/>
        </w:rPr>
        <w:t>-260-</w:t>
      </w:r>
      <w:r w:rsidR="00BC78F8">
        <w:rPr>
          <w:color w:val="auto"/>
          <w:shd w:val="clear" w:color="auto" w:fill="FFFFFF"/>
        </w:rPr>
        <w:t>TP-</w:t>
      </w:r>
      <w:r w:rsidR="00770914">
        <w:rPr>
          <w:color w:val="auto"/>
          <w:shd w:val="clear" w:color="auto" w:fill="FFFFFF"/>
        </w:rPr>
        <w:t>24</w:t>
      </w:r>
      <w:r w:rsidRPr="001C35ED">
        <w:rPr>
          <w:color w:val="auto"/>
          <w:shd w:val="clear" w:color="auto" w:fill="FFFFFF"/>
        </w:rPr>
        <w:t>/2</w:t>
      </w:r>
      <w:r w:rsidR="00770914">
        <w:rPr>
          <w:color w:val="auto"/>
          <w:shd w:val="clear" w:color="auto" w:fill="FFFFFF"/>
        </w:rPr>
        <w:t>2</w:t>
      </w:r>
      <w:r w:rsidRPr="001C35ED">
        <w:rPr>
          <w:color w:val="auto"/>
        </w:rPr>
        <w:tab/>
      </w:r>
      <w:r w:rsidRPr="001C35ED">
        <w:rPr>
          <w:color w:val="auto"/>
        </w:rPr>
        <w:tab/>
      </w:r>
      <w:r w:rsidRPr="001C35ED">
        <w:rPr>
          <w:color w:val="auto"/>
        </w:rPr>
        <w:tab/>
      </w:r>
      <w:r w:rsidRPr="001C35ED">
        <w:rPr>
          <w:color w:val="auto"/>
        </w:rPr>
        <w:tab/>
      </w:r>
      <w:r w:rsidRPr="001C35ED">
        <w:rPr>
          <w:color w:val="auto"/>
        </w:rPr>
        <w:tab/>
      </w:r>
      <w:r w:rsidRPr="001C35ED">
        <w:rPr>
          <w:color w:val="auto"/>
        </w:rPr>
        <w:tab/>
      </w:r>
      <w:r w:rsidRPr="001C35ED">
        <w:rPr>
          <w:color w:val="auto"/>
        </w:rPr>
        <w:tab/>
      </w:r>
      <w:r w:rsidR="004F0DD8">
        <w:rPr>
          <w:color w:val="auto"/>
        </w:rPr>
        <w:tab/>
      </w:r>
      <w:r>
        <w:rPr>
          <w:color w:val="auto"/>
        </w:rPr>
        <w:t>Załącznik nr 2</w:t>
      </w:r>
      <w:r w:rsidR="00A915FA">
        <w:rPr>
          <w:color w:val="auto"/>
        </w:rPr>
        <w:t>D</w:t>
      </w:r>
      <w:r w:rsidRPr="001C35ED">
        <w:rPr>
          <w:color w:val="auto"/>
        </w:rPr>
        <w:t xml:space="preserve"> do SWZ</w:t>
      </w:r>
    </w:p>
    <w:p w14:paraId="4839B445" w14:textId="77777777" w:rsidR="0037310E" w:rsidRPr="0037310E" w:rsidRDefault="0037310E" w:rsidP="00675B75">
      <w:pPr>
        <w:keepNext/>
        <w:keepLines/>
        <w:spacing w:line="240" w:lineRule="exact"/>
        <w:jc w:val="both"/>
        <w:rPr>
          <w:rFonts w:ascii="Verdana" w:hAnsi="Verdana"/>
          <w:b/>
          <w:sz w:val="14"/>
          <w:szCs w:val="14"/>
        </w:rPr>
      </w:pPr>
    </w:p>
    <w:p w14:paraId="68C59A5F" w14:textId="77777777" w:rsidR="0037310E" w:rsidRPr="0073565E" w:rsidRDefault="0037310E" w:rsidP="00675B75">
      <w:pPr>
        <w:keepNext/>
        <w:keepLines/>
        <w:spacing w:line="360" w:lineRule="auto"/>
        <w:ind w:right="-590"/>
        <w:jc w:val="center"/>
        <w:rPr>
          <w:rFonts w:ascii="Verdana" w:hAnsi="Verdana"/>
          <w:b/>
          <w:sz w:val="18"/>
          <w:szCs w:val="18"/>
        </w:rPr>
      </w:pPr>
      <w:r w:rsidRPr="0073565E">
        <w:rPr>
          <w:rFonts w:ascii="Verdana" w:hAnsi="Verdana"/>
          <w:b/>
          <w:sz w:val="18"/>
          <w:szCs w:val="18"/>
        </w:rPr>
        <w:t>SZCZEGÓŁOWY OPIS PRZEDMIOTU ZAMÓWIENIA</w:t>
      </w:r>
    </w:p>
    <w:p w14:paraId="5B5C9582" w14:textId="77777777" w:rsidR="0073565E" w:rsidRPr="0073565E" w:rsidRDefault="0073565E" w:rsidP="00675B75">
      <w:pPr>
        <w:spacing w:line="360" w:lineRule="auto"/>
        <w:ind w:right="-590"/>
        <w:jc w:val="both"/>
        <w:rPr>
          <w:rFonts w:ascii="Verdana" w:hAnsi="Verdana"/>
          <w:b/>
          <w:bCs/>
          <w:color w:val="000000" w:themeColor="text1"/>
          <w:sz w:val="18"/>
          <w:szCs w:val="18"/>
        </w:rPr>
      </w:pPr>
    </w:p>
    <w:p w14:paraId="5B89C9A3" w14:textId="0BACEA4E" w:rsidR="0073565E" w:rsidRPr="00A915FA" w:rsidRDefault="00A915FA" w:rsidP="00675B75">
      <w:pPr>
        <w:spacing w:line="360" w:lineRule="auto"/>
        <w:ind w:right="-590"/>
        <w:jc w:val="both"/>
        <w:rPr>
          <w:rFonts w:ascii="Verdana" w:hAnsi="Verdana"/>
          <w:b/>
          <w:bCs/>
          <w:color w:val="000000" w:themeColor="text1"/>
          <w:sz w:val="18"/>
          <w:szCs w:val="18"/>
        </w:rPr>
      </w:pPr>
      <w:r w:rsidRPr="00A915FA">
        <w:rPr>
          <w:rFonts w:ascii="Verdana" w:hAnsi="Verdana"/>
          <w:b/>
          <w:sz w:val="18"/>
          <w:szCs w:val="18"/>
        </w:rPr>
        <w:t xml:space="preserve">Część D – Świadczenie usługi szkoleniowej o tematyce: Microsoft Excel i Microsoft Word </w:t>
      </w:r>
      <w:r>
        <w:rPr>
          <w:rFonts w:ascii="Verdana" w:hAnsi="Verdana"/>
          <w:b/>
          <w:sz w:val="18"/>
          <w:szCs w:val="18"/>
        </w:rPr>
        <w:br/>
      </w:r>
      <w:r w:rsidRPr="00A915FA">
        <w:rPr>
          <w:rFonts w:ascii="Verdana" w:hAnsi="Verdana"/>
          <w:b/>
          <w:sz w:val="18"/>
          <w:szCs w:val="18"/>
        </w:rPr>
        <w:t>(na trzech poziomach zaawansowania)</w:t>
      </w:r>
      <w:r w:rsidR="004F0DD8" w:rsidRPr="00A915FA">
        <w:rPr>
          <w:rFonts w:ascii="Verdana" w:hAnsi="Verdana"/>
          <w:b/>
          <w:sz w:val="18"/>
          <w:szCs w:val="18"/>
        </w:rPr>
        <w:t>;</w:t>
      </w:r>
    </w:p>
    <w:p w14:paraId="74BE2D2D" w14:textId="77777777" w:rsidR="004F0DD8" w:rsidRDefault="004F0DD8" w:rsidP="00675B75">
      <w:pPr>
        <w:tabs>
          <w:tab w:val="left" w:pos="7079"/>
        </w:tabs>
        <w:spacing w:line="360" w:lineRule="auto"/>
        <w:ind w:right="-590"/>
        <w:contextualSpacing/>
        <w:jc w:val="both"/>
        <w:rPr>
          <w:rFonts w:ascii="Verdana" w:hAnsi="Verdana"/>
          <w:color w:val="000000" w:themeColor="text1"/>
          <w:sz w:val="18"/>
          <w:szCs w:val="18"/>
        </w:rPr>
      </w:pPr>
    </w:p>
    <w:p w14:paraId="3E8B1BAC" w14:textId="77777777" w:rsidR="00354488" w:rsidRPr="00354488" w:rsidRDefault="00354488" w:rsidP="00675B75">
      <w:pPr>
        <w:pStyle w:val="Akapitzlist"/>
        <w:numPr>
          <w:ilvl w:val="3"/>
          <w:numId w:val="30"/>
        </w:numPr>
        <w:tabs>
          <w:tab w:val="left" w:pos="7079"/>
        </w:tabs>
        <w:ind w:left="425" w:right="-590" w:hanging="357"/>
        <w:jc w:val="both"/>
        <w:rPr>
          <w:rFonts w:ascii="Verdana" w:eastAsia="Calibri" w:hAnsi="Verdana"/>
          <w:bCs/>
          <w:sz w:val="18"/>
          <w:szCs w:val="18"/>
          <w:lang w:eastAsia="en-US"/>
        </w:rPr>
      </w:pPr>
      <w:r w:rsidRPr="00354488">
        <w:rPr>
          <w:rFonts w:ascii="Verdana" w:hAnsi="Verdana"/>
          <w:color w:val="000000"/>
          <w:sz w:val="18"/>
          <w:szCs w:val="18"/>
        </w:rPr>
        <w:t>Świadczenie usługi  szkoleniowej polegającej na realizacji szkoleń zamkniętych skierowanych do kadry administracyjnej i kierowniczej Uniwersytetu Medycznego im. Piastów Śląskich we Wrocławiu w zakresie umiejętności informatycznych.</w:t>
      </w:r>
    </w:p>
    <w:p w14:paraId="69224105" w14:textId="77777777" w:rsidR="00354488" w:rsidRPr="00354488" w:rsidRDefault="00354488" w:rsidP="00675B75">
      <w:pPr>
        <w:pStyle w:val="Akapitzlist"/>
        <w:numPr>
          <w:ilvl w:val="3"/>
          <w:numId w:val="30"/>
        </w:numPr>
        <w:tabs>
          <w:tab w:val="left" w:pos="7079"/>
        </w:tabs>
        <w:ind w:left="425" w:right="-590" w:hanging="357"/>
        <w:jc w:val="both"/>
        <w:rPr>
          <w:rFonts w:ascii="Verdana" w:hAnsi="Verdana" w:cs="Calibri"/>
          <w:bCs/>
          <w:sz w:val="18"/>
          <w:szCs w:val="18"/>
        </w:rPr>
      </w:pPr>
      <w:r w:rsidRPr="00354488">
        <w:rPr>
          <w:rFonts w:ascii="Verdana" w:eastAsia="Calibri" w:hAnsi="Verdana"/>
          <w:sz w:val="18"/>
          <w:szCs w:val="18"/>
        </w:rPr>
        <w:t xml:space="preserve">Przedmiotem zamówienia jest przygotowanie i przeprowadzenie szkolenia: </w:t>
      </w:r>
      <w:r w:rsidRPr="00354488">
        <w:rPr>
          <w:rFonts w:ascii="Verdana" w:eastAsia="Calibri" w:hAnsi="Verdana"/>
          <w:b/>
          <w:bCs/>
          <w:sz w:val="18"/>
          <w:szCs w:val="18"/>
          <w:lang w:eastAsia="en-US"/>
        </w:rPr>
        <w:t xml:space="preserve">Microsoft Excel i Microsoft Word (na trzech poziomach zaawansowania). </w:t>
      </w:r>
    </w:p>
    <w:p w14:paraId="3AD44D9C" w14:textId="77777777" w:rsidR="00354488" w:rsidRPr="00354488" w:rsidRDefault="00354488" w:rsidP="00675B75">
      <w:pPr>
        <w:pStyle w:val="Akapitzlist"/>
        <w:numPr>
          <w:ilvl w:val="3"/>
          <w:numId w:val="30"/>
        </w:numPr>
        <w:tabs>
          <w:tab w:val="left" w:pos="7079"/>
        </w:tabs>
        <w:ind w:left="425" w:right="-590" w:hanging="357"/>
        <w:jc w:val="both"/>
        <w:rPr>
          <w:rFonts w:eastAsia="Calibri"/>
        </w:rPr>
      </w:pPr>
      <w:r w:rsidRPr="00354488">
        <w:rPr>
          <w:rFonts w:ascii="Verdana" w:hAnsi="Verdana"/>
          <w:bCs/>
          <w:sz w:val="18"/>
          <w:szCs w:val="18"/>
        </w:rPr>
        <w:t>Każdy z uczestników będzie samodzielnie określać swój deklarowany poziom znajomości MS Excel i MS Word. Na podstawie zebranych deklaracji będą tworzone grupy szkoleniowe</w:t>
      </w:r>
      <w:r w:rsidRPr="00354488">
        <w:rPr>
          <w:rFonts w:ascii="Verdana" w:hAnsi="Verdana" w:cs="Calibri"/>
          <w:bCs/>
          <w:sz w:val="18"/>
          <w:szCs w:val="18"/>
        </w:rPr>
        <w:t>.</w:t>
      </w:r>
    </w:p>
    <w:p w14:paraId="69C104F0" w14:textId="54330BE5" w:rsidR="00354488" w:rsidRPr="00354488" w:rsidRDefault="00354488" w:rsidP="00675B75">
      <w:pPr>
        <w:pStyle w:val="Akapitzlist"/>
        <w:numPr>
          <w:ilvl w:val="3"/>
          <w:numId w:val="30"/>
        </w:numPr>
        <w:tabs>
          <w:tab w:val="left" w:pos="7079"/>
        </w:tabs>
        <w:ind w:left="425" w:right="-590" w:hanging="357"/>
        <w:jc w:val="both"/>
        <w:rPr>
          <w:rFonts w:ascii="Verdana" w:hAnsi="Verdana"/>
          <w:color w:val="000000"/>
          <w:sz w:val="18"/>
          <w:szCs w:val="18"/>
        </w:rPr>
      </w:pPr>
      <w:r w:rsidRPr="00354488">
        <w:rPr>
          <w:rFonts w:ascii="Verdana" w:hAnsi="Verdana"/>
          <w:color w:val="000000"/>
          <w:sz w:val="18"/>
          <w:szCs w:val="18"/>
        </w:rPr>
        <w:t>Przewidywana liczba uczestników: 80 (ok. 10 grup szkoleniowych). Przewidywana liczba godzin: 24 (szkolenie 3-dniowe).</w:t>
      </w:r>
    </w:p>
    <w:p w14:paraId="6F922324" w14:textId="77777777" w:rsidR="004F0DD8" w:rsidRDefault="004F0DD8" w:rsidP="00675B75">
      <w:pPr>
        <w:tabs>
          <w:tab w:val="left" w:pos="7079"/>
        </w:tabs>
        <w:spacing w:line="360" w:lineRule="auto"/>
        <w:ind w:right="-590"/>
        <w:contextualSpacing/>
        <w:jc w:val="both"/>
        <w:rPr>
          <w:rFonts w:ascii="Verdana" w:hAnsi="Verdana"/>
          <w:color w:val="000000" w:themeColor="text1"/>
          <w:sz w:val="18"/>
          <w:szCs w:val="18"/>
        </w:rPr>
      </w:pPr>
    </w:p>
    <w:p w14:paraId="6A706887" w14:textId="2A2027B7" w:rsidR="00354488" w:rsidRPr="00354488" w:rsidRDefault="00354488" w:rsidP="00C91750">
      <w:pPr>
        <w:pStyle w:val="Akapitzlist"/>
        <w:numPr>
          <w:ilvl w:val="0"/>
          <w:numId w:val="93"/>
        </w:numPr>
        <w:ind w:left="426" w:right="-589" w:hanging="437"/>
        <w:rPr>
          <w:rFonts w:ascii="Verdana" w:eastAsia="Calibri" w:hAnsi="Verdana"/>
          <w:b/>
          <w:bCs/>
          <w:sz w:val="18"/>
          <w:szCs w:val="18"/>
        </w:rPr>
      </w:pPr>
      <w:r w:rsidRPr="00354488">
        <w:rPr>
          <w:rFonts w:ascii="Verdana" w:eastAsia="Calibri" w:hAnsi="Verdana"/>
          <w:b/>
          <w:bCs/>
          <w:sz w:val="18"/>
          <w:szCs w:val="18"/>
        </w:rPr>
        <w:t>Microsoft Excel  i Microsoft Word – poziom podstawowy</w:t>
      </w:r>
    </w:p>
    <w:p w14:paraId="7566F142" w14:textId="77777777" w:rsidR="00354488" w:rsidRPr="00354488" w:rsidRDefault="00354488" w:rsidP="00675B75">
      <w:pPr>
        <w:ind w:left="426" w:right="-589"/>
        <w:rPr>
          <w:rFonts w:ascii="Verdana" w:eastAsia="Calibri" w:hAnsi="Verdana"/>
          <w:b/>
          <w:sz w:val="18"/>
          <w:szCs w:val="18"/>
          <w:u w:val="single"/>
        </w:rPr>
      </w:pPr>
      <w:r w:rsidRPr="00354488">
        <w:rPr>
          <w:rFonts w:ascii="Verdana" w:eastAsia="Calibri" w:hAnsi="Verdana"/>
          <w:b/>
          <w:sz w:val="18"/>
          <w:szCs w:val="18"/>
          <w:u w:val="single"/>
        </w:rPr>
        <w:t>Ramowy zakres tematyczny szkolenia:</w:t>
      </w:r>
    </w:p>
    <w:p w14:paraId="0942789A" w14:textId="77777777" w:rsidR="00354488" w:rsidRPr="00354488" w:rsidRDefault="00354488" w:rsidP="00675B75">
      <w:pPr>
        <w:ind w:left="426" w:right="-589"/>
        <w:rPr>
          <w:rFonts w:ascii="Verdana" w:eastAsia="Calibri" w:hAnsi="Verdana"/>
          <w:b/>
          <w:bCs/>
          <w:sz w:val="18"/>
          <w:szCs w:val="18"/>
        </w:rPr>
      </w:pPr>
      <w:r w:rsidRPr="00354488">
        <w:rPr>
          <w:rFonts w:ascii="Verdana" w:eastAsia="Calibri" w:hAnsi="Verdana"/>
          <w:b/>
          <w:bCs/>
          <w:sz w:val="18"/>
          <w:szCs w:val="18"/>
        </w:rPr>
        <w:t>MS Excel:</w:t>
      </w:r>
    </w:p>
    <w:p w14:paraId="561956BA" w14:textId="77777777" w:rsidR="00354488" w:rsidRPr="00354488" w:rsidRDefault="00354488" w:rsidP="00C91750">
      <w:pPr>
        <w:numPr>
          <w:ilvl w:val="0"/>
          <w:numId w:val="87"/>
        </w:numPr>
        <w:ind w:right="-589"/>
        <w:rPr>
          <w:rFonts w:ascii="Verdana" w:eastAsia="Calibri" w:hAnsi="Verdana"/>
          <w:sz w:val="18"/>
          <w:szCs w:val="18"/>
        </w:rPr>
      </w:pPr>
      <w:r w:rsidRPr="00354488">
        <w:rPr>
          <w:rFonts w:ascii="Verdana" w:eastAsia="Calibri" w:hAnsi="Verdana"/>
          <w:sz w:val="18"/>
          <w:szCs w:val="18"/>
        </w:rPr>
        <w:t>Podstawowe wiadomości o arkuszu kalkulacyjnym</w:t>
      </w:r>
    </w:p>
    <w:p w14:paraId="252112E9" w14:textId="77777777" w:rsidR="00354488" w:rsidRPr="00354488" w:rsidRDefault="00354488" w:rsidP="00C91750">
      <w:pPr>
        <w:numPr>
          <w:ilvl w:val="0"/>
          <w:numId w:val="88"/>
        </w:numPr>
        <w:ind w:right="-589"/>
        <w:rPr>
          <w:rFonts w:ascii="Verdana" w:eastAsia="Calibri" w:hAnsi="Verdana"/>
          <w:sz w:val="18"/>
          <w:szCs w:val="18"/>
        </w:rPr>
      </w:pPr>
      <w:r w:rsidRPr="00354488">
        <w:rPr>
          <w:rFonts w:ascii="Verdana" w:eastAsia="Calibri" w:hAnsi="Verdana"/>
          <w:sz w:val="18"/>
          <w:szCs w:val="18"/>
        </w:rPr>
        <w:t>Zapoznanie z interfejsem programu</w:t>
      </w:r>
    </w:p>
    <w:p w14:paraId="00DF395C" w14:textId="77777777" w:rsidR="00354488" w:rsidRPr="00354488" w:rsidRDefault="00354488" w:rsidP="00C91750">
      <w:pPr>
        <w:numPr>
          <w:ilvl w:val="0"/>
          <w:numId w:val="88"/>
        </w:numPr>
        <w:ind w:right="-589"/>
        <w:rPr>
          <w:rFonts w:ascii="Verdana" w:eastAsia="Calibri" w:hAnsi="Verdana"/>
          <w:sz w:val="18"/>
          <w:szCs w:val="18"/>
        </w:rPr>
      </w:pPr>
      <w:r w:rsidRPr="00354488">
        <w:rPr>
          <w:rFonts w:ascii="Verdana" w:eastAsia="Calibri" w:hAnsi="Verdana"/>
          <w:sz w:val="18"/>
          <w:szCs w:val="18"/>
        </w:rPr>
        <w:t>Podstawowe pojęcia i metody poruszania się po arkuszu</w:t>
      </w:r>
    </w:p>
    <w:p w14:paraId="0EA82131" w14:textId="77777777" w:rsidR="00354488" w:rsidRPr="00354488" w:rsidRDefault="00354488" w:rsidP="00C91750">
      <w:pPr>
        <w:numPr>
          <w:ilvl w:val="0"/>
          <w:numId w:val="87"/>
        </w:numPr>
        <w:ind w:right="-589"/>
        <w:rPr>
          <w:rFonts w:ascii="Verdana" w:eastAsia="Calibri" w:hAnsi="Verdana"/>
          <w:sz w:val="18"/>
          <w:szCs w:val="18"/>
        </w:rPr>
      </w:pPr>
      <w:r w:rsidRPr="00354488">
        <w:rPr>
          <w:rFonts w:ascii="Verdana" w:eastAsia="Calibri" w:hAnsi="Verdana"/>
          <w:sz w:val="18"/>
          <w:szCs w:val="18"/>
        </w:rPr>
        <w:t>Operacje na arkuszach</w:t>
      </w:r>
    </w:p>
    <w:p w14:paraId="630E1311" w14:textId="77777777" w:rsidR="00354488" w:rsidRPr="00354488" w:rsidRDefault="00354488" w:rsidP="00C91750">
      <w:pPr>
        <w:numPr>
          <w:ilvl w:val="0"/>
          <w:numId w:val="89"/>
        </w:numPr>
        <w:ind w:right="-589"/>
        <w:rPr>
          <w:rFonts w:ascii="Verdana" w:eastAsia="Calibri" w:hAnsi="Verdana"/>
          <w:sz w:val="18"/>
          <w:szCs w:val="18"/>
        </w:rPr>
      </w:pPr>
      <w:r w:rsidRPr="00354488">
        <w:rPr>
          <w:rFonts w:ascii="Verdana" w:eastAsia="Calibri" w:hAnsi="Verdana"/>
          <w:sz w:val="18"/>
          <w:szCs w:val="18"/>
        </w:rPr>
        <w:t>Wstawianie, przenoszenie, kopiowanie, usuwanie arkuszy</w:t>
      </w:r>
    </w:p>
    <w:p w14:paraId="2DFE5658" w14:textId="77777777" w:rsidR="00354488" w:rsidRPr="00354488" w:rsidRDefault="00354488" w:rsidP="00C91750">
      <w:pPr>
        <w:numPr>
          <w:ilvl w:val="0"/>
          <w:numId w:val="89"/>
        </w:numPr>
        <w:ind w:right="-589"/>
        <w:rPr>
          <w:rFonts w:ascii="Verdana" w:eastAsia="Calibri" w:hAnsi="Verdana"/>
          <w:sz w:val="18"/>
          <w:szCs w:val="18"/>
        </w:rPr>
      </w:pPr>
      <w:r w:rsidRPr="00354488">
        <w:rPr>
          <w:rFonts w:ascii="Verdana" w:eastAsia="Calibri" w:hAnsi="Verdana"/>
          <w:sz w:val="18"/>
          <w:szCs w:val="18"/>
        </w:rPr>
        <w:t>Ukrywanie i odkrywanie arkuszy, zmiana nazwy, nawigacja w arkuszach</w:t>
      </w:r>
    </w:p>
    <w:p w14:paraId="114343FD" w14:textId="77777777" w:rsidR="00354488" w:rsidRPr="00354488" w:rsidRDefault="00354488" w:rsidP="00C91750">
      <w:pPr>
        <w:numPr>
          <w:ilvl w:val="0"/>
          <w:numId w:val="87"/>
        </w:numPr>
        <w:ind w:right="-589"/>
        <w:rPr>
          <w:rFonts w:ascii="Verdana" w:eastAsia="Calibri" w:hAnsi="Verdana"/>
          <w:sz w:val="18"/>
          <w:szCs w:val="18"/>
        </w:rPr>
      </w:pPr>
      <w:r w:rsidRPr="00354488">
        <w:rPr>
          <w:rFonts w:ascii="Verdana" w:eastAsia="Calibri" w:hAnsi="Verdana"/>
          <w:sz w:val="18"/>
          <w:szCs w:val="18"/>
        </w:rPr>
        <w:t>Wprowadzanie danych i formatowanie</w:t>
      </w:r>
    </w:p>
    <w:p w14:paraId="5C940877" w14:textId="77777777" w:rsidR="00354488" w:rsidRPr="00354488" w:rsidRDefault="00354488" w:rsidP="00C91750">
      <w:pPr>
        <w:numPr>
          <w:ilvl w:val="0"/>
          <w:numId w:val="90"/>
        </w:numPr>
        <w:ind w:right="-589"/>
        <w:rPr>
          <w:rFonts w:ascii="Verdana" w:eastAsia="Calibri" w:hAnsi="Verdana"/>
          <w:sz w:val="18"/>
          <w:szCs w:val="18"/>
        </w:rPr>
      </w:pPr>
      <w:r w:rsidRPr="00354488">
        <w:rPr>
          <w:rFonts w:ascii="Verdana" w:eastAsia="Calibri" w:hAnsi="Verdana"/>
          <w:sz w:val="18"/>
          <w:szCs w:val="18"/>
        </w:rPr>
        <w:t>Wprowadzanie danych w komórkach, kopiowanie i przemieszczanie danych</w:t>
      </w:r>
    </w:p>
    <w:p w14:paraId="3615A8FA" w14:textId="77777777" w:rsidR="00354488" w:rsidRPr="00354488" w:rsidRDefault="00354488" w:rsidP="00C91750">
      <w:pPr>
        <w:numPr>
          <w:ilvl w:val="0"/>
          <w:numId w:val="90"/>
        </w:numPr>
        <w:ind w:right="-589"/>
        <w:rPr>
          <w:rFonts w:ascii="Verdana" w:eastAsia="Calibri" w:hAnsi="Verdana"/>
          <w:sz w:val="18"/>
          <w:szCs w:val="18"/>
        </w:rPr>
      </w:pPr>
      <w:r w:rsidRPr="00354488">
        <w:rPr>
          <w:rFonts w:ascii="Verdana" w:eastAsia="Calibri" w:hAnsi="Verdana"/>
          <w:sz w:val="18"/>
          <w:szCs w:val="18"/>
        </w:rPr>
        <w:t>Wstawianie wierszy i kolumn</w:t>
      </w:r>
    </w:p>
    <w:p w14:paraId="7800604D" w14:textId="77777777" w:rsidR="00354488" w:rsidRPr="00354488" w:rsidRDefault="00354488" w:rsidP="00C91750">
      <w:pPr>
        <w:numPr>
          <w:ilvl w:val="0"/>
          <w:numId w:val="90"/>
        </w:numPr>
        <w:ind w:right="-589"/>
        <w:rPr>
          <w:rFonts w:ascii="Verdana" w:eastAsia="Calibri" w:hAnsi="Verdana"/>
          <w:sz w:val="18"/>
          <w:szCs w:val="18"/>
        </w:rPr>
      </w:pPr>
      <w:r w:rsidRPr="00354488">
        <w:rPr>
          <w:rFonts w:ascii="Verdana" w:eastAsia="Calibri" w:hAnsi="Verdana"/>
          <w:sz w:val="18"/>
          <w:szCs w:val="18"/>
        </w:rPr>
        <w:t>Błyskawiczne wypełnianie, wypełnianie seriami</w:t>
      </w:r>
    </w:p>
    <w:p w14:paraId="417B4FE0" w14:textId="77777777" w:rsidR="00354488" w:rsidRPr="00354488" w:rsidRDefault="00354488" w:rsidP="00C91750">
      <w:pPr>
        <w:numPr>
          <w:ilvl w:val="0"/>
          <w:numId w:val="90"/>
        </w:numPr>
        <w:ind w:right="-589"/>
        <w:rPr>
          <w:rFonts w:ascii="Verdana" w:eastAsia="Calibri" w:hAnsi="Verdana"/>
          <w:sz w:val="18"/>
          <w:szCs w:val="18"/>
        </w:rPr>
      </w:pPr>
      <w:r w:rsidRPr="00354488">
        <w:rPr>
          <w:rFonts w:ascii="Verdana" w:eastAsia="Calibri" w:hAnsi="Verdana"/>
          <w:sz w:val="18"/>
          <w:szCs w:val="18"/>
        </w:rPr>
        <w:t>Zmiana i ukrywanie danych</w:t>
      </w:r>
    </w:p>
    <w:p w14:paraId="32B41F6A" w14:textId="77777777" w:rsidR="00354488" w:rsidRPr="00354488" w:rsidRDefault="00354488" w:rsidP="00C91750">
      <w:pPr>
        <w:numPr>
          <w:ilvl w:val="0"/>
          <w:numId w:val="90"/>
        </w:numPr>
        <w:ind w:right="-589"/>
        <w:rPr>
          <w:rFonts w:ascii="Verdana" w:eastAsia="Calibri" w:hAnsi="Verdana"/>
          <w:sz w:val="18"/>
          <w:szCs w:val="18"/>
        </w:rPr>
      </w:pPr>
      <w:r w:rsidRPr="00354488">
        <w:rPr>
          <w:rFonts w:ascii="Verdana" w:eastAsia="Calibri" w:hAnsi="Verdana"/>
          <w:sz w:val="18"/>
          <w:szCs w:val="18"/>
        </w:rPr>
        <w:t xml:space="preserve">Formatowanie graficzne, korzystanie z elementów motywu, korzystanie z komentarzy </w:t>
      </w:r>
    </w:p>
    <w:p w14:paraId="4325F395" w14:textId="77777777" w:rsidR="00354488" w:rsidRPr="00354488" w:rsidRDefault="00354488" w:rsidP="00C91750">
      <w:pPr>
        <w:numPr>
          <w:ilvl w:val="0"/>
          <w:numId w:val="90"/>
        </w:numPr>
        <w:ind w:right="-589"/>
        <w:rPr>
          <w:rFonts w:ascii="Verdana" w:eastAsia="Calibri" w:hAnsi="Verdana"/>
          <w:sz w:val="18"/>
          <w:szCs w:val="18"/>
        </w:rPr>
      </w:pPr>
      <w:r w:rsidRPr="00354488">
        <w:rPr>
          <w:rFonts w:ascii="Verdana" w:eastAsia="Calibri" w:hAnsi="Verdana"/>
          <w:sz w:val="18"/>
          <w:szCs w:val="18"/>
        </w:rPr>
        <w:t>Czytelność wprowadzonych danych – dobre praktyki</w:t>
      </w:r>
    </w:p>
    <w:p w14:paraId="21FE7F4F" w14:textId="77777777" w:rsidR="00354488" w:rsidRPr="00354488" w:rsidRDefault="00354488" w:rsidP="00C91750">
      <w:pPr>
        <w:numPr>
          <w:ilvl w:val="0"/>
          <w:numId w:val="87"/>
        </w:numPr>
        <w:ind w:right="-589"/>
        <w:rPr>
          <w:rFonts w:ascii="Verdana" w:eastAsia="Calibri" w:hAnsi="Verdana"/>
          <w:sz w:val="18"/>
          <w:szCs w:val="18"/>
        </w:rPr>
      </w:pPr>
      <w:r w:rsidRPr="00354488">
        <w:rPr>
          <w:rFonts w:ascii="Verdana" w:eastAsia="Calibri" w:hAnsi="Verdana"/>
          <w:sz w:val="18"/>
          <w:szCs w:val="18"/>
        </w:rPr>
        <w:t>Formuły i funkcje</w:t>
      </w:r>
    </w:p>
    <w:p w14:paraId="3B66CDEB" w14:textId="77777777" w:rsidR="00354488" w:rsidRPr="00354488" w:rsidRDefault="00354488" w:rsidP="00C91750">
      <w:pPr>
        <w:numPr>
          <w:ilvl w:val="0"/>
          <w:numId w:val="91"/>
        </w:numPr>
        <w:ind w:right="-589"/>
        <w:rPr>
          <w:rFonts w:ascii="Verdana" w:eastAsia="Calibri" w:hAnsi="Verdana"/>
          <w:sz w:val="18"/>
          <w:szCs w:val="18"/>
        </w:rPr>
      </w:pPr>
      <w:r w:rsidRPr="00354488">
        <w:rPr>
          <w:rFonts w:ascii="Verdana" w:eastAsia="Calibri" w:hAnsi="Verdana"/>
          <w:sz w:val="18"/>
          <w:szCs w:val="18"/>
        </w:rPr>
        <w:t xml:space="preserve">Tworzenie i modyfikacja prostych formuł, kopiowanie i inspekcja formuł </w:t>
      </w:r>
    </w:p>
    <w:p w14:paraId="71F69080" w14:textId="77777777" w:rsidR="00354488" w:rsidRPr="00354488" w:rsidRDefault="00354488" w:rsidP="00C91750">
      <w:pPr>
        <w:numPr>
          <w:ilvl w:val="0"/>
          <w:numId w:val="91"/>
        </w:numPr>
        <w:ind w:right="-589"/>
        <w:rPr>
          <w:rFonts w:ascii="Verdana" w:eastAsia="Calibri" w:hAnsi="Verdana"/>
          <w:sz w:val="18"/>
          <w:szCs w:val="18"/>
        </w:rPr>
      </w:pPr>
      <w:r w:rsidRPr="00354488">
        <w:rPr>
          <w:rFonts w:ascii="Verdana" w:eastAsia="Calibri" w:hAnsi="Verdana"/>
          <w:sz w:val="18"/>
          <w:szCs w:val="18"/>
        </w:rPr>
        <w:t>Podstawowe funkcje (suma, średnia, min, max)</w:t>
      </w:r>
    </w:p>
    <w:p w14:paraId="1B12806E" w14:textId="77777777" w:rsidR="00354488" w:rsidRPr="00354488" w:rsidRDefault="00354488" w:rsidP="00C91750">
      <w:pPr>
        <w:numPr>
          <w:ilvl w:val="0"/>
          <w:numId w:val="87"/>
        </w:numPr>
        <w:ind w:right="-589"/>
        <w:rPr>
          <w:rFonts w:ascii="Verdana" w:eastAsia="Calibri" w:hAnsi="Verdana"/>
          <w:sz w:val="18"/>
          <w:szCs w:val="18"/>
        </w:rPr>
      </w:pPr>
      <w:r w:rsidRPr="00354488">
        <w:rPr>
          <w:rFonts w:ascii="Verdana" w:eastAsia="Calibri" w:hAnsi="Verdana"/>
          <w:sz w:val="18"/>
          <w:szCs w:val="18"/>
        </w:rPr>
        <w:t>Wyszukiwanie danych</w:t>
      </w:r>
    </w:p>
    <w:p w14:paraId="2FD5AE3D" w14:textId="77777777" w:rsidR="00354488" w:rsidRPr="00354488" w:rsidRDefault="00354488" w:rsidP="00C91750">
      <w:pPr>
        <w:numPr>
          <w:ilvl w:val="0"/>
          <w:numId w:val="92"/>
        </w:numPr>
        <w:ind w:right="-589"/>
        <w:rPr>
          <w:rFonts w:ascii="Verdana" w:eastAsia="Calibri" w:hAnsi="Verdana"/>
          <w:sz w:val="18"/>
          <w:szCs w:val="18"/>
        </w:rPr>
      </w:pPr>
      <w:r w:rsidRPr="00354488">
        <w:rPr>
          <w:rFonts w:ascii="Verdana" w:eastAsia="Calibri" w:hAnsi="Verdana"/>
          <w:sz w:val="18"/>
          <w:szCs w:val="18"/>
        </w:rPr>
        <w:t>Sortowanie danych</w:t>
      </w:r>
    </w:p>
    <w:p w14:paraId="469EEF05" w14:textId="77777777" w:rsidR="00354488" w:rsidRPr="00354488" w:rsidRDefault="00354488" w:rsidP="00C91750">
      <w:pPr>
        <w:numPr>
          <w:ilvl w:val="0"/>
          <w:numId w:val="92"/>
        </w:numPr>
        <w:ind w:right="-589"/>
        <w:rPr>
          <w:rFonts w:ascii="Verdana" w:eastAsia="Calibri" w:hAnsi="Verdana"/>
          <w:sz w:val="18"/>
          <w:szCs w:val="18"/>
        </w:rPr>
      </w:pPr>
      <w:r w:rsidRPr="00354488">
        <w:rPr>
          <w:rFonts w:ascii="Verdana" w:eastAsia="Calibri" w:hAnsi="Verdana"/>
          <w:sz w:val="18"/>
          <w:szCs w:val="18"/>
        </w:rPr>
        <w:t xml:space="preserve">Podstawowe zastosowanie </w:t>
      </w:r>
      <w:proofErr w:type="spellStart"/>
      <w:r w:rsidRPr="00354488">
        <w:rPr>
          <w:rFonts w:ascii="Verdana" w:eastAsia="Calibri" w:hAnsi="Verdana"/>
          <w:sz w:val="18"/>
          <w:szCs w:val="18"/>
        </w:rPr>
        <w:t>autofiltra</w:t>
      </w:r>
      <w:proofErr w:type="spellEnd"/>
    </w:p>
    <w:p w14:paraId="5A446E01" w14:textId="77777777" w:rsidR="00354488" w:rsidRPr="00354488" w:rsidRDefault="00354488" w:rsidP="00C91750">
      <w:pPr>
        <w:numPr>
          <w:ilvl w:val="0"/>
          <w:numId w:val="87"/>
        </w:numPr>
        <w:ind w:right="-589"/>
        <w:rPr>
          <w:rFonts w:ascii="Verdana" w:eastAsia="Calibri" w:hAnsi="Verdana"/>
          <w:sz w:val="18"/>
          <w:szCs w:val="18"/>
        </w:rPr>
      </w:pPr>
      <w:r w:rsidRPr="00354488">
        <w:rPr>
          <w:rFonts w:ascii="Verdana" w:eastAsia="Calibri" w:hAnsi="Verdana"/>
          <w:sz w:val="18"/>
          <w:szCs w:val="18"/>
        </w:rPr>
        <w:t>Wykresy</w:t>
      </w:r>
    </w:p>
    <w:p w14:paraId="0E3CF861" w14:textId="77777777" w:rsidR="00354488" w:rsidRPr="00354488" w:rsidRDefault="00354488" w:rsidP="00C91750">
      <w:pPr>
        <w:numPr>
          <w:ilvl w:val="0"/>
          <w:numId w:val="94"/>
        </w:numPr>
        <w:ind w:right="-589"/>
        <w:rPr>
          <w:rFonts w:ascii="Verdana" w:eastAsia="Calibri" w:hAnsi="Verdana"/>
          <w:sz w:val="18"/>
          <w:szCs w:val="18"/>
        </w:rPr>
      </w:pPr>
      <w:r w:rsidRPr="00354488">
        <w:rPr>
          <w:rFonts w:ascii="Verdana" w:eastAsia="Calibri" w:hAnsi="Verdana"/>
          <w:sz w:val="18"/>
          <w:szCs w:val="18"/>
        </w:rPr>
        <w:t>Główne typy wykresów</w:t>
      </w:r>
    </w:p>
    <w:p w14:paraId="541156D0" w14:textId="77777777" w:rsidR="00354488" w:rsidRPr="00354488" w:rsidRDefault="00354488" w:rsidP="00C91750">
      <w:pPr>
        <w:numPr>
          <w:ilvl w:val="0"/>
          <w:numId w:val="94"/>
        </w:numPr>
        <w:ind w:right="-589"/>
        <w:rPr>
          <w:rFonts w:ascii="Verdana" w:eastAsia="Calibri" w:hAnsi="Verdana"/>
          <w:sz w:val="18"/>
          <w:szCs w:val="18"/>
        </w:rPr>
      </w:pPr>
      <w:r w:rsidRPr="00354488">
        <w:rPr>
          <w:rFonts w:ascii="Verdana" w:eastAsia="Calibri" w:hAnsi="Verdana"/>
          <w:sz w:val="18"/>
          <w:szCs w:val="18"/>
        </w:rPr>
        <w:t>Tworzenie wykresów, modyfikacja wykresów</w:t>
      </w:r>
    </w:p>
    <w:p w14:paraId="383C3E88" w14:textId="77777777" w:rsidR="00354488" w:rsidRPr="00354488" w:rsidRDefault="00354488" w:rsidP="00C91750">
      <w:pPr>
        <w:numPr>
          <w:ilvl w:val="0"/>
          <w:numId w:val="87"/>
        </w:numPr>
        <w:ind w:right="-589"/>
        <w:rPr>
          <w:rFonts w:ascii="Verdana" w:eastAsia="Calibri" w:hAnsi="Verdana"/>
          <w:sz w:val="18"/>
          <w:szCs w:val="18"/>
        </w:rPr>
      </w:pPr>
      <w:r w:rsidRPr="00354488">
        <w:rPr>
          <w:rFonts w:ascii="Verdana" w:eastAsia="Calibri" w:hAnsi="Verdana"/>
          <w:sz w:val="18"/>
          <w:szCs w:val="18"/>
        </w:rPr>
        <w:t>Drukowanie</w:t>
      </w:r>
    </w:p>
    <w:p w14:paraId="7A37C07E" w14:textId="77777777" w:rsidR="00354488" w:rsidRPr="00354488" w:rsidRDefault="00354488" w:rsidP="00C91750">
      <w:pPr>
        <w:numPr>
          <w:ilvl w:val="0"/>
          <w:numId w:val="95"/>
        </w:numPr>
        <w:ind w:right="-589"/>
        <w:rPr>
          <w:rFonts w:ascii="Verdana" w:eastAsia="Calibri" w:hAnsi="Verdana"/>
          <w:sz w:val="18"/>
          <w:szCs w:val="18"/>
        </w:rPr>
      </w:pPr>
      <w:r w:rsidRPr="00354488">
        <w:rPr>
          <w:rFonts w:ascii="Verdana" w:eastAsia="Calibri" w:hAnsi="Verdana"/>
          <w:sz w:val="18"/>
          <w:szCs w:val="18"/>
        </w:rPr>
        <w:t>Drukowanie arkuszy, podgląd podziału stron</w:t>
      </w:r>
    </w:p>
    <w:p w14:paraId="47E0A0DA" w14:textId="77777777" w:rsidR="00354488" w:rsidRPr="00354488" w:rsidRDefault="00354488" w:rsidP="00C91750">
      <w:pPr>
        <w:numPr>
          <w:ilvl w:val="0"/>
          <w:numId w:val="87"/>
        </w:numPr>
        <w:ind w:right="-589"/>
        <w:rPr>
          <w:rFonts w:ascii="Verdana" w:eastAsia="Calibri" w:hAnsi="Verdana"/>
          <w:sz w:val="18"/>
          <w:szCs w:val="18"/>
        </w:rPr>
      </w:pPr>
      <w:r w:rsidRPr="00354488">
        <w:rPr>
          <w:rFonts w:ascii="Verdana" w:eastAsia="Calibri" w:hAnsi="Verdana"/>
          <w:sz w:val="18"/>
          <w:szCs w:val="18"/>
        </w:rPr>
        <w:t>Operacje na oknach arkusza</w:t>
      </w:r>
    </w:p>
    <w:p w14:paraId="0F87A76F" w14:textId="77777777" w:rsidR="00354488" w:rsidRPr="00354488" w:rsidRDefault="00354488" w:rsidP="00C91750">
      <w:pPr>
        <w:numPr>
          <w:ilvl w:val="0"/>
          <w:numId w:val="96"/>
        </w:numPr>
        <w:ind w:right="-589"/>
        <w:rPr>
          <w:rFonts w:ascii="Verdana" w:eastAsia="Calibri" w:hAnsi="Verdana"/>
          <w:sz w:val="18"/>
          <w:szCs w:val="18"/>
        </w:rPr>
      </w:pPr>
      <w:r w:rsidRPr="00354488">
        <w:rPr>
          <w:rFonts w:ascii="Verdana" w:eastAsia="Calibri" w:hAnsi="Verdana"/>
          <w:sz w:val="18"/>
          <w:szCs w:val="18"/>
        </w:rPr>
        <w:t>Blokowanie komórek, podział okna</w:t>
      </w:r>
    </w:p>
    <w:p w14:paraId="622F17CD" w14:textId="77777777" w:rsidR="00354488" w:rsidRPr="00354488" w:rsidRDefault="00354488" w:rsidP="00C91750">
      <w:pPr>
        <w:numPr>
          <w:ilvl w:val="0"/>
          <w:numId w:val="96"/>
        </w:numPr>
        <w:ind w:right="-589"/>
        <w:rPr>
          <w:rFonts w:ascii="Verdana" w:eastAsia="Calibri" w:hAnsi="Verdana"/>
          <w:sz w:val="18"/>
          <w:szCs w:val="18"/>
        </w:rPr>
      </w:pPr>
      <w:r w:rsidRPr="00354488">
        <w:rPr>
          <w:rFonts w:ascii="Verdana" w:eastAsia="Calibri" w:hAnsi="Verdana"/>
          <w:sz w:val="18"/>
          <w:szCs w:val="18"/>
        </w:rPr>
        <w:t>Zabezpieczenia zeszytów hasłami</w:t>
      </w:r>
    </w:p>
    <w:p w14:paraId="43B10271" w14:textId="77777777" w:rsidR="00354488" w:rsidRPr="00354488" w:rsidRDefault="00354488" w:rsidP="00675B75">
      <w:pPr>
        <w:ind w:left="426" w:right="-589"/>
        <w:rPr>
          <w:rFonts w:ascii="Verdana" w:eastAsia="Calibri" w:hAnsi="Verdana"/>
          <w:sz w:val="18"/>
          <w:szCs w:val="18"/>
        </w:rPr>
      </w:pPr>
    </w:p>
    <w:p w14:paraId="78B78343" w14:textId="77777777" w:rsidR="00354488" w:rsidRPr="00354488" w:rsidRDefault="00354488" w:rsidP="00675B75">
      <w:pPr>
        <w:ind w:left="426" w:right="-589"/>
        <w:rPr>
          <w:rFonts w:ascii="Verdana" w:eastAsia="Calibri" w:hAnsi="Verdana"/>
          <w:b/>
          <w:sz w:val="18"/>
          <w:szCs w:val="18"/>
        </w:rPr>
      </w:pPr>
      <w:r w:rsidRPr="00354488">
        <w:rPr>
          <w:rFonts w:ascii="Verdana" w:eastAsia="Calibri" w:hAnsi="Verdana"/>
          <w:b/>
          <w:sz w:val="18"/>
          <w:szCs w:val="18"/>
        </w:rPr>
        <w:t>MS Word:</w:t>
      </w:r>
    </w:p>
    <w:p w14:paraId="333395DB" w14:textId="77777777" w:rsidR="00354488" w:rsidRPr="00354488" w:rsidRDefault="00354488" w:rsidP="00C91750">
      <w:pPr>
        <w:numPr>
          <w:ilvl w:val="0"/>
          <w:numId w:val="97"/>
        </w:numPr>
        <w:ind w:right="-589"/>
        <w:rPr>
          <w:rFonts w:ascii="Verdana" w:eastAsia="Calibri" w:hAnsi="Verdana"/>
          <w:sz w:val="18"/>
          <w:szCs w:val="18"/>
        </w:rPr>
      </w:pPr>
      <w:r w:rsidRPr="00354488">
        <w:rPr>
          <w:rFonts w:ascii="Verdana" w:eastAsia="Calibri" w:hAnsi="Verdana"/>
          <w:sz w:val="18"/>
          <w:szCs w:val="18"/>
        </w:rPr>
        <w:t>Podstawy pracy z edytorem tekstu</w:t>
      </w:r>
    </w:p>
    <w:p w14:paraId="5D08B76B" w14:textId="77777777" w:rsidR="00354488" w:rsidRPr="00354488" w:rsidRDefault="00354488" w:rsidP="00C91750">
      <w:pPr>
        <w:numPr>
          <w:ilvl w:val="0"/>
          <w:numId w:val="98"/>
        </w:numPr>
        <w:ind w:right="-589"/>
        <w:rPr>
          <w:rFonts w:ascii="Verdana" w:eastAsia="Calibri" w:hAnsi="Verdana"/>
          <w:sz w:val="18"/>
          <w:szCs w:val="18"/>
        </w:rPr>
      </w:pPr>
      <w:r w:rsidRPr="00354488">
        <w:rPr>
          <w:rFonts w:ascii="Verdana" w:eastAsia="Calibri" w:hAnsi="Verdana"/>
          <w:sz w:val="18"/>
          <w:szCs w:val="18"/>
        </w:rPr>
        <w:t>Zapoznanie z widokiem</w:t>
      </w:r>
    </w:p>
    <w:p w14:paraId="32715AF0" w14:textId="77777777" w:rsidR="00354488" w:rsidRPr="00354488" w:rsidRDefault="00354488" w:rsidP="00C91750">
      <w:pPr>
        <w:numPr>
          <w:ilvl w:val="0"/>
          <w:numId w:val="98"/>
        </w:numPr>
        <w:ind w:right="-589"/>
        <w:rPr>
          <w:rFonts w:ascii="Verdana" w:eastAsia="Calibri" w:hAnsi="Verdana"/>
          <w:sz w:val="18"/>
          <w:szCs w:val="18"/>
        </w:rPr>
      </w:pPr>
      <w:r w:rsidRPr="00354488">
        <w:rPr>
          <w:rFonts w:ascii="Verdana" w:eastAsia="Calibri" w:hAnsi="Verdana"/>
          <w:sz w:val="18"/>
          <w:szCs w:val="18"/>
        </w:rPr>
        <w:t>Korzystanie z pomocy, zarządzanie plikami</w:t>
      </w:r>
    </w:p>
    <w:p w14:paraId="41BA8593" w14:textId="77777777" w:rsidR="00354488" w:rsidRPr="00354488" w:rsidRDefault="00354488" w:rsidP="00C91750">
      <w:pPr>
        <w:numPr>
          <w:ilvl w:val="0"/>
          <w:numId w:val="98"/>
        </w:numPr>
        <w:ind w:right="-589"/>
        <w:rPr>
          <w:rFonts w:ascii="Verdana" w:eastAsia="Calibri" w:hAnsi="Verdana"/>
          <w:sz w:val="18"/>
          <w:szCs w:val="18"/>
        </w:rPr>
      </w:pPr>
      <w:r w:rsidRPr="00354488">
        <w:rPr>
          <w:rFonts w:ascii="Verdana" w:eastAsia="Calibri" w:hAnsi="Verdana"/>
          <w:sz w:val="18"/>
          <w:szCs w:val="18"/>
        </w:rPr>
        <w:t>Korzystanie z szablonów</w:t>
      </w:r>
    </w:p>
    <w:p w14:paraId="2BA330D2" w14:textId="77777777" w:rsidR="00354488" w:rsidRPr="00354488" w:rsidRDefault="00354488" w:rsidP="00C91750">
      <w:pPr>
        <w:numPr>
          <w:ilvl w:val="0"/>
          <w:numId w:val="97"/>
        </w:numPr>
        <w:ind w:right="-589"/>
        <w:rPr>
          <w:rFonts w:ascii="Verdana" w:eastAsia="Calibri" w:hAnsi="Verdana"/>
          <w:sz w:val="18"/>
          <w:szCs w:val="18"/>
        </w:rPr>
      </w:pPr>
      <w:r w:rsidRPr="00354488">
        <w:rPr>
          <w:rFonts w:ascii="Verdana" w:eastAsia="Calibri" w:hAnsi="Verdana"/>
          <w:sz w:val="18"/>
          <w:szCs w:val="18"/>
        </w:rPr>
        <w:t>Edycja tekstu</w:t>
      </w:r>
    </w:p>
    <w:p w14:paraId="2E94A8A7" w14:textId="77777777" w:rsidR="00354488" w:rsidRPr="00354488" w:rsidRDefault="00354488" w:rsidP="00C91750">
      <w:pPr>
        <w:numPr>
          <w:ilvl w:val="0"/>
          <w:numId w:val="99"/>
        </w:numPr>
        <w:ind w:right="-589"/>
        <w:rPr>
          <w:rFonts w:ascii="Verdana" w:eastAsia="Calibri" w:hAnsi="Verdana"/>
          <w:sz w:val="18"/>
          <w:szCs w:val="18"/>
        </w:rPr>
      </w:pPr>
      <w:r w:rsidRPr="00354488">
        <w:rPr>
          <w:rFonts w:ascii="Verdana" w:eastAsia="Calibri" w:hAnsi="Verdana"/>
          <w:sz w:val="18"/>
          <w:szCs w:val="18"/>
        </w:rPr>
        <w:lastRenderedPageBreak/>
        <w:t>Wprowadzanie tekstu, przenoszenie i kopiowanie</w:t>
      </w:r>
    </w:p>
    <w:p w14:paraId="1816E9A2" w14:textId="77777777" w:rsidR="00354488" w:rsidRPr="00354488" w:rsidRDefault="00354488" w:rsidP="00C91750">
      <w:pPr>
        <w:numPr>
          <w:ilvl w:val="0"/>
          <w:numId w:val="99"/>
        </w:numPr>
        <w:ind w:right="-589"/>
        <w:rPr>
          <w:rFonts w:ascii="Verdana" w:eastAsia="Calibri" w:hAnsi="Verdana"/>
          <w:sz w:val="18"/>
          <w:szCs w:val="18"/>
        </w:rPr>
      </w:pPr>
      <w:r w:rsidRPr="00354488">
        <w:rPr>
          <w:rFonts w:ascii="Verdana" w:eastAsia="Calibri" w:hAnsi="Verdana"/>
          <w:sz w:val="18"/>
          <w:szCs w:val="18"/>
        </w:rPr>
        <w:t>Wstawianie symboli, autokorekta, znajdź/zamień</w:t>
      </w:r>
    </w:p>
    <w:p w14:paraId="420DB2F5" w14:textId="77777777" w:rsidR="00354488" w:rsidRPr="00354488" w:rsidRDefault="00354488" w:rsidP="00C91750">
      <w:pPr>
        <w:numPr>
          <w:ilvl w:val="0"/>
          <w:numId w:val="99"/>
        </w:numPr>
        <w:ind w:right="-589"/>
        <w:rPr>
          <w:rFonts w:ascii="Verdana" w:eastAsia="Calibri" w:hAnsi="Verdana"/>
          <w:sz w:val="18"/>
          <w:szCs w:val="18"/>
        </w:rPr>
      </w:pPr>
      <w:r w:rsidRPr="00354488">
        <w:rPr>
          <w:rFonts w:ascii="Verdana" w:eastAsia="Calibri" w:hAnsi="Verdana"/>
          <w:sz w:val="18"/>
          <w:szCs w:val="18"/>
        </w:rPr>
        <w:t xml:space="preserve">Przydatne skróty </w:t>
      </w:r>
    </w:p>
    <w:p w14:paraId="2297494E" w14:textId="77777777" w:rsidR="00354488" w:rsidRPr="00354488" w:rsidRDefault="00354488" w:rsidP="00C91750">
      <w:pPr>
        <w:numPr>
          <w:ilvl w:val="0"/>
          <w:numId w:val="97"/>
        </w:numPr>
        <w:ind w:right="-589"/>
        <w:rPr>
          <w:rFonts w:ascii="Verdana" w:eastAsia="Calibri" w:hAnsi="Verdana"/>
          <w:sz w:val="18"/>
          <w:szCs w:val="18"/>
        </w:rPr>
      </w:pPr>
      <w:r w:rsidRPr="00354488">
        <w:rPr>
          <w:rFonts w:ascii="Verdana" w:eastAsia="Calibri" w:hAnsi="Verdana"/>
          <w:sz w:val="18"/>
          <w:szCs w:val="18"/>
        </w:rPr>
        <w:t>Formatowanie</w:t>
      </w:r>
    </w:p>
    <w:p w14:paraId="20E4092F" w14:textId="77777777" w:rsidR="00354488" w:rsidRPr="00354488" w:rsidRDefault="00354488" w:rsidP="00C91750">
      <w:pPr>
        <w:numPr>
          <w:ilvl w:val="0"/>
          <w:numId w:val="100"/>
        </w:numPr>
        <w:ind w:right="-589"/>
        <w:rPr>
          <w:rFonts w:ascii="Verdana" w:eastAsia="Calibri" w:hAnsi="Verdana"/>
          <w:sz w:val="18"/>
          <w:szCs w:val="18"/>
        </w:rPr>
      </w:pPr>
      <w:r w:rsidRPr="00354488">
        <w:rPr>
          <w:rFonts w:ascii="Verdana" w:eastAsia="Calibri" w:hAnsi="Verdana"/>
          <w:sz w:val="18"/>
          <w:szCs w:val="18"/>
        </w:rPr>
        <w:t>Formatowanie poszczególnych elementów</w:t>
      </w:r>
    </w:p>
    <w:p w14:paraId="67410D5D" w14:textId="77777777" w:rsidR="00354488" w:rsidRPr="00354488" w:rsidRDefault="00354488" w:rsidP="00C91750">
      <w:pPr>
        <w:numPr>
          <w:ilvl w:val="0"/>
          <w:numId w:val="100"/>
        </w:numPr>
        <w:ind w:right="-589"/>
        <w:rPr>
          <w:rFonts w:ascii="Verdana" w:eastAsia="Calibri" w:hAnsi="Verdana"/>
          <w:sz w:val="18"/>
          <w:szCs w:val="18"/>
        </w:rPr>
      </w:pPr>
      <w:r w:rsidRPr="00354488">
        <w:rPr>
          <w:rFonts w:ascii="Verdana" w:eastAsia="Calibri" w:hAnsi="Verdana"/>
          <w:sz w:val="18"/>
          <w:szCs w:val="18"/>
        </w:rPr>
        <w:t>Kopiowanie formatowania, formatowanie akapitu</w:t>
      </w:r>
    </w:p>
    <w:p w14:paraId="45AA98F4" w14:textId="77777777" w:rsidR="00354488" w:rsidRPr="00354488" w:rsidRDefault="00354488" w:rsidP="00C91750">
      <w:pPr>
        <w:numPr>
          <w:ilvl w:val="0"/>
          <w:numId w:val="97"/>
        </w:numPr>
        <w:ind w:right="-589"/>
        <w:rPr>
          <w:rFonts w:ascii="Verdana" w:eastAsia="Calibri" w:hAnsi="Verdana"/>
          <w:sz w:val="18"/>
          <w:szCs w:val="18"/>
        </w:rPr>
      </w:pPr>
      <w:r w:rsidRPr="00354488">
        <w:rPr>
          <w:rFonts w:ascii="Verdana" w:eastAsia="Calibri" w:hAnsi="Verdana"/>
          <w:sz w:val="18"/>
          <w:szCs w:val="18"/>
        </w:rPr>
        <w:t>Wstawianie obrazów, elementów graficznych i wykresów</w:t>
      </w:r>
    </w:p>
    <w:p w14:paraId="3CBA9F42" w14:textId="77777777" w:rsidR="00354488" w:rsidRPr="00354488" w:rsidRDefault="00354488" w:rsidP="00C91750">
      <w:pPr>
        <w:numPr>
          <w:ilvl w:val="0"/>
          <w:numId w:val="101"/>
        </w:numPr>
        <w:ind w:right="-589"/>
        <w:rPr>
          <w:rFonts w:ascii="Verdana" w:eastAsia="Calibri" w:hAnsi="Verdana"/>
          <w:sz w:val="18"/>
          <w:szCs w:val="18"/>
        </w:rPr>
      </w:pPr>
      <w:proofErr w:type="spellStart"/>
      <w:r w:rsidRPr="00354488">
        <w:rPr>
          <w:rFonts w:ascii="Verdana" w:eastAsia="Calibri" w:hAnsi="Verdana"/>
          <w:sz w:val="18"/>
          <w:szCs w:val="18"/>
        </w:rPr>
        <w:t>Autokształty</w:t>
      </w:r>
      <w:proofErr w:type="spellEnd"/>
      <w:r w:rsidRPr="00354488">
        <w:rPr>
          <w:rFonts w:ascii="Verdana" w:eastAsia="Calibri" w:hAnsi="Verdana"/>
          <w:sz w:val="18"/>
          <w:szCs w:val="18"/>
        </w:rPr>
        <w:t xml:space="preserve">, </w:t>
      </w:r>
      <w:proofErr w:type="spellStart"/>
      <w:r w:rsidRPr="00354488">
        <w:rPr>
          <w:rFonts w:ascii="Verdana" w:eastAsia="Calibri" w:hAnsi="Verdana"/>
          <w:sz w:val="18"/>
          <w:szCs w:val="18"/>
        </w:rPr>
        <w:t>clipart</w:t>
      </w:r>
      <w:proofErr w:type="spellEnd"/>
    </w:p>
    <w:p w14:paraId="5E7C7FEA" w14:textId="77777777" w:rsidR="00354488" w:rsidRPr="00354488" w:rsidRDefault="00354488" w:rsidP="00C91750">
      <w:pPr>
        <w:numPr>
          <w:ilvl w:val="0"/>
          <w:numId w:val="101"/>
        </w:numPr>
        <w:ind w:right="-589"/>
        <w:rPr>
          <w:rFonts w:ascii="Verdana" w:eastAsia="Calibri" w:hAnsi="Verdana"/>
          <w:sz w:val="18"/>
          <w:szCs w:val="18"/>
        </w:rPr>
      </w:pPr>
      <w:r w:rsidRPr="00354488">
        <w:rPr>
          <w:rFonts w:ascii="Verdana" w:eastAsia="Calibri" w:hAnsi="Verdana"/>
          <w:sz w:val="18"/>
          <w:szCs w:val="18"/>
        </w:rPr>
        <w:t>Wstawianie plików graficznych, schematy organizacyjne</w:t>
      </w:r>
    </w:p>
    <w:p w14:paraId="69442526" w14:textId="77777777" w:rsidR="00354488" w:rsidRPr="00354488" w:rsidRDefault="00354488" w:rsidP="00C91750">
      <w:pPr>
        <w:numPr>
          <w:ilvl w:val="0"/>
          <w:numId w:val="97"/>
        </w:numPr>
        <w:ind w:right="-589"/>
        <w:rPr>
          <w:rFonts w:ascii="Verdana" w:eastAsia="Calibri" w:hAnsi="Verdana"/>
          <w:sz w:val="18"/>
          <w:szCs w:val="18"/>
        </w:rPr>
      </w:pPr>
      <w:r w:rsidRPr="00354488">
        <w:rPr>
          <w:rFonts w:ascii="Verdana" w:eastAsia="Calibri" w:hAnsi="Verdana"/>
          <w:sz w:val="18"/>
          <w:szCs w:val="18"/>
        </w:rPr>
        <w:t>Tabele</w:t>
      </w:r>
    </w:p>
    <w:p w14:paraId="76520748" w14:textId="77777777" w:rsidR="00354488" w:rsidRPr="00354488" w:rsidRDefault="00354488" w:rsidP="00C91750">
      <w:pPr>
        <w:numPr>
          <w:ilvl w:val="0"/>
          <w:numId w:val="102"/>
        </w:numPr>
        <w:ind w:right="-589"/>
        <w:rPr>
          <w:rFonts w:ascii="Verdana" w:eastAsia="Calibri" w:hAnsi="Verdana"/>
          <w:sz w:val="18"/>
          <w:szCs w:val="18"/>
        </w:rPr>
      </w:pPr>
      <w:r w:rsidRPr="00354488">
        <w:rPr>
          <w:rFonts w:ascii="Verdana" w:eastAsia="Calibri" w:hAnsi="Verdana"/>
          <w:sz w:val="18"/>
          <w:szCs w:val="18"/>
        </w:rPr>
        <w:t>Metody tworzenia tabeli</w:t>
      </w:r>
    </w:p>
    <w:p w14:paraId="43EE4540" w14:textId="77777777" w:rsidR="00354488" w:rsidRPr="00354488" w:rsidRDefault="00354488" w:rsidP="00C91750">
      <w:pPr>
        <w:numPr>
          <w:ilvl w:val="0"/>
          <w:numId w:val="102"/>
        </w:numPr>
        <w:ind w:right="-589"/>
        <w:rPr>
          <w:rFonts w:ascii="Verdana" w:eastAsia="Calibri" w:hAnsi="Verdana"/>
          <w:sz w:val="18"/>
          <w:szCs w:val="18"/>
        </w:rPr>
      </w:pPr>
      <w:r w:rsidRPr="00354488">
        <w:rPr>
          <w:rFonts w:ascii="Verdana" w:eastAsia="Calibri" w:hAnsi="Verdana"/>
          <w:sz w:val="18"/>
          <w:szCs w:val="18"/>
        </w:rPr>
        <w:t>Formatowanie tabeli, wstawianie i usuwanie kolumn oraz wierszy</w:t>
      </w:r>
    </w:p>
    <w:p w14:paraId="26E377E7" w14:textId="77777777" w:rsidR="00354488" w:rsidRPr="00354488" w:rsidRDefault="00354488" w:rsidP="00C91750">
      <w:pPr>
        <w:numPr>
          <w:ilvl w:val="0"/>
          <w:numId w:val="97"/>
        </w:numPr>
        <w:ind w:right="-589"/>
        <w:rPr>
          <w:rFonts w:ascii="Verdana" w:eastAsia="Calibri" w:hAnsi="Verdana"/>
          <w:sz w:val="18"/>
          <w:szCs w:val="18"/>
        </w:rPr>
      </w:pPr>
      <w:r w:rsidRPr="00354488">
        <w:rPr>
          <w:rFonts w:ascii="Verdana" w:eastAsia="Calibri" w:hAnsi="Verdana"/>
          <w:sz w:val="18"/>
          <w:szCs w:val="18"/>
        </w:rPr>
        <w:t>Sekcje i ustawienia strony</w:t>
      </w:r>
    </w:p>
    <w:p w14:paraId="7F7B8F9D" w14:textId="77777777" w:rsidR="00354488" w:rsidRPr="00354488" w:rsidRDefault="00354488" w:rsidP="00C91750">
      <w:pPr>
        <w:numPr>
          <w:ilvl w:val="0"/>
          <w:numId w:val="103"/>
        </w:numPr>
        <w:ind w:right="-589"/>
        <w:rPr>
          <w:rFonts w:ascii="Verdana" w:eastAsia="Calibri" w:hAnsi="Verdana"/>
          <w:sz w:val="18"/>
          <w:szCs w:val="18"/>
        </w:rPr>
      </w:pPr>
      <w:r w:rsidRPr="00354488">
        <w:rPr>
          <w:rFonts w:ascii="Verdana" w:eastAsia="Calibri" w:hAnsi="Verdana"/>
          <w:sz w:val="18"/>
          <w:szCs w:val="18"/>
        </w:rPr>
        <w:t>Podział dokumentu na sekcje</w:t>
      </w:r>
    </w:p>
    <w:p w14:paraId="42416ACD" w14:textId="77777777" w:rsidR="00354488" w:rsidRPr="00354488" w:rsidRDefault="00354488" w:rsidP="00C91750">
      <w:pPr>
        <w:numPr>
          <w:ilvl w:val="0"/>
          <w:numId w:val="103"/>
        </w:numPr>
        <w:ind w:right="-589"/>
        <w:rPr>
          <w:rFonts w:ascii="Verdana" w:eastAsia="Calibri" w:hAnsi="Verdana"/>
          <w:sz w:val="18"/>
          <w:szCs w:val="18"/>
        </w:rPr>
      </w:pPr>
      <w:r w:rsidRPr="00354488">
        <w:rPr>
          <w:rFonts w:ascii="Verdana" w:eastAsia="Calibri" w:hAnsi="Verdana"/>
          <w:sz w:val="18"/>
          <w:szCs w:val="18"/>
        </w:rPr>
        <w:t>Nagłówek i stopka, spis treści</w:t>
      </w:r>
    </w:p>
    <w:p w14:paraId="62AB228C" w14:textId="77777777" w:rsidR="00354488" w:rsidRPr="00BB2786" w:rsidRDefault="00354488" w:rsidP="00C91750">
      <w:pPr>
        <w:numPr>
          <w:ilvl w:val="0"/>
          <w:numId w:val="97"/>
        </w:numPr>
        <w:ind w:right="-589"/>
        <w:rPr>
          <w:rFonts w:eastAsia="Calibri"/>
        </w:rPr>
      </w:pPr>
      <w:r w:rsidRPr="00354488">
        <w:rPr>
          <w:rFonts w:ascii="Verdana" w:eastAsia="Calibri" w:hAnsi="Verdana"/>
          <w:sz w:val="18"/>
          <w:szCs w:val="18"/>
        </w:rPr>
        <w:t>Drukowanie dokumentu</w:t>
      </w:r>
    </w:p>
    <w:p w14:paraId="0440849A" w14:textId="24BA73F0" w:rsidR="00354488" w:rsidRDefault="00354488" w:rsidP="00675B75">
      <w:pPr>
        <w:tabs>
          <w:tab w:val="left" w:pos="7079"/>
        </w:tabs>
        <w:spacing w:line="360" w:lineRule="auto"/>
        <w:ind w:right="-589"/>
        <w:contextualSpacing/>
        <w:jc w:val="both"/>
        <w:rPr>
          <w:rFonts w:ascii="Verdana" w:hAnsi="Verdana"/>
          <w:color w:val="000000" w:themeColor="text1"/>
          <w:sz w:val="18"/>
          <w:szCs w:val="18"/>
        </w:rPr>
      </w:pPr>
    </w:p>
    <w:p w14:paraId="011E7D9A" w14:textId="77777777" w:rsidR="00354488" w:rsidRPr="00354488" w:rsidRDefault="00354488" w:rsidP="00C91750">
      <w:pPr>
        <w:pStyle w:val="Akapitzlist"/>
        <w:numPr>
          <w:ilvl w:val="0"/>
          <w:numId w:val="93"/>
        </w:numPr>
        <w:ind w:left="426" w:right="-589" w:hanging="437"/>
        <w:rPr>
          <w:rFonts w:ascii="Verdana" w:eastAsia="Calibri" w:hAnsi="Verdana"/>
          <w:b/>
          <w:bCs/>
          <w:sz w:val="18"/>
          <w:szCs w:val="18"/>
        </w:rPr>
      </w:pPr>
      <w:r w:rsidRPr="00354488">
        <w:rPr>
          <w:rFonts w:ascii="Verdana" w:eastAsia="Calibri" w:hAnsi="Verdana"/>
          <w:b/>
          <w:bCs/>
          <w:sz w:val="18"/>
          <w:szCs w:val="18"/>
        </w:rPr>
        <w:t>Microsoft Excel i Microsoft Word – poziom średniozaawansowany</w:t>
      </w:r>
    </w:p>
    <w:p w14:paraId="09C53FA3" w14:textId="77777777" w:rsidR="00354488" w:rsidRPr="00675B75" w:rsidRDefault="00354488" w:rsidP="00675B75">
      <w:pPr>
        <w:ind w:left="426" w:right="-589"/>
        <w:rPr>
          <w:rFonts w:ascii="Verdana" w:eastAsia="Calibri" w:hAnsi="Verdana"/>
          <w:b/>
          <w:sz w:val="18"/>
          <w:szCs w:val="18"/>
          <w:u w:val="single"/>
        </w:rPr>
      </w:pPr>
      <w:r w:rsidRPr="00675B75">
        <w:rPr>
          <w:rFonts w:ascii="Verdana" w:eastAsia="Calibri" w:hAnsi="Verdana"/>
          <w:b/>
          <w:sz w:val="18"/>
          <w:szCs w:val="18"/>
          <w:u w:val="single"/>
        </w:rPr>
        <w:t>Ramowy zakres tematyczny szkolenia:</w:t>
      </w:r>
    </w:p>
    <w:p w14:paraId="6F26F6A7" w14:textId="77777777" w:rsidR="00354488" w:rsidRPr="00675B75" w:rsidRDefault="00354488" w:rsidP="00675B75">
      <w:pPr>
        <w:ind w:left="426" w:right="-589"/>
        <w:rPr>
          <w:rFonts w:ascii="Verdana" w:eastAsia="Calibri" w:hAnsi="Verdana"/>
          <w:b/>
          <w:bCs/>
          <w:sz w:val="18"/>
          <w:szCs w:val="18"/>
        </w:rPr>
      </w:pPr>
      <w:r w:rsidRPr="00675B75">
        <w:rPr>
          <w:rFonts w:ascii="Verdana" w:eastAsia="Calibri" w:hAnsi="Verdana"/>
          <w:b/>
          <w:bCs/>
          <w:sz w:val="18"/>
          <w:szCs w:val="18"/>
        </w:rPr>
        <w:t>MS Excel:</w:t>
      </w:r>
    </w:p>
    <w:p w14:paraId="44D150FA" w14:textId="77777777" w:rsidR="00354488" w:rsidRPr="00675B75" w:rsidRDefault="00354488" w:rsidP="00C91750">
      <w:pPr>
        <w:numPr>
          <w:ilvl w:val="0"/>
          <w:numId w:val="104"/>
        </w:numPr>
        <w:ind w:right="-589"/>
        <w:rPr>
          <w:rFonts w:ascii="Verdana" w:eastAsia="Calibri" w:hAnsi="Verdana"/>
          <w:sz w:val="18"/>
          <w:szCs w:val="18"/>
        </w:rPr>
      </w:pPr>
      <w:r w:rsidRPr="00675B75">
        <w:rPr>
          <w:rFonts w:ascii="Verdana" w:eastAsia="Calibri" w:hAnsi="Verdana"/>
          <w:sz w:val="18"/>
          <w:szCs w:val="18"/>
        </w:rPr>
        <w:t>Powtórzenie podstaw programu MS Excel</w:t>
      </w:r>
    </w:p>
    <w:p w14:paraId="2D1C630F" w14:textId="77777777" w:rsidR="00354488" w:rsidRPr="00675B75" w:rsidRDefault="00354488" w:rsidP="00C91750">
      <w:pPr>
        <w:numPr>
          <w:ilvl w:val="0"/>
          <w:numId w:val="104"/>
        </w:numPr>
        <w:ind w:right="-589"/>
        <w:rPr>
          <w:rFonts w:ascii="Verdana" w:eastAsia="Calibri" w:hAnsi="Verdana"/>
          <w:sz w:val="18"/>
          <w:szCs w:val="18"/>
        </w:rPr>
      </w:pPr>
      <w:r w:rsidRPr="00675B75">
        <w:rPr>
          <w:rFonts w:ascii="Verdana" w:eastAsia="Calibri" w:hAnsi="Verdana"/>
          <w:sz w:val="18"/>
          <w:szCs w:val="18"/>
        </w:rPr>
        <w:t>Formatowanie</w:t>
      </w:r>
    </w:p>
    <w:p w14:paraId="351100EE" w14:textId="77777777" w:rsidR="00354488" w:rsidRPr="00675B75" w:rsidRDefault="00354488" w:rsidP="00C91750">
      <w:pPr>
        <w:numPr>
          <w:ilvl w:val="0"/>
          <w:numId w:val="105"/>
        </w:numPr>
        <w:ind w:right="-589"/>
        <w:rPr>
          <w:rFonts w:ascii="Verdana" w:eastAsia="Calibri" w:hAnsi="Verdana"/>
          <w:sz w:val="18"/>
          <w:szCs w:val="18"/>
        </w:rPr>
      </w:pPr>
      <w:r w:rsidRPr="00675B75">
        <w:rPr>
          <w:rFonts w:ascii="Verdana" w:eastAsia="Calibri" w:hAnsi="Verdana"/>
          <w:sz w:val="18"/>
          <w:szCs w:val="18"/>
        </w:rPr>
        <w:t>Formatowanie warunkowe, metody kopiowania i formatowania</w:t>
      </w:r>
    </w:p>
    <w:p w14:paraId="685D7310" w14:textId="77777777" w:rsidR="00354488" w:rsidRPr="00675B75" w:rsidRDefault="00354488" w:rsidP="00C91750">
      <w:pPr>
        <w:numPr>
          <w:ilvl w:val="0"/>
          <w:numId w:val="105"/>
        </w:numPr>
        <w:ind w:right="-589"/>
        <w:rPr>
          <w:rFonts w:ascii="Verdana" w:eastAsia="Calibri" w:hAnsi="Verdana"/>
          <w:sz w:val="18"/>
          <w:szCs w:val="18"/>
        </w:rPr>
      </w:pPr>
      <w:r w:rsidRPr="00675B75">
        <w:rPr>
          <w:rFonts w:ascii="Verdana" w:eastAsia="Calibri" w:hAnsi="Verdana"/>
          <w:sz w:val="18"/>
          <w:szCs w:val="18"/>
        </w:rPr>
        <w:t>Modyfikowanie standardowych reguł</w:t>
      </w:r>
    </w:p>
    <w:p w14:paraId="64142D63" w14:textId="77777777" w:rsidR="00354488" w:rsidRPr="00675B75" w:rsidRDefault="00354488" w:rsidP="00C91750">
      <w:pPr>
        <w:numPr>
          <w:ilvl w:val="0"/>
          <w:numId w:val="104"/>
        </w:numPr>
        <w:ind w:right="-589"/>
        <w:rPr>
          <w:rFonts w:ascii="Verdana" w:eastAsia="Calibri" w:hAnsi="Verdana"/>
          <w:sz w:val="18"/>
          <w:szCs w:val="18"/>
        </w:rPr>
      </w:pPr>
      <w:r w:rsidRPr="00675B75">
        <w:rPr>
          <w:rFonts w:ascii="Verdana" w:eastAsia="Calibri" w:hAnsi="Verdana"/>
          <w:sz w:val="18"/>
          <w:szCs w:val="18"/>
        </w:rPr>
        <w:t>Formuły i funkcje</w:t>
      </w:r>
    </w:p>
    <w:p w14:paraId="751E237A" w14:textId="77777777" w:rsidR="00354488" w:rsidRPr="00675B75" w:rsidRDefault="00354488" w:rsidP="00C91750">
      <w:pPr>
        <w:numPr>
          <w:ilvl w:val="0"/>
          <w:numId w:val="106"/>
        </w:numPr>
        <w:ind w:right="-589"/>
        <w:rPr>
          <w:rFonts w:ascii="Verdana" w:eastAsia="Calibri" w:hAnsi="Verdana"/>
          <w:sz w:val="18"/>
          <w:szCs w:val="18"/>
        </w:rPr>
      </w:pPr>
      <w:r w:rsidRPr="00675B75">
        <w:rPr>
          <w:rFonts w:ascii="Verdana" w:eastAsia="Calibri" w:hAnsi="Verdana"/>
          <w:sz w:val="18"/>
          <w:szCs w:val="18"/>
        </w:rPr>
        <w:t>Formuły i funkcje wykorzystywane w codziennej pracy – przypomnienie podstawowych funkcji</w:t>
      </w:r>
    </w:p>
    <w:p w14:paraId="2043EA78" w14:textId="77777777" w:rsidR="00354488" w:rsidRPr="00675B75" w:rsidRDefault="00354488" w:rsidP="00C91750">
      <w:pPr>
        <w:numPr>
          <w:ilvl w:val="0"/>
          <w:numId w:val="106"/>
        </w:numPr>
        <w:ind w:right="-589"/>
        <w:rPr>
          <w:rFonts w:ascii="Verdana" w:eastAsia="Calibri" w:hAnsi="Verdana"/>
          <w:sz w:val="18"/>
          <w:szCs w:val="18"/>
        </w:rPr>
      </w:pPr>
      <w:r w:rsidRPr="00675B75">
        <w:rPr>
          <w:rFonts w:ascii="Verdana" w:eastAsia="Calibri" w:hAnsi="Verdana"/>
          <w:sz w:val="18"/>
          <w:szCs w:val="18"/>
        </w:rPr>
        <w:t xml:space="preserve">Wprowadzenie nowych funkcji m.in. </w:t>
      </w:r>
      <w:proofErr w:type="spellStart"/>
      <w:r w:rsidRPr="00675B75">
        <w:rPr>
          <w:rFonts w:ascii="Verdana" w:eastAsia="Calibri" w:hAnsi="Verdana"/>
          <w:sz w:val="18"/>
          <w:szCs w:val="18"/>
        </w:rPr>
        <w:t>licz.jeżeli</w:t>
      </w:r>
      <w:proofErr w:type="spellEnd"/>
      <w:r w:rsidRPr="00675B75">
        <w:rPr>
          <w:rFonts w:ascii="Verdana" w:eastAsia="Calibri" w:hAnsi="Verdana"/>
          <w:sz w:val="18"/>
          <w:szCs w:val="18"/>
        </w:rPr>
        <w:t xml:space="preserve">, </w:t>
      </w:r>
      <w:proofErr w:type="spellStart"/>
      <w:r w:rsidRPr="00675B75">
        <w:rPr>
          <w:rFonts w:ascii="Verdana" w:eastAsia="Calibri" w:hAnsi="Verdana"/>
          <w:sz w:val="18"/>
          <w:szCs w:val="18"/>
        </w:rPr>
        <w:t>suma.jeżeli</w:t>
      </w:r>
      <w:proofErr w:type="spellEnd"/>
      <w:r w:rsidRPr="00675B75">
        <w:rPr>
          <w:rFonts w:ascii="Verdana" w:eastAsia="Calibri" w:hAnsi="Verdana"/>
          <w:sz w:val="18"/>
          <w:szCs w:val="18"/>
        </w:rPr>
        <w:t xml:space="preserve">, </w:t>
      </w:r>
      <w:proofErr w:type="spellStart"/>
      <w:r w:rsidRPr="00675B75">
        <w:rPr>
          <w:rFonts w:ascii="Verdana" w:eastAsia="Calibri" w:hAnsi="Verdana"/>
          <w:sz w:val="18"/>
          <w:szCs w:val="18"/>
        </w:rPr>
        <w:t>suma.warunkow</w:t>
      </w:r>
      <w:proofErr w:type="spellEnd"/>
      <w:r w:rsidRPr="00675B75">
        <w:rPr>
          <w:rFonts w:ascii="Verdana" w:eastAsia="Calibri" w:hAnsi="Verdana"/>
          <w:sz w:val="18"/>
          <w:szCs w:val="18"/>
        </w:rPr>
        <w:t xml:space="preserve">, </w:t>
      </w:r>
      <w:proofErr w:type="spellStart"/>
      <w:r w:rsidRPr="00675B75">
        <w:rPr>
          <w:rFonts w:ascii="Verdana" w:eastAsia="Calibri" w:hAnsi="Verdana"/>
          <w:sz w:val="18"/>
          <w:szCs w:val="18"/>
        </w:rPr>
        <w:t>zaokr</w:t>
      </w:r>
      <w:proofErr w:type="spellEnd"/>
      <w:r w:rsidRPr="00675B75">
        <w:rPr>
          <w:rFonts w:ascii="Verdana" w:eastAsia="Calibri" w:hAnsi="Verdana"/>
          <w:sz w:val="18"/>
          <w:szCs w:val="18"/>
        </w:rPr>
        <w:t xml:space="preserve">, </w:t>
      </w:r>
      <w:proofErr w:type="spellStart"/>
      <w:r w:rsidRPr="00675B75">
        <w:rPr>
          <w:rFonts w:ascii="Verdana" w:eastAsia="Calibri" w:hAnsi="Verdana"/>
          <w:sz w:val="18"/>
          <w:szCs w:val="18"/>
        </w:rPr>
        <w:t>wyszukaj.pionowo</w:t>
      </w:r>
      <w:proofErr w:type="spellEnd"/>
      <w:r w:rsidRPr="00675B75">
        <w:rPr>
          <w:rFonts w:ascii="Verdana" w:eastAsia="Calibri" w:hAnsi="Verdana"/>
          <w:sz w:val="18"/>
          <w:szCs w:val="18"/>
        </w:rPr>
        <w:t>.</w:t>
      </w:r>
    </w:p>
    <w:p w14:paraId="6886CDD7" w14:textId="77777777" w:rsidR="00354488" w:rsidRPr="00675B75" w:rsidRDefault="00354488" w:rsidP="00C91750">
      <w:pPr>
        <w:numPr>
          <w:ilvl w:val="0"/>
          <w:numId w:val="106"/>
        </w:numPr>
        <w:ind w:right="-589"/>
        <w:rPr>
          <w:rFonts w:ascii="Verdana" w:eastAsia="Calibri" w:hAnsi="Verdana"/>
          <w:sz w:val="18"/>
          <w:szCs w:val="18"/>
        </w:rPr>
      </w:pPr>
      <w:r w:rsidRPr="00675B75">
        <w:rPr>
          <w:rFonts w:ascii="Verdana" w:eastAsia="Calibri" w:hAnsi="Verdana"/>
          <w:sz w:val="18"/>
          <w:szCs w:val="18"/>
        </w:rPr>
        <w:t>Zagnieżdżanie funkcji</w:t>
      </w:r>
    </w:p>
    <w:p w14:paraId="16939F8D" w14:textId="77777777" w:rsidR="00354488" w:rsidRPr="00675B75" w:rsidRDefault="00354488" w:rsidP="00C91750">
      <w:pPr>
        <w:numPr>
          <w:ilvl w:val="0"/>
          <w:numId w:val="104"/>
        </w:numPr>
        <w:ind w:right="-589"/>
        <w:rPr>
          <w:rFonts w:ascii="Verdana" w:eastAsia="Calibri" w:hAnsi="Verdana"/>
          <w:sz w:val="18"/>
          <w:szCs w:val="18"/>
        </w:rPr>
      </w:pPr>
      <w:r w:rsidRPr="00675B75">
        <w:rPr>
          <w:rFonts w:ascii="Verdana" w:eastAsia="Calibri" w:hAnsi="Verdana"/>
          <w:sz w:val="18"/>
          <w:szCs w:val="18"/>
        </w:rPr>
        <w:t>Obliczenia i funkcje na datach</w:t>
      </w:r>
    </w:p>
    <w:p w14:paraId="385CB406" w14:textId="77777777" w:rsidR="00354488" w:rsidRPr="00675B75" w:rsidRDefault="00354488" w:rsidP="00C91750">
      <w:pPr>
        <w:numPr>
          <w:ilvl w:val="0"/>
          <w:numId w:val="107"/>
        </w:numPr>
        <w:ind w:right="-589"/>
        <w:rPr>
          <w:rFonts w:ascii="Verdana" w:eastAsia="Calibri" w:hAnsi="Verdana"/>
          <w:sz w:val="18"/>
          <w:szCs w:val="18"/>
        </w:rPr>
      </w:pPr>
      <w:r w:rsidRPr="00675B75">
        <w:rPr>
          <w:rFonts w:ascii="Verdana" w:eastAsia="Calibri" w:hAnsi="Verdana"/>
          <w:sz w:val="18"/>
          <w:szCs w:val="18"/>
        </w:rPr>
        <w:t>Metody formatowania dat</w:t>
      </w:r>
    </w:p>
    <w:p w14:paraId="57730ED0" w14:textId="77777777" w:rsidR="00354488" w:rsidRPr="00675B75" w:rsidRDefault="00354488" w:rsidP="00C91750">
      <w:pPr>
        <w:numPr>
          <w:ilvl w:val="0"/>
          <w:numId w:val="107"/>
        </w:numPr>
        <w:ind w:right="-589"/>
        <w:rPr>
          <w:rFonts w:ascii="Verdana" w:eastAsia="Calibri" w:hAnsi="Verdana"/>
          <w:sz w:val="18"/>
          <w:szCs w:val="18"/>
        </w:rPr>
      </w:pPr>
      <w:r w:rsidRPr="00675B75">
        <w:rPr>
          <w:rFonts w:ascii="Verdana" w:eastAsia="Calibri" w:hAnsi="Verdana"/>
          <w:sz w:val="18"/>
          <w:szCs w:val="18"/>
        </w:rPr>
        <w:t>Różnica między datami, dodawanie do dat, obliczanie daty końcowej, obliczenia na dacie bieżącej</w:t>
      </w:r>
    </w:p>
    <w:p w14:paraId="02D1ABD5" w14:textId="77777777" w:rsidR="00675B75" w:rsidRPr="00675B75" w:rsidRDefault="00675B75" w:rsidP="00C91750">
      <w:pPr>
        <w:numPr>
          <w:ilvl w:val="0"/>
          <w:numId w:val="107"/>
        </w:numPr>
        <w:ind w:right="-589"/>
        <w:rPr>
          <w:rFonts w:ascii="Verdana" w:eastAsia="Calibri" w:hAnsi="Verdana"/>
          <w:sz w:val="18"/>
          <w:szCs w:val="18"/>
        </w:rPr>
      </w:pPr>
      <w:r w:rsidRPr="00675B75">
        <w:rPr>
          <w:rFonts w:ascii="Verdana" w:hAnsi="Verdana"/>
          <w:color w:val="000000" w:themeColor="text1"/>
          <w:sz w:val="18"/>
          <w:szCs w:val="18"/>
        </w:rPr>
        <w:tab/>
      </w:r>
      <w:r w:rsidRPr="00675B75">
        <w:rPr>
          <w:rFonts w:ascii="Verdana" w:eastAsia="Calibri" w:hAnsi="Verdana"/>
          <w:sz w:val="18"/>
          <w:szCs w:val="18"/>
        </w:rPr>
        <w:t xml:space="preserve">Funkcje daty i czasu dzień, miesiąc, rok, </w:t>
      </w:r>
      <w:proofErr w:type="spellStart"/>
      <w:r w:rsidRPr="00675B75">
        <w:rPr>
          <w:rFonts w:ascii="Verdana" w:eastAsia="Calibri" w:hAnsi="Verdana"/>
          <w:sz w:val="18"/>
          <w:szCs w:val="18"/>
        </w:rPr>
        <w:t>dzień.tyg</w:t>
      </w:r>
      <w:proofErr w:type="spellEnd"/>
      <w:r w:rsidRPr="00675B75">
        <w:rPr>
          <w:rFonts w:ascii="Verdana" w:eastAsia="Calibri" w:hAnsi="Verdana"/>
          <w:sz w:val="18"/>
          <w:szCs w:val="18"/>
        </w:rPr>
        <w:t xml:space="preserve"> </w:t>
      </w:r>
    </w:p>
    <w:p w14:paraId="40B9BBFB" w14:textId="77777777" w:rsidR="00675B75" w:rsidRPr="00675B75" w:rsidRDefault="00675B75" w:rsidP="00C91750">
      <w:pPr>
        <w:numPr>
          <w:ilvl w:val="0"/>
          <w:numId w:val="104"/>
        </w:numPr>
        <w:ind w:right="-589"/>
        <w:rPr>
          <w:rFonts w:ascii="Verdana" w:eastAsia="Calibri" w:hAnsi="Verdana"/>
          <w:sz w:val="18"/>
          <w:szCs w:val="18"/>
        </w:rPr>
      </w:pPr>
      <w:r w:rsidRPr="00675B75">
        <w:rPr>
          <w:rFonts w:ascii="Verdana" w:eastAsia="Calibri" w:hAnsi="Verdana"/>
          <w:sz w:val="18"/>
          <w:szCs w:val="18"/>
        </w:rPr>
        <w:t>Praca z tekstami, funkcje tekstowe</w:t>
      </w:r>
    </w:p>
    <w:p w14:paraId="306D6F78" w14:textId="77777777" w:rsidR="00675B75" w:rsidRPr="00675B75" w:rsidRDefault="00675B75" w:rsidP="00C91750">
      <w:pPr>
        <w:numPr>
          <w:ilvl w:val="0"/>
          <w:numId w:val="108"/>
        </w:numPr>
        <w:ind w:right="-589"/>
        <w:rPr>
          <w:rFonts w:ascii="Verdana" w:eastAsia="Calibri" w:hAnsi="Verdana"/>
          <w:sz w:val="18"/>
          <w:szCs w:val="18"/>
        </w:rPr>
      </w:pPr>
      <w:r w:rsidRPr="00675B75">
        <w:rPr>
          <w:rFonts w:ascii="Verdana" w:eastAsia="Calibri" w:hAnsi="Verdana"/>
          <w:sz w:val="18"/>
          <w:szCs w:val="18"/>
        </w:rPr>
        <w:t xml:space="preserve">Funkcje tekstowe: lewy, prawy, </w:t>
      </w:r>
      <w:proofErr w:type="spellStart"/>
      <w:r w:rsidRPr="00675B75">
        <w:rPr>
          <w:rFonts w:ascii="Verdana" w:eastAsia="Calibri" w:hAnsi="Verdana"/>
          <w:sz w:val="18"/>
          <w:szCs w:val="18"/>
        </w:rPr>
        <w:t>zlacz.teksty</w:t>
      </w:r>
      <w:proofErr w:type="spellEnd"/>
      <w:r w:rsidRPr="00675B75">
        <w:rPr>
          <w:rFonts w:ascii="Verdana" w:eastAsia="Calibri" w:hAnsi="Verdana"/>
          <w:sz w:val="18"/>
          <w:szCs w:val="18"/>
        </w:rPr>
        <w:t xml:space="preserve">, </w:t>
      </w:r>
      <w:proofErr w:type="spellStart"/>
      <w:r w:rsidRPr="00675B75">
        <w:rPr>
          <w:rFonts w:ascii="Verdana" w:eastAsia="Calibri" w:hAnsi="Verdana"/>
          <w:sz w:val="18"/>
          <w:szCs w:val="18"/>
        </w:rPr>
        <w:t>litery.wielkie</w:t>
      </w:r>
      <w:proofErr w:type="spellEnd"/>
      <w:r w:rsidRPr="00675B75">
        <w:rPr>
          <w:rFonts w:ascii="Verdana" w:eastAsia="Calibri" w:hAnsi="Verdana"/>
          <w:sz w:val="18"/>
          <w:szCs w:val="18"/>
        </w:rPr>
        <w:t xml:space="preserve">, </w:t>
      </w:r>
      <w:proofErr w:type="spellStart"/>
      <w:r w:rsidRPr="00675B75">
        <w:rPr>
          <w:rFonts w:ascii="Verdana" w:eastAsia="Calibri" w:hAnsi="Verdana"/>
          <w:sz w:val="18"/>
          <w:szCs w:val="18"/>
        </w:rPr>
        <w:t>litery.male</w:t>
      </w:r>
      <w:proofErr w:type="spellEnd"/>
      <w:r w:rsidRPr="00675B75">
        <w:rPr>
          <w:rFonts w:ascii="Verdana" w:eastAsia="Calibri" w:hAnsi="Verdana"/>
          <w:sz w:val="18"/>
          <w:szCs w:val="18"/>
        </w:rPr>
        <w:t>, wartość</w:t>
      </w:r>
    </w:p>
    <w:p w14:paraId="715A0C8F" w14:textId="77777777" w:rsidR="00675B75" w:rsidRPr="00675B75" w:rsidRDefault="00675B75" w:rsidP="00C91750">
      <w:pPr>
        <w:numPr>
          <w:ilvl w:val="0"/>
          <w:numId w:val="108"/>
        </w:numPr>
        <w:ind w:right="-589"/>
        <w:rPr>
          <w:rFonts w:ascii="Verdana" w:eastAsia="Calibri" w:hAnsi="Verdana"/>
          <w:sz w:val="18"/>
          <w:szCs w:val="18"/>
        </w:rPr>
      </w:pPr>
      <w:r w:rsidRPr="00675B75">
        <w:rPr>
          <w:rFonts w:ascii="Verdana" w:eastAsia="Calibri" w:hAnsi="Verdana"/>
          <w:sz w:val="18"/>
          <w:szCs w:val="18"/>
        </w:rPr>
        <w:t>Poprawianie wprowadzonych danych za pomocą funkcji tekstowych</w:t>
      </w:r>
    </w:p>
    <w:p w14:paraId="26A0AC1B" w14:textId="77777777" w:rsidR="00675B75" w:rsidRPr="00675B75" w:rsidRDefault="00675B75" w:rsidP="00C91750">
      <w:pPr>
        <w:numPr>
          <w:ilvl w:val="0"/>
          <w:numId w:val="108"/>
        </w:numPr>
        <w:ind w:right="-589"/>
        <w:rPr>
          <w:rFonts w:ascii="Verdana" w:eastAsia="Calibri" w:hAnsi="Verdana"/>
          <w:sz w:val="18"/>
          <w:szCs w:val="18"/>
        </w:rPr>
      </w:pPr>
      <w:r w:rsidRPr="00675B75">
        <w:rPr>
          <w:rFonts w:ascii="Verdana" w:eastAsia="Calibri" w:hAnsi="Verdana"/>
          <w:sz w:val="18"/>
          <w:szCs w:val="18"/>
        </w:rPr>
        <w:t>Rozdzielanie tekstów.</w:t>
      </w:r>
    </w:p>
    <w:p w14:paraId="7CF75FD9" w14:textId="77777777" w:rsidR="00675B75" w:rsidRPr="00675B75" w:rsidRDefault="00675B75" w:rsidP="00C91750">
      <w:pPr>
        <w:numPr>
          <w:ilvl w:val="0"/>
          <w:numId w:val="104"/>
        </w:numPr>
        <w:ind w:right="-589"/>
        <w:rPr>
          <w:rFonts w:ascii="Verdana" w:eastAsia="Calibri" w:hAnsi="Verdana"/>
          <w:sz w:val="18"/>
          <w:szCs w:val="18"/>
        </w:rPr>
      </w:pPr>
      <w:r w:rsidRPr="00675B75">
        <w:rPr>
          <w:rFonts w:ascii="Verdana" w:eastAsia="Calibri" w:hAnsi="Verdana"/>
          <w:sz w:val="18"/>
          <w:szCs w:val="18"/>
        </w:rPr>
        <w:t>Tabele przestawne</w:t>
      </w:r>
    </w:p>
    <w:p w14:paraId="3924F215" w14:textId="77777777" w:rsidR="00675B75" w:rsidRPr="00675B75" w:rsidRDefault="00675B75" w:rsidP="00C91750">
      <w:pPr>
        <w:numPr>
          <w:ilvl w:val="0"/>
          <w:numId w:val="109"/>
        </w:numPr>
        <w:ind w:right="-589"/>
        <w:rPr>
          <w:rFonts w:ascii="Verdana" w:eastAsia="Calibri" w:hAnsi="Verdana"/>
          <w:sz w:val="18"/>
          <w:szCs w:val="18"/>
        </w:rPr>
      </w:pPr>
      <w:r w:rsidRPr="00675B75">
        <w:rPr>
          <w:rFonts w:ascii="Verdana" w:eastAsia="Calibri" w:hAnsi="Verdana"/>
          <w:sz w:val="18"/>
          <w:szCs w:val="18"/>
        </w:rPr>
        <w:t>Przygotowanie danych do tabel przestawnych, tworzenie tabel przestawnych</w:t>
      </w:r>
    </w:p>
    <w:p w14:paraId="5967D8FC" w14:textId="77777777" w:rsidR="00675B75" w:rsidRPr="00675B75" w:rsidRDefault="00675B75" w:rsidP="00C91750">
      <w:pPr>
        <w:numPr>
          <w:ilvl w:val="0"/>
          <w:numId w:val="109"/>
        </w:numPr>
        <w:ind w:right="-589"/>
        <w:rPr>
          <w:rFonts w:ascii="Verdana" w:eastAsia="Calibri" w:hAnsi="Verdana"/>
          <w:sz w:val="18"/>
          <w:szCs w:val="18"/>
        </w:rPr>
      </w:pPr>
      <w:r w:rsidRPr="00675B75">
        <w:rPr>
          <w:rFonts w:ascii="Verdana" w:eastAsia="Calibri" w:hAnsi="Verdana"/>
          <w:sz w:val="18"/>
          <w:szCs w:val="18"/>
        </w:rPr>
        <w:t>Podstawowe funkcje podsumowujące, filtrowanie danych</w:t>
      </w:r>
    </w:p>
    <w:p w14:paraId="7FFC0EB7" w14:textId="77777777" w:rsidR="00675B75" w:rsidRPr="00675B75" w:rsidRDefault="00675B75" w:rsidP="00C91750">
      <w:pPr>
        <w:numPr>
          <w:ilvl w:val="0"/>
          <w:numId w:val="104"/>
        </w:numPr>
        <w:ind w:right="-589"/>
        <w:rPr>
          <w:rFonts w:ascii="Verdana" w:eastAsia="Calibri" w:hAnsi="Verdana"/>
          <w:sz w:val="18"/>
          <w:szCs w:val="18"/>
        </w:rPr>
      </w:pPr>
      <w:r w:rsidRPr="00675B75">
        <w:rPr>
          <w:rFonts w:ascii="Verdana" w:eastAsia="Calibri" w:hAnsi="Verdana"/>
          <w:sz w:val="18"/>
          <w:szCs w:val="18"/>
        </w:rPr>
        <w:t>Wykresy</w:t>
      </w:r>
    </w:p>
    <w:p w14:paraId="03CD7427" w14:textId="77777777" w:rsidR="00675B75" w:rsidRPr="00675B75" w:rsidRDefault="00675B75" w:rsidP="00C91750">
      <w:pPr>
        <w:numPr>
          <w:ilvl w:val="0"/>
          <w:numId w:val="110"/>
        </w:numPr>
        <w:ind w:right="-589"/>
        <w:rPr>
          <w:rFonts w:ascii="Verdana" w:eastAsia="Calibri" w:hAnsi="Verdana"/>
          <w:sz w:val="18"/>
          <w:szCs w:val="18"/>
        </w:rPr>
      </w:pPr>
      <w:r w:rsidRPr="00675B75">
        <w:rPr>
          <w:rFonts w:ascii="Verdana" w:eastAsia="Calibri" w:hAnsi="Verdana"/>
          <w:sz w:val="18"/>
          <w:szCs w:val="18"/>
        </w:rPr>
        <w:t>Tworzenie wykresów złożonych, zmiana zakresów danych, kolorów, układu</w:t>
      </w:r>
    </w:p>
    <w:p w14:paraId="7BED9E68" w14:textId="77777777" w:rsidR="00675B75" w:rsidRPr="00675B75" w:rsidRDefault="00675B75" w:rsidP="00C91750">
      <w:pPr>
        <w:numPr>
          <w:ilvl w:val="0"/>
          <w:numId w:val="110"/>
        </w:numPr>
        <w:ind w:right="-589"/>
        <w:rPr>
          <w:rFonts w:ascii="Verdana" w:eastAsia="Calibri" w:hAnsi="Verdana"/>
          <w:sz w:val="18"/>
          <w:szCs w:val="18"/>
        </w:rPr>
      </w:pPr>
      <w:r w:rsidRPr="00675B75">
        <w:rPr>
          <w:rFonts w:ascii="Verdana" w:eastAsia="Calibri" w:hAnsi="Verdana"/>
          <w:sz w:val="18"/>
          <w:szCs w:val="18"/>
        </w:rPr>
        <w:t>Wzbogacanie wykresów obiektami graficznymi</w:t>
      </w:r>
    </w:p>
    <w:p w14:paraId="65E2FC5B" w14:textId="77777777" w:rsidR="00675B75" w:rsidRPr="00675B75" w:rsidRDefault="00675B75" w:rsidP="00C91750">
      <w:pPr>
        <w:numPr>
          <w:ilvl w:val="0"/>
          <w:numId w:val="104"/>
        </w:numPr>
        <w:ind w:right="-589"/>
        <w:rPr>
          <w:rFonts w:ascii="Verdana" w:eastAsia="Calibri" w:hAnsi="Verdana"/>
          <w:sz w:val="18"/>
          <w:szCs w:val="18"/>
        </w:rPr>
      </w:pPr>
      <w:r w:rsidRPr="00675B75">
        <w:rPr>
          <w:rFonts w:ascii="Verdana" w:eastAsia="Calibri" w:hAnsi="Verdana"/>
          <w:sz w:val="18"/>
          <w:szCs w:val="18"/>
        </w:rPr>
        <w:t>Analiza i wyszukiwanie danych</w:t>
      </w:r>
    </w:p>
    <w:p w14:paraId="4FF82392" w14:textId="77777777" w:rsidR="00675B75" w:rsidRPr="00675B75" w:rsidRDefault="00675B75" w:rsidP="00C91750">
      <w:pPr>
        <w:numPr>
          <w:ilvl w:val="0"/>
          <w:numId w:val="111"/>
        </w:numPr>
        <w:ind w:right="-589"/>
        <w:rPr>
          <w:rFonts w:ascii="Verdana" w:eastAsia="Calibri" w:hAnsi="Verdana"/>
          <w:sz w:val="18"/>
          <w:szCs w:val="18"/>
        </w:rPr>
      </w:pPr>
      <w:r w:rsidRPr="00675B75">
        <w:rPr>
          <w:rFonts w:ascii="Verdana" w:eastAsia="Calibri" w:hAnsi="Verdana"/>
          <w:sz w:val="18"/>
          <w:szCs w:val="18"/>
        </w:rPr>
        <w:t>Sortowanie – zaawansowane opcje</w:t>
      </w:r>
    </w:p>
    <w:p w14:paraId="7D79832F" w14:textId="77777777" w:rsidR="00675B75" w:rsidRPr="00675B75" w:rsidRDefault="00675B75" w:rsidP="00C91750">
      <w:pPr>
        <w:numPr>
          <w:ilvl w:val="0"/>
          <w:numId w:val="111"/>
        </w:numPr>
        <w:ind w:right="-589"/>
        <w:rPr>
          <w:rFonts w:ascii="Verdana" w:eastAsia="Calibri" w:hAnsi="Verdana"/>
          <w:sz w:val="18"/>
          <w:szCs w:val="18"/>
        </w:rPr>
      </w:pPr>
      <w:r w:rsidRPr="00675B75">
        <w:rPr>
          <w:rFonts w:ascii="Verdana" w:eastAsia="Calibri" w:hAnsi="Verdana"/>
          <w:sz w:val="18"/>
          <w:szCs w:val="18"/>
        </w:rPr>
        <w:t xml:space="preserve">Narzędzie </w:t>
      </w:r>
      <w:proofErr w:type="spellStart"/>
      <w:r w:rsidRPr="00675B75">
        <w:rPr>
          <w:rFonts w:ascii="Verdana" w:eastAsia="Calibri" w:hAnsi="Verdana"/>
          <w:sz w:val="18"/>
          <w:szCs w:val="18"/>
        </w:rPr>
        <w:t>autofiltr</w:t>
      </w:r>
      <w:proofErr w:type="spellEnd"/>
      <w:r w:rsidRPr="00675B75">
        <w:rPr>
          <w:rFonts w:ascii="Verdana" w:eastAsia="Calibri" w:hAnsi="Verdana"/>
          <w:sz w:val="18"/>
          <w:szCs w:val="18"/>
        </w:rPr>
        <w:t>, filtr niestandardowy</w:t>
      </w:r>
    </w:p>
    <w:p w14:paraId="39AA9889" w14:textId="77777777" w:rsidR="00675B75" w:rsidRPr="00675B75" w:rsidRDefault="00675B75" w:rsidP="00C91750">
      <w:pPr>
        <w:numPr>
          <w:ilvl w:val="0"/>
          <w:numId w:val="111"/>
        </w:numPr>
        <w:ind w:right="-589"/>
        <w:rPr>
          <w:rFonts w:ascii="Verdana" w:eastAsia="Calibri" w:hAnsi="Verdana"/>
          <w:sz w:val="18"/>
          <w:szCs w:val="18"/>
        </w:rPr>
      </w:pPr>
      <w:r w:rsidRPr="00675B75">
        <w:rPr>
          <w:rFonts w:ascii="Verdana" w:eastAsia="Calibri" w:hAnsi="Verdana"/>
          <w:sz w:val="18"/>
          <w:szCs w:val="18"/>
        </w:rPr>
        <w:t>Usuwanie duplikatów</w:t>
      </w:r>
    </w:p>
    <w:p w14:paraId="60AAA05A" w14:textId="77777777" w:rsidR="00675B75" w:rsidRPr="00675B75" w:rsidRDefault="00675B75" w:rsidP="00C91750">
      <w:pPr>
        <w:numPr>
          <w:ilvl w:val="0"/>
          <w:numId w:val="104"/>
        </w:numPr>
        <w:ind w:right="-589"/>
        <w:rPr>
          <w:rFonts w:ascii="Verdana" w:eastAsia="Calibri" w:hAnsi="Verdana"/>
          <w:sz w:val="18"/>
          <w:szCs w:val="18"/>
        </w:rPr>
      </w:pPr>
      <w:r w:rsidRPr="00675B75">
        <w:rPr>
          <w:rFonts w:ascii="Verdana" w:eastAsia="Calibri" w:hAnsi="Verdana"/>
          <w:sz w:val="18"/>
          <w:szCs w:val="18"/>
        </w:rPr>
        <w:t>Zaawansowane ustawienia drukowania</w:t>
      </w:r>
    </w:p>
    <w:p w14:paraId="0CD67BB5" w14:textId="77777777" w:rsidR="00675B75" w:rsidRPr="00675B75" w:rsidRDefault="00675B75" w:rsidP="00675B75">
      <w:pPr>
        <w:ind w:left="284" w:right="-589"/>
        <w:rPr>
          <w:rFonts w:ascii="Verdana" w:eastAsia="Calibri" w:hAnsi="Verdana"/>
          <w:sz w:val="18"/>
          <w:szCs w:val="18"/>
        </w:rPr>
      </w:pPr>
    </w:p>
    <w:p w14:paraId="1B548E85" w14:textId="77777777" w:rsidR="00675B75" w:rsidRPr="00675B75" w:rsidRDefault="00675B75" w:rsidP="00675B75">
      <w:pPr>
        <w:ind w:left="284" w:right="-589"/>
        <w:rPr>
          <w:rFonts w:ascii="Verdana" w:eastAsia="Calibri" w:hAnsi="Verdana"/>
          <w:b/>
          <w:sz w:val="18"/>
          <w:szCs w:val="18"/>
        </w:rPr>
      </w:pPr>
      <w:r w:rsidRPr="00675B75">
        <w:rPr>
          <w:rFonts w:ascii="Verdana" w:eastAsia="Calibri" w:hAnsi="Verdana"/>
          <w:b/>
          <w:sz w:val="18"/>
          <w:szCs w:val="18"/>
        </w:rPr>
        <w:t>MS Word:</w:t>
      </w:r>
    </w:p>
    <w:p w14:paraId="15EC4DE6" w14:textId="77777777" w:rsidR="00675B75" w:rsidRPr="00675B75" w:rsidRDefault="00675B75" w:rsidP="00C91750">
      <w:pPr>
        <w:numPr>
          <w:ilvl w:val="0"/>
          <w:numId w:val="112"/>
        </w:numPr>
        <w:ind w:right="-589"/>
        <w:rPr>
          <w:rFonts w:ascii="Verdana" w:eastAsia="Calibri" w:hAnsi="Verdana"/>
          <w:sz w:val="18"/>
          <w:szCs w:val="18"/>
        </w:rPr>
      </w:pPr>
      <w:r w:rsidRPr="00675B75">
        <w:rPr>
          <w:rFonts w:ascii="Verdana" w:eastAsia="Calibri" w:hAnsi="Verdana"/>
          <w:sz w:val="18"/>
          <w:szCs w:val="18"/>
        </w:rPr>
        <w:t>Przypomnienie podstaw programu MS Word</w:t>
      </w:r>
    </w:p>
    <w:p w14:paraId="25753245" w14:textId="77777777" w:rsidR="00675B75" w:rsidRPr="00675B75" w:rsidRDefault="00675B75" w:rsidP="00C91750">
      <w:pPr>
        <w:numPr>
          <w:ilvl w:val="0"/>
          <w:numId w:val="112"/>
        </w:numPr>
        <w:ind w:right="-589"/>
        <w:rPr>
          <w:rFonts w:ascii="Verdana" w:eastAsia="Calibri" w:hAnsi="Verdana"/>
          <w:sz w:val="18"/>
          <w:szCs w:val="18"/>
        </w:rPr>
      </w:pPr>
      <w:r w:rsidRPr="00675B75">
        <w:rPr>
          <w:rFonts w:ascii="Verdana" w:eastAsia="Calibri" w:hAnsi="Verdana"/>
          <w:sz w:val="18"/>
          <w:szCs w:val="18"/>
        </w:rPr>
        <w:t>Profesjonalne formatowanie tekstów</w:t>
      </w:r>
    </w:p>
    <w:p w14:paraId="1C164002" w14:textId="77777777" w:rsidR="00675B75" w:rsidRPr="00675B75" w:rsidRDefault="00675B75" w:rsidP="00C91750">
      <w:pPr>
        <w:numPr>
          <w:ilvl w:val="0"/>
          <w:numId w:val="113"/>
        </w:numPr>
        <w:ind w:right="-589"/>
        <w:rPr>
          <w:rFonts w:ascii="Verdana" w:eastAsia="Calibri" w:hAnsi="Verdana"/>
          <w:sz w:val="18"/>
          <w:szCs w:val="18"/>
        </w:rPr>
      </w:pPr>
      <w:r w:rsidRPr="00675B75">
        <w:rPr>
          <w:rFonts w:ascii="Verdana" w:eastAsia="Calibri" w:hAnsi="Verdana"/>
          <w:sz w:val="18"/>
          <w:szCs w:val="18"/>
        </w:rPr>
        <w:t>Tworzenie przypisów</w:t>
      </w:r>
    </w:p>
    <w:p w14:paraId="1CA25662" w14:textId="77777777" w:rsidR="00675B75" w:rsidRPr="00675B75" w:rsidRDefault="00675B75" w:rsidP="00C91750">
      <w:pPr>
        <w:numPr>
          <w:ilvl w:val="0"/>
          <w:numId w:val="113"/>
        </w:numPr>
        <w:ind w:right="-589"/>
        <w:rPr>
          <w:rFonts w:ascii="Verdana" w:eastAsia="Calibri" w:hAnsi="Verdana"/>
          <w:sz w:val="18"/>
          <w:szCs w:val="18"/>
        </w:rPr>
      </w:pPr>
      <w:r w:rsidRPr="00675B75">
        <w:rPr>
          <w:rFonts w:ascii="Verdana" w:eastAsia="Calibri" w:hAnsi="Verdana"/>
          <w:sz w:val="18"/>
          <w:szCs w:val="18"/>
        </w:rPr>
        <w:t>Praca z tabulatorami i znakami podziału</w:t>
      </w:r>
    </w:p>
    <w:p w14:paraId="1AD8B649" w14:textId="77777777" w:rsidR="00675B75" w:rsidRPr="00675B75" w:rsidRDefault="00675B75" w:rsidP="00C91750">
      <w:pPr>
        <w:numPr>
          <w:ilvl w:val="0"/>
          <w:numId w:val="113"/>
        </w:numPr>
        <w:ind w:right="-589"/>
        <w:rPr>
          <w:rFonts w:ascii="Verdana" w:eastAsia="Calibri" w:hAnsi="Verdana"/>
          <w:sz w:val="18"/>
          <w:szCs w:val="18"/>
        </w:rPr>
      </w:pPr>
      <w:r w:rsidRPr="00675B75">
        <w:rPr>
          <w:rFonts w:ascii="Verdana" w:eastAsia="Calibri" w:hAnsi="Verdana"/>
          <w:sz w:val="18"/>
          <w:szCs w:val="18"/>
        </w:rPr>
        <w:t>Tworzenie własnej formy numeracji, tworzenie pól tekstowych</w:t>
      </w:r>
    </w:p>
    <w:p w14:paraId="06D5C958" w14:textId="77777777" w:rsidR="00675B75" w:rsidRPr="00675B75" w:rsidRDefault="00675B75" w:rsidP="00C91750">
      <w:pPr>
        <w:numPr>
          <w:ilvl w:val="0"/>
          <w:numId w:val="113"/>
        </w:numPr>
        <w:ind w:right="-589"/>
        <w:rPr>
          <w:rFonts w:ascii="Verdana" w:eastAsia="Calibri" w:hAnsi="Verdana"/>
          <w:sz w:val="18"/>
          <w:szCs w:val="18"/>
        </w:rPr>
      </w:pPr>
      <w:r w:rsidRPr="00675B75">
        <w:rPr>
          <w:rFonts w:ascii="Verdana" w:eastAsia="Calibri" w:hAnsi="Verdana"/>
          <w:sz w:val="18"/>
          <w:szCs w:val="18"/>
        </w:rPr>
        <w:t>Osadzanie obiektów w dokumencie, sprawdzanie pisowni</w:t>
      </w:r>
    </w:p>
    <w:p w14:paraId="5299D8A2" w14:textId="77777777" w:rsidR="00675B75" w:rsidRPr="00675B75" w:rsidRDefault="00675B75" w:rsidP="00C91750">
      <w:pPr>
        <w:numPr>
          <w:ilvl w:val="0"/>
          <w:numId w:val="113"/>
        </w:numPr>
        <w:ind w:right="-589"/>
        <w:rPr>
          <w:rFonts w:ascii="Verdana" w:eastAsia="Calibri" w:hAnsi="Verdana"/>
          <w:sz w:val="18"/>
          <w:szCs w:val="18"/>
        </w:rPr>
      </w:pPr>
      <w:r w:rsidRPr="00675B75">
        <w:rPr>
          <w:rFonts w:ascii="Verdana" w:eastAsia="Calibri" w:hAnsi="Verdana"/>
          <w:sz w:val="18"/>
          <w:szCs w:val="18"/>
        </w:rPr>
        <w:lastRenderedPageBreak/>
        <w:t>Dobre praktyki wykorzystywania stylów w dokumentach</w:t>
      </w:r>
    </w:p>
    <w:p w14:paraId="7318AA5F" w14:textId="77777777" w:rsidR="00675B75" w:rsidRPr="00675B75" w:rsidRDefault="00675B75" w:rsidP="00C91750">
      <w:pPr>
        <w:numPr>
          <w:ilvl w:val="0"/>
          <w:numId w:val="112"/>
        </w:numPr>
        <w:ind w:right="-589"/>
        <w:rPr>
          <w:rFonts w:ascii="Verdana" w:eastAsia="Calibri" w:hAnsi="Verdana"/>
          <w:sz w:val="18"/>
          <w:szCs w:val="18"/>
        </w:rPr>
      </w:pPr>
      <w:r w:rsidRPr="00675B75">
        <w:rPr>
          <w:rFonts w:ascii="Verdana" w:eastAsia="Calibri" w:hAnsi="Verdana"/>
          <w:sz w:val="18"/>
          <w:szCs w:val="18"/>
        </w:rPr>
        <w:t>Praca z obszernymi dokumentami</w:t>
      </w:r>
    </w:p>
    <w:p w14:paraId="144CF174" w14:textId="77777777" w:rsidR="00675B75" w:rsidRPr="00675B75" w:rsidRDefault="00675B75" w:rsidP="00C91750">
      <w:pPr>
        <w:numPr>
          <w:ilvl w:val="0"/>
          <w:numId w:val="114"/>
        </w:numPr>
        <w:ind w:right="-589"/>
        <w:rPr>
          <w:rFonts w:ascii="Verdana" w:eastAsia="Calibri" w:hAnsi="Verdana"/>
          <w:sz w:val="18"/>
          <w:szCs w:val="18"/>
        </w:rPr>
      </w:pPr>
      <w:r w:rsidRPr="00675B75">
        <w:rPr>
          <w:rFonts w:ascii="Verdana" w:eastAsia="Calibri" w:hAnsi="Verdana"/>
          <w:sz w:val="18"/>
          <w:szCs w:val="18"/>
        </w:rPr>
        <w:t>Tworzenie spisów treści, nagłówków oraz stopek – zaawansowane funkcję</w:t>
      </w:r>
    </w:p>
    <w:p w14:paraId="66D7BB31" w14:textId="77777777" w:rsidR="00675B75" w:rsidRPr="00675B75" w:rsidRDefault="00675B75" w:rsidP="00C91750">
      <w:pPr>
        <w:numPr>
          <w:ilvl w:val="0"/>
          <w:numId w:val="114"/>
        </w:numPr>
        <w:ind w:right="-589"/>
        <w:rPr>
          <w:rFonts w:ascii="Verdana" w:eastAsia="Calibri" w:hAnsi="Verdana"/>
          <w:sz w:val="18"/>
          <w:szCs w:val="18"/>
        </w:rPr>
      </w:pPr>
      <w:r w:rsidRPr="00675B75">
        <w:rPr>
          <w:rFonts w:ascii="Verdana" w:eastAsia="Calibri" w:hAnsi="Verdana"/>
          <w:sz w:val="18"/>
          <w:szCs w:val="18"/>
        </w:rPr>
        <w:t>Hiperłącza, zakładki, odsyłacze</w:t>
      </w:r>
    </w:p>
    <w:p w14:paraId="7D352EA6" w14:textId="77777777" w:rsidR="00675B75" w:rsidRPr="00675B75" w:rsidRDefault="00675B75" w:rsidP="00C91750">
      <w:pPr>
        <w:numPr>
          <w:ilvl w:val="0"/>
          <w:numId w:val="112"/>
        </w:numPr>
        <w:ind w:right="-589"/>
        <w:rPr>
          <w:rFonts w:ascii="Verdana" w:eastAsia="Calibri" w:hAnsi="Verdana"/>
          <w:sz w:val="18"/>
          <w:szCs w:val="18"/>
        </w:rPr>
      </w:pPr>
      <w:r w:rsidRPr="00675B75">
        <w:rPr>
          <w:rFonts w:ascii="Verdana" w:eastAsia="Calibri" w:hAnsi="Verdana"/>
          <w:sz w:val="18"/>
          <w:szCs w:val="18"/>
        </w:rPr>
        <w:t>Korespondencja seryjna</w:t>
      </w:r>
    </w:p>
    <w:p w14:paraId="7C4B8D10" w14:textId="77777777" w:rsidR="00675B75" w:rsidRPr="00675B75" w:rsidRDefault="00675B75" w:rsidP="00C91750">
      <w:pPr>
        <w:numPr>
          <w:ilvl w:val="0"/>
          <w:numId w:val="115"/>
        </w:numPr>
        <w:ind w:right="-589"/>
        <w:rPr>
          <w:rFonts w:ascii="Verdana" w:eastAsia="Calibri" w:hAnsi="Verdana"/>
          <w:sz w:val="18"/>
          <w:szCs w:val="18"/>
        </w:rPr>
      </w:pPr>
      <w:r w:rsidRPr="00675B75">
        <w:rPr>
          <w:rFonts w:ascii="Verdana" w:eastAsia="Calibri" w:hAnsi="Verdana"/>
          <w:sz w:val="18"/>
          <w:szCs w:val="18"/>
        </w:rPr>
        <w:t>Tworzenie listy adresatów, wykorzystanie bazy danych</w:t>
      </w:r>
    </w:p>
    <w:p w14:paraId="796F9B44" w14:textId="77777777" w:rsidR="00675B75" w:rsidRPr="00675B75" w:rsidRDefault="00675B75" w:rsidP="00C91750">
      <w:pPr>
        <w:numPr>
          <w:ilvl w:val="0"/>
          <w:numId w:val="115"/>
        </w:numPr>
        <w:ind w:right="-589"/>
        <w:rPr>
          <w:rFonts w:ascii="Verdana" w:eastAsia="Calibri" w:hAnsi="Verdana"/>
          <w:sz w:val="18"/>
          <w:szCs w:val="18"/>
        </w:rPr>
      </w:pPr>
      <w:r w:rsidRPr="00675B75">
        <w:rPr>
          <w:rFonts w:ascii="Verdana" w:eastAsia="Calibri" w:hAnsi="Verdana"/>
          <w:sz w:val="18"/>
          <w:szCs w:val="18"/>
        </w:rPr>
        <w:t>Tworzenie kopert i etykiet adresowych</w:t>
      </w:r>
    </w:p>
    <w:p w14:paraId="49A474AA" w14:textId="77777777" w:rsidR="00675B75" w:rsidRPr="00675B75" w:rsidRDefault="00675B75" w:rsidP="00C91750">
      <w:pPr>
        <w:numPr>
          <w:ilvl w:val="0"/>
          <w:numId w:val="115"/>
        </w:numPr>
        <w:ind w:right="-589"/>
        <w:rPr>
          <w:rFonts w:ascii="Verdana" w:eastAsia="Calibri" w:hAnsi="Verdana"/>
          <w:sz w:val="18"/>
          <w:szCs w:val="18"/>
        </w:rPr>
      </w:pPr>
      <w:r w:rsidRPr="00675B75">
        <w:rPr>
          <w:rFonts w:ascii="Verdana" w:eastAsia="Calibri" w:hAnsi="Verdana"/>
          <w:sz w:val="18"/>
          <w:szCs w:val="18"/>
        </w:rPr>
        <w:t>Tworzenie spersonalizowanych listów</w:t>
      </w:r>
    </w:p>
    <w:p w14:paraId="451C8C6D" w14:textId="77777777" w:rsidR="00675B75" w:rsidRPr="00675B75" w:rsidRDefault="00675B75" w:rsidP="00C91750">
      <w:pPr>
        <w:numPr>
          <w:ilvl w:val="0"/>
          <w:numId w:val="112"/>
        </w:numPr>
        <w:ind w:right="-589"/>
        <w:rPr>
          <w:rFonts w:ascii="Verdana" w:eastAsia="Calibri" w:hAnsi="Verdana"/>
          <w:sz w:val="18"/>
          <w:szCs w:val="18"/>
        </w:rPr>
      </w:pPr>
      <w:r w:rsidRPr="00675B75">
        <w:rPr>
          <w:rFonts w:ascii="Verdana" w:eastAsia="Calibri" w:hAnsi="Verdana"/>
          <w:sz w:val="18"/>
          <w:szCs w:val="18"/>
        </w:rPr>
        <w:t>Praca z obrazami i obiektami graficznymi</w:t>
      </w:r>
    </w:p>
    <w:p w14:paraId="7344164C" w14:textId="77777777" w:rsidR="00675B75" w:rsidRPr="00675B75" w:rsidRDefault="00675B75" w:rsidP="00C91750">
      <w:pPr>
        <w:numPr>
          <w:ilvl w:val="0"/>
          <w:numId w:val="116"/>
        </w:numPr>
        <w:ind w:right="-589"/>
        <w:rPr>
          <w:rFonts w:ascii="Verdana" w:eastAsia="Calibri" w:hAnsi="Verdana"/>
          <w:sz w:val="18"/>
          <w:szCs w:val="18"/>
        </w:rPr>
      </w:pPr>
      <w:r w:rsidRPr="00675B75">
        <w:rPr>
          <w:rFonts w:ascii="Verdana" w:eastAsia="Calibri" w:hAnsi="Verdana"/>
          <w:sz w:val="18"/>
          <w:szCs w:val="18"/>
        </w:rPr>
        <w:t>Wstawianie i modyfikowanie, zmiana rozmiaru i dopasowywanie do kształtu</w:t>
      </w:r>
    </w:p>
    <w:p w14:paraId="1618669C" w14:textId="77777777" w:rsidR="00675B75" w:rsidRPr="00675B75" w:rsidRDefault="00675B75" w:rsidP="00C91750">
      <w:pPr>
        <w:numPr>
          <w:ilvl w:val="0"/>
          <w:numId w:val="116"/>
        </w:numPr>
        <w:ind w:right="-589"/>
        <w:rPr>
          <w:rFonts w:ascii="Verdana" w:eastAsia="Calibri" w:hAnsi="Verdana"/>
          <w:sz w:val="18"/>
          <w:szCs w:val="18"/>
        </w:rPr>
      </w:pPr>
      <w:r w:rsidRPr="00675B75">
        <w:rPr>
          <w:rFonts w:ascii="Verdana" w:eastAsia="Calibri" w:hAnsi="Verdana"/>
          <w:sz w:val="18"/>
          <w:szCs w:val="18"/>
        </w:rPr>
        <w:t>Wstawianie i modyfikowanie wykresów</w:t>
      </w:r>
    </w:p>
    <w:p w14:paraId="41253208" w14:textId="77777777" w:rsidR="00675B75" w:rsidRPr="00675B75" w:rsidRDefault="00675B75" w:rsidP="00C91750">
      <w:pPr>
        <w:numPr>
          <w:ilvl w:val="0"/>
          <w:numId w:val="116"/>
        </w:numPr>
        <w:ind w:right="-589"/>
        <w:rPr>
          <w:rFonts w:ascii="Verdana" w:eastAsia="Calibri" w:hAnsi="Verdana"/>
          <w:sz w:val="18"/>
          <w:szCs w:val="18"/>
        </w:rPr>
      </w:pPr>
      <w:r w:rsidRPr="00675B75">
        <w:rPr>
          <w:rFonts w:ascii="Verdana" w:eastAsia="Calibri" w:hAnsi="Verdana"/>
          <w:sz w:val="18"/>
          <w:szCs w:val="18"/>
        </w:rPr>
        <w:t>Różne typy obiektów: kształty, zdjęcia, grafiki, zrzuty ekranu, filmy, ikony</w:t>
      </w:r>
    </w:p>
    <w:p w14:paraId="4AFD420F" w14:textId="77777777" w:rsidR="00675B75" w:rsidRPr="00675B75" w:rsidRDefault="00675B75" w:rsidP="00C91750">
      <w:pPr>
        <w:numPr>
          <w:ilvl w:val="0"/>
          <w:numId w:val="116"/>
        </w:numPr>
        <w:ind w:right="-589"/>
        <w:rPr>
          <w:rFonts w:ascii="Verdana" w:eastAsia="Calibri" w:hAnsi="Verdana"/>
          <w:sz w:val="18"/>
          <w:szCs w:val="18"/>
        </w:rPr>
      </w:pPr>
      <w:r w:rsidRPr="00675B75">
        <w:rPr>
          <w:rFonts w:ascii="Verdana" w:eastAsia="Calibri" w:hAnsi="Verdana"/>
          <w:sz w:val="18"/>
          <w:szCs w:val="18"/>
        </w:rPr>
        <w:t xml:space="preserve">Obiekty typu </w:t>
      </w:r>
      <w:proofErr w:type="spellStart"/>
      <w:r w:rsidRPr="00675B75">
        <w:rPr>
          <w:rFonts w:ascii="Verdana" w:eastAsia="Calibri" w:hAnsi="Verdana"/>
          <w:sz w:val="18"/>
          <w:szCs w:val="18"/>
        </w:rPr>
        <w:t>SmartArt</w:t>
      </w:r>
      <w:proofErr w:type="spellEnd"/>
    </w:p>
    <w:p w14:paraId="70DC1B87" w14:textId="77777777" w:rsidR="00675B75" w:rsidRPr="00675B75" w:rsidRDefault="00675B75" w:rsidP="00C91750">
      <w:pPr>
        <w:numPr>
          <w:ilvl w:val="0"/>
          <w:numId w:val="112"/>
        </w:numPr>
        <w:ind w:right="-589"/>
        <w:rPr>
          <w:rFonts w:ascii="Verdana" w:eastAsia="Calibri" w:hAnsi="Verdana"/>
          <w:sz w:val="18"/>
          <w:szCs w:val="18"/>
        </w:rPr>
      </w:pPr>
      <w:r w:rsidRPr="00675B75">
        <w:rPr>
          <w:rFonts w:ascii="Verdana" w:eastAsia="Calibri" w:hAnsi="Verdana"/>
          <w:sz w:val="18"/>
          <w:szCs w:val="18"/>
        </w:rPr>
        <w:t>Praca z kolumnami</w:t>
      </w:r>
    </w:p>
    <w:p w14:paraId="47190154" w14:textId="77777777" w:rsidR="00675B75" w:rsidRPr="00675B75" w:rsidRDefault="00675B75" w:rsidP="00C91750">
      <w:pPr>
        <w:numPr>
          <w:ilvl w:val="0"/>
          <w:numId w:val="117"/>
        </w:numPr>
        <w:ind w:right="-589"/>
        <w:rPr>
          <w:rFonts w:ascii="Verdana" w:eastAsia="Calibri" w:hAnsi="Verdana"/>
          <w:sz w:val="18"/>
          <w:szCs w:val="18"/>
        </w:rPr>
      </w:pPr>
      <w:r w:rsidRPr="00675B75">
        <w:rPr>
          <w:rFonts w:ascii="Verdana" w:eastAsia="Calibri" w:hAnsi="Verdana"/>
          <w:sz w:val="18"/>
          <w:szCs w:val="18"/>
        </w:rPr>
        <w:t>Wstawianie kolumn do dokumentu, szerokości kolumn i odstępy między kolumnami</w:t>
      </w:r>
    </w:p>
    <w:p w14:paraId="2554D3F3" w14:textId="77777777" w:rsidR="00675B75" w:rsidRPr="00675B75" w:rsidRDefault="00675B75" w:rsidP="00C91750">
      <w:pPr>
        <w:numPr>
          <w:ilvl w:val="0"/>
          <w:numId w:val="117"/>
        </w:numPr>
        <w:ind w:right="-589"/>
        <w:rPr>
          <w:rFonts w:ascii="Verdana" w:eastAsia="Calibri" w:hAnsi="Verdana"/>
          <w:sz w:val="18"/>
          <w:szCs w:val="18"/>
        </w:rPr>
      </w:pPr>
      <w:r w:rsidRPr="00675B75">
        <w:rPr>
          <w:rFonts w:ascii="Verdana" w:eastAsia="Calibri" w:hAnsi="Verdana"/>
          <w:sz w:val="18"/>
          <w:szCs w:val="18"/>
        </w:rPr>
        <w:t>Powrót do ustawień standardowych</w:t>
      </w:r>
    </w:p>
    <w:p w14:paraId="4253E25A" w14:textId="77777777" w:rsidR="00675B75" w:rsidRPr="00675B75" w:rsidRDefault="00675B75" w:rsidP="00C91750">
      <w:pPr>
        <w:numPr>
          <w:ilvl w:val="0"/>
          <w:numId w:val="112"/>
        </w:numPr>
        <w:ind w:right="-589"/>
        <w:rPr>
          <w:rFonts w:ascii="Verdana" w:eastAsia="Calibri" w:hAnsi="Verdana"/>
          <w:sz w:val="18"/>
          <w:szCs w:val="18"/>
        </w:rPr>
      </w:pPr>
      <w:r w:rsidRPr="00675B75">
        <w:rPr>
          <w:rFonts w:ascii="Verdana" w:eastAsia="Calibri" w:hAnsi="Verdana"/>
          <w:sz w:val="18"/>
          <w:szCs w:val="18"/>
        </w:rPr>
        <w:t>Ochrona dokumentu przez zmianami i odczytem</w:t>
      </w:r>
    </w:p>
    <w:p w14:paraId="271F5EB4" w14:textId="77777777" w:rsidR="00675B75" w:rsidRPr="00675B75" w:rsidRDefault="00675B75" w:rsidP="00C91750">
      <w:pPr>
        <w:numPr>
          <w:ilvl w:val="0"/>
          <w:numId w:val="112"/>
        </w:numPr>
        <w:ind w:right="-589"/>
        <w:rPr>
          <w:rFonts w:ascii="Verdana" w:eastAsia="Calibri" w:hAnsi="Verdana"/>
          <w:sz w:val="18"/>
          <w:szCs w:val="18"/>
        </w:rPr>
      </w:pPr>
      <w:r w:rsidRPr="00675B75">
        <w:rPr>
          <w:rFonts w:ascii="Verdana" w:eastAsia="Calibri" w:hAnsi="Verdana"/>
          <w:sz w:val="18"/>
          <w:szCs w:val="18"/>
        </w:rPr>
        <w:t>Drukowanie wybranego zakresu</w:t>
      </w:r>
    </w:p>
    <w:p w14:paraId="1FFE9734" w14:textId="58C46E8B" w:rsidR="00354488" w:rsidRDefault="00354488" w:rsidP="00675B75">
      <w:pPr>
        <w:tabs>
          <w:tab w:val="left" w:pos="915"/>
        </w:tabs>
        <w:spacing w:line="360" w:lineRule="auto"/>
        <w:ind w:right="-589"/>
        <w:contextualSpacing/>
        <w:jc w:val="both"/>
        <w:rPr>
          <w:rFonts w:ascii="Verdana" w:hAnsi="Verdana"/>
          <w:color w:val="000000" w:themeColor="text1"/>
          <w:sz w:val="18"/>
          <w:szCs w:val="18"/>
        </w:rPr>
      </w:pPr>
    </w:p>
    <w:p w14:paraId="38E292DB" w14:textId="77777777" w:rsidR="00675B75" w:rsidRPr="00675B75" w:rsidRDefault="00675B75" w:rsidP="00C91750">
      <w:pPr>
        <w:pStyle w:val="Akapitzlist"/>
        <w:numPr>
          <w:ilvl w:val="0"/>
          <w:numId w:val="93"/>
        </w:numPr>
        <w:ind w:left="426" w:right="-589" w:hanging="437"/>
        <w:rPr>
          <w:rFonts w:ascii="Verdana" w:eastAsia="Calibri" w:hAnsi="Verdana"/>
          <w:b/>
          <w:bCs/>
          <w:sz w:val="18"/>
          <w:szCs w:val="18"/>
        </w:rPr>
      </w:pPr>
      <w:r w:rsidRPr="00675B75">
        <w:rPr>
          <w:rFonts w:ascii="Verdana" w:eastAsia="Calibri" w:hAnsi="Verdana"/>
          <w:b/>
          <w:bCs/>
          <w:sz w:val="18"/>
          <w:szCs w:val="18"/>
        </w:rPr>
        <w:t>Microsoft Excel i Microsoft Word – poziom zaawansowany</w:t>
      </w:r>
    </w:p>
    <w:p w14:paraId="6728A9DB" w14:textId="77777777" w:rsidR="00675B75" w:rsidRPr="00675B75" w:rsidRDefault="00675B75" w:rsidP="00675B75">
      <w:pPr>
        <w:ind w:left="426" w:right="-589"/>
        <w:rPr>
          <w:rFonts w:ascii="Verdana" w:eastAsia="Calibri" w:hAnsi="Verdana"/>
          <w:b/>
          <w:sz w:val="18"/>
          <w:szCs w:val="18"/>
          <w:u w:val="single"/>
        </w:rPr>
      </w:pPr>
      <w:r w:rsidRPr="00675B75">
        <w:rPr>
          <w:rFonts w:ascii="Verdana" w:eastAsia="Calibri" w:hAnsi="Verdana"/>
          <w:b/>
          <w:sz w:val="18"/>
          <w:szCs w:val="18"/>
          <w:u w:val="single"/>
        </w:rPr>
        <w:t>Ramowy zakres tematyczny szkolenia:</w:t>
      </w:r>
    </w:p>
    <w:p w14:paraId="1E092FA5" w14:textId="77777777" w:rsidR="00675B75" w:rsidRPr="00675B75" w:rsidRDefault="00675B75" w:rsidP="00675B75">
      <w:pPr>
        <w:ind w:left="426" w:right="-589"/>
        <w:rPr>
          <w:rFonts w:ascii="Verdana" w:eastAsia="Calibri" w:hAnsi="Verdana"/>
          <w:b/>
          <w:sz w:val="18"/>
          <w:szCs w:val="18"/>
        </w:rPr>
      </w:pPr>
      <w:r w:rsidRPr="00675B75">
        <w:rPr>
          <w:rFonts w:ascii="Verdana" w:eastAsia="Calibri" w:hAnsi="Verdana"/>
          <w:b/>
          <w:sz w:val="18"/>
          <w:szCs w:val="18"/>
        </w:rPr>
        <w:t>MS Excel:</w:t>
      </w:r>
    </w:p>
    <w:p w14:paraId="617594CC" w14:textId="77777777" w:rsidR="00675B75" w:rsidRPr="00675B75" w:rsidRDefault="00675B75" w:rsidP="00C91750">
      <w:pPr>
        <w:numPr>
          <w:ilvl w:val="0"/>
          <w:numId w:val="118"/>
        </w:numPr>
        <w:ind w:right="-589"/>
        <w:rPr>
          <w:rFonts w:ascii="Verdana" w:eastAsia="Calibri" w:hAnsi="Verdana"/>
          <w:sz w:val="18"/>
          <w:szCs w:val="18"/>
        </w:rPr>
      </w:pPr>
      <w:r w:rsidRPr="00675B75">
        <w:rPr>
          <w:rFonts w:ascii="Verdana" w:eastAsia="Calibri" w:hAnsi="Verdana"/>
          <w:sz w:val="18"/>
          <w:szCs w:val="18"/>
        </w:rPr>
        <w:t>Zaawansowane formatowanie danych</w:t>
      </w:r>
    </w:p>
    <w:p w14:paraId="76DA375D" w14:textId="77777777" w:rsidR="00675B75" w:rsidRPr="00675B75" w:rsidRDefault="00675B75" w:rsidP="00C91750">
      <w:pPr>
        <w:numPr>
          <w:ilvl w:val="0"/>
          <w:numId w:val="119"/>
        </w:numPr>
        <w:ind w:right="-589"/>
        <w:rPr>
          <w:rFonts w:ascii="Verdana" w:eastAsia="Calibri" w:hAnsi="Verdana"/>
          <w:sz w:val="18"/>
          <w:szCs w:val="18"/>
        </w:rPr>
      </w:pPr>
      <w:r w:rsidRPr="00675B75">
        <w:rPr>
          <w:rFonts w:ascii="Verdana" w:eastAsia="Calibri" w:hAnsi="Verdana"/>
          <w:sz w:val="18"/>
          <w:szCs w:val="18"/>
        </w:rPr>
        <w:t>Modyfikacja formatów, tworzenie własnych formatów</w:t>
      </w:r>
    </w:p>
    <w:p w14:paraId="2C8AE226" w14:textId="77777777" w:rsidR="00675B75" w:rsidRPr="00675B75" w:rsidRDefault="00675B75" w:rsidP="00C91750">
      <w:pPr>
        <w:numPr>
          <w:ilvl w:val="0"/>
          <w:numId w:val="119"/>
        </w:numPr>
        <w:ind w:right="-589"/>
        <w:rPr>
          <w:rFonts w:ascii="Verdana" w:eastAsia="Calibri" w:hAnsi="Verdana"/>
          <w:sz w:val="18"/>
          <w:szCs w:val="18"/>
        </w:rPr>
      </w:pPr>
      <w:r w:rsidRPr="00675B75">
        <w:rPr>
          <w:rFonts w:ascii="Verdana" w:eastAsia="Calibri" w:hAnsi="Verdana"/>
          <w:sz w:val="18"/>
          <w:szCs w:val="18"/>
        </w:rPr>
        <w:t>Formatowanie warunkowe z wykorzystaniem własnych formuł</w:t>
      </w:r>
    </w:p>
    <w:p w14:paraId="611B5029" w14:textId="77777777" w:rsidR="00675B75" w:rsidRPr="00675B75" w:rsidRDefault="00675B75" w:rsidP="00C91750">
      <w:pPr>
        <w:numPr>
          <w:ilvl w:val="0"/>
          <w:numId w:val="118"/>
        </w:numPr>
        <w:ind w:right="-589"/>
        <w:rPr>
          <w:rFonts w:ascii="Verdana" w:eastAsia="Calibri" w:hAnsi="Verdana"/>
          <w:sz w:val="18"/>
          <w:szCs w:val="18"/>
        </w:rPr>
      </w:pPr>
      <w:r w:rsidRPr="00675B75">
        <w:rPr>
          <w:rFonts w:ascii="Verdana" w:eastAsia="Calibri" w:hAnsi="Verdana"/>
          <w:sz w:val="18"/>
          <w:szCs w:val="18"/>
        </w:rPr>
        <w:t>Zaawansowane formuły i funkcje</w:t>
      </w:r>
    </w:p>
    <w:p w14:paraId="6FDF1660" w14:textId="77777777" w:rsidR="00675B75" w:rsidRPr="00675B75" w:rsidRDefault="00675B75" w:rsidP="00C91750">
      <w:pPr>
        <w:numPr>
          <w:ilvl w:val="0"/>
          <w:numId w:val="120"/>
        </w:numPr>
        <w:ind w:right="-589"/>
        <w:rPr>
          <w:rFonts w:ascii="Verdana" w:eastAsia="Calibri" w:hAnsi="Verdana"/>
          <w:sz w:val="18"/>
          <w:szCs w:val="18"/>
        </w:rPr>
      </w:pPr>
      <w:r w:rsidRPr="00675B75">
        <w:rPr>
          <w:rFonts w:ascii="Verdana" w:eastAsia="Calibri" w:hAnsi="Verdana"/>
          <w:sz w:val="18"/>
          <w:szCs w:val="18"/>
        </w:rPr>
        <w:t>Zaawansowane funkcje logiczne, statystyczne, matematyczne, tekstowe</w:t>
      </w:r>
    </w:p>
    <w:p w14:paraId="5C6A46C7" w14:textId="77777777" w:rsidR="00675B75" w:rsidRPr="00675B75" w:rsidRDefault="00675B75" w:rsidP="00C91750">
      <w:pPr>
        <w:numPr>
          <w:ilvl w:val="0"/>
          <w:numId w:val="120"/>
        </w:numPr>
        <w:ind w:right="-589"/>
        <w:rPr>
          <w:rFonts w:ascii="Verdana" w:eastAsia="Calibri" w:hAnsi="Verdana"/>
          <w:sz w:val="18"/>
          <w:szCs w:val="18"/>
        </w:rPr>
      </w:pPr>
      <w:r w:rsidRPr="00675B75">
        <w:rPr>
          <w:rFonts w:ascii="Verdana" w:eastAsia="Calibri" w:hAnsi="Verdana"/>
          <w:sz w:val="18"/>
          <w:szCs w:val="18"/>
        </w:rPr>
        <w:t xml:space="preserve">Zaawansowane funkcje wyszukiwania i </w:t>
      </w:r>
      <w:proofErr w:type="spellStart"/>
      <w:r w:rsidRPr="00675B75">
        <w:rPr>
          <w:rFonts w:ascii="Verdana" w:eastAsia="Calibri" w:hAnsi="Verdana"/>
          <w:sz w:val="18"/>
          <w:szCs w:val="18"/>
        </w:rPr>
        <w:t>odwołań</w:t>
      </w:r>
      <w:proofErr w:type="spellEnd"/>
      <w:r w:rsidRPr="00675B75">
        <w:rPr>
          <w:rFonts w:ascii="Verdana" w:eastAsia="Calibri" w:hAnsi="Verdana"/>
          <w:sz w:val="18"/>
          <w:szCs w:val="18"/>
        </w:rPr>
        <w:t>, daty i czasu</w:t>
      </w:r>
    </w:p>
    <w:p w14:paraId="742A1B54" w14:textId="77777777" w:rsidR="00675B75" w:rsidRPr="00675B75" w:rsidRDefault="00675B75" w:rsidP="00C91750">
      <w:pPr>
        <w:numPr>
          <w:ilvl w:val="0"/>
          <w:numId w:val="120"/>
        </w:numPr>
        <w:ind w:right="-589"/>
        <w:rPr>
          <w:rFonts w:ascii="Verdana" w:eastAsia="Calibri" w:hAnsi="Verdana"/>
          <w:sz w:val="18"/>
          <w:szCs w:val="18"/>
        </w:rPr>
      </w:pPr>
      <w:r w:rsidRPr="00675B75">
        <w:rPr>
          <w:rFonts w:ascii="Verdana" w:eastAsia="Calibri" w:hAnsi="Verdana"/>
          <w:sz w:val="18"/>
          <w:szCs w:val="18"/>
        </w:rPr>
        <w:t xml:space="preserve">Zastosowanie funkcji </w:t>
      </w:r>
      <w:proofErr w:type="spellStart"/>
      <w:r w:rsidRPr="00675B75">
        <w:rPr>
          <w:rFonts w:ascii="Verdana" w:eastAsia="Calibri" w:hAnsi="Verdana"/>
          <w:sz w:val="18"/>
          <w:szCs w:val="18"/>
        </w:rPr>
        <w:t>czy.błąd</w:t>
      </w:r>
      <w:proofErr w:type="spellEnd"/>
      <w:r w:rsidRPr="00675B75">
        <w:rPr>
          <w:rFonts w:ascii="Verdana" w:eastAsia="Calibri" w:hAnsi="Verdana"/>
          <w:sz w:val="18"/>
          <w:szCs w:val="18"/>
        </w:rPr>
        <w:t xml:space="preserve">, </w:t>
      </w:r>
      <w:proofErr w:type="spellStart"/>
      <w:r w:rsidRPr="00675B75">
        <w:rPr>
          <w:rFonts w:ascii="Verdana" w:eastAsia="Calibri" w:hAnsi="Verdana"/>
          <w:sz w:val="18"/>
          <w:szCs w:val="18"/>
        </w:rPr>
        <w:t>jeżeli.błąd</w:t>
      </w:r>
      <w:proofErr w:type="spellEnd"/>
      <w:r w:rsidRPr="00675B75">
        <w:rPr>
          <w:rFonts w:ascii="Verdana" w:eastAsia="Calibri" w:hAnsi="Verdana"/>
          <w:sz w:val="18"/>
          <w:szCs w:val="18"/>
        </w:rPr>
        <w:t xml:space="preserve">, </w:t>
      </w:r>
      <w:proofErr w:type="spellStart"/>
      <w:r w:rsidRPr="00675B75">
        <w:rPr>
          <w:rFonts w:ascii="Verdana" w:eastAsia="Calibri" w:hAnsi="Verdana"/>
          <w:sz w:val="18"/>
          <w:szCs w:val="18"/>
        </w:rPr>
        <w:t>czy.tekst</w:t>
      </w:r>
      <w:proofErr w:type="spellEnd"/>
      <w:r w:rsidRPr="00675B75">
        <w:rPr>
          <w:rFonts w:ascii="Verdana" w:eastAsia="Calibri" w:hAnsi="Verdana"/>
          <w:sz w:val="18"/>
          <w:szCs w:val="18"/>
        </w:rPr>
        <w:t xml:space="preserve">, </w:t>
      </w:r>
      <w:proofErr w:type="spellStart"/>
      <w:r w:rsidRPr="00675B75">
        <w:rPr>
          <w:rFonts w:ascii="Verdana" w:eastAsia="Calibri" w:hAnsi="Verdana"/>
          <w:sz w:val="18"/>
          <w:szCs w:val="18"/>
        </w:rPr>
        <w:t>czy.liczba</w:t>
      </w:r>
      <w:proofErr w:type="spellEnd"/>
      <w:r w:rsidRPr="00675B75">
        <w:rPr>
          <w:rFonts w:ascii="Verdana" w:eastAsia="Calibri" w:hAnsi="Verdana"/>
          <w:sz w:val="18"/>
          <w:szCs w:val="18"/>
        </w:rPr>
        <w:t xml:space="preserve"> do wykrywania i eliminowania błędów</w:t>
      </w:r>
    </w:p>
    <w:p w14:paraId="0E6759F5" w14:textId="77777777" w:rsidR="00675B75" w:rsidRPr="00675B75" w:rsidRDefault="00675B75" w:rsidP="00C91750">
      <w:pPr>
        <w:numPr>
          <w:ilvl w:val="0"/>
          <w:numId w:val="120"/>
        </w:numPr>
        <w:ind w:right="-589"/>
        <w:rPr>
          <w:rFonts w:ascii="Verdana" w:eastAsia="Calibri" w:hAnsi="Verdana"/>
          <w:sz w:val="18"/>
          <w:szCs w:val="18"/>
        </w:rPr>
      </w:pPr>
      <w:r w:rsidRPr="00675B75">
        <w:rPr>
          <w:rFonts w:ascii="Verdana" w:eastAsia="Calibri" w:hAnsi="Verdana"/>
          <w:sz w:val="18"/>
          <w:szCs w:val="18"/>
        </w:rPr>
        <w:t>Formuły tablicowe, formuły zagnieżdżone</w:t>
      </w:r>
    </w:p>
    <w:p w14:paraId="2DF2C9F9" w14:textId="77777777" w:rsidR="00675B75" w:rsidRPr="00675B75" w:rsidRDefault="00675B75" w:rsidP="00C91750">
      <w:pPr>
        <w:numPr>
          <w:ilvl w:val="0"/>
          <w:numId w:val="118"/>
        </w:numPr>
        <w:ind w:right="-589"/>
        <w:rPr>
          <w:rFonts w:ascii="Verdana" w:eastAsia="Calibri" w:hAnsi="Verdana"/>
          <w:sz w:val="18"/>
          <w:szCs w:val="18"/>
        </w:rPr>
      </w:pPr>
      <w:r w:rsidRPr="00675B75">
        <w:rPr>
          <w:rFonts w:ascii="Verdana" w:eastAsia="Calibri" w:hAnsi="Verdana"/>
          <w:sz w:val="18"/>
          <w:szCs w:val="18"/>
        </w:rPr>
        <w:t>Tabele przestawne i wykresy przestawne</w:t>
      </w:r>
    </w:p>
    <w:p w14:paraId="563B1140" w14:textId="77777777" w:rsidR="00675B75" w:rsidRPr="00675B75" w:rsidRDefault="00675B75" w:rsidP="00C91750">
      <w:pPr>
        <w:numPr>
          <w:ilvl w:val="0"/>
          <w:numId w:val="121"/>
        </w:numPr>
        <w:ind w:right="-589"/>
        <w:rPr>
          <w:rFonts w:ascii="Verdana" w:eastAsia="Calibri" w:hAnsi="Verdana"/>
          <w:sz w:val="18"/>
          <w:szCs w:val="18"/>
        </w:rPr>
      </w:pPr>
      <w:r w:rsidRPr="00675B75">
        <w:rPr>
          <w:rFonts w:ascii="Verdana" w:eastAsia="Calibri" w:hAnsi="Verdana"/>
          <w:sz w:val="18"/>
          <w:szCs w:val="18"/>
        </w:rPr>
        <w:t>Tworzenie własnych pól obliczeniowych</w:t>
      </w:r>
    </w:p>
    <w:p w14:paraId="33119C24" w14:textId="77777777" w:rsidR="00675B75" w:rsidRPr="00675B75" w:rsidRDefault="00675B75" w:rsidP="00C91750">
      <w:pPr>
        <w:numPr>
          <w:ilvl w:val="0"/>
          <w:numId w:val="121"/>
        </w:numPr>
        <w:ind w:right="-589"/>
        <w:rPr>
          <w:rFonts w:ascii="Verdana" w:eastAsia="Calibri" w:hAnsi="Verdana"/>
          <w:sz w:val="18"/>
          <w:szCs w:val="18"/>
        </w:rPr>
      </w:pPr>
      <w:r w:rsidRPr="00675B75">
        <w:rPr>
          <w:rFonts w:ascii="Verdana" w:eastAsia="Calibri" w:hAnsi="Verdana"/>
          <w:sz w:val="18"/>
          <w:szCs w:val="18"/>
        </w:rPr>
        <w:t>Generowanie tabel przestawnych na bazie szablonu</w:t>
      </w:r>
    </w:p>
    <w:p w14:paraId="459FED64" w14:textId="77777777" w:rsidR="00675B75" w:rsidRPr="00675B75" w:rsidRDefault="00675B75" w:rsidP="00C91750">
      <w:pPr>
        <w:numPr>
          <w:ilvl w:val="0"/>
          <w:numId w:val="121"/>
        </w:numPr>
        <w:ind w:right="-589"/>
        <w:rPr>
          <w:rFonts w:ascii="Verdana" w:eastAsia="Calibri" w:hAnsi="Verdana"/>
          <w:sz w:val="18"/>
          <w:szCs w:val="18"/>
        </w:rPr>
      </w:pPr>
      <w:r w:rsidRPr="00675B75">
        <w:rPr>
          <w:rFonts w:ascii="Verdana" w:eastAsia="Calibri" w:hAnsi="Verdana"/>
          <w:sz w:val="18"/>
          <w:szCs w:val="18"/>
        </w:rPr>
        <w:t xml:space="preserve">Funkcja </w:t>
      </w:r>
      <w:proofErr w:type="spellStart"/>
      <w:r w:rsidRPr="00675B75">
        <w:rPr>
          <w:rFonts w:ascii="Verdana" w:eastAsia="Calibri" w:hAnsi="Verdana"/>
          <w:sz w:val="18"/>
          <w:szCs w:val="18"/>
        </w:rPr>
        <w:t>WeźDaneTabeli</w:t>
      </w:r>
      <w:proofErr w:type="spellEnd"/>
      <w:r w:rsidRPr="00675B75">
        <w:rPr>
          <w:rFonts w:ascii="Verdana" w:eastAsia="Calibri" w:hAnsi="Verdana"/>
          <w:sz w:val="18"/>
          <w:szCs w:val="18"/>
        </w:rPr>
        <w:t>, tworzenie wykresów przestawnych</w:t>
      </w:r>
    </w:p>
    <w:p w14:paraId="2362E6C7" w14:textId="77777777" w:rsidR="00675B75" w:rsidRPr="00675B75" w:rsidRDefault="00675B75" w:rsidP="00C91750">
      <w:pPr>
        <w:numPr>
          <w:ilvl w:val="0"/>
          <w:numId w:val="118"/>
        </w:numPr>
        <w:ind w:right="-589"/>
        <w:rPr>
          <w:rFonts w:ascii="Verdana" w:eastAsia="Calibri" w:hAnsi="Verdana"/>
          <w:sz w:val="18"/>
          <w:szCs w:val="18"/>
        </w:rPr>
      </w:pPr>
      <w:r w:rsidRPr="00675B75">
        <w:rPr>
          <w:rFonts w:ascii="Verdana" w:eastAsia="Calibri" w:hAnsi="Verdana"/>
          <w:sz w:val="18"/>
          <w:szCs w:val="18"/>
        </w:rPr>
        <w:t>Zaawansowane wykresy i wizualizacja danych</w:t>
      </w:r>
    </w:p>
    <w:p w14:paraId="243C24C8" w14:textId="77777777" w:rsidR="00675B75" w:rsidRPr="00675B75" w:rsidRDefault="00675B75" w:rsidP="00C91750">
      <w:pPr>
        <w:numPr>
          <w:ilvl w:val="0"/>
          <w:numId w:val="122"/>
        </w:numPr>
        <w:ind w:right="-589"/>
        <w:rPr>
          <w:rFonts w:ascii="Verdana" w:eastAsia="Calibri" w:hAnsi="Verdana"/>
          <w:sz w:val="18"/>
          <w:szCs w:val="18"/>
        </w:rPr>
      </w:pPr>
      <w:r w:rsidRPr="00675B75">
        <w:rPr>
          <w:rFonts w:ascii="Verdana" w:eastAsia="Calibri" w:hAnsi="Verdana"/>
          <w:sz w:val="18"/>
          <w:szCs w:val="18"/>
        </w:rPr>
        <w:t>Tworzenie wykresów złożonych i ustawienia zaawansowane</w:t>
      </w:r>
    </w:p>
    <w:p w14:paraId="325BC0E2" w14:textId="77777777" w:rsidR="00675B75" w:rsidRPr="00675B75" w:rsidRDefault="00675B75" w:rsidP="00C91750">
      <w:pPr>
        <w:numPr>
          <w:ilvl w:val="0"/>
          <w:numId w:val="122"/>
        </w:numPr>
        <w:ind w:right="-589"/>
        <w:rPr>
          <w:rFonts w:ascii="Verdana" w:eastAsia="Calibri" w:hAnsi="Verdana"/>
          <w:sz w:val="18"/>
          <w:szCs w:val="18"/>
        </w:rPr>
      </w:pPr>
      <w:r w:rsidRPr="00675B75">
        <w:rPr>
          <w:rFonts w:ascii="Verdana" w:eastAsia="Calibri" w:hAnsi="Verdana"/>
          <w:sz w:val="18"/>
          <w:szCs w:val="18"/>
        </w:rPr>
        <w:t>Wykresy z dwiema osiami, dodawanie linii trendu, wzbogacanie wykresów obiektami graficznymi.</w:t>
      </w:r>
    </w:p>
    <w:p w14:paraId="050368BC" w14:textId="77777777" w:rsidR="00675B75" w:rsidRPr="00675B75" w:rsidRDefault="00675B75" w:rsidP="00C91750">
      <w:pPr>
        <w:numPr>
          <w:ilvl w:val="0"/>
          <w:numId w:val="118"/>
        </w:numPr>
        <w:ind w:right="-589"/>
        <w:rPr>
          <w:rFonts w:ascii="Verdana" w:eastAsia="Calibri" w:hAnsi="Verdana"/>
          <w:sz w:val="18"/>
          <w:szCs w:val="18"/>
        </w:rPr>
      </w:pPr>
      <w:r w:rsidRPr="00675B75">
        <w:rPr>
          <w:rFonts w:ascii="Verdana" w:eastAsia="Calibri" w:hAnsi="Verdana"/>
          <w:sz w:val="18"/>
          <w:szCs w:val="18"/>
        </w:rPr>
        <w:t>Makra</w:t>
      </w:r>
    </w:p>
    <w:p w14:paraId="6ED5A479" w14:textId="77777777" w:rsidR="00675B75" w:rsidRPr="00675B75" w:rsidRDefault="00675B75" w:rsidP="00C91750">
      <w:pPr>
        <w:numPr>
          <w:ilvl w:val="0"/>
          <w:numId w:val="123"/>
        </w:numPr>
        <w:ind w:right="-589"/>
        <w:rPr>
          <w:rFonts w:ascii="Verdana" w:eastAsia="Calibri" w:hAnsi="Verdana"/>
          <w:sz w:val="18"/>
          <w:szCs w:val="18"/>
        </w:rPr>
      </w:pPr>
      <w:r w:rsidRPr="00675B75">
        <w:rPr>
          <w:rFonts w:ascii="Verdana" w:eastAsia="Calibri" w:hAnsi="Verdana"/>
          <w:sz w:val="18"/>
          <w:szCs w:val="18"/>
        </w:rPr>
        <w:t>Tworzenie, edycja i uruchamianie makr, modyfikacja i usuwanie makr</w:t>
      </w:r>
    </w:p>
    <w:p w14:paraId="1513AE4B" w14:textId="77777777" w:rsidR="00675B75" w:rsidRPr="00675B75" w:rsidRDefault="00675B75" w:rsidP="00C91750">
      <w:pPr>
        <w:numPr>
          <w:ilvl w:val="0"/>
          <w:numId w:val="123"/>
        </w:numPr>
        <w:ind w:right="-589"/>
        <w:rPr>
          <w:rFonts w:ascii="Verdana" w:eastAsia="Calibri" w:hAnsi="Verdana"/>
          <w:sz w:val="18"/>
          <w:szCs w:val="18"/>
        </w:rPr>
      </w:pPr>
      <w:r w:rsidRPr="00675B75">
        <w:rPr>
          <w:rFonts w:ascii="Verdana" w:eastAsia="Calibri" w:hAnsi="Verdana"/>
          <w:sz w:val="18"/>
          <w:szCs w:val="18"/>
        </w:rPr>
        <w:t>Dodawanie guzika na pasku szybkiego dostępu</w:t>
      </w:r>
    </w:p>
    <w:p w14:paraId="2F12424C" w14:textId="77777777" w:rsidR="00675B75" w:rsidRPr="00675B75" w:rsidRDefault="00675B75" w:rsidP="00C91750">
      <w:pPr>
        <w:numPr>
          <w:ilvl w:val="0"/>
          <w:numId w:val="123"/>
        </w:numPr>
        <w:ind w:right="-589"/>
        <w:rPr>
          <w:rFonts w:ascii="Verdana" w:eastAsia="Calibri" w:hAnsi="Verdana"/>
          <w:sz w:val="18"/>
          <w:szCs w:val="18"/>
        </w:rPr>
      </w:pPr>
      <w:r w:rsidRPr="00675B75">
        <w:rPr>
          <w:rFonts w:ascii="Verdana" w:eastAsia="Calibri" w:hAnsi="Verdana"/>
          <w:sz w:val="18"/>
          <w:szCs w:val="18"/>
        </w:rPr>
        <w:t>Przypisanie makra do guzika na formularzu, bezpieczeństwo makr</w:t>
      </w:r>
    </w:p>
    <w:p w14:paraId="6A862949" w14:textId="77777777" w:rsidR="00675B75" w:rsidRPr="00675B75" w:rsidRDefault="00675B75" w:rsidP="00C91750">
      <w:pPr>
        <w:numPr>
          <w:ilvl w:val="0"/>
          <w:numId w:val="118"/>
        </w:numPr>
        <w:ind w:right="-589"/>
        <w:rPr>
          <w:rFonts w:ascii="Verdana" w:eastAsia="Calibri" w:hAnsi="Verdana"/>
          <w:sz w:val="18"/>
          <w:szCs w:val="18"/>
        </w:rPr>
      </w:pPr>
      <w:r w:rsidRPr="00675B75">
        <w:rPr>
          <w:rFonts w:ascii="Verdana" w:eastAsia="Calibri" w:hAnsi="Verdana"/>
          <w:sz w:val="18"/>
          <w:szCs w:val="18"/>
        </w:rPr>
        <w:t>Import danych</w:t>
      </w:r>
    </w:p>
    <w:p w14:paraId="37EAC0E5" w14:textId="77777777" w:rsidR="00675B75" w:rsidRPr="00675B75" w:rsidRDefault="00675B75" w:rsidP="00C91750">
      <w:pPr>
        <w:numPr>
          <w:ilvl w:val="0"/>
          <w:numId w:val="124"/>
        </w:numPr>
        <w:ind w:right="-589"/>
        <w:rPr>
          <w:rFonts w:ascii="Verdana" w:eastAsia="Calibri" w:hAnsi="Verdana"/>
          <w:sz w:val="18"/>
          <w:szCs w:val="18"/>
        </w:rPr>
      </w:pPr>
      <w:r w:rsidRPr="00675B75">
        <w:rPr>
          <w:rFonts w:ascii="Verdana" w:eastAsia="Calibri" w:hAnsi="Verdana"/>
          <w:sz w:val="18"/>
          <w:szCs w:val="18"/>
        </w:rPr>
        <w:t>import plików tekstowych, bazodanowych i ze stron www</w:t>
      </w:r>
    </w:p>
    <w:p w14:paraId="43F6CFD5" w14:textId="77777777" w:rsidR="00675B75" w:rsidRPr="00675B75" w:rsidRDefault="00675B75" w:rsidP="00C91750">
      <w:pPr>
        <w:numPr>
          <w:ilvl w:val="0"/>
          <w:numId w:val="124"/>
        </w:numPr>
        <w:ind w:right="-589"/>
        <w:rPr>
          <w:rFonts w:ascii="Verdana" w:eastAsia="Calibri" w:hAnsi="Verdana"/>
          <w:sz w:val="18"/>
          <w:szCs w:val="18"/>
        </w:rPr>
      </w:pPr>
      <w:r w:rsidRPr="00675B75">
        <w:rPr>
          <w:rFonts w:ascii="Verdana" w:eastAsia="Calibri" w:hAnsi="Verdana"/>
          <w:sz w:val="18"/>
          <w:szCs w:val="18"/>
        </w:rPr>
        <w:t>narzędzia do eliminacji błędów powstających podczas importowania danych</w:t>
      </w:r>
    </w:p>
    <w:p w14:paraId="6E8FF285" w14:textId="77777777" w:rsidR="00675B75" w:rsidRPr="00675B75" w:rsidRDefault="00675B75" w:rsidP="00C91750">
      <w:pPr>
        <w:numPr>
          <w:ilvl w:val="0"/>
          <w:numId w:val="124"/>
        </w:numPr>
        <w:ind w:right="-589"/>
        <w:rPr>
          <w:rFonts w:ascii="Verdana" w:eastAsia="Calibri" w:hAnsi="Verdana"/>
          <w:sz w:val="18"/>
          <w:szCs w:val="18"/>
        </w:rPr>
      </w:pPr>
      <w:r w:rsidRPr="00675B75">
        <w:rPr>
          <w:rFonts w:ascii="Verdana" w:eastAsia="Calibri" w:hAnsi="Verdana"/>
          <w:sz w:val="18"/>
          <w:szCs w:val="18"/>
        </w:rPr>
        <w:t>Kreator MS Query</w:t>
      </w:r>
    </w:p>
    <w:p w14:paraId="2357D7D9" w14:textId="77777777" w:rsidR="00675B75" w:rsidRPr="00675B75" w:rsidRDefault="00675B75" w:rsidP="00C91750">
      <w:pPr>
        <w:numPr>
          <w:ilvl w:val="0"/>
          <w:numId w:val="118"/>
        </w:numPr>
        <w:ind w:right="-589"/>
        <w:rPr>
          <w:rFonts w:ascii="Verdana" w:eastAsia="Calibri" w:hAnsi="Verdana"/>
          <w:sz w:val="18"/>
          <w:szCs w:val="18"/>
        </w:rPr>
      </w:pPr>
      <w:r w:rsidRPr="00675B75">
        <w:rPr>
          <w:rFonts w:ascii="Verdana" w:eastAsia="Calibri" w:hAnsi="Verdana"/>
          <w:sz w:val="18"/>
          <w:szCs w:val="18"/>
        </w:rPr>
        <w:t>Ochrona arkusza i skoroszytu</w:t>
      </w:r>
    </w:p>
    <w:p w14:paraId="7C00594C" w14:textId="77777777" w:rsidR="00675B75" w:rsidRPr="00675B75" w:rsidRDefault="00675B75" w:rsidP="00C91750">
      <w:pPr>
        <w:numPr>
          <w:ilvl w:val="0"/>
          <w:numId w:val="125"/>
        </w:numPr>
        <w:ind w:right="-589"/>
        <w:rPr>
          <w:rFonts w:ascii="Verdana" w:eastAsia="Calibri" w:hAnsi="Verdana"/>
          <w:sz w:val="18"/>
          <w:szCs w:val="18"/>
        </w:rPr>
      </w:pPr>
      <w:r w:rsidRPr="00675B75">
        <w:rPr>
          <w:rFonts w:ascii="Verdana" w:eastAsia="Calibri" w:hAnsi="Verdana"/>
          <w:sz w:val="18"/>
          <w:szCs w:val="18"/>
        </w:rPr>
        <w:t>Zabezpieczanie treści i blokowanie dostępu</w:t>
      </w:r>
    </w:p>
    <w:p w14:paraId="346EC507" w14:textId="77777777" w:rsidR="00675B75" w:rsidRPr="00675B75" w:rsidRDefault="00675B75" w:rsidP="00C91750">
      <w:pPr>
        <w:numPr>
          <w:ilvl w:val="0"/>
          <w:numId w:val="125"/>
        </w:numPr>
        <w:ind w:right="-589"/>
        <w:rPr>
          <w:rFonts w:ascii="Verdana" w:eastAsia="Calibri" w:hAnsi="Verdana"/>
          <w:sz w:val="18"/>
          <w:szCs w:val="18"/>
        </w:rPr>
      </w:pPr>
      <w:r w:rsidRPr="00675B75">
        <w:rPr>
          <w:rFonts w:ascii="Verdana" w:eastAsia="Calibri" w:hAnsi="Verdana"/>
          <w:sz w:val="18"/>
          <w:szCs w:val="18"/>
        </w:rPr>
        <w:t>Współdzielenie plików, zarządzanie zmianami</w:t>
      </w:r>
    </w:p>
    <w:p w14:paraId="1889604F" w14:textId="77777777" w:rsidR="00675B75" w:rsidRPr="00675B75" w:rsidRDefault="00675B75" w:rsidP="00C91750">
      <w:pPr>
        <w:numPr>
          <w:ilvl w:val="0"/>
          <w:numId w:val="118"/>
        </w:numPr>
        <w:ind w:right="-589"/>
        <w:rPr>
          <w:rFonts w:ascii="Verdana" w:eastAsia="Calibri" w:hAnsi="Verdana"/>
          <w:sz w:val="18"/>
          <w:szCs w:val="18"/>
        </w:rPr>
      </w:pPr>
      <w:r w:rsidRPr="00675B75">
        <w:rPr>
          <w:rFonts w:ascii="Verdana" w:eastAsia="Calibri" w:hAnsi="Verdana"/>
          <w:sz w:val="18"/>
          <w:szCs w:val="18"/>
        </w:rPr>
        <w:t xml:space="preserve">Narzędzia MS </w:t>
      </w:r>
      <w:proofErr w:type="spellStart"/>
      <w:r w:rsidRPr="00675B75">
        <w:rPr>
          <w:rFonts w:ascii="Verdana" w:eastAsia="Calibri" w:hAnsi="Verdana"/>
          <w:sz w:val="18"/>
          <w:szCs w:val="18"/>
        </w:rPr>
        <w:t>Solver</w:t>
      </w:r>
      <w:proofErr w:type="spellEnd"/>
    </w:p>
    <w:p w14:paraId="6940641B" w14:textId="77777777" w:rsidR="00675B75" w:rsidRPr="00675B75" w:rsidRDefault="00675B75" w:rsidP="00675B75">
      <w:pPr>
        <w:ind w:right="-589"/>
        <w:rPr>
          <w:rFonts w:ascii="Verdana" w:eastAsia="Calibri" w:hAnsi="Verdana"/>
          <w:sz w:val="18"/>
          <w:szCs w:val="18"/>
        </w:rPr>
      </w:pPr>
    </w:p>
    <w:p w14:paraId="664D3C7E" w14:textId="77777777" w:rsidR="00675B75" w:rsidRPr="00675B75" w:rsidRDefault="00675B75" w:rsidP="00675B75">
      <w:pPr>
        <w:ind w:right="-589"/>
        <w:rPr>
          <w:rFonts w:ascii="Verdana" w:eastAsia="Calibri" w:hAnsi="Verdana"/>
          <w:b/>
          <w:sz w:val="18"/>
          <w:szCs w:val="18"/>
        </w:rPr>
      </w:pPr>
      <w:r w:rsidRPr="00675B75">
        <w:rPr>
          <w:rFonts w:ascii="Verdana" w:eastAsia="Calibri" w:hAnsi="Verdana"/>
          <w:b/>
          <w:sz w:val="18"/>
          <w:szCs w:val="18"/>
        </w:rPr>
        <w:t>MS Word:</w:t>
      </w:r>
    </w:p>
    <w:p w14:paraId="3C16A210" w14:textId="77777777" w:rsidR="00675B75" w:rsidRPr="00675B75" w:rsidRDefault="00675B75" w:rsidP="00C91750">
      <w:pPr>
        <w:numPr>
          <w:ilvl w:val="0"/>
          <w:numId w:val="126"/>
        </w:numPr>
        <w:ind w:right="-589"/>
        <w:rPr>
          <w:rFonts w:ascii="Verdana" w:eastAsia="Calibri" w:hAnsi="Verdana"/>
          <w:sz w:val="18"/>
          <w:szCs w:val="18"/>
        </w:rPr>
      </w:pPr>
      <w:r w:rsidRPr="00675B75">
        <w:rPr>
          <w:rFonts w:ascii="Verdana" w:eastAsia="Calibri" w:hAnsi="Verdana"/>
          <w:sz w:val="18"/>
          <w:szCs w:val="18"/>
        </w:rPr>
        <w:t>Praca z obszernymi dokumentami</w:t>
      </w:r>
    </w:p>
    <w:p w14:paraId="4B54160E" w14:textId="77777777" w:rsidR="00675B75" w:rsidRPr="00675B75" w:rsidRDefault="00675B75" w:rsidP="00C91750">
      <w:pPr>
        <w:numPr>
          <w:ilvl w:val="0"/>
          <w:numId w:val="126"/>
        </w:numPr>
        <w:ind w:right="-589"/>
        <w:rPr>
          <w:rFonts w:ascii="Verdana" w:eastAsia="Calibri" w:hAnsi="Verdana"/>
          <w:sz w:val="18"/>
          <w:szCs w:val="18"/>
        </w:rPr>
      </w:pPr>
      <w:r w:rsidRPr="00675B75">
        <w:rPr>
          <w:rFonts w:ascii="Verdana" w:eastAsia="Calibri" w:hAnsi="Verdana"/>
          <w:sz w:val="18"/>
          <w:szCs w:val="18"/>
        </w:rPr>
        <w:t>Automatyczna numeracja i automatyczne spisy treści</w:t>
      </w:r>
    </w:p>
    <w:p w14:paraId="73DEF38B" w14:textId="77777777" w:rsidR="00675B75" w:rsidRPr="00675B75" w:rsidRDefault="00675B75" w:rsidP="00C91750">
      <w:pPr>
        <w:numPr>
          <w:ilvl w:val="0"/>
          <w:numId w:val="127"/>
        </w:numPr>
        <w:ind w:right="-589"/>
        <w:rPr>
          <w:rFonts w:ascii="Verdana" w:eastAsia="Calibri" w:hAnsi="Verdana"/>
          <w:sz w:val="18"/>
          <w:szCs w:val="18"/>
        </w:rPr>
      </w:pPr>
      <w:r w:rsidRPr="00675B75">
        <w:rPr>
          <w:rFonts w:ascii="Verdana" w:eastAsia="Calibri" w:hAnsi="Verdana"/>
          <w:sz w:val="18"/>
          <w:szCs w:val="18"/>
        </w:rPr>
        <w:t>Definiowanie konspektu, tworzenie i modyfikacja indeksów</w:t>
      </w:r>
    </w:p>
    <w:p w14:paraId="4B32213E" w14:textId="77777777" w:rsidR="00675B75" w:rsidRPr="00675B75" w:rsidRDefault="00675B75" w:rsidP="00C91750">
      <w:pPr>
        <w:numPr>
          <w:ilvl w:val="0"/>
          <w:numId w:val="127"/>
        </w:numPr>
        <w:ind w:right="-589"/>
        <w:rPr>
          <w:rFonts w:ascii="Verdana" w:eastAsia="Calibri" w:hAnsi="Verdana"/>
          <w:sz w:val="18"/>
          <w:szCs w:val="18"/>
        </w:rPr>
      </w:pPr>
      <w:r w:rsidRPr="00675B75">
        <w:rPr>
          <w:rFonts w:ascii="Verdana" w:eastAsia="Calibri" w:hAnsi="Verdana"/>
          <w:sz w:val="18"/>
          <w:szCs w:val="18"/>
        </w:rPr>
        <w:t>Odsyłacze, hiperłącza, automatyzacja pracy</w:t>
      </w:r>
    </w:p>
    <w:p w14:paraId="5D322A34" w14:textId="77777777" w:rsidR="00675B75" w:rsidRPr="00675B75" w:rsidRDefault="00675B75" w:rsidP="00C91750">
      <w:pPr>
        <w:numPr>
          <w:ilvl w:val="0"/>
          <w:numId w:val="127"/>
        </w:numPr>
        <w:ind w:right="-589"/>
        <w:rPr>
          <w:rFonts w:ascii="Verdana" w:eastAsia="Calibri" w:hAnsi="Verdana"/>
          <w:sz w:val="18"/>
          <w:szCs w:val="18"/>
        </w:rPr>
      </w:pPr>
      <w:r w:rsidRPr="00675B75">
        <w:rPr>
          <w:rFonts w:ascii="Verdana" w:eastAsia="Calibri" w:hAnsi="Verdana"/>
          <w:sz w:val="18"/>
          <w:szCs w:val="18"/>
        </w:rPr>
        <w:lastRenderedPageBreak/>
        <w:t>Zaawansowane wykorzystanie korespondencji seryjnej. Niestandardowe formaty daty, liczb i tekstu</w:t>
      </w:r>
    </w:p>
    <w:p w14:paraId="6889EF32" w14:textId="77777777" w:rsidR="00675B75" w:rsidRPr="00675B75" w:rsidRDefault="00675B75" w:rsidP="00C91750">
      <w:pPr>
        <w:numPr>
          <w:ilvl w:val="0"/>
          <w:numId w:val="127"/>
        </w:numPr>
        <w:ind w:right="-589"/>
        <w:rPr>
          <w:rFonts w:ascii="Verdana" w:eastAsia="Calibri" w:hAnsi="Verdana"/>
          <w:sz w:val="18"/>
          <w:szCs w:val="18"/>
        </w:rPr>
      </w:pPr>
      <w:r w:rsidRPr="00675B75">
        <w:rPr>
          <w:rFonts w:ascii="Verdana" w:eastAsia="Calibri" w:hAnsi="Verdana"/>
          <w:sz w:val="18"/>
          <w:szCs w:val="18"/>
        </w:rPr>
        <w:t>Tworzenie formularzy</w:t>
      </w:r>
    </w:p>
    <w:p w14:paraId="0EAA36FF" w14:textId="77777777" w:rsidR="00675B75" w:rsidRPr="00675B75" w:rsidRDefault="00675B75" w:rsidP="00C91750">
      <w:pPr>
        <w:numPr>
          <w:ilvl w:val="0"/>
          <w:numId w:val="126"/>
        </w:numPr>
        <w:ind w:right="-589"/>
        <w:rPr>
          <w:rFonts w:ascii="Verdana" w:eastAsia="Calibri" w:hAnsi="Verdana"/>
          <w:sz w:val="18"/>
          <w:szCs w:val="18"/>
        </w:rPr>
      </w:pPr>
      <w:r w:rsidRPr="00675B75">
        <w:rPr>
          <w:rFonts w:ascii="Verdana" w:eastAsia="Calibri" w:hAnsi="Verdana"/>
          <w:sz w:val="18"/>
          <w:szCs w:val="18"/>
        </w:rPr>
        <w:t>Praca w trybie śledzenia zmian</w:t>
      </w:r>
    </w:p>
    <w:p w14:paraId="330C8258" w14:textId="77777777" w:rsidR="00675B75" w:rsidRPr="00675B75" w:rsidRDefault="00675B75" w:rsidP="00C91750">
      <w:pPr>
        <w:numPr>
          <w:ilvl w:val="0"/>
          <w:numId w:val="128"/>
        </w:numPr>
        <w:ind w:right="-589"/>
        <w:rPr>
          <w:rFonts w:ascii="Verdana" w:eastAsia="Calibri" w:hAnsi="Verdana"/>
          <w:sz w:val="18"/>
          <w:szCs w:val="18"/>
        </w:rPr>
      </w:pPr>
      <w:r w:rsidRPr="00675B75">
        <w:rPr>
          <w:rFonts w:ascii="Verdana" w:eastAsia="Calibri" w:hAnsi="Verdana"/>
          <w:sz w:val="18"/>
          <w:szCs w:val="18"/>
        </w:rPr>
        <w:t>Rejestracja oraz opcje śledzenia zmian, komentarze</w:t>
      </w:r>
    </w:p>
    <w:p w14:paraId="01F13C2B" w14:textId="77777777" w:rsidR="00675B75" w:rsidRPr="00675B75" w:rsidRDefault="00675B75" w:rsidP="00C91750">
      <w:pPr>
        <w:numPr>
          <w:ilvl w:val="0"/>
          <w:numId w:val="128"/>
        </w:numPr>
        <w:ind w:right="-589"/>
        <w:rPr>
          <w:rFonts w:ascii="Verdana" w:eastAsia="Calibri" w:hAnsi="Verdana"/>
          <w:sz w:val="18"/>
          <w:szCs w:val="18"/>
        </w:rPr>
      </w:pPr>
      <w:r w:rsidRPr="00675B75">
        <w:rPr>
          <w:rFonts w:ascii="Verdana" w:eastAsia="Calibri" w:hAnsi="Verdana"/>
          <w:sz w:val="18"/>
          <w:szCs w:val="18"/>
        </w:rPr>
        <w:t>Porównywanie, scalanie dokumentów</w:t>
      </w:r>
    </w:p>
    <w:p w14:paraId="1E9DFB11" w14:textId="77777777" w:rsidR="00675B75" w:rsidRPr="00675B75" w:rsidRDefault="00675B75" w:rsidP="00C91750">
      <w:pPr>
        <w:numPr>
          <w:ilvl w:val="0"/>
          <w:numId w:val="126"/>
        </w:numPr>
        <w:ind w:right="-589"/>
        <w:rPr>
          <w:rFonts w:ascii="Verdana" w:eastAsia="Calibri" w:hAnsi="Verdana"/>
          <w:sz w:val="18"/>
          <w:szCs w:val="18"/>
        </w:rPr>
      </w:pPr>
      <w:r w:rsidRPr="00675B75">
        <w:rPr>
          <w:rFonts w:ascii="Verdana" w:eastAsia="Calibri" w:hAnsi="Verdana"/>
          <w:sz w:val="18"/>
          <w:szCs w:val="18"/>
        </w:rPr>
        <w:t>Obiekty</w:t>
      </w:r>
    </w:p>
    <w:p w14:paraId="2DB56C8F" w14:textId="77777777" w:rsidR="00675B75" w:rsidRPr="00675B75" w:rsidRDefault="00675B75" w:rsidP="00C91750">
      <w:pPr>
        <w:numPr>
          <w:ilvl w:val="0"/>
          <w:numId w:val="129"/>
        </w:numPr>
        <w:ind w:right="-589"/>
        <w:rPr>
          <w:rFonts w:ascii="Verdana" w:eastAsia="Calibri" w:hAnsi="Verdana"/>
          <w:sz w:val="18"/>
          <w:szCs w:val="18"/>
        </w:rPr>
      </w:pPr>
      <w:r w:rsidRPr="00675B75">
        <w:rPr>
          <w:rFonts w:ascii="Verdana" w:eastAsia="Calibri" w:hAnsi="Verdana"/>
          <w:sz w:val="18"/>
          <w:szCs w:val="18"/>
        </w:rPr>
        <w:t>Tworzenie nowych obiektów, wstawianie obiektów z istniejących plików</w:t>
      </w:r>
    </w:p>
    <w:p w14:paraId="241268F7" w14:textId="77777777" w:rsidR="00675B75" w:rsidRPr="00675B75" w:rsidRDefault="00675B75" w:rsidP="00C91750">
      <w:pPr>
        <w:numPr>
          <w:ilvl w:val="0"/>
          <w:numId w:val="129"/>
        </w:numPr>
        <w:ind w:right="-589"/>
        <w:rPr>
          <w:rFonts w:ascii="Verdana" w:eastAsia="Calibri" w:hAnsi="Verdana"/>
          <w:sz w:val="18"/>
          <w:szCs w:val="18"/>
        </w:rPr>
      </w:pPr>
      <w:r w:rsidRPr="00675B75">
        <w:rPr>
          <w:rFonts w:ascii="Verdana" w:eastAsia="Calibri" w:hAnsi="Verdana"/>
          <w:sz w:val="18"/>
          <w:szCs w:val="18"/>
        </w:rPr>
        <w:t>Tworzenie łączy</w:t>
      </w:r>
    </w:p>
    <w:p w14:paraId="71519C5A" w14:textId="77777777" w:rsidR="00675B75" w:rsidRPr="00675B75" w:rsidRDefault="00675B75" w:rsidP="00C91750">
      <w:pPr>
        <w:numPr>
          <w:ilvl w:val="0"/>
          <w:numId w:val="126"/>
        </w:numPr>
        <w:ind w:right="-589"/>
        <w:rPr>
          <w:rFonts w:ascii="Verdana" w:eastAsia="Calibri" w:hAnsi="Verdana"/>
          <w:sz w:val="18"/>
          <w:szCs w:val="18"/>
        </w:rPr>
      </w:pPr>
      <w:r w:rsidRPr="00675B75">
        <w:rPr>
          <w:rFonts w:ascii="Verdana" w:eastAsia="Calibri" w:hAnsi="Verdana"/>
          <w:sz w:val="18"/>
          <w:szCs w:val="18"/>
        </w:rPr>
        <w:t>Praca grupowa</w:t>
      </w:r>
    </w:p>
    <w:p w14:paraId="62E8139E" w14:textId="77777777" w:rsidR="00675B75" w:rsidRPr="00675B75" w:rsidRDefault="00675B75" w:rsidP="00C91750">
      <w:pPr>
        <w:numPr>
          <w:ilvl w:val="0"/>
          <w:numId w:val="130"/>
        </w:numPr>
        <w:ind w:right="-589"/>
        <w:rPr>
          <w:rFonts w:ascii="Verdana" w:eastAsia="Calibri" w:hAnsi="Verdana"/>
          <w:sz w:val="18"/>
          <w:szCs w:val="18"/>
        </w:rPr>
      </w:pPr>
      <w:r w:rsidRPr="00675B75">
        <w:rPr>
          <w:rFonts w:ascii="Verdana" w:eastAsia="Calibri" w:hAnsi="Verdana"/>
          <w:sz w:val="18"/>
          <w:szCs w:val="18"/>
        </w:rPr>
        <w:t>Publikowanie i edycja dokumentów</w:t>
      </w:r>
    </w:p>
    <w:p w14:paraId="7C457607" w14:textId="77777777" w:rsidR="00675B75" w:rsidRPr="00675B75" w:rsidRDefault="00675B75" w:rsidP="00C91750">
      <w:pPr>
        <w:numPr>
          <w:ilvl w:val="0"/>
          <w:numId w:val="130"/>
        </w:numPr>
        <w:ind w:right="-589"/>
        <w:rPr>
          <w:rFonts w:ascii="Verdana" w:eastAsia="Calibri" w:hAnsi="Verdana"/>
          <w:sz w:val="18"/>
          <w:szCs w:val="18"/>
        </w:rPr>
      </w:pPr>
      <w:r w:rsidRPr="00675B75">
        <w:rPr>
          <w:rFonts w:ascii="Verdana" w:eastAsia="Calibri" w:hAnsi="Verdana"/>
          <w:sz w:val="18"/>
          <w:szCs w:val="18"/>
        </w:rPr>
        <w:t>Ochrona i ograniczanie dostępu do dokumentów</w:t>
      </w:r>
    </w:p>
    <w:p w14:paraId="0FCDDE63" w14:textId="77777777" w:rsidR="00675B75" w:rsidRPr="00675B75" w:rsidRDefault="00675B75" w:rsidP="00C91750">
      <w:pPr>
        <w:numPr>
          <w:ilvl w:val="0"/>
          <w:numId w:val="126"/>
        </w:numPr>
        <w:ind w:right="-589"/>
        <w:rPr>
          <w:rFonts w:ascii="Verdana" w:eastAsia="Calibri" w:hAnsi="Verdana"/>
          <w:sz w:val="18"/>
          <w:szCs w:val="18"/>
        </w:rPr>
      </w:pPr>
      <w:r w:rsidRPr="00675B75">
        <w:rPr>
          <w:rFonts w:ascii="Verdana" w:eastAsia="Calibri" w:hAnsi="Verdana"/>
          <w:sz w:val="18"/>
          <w:szCs w:val="18"/>
        </w:rPr>
        <w:t>Kontrolowanie dokumentu</w:t>
      </w:r>
    </w:p>
    <w:p w14:paraId="67D9288C" w14:textId="77777777" w:rsidR="00675B75" w:rsidRPr="00675B75" w:rsidRDefault="00675B75" w:rsidP="00C91750">
      <w:pPr>
        <w:numPr>
          <w:ilvl w:val="0"/>
          <w:numId w:val="131"/>
        </w:numPr>
        <w:ind w:right="-589"/>
        <w:rPr>
          <w:rFonts w:ascii="Verdana" w:eastAsia="Calibri" w:hAnsi="Verdana"/>
          <w:sz w:val="18"/>
          <w:szCs w:val="18"/>
        </w:rPr>
      </w:pPr>
      <w:r w:rsidRPr="00675B75">
        <w:rPr>
          <w:rFonts w:ascii="Verdana" w:eastAsia="Calibri" w:hAnsi="Verdana"/>
          <w:sz w:val="18"/>
          <w:szCs w:val="18"/>
        </w:rPr>
        <w:t>Sprawdzanie pisowni i gramatyki, tezaurus, Autokorekta</w:t>
      </w:r>
    </w:p>
    <w:p w14:paraId="10F55FA0" w14:textId="77777777" w:rsidR="00675B75" w:rsidRPr="00675B75" w:rsidRDefault="00675B75" w:rsidP="00C91750">
      <w:pPr>
        <w:numPr>
          <w:ilvl w:val="0"/>
          <w:numId w:val="126"/>
        </w:numPr>
        <w:ind w:right="-589"/>
        <w:rPr>
          <w:rFonts w:ascii="Verdana" w:eastAsia="Calibri" w:hAnsi="Verdana"/>
          <w:sz w:val="18"/>
          <w:szCs w:val="18"/>
        </w:rPr>
      </w:pPr>
      <w:r w:rsidRPr="00675B75">
        <w:rPr>
          <w:rFonts w:ascii="Verdana" w:eastAsia="Calibri" w:hAnsi="Verdana"/>
          <w:sz w:val="18"/>
          <w:szCs w:val="18"/>
        </w:rPr>
        <w:t>Obiekty osadzone w dokumencie MS Word</w:t>
      </w:r>
    </w:p>
    <w:p w14:paraId="30622BA8" w14:textId="77777777" w:rsidR="00675B75" w:rsidRPr="00675B75" w:rsidRDefault="00675B75" w:rsidP="00C91750">
      <w:pPr>
        <w:numPr>
          <w:ilvl w:val="0"/>
          <w:numId w:val="132"/>
        </w:numPr>
        <w:ind w:right="-589"/>
        <w:rPr>
          <w:rFonts w:ascii="Verdana" w:eastAsia="Calibri" w:hAnsi="Verdana"/>
          <w:sz w:val="18"/>
          <w:szCs w:val="18"/>
        </w:rPr>
      </w:pPr>
      <w:r w:rsidRPr="00675B75">
        <w:rPr>
          <w:rFonts w:ascii="Verdana" w:eastAsia="Calibri" w:hAnsi="Verdana"/>
          <w:sz w:val="18"/>
          <w:szCs w:val="18"/>
        </w:rPr>
        <w:t>Osadzanie danych z Excela</w:t>
      </w:r>
    </w:p>
    <w:p w14:paraId="41319E27" w14:textId="77777777" w:rsidR="00675B75" w:rsidRPr="00675B75" w:rsidRDefault="00675B75" w:rsidP="00C91750">
      <w:pPr>
        <w:numPr>
          <w:ilvl w:val="0"/>
          <w:numId w:val="132"/>
        </w:numPr>
        <w:ind w:right="-589"/>
        <w:rPr>
          <w:rFonts w:ascii="Verdana" w:eastAsia="Calibri" w:hAnsi="Verdana"/>
          <w:sz w:val="18"/>
          <w:szCs w:val="18"/>
        </w:rPr>
      </w:pPr>
      <w:r w:rsidRPr="00675B75">
        <w:rPr>
          <w:rFonts w:ascii="Verdana" w:eastAsia="Calibri" w:hAnsi="Verdana"/>
          <w:sz w:val="18"/>
          <w:szCs w:val="18"/>
        </w:rPr>
        <w:t>Edytor równań</w:t>
      </w:r>
    </w:p>
    <w:p w14:paraId="6B51D139" w14:textId="03C280D4" w:rsidR="00675B75" w:rsidRDefault="00675B75" w:rsidP="00C91750">
      <w:pPr>
        <w:numPr>
          <w:ilvl w:val="0"/>
          <w:numId w:val="132"/>
        </w:numPr>
        <w:ind w:right="-589"/>
        <w:rPr>
          <w:rFonts w:ascii="Verdana" w:eastAsia="Calibri" w:hAnsi="Verdana"/>
          <w:sz w:val="18"/>
          <w:szCs w:val="18"/>
        </w:rPr>
      </w:pPr>
      <w:r w:rsidRPr="00675B75">
        <w:rPr>
          <w:rFonts w:ascii="Verdana" w:eastAsia="Calibri" w:hAnsi="Verdana"/>
          <w:sz w:val="18"/>
          <w:szCs w:val="18"/>
        </w:rPr>
        <w:t>Zapisywanie dokumentów w określonych formatach dla wybranych użytkowników i sytuacji</w:t>
      </w:r>
    </w:p>
    <w:p w14:paraId="57D4FCB0" w14:textId="77777777" w:rsidR="00675B75" w:rsidRPr="00675B75" w:rsidRDefault="00675B75" w:rsidP="00675B75">
      <w:pPr>
        <w:ind w:left="1068" w:right="-589"/>
        <w:rPr>
          <w:rFonts w:ascii="Verdana" w:eastAsia="Calibri" w:hAnsi="Verdana"/>
          <w:sz w:val="18"/>
          <w:szCs w:val="18"/>
        </w:rPr>
      </w:pPr>
    </w:p>
    <w:p w14:paraId="3E298893" w14:textId="2884A534" w:rsidR="00354488" w:rsidRPr="00675B75" w:rsidRDefault="00675B75" w:rsidP="00C91750">
      <w:pPr>
        <w:pStyle w:val="Akapitzlist"/>
        <w:numPr>
          <w:ilvl w:val="0"/>
          <w:numId w:val="93"/>
        </w:numPr>
        <w:tabs>
          <w:tab w:val="left" w:pos="7079"/>
        </w:tabs>
        <w:spacing w:line="360" w:lineRule="auto"/>
        <w:ind w:left="709" w:right="-589"/>
        <w:jc w:val="both"/>
        <w:rPr>
          <w:rFonts w:ascii="Verdana" w:hAnsi="Verdana"/>
          <w:b/>
          <w:color w:val="000000" w:themeColor="text1"/>
          <w:sz w:val="18"/>
          <w:szCs w:val="18"/>
        </w:rPr>
      </w:pPr>
      <w:r w:rsidRPr="00675B75">
        <w:rPr>
          <w:rFonts w:ascii="Verdana" w:hAnsi="Verdana"/>
          <w:b/>
          <w:color w:val="000000" w:themeColor="text1"/>
          <w:sz w:val="18"/>
          <w:szCs w:val="18"/>
        </w:rPr>
        <w:t>Dodatkowe Informacje:</w:t>
      </w:r>
    </w:p>
    <w:p w14:paraId="6F9D3EA0" w14:textId="77777777" w:rsidR="00675B75" w:rsidRPr="00675B75" w:rsidRDefault="00675B75" w:rsidP="00C91750">
      <w:pPr>
        <w:pStyle w:val="Akapitzlist"/>
        <w:numPr>
          <w:ilvl w:val="0"/>
          <w:numId w:val="195"/>
        </w:numPr>
        <w:tabs>
          <w:tab w:val="left" w:pos="7079"/>
        </w:tabs>
        <w:autoSpaceDN w:val="0"/>
        <w:ind w:right="-589"/>
        <w:jc w:val="both"/>
        <w:textAlignment w:val="baseline"/>
        <w:rPr>
          <w:rFonts w:ascii="Verdana" w:hAnsi="Verdana"/>
          <w:sz w:val="18"/>
          <w:szCs w:val="18"/>
        </w:rPr>
      </w:pPr>
      <w:r w:rsidRPr="00675B75">
        <w:rPr>
          <w:rFonts w:ascii="Verdana" w:hAnsi="Verdana"/>
          <w:sz w:val="18"/>
          <w:szCs w:val="18"/>
        </w:rPr>
        <w:t>Godzina szkoleniowa rozumiana jest jako 45 minut.</w:t>
      </w:r>
    </w:p>
    <w:p w14:paraId="7E7862A7" w14:textId="77777777" w:rsidR="00675B75" w:rsidRPr="00675B75" w:rsidRDefault="00675B75" w:rsidP="00C91750">
      <w:pPr>
        <w:pStyle w:val="Akapitzlist"/>
        <w:numPr>
          <w:ilvl w:val="0"/>
          <w:numId w:val="195"/>
        </w:numPr>
        <w:tabs>
          <w:tab w:val="left" w:pos="7079"/>
        </w:tabs>
        <w:autoSpaceDN w:val="0"/>
        <w:ind w:right="-589"/>
        <w:jc w:val="both"/>
        <w:textAlignment w:val="baseline"/>
        <w:rPr>
          <w:rFonts w:ascii="Verdana" w:hAnsi="Verdana"/>
          <w:sz w:val="18"/>
          <w:szCs w:val="18"/>
        </w:rPr>
      </w:pPr>
      <w:r w:rsidRPr="00675B75">
        <w:rPr>
          <w:rFonts w:ascii="Verdana" w:hAnsi="Verdana"/>
          <w:sz w:val="18"/>
          <w:szCs w:val="18"/>
        </w:rPr>
        <w:t>Szkolenia odbywać się będą w wyznaczonych dniach od poniedziałku do piątku z wyłączeniem dni ustawowo wolnych od pracy, w przedziale godzinowym między 7.30 a 15.30. Wykonawca zobowiązany jest w porozumieniu z Zamawiającym ustalić dokładną datę przeprowadzenia szkoleń zaplanowanych do dnia 30.06.2022 r.</w:t>
      </w:r>
    </w:p>
    <w:p w14:paraId="6B6D9B79" w14:textId="77777777" w:rsidR="00675B75" w:rsidRPr="00675B75" w:rsidRDefault="00675B75" w:rsidP="00C91750">
      <w:pPr>
        <w:pStyle w:val="Akapitzlist"/>
        <w:numPr>
          <w:ilvl w:val="0"/>
          <w:numId w:val="195"/>
        </w:numPr>
        <w:autoSpaceDN w:val="0"/>
        <w:ind w:right="-589"/>
        <w:jc w:val="both"/>
        <w:textAlignment w:val="baseline"/>
        <w:rPr>
          <w:rFonts w:ascii="Verdana" w:eastAsia="Calibri" w:hAnsi="Verdana"/>
          <w:sz w:val="18"/>
          <w:szCs w:val="18"/>
          <w:lang w:eastAsia="en-US"/>
        </w:rPr>
      </w:pPr>
      <w:r w:rsidRPr="00675B75">
        <w:rPr>
          <w:rFonts w:ascii="Verdana" w:hAnsi="Verdana"/>
          <w:sz w:val="18"/>
          <w:szCs w:val="18"/>
        </w:rPr>
        <w:t>Szkolenia powinny mieć charakter praktyczny</w:t>
      </w:r>
      <w:r w:rsidRPr="00675B75">
        <w:rPr>
          <w:rFonts w:ascii="Verdana" w:eastAsia="Calibri" w:hAnsi="Verdana"/>
          <w:sz w:val="18"/>
          <w:szCs w:val="18"/>
          <w:lang w:eastAsia="en-US"/>
        </w:rPr>
        <w:t xml:space="preserve"> i łączyć w sobie fachową wiedzę merytoryczną z przykładami jej wykorzystania w środowisku pracy. </w:t>
      </w:r>
      <w:r w:rsidRPr="00675B75">
        <w:rPr>
          <w:rFonts w:ascii="Verdana" w:hAnsi="Verdana"/>
          <w:sz w:val="18"/>
          <w:szCs w:val="18"/>
        </w:rPr>
        <w:t>Szczegółowy program szkolenia opracowuje Wykonawca i przedkłada do akceptacji Zamawiającego po podpisaniu umowy. Program powinien uwzględniać poziom wiedzy grupy docelowej oraz przekazywać aktualny stan wiedzy.</w:t>
      </w:r>
    </w:p>
    <w:p w14:paraId="66F26611" w14:textId="77777777" w:rsidR="00675B75" w:rsidRPr="00675B75" w:rsidRDefault="00675B75" w:rsidP="00C91750">
      <w:pPr>
        <w:pStyle w:val="Akapitzlist"/>
        <w:numPr>
          <w:ilvl w:val="0"/>
          <w:numId w:val="195"/>
        </w:numPr>
        <w:tabs>
          <w:tab w:val="left" w:pos="7079"/>
        </w:tabs>
        <w:ind w:right="-589"/>
        <w:jc w:val="both"/>
        <w:rPr>
          <w:rFonts w:ascii="Verdana" w:hAnsi="Verdana"/>
          <w:sz w:val="18"/>
          <w:szCs w:val="18"/>
        </w:rPr>
      </w:pPr>
      <w:r w:rsidRPr="00675B75">
        <w:rPr>
          <w:rFonts w:ascii="Verdana" w:hAnsi="Verdana"/>
          <w:sz w:val="18"/>
          <w:szCs w:val="18"/>
        </w:rPr>
        <w:t>Wykonawca zapewni komplet materiałów szkoleniowych w formie papierowej dla każdego uczestnika oraz dodatkowo przekaże zamawiającemu dla celów archiwizacji jeden egzemplarz materiałów w formie papierowej i elektronicznej. Materiały powinny być przygotowane w następujący sposób: w języku polskim, w formacie A4, wydrukowane dwustronnie, zbindowane lub trwale ze sobą powiązane. Jedna strona A4 powinna zawierać maksymalnie trzy slajdy prezentacji z miejscem na notatki. Skomplikowane i szczegółowe schematy czy rysunki powinny być czytelne i dołączone w formie kolorowych wydruków w formacie A4. Wykonawca zobowiązany jest przeprowadzić szkolenie w oparciu o zaakceptowane przez Zamawiającego materiały.</w:t>
      </w:r>
    </w:p>
    <w:p w14:paraId="7C4296C7" w14:textId="77777777" w:rsidR="00675B75" w:rsidRPr="00675B75" w:rsidRDefault="00675B75" w:rsidP="00C91750">
      <w:pPr>
        <w:pStyle w:val="Akapitzlist"/>
        <w:numPr>
          <w:ilvl w:val="0"/>
          <w:numId w:val="195"/>
        </w:numPr>
        <w:tabs>
          <w:tab w:val="left" w:pos="7079"/>
        </w:tabs>
        <w:ind w:right="-589"/>
        <w:jc w:val="both"/>
        <w:rPr>
          <w:rFonts w:ascii="Verdana" w:hAnsi="Verdana"/>
          <w:sz w:val="18"/>
          <w:szCs w:val="18"/>
        </w:rPr>
      </w:pPr>
      <w:r w:rsidRPr="00675B75">
        <w:rPr>
          <w:rFonts w:ascii="Verdana" w:hAnsi="Verdana"/>
          <w:sz w:val="18"/>
          <w:szCs w:val="18"/>
        </w:rPr>
        <w:t>Wykonawca przygotuje i przeprowadzi ankietę ewaluacyjną szkolenia (treść ankiety zostanie wcześniej zaakceptowana przez Zamawiającego).</w:t>
      </w:r>
    </w:p>
    <w:p w14:paraId="219F531F" w14:textId="77777777" w:rsidR="00675B75" w:rsidRPr="00675B75" w:rsidRDefault="00675B75" w:rsidP="00C91750">
      <w:pPr>
        <w:pStyle w:val="Akapitzlist"/>
        <w:numPr>
          <w:ilvl w:val="0"/>
          <w:numId w:val="195"/>
        </w:numPr>
        <w:tabs>
          <w:tab w:val="left" w:pos="7079"/>
        </w:tabs>
        <w:ind w:right="-589"/>
        <w:jc w:val="both"/>
        <w:rPr>
          <w:rFonts w:ascii="Verdana" w:hAnsi="Verdana"/>
          <w:sz w:val="18"/>
          <w:szCs w:val="18"/>
        </w:rPr>
      </w:pPr>
      <w:r w:rsidRPr="00675B75">
        <w:rPr>
          <w:rFonts w:ascii="Verdana" w:hAnsi="Verdana"/>
          <w:sz w:val="18"/>
          <w:szCs w:val="18"/>
        </w:rPr>
        <w:t xml:space="preserve">Każdy z uczestników otrzyma imienne zaświadczenie/certyfikat ukończenia szkolenia/uczestnictwa w szkoleniu. Zamawiający otrzyma kopie zaświadczeń/certyfikatów. Wzór zaświadczenia musi zostać wcześniej zaakceptowany przez Zamawiającego. </w:t>
      </w:r>
    </w:p>
    <w:p w14:paraId="7844856E" w14:textId="77777777" w:rsidR="00675B75" w:rsidRPr="00675B75" w:rsidRDefault="00675B75" w:rsidP="00C91750">
      <w:pPr>
        <w:pStyle w:val="Akapitzlist"/>
        <w:numPr>
          <w:ilvl w:val="0"/>
          <w:numId w:val="195"/>
        </w:numPr>
        <w:tabs>
          <w:tab w:val="left" w:pos="7079"/>
        </w:tabs>
        <w:ind w:right="-589"/>
        <w:jc w:val="both"/>
        <w:rPr>
          <w:rFonts w:ascii="Verdana" w:hAnsi="Verdana"/>
          <w:sz w:val="18"/>
          <w:szCs w:val="18"/>
        </w:rPr>
      </w:pPr>
      <w:r w:rsidRPr="00675B75">
        <w:rPr>
          <w:rFonts w:ascii="Verdana" w:hAnsi="Verdana"/>
          <w:sz w:val="18"/>
          <w:szCs w:val="18"/>
        </w:rPr>
        <w:t xml:space="preserve">Wszystkie dokumenty przekazane uczestnikom i Zamawiającemu Wykonawca oznaczy zgodnie z wytycznymi dotyczącymi oznakowania projektów w ramach Programu Operacyjnego Wiedza Edukacja Rozwój 2014-2020. </w:t>
      </w:r>
    </w:p>
    <w:p w14:paraId="77BFBD80" w14:textId="77777777" w:rsidR="00675B75" w:rsidRPr="00675B75" w:rsidRDefault="00675B75" w:rsidP="00C91750">
      <w:pPr>
        <w:pStyle w:val="Akapitzlist"/>
        <w:numPr>
          <w:ilvl w:val="0"/>
          <w:numId w:val="195"/>
        </w:numPr>
        <w:tabs>
          <w:tab w:val="left" w:pos="7079"/>
        </w:tabs>
        <w:autoSpaceDN w:val="0"/>
        <w:ind w:right="-589"/>
        <w:jc w:val="both"/>
        <w:textAlignment w:val="baseline"/>
        <w:rPr>
          <w:rFonts w:ascii="Verdana" w:hAnsi="Verdana"/>
          <w:sz w:val="18"/>
          <w:szCs w:val="18"/>
        </w:rPr>
      </w:pPr>
      <w:r w:rsidRPr="00675B75">
        <w:rPr>
          <w:rFonts w:ascii="Verdana" w:hAnsi="Verdana"/>
          <w:sz w:val="18"/>
          <w:szCs w:val="18"/>
        </w:rPr>
        <w:t xml:space="preserve">Szkolenia mają zostać przeprowadzone stacjonarnie. Zamawiający zapewni miejsce przeprowadzenia szkolenia z zachowaniem obowiązujących zasad reżimu sanitarnego oraz niezbędny sprzęt. W sytuacji konieczności podjęcia szczególnych rozwiązań w zakresie organizacji pracy Zamawiającego, w związku z zapobieganiem, przeciwdziałaniem i zwalczaniem </w:t>
      </w:r>
      <w:proofErr w:type="spellStart"/>
      <w:r w:rsidRPr="00675B75">
        <w:rPr>
          <w:rFonts w:ascii="Verdana" w:hAnsi="Verdana"/>
          <w:sz w:val="18"/>
          <w:szCs w:val="18"/>
        </w:rPr>
        <w:t>koronawirusa</w:t>
      </w:r>
      <w:proofErr w:type="spellEnd"/>
      <w:r w:rsidRPr="00675B75">
        <w:rPr>
          <w:rFonts w:ascii="Verdana" w:hAnsi="Verdana"/>
          <w:sz w:val="18"/>
          <w:szCs w:val="18"/>
        </w:rPr>
        <w:t xml:space="preserve"> SARS-CoV-2, Zamawiający dopuszcza realizację zajęć z wykorzystaniem metod i technik kształcenia na odległość, tj. </w:t>
      </w:r>
      <w:r w:rsidRPr="00675B75">
        <w:rPr>
          <w:rFonts w:ascii="Verdana" w:hAnsi="Verdana"/>
          <w:sz w:val="18"/>
          <w:szCs w:val="18"/>
          <w:u w:val="single"/>
        </w:rPr>
        <w:t>za pośrednictwem zajęć transmitowanych w czasie rzeczywistym z siedziby Zamawiającego,</w:t>
      </w:r>
      <w:r w:rsidRPr="00675B75">
        <w:rPr>
          <w:rFonts w:ascii="Verdana" w:hAnsi="Verdana"/>
          <w:sz w:val="18"/>
          <w:szCs w:val="18"/>
        </w:rPr>
        <w:t xml:space="preserve"> o ile charakter i program szkolenia na to pozwalają. W ww. sytuacji Wykonawca powinien zapewnić dostęp do platformy umożliwiającej co najmniej:</w:t>
      </w:r>
    </w:p>
    <w:p w14:paraId="11D5D11D" w14:textId="77777777" w:rsidR="00675B75" w:rsidRPr="00675B75" w:rsidRDefault="00675B75" w:rsidP="00C91750">
      <w:pPr>
        <w:pStyle w:val="Akapitzlist"/>
        <w:numPr>
          <w:ilvl w:val="0"/>
          <w:numId w:val="134"/>
        </w:numPr>
        <w:tabs>
          <w:tab w:val="left" w:pos="7079"/>
        </w:tabs>
        <w:autoSpaceDN w:val="0"/>
        <w:ind w:right="-589"/>
        <w:jc w:val="both"/>
        <w:textAlignment w:val="baseline"/>
        <w:rPr>
          <w:rFonts w:ascii="Verdana" w:hAnsi="Verdana"/>
          <w:sz w:val="18"/>
          <w:szCs w:val="18"/>
        </w:rPr>
      </w:pPr>
      <w:r w:rsidRPr="00675B75">
        <w:rPr>
          <w:rFonts w:ascii="Verdana" w:hAnsi="Verdana"/>
          <w:sz w:val="18"/>
          <w:szCs w:val="18"/>
        </w:rPr>
        <w:t>połączenie przez komputer, laptop, tablet, smartfon</w:t>
      </w:r>
    </w:p>
    <w:p w14:paraId="52C3F184" w14:textId="77777777" w:rsidR="00675B75" w:rsidRPr="00675B75" w:rsidRDefault="00675B75" w:rsidP="00C91750">
      <w:pPr>
        <w:pStyle w:val="Akapitzlist"/>
        <w:numPr>
          <w:ilvl w:val="0"/>
          <w:numId w:val="134"/>
        </w:numPr>
        <w:tabs>
          <w:tab w:val="left" w:pos="7079"/>
        </w:tabs>
        <w:autoSpaceDN w:val="0"/>
        <w:ind w:right="-589"/>
        <w:jc w:val="both"/>
        <w:textAlignment w:val="baseline"/>
        <w:rPr>
          <w:rFonts w:ascii="Verdana" w:hAnsi="Verdana"/>
          <w:sz w:val="18"/>
          <w:szCs w:val="18"/>
        </w:rPr>
      </w:pPr>
      <w:r w:rsidRPr="00675B75">
        <w:rPr>
          <w:rFonts w:ascii="Verdana" w:hAnsi="Verdana"/>
          <w:sz w:val="18"/>
          <w:szCs w:val="18"/>
        </w:rPr>
        <w:t>kontakt wzrokowy i głosowy pomiędzy trenerem i uczestnikiem</w:t>
      </w:r>
    </w:p>
    <w:p w14:paraId="421546B2" w14:textId="77777777" w:rsidR="00675B75" w:rsidRPr="00675B75" w:rsidRDefault="00675B75" w:rsidP="00C91750">
      <w:pPr>
        <w:pStyle w:val="Akapitzlist"/>
        <w:numPr>
          <w:ilvl w:val="0"/>
          <w:numId w:val="134"/>
        </w:numPr>
        <w:tabs>
          <w:tab w:val="left" w:pos="7079"/>
        </w:tabs>
        <w:autoSpaceDN w:val="0"/>
        <w:ind w:right="-589"/>
        <w:jc w:val="both"/>
        <w:textAlignment w:val="baseline"/>
        <w:rPr>
          <w:rFonts w:ascii="Verdana" w:hAnsi="Verdana"/>
          <w:sz w:val="18"/>
          <w:szCs w:val="18"/>
        </w:rPr>
      </w:pPr>
      <w:r w:rsidRPr="00675B75">
        <w:rPr>
          <w:rFonts w:ascii="Verdana" w:hAnsi="Verdana"/>
          <w:sz w:val="18"/>
          <w:szCs w:val="18"/>
        </w:rPr>
        <w:t>prezentacje materiałów szkoleniowych</w:t>
      </w:r>
    </w:p>
    <w:p w14:paraId="4545EA2A" w14:textId="77777777" w:rsidR="00675B75" w:rsidRPr="00675B75" w:rsidRDefault="00675B75" w:rsidP="00C91750">
      <w:pPr>
        <w:pStyle w:val="Akapitzlist"/>
        <w:numPr>
          <w:ilvl w:val="0"/>
          <w:numId w:val="134"/>
        </w:numPr>
        <w:tabs>
          <w:tab w:val="left" w:pos="7079"/>
        </w:tabs>
        <w:autoSpaceDN w:val="0"/>
        <w:ind w:right="-589"/>
        <w:jc w:val="both"/>
        <w:textAlignment w:val="baseline"/>
        <w:rPr>
          <w:rFonts w:ascii="Verdana" w:hAnsi="Verdana"/>
          <w:sz w:val="18"/>
          <w:szCs w:val="18"/>
        </w:rPr>
      </w:pPr>
      <w:r w:rsidRPr="00675B75">
        <w:rPr>
          <w:rFonts w:ascii="Verdana" w:hAnsi="Verdana"/>
          <w:sz w:val="18"/>
          <w:szCs w:val="18"/>
        </w:rPr>
        <w:t>udostępnianie ekranu</w:t>
      </w:r>
    </w:p>
    <w:p w14:paraId="26351C62" w14:textId="77777777" w:rsidR="00675B75" w:rsidRPr="00675B75" w:rsidRDefault="00675B75" w:rsidP="00C91750">
      <w:pPr>
        <w:pStyle w:val="Akapitzlist"/>
        <w:numPr>
          <w:ilvl w:val="0"/>
          <w:numId w:val="134"/>
        </w:numPr>
        <w:tabs>
          <w:tab w:val="left" w:pos="7079"/>
        </w:tabs>
        <w:autoSpaceDN w:val="0"/>
        <w:ind w:right="-589"/>
        <w:jc w:val="both"/>
        <w:textAlignment w:val="baseline"/>
        <w:rPr>
          <w:rFonts w:ascii="Verdana" w:hAnsi="Verdana"/>
          <w:sz w:val="18"/>
          <w:szCs w:val="18"/>
        </w:rPr>
      </w:pPr>
      <w:r w:rsidRPr="00675B75">
        <w:rPr>
          <w:rFonts w:ascii="Verdana" w:hAnsi="Verdana"/>
          <w:sz w:val="18"/>
          <w:szCs w:val="18"/>
        </w:rPr>
        <w:t>prowadzenie konsultacji pisemnych w formie tzw. „czatu”</w:t>
      </w:r>
    </w:p>
    <w:p w14:paraId="5E8EAE3F" w14:textId="77777777" w:rsidR="00675B75" w:rsidRPr="00675B75" w:rsidRDefault="00675B75" w:rsidP="00C91750">
      <w:pPr>
        <w:pStyle w:val="Akapitzlist"/>
        <w:numPr>
          <w:ilvl w:val="0"/>
          <w:numId w:val="195"/>
        </w:numPr>
        <w:tabs>
          <w:tab w:val="left" w:pos="7079"/>
        </w:tabs>
        <w:ind w:right="-589"/>
        <w:jc w:val="both"/>
        <w:rPr>
          <w:rFonts w:ascii="Verdana" w:hAnsi="Verdana"/>
          <w:sz w:val="18"/>
          <w:szCs w:val="18"/>
        </w:rPr>
      </w:pPr>
      <w:r w:rsidRPr="00675B75">
        <w:rPr>
          <w:rFonts w:ascii="Verdana" w:hAnsi="Verdana"/>
          <w:sz w:val="18"/>
          <w:szCs w:val="18"/>
        </w:rPr>
        <w:lastRenderedPageBreak/>
        <w:t>Wykonawca zobowiązany jest do sporządzania i prowadzenia dokumentacji wykonanych usług na zasadach i w formie wskazanej przez Zamawiającego. Na zakończenie każdego dnia szkoleniowego Wykonawca zobowiązany jest przekazać Zamawiającemu w formie skanu poniżej wymienione dokumenty, natomiast najpóźniej do dwóch dni roboczych po zakończeniu szkolenia Wykonawca zobowiązany jest przekazać Zamawiającemu w formie papierowej oryginały następujących dokumentów:</w:t>
      </w:r>
    </w:p>
    <w:p w14:paraId="031B8175" w14:textId="77777777" w:rsidR="00675B75" w:rsidRPr="00675B75" w:rsidRDefault="00675B75" w:rsidP="00C91750">
      <w:pPr>
        <w:pStyle w:val="Akapitzlist"/>
        <w:numPr>
          <w:ilvl w:val="0"/>
          <w:numId w:val="195"/>
        </w:numPr>
        <w:tabs>
          <w:tab w:val="left" w:pos="7079"/>
        </w:tabs>
        <w:ind w:right="-589"/>
        <w:jc w:val="both"/>
        <w:rPr>
          <w:rFonts w:ascii="Verdana" w:hAnsi="Verdana"/>
          <w:sz w:val="18"/>
          <w:szCs w:val="18"/>
        </w:rPr>
      </w:pPr>
      <w:r w:rsidRPr="00675B75">
        <w:rPr>
          <w:rFonts w:ascii="Verdana" w:hAnsi="Verdana"/>
          <w:sz w:val="18"/>
          <w:szCs w:val="18"/>
        </w:rPr>
        <w:t>Listę obecności podpisaną przez uczestników z każdego dnia szkolenia opatrzoną datą i podpisem prowadzącego.</w:t>
      </w:r>
    </w:p>
    <w:p w14:paraId="5142160F" w14:textId="77777777" w:rsidR="00675B75" w:rsidRPr="00675B75" w:rsidRDefault="00675B75" w:rsidP="00C91750">
      <w:pPr>
        <w:pStyle w:val="Akapitzlist"/>
        <w:numPr>
          <w:ilvl w:val="0"/>
          <w:numId w:val="195"/>
        </w:numPr>
        <w:ind w:right="-589"/>
        <w:jc w:val="both"/>
        <w:rPr>
          <w:rFonts w:ascii="Verdana" w:hAnsi="Verdana"/>
          <w:sz w:val="18"/>
          <w:szCs w:val="18"/>
        </w:rPr>
      </w:pPr>
      <w:r w:rsidRPr="00675B75">
        <w:rPr>
          <w:rFonts w:ascii="Verdana" w:hAnsi="Verdana"/>
          <w:sz w:val="18"/>
          <w:szCs w:val="18"/>
        </w:rPr>
        <w:t>Protokół odbioru przez uczestników materiałów szkoleniowych, opatrzony datą i podpisem prowadzącego.</w:t>
      </w:r>
    </w:p>
    <w:p w14:paraId="6F550BE6" w14:textId="77777777" w:rsidR="00675B75" w:rsidRPr="00675B75" w:rsidRDefault="00675B75" w:rsidP="00C91750">
      <w:pPr>
        <w:pStyle w:val="Akapitzlist"/>
        <w:numPr>
          <w:ilvl w:val="0"/>
          <w:numId w:val="195"/>
        </w:numPr>
        <w:tabs>
          <w:tab w:val="left" w:pos="7079"/>
        </w:tabs>
        <w:ind w:right="-589"/>
        <w:jc w:val="both"/>
        <w:rPr>
          <w:rFonts w:ascii="Verdana" w:hAnsi="Verdana"/>
          <w:sz w:val="18"/>
          <w:szCs w:val="18"/>
        </w:rPr>
      </w:pPr>
      <w:r w:rsidRPr="00675B75">
        <w:rPr>
          <w:rFonts w:ascii="Verdana" w:hAnsi="Verdana"/>
          <w:sz w:val="18"/>
          <w:szCs w:val="18"/>
        </w:rPr>
        <w:t>Testy i ankiety wypełnione przez uczestników.</w:t>
      </w:r>
    </w:p>
    <w:p w14:paraId="2CB66E37" w14:textId="77777777" w:rsidR="00675B75" w:rsidRPr="00675B75" w:rsidRDefault="00675B75" w:rsidP="00C91750">
      <w:pPr>
        <w:pStyle w:val="Akapitzlist"/>
        <w:numPr>
          <w:ilvl w:val="0"/>
          <w:numId w:val="195"/>
        </w:numPr>
        <w:tabs>
          <w:tab w:val="left" w:pos="7079"/>
        </w:tabs>
        <w:ind w:right="-589"/>
        <w:jc w:val="both"/>
        <w:rPr>
          <w:rFonts w:ascii="Verdana" w:hAnsi="Verdana"/>
          <w:sz w:val="18"/>
          <w:szCs w:val="18"/>
        </w:rPr>
      </w:pPr>
      <w:r w:rsidRPr="00675B75">
        <w:rPr>
          <w:rFonts w:ascii="Verdana" w:hAnsi="Verdana"/>
          <w:sz w:val="18"/>
          <w:szCs w:val="18"/>
        </w:rPr>
        <w:t>Dziennik zajęć.</w:t>
      </w:r>
    </w:p>
    <w:p w14:paraId="39510471" w14:textId="77777777" w:rsidR="00675B75" w:rsidRPr="00675B75" w:rsidRDefault="00675B75" w:rsidP="00C91750">
      <w:pPr>
        <w:pStyle w:val="Akapitzlist"/>
        <w:numPr>
          <w:ilvl w:val="0"/>
          <w:numId w:val="195"/>
        </w:numPr>
        <w:shd w:val="clear" w:color="auto" w:fill="FFFFFF"/>
        <w:tabs>
          <w:tab w:val="left" w:pos="7079"/>
        </w:tabs>
        <w:autoSpaceDN w:val="0"/>
        <w:ind w:right="-589"/>
        <w:jc w:val="both"/>
        <w:textAlignment w:val="baseline"/>
        <w:rPr>
          <w:sz w:val="18"/>
          <w:szCs w:val="18"/>
          <w:shd w:val="clear" w:color="auto" w:fill="FFFFFF"/>
        </w:rPr>
      </w:pPr>
      <w:r w:rsidRPr="00675B75">
        <w:rPr>
          <w:rFonts w:ascii="Verdana" w:hAnsi="Verdana"/>
          <w:sz w:val="18"/>
          <w:szCs w:val="18"/>
        </w:rPr>
        <w:t>Całkowite koszty przygotowania merytorycznego i metodologicznego szkolenia, w tym koszty przygotowania programu, materiałów szkoleniowych, dojazdu, zakwaterowania i wyżywienia trenera/trenerów ponosi Wykonawca.</w:t>
      </w:r>
    </w:p>
    <w:p w14:paraId="1B3C0A7F" w14:textId="772CBBA8" w:rsidR="00675B75" w:rsidRPr="00675B75" w:rsidRDefault="00675B75" w:rsidP="00C91750">
      <w:pPr>
        <w:pStyle w:val="Akapitzlist"/>
        <w:numPr>
          <w:ilvl w:val="0"/>
          <w:numId w:val="195"/>
        </w:numPr>
        <w:shd w:val="clear" w:color="auto" w:fill="FFFFFF"/>
        <w:tabs>
          <w:tab w:val="left" w:pos="7079"/>
        </w:tabs>
        <w:autoSpaceDN w:val="0"/>
        <w:ind w:right="-589"/>
        <w:jc w:val="both"/>
        <w:textAlignment w:val="baseline"/>
        <w:rPr>
          <w:rFonts w:ascii="Verdana" w:hAnsi="Verdana"/>
          <w:sz w:val="18"/>
          <w:szCs w:val="18"/>
          <w:shd w:val="clear" w:color="auto" w:fill="FFFFFF"/>
        </w:rPr>
      </w:pPr>
      <w:r w:rsidRPr="00675B75">
        <w:rPr>
          <w:rFonts w:ascii="Verdana" w:hAnsi="Verdana"/>
          <w:sz w:val="18"/>
          <w:szCs w:val="18"/>
          <w:shd w:val="clear" w:color="auto" w:fill="FFFFFF"/>
        </w:rPr>
        <w:t xml:space="preserve">Wykonawca w czasie wszystkich szkoleń powinien zapewnić catering zgodnie ze standardami opisanymi w aktualnym załączniku nr 8 do konkursu POWR.03.05.00-IP.08-00-PZ1/17, dostępnym na stronie internetowej </w:t>
      </w:r>
      <w:proofErr w:type="spellStart"/>
      <w:r w:rsidRPr="00675B75">
        <w:rPr>
          <w:rFonts w:ascii="Verdana" w:hAnsi="Verdana"/>
          <w:sz w:val="18"/>
          <w:szCs w:val="18"/>
          <w:shd w:val="clear" w:color="auto" w:fill="FFFFFF"/>
        </w:rPr>
        <w:t>NCBiR</w:t>
      </w:r>
      <w:proofErr w:type="spellEnd"/>
      <w:r w:rsidRPr="00675B75">
        <w:rPr>
          <w:rFonts w:ascii="Verdana" w:hAnsi="Verdana"/>
          <w:sz w:val="18"/>
          <w:szCs w:val="18"/>
          <w:shd w:val="clear" w:color="auto" w:fill="FFFFFF"/>
        </w:rPr>
        <w:t xml:space="preserve"> oraz stanowiącym załącznik </w:t>
      </w:r>
      <w:r w:rsidR="007B3240" w:rsidRPr="007B3240">
        <w:rPr>
          <w:rFonts w:ascii="Verdana" w:hAnsi="Verdana"/>
          <w:sz w:val="18"/>
          <w:szCs w:val="18"/>
          <w:shd w:val="clear" w:color="auto" w:fill="FFFFFF"/>
        </w:rPr>
        <w:t xml:space="preserve">nr 8 </w:t>
      </w:r>
      <w:r w:rsidRPr="007B3240">
        <w:rPr>
          <w:rFonts w:ascii="Verdana" w:hAnsi="Verdana"/>
          <w:sz w:val="18"/>
          <w:szCs w:val="18"/>
          <w:shd w:val="clear" w:color="auto" w:fill="FFFFFF"/>
        </w:rPr>
        <w:t xml:space="preserve">do </w:t>
      </w:r>
      <w:r w:rsidR="007B3240" w:rsidRPr="007B3240">
        <w:rPr>
          <w:rFonts w:ascii="Verdana" w:hAnsi="Verdana"/>
          <w:sz w:val="18"/>
          <w:szCs w:val="18"/>
          <w:shd w:val="clear" w:color="auto" w:fill="FFFFFF"/>
        </w:rPr>
        <w:t>SWZ</w:t>
      </w:r>
      <w:r w:rsidRPr="00675B75">
        <w:rPr>
          <w:rFonts w:ascii="Verdana" w:hAnsi="Verdana"/>
          <w:sz w:val="18"/>
          <w:szCs w:val="18"/>
          <w:shd w:val="clear" w:color="auto" w:fill="FFFFFF"/>
        </w:rPr>
        <w:t>, tj.:</w:t>
      </w:r>
    </w:p>
    <w:p w14:paraId="696B5884" w14:textId="7FC87FD2" w:rsidR="00675B75" w:rsidRPr="00675B75" w:rsidRDefault="00675B75" w:rsidP="00C91750">
      <w:pPr>
        <w:pStyle w:val="Akapitzlist"/>
        <w:numPr>
          <w:ilvl w:val="0"/>
          <w:numId w:val="135"/>
        </w:numPr>
        <w:shd w:val="clear" w:color="auto" w:fill="FFFFFF"/>
        <w:ind w:left="709" w:right="-589"/>
        <w:jc w:val="both"/>
        <w:rPr>
          <w:rFonts w:ascii="Verdana" w:hAnsi="Verdana"/>
          <w:sz w:val="18"/>
          <w:szCs w:val="18"/>
          <w:shd w:val="clear" w:color="auto" w:fill="FFFFFF"/>
        </w:rPr>
      </w:pPr>
      <w:r w:rsidRPr="00675B75">
        <w:rPr>
          <w:rFonts w:ascii="Verdana" w:hAnsi="Verdana"/>
          <w:sz w:val="18"/>
          <w:szCs w:val="18"/>
          <w:shd w:val="clear" w:color="auto" w:fill="FFFFFF"/>
        </w:rPr>
        <w:t>przerwę kawową obejmującą co najmniej: kawę, herbatę, wodę, mleko, cukier, cytrynę, drobne słone lub słodkie przekąski;</w:t>
      </w:r>
    </w:p>
    <w:p w14:paraId="562FAA80" w14:textId="5846320F" w:rsidR="00675B75" w:rsidRPr="004E5522" w:rsidRDefault="00675B75" w:rsidP="00C91750">
      <w:pPr>
        <w:pStyle w:val="Akapitzlist"/>
        <w:numPr>
          <w:ilvl w:val="0"/>
          <w:numId w:val="135"/>
        </w:numPr>
        <w:shd w:val="clear" w:color="auto" w:fill="FFFFFF"/>
        <w:ind w:left="709" w:right="-589"/>
        <w:jc w:val="both"/>
        <w:rPr>
          <w:rFonts w:ascii="Verdana" w:hAnsi="Verdana"/>
          <w:sz w:val="18"/>
          <w:szCs w:val="18"/>
        </w:rPr>
      </w:pPr>
      <w:r w:rsidRPr="00675B75">
        <w:rPr>
          <w:rFonts w:ascii="Verdana" w:hAnsi="Verdana"/>
          <w:sz w:val="18"/>
          <w:szCs w:val="18"/>
          <w:shd w:val="clear" w:color="auto" w:fill="FFFFFF"/>
        </w:rPr>
        <w:t>obiad obejmujący dwa dania (zupę i drugie danie – wegetariańskie lub mięsne – w zależności od preferencji uczestników) oraz napój.</w:t>
      </w:r>
    </w:p>
    <w:p w14:paraId="17FB5B0B" w14:textId="002CAB84" w:rsidR="004E5522" w:rsidRPr="004E5522" w:rsidRDefault="004E5522" w:rsidP="004E5522">
      <w:pPr>
        <w:shd w:val="clear" w:color="auto" w:fill="FFFFFF"/>
        <w:ind w:left="349" w:right="-589"/>
        <w:jc w:val="both"/>
        <w:rPr>
          <w:rFonts w:ascii="Verdana" w:hAnsi="Verdana"/>
          <w:sz w:val="18"/>
          <w:szCs w:val="18"/>
        </w:rPr>
      </w:pPr>
      <w:r w:rsidRPr="004E5522">
        <w:rPr>
          <w:rFonts w:ascii="Verdana" w:hAnsi="Verdana"/>
          <w:color w:val="000000"/>
          <w:sz w:val="18"/>
          <w:szCs w:val="18"/>
        </w:rPr>
        <w:t>Koszt zapewnienia cateringu zostanie przez Wykonawcę wyszczególniony jako osobna pozycja na fakturze.</w:t>
      </w:r>
    </w:p>
    <w:p w14:paraId="22213D77" w14:textId="1B6528A0" w:rsidR="00B53CC7" w:rsidRDefault="00B53CC7" w:rsidP="00B53CC7">
      <w:pPr>
        <w:shd w:val="clear" w:color="auto" w:fill="FFFFFF"/>
        <w:ind w:right="-589"/>
        <w:jc w:val="both"/>
        <w:rPr>
          <w:rFonts w:ascii="Verdana" w:hAnsi="Verdana"/>
          <w:sz w:val="18"/>
          <w:szCs w:val="18"/>
        </w:rPr>
      </w:pPr>
    </w:p>
    <w:p w14:paraId="12D4311C" w14:textId="3485A8AF" w:rsidR="00B53CC7" w:rsidRDefault="00B53CC7">
      <w:pPr>
        <w:rPr>
          <w:rFonts w:ascii="Verdana" w:hAnsi="Verdana"/>
          <w:sz w:val="18"/>
          <w:szCs w:val="18"/>
        </w:rPr>
      </w:pPr>
      <w:r>
        <w:rPr>
          <w:rFonts w:ascii="Verdana" w:hAnsi="Verdana"/>
          <w:sz w:val="18"/>
          <w:szCs w:val="18"/>
        </w:rPr>
        <w:br w:type="page"/>
      </w:r>
    </w:p>
    <w:p w14:paraId="06A50769" w14:textId="77777777" w:rsidR="00B53CC7" w:rsidRDefault="00B53CC7" w:rsidP="00B53CC7">
      <w:pPr>
        <w:shd w:val="clear" w:color="auto" w:fill="FFFFFF"/>
        <w:ind w:right="-589"/>
        <w:jc w:val="both"/>
        <w:rPr>
          <w:rFonts w:ascii="Verdana" w:hAnsi="Verdana"/>
          <w:sz w:val="18"/>
          <w:szCs w:val="18"/>
        </w:rPr>
      </w:pPr>
    </w:p>
    <w:p w14:paraId="1E3DCB85" w14:textId="5DFB418F" w:rsidR="00B53CC7" w:rsidRPr="001C35ED" w:rsidRDefault="00B53CC7" w:rsidP="00B53CC7">
      <w:pPr>
        <w:pStyle w:val="Nagwek3"/>
        <w:keepLines/>
        <w:ind w:right="-589"/>
        <w:jc w:val="both"/>
        <w:rPr>
          <w:color w:val="auto"/>
        </w:rPr>
      </w:pPr>
      <w:r w:rsidRPr="001C35ED">
        <w:rPr>
          <w:color w:val="auto"/>
          <w:shd w:val="clear" w:color="auto" w:fill="FFFFFF"/>
        </w:rPr>
        <w:t>AZ</w:t>
      </w:r>
      <w:r>
        <w:rPr>
          <w:color w:val="auto"/>
          <w:shd w:val="clear" w:color="auto" w:fill="FFFFFF"/>
        </w:rPr>
        <w:t>P</w:t>
      </w:r>
      <w:r w:rsidRPr="001C35ED">
        <w:rPr>
          <w:color w:val="auto"/>
          <w:shd w:val="clear" w:color="auto" w:fill="FFFFFF"/>
        </w:rPr>
        <w:t>-260-</w:t>
      </w:r>
      <w:r>
        <w:rPr>
          <w:color w:val="auto"/>
          <w:shd w:val="clear" w:color="auto" w:fill="FFFFFF"/>
        </w:rPr>
        <w:t>TP-24</w:t>
      </w:r>
      <w:r w:rsidRPr="001C35ED">
        <w:rPr>
          <w:color w:val="auto"/>
          <w:shd w:val="clear" w:color="auto" w:fill="FFFFFF"/>
        </w:rPr>
        <w:t>/2</w:t>
      </w:r>
      <w:r>
        <w:rPr>
          <w:color w:val="auto"/>
          <w:shd w:val="clear" w:color="auto" w:fill="FFFFFF"/>
        </w:rPr>
        <w:t>2</w:t>
      </w:r>
      <w:r w:rsidRPr="001C35ED">
        <w:rPr>
          <w:color w:val="auto"/>
        </w:rPr>
        <w:tab/>
      </w:r>
      <w:r w:rsidRPr="001C35ED">
        <w:rPr>
          <w:color w:val="auto"/>
        </w:rPr>
        <w:tab/>
      </w:r>
      <w:r w:rsidRPr="001C35ED">
        <w:rPr>
          <w:color w:val="auto"/>
        </w:rPr>
        <w:tab/>
      </w:r>
      <w:r w:rsidRPr="001C35ED">
        <w:rPr>
          <w:color w:val="auto"/>
        </w:rPr>
        <w:tab/>
      </w:r>
      <w:r w:rsidRPr="001C35ED">
        <w:rPr>
          <w:color w:val="auto"/>
        </w:rPr>
        <w:tab/>
      </w:r>
      <w:r w:rsidRPr="001C35ED">
        <w:rPr>
          <w:color w:val="auto"/>
        </w:rPr>
        <w:tab/>
      </w:r>
      <w:r w:rsidRPr="001C35ED">
        <w:rPr>
          <w:color w:val="auto"/>
        </w:rPr>
        <w:tab/>
      </w:r>
      <w:r>
        <w:rPr>
          <w:color w:val="auto"/>
        </w:rPr>
        <w:tab/>
        <w:t>Załącznik nr 2</w:t>
      </w:r>
      <w:r w:rsidR="00A915FA">
        <w:rPr>
          <w:color w:val="auto"/>
        </w:rPr>
        <w:t>E</w:t>
      </w:r>
      <w:r w:rsidRPr="001C35ED">
        <w:rPr>
          <w:color w:val="auto"/>
        </w:rPr>
        <w:t xml:space="preserve"> do SWZ</w:t>
      </w:r>
    </w:p>
    <w:p w14:paraId="43B56D3B" w14:textId="77777777" w:rsidR="00B53CC7" w:rsidRPr="0037310E" w:rsidRDefault="00B53CC7" w:rsidP="00B53CC7">
      <w:pPr>
        <w:keepNext/>
        <w:keepLines/>
        <w:spacing w:line="240" w:lineRule="exact"/>
        <w:jc w:val="both"/>
        <w:rPr>
          <w:rFonts w:ascii="Verdana" w:hAnsi="Verdana"/>
          <w:b/>
          <w:sz w:val="14"/>
          <w:szCs w:val="14"/>
        </w:rPr>
      </w:pPr>
    </w:p>
    <w:p w14:paraId="222C47F4" w14:textId="77777777" w:rsidR="00B53CC7" w:rsidRPr="0073565E" w:rsidRDefault="00B53CC7" w:rsidP="00B53CC7">
      <w:pPr>
        <w:keepNext/>
        <w:keepLines/>
        <w:spacing w:line="360" w:lineRule="auto"/>
        <w:ind w:right="-590"/>
        <w:jc w:val="center"/>
        <w:rPr>
          <w:rFonts w:ascii="Verdana" w:hAnsi="Verdana"/>
          <w:b/>
          <w:sz w:val="18"/>
          <w:szCs w:val="18"/>
        </w:rPr>
      </w:pPr>
      <w:r w:rsidRPr="0073565E">
        <w:rPr>
          <w:rFonts w:ascii="Verdana" w:hAnsi="Verdana"/>
          <w:b/>
          <w:sz w:val="18"/>
          <w:szCs w:val="18"/>
        </w:rPr>
        <w:t>SZCZEGÓŁOWY OPIS PRZEDMIOTU ZAMÓWIENIA</w:t>
      </w:r>
    </w:p>
    <w:p w14:paraId="17D1151D" w14:textId="77777777" w:rsidR="00B53CC7" w:rsidRPr="0073565E" w:rsidRDefault="00B53CC7" w:rsidP="00B53CC7">
      <w:pPr>
        <w:spacing w:line="360" w:lineRule="auto"/>
        <w:ind w:right="-590"/>
        <w:jc w:val="both"/>
        <w:rPr>
          <w:rFonts w:ascii="Verdana" w:hAnsi="Verdana"/>
          <w:b/>
          <w:bCs/>
          <w:color w:val="000000" w:themeColor="text1"/>
          <w:sz w:val="18"/>
          <w:szCs w:val="18"/>
        </w:rPr>
      </w:pPr>
    </w:p>
    <w:p w14:paraId="4B23B939" w14:textId="2786EF10" w:rsidR="00B53CC7" w:rsidRPr="00A915FA" w:rsidRDefault="00A915FA" w:rsidP="00B53CC7">
      <w:pPr>
        <w:spacing w:line="360" w:lineRule="auto"/>
        <w:ind w:right="-590"/>
        <w:jc w:val="both"/>
        <w:rPr>
          <w:rFonts w:ascii="Verdana" w:hAnsi="Verdana"/>
          <w:b/>
          <w:bCs/>
          <w:color w:val="000000" w:themeColor="text1"/>
          <w:sz w:val="18"/>
          <w:szCs w:val="18"/>
        </w:rPr>
      </w:pPr>
      <w:r w:rsidRPr="00A915FA">
        <w:rPr>
          <w:rFonts w:ascii="Verdana" w:hAnsi="Verdana"/>
          <w:b/>
          <w:sz w:val="18"/>
          <w:szCs w:val="18"/>
        </w:rPr>
        <w:t>Część E – Świadczenie usługi szkoleniowej o tematyce: Microsoft PowerPoint (na trzech poziomach zaawansowania)</w:t>
      </w:r>
      <w:r w:rsidR="00B53CC7" w:rsidRPr="00A915FA">
        <w:rPr>
          <w:rFonts w:ascii="Verdana" w:hAnsi="Verdana"/>
          <w:b/>
          <w:sz w:val="18"/>
          <w:szCs w:val="18"/>
        </w:rPr>
        <w:t>;</w:t>
      </w:r>
    </w:p>
    <w:p w14:paraId="55A7CCE2" w14:textId="77777777" w:rsidR="00B53CC7" w:rsidRDefault="00B53CC7" w:rsidP="00B53CC7">
      <w:pPr>
        <w:shd w:val="clear" w:color="auto" w:fill="FFFFFF"/>
        <w:ind w:right="-589"/>
        <w:jc w:val="both"/>
        <w:rPr>
          <w:rFonts w:ascii="Verdana" w:hAnsi="Verdana"/>
          <w:color w:val="000000"/>
          <w:sz w:val="18"/>
          <w:szCs w:val="18"/>
        </w:rPr>
      </w:pPr>
    </w:p>
    <w:p w14:paraId="32E12884" w14:textId="77777777" w:rsidR="00B53CC7" w:rsidRPr="00B53CC7" w:rsidRDefault="00B53CC7" w:rsidP="00C91750">
      <w:pPr>
        <w:pStyle w:val="Akapitzlist"/>
        <w:numPr>
          <w:ilvl w:val="3"/>
          <w:numId w:val="195"/>
        </w:numPr>
        <w:shd w:val="clear" w:color="auto" w:fill="FFFFFF"/>
        <w:tabs>
          <w:tab w:val="left" w:pos="7079"/>
        </w:tabs>
        <w:ind w:left="426" w:right="-589"/>
        <w:jc w:val="both"/>
        <w:rPr>
          <w:rFonts w:ascii="Verdana" w:hAnsi="Verdana"/>
          <w:color w:val="000000"/>
          <w:sz w:val="18"/>
          <w:szCs w:val="18"/>
        </w:rPr>
      </w:pPr>
      <w:r w:rsidRPr="00B53CC7">
        <w:rPr>
          <w:rFonts w:ascii="Verdana" w:hAnsi="Verdana"/>
          <w:color w:val="000000"/>
          <w:sz w:val="18"/>
          <w:szCs w:val="18"/>
        </w:rPr>
        <w:t>Świadczenie usługi  szkoleniowej polegającej na realizacji szkoleń zamkniętych skierowanych do kadry administracyjnej i kierowniczej Uniwersytetu Medycznego im. Piastów Śląskich we Wrocławiu w zakresie umiejętności informatycznych.</w:t>
      </w:r>
    </w:p>
    <w:p w14:paraId="3C51EE86" w14:textId="77777777" w:rsidR="00B53CC7" w:rsidRPr="00B53CC7" w:rsidRDefault="00B53CC7" w:rsidP="00C91750">
      <w:pPr>
        <w:pStyle w:val="Akapitzlist"/>
        <w:numPr>
          <w:ilvl w:val="3"/>
          <w:numId w:val="195"/>
        </w:numPr>
        <w:shd w:val="clear" w:color="auto" w:fill="FFFFFF"/>
        <w:tabs>
          <w:tab w:val="left" w:pos="7079"/>
        </w:tabs>
        <w:ind w:left="426" w:right="-589"/>
        <w:jc w:val="both"/>
        <w:rPr>
          <w:rFonts w:ascii="Verdana" w:hAnsi="Verdana"/>
          <w:color w:val="000000"/>
          <w:sz w:val="18"/>
          <w:szCs w:val="18"/>
        </w:rPr>
      </w:pPr>
      <w:r w:rsidRPr="00B53CC7">
        <w:rPr>
          <w:rFonts w:ascii="Verdana" w:eastAsia="Calibri" w:hAnsi="Verdana"/>
          <w:sz w:val="18"/>
          <w:szCs w:val="18"/>
        </w:rPr>
        <w:t xml:space="preserve">Przedmiotem zamówienia jest przygotowanie i przeprowadzenie szkolenia: </w:t>
      </w:r>
      <w:r w:rsidRPr="00B53CC7">
        <w:rPr>
          <w:rFonts w:ascii="Verdana" w:hAnsi="Verdana"/>
          <w:b/>
          <w:bCs/>
          <w:color w:val="000000"/>
          <w:sz w:val="18"/>
          <w:szCs w:val="18"/>
        </w:rPr>
        <w:t xml:space="preserve">Microsoft </w:t>
      </w:r>
      <w:r w:rsidRPr="00B53CC7">
        <w:rPr>
          <w:rFonts w:ascii="Verdana" w:hAnsi="Verdana"/>
          <w:b/>
          <w:color w:val="000000"/>
          <w:sz w:val="18"/>
          <w:szCs w:val="18"/>
        </w:rPr>
        <w:t>PowerPoint</w:t>
      </w:r>
      <w:r w:rsidRPr="00B53CC7">
        <w:rPr>
          <w:rFonts w:ascii="Verdana" w:hAnsi="Verdana"/>
          <w:b/>
          <w:bCs/>
          <w:color w:val="000000"/>
          <w:sz w:val="18"/>
          <w:szCs w:val="18"/>
        </w:rPr>
        <w:t xml:space="preserve"> (na trzech poziomach zaawansowania). </w:t>
      </w:r>
    </w:p>
    <w:p w14:paraId="64C7D1C7" w14:textId="77777777" w:rsidR="00B53CC7" w:rsidRPr="00B53CC7" w:rsidRDefault="00B53CC7" w:rsidP="00C91750">
      <w:pPr>
        <w:pStyle w:val="Akapitzlist"/>
        <w:numPr>
          <w:ilvl w:val="3"/>
          <w:numId w:val="195"/>
        </w:numPr>
        <w:shd w:val="clear" w:color="auto" w:fill="FFFFFF"/>
        <w:tabs>
          <w:tab w:val="left" w:pos="7079"/>
        </w:tabs>
        <w:ind w:left="426" w:right="-589"/>
        <w:jc w:val="both"/>
        <w:rPr>
          <w:rFonts w:ascii="Verdana" w:hAnsi="Verdana"/>
          <w:color w:val="000000"/>
          <w:sz w:val="18"/>
          <w:szCs w:val="18"/>
        </w:rPr>
      </w:pPr>
      <w:r w:rsidRPr="00B53CC7">
        <w:rPr>
          <w:rFonts w:ascii="Verdana" w:hAnsi="Verdana"/>
          <w:color w:val="000000"/>
          <w:sz w:val="18"/>
          <w:szCs w:val="18"/>
        </w:rPr>
        <w:t>Każdy z uczestników będzie samodzielnie określać swój deklarowany poziom znajomości MS Power Point. Na podstawie zebranych deklaracji będą tworzone grupy szkoleniowe.</w:t>
      </w:r>
    </w:p>
    <w:p w14:paraId="4D1FC01D" w14:textId="6A8331DB" w:rsidR="00B53CC7" w:rsidRPr="00B53CC7" w:rsidRDefault="00B53CC7" w:rsidP="00C91750">
      <w:pPr>
        <w:pStyle w:val="Akapitzlist"/>
        <w:numPr>
          <w:ilvl w:val="3"/>
          <w:numId w:val="195"/>
        </w:numPr>
        <w:shd w:val="clear" w:color="auto" w:fill="FFFFFF"/>
        <w:tabs>
          <w:tab w:val="left" w:pos="7079"/>
        </w:tabs>
        <w:ind w:left="426" w:right="-589"/>
        <w:jc w:val="both"/>
        <w:rPr>
          <w:rFonts w:ascii="Verdana" w:hAnsi="Verdana"/>
          <w:color w:val="000000"/>
          <w:sz w:val="18"/>
          <w:szCs w:val="18"/>
        </w:rPr>
      </w:pPr>
      <w:r w:rsidRPr="00B53CC7">
        <w:rPr>
          <w:rFonts w:ascii="Verdana" w:hAnsi="Verdana"/>
          <w:color w:val="000000"/>
          <w:sz w:val="18"/>
          <w:szCs w:val="18"/>
        </w:rPr>
        <w:t>Przewidywana liczba uczestników: 24 (ok. 2 grupy szkoleniowe). Liczba godzin: 16 (szkolenie 2-dniowe)</w:t>
      </w:r>
    </w:p>
    <w:p w14:paraId="5619E782" w14:textId="77777777" w:rsidR="00B53CC7" w:rsidRPr="00FE1044" w:rsidRDefault="00B53CC7" w:rsidP="00B53CC7">
      <w:pPr>
        <w:tabs>
          <w:tab w:val="left" w:pos="7079"/>
        </w:tabs>
        <w:rPr>
          <w:b/>
          <w:color w:val="000000"/>
        </w:rPr>
      </w:pPr>
    </w:p>
    <w:p w14:paraId="3AD3514D" w14:textId="03F5EAB4" w:rsidR="00B53CC7" w:rsidRPr="00B53CC7" w:rsidRDefault="00B53CC7" w:rsidP="00C91750">
      <w:pPr>
        <w:pStyle w:val="Akapitzlist"/>
        <w:numPr>
          <w:ilvl w:val="0"/>
          <w:numId w:val="153"/>
        </w:numPr>
        <w:tabs>
          <w:tab w:val="left" w:pos="7079"/>
        </w:tabs>
        <w:ind w:left="567" w:hanging="578"/>
        <w:rPr>
          <w:rFonts w:ascii="Verdana" w:hAnsi="Verdana"/>
          <w:b/>
          <w:color w:val="000000"/>
          <w:sz w:val="18"/>
          <w:szCs w:val="18"/>
        </w:rPr>
      </w:pPr>
      <w:r w:rsidRPr="00B53CC7">
        <w:rPr>
          <w:rFonts w:ascii="Verdana" w:hAnsi="Verdana"/>
          <w:b/>
          <w:color w:val="000000"/>
          <w:sz w:val="18"/>
          <w:szCs w:val="18"/>
        </w:rPr>
        <w:t>MS PowerPoint – poziom podstawowy</w:t>
      </w:r>
    </w:p>
    <w:p w14:paraId="57E2C01A" w14:textId="77777777" w:rsidR="00B53CC7" w:rsidRPr="00B53CC7" w:rsidRDefault="00B53CC7" w:rsidP="00B53CC7">
      <w:pPr>
        <w:tabs>
          <w:tab w:val="left" w:pos="7079"/>
        </w:tabs>
        <w:ind w:left="567"/>
        <w:rPr>
          <w:rFonts w:ascii="Verdana" w:hAnsi="Verdana"/>
          <w:b/>
          <w:color w:val="000000"/>
          <w:sz w:val="18"/>
          <w:szCs w:val="18"/>
          <w:u w:val="single"/>
        </w:rPr>
      </w:pPr>
      <w:r w:rsidRPr="00B53CC7">
        <w:rPr>
          <w:rFonts w:ascii="Verdana" w:hAnsi="Verdana"/>
          <w:b/>
          <w:color w:val="000000"/>
          <w:sz w:val="18"/>
          <w:szCs w:val="18"/>
          <w:u w:val="single"/>
        </w:rPr>
        <w:t>Ramowy zakres tematyczny szkolenia:</w:t>
      </w:r>
    </w:p>
    <w:p w14:paraId="30F08A13" w14:textId="77777777" w:rsidR="00B53CC7" w:rsidRPr="00B53CC7" w:rsidRDefault="00B53CC7" w:rsidP="00C91750">
      <w:pPr>
        <w:numPr>
          <w:ilvl w:val="0"/>
          <w:numId w:val="136"/>
        </w:numPr>
        <w:tabs>
          <w:tab w:val="left" w:pos="7079"/>
        </w:tabs>
        <w:suppressAutoHyphens w:val="0"/>
        <w:rPr>
          <w:rFonts w:ascii="Verdana" w:hAnsi="Verdana"/>
          <w:color w:val="000000"/>
          <w:sz w:val="18"/>
          <w:szCs w:val="18"/>
        </w:rPr>
      </w:pPr>
      <w:r w:rsidRPr="00B53CC7">
        <w:rPr>
          <w:rFonts w:ascii="Verdana" w:hAnsi="Verdana"/>
          <w:color w:val="000000"/>
          <w:sz w:val="18"/>
          <w:szCs w:val="18"/>
        </w:rPr>
        <w:t>Podstawy pracy w programie MS PowerPoint</w:t>
      </w:r>
    </w:p>
    <w:p w14:paraId="16EDD292" w14:textId="77777777" w:rsidR="00B53CC7" w:rsidRPr="00B53CC7" w:rsidRDefault="00B53CC7" w:rsidP="00C91750">
      <w:pPr>
        <w:numPr>
          <w:ilvl w:val="0"/>
          <w:numId w:val="137"/>
        </w:numPr>
        <w:tabs>
          <w:tab w:val="left" w:pos="7079"/>
        </w:tabs>
        <w:suppressAutoHyphens w:val="0"/>
        <w:rPr>
          <w:rFonts w:ascii="Verdana" w:hAnsi="Verdana"/>
          <w:color w:val="000000"/>
          <w:sz w:val="18"/>
          <w:szCs w:val="18"/>
        </w:rPr>
      </w:pPr>
      <w:r w:rsidRPr="00B53CC7">
        <w:rPr>
          <w:rFonts w:ascii="Verdana" w:hAnsi="Verdana"/>
          <w:color w:val="000000"/>
          <w:sz w:val="18"/>
          <w:szCs w:val="18"/>
        </w:rPr>
        <w:t>Elementy ekranu, widoki, korzystanie z pomocy</w:t>
      </w:r>
    </w:p>
    <w:p w14:paraId="3CB3F272" w14:textId="77777777" w:rsidR="00B53CC7" w:rsidRPr="00B53CC7" w:rsidRDefault="00B53CC7" w:rsidP="00C91750">
      <w:pPr>
        <w:numPr>
          <w:ilvl w:val="0"/>
          <w:numId w:val="136"/>
        </w:numPr>
        <w:tabs>
          <w:tab w:val="left" w:pos="7079"/>
        </w:tabs>
        <w:suppressAutoHyphens w:val="0"/>
        <w:rPr>
          <w:rFonts w:ascii="Verdana" w:hAnsi="Verdana"/>
          <w:color w:val="000000"/>
          <w:sz w:val="18"/>
          <w:szCs w:val="18"/>
        </w:rPr>
      </w:pPr>
      <w:r w:rsidRPr="00B53CC7">
        <w:rPr>
          <w:rFonts w:ascii="Verdana" w:hAnsi="Verdana"/>
          <w:color w:val="000000"/>
          <w:sz w:val="18"/>
          <w:szCs w:val="18"/>
        </w:rPr>
        <w:t>Tworzenie prostych prezentacji</w:t>
      </w:r>
    </w:p>
    <w:p w14:paraId="5E68DD39" w14:textId="77777777" w:rsidR="00B53CC7" w:rsidRPr="00B53CC7" w:rsidRDefault="00B53CC7" w:rsidP="00C91750">
      <w:pPr>
        <w:numPr>
          <w:ilvl w:val="0"/>
          <w:numId w:val="138"/>
        </w:numPr>
        <w:tabs>
          <w:tab w:val="left" w:pos="7079"/>
        </w:tabs>
        <w:suppressAutoHyphens w:val="0"/>
        <w:rPr>
          <w:rFonts w:ascii="Verdana" w:hAnsi="Verdana"/>
          <w:color w:val="000000"/>
          <w:sz w:val="18"/>
          <w:szCs w:val="18"/>
        </w:rPr>
      </w:pPr>
      <w:r w:rsidRPr="00B53CC7">
        <w:rPr>
          <w:rFonts w:ascii="Verdana" w:hAnsi="Verdana"/>
          <w:color w:val="000000"/>
          <w:sz w:val="18"/>
          <w:szCs w:val="18"/>
        </w:rPr>
        <w:t>Układ slajdu, wprowadzanie tekstu na slajd i formatowanie</w:t>
      </w:r>
    </w:p>
    <w:p w14:paraId="77FBBD6E" w14:textId="77777777" w:rsidR="00B53CC7" w:rsidRPr="00B53CC7" w:rsidRDefault="00B53CC7" w:rsidP="00C91750">
      <w:pPr>
        <w:numPr>
          <w:ilvl w:val="0"/>
          <w:numId w:val="138"/>
        </w:numPr>
        <w:tabs>
          <w:tab w:val="left" w:pos="7079"/>
        </w:tabs>
        <w:suppressAutoHyphens w:val="0"/>
        <w:rPr>
          <w:rFonts w:ascii="Verdana" w:hAnsi="Verdana"/>
          <w:color w:val="000000"/>
          <w:sz w:val="18"/>
          <w:szCs w:val="18"/>
        </w:rPr>
      </w:pPr>
      <w:r w:rsidRPr="00B53CC7">
        <w:rPr>
          <w:rFonts w:ascii="Verdana" w:hAnsi="Verdana"/>
          <w:color w:val="000000"/>
          <w:sz w:val="18"/>
          <w:szCs w:val="18"/>
        </w:rPr>
        <w:t>Tło slajdu, dodawanie slajdów, układy</w:t>
      </w:r>
    </w:p>
    <w:p w14:paraId="0F9F0A1E" w14:textId="77777777" w:rsidR="00B53CC7" w:rsidRPr="00B53CC7" w:rsidRDefault="00B53CC7" w:rsidP="00C91750">
      <w:pPr>
        <w:numPr>
          <w:ilvl w:val="0"/>
          <w:numId w:val="136"/>
        </w:numPr>
        <w:tabs>
          <w:tab w:val="left" w:pos="7079"/>
        </w:tabs>
        <w:suppressAutoHyphens w:val="0"/>
        <w:rPr>
          <w:rFonts w:ascii="Verdana" w:hAnsi="Verdana"/>
          <w:color w:val="000000"/>
          <w:sz w:val="18"/>
          <w:szCs w:val="18"/>
        </w:rPr>
      </w:pPr>
      <w:r w:rsidRPr="00B53CC7">
        <w:rPr>
          <w:rFonts w:ascii="Verdana" w:hAnsi="Verdana"/>
          <w:color w:val="000000"/>
          <w:sz w:val="18"/>
          <w:szCs w:val="18"/>
        </w:rPr>
        <w:t>Wstawianie elementów oraz ich formatowanie</w:t>
      </w:r>
    </w:p>
    <w:p w14:paraId="6353DCC4" w14:textId="77777777" w:rsidR="00B53CC7" w:rsidRPr="00B53CC7" w:rsidRDefault="00B53CC7" w:rsidP="00C91750">
      <w:pPr>
        <w:numPr>
          <w:ilvl w:val="0"/>
          <w:numId w:val="139"/>
        </w:numPr>
        <w:tabs>
          <w:tab w:val="left" w:pos="7079"/>
        </w:tabs>
        <w:suppressAutoHyphens w:val="0"/>
        <w:rPr>
          <w:rFonts w:ascii="Verdana" w:hAnsi="Verdana"/>
          <w:color w:val="000000"/>
          <w:sz w:val="18"/>
          <w:szCs w:val="18"/>
        </w:rPr>
      </w:pPr>
      <w:r w:rsidRPr="00B53CC7">
        <w:rPr>
          <w:rFonts w:ascii="Verdana" w:hAnsi="Verdana"/>
          <w:color w:val="000000"/>
          <w:sz w:val="18"/>
          <w:szCs w:val="18"/>
        </w:rPr>
        <w:t xml:space="preserve">Pola tekstowe, </w:t>
      </w:r>
      <w:proofErr w:type="spellStart"/>
      <w:r w:rsidRPr="00B53CC7">
        <w:rPr>
          <w:rFonts w:ascii="Verdana" w:hAnsi="Verdana"/>
          <w:color w:val="000000"/>
          <w:sz w:val="18"/>
          <w:szCs w:val="18"/>
        </w:rPr>
        <w:t>Clipart</w:t>
      </w:r>
      <w:proofErr w:type="spellEnd"/>
      <w:r w:rsidRPr="00B53CC7">
        <w:rPr>
          <w:rFonts w:ascii="Verdana" w:hAnsi="Verdana"/>
          <w:color w:val="000000"/>
          <w:sz w:val="18"/>
          <w:szCs w:val="18"/>
        </w:rPr>
        <w:t xml:space="preserve">, </w:t>
      </w:r>
      <w:proofErr w:type="spellStart"/>
      <w:r w:rsidRPr="00B53CC7">
        <w:rPr>
          <w:rFonts w:ascii="Verdana" w:hAnsi="Verdana"/>
          <w:color w:val="000000"/>
          <w:sz w:val="18"/>
          <w:szCs w:val="18"/>
        </w:rPr>
        <w:t>Autokształty</w:t>
      </w:r>
      <w:proofErr w:type="spellEnd"/>
      <w:r w:rsidRPr="00B53CC7">
        <w:rPr>
          <w:rFonts w:ascii="Verdana" w:hAnsi="Verdana"/>
          <w:color w:val="000000"/>
          <w:sz w:val="18"/>
          <w:szCs w:val="18"/>
        </w:rPr>
        <w:t xml:space="preserve">, </w:t>
      </w:r>
      <w:proofErr w:type="spellStart"/>
      <w:r w:rsidRPr="00B53CC7">
        <w:rPr>
          <w:rFonts w:ascii="Verdana" w:hAnsi="Verdana"/>
          <w:color w:val="000000"/>
          <w:sz w:val="18"/>
          <w:szCs w:val="18"/>
        </w:rPr>
        <w:t>SmartArt</w:t>
      </w:r>
      <w:proofErr w:type="spellEnd"/>
      <w:r w:rsidRPr="00B53CC7">
        <w:rPr>
          <w:rFonts w:ascii="Verdana" w:hAnsi="Verdana"/>
          <w:color w:val="000000"/>
          <w:sz w:val="18"/>
          <w:szCs w:val="18"/>
        </w:rPr>
        <w:t xml:space="preserve">, </w:t>
      </w:r>
      <w:proofErr w:type="spellStart"/>
      <w:r w:rsidRPr="00B53CC7">
        <w:rPr>
          <w:rFonts w:ascii="Verdana" w:hAnsi="Verdana"/>
          <w:color w:val="000000"/>
          <w:sz w:val="18"/>
          <w:szCs w:val="18"/>
        </w:rPr>
        <w:t>WordArt</w:t>
      </w:r>
      <w:proofErr w:type="spellEnd"/>
    </w:p>
    <w:p w14:paraId="23492A10" w14:textId="77777777" w:rsidR="00B53CC7" w:rsidRPr="00B53CC7" w:rsidRDefault="00B53CC7" w:rsidP="00C91750">
      <w:pPr>
        <w:numPr>
          <w:ilvl w:val="0"/>
          <w:numId w:val="139"/>
        </w:numPr>
        <w:tabs>
          <w:tab w:val="left" w:pos="7079"/>
        </w:tabs>
        <w:suppressAutoHyphens w:val="0"/>
        <w:rPr>
          <w:rFonts w:ascii="Verdana" w:hAnsi="Verdana"/>
          <w:color w:val="000000"/>
          <w:sz w:val="18"/>
          <w:szCs w:val="18"/>
        </w:rPr>
      </w:pPr>
      <w:r w:rsidRPr="00B53CC7">
        <w:rPr>
          <w:rFonts w:ascii="Verdana" w:hAnsi="Verdana"/>
          <w:color w:val="000000"/>
          <w:sz w:val="18"/>
          <w:szCs w:val="18"/>
        </w:rPr>
        <w:t>Wstawianie obrazów z pliku</w:t>
      </w:r>
    </w:p>
    <w:p w14:paraId="48DF8001" w14:textId="77777777" w:rsidR="00B53CC7" w:rsidRPr="00B53CC7" w:rsidRDefault="00B53CC7" w:rsidP="00C91750">
      <w:pPr>
        <w:numPr>
          <w:ilvl w:val="0"/>
          <w:numId w:val="136"/>
        </w:numPr>
        <w:tabs>
          <w:tab w:val="left" w:pos="7079"/>
        </w:tabs>
        <w:suppressAutoHyphens w:val="0"/>
        <w:rPr>
          <w:rFonts w:ascii="Verdana" w:hAnsi="Verdana"/>
          <w:color w:val="000000"/>
          <w:sz w:val="18"/>
          <w:szCs w:val="18"/>
        </w:rPr>
      </w:pPr>
      <w:r w:rsidRPr="00B53CC7">
        <w:rPr>
          <w:rFonts w:ascii="Verdana" w:hAnsi="Verdana"/>
          <w:color w:val="000000"/>
          <w:sz w:val="18"/>
          <w:szCs w:val="18"/>
        </w:rPr>
        <w:t>Tabele</w:t>
      </w:r>
    </w:p>
    <w:p w14:paraId="413E782F" w14:textId="77777777" w:rsidR="00B53CC7" w:rsidRPr="00B53CC7" w:rsidRDefault="00B53CC7" w:rsidP="00C91750">
      <w:pPr>
        <w:numPr>
          <w:ilvl w:val="0"/>
          <w:numId w:val="140"/>
        </w:numPr>
        <w:tabs>
          <w:tab w:val="left" w:pos="7079"/>
        </w:tabs>
        <w:suppressAutoHyphens w:val="0"/>
        <w:rPr>
          <w:rFonts w:ascii="Verdana" w:hAnsi="Verdana"/>
          <w:color w:val="000000"/>
          <w:sz w:val="18"/>
          <w:szCs w:val="18"/>
        </w:rPr>
      </w:pPr>
      <w:r w:rsidRPr="00B53CC7">
        <w:rPr>
          <w:rFonts w:ascii="Verdana" w:hAnsi="Verdana"/>
          <w:color w:val="000000"/>
          <w:sz w:val="18"/>
          <w:szCs w:val="18"/>
        </w:rPr>
        <w:t>Tworzenie i formatowanie tabeli</w:t>
      </w:r>
    </w:p>
    <w:p w14:paraId="14958A67" w14:textId="77777777" w:rsidR="00B53CC7" w:rsidRPr="00B53CC7" w:rsidRDefault="00B53CC7" w:rsidP="00C91750">
      <w:pPr>
        <w:numPr>
          <w:ilvl w:val="0"/>
          <w:numId w:val="140"/>
        </w:numPr>
        <w:tabs>
          <w:tab w:val="left" w:pos="7079"/>
        </w:tabs>
        <w:suppressAutoHyphens w:val="0"/>
        <w:rPr>
          <w:rFonts w:ascii="Verdana" w:hAnsi="Verdana"/>
          <w:color w:val="000000"/>
          <w:sz w:val="18"/>
          <w:szCs w:val="18"/>
        </w:rPr>
      </w:pPr>
      <w:r w:rsidRPr="00B53CC7">
        <w:rPr>
          <w:rFonts w:ascii="Verdana" w:hAnsi="Verdana"/>
          <w:color w:val="000000"/>
          <w:sz w:val="18"/>
          <w:szCs w:val="18"/>
        </w:rPr>
        <w:t>Wstawianie wierszy i kolumn, scalanie i podział komórek</w:t>
      </w:r>
    </w:p>
    <w:p w14:paraId="47EB5767" w14:textId="77777777" w:rsidR="00B53CC7" w:rsidRPr="00B53CC7" w:rsidRDefault="00B53CC7" w:rsidP="00C91750">
      <w:pPr>
        <w:numPr>
          <w:ilvl w:val="0"/>
          <w:numId w:val="136"/>
        </w:numPr>
        <w:tabs>
          <w:tab w:val="left" w:pos="7079"/>
        </w:tabs>
        <w:suppressAutoHyphens w:val="0"/>
        <w:rPr>
          <w:rFonts w:ascii="Verdana" w:hAnsi="Verdana"/>
          <w:color w:val="000000"/>
          <w:sz w:val="18"/>
          <w:szCs w:val="18"/>
        </w:rPr>
      </w:pPr>
      <w:r w:rsidRPr="00B53CC7">
        <w:rPr>
          <w:rFonts w:ascii="Verdana" w:hAnsi="Verdana"/>
          <w:color w:val="000000"/>
          <w:sz w:val="18"/>
          <w:szCs w:val="18"/>
        </w:rPr>
        <w:t>Przejścia i schematy animacji</w:t>
      </w:r>
    </w:p>
    <w:p w14:paraId="2A84D6EC" w14:textId="77777777" w:rsidR="00B53CC7" w:rsidRPr="00B53CC7" w:rsidRDefault="00B53CC7" w:rsidP="00C91750">
      <w:pPr>
        <w:numPr>
          <w:ilvl w:val="0"/>
          <w:numId w:val="141"/>
        </w:numPr>
        <w:tabs>
          <w:tab w:val="left" w:pos="7079"/>
        </w:tabs>
        <w:suppressAutoHyphens w:val="0"/>
        <w:rPr>
          <w:rFonts w:ascii="Verdana" w:hAnsi="Verdana"/>
          <w:color w:val="000000"/>
          <w:sz w:val="18"/>
          <w:szCs w:val="18"/>
        </w:rPr>
      </w:pPr>
      <w:r w:rsidRPr="00B53CC7">
        <w:rPr>
          <w:rFonts w:ascii="Verdana" w:hAnsi="Verdana"/>
          <w:color w:val="000000"/>
          <w:sz w:val="18"/>
          <w:szCs w:val="18"/>
        </w:rPr>
        <w:t>Rodzaje i schematy animacji, animacja niestandardowa, przejście slajdu</w:t>
      </w:r>
    </w:p>
    <w:p w14:paraId="4535E0AB" w14:textId="77777777" w:rsidR="00B53CC7" w:rsidRPr="00B53CC7" w:rsidRDefault="00B53CC7" w:rsidP="00C91750">
      <w:pPr>
        <w:numPr>
          <w:ilvl w:val="0"/>
          <w:numId w:val="136"/>
        </w:numPr>
        <w:tabs>
          <w:tab w:val="left" w:pos="7079"/>
        </w:tabs>
        <w:suppressAutoHyphens w:val="0"/>
        <w:rPr>
          <w:rFonts w:ascii="Verdana" w:hAnsi="Verdana"/>
          <w:color w:val="000000"/>
          <w:sz w:val="18"/>
          <w:szCs w:val="18"/>
        </w:rPr>
      </w:pPr>
      <w:r w:rsidRPr="00B53CC7">
        <w:rPr>
          <w:rFonts w:ascii="Verdana" w:hAnsi="Verdana"/>
          <w:color w:val="000000"/>
          <w:sz w:val="18"/>
          <w:szCs w:val="18"/>
        </w:rPr>
        <w:t xml:space="preserve">Tryb prezentera </w:t>
      </w:r>
    </w:p>
    <w:p w14:paraId="3EF8DE28" w14:textId="77777777" w:rsidR="00B53CC7" w:rsidRPr="00B53CC7" w:rsidRDefault="00B53CC7" w:rsidP="00C91750">
      <w:pPr>
        <w:numPr>
          <w:ilvl w:val="0"/>
          <w:numId w:val="136"/>
        </w:numPr>
        <w:tabs>
          <w:tab w:val="left" w:pos="7079"/>
        </w:tabs>
        <w:suppressAutoHyphens w:val="0"/>
        <w:rPr>
          <w:rFonts w:ascii="Verdana" w:hAnsi="Verdana"/>
          <w:color w:val="000000"/>
          <w:sz w:val="18"/>
          <w:szCs w:val="18"/>
        </w:rPr>
      </w:pPr>
      <w:r w:rsidRPr="00B53CC7">
        <w:rPr>
          <w:rFonts w:ascii="Verdana" w:hAnsi="Verdana"/>
          <w:color w:val="000000"/>
          <w:sz w:val="18"/>
          <w:szCs w:val="18"/>
        </w:rPr>
        <w:t>Przygotowanie prezentacji do wydruku i drukowanie</w:t>
      </w:r>
    </w:p>
    <w:p w14:paraId="6C6F7CCB" w14:textId="77777777" w:rsidR="00B53CC7" w:rsidRPr="00B53CC7" w:rsidRDefault="00B53CC7" w:rsidP="00B53CC7">
      <w:pPr>
        <w:tabs>
          <w:tab w:val="left" w:pos="7079"/>
        </w:tabs>
        <w:rPr>
          <w:rFonts w:ascii="Verdana" w:hAnsi="Verdana"/>
          <w:color w:val="000000"/>
          <w:sz w:val="18"/>
          <w:szCs w:val="18"/>
        </w:rPr>
      </w:pPr>
    </w:p>
    <w:p w14:paraId="0C1376E7" w14:textId="77777777" w:rsidR="00B53CC7" w:rsidRPr="00B53CC7" w:rsidRDefault="00B53CC7" w:rsidP="00C91750">
      <w:pPr>
        <w:pStyle w:val="Akapitzlist"/>
        <w:numPr>
          <w:ilvl w:val="0"/>
          <w:numId w:val="153"/>
        </w:numPr>
        <w:tabs>
          <w:tab w:val="left" w:pos="7079"/>
        </w:tabs>
        <w:ind w:left="567" w:hanging="578"/>
        <w:rPr>
          <w:rFonts w:ascii="Verdana" w:hAnsi="Verdana"/>
          <w:b/>
          <w:color w:val="000000"/>
          <w:sz w:val="18"/>
          <w:szCs w:val="18"/>
        </w:rPr>
      </w:pPr>
      <w:r w:rsidRPr="00B53CC7">
        <w:rPr>
          <w:rFonts w:ascii="Verdana" w:hAnsi="Verdana"/>
          <w:b/>
          <w:color w:val="000000"/>
          <w:sz w:val="18"/>
          <w:szCs w:val="18"/>
        </w:rPr>
        <w:t>MS PowerPoint – poziom średniozaawansowany</w:t>
      </w:r>
    </w:p>
    <w:p w14:paraId="61C538D5" w14:textId="77777777" w:rsidR="00B53CC7" w:rsidRPr="00B53CC7" w:rsidRDefault="00B53CC7" w:rsidP="00B53CC7">
      <w:pPr>
        <w:tabs>
          <w:tab w:val="left" w:pos="7079"/>
        </w:tabs>
        <w:ind w:left="567"/>
        <w:rPr>
          <w:rFonts w:ascii="Verdana" w:hAnsi="Verdana"/>
          <w:b/>
          <w:color w:val="000000"/>
          <w:sz w:val="18"/>
          <w:szCs w:val="18"/>
          <w:u w:val="single"/>
        </w:rPr>
      </w:pPr>
      <w:r w:rsidRPr="00B53CC7">
        <w:rPr>
          <w:rFonts w:ascii="Verdana" w:hAnsi="Verdana"/>
          <w:b/>
          <w:color w:val="000000"/>
          <w:sz w:val="18"/>
          <w:szCs w:val="18"/>
          <w:u w:val="single"/>
        </w:rPr>
        <w:t>Ramowy zakres tematyczny szkolenia:</w:t>
      </w:r>
    </w:p>
    <w:p w14:paraId="66223711" w14:textId="77777777" w:rsidR="00B53CC7" w:rsidRPr="00B53CC7" w:rsidRDefault="00B53CC7" w:rsidP="00C91750">
      <w:pPr>
        <w:numPr>
          <w:ilvl w:val="0"/>
          <w:numId w:val="142"/>
        </w:numPr>
        <w:tabs>
          <w:tab w:val="left" w:pos="7079"/>
        </w:tabs>
        <w:suppressAutoHyphens w:val="0"/>
        <w:rPr>
          <w:rFonts w:ascii="Verdana" w:hAnsi="Verdana"/>
          <w:color w:val="000000"/>
          <w:sz w:val="18"/>
          <w:szCs w:val="18"/>
        </w:rPr>
      </w:pPr>
      <w:r w:rsidRPr="00B53CC7">
        <w:rPr>
          <w:rFonts w:ascii="Verdana" w:hAnsi="Verdana"/>
          <w:color w:val="000000"/>
          <w:sz w:val="18"/>
          <w:szCs w:val="18"/>
        </w:rPr>
        <w:t>Powtórzenie podstaw programu MS PowerPoint</w:t>
      </w:r>
    </w:p>
    <w:p w14:paraId="49A77266" w14:textId="77777777" w:rsidR="00B53CC7" w:rsidRPr="00B53CC7" w:rsidRDefault="00B53CC7" w:rsidP="00C91750">
      <w:pPr>
        <w:numPr>
          <w:ilvl w:val="0"/>
          <w:numId w:val="142"/>
        </w:numPr>
        <w:tabs>
          <w:tab w:val="left" w:pos="7079"/>
        </w:tabs>
        <w:suppressAutoHyphens w:val="0"/>
        <w:rPr>
          <w:rFonts w:ascii="Verdana" w:hAnsi="Verdana"/>
          <w:color w:val="000000"/>
          <w:sz w:val="18"/>
          <w:szCs w:val="18"/>
        </w:rPr>
      </w:pPr>
      <w:r w:rsidRPr="00B53CC7">
        <w:rPr>
          <w:rFonts w:ascii="Verdana" w:hAnsi="Verdana"/>
          <w:color w:val="000000"/>
          <w:sz w:val="18"/>
          <w:szCs w:val="18"/>
        </w:rPr>
        <w:t>Wykorzystanie gotowych wzorców i szablonów prezentacji</w:t>
      </w:r>
    </w:p>
    <w:p w14:paraId="37DC8A1F" w14:textId="77777777" w:rsidR="00B53CC7" w:rsidRPr="00B53CC7" w:rsidRDefault="00B53CC7" w:rsidP="00C91750">
      <w:pPr>
        <w:numPr>
          <w:ilvl w:val="0"/>
          <w:numId w:val="142"/>
        </w:numPr>
        <w:tabs>
          <w:tab w:val="left" w:pos="7079"/>
        </w:tabs>
        <w:suppressAutoHyphens w:val="0"/>
        <w:rPr>
          <w:rFonts w:ascii="Verdana" w:hAnsi="Verdana"/>
          <w:color w:val="000000"/>
          <w:sz w:val="18"/>
          <w:szCs w:val="18"/>
        </w:rPr>
      </w:pPr>
      <w:r w:rsidRPr="00B53CC7">
        <w:rPr>
          <w:rFonts w:ascii="Verdana" w:hAnsi="Verdana"/>
          <w:color w:val="000000"/>
          <w:sz w:val="18"/>
          <w:szCs w:val="18"/>
        </w:rPr>
        <w:t>Dodatkowe elementy na slajdzie</w:t>
      </w:r>
    </w:p>
    <w:p w14:paraId="22ABA3A7" w14:textId="77777777" w:rsidR="00B53CC7" w:rsidRPr="00B53CC7" w:rsidRDefault="00B53CC7" w:rsidP="00C91750">
      <w:pPr>
        <w:numPr>
          <w:ilvl w:val="0"/>
          <w:numId w:val="143"/>
        </w:numPr>
        <w:tabs>
          <w:tab w:val="left" w:pos="7079"/>
        </w:tabs>
        <w:suppressAutoHyphens w:val="0"/>
        <w:rPr>
          <w:rFonts w:ascii="Verdana" w:hAnsi="Verdana"/>
          <w:color w:val="000000"/>
          <w:sz w:val="18"/>
          <w:szCs w:val="18"/>
        </w:rPr>
      </w:pPr>
      <w:r w:rsidRPr="00B53CC7">
        <w:rPr>
          <w:rFonts w:ascii="Verdana" w:hAnsi="Verdana"/>
          <w:color w:val="000000"/>
          <w:sz w:val="18"/>
          <w:szCs w:val="18"/>
        </w:rPr>
        <w:t>data i godzina, numer slajdu, stopka i nagłówek</w:t>
      </w:r>
    </w:p>
    <w:p w14:paraId="2DB1EFB9" w14:textId="77777777" w:rsidR="00B53CC7" w:rsidRPr="00B53CC7" w:rsidRDefault="00B53CC7" w:rsidP="00C91750">
      <w:pPr>
        <w:numPr>
          <w:ilvl w:val="0"/>
          <w:numId w:val="142"/>
        </w:numPr>
        <w:tabs>
          <w:tab w:val="left" w:pos="7079"/>
        </w:tabs>
        <w:suppressAutoHyphens w:val="0"/>
        <w:rPr>
          <w:rFonts w:ascii="Verdana" w:hAnsi="Verdana"/>
          <w:color w:val="000000"/>
          <w:sz w:val="18"/>
          <w:szCs w:val="18"/>
        </w:rPr>
      </w:pPr>
      <w:r w:rsidRPr="00B53CC7">
        <w:rPr>
          <w:rFonts w:ascii="Verdana" w:hAnsi="Verdana"/>
          <w:color w:val="000000"/>
          <w:sz w:val="18"/>
          <w:szCs w:val="18"/>
        </w:rPr>
        <w:t>Wykorzystanie multimedialnych elementów w prezentacji</w:t>
      </w:r>
    </w:p>
    <w:p w14:paraId="1E464C93" w14:textId="77777777" w:rsidR="00B53CC7" w:rsidRPr="00B53CC7" w:rsidRDefault="00B53CC7" w:rsidP="00C91750">
      <w:pPr>
        <w:numPr>
          <w:ilvl w:val="0"/>
          <w:numId w:val="144"/>
        </w:numPr>
        <w:tabs>
          <w:tab w:val="left" w:pos="7079"/>
        </w:tabs>
        <w:suppressAutoHyphens w:val="0"/>
        <w:rPr>
          <w:rFonts w:ascii="Verdana" w:hAnsi="Verdana"/>
          <w:color w:val="000000"/>
          <w:sz w:val="18"/>
          <w:szCs w:val="18"/>
        </w:rPr>
      </w:pPr>
      <w:r w:rsidRPr="00B53CC7">
        <w:rPr>
          <w:rFonts w:ascii="Verdana" w:hAnsi="Verdana"/>
          <w:color w:val="000000"/>
          <w:sz w:val="18"/>
          <w:szCs w:val="18"/>
        </w:rPr>
        <w:t xml:space="preserve">Umieszczanie plików graficznych, dźwiękowych oraz video </w:t>
      </w:r>
    </w:p>
    <w:p w14:paraId="09F45801" w14:textId="77777777" w:rsidR="00B53CC7" w:rsidRPr="00B53CC7" w:rsidRDefault="00B53CC7" w:rsidP="00C91750">
      <w:pPr>
        <w:numPr>
          <w:ilvl w:val="0"/>
          <w:numId w:val="144"/>
        </w:numPr>
        <w:tabs>
          <w:tab w:val="left" w:pos="7079"/>
        </w:tabs>
        <w:suppressAutoHyphens w:val="0"/>
        <w:rPr>
          <w:rFonts w:ascii="Verdana" w:hAnsi="Verdana"/>
          <w:color w:val="000000"/>
          <w:sz w:val="18"/>
          <w:szCs w:val="18"/>
        </w:rPr>
      </w:pPr>
      <w:r w:rsidRPr="00B53CC7">
        <w:rPr>
          <w:rFonts w:ascii="Verdana" w:hAnsi="Verdana"/>
          <w:color w:val="000000"/>
          <w:sz w:val="18"/>
          <w:szCs w:val="18"/>
        </w:rPr>
        <w:t>Podstawowe informacje na temat kompresji plików multimedialnych</w:t>
      </w:r>
    </w:p>
    <w:p w14:paraId="7DE0E577" w14:textId="77777777" w:rsidR="00B53CC7" w:rsidRPr="00B53CC7" w:rsidRDefault="00B53CC7" w:rsidP="00C91750">
      <w:pPr>
        <w:numPr>
          <w:ilvl w:val="0"/>
          <w:numId w:val="144"/>
        </w:numPr>
        <w:tabs>
          <w:tab w:val="left" w:pos="7079"/>
        </w:tabs>
        <w:suppressAutoHyphens w:val="0"/>
        <w:rPr>
          <w:rFonts w:ascii="Verdana" w:hAnsi="Verdana"/>
          <w:color w:val="000000"/>
          <w:sz w:val="18"/>
          <w:szCs w:val="18"/>
        </w:rPr>
      </w:pPr>
      <w:r w:rsidRPr="00B53CC7">
        <w:rPr>
          <w:rFonts w:ascii="Verdana" w:hAnsi="Verdana"/>
          <w:color w:val="000000"/>
          <w:sz w:val="18"/>
          <w:szCs w:val="18"/>
        </w:rPr>
        <w:t>Wykorzystanie narzędzi do samodzielnego rysowania</w:t>
      </w:r>
    </w:p>
    <w:p w14:paraId="37D014E5" w14:textId="77777777" w:rsidR="00B53CC7" w:rsidRPr="00B53CC7" w:rsidRDefault="00B53CC7" w:rsidP="00C91750">
      <w:pPr>
        <w:numPr>
          <w:ilvl w:val="0"/>
          <w:numId w:val="144"/>
        </w:numPr>
        <w:tabs>
          <w:tab w:val="left" w:pos="7079"/>
        </w:tabs>
        <w:suppressAutoHyphens w:val="0"/>
        <w:rPr>
          <w:rFonts w:ascii="Verdana" w:hAnsi="Verdana"/>
          <w:color w:val="000000"/>
          <w:sz w:val="18"/>
          <w:szCs w:val="18"/>
        </w:rPr>
      </w:pPr>
      <w:r w:rsidRPr="00B53CC7">
        <w:rPr>
          <w:rFonts w:ascii="Verdana" w:hAnsi="Verdana"/>
          <w:color w:val="000000"/>
          <w:sz w:val="18"/>
          <w:szCs w:val="18"/>
        </w:rPr>
        <w:t>Animowanie obiektów, wprowadzanie efektów specjalnych, synchronizacja animacji</w:t>
      </w:r>
    </w:p>
    <w:p w14:paraId="44BE6909" w14:textId="77777777" w:rsidR="00B53CC7" w:rsidRPr="00B53CC7" w:rsidRDefault="00B53CC7" w:rsidP="00C91750">
      <w:pPr>
        <w:numPr>
          <w:ilvl w:val="0"/>
          <w:numId w:val="142"/>
        </w:numPr>
        <w:tabs>
          <w:tab w:val="left" w:pos="7079"/>
        </w:tabs>
        <w:suppressAutoHyphens w:val="0"/>
        <w:rPr>
          <w:rFonts w:ascii="Verdana" w:hAnsi="Verdana"/>
          <w:color w:val="000000"/>
          <w:sz w:val="18"/>
          <w:szCs w:val="18"/>
        </w:rPr>
      </w:pPr>
      <w:r w:rsidRPr="00B53CC7">
        <w:rPr>
          <w:rFonts w:ascii="Verdana" w:hAnsi="Verdana"/>
          <w:color w:val="000000"/>
          <w:sz w:val="18"/>
          <w:szCs w:val="18"/>
        </w:rPr>
        <w:t>Tworzenie nowej prezentacji</w:t>
      </w:r>
    </w:p>
    <w:p w14:paraId="57D061EC" w14:textId="77777777" w:rsidR="00B53CC7" w:rsidRPr="00B53CC7" w:rsidRDefault="00B53CC7" w:rsidP="00C91750">
      <w:pPr>
        <w:numPr>
          <w:ilvl w:val="0"/>
          <w:numId w:val="145"/>
        </w:numPr>
        <w:tabs>
          <w:tab w:val="left" w:pos="7079"/>
        </w:tabs>
        <w:suppressAutoHyphens w:val="0"/>
        <w:rPr>
          <w:rFonts w:ascii="Verdana" w:hAnsi="Verdana"/>
          <w:color w:val="000000"/>
          <w:sz w:val="18"/>
          <w:szCs w:val="18"/>
        </w:rPr>
      </w:pPr>
      <w:r w:rsidRPr="00B53CC7">
        <w:rPr>
          <w:rFonts w:ascii="Verdana" w:hAnsi="Verdana"/>
          <w:color w:val="000000"/>
          <w:sz w:val="18"/>
          <w:szCs w:val="18"/>
        </w:rPr>
        <w:t>Definiowanie szablonu, wzorzec i formatowanie</w:t>
      </w:r>
    </w:p>
    <w:p w14:paraId="70498AE6" w14:textId="77777777" w:rsidR="00B53CC7" w:rsidRPr="00B53CC7" w:rsidRDefault="00B53CC7" w:rsidP="00C91750">
      <w:pPr>
        <w:numPr>
          <w:ilvl w:val="0"/>
          <w:numId w:val="145"/>
        </w:numPr>
        <w:tabs>
          <w:tab w:val="left" w:pos="7079"/>
        </w:tabs>
        <w:suppressAutoHyphens w:val="0"/>
        <w:rPr>
          <w:rFonts w:ascii="Verdana" w:hAnsi="Verdana"/>
          <w:color w:val="000000"/>
          <w:sz w:val="18"/>
          <w:szCs w:val="18"/>
        </w:rPr>
      </w:pPr>
      <w:r w:rsidRPr="00B53CC7">
        <w:rPr>
          <w:rFonts w:ascii="Verdana" w:hAnsi="Verdana"/>
          <w:color w:val="000000"/>
          <w:sz w:val="18"/>
          <w:szCs w:val="18"/>
        </w:rPr>
        <w:t>Tworzenie konspektu i wstawianie go z programu Microsoft Word</w:t>
      </w:r>
    </w:p>
    <w:p w14:paraId="50629689" w14:textId="77777777" w:rsidR="00B53CC7" w:rsidRPr="00B53CC7" w:rsidRDefault="00B53CC7" w:rsidP="00C91750">
      <w:pPr>
        <w:numPr>
          <w:ilvl w:val="0"/>
          <w:numId w:val="142"/>
        </w:numPr>
        <w:tabs>
          <w:tab w:val="left" w:pos="7079"/>
        </w:tabs>
        <w:suppressAutoHyphens w:val="0"/>
        <w:rPr>
          <w:rFonts w:ascii="Verdana" w:hAnsi="Verdana"/>
          <w:color w:val="000000"/>
          <w:sz w:val="18"/>
          <w:szCs w:val="18"/>
        </w:rPr>
      </w:pPr>
      <w:r w:rsidRPr="00B53CC7">
        <w:rPr>
          <w:rFonts w:ascii="Verdana" w:hAnsi="Verdana"/>
          <w:color w:val="000000"/>
          <w:sz w:val="18"/>
          <w:szCs w:val="18"/>
        </w:rPr>
        <w:t>Zasady tworzenia czytelnych prezentacji</w:t>
      </w:r>
    </w:p>
    <w:p w14:paraId="7135DEB5" w14:textId="77777777" w:rsidR="00B53CC7" w:rsidRPr="00B53CC7" w:rsidRDefault="00B53CC7" w:rsidP="00C91750">
      <w:pPr>
        <w:numPr>
          <w:ilvl w:val="0"/>
          <w:numId w:val="146"/>
        </w:numPr>
        <w:tabs>
          <w:tab w:val="left" w:pos="7079"/>
        </w:tabs>
        <w:suppressAutoHyphens w:val="0"/>
        <w:rPr>
          <w:rFonts w:ascii="Verdana" w:hAnsi="Verdana"/>
          <w:color w:val="000000"/>
          <w:sz w:val="18"/>
          <w:szCs w:val="18"/>
        </w:rPr>
      </w:pPr>
      <w:r w:rsidRPr="00B53CC7">
        <w:rPr>
          <w:rFonts w:ascii="Verdana" w:hAnsi="Verdana"/>
          <w:color w:val="000000"/>
          <w:sz w:val="18"/>
          <w:szCs w:val="18"/>
        </w:rPr>
        <w:t>Formatowanie tekstu, odpowiedni dobór kolorystyki</w:t>
      </w:r>
    </w:p>
    <w:p w14:paraId="3AADB6E5" w14:textId="77777777" w:rsidR="00B53CC7" w:rsidRPr="00B53CC7" w:rsidRDefault="00B53CC7" w:rsidP="00C91750">
      <w:pPr>
        <w:numPr>
          <w:ilvl w:val="0"/>
          <w:numId w:val="146"/>
        </w:numPr>
        <w:tabs>
          <w:tab w:val="left" w:pos="7079"/>
        </w:tabs>
        <w:suppressAutoHyphens w:val="0"/>
        <w:rPr>
          <w:rFonts w:ascii="Verdana" w:hAnsi="Verdana"/>
          <w:color w:val="000000"/>
          <w:sz w:val="18"/>
          <w:szCs w:val="18"/>
        </w:rPr>
      </w:pPr>
      <w:r w:rsidRPr="00B53CC7">
        <w:rPr>
          <w:rFonts w:ascii="Verdana" w:hAnsi="Verdana"/>
          <w:color w:val="000000"/>
          <w:sz w:val="18"/>
          <w:szCs w:val="18"/>
        </w:rPr>
        <w:t>Omówienie technik przykuwania uwagi</w:t>
      </w:r>
    </w:p>
    <w:p w14:paraId="36737683" w14:textId="77777777" w:rsidR="00B53CC7" w:rsidRPr="00B53CC7" w:rsidRDefault="00B53CC7" w:rsidP="00C91750">
      <w:pPr>
        <w:numPr>
          <w:ilvl w:val="0"/>
          <w:numId w:val="142"/>
        </w:numPr>
        <w:tabs>
          <w:tab w:val="left" w:pos="7079"/>
        </w:tabs>
        <w:suppressAutoHyphens w:val="0"/>
        <w:rPr>
          <w:rFonts w:ascii="Verdana" w:hAnsi="Verdana"/>
          <w:color w:val="000000"/>
          <w:sz w:val="18"/>
          <w:szCs w:val="18"/>
        </w:rPr>
      </w:pPr>
      <w:r w:rsidRPr="00B53CC7">
        <w:rPr>
          <w:rFonts w:ascii="Verdana" w:hAnsi="Verdana"/>
          <w:color w:val="000000"/>
          <w:sz w:val="18"/>
          <w:szCs w:val="18"/>
        </w:rPr>
        <w:t>Import danych z programów MS Excel i MS Word</w:t>
      </w:r>
    </w:p>
    <w:p w14:paraId="069648B9" w14:textId="77777777" w:rsidR="00B53CC7" w:rsidRPr="00B53CC7" w:rsidRDefault="00B53CC7" w:rsidP="00C91750">
      <w:pPr>
        <w:numPr>
          <w:ilvl w:val="0"/>
          <w:numId w:val="142"/>
        </w:numPr>
        <w:tabs>
          <w:tab w:val="left" w:pos="7079"/>
        </w:tabs>
        <w:suppressAutoHyphens w:val="0"/>
        <w:rPr>
          <w:rFonts w:ascii="Verdana" w:hAnsi="Verdana"/>
          <w:color w:val="000000"/>
          <w:sz w:val="18"/>
          <w:szCs w:val="18"/>
        </w:rPr>
      </w:pPr>
      <w:r w:rsidRPr="00B53CC7">
        <w:rPr>
          <w:rFonts w:ascii="Verdana" w:hAnsi="Verdana"/>
          <w:color w:val="000000"/>
          <w:sz w:val="18"/>
          <w:szCs w:val="18"/>
        </w:rPr>
        <w:t>Metody tworzenia wykresów i tabel</w:t>
      </w:r>
    </w:p>
    <w:p w14:paraId="4E709F79" w14:textId="77777777" w:rsidR="00B53CC7" w:rsidRPr="00B53CC7" w:rsidRDefault="00B53CC7" w:rsidP="00C91750">
      <w:pPr>
        <w:numPr>
          <w:ilvl w:val="0"/>
          <w:numId w:val="147"/>
        </w:numPr>
        <w:tabs>
          <w:tab w:val="left" w:pos="7079"/>
        </w:tabs>
        <w:suppressAutoHyphens w:val="0"/>
        <w:rPr>
          <w:rFonts w:ascii="Verdana" w:hAnsi="Verdana"/>
          <w:color w:val="000000"/>
          <w:sz w:val="18"/>
          <w:szCs w:val="18"/>
        </w:rPr>
      </w:pPr>
      <w:r w:rsidRPr="00B53CC7">
        <w:rPr>
          <w:rFonts w:ascii="Verdana" w:hAnsi="Verdana"/>
          <w:color w:val="000000"/>
          <w:sz w:val="18"/>
          <w:szCs w:val="18"/>
        </w:rPr>
        <w:lastRenderedPageBreak/>
        <w:t>Dobór typu wykresu do danych, które chcemy przedstawić</w:t>
      </w:r>
    </w:p>
    <w:p w14:paraId="51A2BC9F" w14:textId="77777777" w:rsidR="00B53CC7" w:rsidRPr="00B53CC7" w:rsidRDefault="00B53CC7" w:rsidP="00C91750">
      <w:pPr>
        <w:numPr>
          <w:ilvl w:val="0"/>
          <w:numId w:val="147"/>
        </w:numPr>
        <w:tabs>
          <w:tab w:val="left" w:pos="7079"/>
        </w:tabs>
        <w:suppressAutoHyphens w:val="0"/>
        <w:rPr>
          <w:rFonts w:ascii="Verdana" w:hAnsi="Verdana"/>
          <w:color w:val="000000"/>
          <w:sz w:val="18"/>
          <w:szCs w:val="18"/>
        </w:rPr>
      </w:pPr>
      <w:r w:rsidRPr="00B53CC7">
        <w:rPr>
          <w:rFonts w:ascii="Verdana" w:hAnsi="Verdana"/>
          <w:color w:val="000000"/>
          <w:sz w:val="18"/>
          <w:szCs w:val="18"/>
        </w:rPr>
        <w:t>Animowanie i formatowanie wykresów i tabel</w:t>
      </w:r>
    </w:p>
    <w:p w14:paraId="6B2B0D88" w14:textId="77777777" w:rsidR="00B53CC7" w:rsidRPr="00B53CC7" w:rsidRDefault="00B53CC7" w:rsidP="00C91750">
      <w:pPr>
        <w:numPr>
          <w:ilvl w:val="0"/>
          <w:numId w:val="142"/>
        </w:numPr>
        <w:tabs>
          <w:tab w:val="left" w:pos="7079"/>
        </w:tabs>
        <w:suppressAutoHyphens w:val="0"/>
        <w:rPr>
          <w:rFonts w:ascii="Verdana" w:hAnsi="Verdana"/>
          <w:color w:val="000000"/>
          <w:sz w:val="18"/>
          <w:szCs w:val="18"/>
        </w:rPr>
      </w:pPr>
      <w:r w:rsidRPr="00B53CC7">
        <w:rPr>
          <w:rFonts w:ascii="Verdana" w:hAnsi="Verdana"/>
          <w:color w:val="000000"/>
          <w:sz w:val="18"/>
          <w:szCs w:val="18"/>
        </w:rPr>
        <w:t>Drukowanie prezentacji i materiałów informacyjnych</w:t>
      </w:r>
    </w:p>
    <w:p w14:paraId="6DB2F837" w14:textId="77777777" w:rsidR="00B53CC7" w:rsidRPr="00B53CC7" w:rsidRDefault="00B53CC7" w:rsidP="00B53CC7">
      <w:pPr>
        <w:tabs>
          <w:tab w:val="left" w:pos="7079"/>
        </w:tabs>
        <w:rPr>
          <w:rFonts w:ascii="Verdana" w:hAnsi="Verdana"/>
          <w:color w:val="000000"/>
          <w:sz w:val="18"/>
          <w:szCs w:val="18"/>
        </w:rPr>
      </w:pPr>
    </w:p>
    <w:p w14:paraId="05E93FB5" w14:textId="77777777" w:rsidR="00B53CC7" w:rsidRPr="00B53CC7" w:rsidRDefault="00B53CC7" w:rsidP="00C91750">
      <w:pPr>
        <w:pStyle w:val="Akapitzlist"/>
        <w:numPr>
          <w:ilvl w:val="0"/>
          <w:numId w:val="153"/>
        </w:numPr>
        <w:tabs>
          <w:tab w:val="left" w:pos="7079"/>
        </w:tabs>
        <w:ind w:left="567" w:hanging="578"/>
        <w:rPr>
          <w:rFonts w:ascii="Verdana" w:hAnsi="Verdana"/>
          <w:b/>
          <w:color w:val="000000"/>
          <w:sz w:val="18"/>
          <w:szCs w:val="18"/>
        </w:rPr>
      </w:pPr>
      <w:r w:rsidRPr="00B53CC7">
        <w:rPr>
          <w:rFonts w:ascii="Verdana" w:hAnsi="Verdana"/>
          <w:b/>
          <w:color w:val="000000"/>
          <w:sz w:val="18"/>
          <w:szCs w:val="18"/>
        </w:rPr>
        <w:t>MS PowerPoint – poziom zaawansowany</w:t>
      </w:r>
    </w:p>
    <w:p w14:paraId="603DC19E" w14:textId="77777777" w:rsidR="00B53CC7" w:rsidRPr="00B53CC7" w:rsidRDefault="00B53CC7" w:rsidP="00B53CC7">
      <w:pPr>
        <w:tabs>
          <w:tab w:val="left" w:pos="7079"/>
        </w:tabs>
        <w:ind w:left="567"/>
        <w:rPr>
          <w:rFonts w:ascii="Verdana" w:hAnsi="Verdana"/>
          <w:b/>
          <w:color w:val="000000"/>
          <w:sz w:val="18"/>
          <w:szCs w:val="18"/>
          <w:u w:val="single"/>
        </w:rPr>
      </w:pPr>
      <w:r w:rsidRPr="00B53CC7">
        <w:rPr>
          <w:rFonts w:ascii="Verdana" w:hAnsi="Verdana"/>
          <w:b/>
          <w:color w:val="000000"/>
          <w:sz w:val="18"/>
          <w:szCs w:val="18"/>
          <w:u w:val="single"/>
        </w:rPr>
        <w:t>Ramowy zakres tematyczny szkolenia:</w:t>
      </w:r>
    </w:p>
    <w:p w14:paraId="3C39B373" w14:textId="77777777" w:rsidR="00B53CC7" w:rsidRPr="00B53CC7" w:rsidRDefault="00B53CC7" w:rsidP="00C91750">
      <w:pPr>
        <w:numPr>
          <w:ilvl w:val="0"/>
          <w:numId w:val="148"/>
        </w:numPr>
        <w:tabs>
          <w:tab w:val="left" w:pos="7079"/>
        </w:tabs>
        <w:suppressAutoHyphens w:val="0"/>
        <w:rPr>
          <w:rFonts w:ascii="Verdana" w:hAnsi="Verdana"/>
          <w:color w:val="000000"/>
          <w:sz w:val="18"/>
          <w:szCs w:val="18"/>
        </w:rPr>
      </w:pPr>
      <w:r w:rsidRPr="00B53CC7">
        <w:rPr>
          <w:rFonts w:ascii="Verdana" w:hAnsi="Verdana"/>
          <w:color w:val="000000"/>
          <w:sz w:val="18"/>
          <w:szCs w:val="18"/>
        </w:rPr>
        <w:t xml:space="preserve">Wykresy i tabele </w:t>
      </w:r>
    </w:p>
    <w:p w14:paraId="0CA60F95" w14:textId="77777777" w:rsidR="00B53CC7" w:rsidRPr="00B53CC7" w:rsidRDefault="00B53CC7" w:rsidP="00C91750">
      <w:pPr>
        <w:numPr>
          <w:ilvl w:val="0"/>
          <w:numId w:val="149"/>
        </w:numPr>
        <w:tabs>
          <w:tab w:val="left" w:pos="7079"/>
        </w:tabs>
        <w:suppressAutoHyphens w:val="0"/>
        <w:rPr>
          <w:rFonts w:ascii="Verdana" w:hAnsi="Verdana"/>
          <w:color w:val="000000"/>
          <w:sz w:val="18"/>
          <w:szCs w:val="18"/>
        </w:rPr>
      </w:pPr>
      <w:r w:rsidRPr="00B53CC7">
        <w:rPr>
          <w:rFonts w:ascii="Verdana" w:hAnsi="Verdana"/>
          <w:color w:val="000000"/>
          <w:sz w:val="18"/>
          <w:szCs w:val="18"/>
        </w:rPr>
        <w:t>Formatowanie wykresów i tabel, animacja wykresów</w:t>
      </w:r>
    </w:p>
    <w:p w14:paraId="59B08192" w14:textId="77777777" w:rsidR="00B53CC7" w:rsidRPr="00B53CC7" w:rsidRDefault="00B53CC7" w:rsidP="00C91750">
      <w:pPr>
        <w:numPr>
          <w:ilvl w:val="0"/>
          <w:numId w:val="149"/>
        </w:numPr>
        <w:tabs>
          <w:tab w:val="left" w:pos="7079"/>
        </w:tabs>
        <w:suppressAutoHyphens w:val="0"/>
        <w:rPr>
          <w:rFonts w:ascii="Verdana" w:hAnsi="Verdana"/>
          <w:color w:val="000000"/>
          <w:sz w:val="18"/>
          <w:szCs w:val="18"/>
        </w:rPr>
      </w:pPr>
      <w:r w:rsidRPr="00B53CC7">
        <w:rPr>
          <w:rFonts w:ascii="Verdana" w:hAnsi="Verdana"/>
          <w:color w:val="000000"/>
          <w:sz w:val="18"/>
          <w:szCs w:val="18"/>
        </w:rPr>
        <w:t>Metody pobierania wykresów z programu Excel</w:t>
      </w:r>
    </w:p>
    <w:p w14:paraId="6367B1F4" w14:textId="77777777" w:rsidR="00B53CC7" w:rsidRPr="00B53CC7" w:rsidRDefault="00B53CC7" w:rsidP="00C91750">
      <w:pPr>
        <w:numPr>
          <w:ilvl w:val="0"/>
          <w:numId w:val="149"/>
        </w:numPr>
        <w:tabs>
          <w:tab w:val="left" w:pos="7079"/>
        </w:tabs>
        <w:suppressAutoHyphens w:val="0"/>
        <w:rPr>
          <w:rFonts w:ascii="Verdana" w:hAnsi="Verdana"/>
          <w:color w:val="000000"/>
          <w:sz w:val="18"/>
          <w:szCs w:val="18"/>
        </w:rPr>
      </w:pPr>
      <w:r w:rsidRPr="00B53CC7">
        <w:rPr>
          <w:rFonts w:ascii="Verdana" w:hAnsi="Verdana"/>
          <w:color w:val="000000"/>
          <w:sz w:val="18"/>
          <w:szCs w:val="18"/>
        </w:rPr>
        <w:t>Tworzenie wykresów w Excelu (Gantta, Kombinowany, pociskowy)</w:t>
      </w:r>
    </w:p>
    <w:p w14:paraId="1C22B768" w14:textId="77777777" w:rsidR="00B53CC7" w:rsidRPr="00B53CC7" w:rsidRDefault="00B53CC7" w:rsidP="00C91750">
      <w:pPr>
        <w:numPr>
          <w:ilvl w:val="0"/>
          <w:numId w:val="149"/>
        </w:numPr>
        <w:tabs>
          <w:tab w:val="left" w:pos="7079"/>
        </w:tabs>
        <w:suppressAutoHyphens w:val="0"/>
        <w:rPr>
          <w:rFonts w:ascii="Verdana" w:hAnsi="Verdana"/>
          <w:color w:val="000000"/>
          <w:sz w:val="18"/>
          <w:szCs w:val="18"/>
        </w:rPr>
      </w:pPr>
      <w:r w:rsidRPr="00B53CC7">
        <w:rPr>
          <w:rFonts w:ascii="Verdana" w:hAnsi="Verdana"/>
          <w:color w:val="000000"/>
          <w:sz w:val="18"/>
          <w:szCs w:val="18"/>
        </w:rPr>
        <w:t>Import tabel z programu MS Word, wykresy niestandardowe</w:t>
      </w:r>
    </w:p>
    <w:p w14:paraId="7AE2DB7B" w14:textId="77777777" w:rsidR="00B53CC7" w:rsidRPr="00B53CC7" w:rsidRDefault="00B53CC7" w:rsidP="00C91750">
      <w:pPr>
        <w:numPr>
          <w:ilvl w:val="0"/>
          <w:numId w:val="148"/>
        </w:numPr>
        <w:tabs>
          <w:tab w:val="left" w:pos="7079"/>
        </w:tabs>
        <w:suppressAutoHyphens w:val="0"/>
        <w:rPr>
          <w:rFonts w:ascii="Verdana" w:hAnsi="Verdana"/>
          <w:color w:val="000000"/>
          <w:sz w:val="18"/>
          <w:szCs w:val="18"/>
        </w:rPr>
      </w:pPr>
      <w:r w:rsidRPr="00B53CC7">
        <w:rPr>
          <w:rFonts w:ascii="Verdana" w:hAnsi="Verdana"/>
          <w:color w:val="000000"/>
          <w:sz w:val="18"/>
          <w:szCs w:val="18"/>
        </w:rPr>
        <w:t xml:space="preserve">Schematy </w:t>
      </w:r>
      <w:proofErr w:type="spellStart"/>
      <w:r w:rsidRPr="00B53CC7">
        <w:rPr>
          <w:rFonts w:ascii="Verdana" w:hAnsi="Verdana"/>
          <w:color w:val="000000"/>
          <w:sz w:val="18"/>
          <w:szCs w:val="18"/>
        </w:rPr>
        <w:t>SmartArt</w:t>
      </w:r>
      <w:proofErr w:type="spellEnd"/>
    </w:p>
    <w:p w14:paraId="6C0B018E" w14:textId="77777777" w:rsidR="00B53CC7" w:rsidRPr="00B53CC7" w:rsidRDefault="00B53CC7" w:rsidP="00C91750">
      <w:pPr>
        <w:numPr>
          <w:ilvl w:val="0"/>
          <w:numId w:val="150"/>
        </w:numPr>
        <w:tabs>
          <w:tab w:val="left" w:pos="7079"/>
        </w:tabs>
        <w:suppressAutoHyphens w:val="0"/>
        <w:rPr>
          <w:rFonts w:ascii="Verdana" w:hAnsi="Verdana"/>
          <w:color w:val="000000"/>
          <w:sz w:val="18"/>
          <w:szCs w:val="18"/>
        </w:rPr>
      </w:pPr>
      <w:r w:rsidRPr="00B53CC7">
        <w:rPr>
          <w:rFonts w:ascii="Verdana" w:hAnsi="Verdana"/>
          <w:color w:val="000000"/>
          <w:sz w:val="18"/>
          <w:szCs w:val="18"/>
        </w:rPr>
        <w:t>Formatowanie bloków w schemacie organizacyjnym</w:t>
      </w:r>
    </w:p>
    <w:p w14:paraId="7D4798CC" w14:textId="77777777" w:rsidR="00B53CC7" w:rsidRPr="00B53CC7" w:rsidRDefault="00B53CC7" w:rsidP="00C91750">
      <w:pPr>
        <w:numPr>
          <w:ilvl w:val="0"/>
          <w:numId w:val="150"/>
        </w:numPr>
        <w:tabs>
          <w:tab w:val="left" w:pos="7079"/>
        </w:tabs>
        <w:suppressAutoHyphens w:val="0"/>
        <w:rPr>
          <w:rFonts w:ascii="Verdana" w:hAnsi="Verdana"/>
          <w:color w:val="000000"/>
          <w:sz w:val="18"/>
          <w:szCs w:val="18"/>
        </w:rPr>
      </w:pPr>
      <w:r w:rsidRPr="00B53CC7">
        <w:rPr>
          <w:rFonts w:ascii="Verdana" w:hAnsi="Verdana"/>
          <w:color w:val="000000"/>
          <w:sz w:val="18"/>
          <w:szCs w:val="18"/>
        </w:rPr>
        <w:t>Przekształcanie tekstu na grafikę Smart Art., animacja grafiki</w:t>
      </w:r>
    </w:p>
    <w:p w14:paraId="3EBDBFD2" w14:textId="77777777" w:rsidR="00B53CC7" w:rsidRPr="00B53CC7" w:rsidRDefault="00B53CC7" w:rsidP="00C91750">
      <w:pPr>
        <w:numPr>
          <w:ilvl w:val="0"/>
          <w:numId w:val="148"/>
        </w:numPr>
        <w:tabs>
          <w:tab w:val="left" w:pos="7079"/>
        </w:tabs>
        <w:suppressAutoHyphens w:val="0"/>
        <w:rPr>
          <w:rFonts w:ascii="Verdana" w:hAnsi="Verdana"/>
          <w:color w:val="000000"/>
          <w:sz w:val="18"/>
          <w:szCs w:val="18"/>
        </w:rPr>
      </w:pPr>
      <w:r w:rsidRPr="00B53CC7">
        <w:rPr>
          <w:rFonts w:ascii="Verdana" w:hAnsi="Verdana"/>
          <w:color w:val="000000"/>
          <w:sz w:val="18"/>
          <w:szCs w:val="18"/>
        </w:rPr>
        <w:t>Obiekty graficzne w prezentacji - opcje zaawansowane</w:t>
      </w:r>
    </w:p>
    <w:p w14:paraId="1074C2EB" w14:textId="77777777" w:rsidR="00B53CC7" w:rsidRPr="00B53CC7" w:rsidRDefault="00B53CC7" w:rsidP="00C91750">
      <w:pPr>
        <w:numPr>
          <w:ilvl w:val="0"/>
          <w:numId w:val="151"/>
        </w:numPr>
        <w:tabs>
          <w:tab w:val="left" w:pos="7079"/>
        </w:tabs>
        <w:suppressAutoHyphens w:val="0"/>
        <w:rPr>
          <w:rFonts w:ascii="Verdana" w:hAnsi="Verdana"/>
          <w:color w:val="000000"/>
          <w:sz w:val="18"/>
          <w:szCs w:val="18"/>
        </w:rPr>
      </w:pPr>
      <w:r w:rsidRPr="00B53CC7">
        <w:rPr>
          <w:rFonts w:ascii="Verdana" w:hAnsi="Verdana"/>
          <w:color w:val="000000"/>
          <w:sz w:val="18"/>
          <w:szCs w:val="18"/>
        </w:rPr>
        <w:t>Rysowanie własnych schematów, formatowanie i animacja</w:t>
      </w:r>
    </w:p>
    <w:p w14:paraId="6A666CDD" w14:textId="77777777" w:rsidR="00B53CC7" w:rsidRPr="00B53CC7" w:rsidRDefault="00B53CC7" w:rsidP="00C91750">
      <w:pPr>
        <w:numPr>
          <w:ilvl w:val="0"/>
          <w:numId w:val="151"/>
        </w:numPr>
        <w:tabs>
          <w:tab w:val="left" w:pos="7079"/>
        </w:tabs>
        <w:suppressAutoHyphens w:val="0"/>
        <w:rPr>
          <w:rFonts w:ascii="Verdana" w:hAnsi="Verdana"/>
          <w:color w:val="000000"/>
          <w:sz w:val="18"/>
          <w:szCs w:val="18"/>
        </w:rPr>
      </w:pPr>
      <w:r w:rsidRPr="00B53CC7">
        <w:rPr>
          <w:rFonts w:ascii="Verdana" w:hAnsi="Verdana"/>
          <w:color w:val="000000"/>
          <w:sz w:val="18"/>
          <w:szCs w:val="18"/>
        </w:rPr>
        <w:t>Wykorzystanie Ikon i obiektów 3D, tworzenie własnych kształtów</w:t>
      </w:r>
    </w:p>
    <w:p w14:paraId="766B3CAA" w14:textId="77777777" w:rsidR="00B53CC7" w:rsidRPr="00B53CC7" w:rsidRDefault="00B53CC7" w:rsidP="00C91750">
      <w:pPr>
        <w:numPr>
          <w:ilvl w:val="0"/>
          <w:numId w:val="148"/>
        </w:numPr>
        <w:tabs>
          <w:tab w:val="left" w:pos="7079"/>
        </w:tabs>
        <w:suppressAutoHyphens w:val="0"/>
        <w:rPr>
          <w:rFonts w:ascii="Verdana" w:hAnsi="Verdana"/>
          <w:color w:val="000000"/>
          <w:sz w:val="18"/>
          <w:szCs w:val="18"/>
        </w:rPr>
      </w:pPr>
      <w:r w:rsidRPr="00B53CC7">
        <w:rPr>
          <w:rFonts w:ascii="Verdana" w:hAnsi="Verdana"/>
          <w:color w:val="000000"/>
          <w:sz w:val="18"/>
          <w:szCs w:val="18"/>
        </w:rPr>
        <w:t>zaawansowane techniki animacyjne</w:t>
      </w:r>
    </w:p>
    <w:p w14:paraId="0B03328F" w14:textId="77777777" w:rsidR="00B53CC7" w:rsidRPr="00B53CC7" w:rsidRDefault="00B53CC7" w:rsidP="00C91750">
      <w:pPr>
        <w:numPr>
          <w:ilvl w:val="0"/>
          <w:numId w:val="152"/>
        </w:numPr>
        <w:tabs>
          <w:tab w:val="left" w:pos="7079"/>
        </w:tabs>
        <w:suppressAutoHyphens w:val="0"/>
        <w:rPr>
          <w:rFonts w:ascii="Verdana" w:hAnsi="Verdana"/>
          <w:color w:val="000000"/>
          <w:sz w:val="18"/>
          <w:szCs w:val="18"/>
        </w:rPr>
      </w:pPr>
      <w:r w:rsidRPr="00B53CC7">
        <w:rPr>
          <w:rFonts w:ascii="Verdana" w:hAnsi="Verdana"/>
          <w:color w:val="000000"/>
          <w:sz w:val="18"/>
          <w:szCs w:val="18"/>
        </w:rPr>
        <w:t>Ruch po ścieżce, chronometraż, animacje odtwarzane jednocześnie</w:t>
      </w:r>
    </w:p>
    <w:p w14:paraId="14B7418A" w14:textId="77777777" w:rsidR="00B53CC7" w:rsidRPr="00B53CC7" w:rsidRDefault="00B53CC7" w:rsidP="00C91750">
      <w:pPr>
        <w:numPr>
          <w:ilvl w:val="0"/>
          <w:numId w:val="148"/>
        </w:numPr>
        <w:tabs>
          <w:tab w:val="left" w:pos="7079"/>
        </w:tabs>
        <w:suppressAutoHyphens w:val="0"/>
        <w:rPr>
          <w:rFonts w:ascii="Verdana" w:hAnsi="Verdana"/>
          <w:color w:val="000000"/>
          <w:sz w:val="18"/>
          <w:szCs w:val="18"/>
        </w:rPr>
      </w:pPr>
      <w:r w:rsidRPr="00B53CC7">
        <w:rPr>
          <w:rFonts w:ascii="Verdana" w:hAnsi="Verdana"/>
          <w:color w:val="000000"/>
          <w:sz w:val="18"/>
          <w:szCs w:val="18"/>
        </w:rPr>
        <w:t>Przygotowanie wystąpienia</w:t>
      </w:r>
    </w:p>
    <w:p w14:paraId="5559F757" w14:textId="77777777" w:rsidR="00B53CC7" w:rsidRPr="00B53CC7" w:rsidRDefault="00B53CC7" w:rsidP="00C91750">
      <w:pPr>
        <w:numPr>
          <w:ilvl w:val="0"/>
          <w:numId w:val="152"/>
        </w:numPr>
        <w:tabs>
          <w:tab w:val="left" w:pos="7079"/>
        </w:tabs>
        <w:suppressAutoHyphens w:val="0"/>
        <w:rPr>
          <w:rFonts w:ascii="Verdana" w:hAnsi="Verdana"/>
          <w:color w:val="000000"/>
          <w:sz w:val="18"/>
          <w:szCs w:val="18"/>
        </w:rPr>
      </w:pPr>
      <w:r w:rsidRPr="00B53CC7">
        <w:rPr>
          <w:rFonts w:ascii="Verdana" w:hAnsi="Verdana"/>
          <w:color w:val="000000"/>
          <w:sz w:val="18"/>
          <w:szCs w:val="18"/>
        </w:rPr>
        <w:t>Pokazy niestandardowe</w:t>
      </w:r>
    </w:p>
    <w:p w14:paraId="7772A4E3" w14:textId="77777777" w:rsidR="00B53CC7" w:rsidRPr="00B53CC7" w:rsidRDefault="00B53CC7" w:rsidP="00C91750">
      <w:pPr>
        <w:numPr>
          <w:ilvl w:val="0"/>
          <w:numId w:val="152"/>
        </w:numPr>
        <w:tabs>
          <w:tab w:val="left" w:pos="7079"/>
        </w:tabs>
        <w:suppressAutoHyphens w:val="0"/>
        <w:rPr>
          <w:rFonts w:ascii="Verdana" w:hAnsi="Verdana"/>
          <w:color w:val="000000"/>
          <w:sz w:val="18"/>
          <w:szCs w:val="18"/>
        </w:rPr>
      </w:pPr>
      <w:r w:rsidRPr="00B53CC7">
        <w:rPr>
          <w:rFonts w:ascii="Verdana" w:hAnsi="Verdana"/>
          <w:color w:val="000000"/>
          <w:sz w:val="18"/>
          <w:szCs w:val="18"/>
        </w:rPr>
        <w:t>Omówienie okna: Przygotuj pokaz slajdów</w:t>
      </w:r>
    </w:p>
    <w:p w14:paraId="042C81F8" w14:textId="77777777" w:rsidR="00B53CC7" w:rsidRPr="00B53CC7" w:rsidRDefault="00B53CC7" w:rsidP="00C91750">
      <w:pPr>
        <w:numPr>
          <w:ilvl w:val="0"/>
          <w:numId w:val="152"/>
        </w:numPr>
        <w:tabs>
          <w:tab w:val="left" w:pos="7079"/>
        </w:tabs>
        <w:suppressAutoHyphens w:val="0"/>
        <w:rPr>
          <w:rFonts w:ascii="Verdana" w:hAnsi="Verdana"/>
          <w:color w:val="000000"/>
          <w:sz w:val="18"/>
          <w:szCs w:val="18"/>
        </w:rPr>
      </w:pPr>
      <w:r w:rsidRPr="00B53CC7">
        <w:rPr>
          <w:rFonts w:ascii="Verdana" w:hAnsi="Verdana"/>
          <w:color w:val="000000"/>
          <w:sz w:val="18"/>
          <w:szCs w:val="18"/>
        </w:rPr>
        <w:t>Sterowanie pokazem w czasie prezentacji, pismo odręczne</w:t>
      </w:r>
    </w:p>
    <w:p w14:paraId="3A82B0FB" w14:textId="77777777" w:rsidR="00B53CC7" w:rsidRPr="00B53CC7" w:rsidRDefault="00B53CC7" w:rsidP="00C91750">
      <w:pPr>
        <w:numPr>
          <w:ilvl w:val="0"/>
          <w:numId w:val="152"/>
        </w:numPr>
        <w:tabs>
          <w:tab w:val="left" w:pos="7079"/>
        </w:tabs>
        <w:suppressAutoHyphens w:val="0"/>
        <w:rPr>
          <w:rFonts w:ascii="Verdana" w:hAnsi="Verdana"/>
          <w:color w:val="000000"/>
          <w:sz w:val="18"/>
          <w:szCs w:val="18"/>
        </w:rPr>
      </w:pPr>
      <w:r w:rsidRPr="00B53CC7">
        <w:rPr>
          <w:rFonts w:ascii="Verdana" w:hAnsi="Verdana"/>
          <w:color w:val="000000"/>
          <w:sz w:val="18"/>
          <w:szCs w:val="18"/>
        </w:rPr>
        <w:t>Przegląd „dobrych praktyk” w zakresie prowadzenia prezentacji</w:t>
      </w:r>
    </w:p>
    <w:p w14:paraId="42CC5544" w14:textId="77777777" w:rsidR="00B53CC7" w:rsidRPr="00B53CC7" w:rsidRDefault="00B53CC7" w:rsidP="00C91750">
      <w:pPr>
        <w:numPr>
          <w:ilvl w:val="0"/>
          <w:numId w:val="148"/>
        </w:numPr>
        <w:tabs>
          <w:tab w:val="left" w:pos="7079"/>
        </w:tabs>
        <w:suppressAutoHyphens w:val="0"/>
        <w:rPr>
          <w:rFonts w:ascii="Verdana" w:hAnsi="Verdana"/>
          <w:color w:val="000000"/>
          <w:sz w:val="18"/>
          <w:szCs w:val="18"/>
        </w:rPr>
      </w:pPr>
      <w:r w:rsidRPr="00B53CC7">
        <w:rPr>
          <w:rFonts w:ascii="Verdana" w:hAnsi="Verdana"/>
          <w:color w:val="000000"/>
          <w:sz w:val="18"/>
          <w:szCs w:val="18"/>
        </w:rPr>
        <w:t>Zaawansowane opcje wydruku</w:t>
      </w:r>
    </w:p>
    <w:p w14:paraId="33EFE181" w14:textId="77777777" w:rsidR="00B53CC7" w:rsidRPr="00B53CC7" w:rsidRDefault="00B53CC7" w:rsidP="00C91750">
      <w:pPr>
        <w:numPr>
          <w:ilvl w:val="0"/>
          <w:numId w:val="148"/>
        </w:numPr>
        <w:tabs>
          <w:tab w:val="left" w:pos="7079"/>
        </w:tabs>
        <w:suppressAutoHyphens w:val="0"/>
        <w:rPr>
          <w:rFonts w:ascii="Verdana" w:hAnsi="Verdana"/>
          <w:color w:val="000000"/>
          <w:sz w:val="18"/>
          <w:szCs w:val="18"/>
        </w:rPr>
      </w:pPr>
      <w:r w:rsidRPr="00B53CC7">
        <w:rPr>
          <w:rFonts w:ascii="Verdana" w:hAnsi="Verdana"/>
          <w:color w:val="000000"/>
          <w:sz w:val="18"/>
          <w:szCs w:val="18"/>
        </w:rPr>
        <w:t>Zabezpieczenie prezentacji</w:t>
      </w:r>
    </w:p>
    <w:p w14:paraId="4A3C89CF" w14:textId="0F7FA205" w:rsidR="00B53CC7" w:rsidRDefault="00B53CC7" w:rsidP="00B53CC7">
      <w:pPr>
        <w:shd w:val="clear" w:color="auto" w:fill="FFFFFF"/>
        <w:ind w:right="-589"/>
        <w:jc w:val="both"/>
        <w:rPr>
          <w:rFonts w:ascii="Verdana" w:hAnsi="Verdana"/>
          <w:sz w:val="18"/>
          <w:szCs w:val="18"/>
        </w:rPr>
      </w:pPr>
    </w:p>
    <w:p w14:paraId="46A991AE" w14:textId="77777777" w:rsidR="00B53CC7" w:rsidRPr="00B53CC7" w:rsidRDefault="00B53CC7" w:rsidP="00C91750">
      <w:pPr>
        <w:pStyle w:val="Akapitzlist"/>
        <w:numPr>
          <w:ilvl w:val="0"/>
          <w:numId w:val="153"/>
        </w:numPr>
        <w:tabs>
          <w:tab w:val="left" w:pos="7079"/>
        </w:tabs>
        <w:ind w:left="567" w:hanging="578"/>
        <w:rPr>
          <w:rFonts w:ascii="Verdana" w:hAnsi="Verdana"/>
          <w:b/>
          <w:color w:val="000000"/>
          <w:sz w:val="18"/>
          <w:szCs w:val="18"/>
        </w:rPr>
      </w:pPr>
      <w:r w:rsidRPr="00B53CC7">
        <w:rPr>
          <w:rFonts w:ascii="Verdana" w:hAnsi="Verdana"/>
          <w:b/>
          <w:color w:val="000000"/>
          <w:sz w:val="18"/>
          <w:szCs w:val="18"/>
        </w:rPr>
        <w:t>Dodatkowe Informacje:</w:t>
      </w:r>
    </w:p>
    <w:p w14:paraId="72469AA6" w14:textId="77777777" w:rsidR="00B53CC7" w:rsidRPr="00675B75" w:rsidRDefault="00B53CC7" w:rsidP="00C91750">
      <w:pPr>
        <w:pStyle w:val="Akapitzlist"/>
        <w:numPr>
          <w:ilvl w:val="0"/>
          <w:numId w:val="154"/>
        </w:numPr>
        <w:tabs>
          <w:tab w:val="left" w:pos="7079"/>
        </w:tabs>
        <w:autoSpaceDN w:val="0"/>
        <w:ind w:right="-589"/>
        <w:jc w:val="both"/>
        <w:textAlignment w:val="baseline"/>
        <w:rPr>
          <w:rFonts w:ascii="Verdana" w:hAnsi="Verdana"/>
          <w:sz w:val="18"/>
          <w:szCs w:val="18"/>
        </w:rPr>
      </w:pPr>
      <w:r w:rsidRPr="00675B75">
        <w:rPr>
          <w:rFonts w:ascii="Verdana" w:hAnsi="Verdana"/>
          <w:sz w:val="18"/>
          <w:szCs w:val="18"/>
        </w:rPr>
        <w:t>Godzina szkoleniowa rozumiana jest jako 45 minut.</w:t>
      </w:r>
    </w:p>
    <w:p w14:paraId="19A7B55D" w14:textId="77777777" w:rsidR="00B53CC7" w:rsidRPr="00675B75" w:rsidRDefault="00B53CC7" w:rsidP="00C91750">
      <w:pPr>
        <w:pStyle w:val="Akapitzlist"/>
        <w:numPr>
          <w:ilvl w:val="0"/>
          <w:numId w:val="154"/>
        </w:numPr>
        <w:tabs>
          <w:tab w:val="left" w:pos="7079"/>
        </w:tabs>
        <w:autoSpaceDN w:val="0"/>
        <w:ind w:right="-589"/>
        <w:jc w:val="both"/>
        <w:textAlignment w:val="baseline"/>
        <w:rPr>
          <w:rFonts w:ascii="Verdana" w:hAnsi="Verdana"/>
          <w:sz w:val="18"/>
          <w:szCs w:val="18"/>
        </w:rPr>
      </w:pPr>
      <w:r w:rsidRPr="00675B75">
        <w:rPr>
          <w:rFonts w:ascii="Verdana" w:hAnsi="Verdana"/>
          <w:sz w:val="18"/>
          <w:szCs w:val="18"/>
        </w:rPr>
        <w:t>Szkolenia odbywać się będą w wyznaczonych dniach od poniedziałku do piątku z wyłączeniem dni ustawowo wolnych od pracy, w przedziale godzinowym między 7.30 a 15.30. Wykonawca zobowiązany jest w porozumieniu z Zamawiającym ustalić dokładną datę przeprowadzenia szkoleń zaplanowanych do dnia 30.06.2022 r.</w:t>
      </w:r>
    </w:p>
    <w:p w14:paraId="51E5695B" w14:textId="77777777" w:rsidR="00B53CC7" w:rsidRPr="00675B75" w:rsidRDefault="00B53CC7" w:rsidP="00C91750">
      <w:pPr>
        <w:pStyle w:val="Akapitzlist"/>
        <w:numPr>
          <w:ilvl w:val="0"/>
          <w:numId w:val="154"/>
        </w:numPr>
        <w:autoSpaceDN w:val="0"/>
        <w:ind w:right="-589"/>
        <w:jc w:val="both"/>
        <w:textAlignment w:val="baseline"/>
        <w:rPr>
          <w:rFonts w:ascii="Verdana" w:eastAsia="Calibri" w:hAnsi="Verdana"/>
          <w:sz w:val="18"/>
          <w:szCs w:val="18"/>
          <w:lang w:eastAsia="en-US"/>
        </w:rPr>
      </w:pPr>
      <w:r w:rsidRPr="00675B75">
        <w:rPr>
          <w:rFonts w:ascii="Verdana" w:hAnsi="Verdana"/>
          <w:sz w:val="18"/>
          <w:szCs w:val="18"/>
        </w:rPr>
        <w:t>Szkolenia powinny mieć charakter praktyczny</w:t>
      </w:r>
      <w:r w:rsidRPr="00675B75">
        <w:rPr>
          <w:rFonts w:ascii="Verdana" w:eastAsia="Calibri" w:hAnsi="Verdana"/>
          <w:sz w:val="18"/>
          <w:szCs w:val="18"/>
          <w:lang w:eastAsia="en-US"/>
        </w:rPr>
        <w:t xml:space="preserve"> i łączyć w sobie fachową wiedzę merytoryczną z przykładami jej wykorzystania w środowisku pracy. </w:t>
      </w:r>
      <w:r w:rsidRPr="00675B75">
        <w:rPr>
          <w:rFonts w:ascii="Verdana" w:hAnsi="Verdana"/>
          <w:sz w:val="18"/>
          <w:szCs w:val="18"/>
        </w:rPr>
        <w:t>Szczegółowy program szkolenia opracowuje Wykonawca i przedkłada do akceptacji Zamawiającego po podpisaniu umowy. Program powinien uwzględniać poziom wiedzy grupy docelowej oraz przekazywać aktualny stan wiedzy.</w:t>
      </w:r>
    </w:p>
    <w:p w14:paraId="6907A737" w14:textId="77777777" w:rsidR="00B53CC7" w:rsidRPr="00675B75" w:rsidRDefault="00B53CC7" w:rsidP="00C91750">
      <w:pPr>
        <w:pStyle w:val="Akapitzlist"/>
        <w:numPr>
          <w:ilvl w:val="0"/>
          <w:numId w:val="154"/>
        </w:numPr>
        <w:tabs>
          <w:tab w:val="left" w:pos="7079"/>
        </w:tabs>
        <w:ind w:right="-589"/>
        <w:jc w:val="both"/>
        <w:rPr>
          <w:rFonts w:ascii="Verdana" w:hAnsi="Verdana"/>
          <w:sz w:val="18"/>
          <w:szCs w:val="18"/>
        </w:rPr>
      </w:pPr>
      <w:r w:rsidRPr="00675B75">
        <w:rPr>
          <w:rFonts w:ascii="Verdana" w:hAnsi="Verdana"/>
          <w:sz w:val="18"/>
          <w:szCs w:val="18"/>
        </w:rPr>
        <w:t>Wykonawca zapewni komplet materiałów szkoleniowych w formie papierowej dla każdego uczestnika oraz dodatkowo przekaże zamawiającemu dla celów archiwizacji jeden egzemplarz materiałów w formie papierowej i elektronicznej. Materiały powinny być przygotowane w następujący sposób: w języku polskim, w formacie A4, wydrukowane dwustronnie, zbindowane lub trwale ze sobą powiązane. Jedna strona A4 powinna zawierać maksymalnie trzy slajdy prezentacji z miejscem na notatki. Skomplikowane i szczegółowe schematy czy rysunki powinny być czytelne i dołączone w formie kolorowych wydruków w formacie A4. Wykonawca zobowiązany jest przeprowadzić szkolenie w oparciu o zaakceptowane przez Zamawiającego materiały.</w:t>
      </w:r>
    </w:p>
    <w:p w14:paraId="65A6DD0B" w14:textId="77777777" w:rsidR="00B53CC7" w:rsidRPr="00675B75" w:rsidRDefault="00B53CC7" w:rsidP="00C91750">
      <w:pPr>
        <w:pStyle w:val="Akapitzlist"/>
        <w:numPr>
          <w:ilvl w:val="0"/>
          <w:numId w:val="154"/>
        </w:numPr>
        <w:tabs>
          <w:tab w:val="left" w:pos="7079"/>
        </w:tabs>
        <w:ind w:right="-589"/>
        <w:jc w:val="both"/>
        <w:rPr>
          <w:rFonts w:ascii="Verdana" w:hAnsi="Verdana"/>
          <w:sz w:val="18"/>
          <w:szCs w:val="18"/>
        </w:rPr>
      </w:pPr>
      <w:r w:rsidRPr="00675B75">
        <w:rPr>
          <w:rFonts w:ascii="Verdana" w:hAnsi="Verdana"/>
          <w:sz w:val="18"/>
          <w:szCs w:val="18"/>
        </w:rPr>
        <w:t>Wykonawca przygotuje i przeprowadzi ankietę ewaluacyjną szkolenia (treść ankiety zostanie wcześniej zaakceptowana przez Zamawiającego).</w:t>
      </w:r>
    </w:p>
    <w:p w14:paraId="4D7AD6B2" w14:textId="77777777" w:rsidR="00B53CC7" w:rsidRPr="00675B75" w:rsidRDefault="00B53CC7" w:rsidP="00C91750">
      <w:pPr>
        <w:pStyle w:val="Akapitzlist"/>
        <w:numPr>
          <w:ilvl w:val="0"/>
          <w:numId w:val="154"/>
        </w:numPr>
        <w:tabs>
          <w:tab w:val="left" w:pos="7079"/>
        </w:tabs>
        <w:ind w:right="-589"/>
        <w:jc w:val="both"/>
        <w:rPr>
          <w:rFonts w:ascii="Verdana" w:hAnsi="Verdana"/>
          <w:sz w:val="18"/>
          <w:szCs w:val="18"/>
        </w:rPr>
      </w:pPr>
      <w:r w:rsidRPr="00675B75">
        <w:rPr>
          <w:rFonts w:ascii="Verdana" w:hAnsi="Verdana"/>
          <w:sz w:val="18"/>
          <w:szCs w:val="18"/>
        </w:rPr>
        <w:t xml:space="preserve">Każdy z uczestników otrzyma imienne zaświadczenie/certyfikat ukończenia szkolenia/uczestnictwa w szkoleniu. Zamawiający otrzyma kopie zaświadczeń/certyfikatów. Wzór zaświadczenia musi zostać wcześniej zaakceptowany przez Zamawiającego. </w:t>
      </w:r>
    </w:p>
    <w:p w14:paraId="7C8B537C" w14:textId="77777777" w:rsidR="00B53CC7" w:rsidRPr="00675B75" w:rsidRDefault="00B53CC7" w:rsidP="00C91750">
      <w:pPr>
        <w:pStyle w:val="Akapitzlist"/>
        <w:numPr>
          <w:ilvl w:val="0"/>
          <w:numId w:val="154"/>
        </w:numPr>
        <w:tabs>
          <w:tab w:val="left" w:pos="7079"/>
        </w:tabs>
        <w:ind w:right="-589"/>
        <w:jc w:val="both"/>
        <w:rPr>
          <w:rFonts w:ascii="Verdana" w:hAnsi="Verdana"/>
          <w:sz w:val="18"/>
          <w:szCs w:val="18"/>
        </w:rPr>
      </w:pPr>
      <w:r w:rsidRPr="00675B75">
        <w:rPr>
          <w:rFonts w:ascii="Verdana" w:hAnsi="Verdana"/>
          <w:sz w:val="18"/>
          <w:szCs w:val="18"/>
        </w:rPr>
        <w:t xml:space="preserve">Wszystkie dokumenty przekazane uczestnikom i Zamawiającemu Wykonawca oznaczy zgodnie z wytycznymi dotyczącymi oznakowania projektów w ramach Programu Operacyjnego Wiedza Edukacja Rozwój 2014-2020. </w:t>
      </w:r>
    </w:p>
    <w:p w14:paraId="080EC0AC" w14:textId="77777777" w:rsidR="00B53CC7" w:rsidRPr="00675B75" w:rsidRDefault="00B53CC7" w:rsidP="00C91750">
      <w:pPr>
        <w:pStyle w:val="Akapitzlist"/>
        <w:numPr>
          <w:ilvl w:val="0"/>
          <w:numId w:val="154"/>
        </w:numPr>
        <w:tabs>
          <w:tab w:val="left" w:pos="7079"/>
        </w:tabs>
        <w:autoSpaceDN w:val="0"/>
        <w:ind w:right="-589"/>
        <w:jc w:val="both"/>
        <w:textAlignment w:val="baseline"/>
        <w:rPr>
          <w:rFonts w:ascii="Verdana" w:hAnsi="Verdana"/>
          <w:sz w:val="18"/>
          <w:szCs w:val="18"/>
        </w:rPr>
      </w:pPr>
      <w:r w:rsidRPr="00675B75">
        <w:rPr>
          <w:rFonts w:ascii="Verdana" w:hAnsi="Verdana"/>
          <w:sz w:val="18"/>
          <w:szCs w:val="18"/>
        </w:rPr>
        <w:t xml:space="preserve">Szkolenia mają zostać przeprowadzone stacjonarnie. Zamawiający zapewni miejsce przeprowadzenia szkolenia z zachowaniem obowiązujących zasad reżimu sanitarnego oraz niezbędny sprzęt. W sytuacji konieczności podjęcia szczególnych rozwiązań w zakresie organizacji pracy Zamawiającego, w związku z zapobieganiem, przeciwdziałaniem i zwalczaniem </w:t>
      </w:r>
      <w:proofErr w:type="spellStart"/>
      <w:r w:rsidRPr="00675B75">
        <w:rPr>
          <w:rFonts w:ascii="Verdana" w:hAnsi="Verdana"/>
          <w:sz w:val="18"/>
          <w:szCs w:val="18"/>
        </w:rPr>
        <w:t>koronawirusa</w:t>
      </w:r>
      <w:proofErr w:type="spellEnd"/>
      <w:r w:rsidRPr="00675B75">
        <w:rPr>
          <w:rFonts w:ascii="Verdana" w:hAnsi="Verdana"/>
          <w:sz w:val="18"/>
          <w:szCs w:val="18"/>
        </w:rPr>
        <w:t xml:space="preserve"> SARS-CoV-2, Zamawiający dopuszcza realizację zajęć z wykorzystaniem metod i technik kształcenia na odległość, tj. </w:t>
      </w:r>
      <w:r w:rsidRPr="00675B75">
        <w:rPr>
          <w:rFonts w:ascii="Verdana" w:hAnsi="Verdana"/>
          <w:sz w:val="18"/>
          <w:szCs w:val="18"/>
          <w:u w:val="single"/>
        </w:rPr>
        <w:t xml:space="preserve">za </w:t>
      </w:r>
      <w:r w:rsidRPr="00675B75">
        <w:rPr>
          <w:rFonts w:ascii="Verdana" w:hAnsi="Verdana"/>
          <w:sz w:val="18"/>
          <w:szCs w:val="18"/>
          <w:u w:val="single"/>
        </w:rPr>
        <w:lastRenderedPageBreak/>
        <w:t>pośrednictwem zajęć transmitowanych w czasie rzeczywistym z siedziby Zamawiającego,</w:t>
      </w:r>
      <w:r w:rsidRPr="00675B75">
        <w:rPr>
          <w:rFonts w:ascii="Verdana" w:hAnsi="Verdana"/>
          <w:sz w:val="18"/>
          <w:szCs w:val="18"/>
        </w:rPr>
        <w:t xml:space="preserve"> o ile charakter i program szkolenia na to pozwalają. W ww. sytuacji Wykonawca powinien zapewnić dostęp do platformy umożliwiającej co najmniej:</w:t>
      </w:r>
    </w:p>
    <w:p w14:paraId="39024D71" w14:textId="77777777" w:rsidR="00B53CC7" w:rsidRPr="00675B75" w:rsidRDefault="00B53CC7" w:rsidP="00C91750">
      <w:pPr>
        <w:pStyle w:val="Akapitzlist"/>
        <w:numPr>
          <w:ilvl w:val="0"/>
          <w:numId w:val="155"/>
        </w:numPr>
        <w:tabs>
          <w:tab w:val="left" w:pos="7079"/>
        </w:tabs>
        <w:autoSpaceDN w:val="0"/>
        <w:ind w:right="-589"/>
        <w:jc w:val="both"/>
        <w:textAlignment w:val="baseline"/>
        <w:rPr>
          <w:rFonts w:ascii="Verdana" w:hAnsi="Verdana"/>
          <w:sz w:val="18"/>
          <w:szCs w:val="18"/>
        </w:rPr>
      </w:pPr>
      <w:r w:rsidRPr="00675B75">
        <w:rPr>
          <w:rFonts w:ascii="Verdana" w:hAnsi="Verdana"/>
          <w:sz w:val="18"/>
          <w:szCs w:val="18"/>
        </w:rPr>
        <w:t>połączenie przez komputer, laptop, tablet, smartfon</w:t>
      </w:r>
    </w:p>
    <w:p w14:paraId="2861C26B" w14:textId="77777777" w:rsidR="00B53CC7" w:rsidRPr="00675B75" w:rsidRDefault="00B53CC7" w:rsidP="00C91750">
      <w:pPr>
        <w:pStyle w:val="Akapitzlist"/>
        <w:numPr>
          <w:ilvl w:val="0"/>
          <w:numId w:val="155"/>
        </w:numPr>
        <w:tabs>
          <w:tab w:val="left" w:pos="7079"/>
        </w:tabs>
        <w:autoSpaceDN w:val="0"/>
        <w:ind w:right="-589"/>
        <w:jc w:val="both"/>
        <w:textAlignment w:val="baseline"/>
        <w:rPr>
          <w:rFonts w:ascii="Verdana" w:hAnsi="Verdana"/>
          <w:sz w:val="18"/>
          <w:szCs w:val="18"/>
        </w:rPr>
      </w:pPr>
      <w:r w:rsidRPr="00675B75">
        <w:rPr>
          <w:rFonts w:ascii="Verdana" w:hAnsi="Verdana"/>
          <w:sz w:val="18"/>
          <w:szCs w:val="18"/>
        </w:rPr>
        <w:t>kontakt wzrokowy i głosowy pomiędzy trenerem i uczestnikiem</w:t>
      </w:r>
    </w:p>
    <w:p w14:paraId="496C3898" w14:textId="77777777" w:rsidR="00B53CC7" w:rsidRPr="00675B75" w:rsidRDefault="00B53CC7" w:rsidP="00C91750">
      <w:pPr>
        <w:pStyle w:val="Akapitzlist"/>
        <w:numPr>
          <w:ilvl w:val="0"/>
          <w:numId w:val="155"/>
        </w:numPr>
        <w:tabs>
          <w:tab w:val="left" w:pos="7079"/>
        </w:tabs>
        <w:autoSpaceDN w:val="0"/>
        <w:ind w:right="-589"/>
        <w:jc w:val="both"/>
        <w:textAlignment w:val="baseline"/>
        <w:rPr>
          <w:rFonts w:ascii="Verdana" w:hAnsi="Verdana"/>
          <w:sz w:val="18"/>
          <w:szCs w:val="18"/>
        </w:rPr>
      </w:pPr>
      <w:r w:rsidRPr="00675B75">
        <w:rPr>
          <w:rFonts w:ascii="Verdana" w:hAnsi="Verdana"/>
          <w:sz w:val="18"/>
          <w:szCs w:val="18"/>
        </w:rPr>
        <w:t>prezentacje materiałów szkoleniowych</w:t>
      </w:r>
    </w:p>
    <w:p w14:paraId="57C4021F" w14:textId="77777777" w:rsidR="00B53CC7" w:rsidRPr="00675B75" w:rsidRDefault="00B53CC7" w:rsidP="00C91750">
      <w:pPr>
        <w:pStyle w:val="Akapitzlist"/>
        <w:numPr>
          <w:ilvl w:val="0"/>
          <w:numId w:val="155"/>
        </w:numPr>
        <w:tabs>
          <w:tab w:val="left" w:pos="7079"/>
        </w:tabs>
        <w:autoSpaceDN w:val="0"/>
        <w:ind w:right="-589"/>
        <w:jc w:val="both"/>
        <w:textAlignment w:val="baseline"/>
        <w:rPr>
          <w:rFonts w:ascii="Verdana" w:hAnsi="Verdana"/>
          <w:sz w:val="18"/>
          <w:szCs w:val="18"/>
        </w:rPr>
      </w:pPr>
      <w:r w:rsidRPr="00675B75">
        <w:rPr>
          <w:rFonts w:ascii="Verdana" w:hAnsi="Verdana"/>
          <w:sz w:val="18"/>
          <w:szCs w:val="18"/>
        </w:rPr>
        <w:t>udostępnianie ekranu</w:t>
      </w:r>
    </w:p>
    <w:p w14:paraId="1592567A" w14:textId="77777777" w:rsidR="00B53CC7" w:rsidRPr="00675B75" w:rsidRDefault="00B53CC7" w:rsidP="00C91750">
      <w:pPr>
        <w:pStyle w:val="Akapitzlist"/>
        <w:numPr>
          <w:ilvl w:val="0"/>
          <w:numId w:val="155"/>
        </w:numPr>
        <w:tabs>
          <w:tab w:val="left" w:pos="7079"/>
        </w:tabs>
        <w:autoSpaceDN w:val="0"/>
        <w:ind w:right="-589"/>
        <w:jc w:val="both"/>
        <w:textAlignment w:val="baseline"/>
        <w:rPr>
          <w:rFonts w:ascii="Verdana" w:hAnsi="Verdana"/>
          <w:sz w:val="18"/>
          <w:szCs w:val="18"/>
        </w:rPr>
      </w:pPr>
      <w:r w:rsidRPr="00675B75">
        <w:rPr>
          <w:rFonts w:ascii="Verdana" w:hAnsi="Verdana"/>
          <w:sz w:val="18"/>
          <w:szCs w:val="18"/>
        </w:rPr>
        <w:t>prowadzenie konsultacji pisemnych w formie tzw. „czatu”</w:t>
      </w:r>
    </w:p>
    <w:p w14:paraId="2A0C396C" w14:textId="77777777" w:rsidR="00B53CC7" w:rsidRPr="00675B75" w:rsidRDefault="00B53CC7" w:rsidP="00C91750">
      <w:pPr>
        <w:pStyle w:val="Akapitzlist"/>
        <w:numPr>
          <w:ilvl w:val="0"/>
          <w:numId w:val="154"/>
        </w:numPr>
        <w:tabs>
          <w:tab w:val="left" w:pos="7079"/>
        </w:tabs>
        <w:ind w:right="-589"/>
        <w:jc w:val="both"/>
        <w:rPr>
          <w:rFonts w:ascii="Verdana" w:hAnsi="Verdana"/>
          <w:sz w:val="18"/>
          <w:szCs w:val="18"/>
        </w:rPr>
      </w:pPr>
      <w:r w:rsidRPr="00675B75">
        <w:rPr>
          <w:rFonts w:ascii="Verdana" w:hAnsi="Verdana"/>
          <w:sz w:val="18"/>
          <w:szCs w:val="18"/>
        </w:rPr>
        <w:t>Wykonawca zobowiązany jest do sporządzania i prowadzenia dokumentacji wykonanych usług na zasadach i w formie wskazanej przez Zamawiającego. Na zakończenie każdego dnia szkoleniowego Wykonawca zobowiązany jest przekazać Zamawiającemu w formie skanu poniżej wymienione dokumenty, natomiast najpóźniej do dwóch dni roboczych po zakończeniu szkolenia Wykonawca zobowiązany jest przekazać Zamawiającemu w formie papierowej oryginały następujących dokumentów:</w:t>
      </w:r>
    </w:p>
    <w:p w14:paraId="3203B96E" w14:textId="77777777" w:rsidR="00B53CC7" w:rsidRPr="00675B75" w:rsidRDefault="00B53CC7" w:rsidP="00C91750">
      <w:pPr>
        <w:pStyle w:val="Akapitzlist"/>
        <w:numPr>
          <w:ilvl w:val="0"/>
          <w:numId w:val="154"/>
        </w:numPr>
        <w:tabs>
          <w:tab w:val="left" w:pos="7079"/>
        </w:tabs>
        <w:ind w:right="-589"/>
        <w:jc w:val="both"/>
        <w:rPr>
          <w:rFonts w:ascii="Verdana" w:hAnsi="Verdana"/>
          <w:sz w:val="18"/>
          <w:szCs w:val="18"/>
        </w:rPr>
      </w:pPr>
      <w:r w:rsidRPr="00675B75">
        <w:rPr>
          <w:rFonts w:ascii="Verdana" w:hAnsi="Verdana"/>
          <w:sz w:val="18"/>
          <w:szCs w:val="18"/>
        </w:rPr>
        <w:t>Listę obecności podpisaną przez uczestników z każdego dnia szkolenia opatrzoną datą i podpisem prowadzącego.</w:t>
      </w:r>
    </w:p>
    <w:p w14:paraId="53ED7897" w14:textId="77777777" w:rsidR="00B53CC7" w:rsidRPr="00675B75" w:rsidRDefault="00B53CC7" w:rsidP="00C91750">
      <w:pPr>
        <w:pStyle w:val="Akapitzlist"/>
        <w:numPr>
          <w:ilvl w:val="0"/>
          <w:numId w:val="154"/>
        </w:numPr>
        <w:ind w:right="-589"/>
        <w:jc w:val="both"/>
        <w:rPr>
          <w:rFonts w:ascii="Verdana" w:hAnsi="Verdana"/>
          <w:sz w:val="18"/>
          <w:szCs w:val="18"/>
        </w:rPr>
      </w:pPr>
      <w:r w:rsidRPr="00675B75">
        <w:rPr>
          <w:rFonts w:ascii="Verdana" w:hAnsi="Verdana"/>
          <w:sz w:val="18"/>
          <w:szCs w:val="18"/>
        </w:rPr>
        <w:t>Protokół odbioru przez uczestników materiałów szkoleniowych, opatrzony datą i podpisem prowadzącego.</w:t>
      </w:r>
    </w:p>
    <w:p w14:paraId="58382B92" w14:textId="77777777" w:rsidR="00B53CC7" w:rsidRPr="00675B75" w:rsidRDefault="00B53CC7" w:rsidP="00C91750">
      <w:pPr>
        <w:pStyle w:val="Akapitzlist"/>
        <w:numPr>
          <w:ilvl w:val="0"/>
          <w:numId w:val="154"/>
        </w:numPr>
        <w:tabs>
          <w:tab w:val="left" w:pos="7079"/>
        </w:tabs>
        <w:ind w:right="-589"/>
        <w:jc w:val="both"/>
        <w:rPr>
          <w:rFonts w:ascii="Verdana" w:hAnsi="Verdana"/>
          <w:sz w:val="18"/>
          <w:szCs w:val="18"/>
        </w:rPr>
      </w:pPr>
      <w:r w:rsidRPr="00675B75">
        <w:rPr>
          <w:rFonts w:ascii="Verdana" w:hAnsi="Verdana"/>
          <w:sz w:val="18"/>
          <w:szCs w:val="18"/>
        </w:rPr>
        <w:t>Testy i ankiety wypełnione przez uczestników.</w:t>
      </w:r>
    </w:p>
    <w:p w14:paraId="7DEC5D65" w14:textId="77777777" w:rsidR="00B53CC7" w:rsidRPr="00675B75" w:rsidRDefault="00B53CC7" w:rsidP="00C91750">
      <w:pPr>
        <w:pStyle w:val="Akapitzlist"/>
        <w:numPr>
          <w:ilvl w:val="0"/>
          <w:numId w:val="154"/>
        </w:numPr>
        <w:tabs>
          <w:tab w:val="left" w:pos="7079"/>
        </w:tabs>
        <w:ind w:right="-589"/>
        <w:jc w:val="both"/>
        <w:rPr>
          <w:rFonts w:ascii="Verdana" w:hAnsi="Verdana"/>
          <w:sz w:val="18"/>
          <w:szCs w:val="18"/>
        </w:rPr>
      </w:pPr>
      <w:r w:rsidRPr="00675B75">
        <w:rPr>
          <w:rFonts w:ascii="Verdana" w:hAnsi="Verdana"/>
          <w:sz w:val="18"/>
          <w:szCs w:val="18"/>
        </w:rPr>
        <w:t>Dziennik zajęć.</w:t>
      </w:r>
    </w:p>
    <w:p w14:paraId="6FC7F854" w14:textId="77777777" w:rsidR="00B53CC7" w:rsidRPr="00675B75" w:rsidRDefault="00B53CC7" w:rsidP="00C91750">
      <w:pPr>
        <w:pStyle w:val="Akapitzlist"/>
        <w:numPr>
          <w:ilvl w:val="0"/>
          <w:numId w:val="154"/>
        </w:numPr>
        <w:shd w:val="clear" w:color="auto" w:fill="FFFFFF"/>
        <w:tabs>
          <w:tab w:val="left" w:pos="7079"/>
        </w:tabs>
        <w:autoSpaceDN w:val="0"/>
        <w:ind w:right="-589"/>
        <w:jc w:val="both"/>
        <w:textAlignment w:val="baseline"/>
        <w:rPr>
          <w:sz w:val="18"/>
          <w:szCs w:val="18"/>
          <w:shd w:val="clear" w:color="auto" w:fill="FFFFFF"/>
        </w:rPr>
      </w:pPr>
      <w:r w:rsidRPr="00675B75">
        <w:rPr>
          <w:rFonts w:ascii="Verdana" w:hAnsi="Verdana"/>
          <w:sz w:val="18"/>
          <w:szCs w:val="18"/>
        </w:rPr>
        <w:t>Całkowite koszty przygotowania merytorycznego i metodologicznego szkolenia, w tym koszty przygotowania programu, materiałów szkoleniowych, dojazdu, zakwaterowania i wyżywienia trenera/trenerów ponosi Wykonawca.</w:t>
      </w:r>
    </w:p>
    <w:p w14:paraId="658EAC78" w14:textId="00E33466" w:rsidR="00B53CC7" w:rsidRPr="00675B75" w:rsidRDefault="00B53CC7" w:rsidP="00C91750">
      <w:pPr>
        <w:pStyle w:val="Akapitzlist"/>
        <w:numPr>
          <w:ilvl w:val="0"/>
          <w:numId w:val="154"/>
        </w:numPr>
        <w:shd w:val="clear" w:color="auto" w:fill="FFFFFF"/>
        <w:tabs>
          <w:tab w:val="left" w:pos="7079"/>
        </w:tabs>
        <w:autoSpaceDN w:val="0"/>
        <w:ind w:right="-589"/>
        <w:jc w:val="both"/>
        <w:textAlignment w:val="baseline"/>
        <w:rPr>
          <w:rFonts w:ascii="Verdana" w:hAnsi="Verdana"/>
          <w:sz w:val="18"/>
          <w:szCs w:val="18"/>
          <w:shd w:val="clear" w:color="auto" w:fill="FFFFFF"/>
        </w:rPr>
      </w:pPr>
      <w:r w:rsidRPr="00675B75">
        <w:rPr>
          <w:rFonts w:ascii="Verdana" w:hAnsi="Verdana"/>
          <w:sz w:val="18"/>
          <w:szCs w:val="18"/>
          <w:shd w:val="clear" w:color="auto" w:fill="FFFFFF"/>
        </w:rPr>
        <w:t xml:space="preserve">Wykonawca w czasie wszystkich szkoleń powinien zapewnić catering zgodnie ze standardami opisanymi w aktualnym załączniku nr 8 do konkursu POWR.03.05.00-IP.08-00-PZ1/17, dostępnym na stronie internetowej </w:t>
      </w:r>
      <w:proofErr w:type="spellStart"/>
      <w:r w:rsidRPr="00675B75">
        <w:rPr>
          <w:rFonts w:ascii="Verdana" w:hAnsi="Verdana"/>
          <w:sz w:val="18"/>
          <w:szCs w:val="18"/>
          <w:shd w:val="clear" w:color="auto" w:fill="FFFFFF"/>
        </w:rPr>
        <w:t>NCBiR</w:t>
      </w:r>
      <w:proofErr w:type="spellEnd"/>
      <w:r w:rsidRPr="00675B75">
        <w:rPr>
          <w:rFonts w:ascii="Verdana" w:hAnsi="Verdana"/>
          <w:sz w:val="18"/>
          <w:szCs w:val="18"/>
          <w:shd w:val="clear" w:color="auto" w:fill="FFFFFF"/>
        </w:rPr>
        <w:t xml:space="preserve"> oraz stanowiącym załącznik </w:t>
      </w:r>
      <w:r w:rsidR="007B3240" w:rsidRPr="007B3240">
        <w:rPr>
          <w:rFonts w:ascii="Verdana" w:hAnsi="Verdana"/>
          <w:sz w:val="18"/>
          <w:szCs w:val="18"/>
          <w:shd w:val="clear" w:color="auto" w:fill="FFFFFF"/>
        </w:rPr>
        <w:t>nr 8 do SWZ</w:t>
      </w:r>
      <w:r w:rsidRPr="00675B75">
        <w:rPr>
          <w:rFonts w:ascii="Verdana" w:hAnsi="Verdana"/>
          <w:sz w:val="18"/>
          <w:szCs w:val="18"/>
          <w:shd w:val="clear" w:color="auto" w:fill="FFFFFF"/>
        </w:rPr>
        <w:t>, tj.:</w:t>
      </w:r>
    </w:p>
    <w:p w14:paraId="2D7B5E79" w14:textId="77777777" w:rsidR="00B53CC7" w:rsidRPr="00675B75" w:rsidRDefault="00B53CC7" w:rsidP="00C91750">
      <w:pPr>
        <w:pStyle w:val="Akapitzlist"/>
        <w:numPr>
          <w:ilvl w:val="0"/>
          <w:numId w:val="135"/>
        </w:numPr>
        <w:shd w:val="clear" w:color="auto" w:fill="FFFFFF"/>
        <w:ind w:left="709" w:right="-589"/>
        <w:jc w:val="both"/>
        <w:rPr>
          <w:rFonts w:ascii="Verdana" w:hAnsi="Verdana"/>
          <w:sz w:val="18"/>
          <w:szCs w:val="18"/>
          <w:shd w:val="clear" w:color="auto" w:fill="FFFFFF"/>
        </w:rPr>
      </w:pPr>
      <w:r w:rsidRPr="00675B75">
        <w:rPr>
          <w:rFonts w:ascii="Verdana" w:hAnsi="Verdana"/>
          <w:sz w:val="18"/>
          <w:szCs w:val="18"/>
          <w:shd w:val="clear" w:color="auto" w:fill="FFFFFF"/>
        </w:rPr>
        <w:t>przerwę kawową obejmującą co najmniej: kawę, herbatę, wodę, mleko, cukier, cytrynę, drobne słone lub słodkie przekąski;</w:t>
      </w:r>
    </w:p>
    <w:p w14:paraId="70E40A7E" w14:textId="77777777" w:rsidR="00B53CC7" w:rsidRPr="00B53CC7" w:rsidRDefault="00B53CC7" w:rsidP="00C91750">
      <w:pPr>
        <w:pStyle w:val="Akapitzlist"/>
        <w:numPr>
          <w:ilvl w:val="0"/>
          <w:numId w:val="135"/>
        </w:numPr>
        <w:shd w:val="clear" w:color="auto" w:fill="FFFFFF"/>
        <w:ind w:left="709" w:right="-589"/>
        <w:jc w:val="both"/>
        <w:rPr>
          <w:rFonts w:ascii="Verdana" w:hAnsi="Verdana"/>
          <w:sz w:val="18"/>
          <w:szCs w:val="18"/>
        </w:rPr>
      </w:pPr>
      <w:r w:rsidRPr="00675B75">
        <w:rPr>
          <w:rFonts w:ascii="Verdana" w:hAnsi="Verdana"/>
          <w:sz w:val="18"/>
          <w:szCs w:val="18"/>
          <w:shd w:val="clear" w:color="auto" w:fill="FFFFFF"/>
        </w:rPr>
        <w:t>obiad obejmujący dwa dania (zupę i drugie danie – wegetariańskie lub mięsne – w zależności od preferencji uczestników) oraz napój.</w:t>
      </w:r>
    </w:p>
    <w:p w14:paraId="229B27D9" w14:textId="77777777" w:rsidR="004E5522" w:rsidRPr="004E5522" w:rsidRDefault="004E5522" w:rsidP="004E5522">
      <w:pPr>
        <w:shd w:val="clear" w:color="auto" w:fill="FFFFFF"/>
        <w:ind w:right="-589"/>
        <w:jc w:val="both"/>
        <w:rPr>
          <w:rFonts w:ascii="Verdana" w:hAnsi="Verdana"/>
          <w:sz w:val="18"/>
          <w:szCs w:val="18"/>
        </w:rPr>
      </w:pPr>
      <w:r w:rsidRPr="004E5522">
        <w:rPr>
          <w:rFonts w:ascii="Verdana" w:hAnsi="Verdana"/>
          <w:color w:val="000000"/>
          <w:sz w:val="18"/>
          <w:szCs w:val="18"/>
        </w:rPr>
        <w:t>Koszt zapewnienia cateringu zostanie przez Wykonawcę wyszczególniony jako osobna pozycja na fakturze.</w:t>
      </w:r>
    </w:p>
    <w:p w14:paraId="77736900" w14:textId="27CD947F" w:rsidR="00B53CC7" w:rsidRDefault="00B53CC7" w:rsidP="00B53CC7">
      <w:pPr>
        <w:shd w:val="clear" w:color="auto" w:fill="FFFFFF"/>
        <w:ind w:right="-589"/>
        <w:jc w:val="both"/>
        <w:rPr>
          <w:rFonts w:ascii="Verdana" w:hAnsi="Verdana"/>
          <w:sz w:val="18"/>
          <w:szCs w:val="18"/>
        </w:rPr>
      </w:pPr>
    </w:p>
    <w:p w14:paraId="14C69DA9" w14:textId="77777777" w:rsidR="004E5522" w:rsidRDefault="004E5522" w:rsidP="00B53CC7">
      <w:pPr>
        <w:shd w:val="clear" w:color="auto" w:fill="FFFFFF"/>
        <w:ind w:right="-589"/>
        <w:jc w:val="both"/>
        <w:rPr>
          <w:rFonts w:ascii="Verdana" w:hAnsi="Verdana"/>
          <w:sz w:val="18"/>
          <w:szCs w:val="18"/>
        </w:rPr>
      </w:pPr>
    </w:p>
    <w:p w14:paraId="21900E20" w14:textId="77777777" w:rsidR="00B53CC7" w:rsidRDefault="00B53CC7" w:rsidP="00B53CC7">
      <w:pPr>
        <w:rPr>
          <w:rFonts w:ascii="Verdana" w:hAnsi="Verdana"/>
          <w:sz w:val="18"/>
          <w:szCs w:val="18"/>
        </w:rPr>
      </w:pPr>
      <w:r>
        <w:rPr>
          <w:rFonts w:ascii="Verdana" w:hAnsi="Verdana"/>
          <w:sz w:val="18"/>
          <w:szCs w:val="18"/>
        </w:rPr>
        <w:br w:type="page"/>
      </w:r>
    </w:p>
    <w:p w14:paraId="5A0DE228" w14:textId="571DF786" w:rsidR="00B53CC7" w:rsidRPr="001C35ED" w:rsidRDefault="00B53CC7" w:rsidP="00B53CC7">
      <w:pPr>
        <w:pStyle w:val="Nagwek3"/>
        <w:keepLines/>
        <w:ind w:right="-589"/>
        <w:jc w:val="both"/>
        <w:rPr>
          <w:color w:val="auto"/>
        </w:rPr>
      </w:pPr>
      <w:r w:rsidRPr="001C35ED">
        <w:rPr>
          <w:color w:val="auto"/>
          <w:shd w:val="clear" w:color="auto" w:fill="FFFFFF"/>
        </w:rPr>
        <w:lastRenderedPageBreak/>
        <w:t>AZ</w:t>
      </w:r>
      <w:r>
        <w:rPr>
          <w:color w:val="auto"/>
          <w:shd w:val="clear" w:color="auto" w:fill="FFFFFF"/>
        </w:rPr>
        <w:t>P</w:t>
      </w:r>
      <w:r w:rsidRPr="001C35ED">
        <w:rPr>
          <w:color w:val="auto"/>
          <w:shd w:val="clear" w:color="auto" w:fill="FFFFFF"/>
        </w:rPr>
        <w:t>-260-</w:t>
      </w:r>
      <w:r>
        <w:rPr>
          <w:color w:val="auto"/>
          <w:shd w:val="clear" w:color="auto" w:fill="FFFFFF"/>
        </w:rPr>
        <w:t>TP-24</w:t>
      </w:r>
      <w:r w:rsidRPr="001C35ED">
        <w:rPr>
          <w:color w:val="auto"/>
          <w:shd w:val="clear" w:color="auto" w:fill="FFFFFF"/>
        </w:rPr>
        <w:t>/2</w:t>
      </w:r>
      <w:r>
        <w:rPr>
          <w:color w:val="auto"/>
          <w:shd w:val="clear" w:color="auto" w:fill="FFFFFF"/>
        </w:rPr>
        <w:t>2</w:t>
      </w:r>
      <w:r w:rsidRPr="001C35ED">
        <w:rPr>
          <w:color w:val="auto"/>
        </w:rPr>
        <w:tab/>
      </w:r>
      <w:r w:rsidRPr="001C35ED">
        <w:rPr>
          <w:color w:val="auto"/>
        </w:rPr>
        <w:tab/>
      </w:r>
      <w:r w:rsidRPr="001C35ED">
        <w:rPr>
          <w:color w:val="auto"/>
        </w:rPr>
        <w:tab/>
      </w:r>
      <w:r w:rsidRPr="001C35ED">
        <w:rPr>
          <w:color w:val="auto"/>
        </w:rPr>
        <w:tab/>
      </w:r>
      <w:r w:rsidRPr="001C35ED">
        <w:rPr>
          <w:color w:val="auto"/>
        </w:rPr>
        <w:tab/>
      </w:r>
      <w:r w:rsidRPr="001C35ED">
        <w:rPr>
          <w:color w:val="auto"/>
        </w:rPr>
        <w:tab/>
      </w:r>
      <w:r w:rsidRPr="001C35ED">
        <w:rPr>
          <w:color w:val="auto"/>
        </w:rPr>
        <w:tab/>
      </w:r>
      <w:r>
        <w:rPr>
          <w:color w:val="auto"/>
        </w:rPr>
        <w:tab/>
        <w:t>Załącznik nr 2</w:t>
      </w:r>
      <w:r w:rsidR="00A915FA">
        <w:rPr>
          <w:color w:val="auto"/>
        </w:rPr>
        <w:t>F</w:t>
      </w:r>
      <w:r w:rsidRPr="001C35ED">
        <w:rPr>
          <w:color w:val="auto"/>
        </w:rPr>
        <w:t xml:space="preserve"> do SWZ</w:t>
      </w:r>
    </w:p>
    <w:p w14:paraId="61A9F06C" w14:textId="77777777" w:rsidR="00B53CC7" w:rsidRPr="0037310E" w:rsidRDefault="00B53CC7" w:rsidP="00B53CC7">
      <w:pPr>
        <w:keepNext/>
        <w:keepLines/>
        <w:spacing w:line="240" w:lineRule="exact"/>
        <w:jc w:val="both"/>
        <w:rPr>
          <w:rFonts w:ascii="Verdana" w:hAnsi="Verdana"/>
          <w:b/>
          <w:sz w:val="14"/>
          <w:szCs w:val="14"/>
        </w:rPr>
      </w:pPr>
    </w:p>
    <w:p w14:paraId="4F793B8C" w14:textId="77777777" w:rsidR="00B53CC7" w:rsidRPr="0073565E" w:rsidRDefault="00B53CC7" w:rsidP="00B53CC7">
      <w:pPr>
        <w:keepNext/>
        <w:keepLines/>
        <w:spacing w:line="360" w:lineRule="auto"/>
        <w:ind w:right="-590"/>
        <w:jc w:val="center"/>
        <w:rPr>
          <w:rFonts w:ascii="Verdana" w:hAnsi="Verdana"/>
          <w:b/>
          <w:sz w:val="18"/>
          <w:szCs w:val="18"/>
        </w:rPr>
      </w:pPr>
      <w:r w:rsidRPr="0073565E">
        <w:rPr>
          <w:rFonts w:ascii="Verdana" w:hAnsi="Verdana"/>
          <w:b/>
          <w:sz w:val="18"/>
          <w:szCs w:val="18"/>
        </w:rPr>
        <w:t>SZCZEGÓŁOWY OPIS PRZEDMIOTU ZAMÓWIENIA</w:t>
      </w:r>
    </w:p>
    <w:p w14:paraId="78EE3B4E" w14:textId="77777777" w:rsidR="00B53CC7" w:rsidRPr="00A915FA" w:rsidRDefault="00B53CC7" w:rsidP="00B53CC7">
      <w:pPr>
        <w:spacing w:line="360" w:lineRule="auto"/>
        <w:ind w:right="-590"/>
        <w:jc w:val="both"/>
        <w:rPr>
          <w:rFonts w:ascii="Verdana" w:hAnsi="Verdana"/>
          <w:bCs/>
          <w:color w:val="000000" w:themeColor="text1"/>
          <w:sz w:val="18"/>
          <w:szCs w:val="18"/>
        </w:rPr>
      </w:pPr>
    </w:p>
    <w:p w14:paraId="66660A2F" w14:textId="45443B9E" w:rsidR="00B53CC7" w:rsidRPr="00A915FA" w:rsidRDefault="00A915FA" w:rsidP="004E5522">
      <w:pPr>
        <w:ind w:right="-590"/>
        <w:jc w:val="both"/>
        <w:rPr>
          <w:rFonts w:ascii="Verdana" w:hAnsi="Verdana"/>
          <w:b/>
          <w:bCs/>
          <w:color w:val="000000" w:themeColor="text1"/>
          <w:sz w:val="18"/>
          <w:szCs w:val="18"/>
        </w:rPr>
      </w:pPr>
      <w:r w:rsidRPr="00A915FA">
        <w:rPr>
          <w:rFonts w:ascii="Verdana" w:hAnsi="Verdana"/>
          <w:b/>
          <w:sz w:val="18"/>
          <w:szCs w:val="18"/>
        </w:rPr>
        <w:t xml:space="preserve">Część F – Świadczenie usługi szkoleniowej o tematyce: VBA (Visual Basic for Applications) </w:t>
      </w:r>
      <w:r>
        <w:rPr>
          <w:rFonts w:ascii="Verdana" w:hAnsi="Verdana"/>
          <w:b/>
          <w:sz w:val="18"/>
          <w:szCs w:val="18"/>
        </w:rPr>
        <w:br/>
      </w:r>
      <w:r w:rsidRPr="00A915FA">
        <w:rPr>
          <w:rFonts w:ascii="Verdana" w:hAnsi="Verdana"/>
          <w:b/>
          <w:sz w:val="18"/>
          <w:szCs w:val="18"/>
        </w:rPr>
        <w:t>w Excelu od podstaw</w:t>
      </w:r>
      <w:r w:rsidR="00B53CC7" w:rsidRPr="00A915FA">
        <w:rPr>
          <w:rFonts w:ascii="Verdana" w:hAnsi="Verdana"/>
          <w:b/>
          <w:sz w:val="18"/>
          <w:szCs w:val="18"/>
        </w:rPr>
        <w:t>;</w:t>
      </w:r>
    </w:p>
    <w:p w14:paraId="73A187CF" w14:textId="77777777" w:rsidR="00B53CC7" w:rsidRDefault="00B53CC7" w:rsidP="00B53CC7">
      <w:pPr>
        <w:shd w:val="clear" w:color="auto" w:fill="FFFFFF"/>
        <w:ind w:right="-589"/>
        <w:jc w:val="both"/>
        <w:rPr>
          <w:rFonts w:ascii="Verdana" w:hAnsi="Verdana"/>
          <w:color w:val="000000"/>
          <w:sz w:val="18"/>
          <w:szCs w:val="18"/>
        </w:rPr>
      </w:pPr>
    </w:p>
    <w:p w14:paraId="16E40F21" w14:textId="77777777" w:rsidR="00B53CC7" w:rsidRPr="00B53CC7" w:rsidRDefault="00B53CC7" w:rsidP="00C91750">
      <w:pPr>
        <w:pStyle w:val="Akapitzlist"/>
        <w:numPr>
          <w:ilvl w:val="3"/>
          <w:numId w:val="156"/>
        </w:numPr>
        <w:shd w:val="clear" w:color="auto" w:fill="FFFFFF"/>
        <w:tabs>
          <w:tab w:val="left" w:pos="7079"/>
        </w:tabs>
        <w:ind w:left="284" w:right="-589"/>
        <w:jc w:val="both"/>
        <w:rPr>
          <w:rFonts w:ascii="Verdana" w:hAnsi="Verdana"/>
          <w:color w:val="000000"/>
          <w:sz w:val="18"/>
          <w:szCs w:val="18"/>
        </w:rPr>
      </w:pPr>
      <w:r w:rsidRPr="00B53CC7">
        <w:rPr>
          <w:rFonts w:ascii="Verdana" w:hAnsi="Verdana"/>
          <w:color w:val="000000"/>
          <w:sz w:val="18"/>
          <w:szCs w:val="18"/>
        </w:rPr>
        <w:t>Świadczenie usługi  szkoleniowej polegającej na realizacji szkoleń zamkniętych skierowanych do kadry administracyjnej i kierowniczej Uniwersytetu Medycznego im. Piastów Śląskich we Wrocławiu w zakresie umiejętności informatycznych.</w:t>
      </w:r>
    </w:p>
    <w:p w14:paraId="128DEFDB" w14:textId="77777777" w:rsidR="004E5522" w:rsidRPr="004E5522" w:rsidRDefault="004E5522" w:rsidP="00C91750">
      <w:pPr>
        <w:pStyle w:val="Akapitzlist"/>
        <w:numPr>
          <w:ilvl w:val="3"/>
          <w:numId w:val="156"/>
        </w:numPr>
        <w:shd w:val="clear" w:color="auto" w:fill="FFFFFF"/>
        <w:tabs>
          <w:tab w:val="left" w:pos="7079"/>
        </w:tabs>
        <w:ind w:left="284" w:right="-589"/>
        <w:jc w:val="both"/>
        <w:rPr>
          <w:rFonts w:ascii="Verdana" w:hAnsi="Verdana"/>
          <w:color w:val="000000"/>
          <w:sz w:val="18"/>
          <w:szCs w:val="18"/>
        </w:rPr>
      </w:pPr>
      <w:r w:rsidRPr="004E5522">
        <w:rPr>
          <w:rFonts w:ascii="Verdana" w:hAnsi="Verdana"/>
          <w:color w:val="000000"/>
          <w:sz w:val="18"/>
          <w:szCs w:val="18"/>
        </w:rPr>
        <w:t xml:space="preserve">Przedmiotem zamówienia jest przygotowanie i przeprowadzenie szkolenia: </w:t>
      </w:r>
      <w:r w:rsidRPr="004E5522">
        <w:rPr>
          <w:rFonts w:ascii="Verdana" w:hAnsi="Verdana"/>
          <w:b/>
          <w:color w:val="000000"/>
          <w:sz w:val="18"/>
          <w:szCs w:val="18"/>
        </w:rPr>
        <w:t>VBA (Visual Basic for Applications) w Excelu od podstaw</w:t>
      </w:r>
      <w:r w:rsidRPr="004E5522">
        <w:rPr>
          <w:rFonts w:ascii="Verdana" w:hAnsi="Verdana"/>
          <w:color w:val="000000"/>
          <w:sz w:val="18"/>
          <w:szCs w:val="18"/>
        </w:rPr>
        <w:t>.</w:t>
      </w:r>
    </w:p>
    <w:p w14:paraId="67E8A68F" w14:textId="28C843F3" w:rsidR="004E5522" w:rsidRPr="004E5522" w:rsidRDefault="004E5522" w:rsidP="00C91750">
      <w:pPr>
        <w:pStyle w:val="Akapitzlist"/>
        <w:numPr>
          <w:ilvl w:val="3"/>
          <w:numId w:val="156"/>
        </w:numPr>
        <w:shd w:val="clear" w:color="auto" w:fill="FFFFFF"/>
        <w:tabs>
          <w:tab w:val="left" w:pos="7079"/>
        </w:tabs>
        <w:ind w:left="284" w:right="-589"/>
        <w:jc w:val="both"/>
        <w:rPr>
          <w:rFonts w:ascii="Verdana" w:hAnsi="Verdana"/>
          <w:color w:val="000000"/>
          <w:sz w:val="18"/>
          <w:szCs w:val="18"/>
        </w:rPr>
      </w:pPr>
      <w:r w:rsidRPr="004E5522">
        <w:rPr>
          <w:rFonts w:ascii="Verdana" w:hAnsi="Verdana"/>
          <w:color w:val="000000"/>
          <w:sz w:val="18"/>
          <w:szCs w:val="18"/>
        </w:rPr>
        <w:t>Przewidywana liczba uczestników: 8 (1 grupa szkoleniowa).Przewidywana liczba godzin: 16 (szkolenie 2-dniowe).</w:t>
      </w:r>
    </w:p>
    <w:p w14:paraId="634ABC00" w14:textId="77777777" w:rsidR="004E5522" w:rsidRPr="004E5522" w:rsidRDefault="004E5522" w:rsidP="004E5522">
      <w:pPr>
        <w:tabs>
          <w:tab w:val="left" w:pos="7079"/>
        </w:tabs>
        <w:rPr>
          <w:rFonts w:ascii="Verdana" w:hAnsi="Verdana"/>
          <w:b/>
          <w:color w:val="000000"/>
          <w:sz w:val="18"/>
          <w:szCs w:val="18"/>
        </w:rPr>
      </w:pPr>
    </w:p>
    <w:p w14:paraId="451B3619" w14:textId="4441C727" w:rsidR="004E5522" w:rsidRPr="004E5522" w:rsidRDefault="004E5522" w:rsidP="00C91750">
      <w:pPr>
        <w:pStyle w:val="Akapitzlist"/>
        <w:numPr>
          <w:ilvl w:val="3"/>
          <w:numId w:val="156"/>
        </w:numPr>
        <w:tabs>
          <w:tab w:val="left" w:pos="7079"/>
        </w:tabs>
        <w:ind w:left="284"/>
        <w:rPr>
          <w:rFonts w:ascii="Verdana" w:hAnsi="Verdana"/>
          <w:b/>
          <w:color w:val="000000"/>
          <w:sz w:val="18"/>
          <w:szCs w:val="18"/>
          <w:u w:val="single"/>
        </w:rPr>
      </w:pPr>
      <w:r w:rsidRPr="004E5522">
        <w:rPr>
          <w:rFonts w:ascii="Verdana" w:hAnsi="Verdana"/>
          <w:b/>
          <w:color w:val="000000"/>
          <w:sz w:val="18"/>
          <w:szCs w:val="18"/>
          <w:u w:val="single"/>
        </w:rPr>
        <w:t>Ramowy zakres tematyczny szkolenia:</w:t>
      </w:r>
    </w:p>
    <w:p w14:paraId="3FF73EB7" w14:textId="77777777" w:rsidR="004E5522" w:rsidRPr="004E5522" w:rsidRDefault="004E5522" w:rsidP="00C91750">
      <w:pPr>
        <w:numPr>
          <w:ilvl w:val="0"/>
          <w:numId w:val="157"/>
        </w:numPr>
        <w:tabs>
          <w:tab w:val="left" w:pos="7079"/>
        </w:tabs>
        <w:suppressAutoHyphens w:val="0"/>
        <w:rPr>
          <w:rFonts w:ascii="Verdana" w:hAnsi="Verdana"/>
          <w:color w:val="000000"/>
          <w:sz w:val="18"/>
          <w:szCs w:val="18"/>
        </w:rPr>
      </w:pPr>
      <w:r w:rsidRPr="004E5522">
        <w:rPr>
          <w:rFonts w:ascii="Verdana" w:hAnsi="Verdana"/>
          <w:color w:val="000000"/>
          <w:sz w:val="18"/>
          <w:szCs w:val="18"/>
        </w:rPr>
        <w:t>Wprowadzenie do korzystania z VBA</w:t>
      </w:r>
    </w:p>
    <w:p w14:paraId="0B2DBFF6" w14:textId="77777777" w:rsidR="004E5522" w:rsidRPr="004E5522" w:rsidRDefault="004E5522" w:rsidP="00C91750">
      <w:pPr>
        <w:numPr>
          <w:ilvl w:val="0"/>
          <w:numId w:val="157"/>
        </w:numPr>
        <w:tabs>
          <w:tab w:val="left" w:pos="7079"/>
        </w:tabs>
        <w:suppressAutoHyphens w:val="0"/>
        <w:rPr>
          <w:rFonts w:ascii="Verdana" w:hAnsi="Verdana"/>
          <w:color w:val="000000"/>
          <w:sz w:val="18"/>
          <w:szCs w:val="18"/>
        </w:rPr>
      </w:pPr>
      <w:r w:rsidRPr="004E5522">
        <w:rPr>
          <w:rFonts w:ascii="Verdana" w:hAnsi="Verdana"/>
          <w:color w:val="000000"/>
          <w:sz w:val="18"/>
          <w:szCs w:val="18"/>
        </w:rPr>
        <w:t>Makropolecenia</w:t>
      </w:r>
    </w:p>
    <w:p w14:paraId="7529ECCC" w14:textId="77777777" w:rsidR="004E5522" w:rsidRPr="004E5522" w:rsidRDefault="004E5522" w:rsidP="00C91750">
      <w:pPr>
        <w:numPr>
          <w:ilvl w:val="0"/>
          <w:numId w:val="158"/>
        </w:numPr>
        <w:tabs>
          <w:tab w:val="left" w:pos="7079"/>
        </w:tabs>
        <w:suppressAutoHyphens w:val="0"/>
        <w:rPr>
          <w:rFonts w:ascii="Verdana" w:hAnsi="Verdana"/>
          <w:color w:val="000000"/>
          <w:sz w:val="18"/>
          <w:szCs w:val="18"/>
        </w:rPr>
      </w:pPr>
      <w:r w:rsidRPr="004E5522">
        <w:rPr>
          <w:rFonts w:ascii="Verdana" w:hAnsi="Verdana"/>
          <w:color w:val="000000"/>
          <w:sz w:val="18"/>
          <w:szCs w:val="18"/>
        </w:rPr>
        <w:t>Rejestrowanie i uruchamianie</w:t>
      </w:r>
    </w:p>
    <w:p w14:paraId="646E434C" w14:textId="77777777" w:rsidR="004E5522" w:rsidRPr="004E5522" w:rsidRDefault="004E5522" w:rsidP="00C91750">
      <w:pPr>
        <w:numPr>
          <w:ilvl w:val="0"/>
          <w:numId w:val="158"/>
        </w:numPr>
        <w:tabs>
          <w:tab w:val="left" w:pos="7079"/>
        </w:tabs>
        <w:suppressAutoHyphens w:val="0"/>
        <w:rPr>
          <w:rFonts w:ascii="Verdana" w:hAnsi="Verdana"/>
          <w:color w:val="000000"/>
          <w:sz w:val="18"/>
          <w:szCs w:val="18"/>
        </w:rPr>
      </w:pPr>
      <w:r w:rsidRPr="004E5522">
        <w:rPr>
          <w:rFonts w:ascii="Verdana" w:hAnsi="Verdana"/>
          <w:color w:val="000000"/>
          <w:sz w:val="18"/>
          <w:szCs w:val="18"/>
        </w:rPr>
        <w:t>Bezpieczeństwo</w:t>
      </w:r>
    </w:p>
    <w:p w14:paraId="751897BE" w14:textId="77777777" w:rsidR="004E5522" w:rsidRPr="004E5522" w:rsidRDefault="004E5522" w:rsidP="00C91750">
      <w:pPr>
        <w:numPr>
          <w:ilvl w:val="0"/>
          <w:numId w:val="157"/>
        </w:numPr>
        <w:tabs>
          <w:tab w:val="left" w:pos="7079"/>
        </w:tabs>
        <w:suppressAutoHyphens w:val="0"/>
        <w:rPr>
          <w:rFonts w:ascii="Verdana" w:hAnsi="Verdana"/>
          <w:color w:val="000000"/>
          <w:sz w:val="18"/>
          <w:szCs w:val="18"/>
        </w:rPr>
      </w:pPr>
      <w:r w:rsidRPr="004E5522">
        <w:rPr>
          <w:rFonts w:ascii="Verdana" w:hAnsi="Verdana"/>
          <w:color w:val="000000"/>
          <w:sz w:val="18"/>
          <w:szCs w:val="18"/>
        </w:rPr>
        <w:t>Edytor VBA</w:t>
      </w:r>
    </w:p>
    <w:p w14:paraId="4B824BC2" w14:textId="77777777" w:rsidR="004E5522" w:rsidRPr="004E5522" w:rsidRDefault="004E5522" w:rsidP="00C91750">
      <w:pPr>
        <w:numPr>
          <w:ilvl w:val="0"/>
          <w:numId w:val="159"/>
        </w:numPr>
        <w:tabs>
          <w:tab w:val="left" w:pos="7079"/>
        </w:tabs>
        <w:suppressAutoHyphens w:val="0"/>
        <w:rPr>
          <w:rFonts w:ascii="Verdana" w:hAnsi="Verdana"/>
          <w:color w:val="000000"/>
          <w:sz w:val="18"/>
          <w:szCs w:val="18"/>
        </w:rPr>
      </w:pPr>
      <w:r w:rsidRPr="004E5522">
        <w:rPr>
          <w:rFonts w:ascii="Verdana" w:hAnsi="Verdana"/>
          <w:color w:val="000000"/>
          <w:sz w:val="18"/>
          <w:szCs w:val="18"/>
        </w:rPr>
        <w:t>Budowa okna</w:t>
      </w:r>
    </w:p>
    <w:p w14:paraId="60A13581" w14:textId="77777777" w:rsidR="004E5522" w:rsidRPr="004E5522" w:rsidRDefault="004E5522" w:rsidP="00C91750">
      <w:pPr>
        <w:numPr>
          <w:ilvl w:val="0"/>
          <w:numId w:val="159"/>
        </w:numPr>
        <w:tabs>
          <w:tab w:val="left" w:pos="7079"/>
        </w:tabs>
        <w:suppressAutoHyphens w:val="0"/>
        <w:rPr>
          <w:rFonts w:ascii="Verdana" w:hAnsi="Verdana"/>
          <w:color w:val="000000"/>
          <w:sz w:val="18"/>
          <w:szCs w:val="18"/>
        </w:rPr>
      </w:pPr>
      <w:r w:rsidRPr="004E5522">
        <w:rPr>
          <w:rFonts w:ascii="Verdana" w:hAnsi="Verdana"/>
          <w:color w:val="000000"/>
          <w:sz w:val="18"/>
          <w:szCs w:val="18"/>
        </w:rPr>
        <w:t>Skróty klawiszowe</w:t>
      </w:r>
    </w:p>
    <w:p w14:paraId="238E8283" w14:textId="77777777" w:rsidR="004E5522" w:rsidRPr="004E5522" w:rsidRDefault="004E5522" w:rsidP="00C91750">
      <w:pPr>
        <w:numPr>
          <w:ilvl w:val="0"/>
          <w:numId w:val="157"/>
        </w:numPr>
        <w:tabs>
          <w:tab w:val="left" w:pos="7079"/>
        </w:tabs>
        <w:suppressAutoHyphens w:val="0"/>
        <w:rPr>
          <w:rFonts w:ascii="Verdana" w:hAnsi="Verdana"/>
          <w:color w:val="000000"/>
          <w:sz w:val="18"/>
          <w:szCs w:val="18"/>
        </w:rPr>
      </w:pPr>
      <w:r w:rsidRPr="004E5522">
        <w:rPr>
          <w:rFonts w:ascii="Verdana" w:hAnsi="Verdana"/>
          <w:color w:val="000000"/>
          <w:sz w:val="18"/>
          <w:szCs w:val="18"/>
        </w:rPr>
        <w:t>Wprowadzenie do programowania w VBA</w:t>
      </w:r>
    </w:p>
    <w:p w14:paraId="2D319D9A" w14:textId="77777777" w:rsidR="004E5522" w:rsidRPr="004E5522" w:rsidRDefault="004E5522" w:rsidP="00C91750">
      <w:pPr>
        <w:numPr>
          <w:ilvl w:val="0"/>
          <w:numId w:val="160"/>
        </w:numPr>
        <w:tabs>
          <w:tab w:val="left" w:pos="7079"/>
        </w:tabs>
        <w:suppressAutoHyphens w:val="0"/>
        <w:rPr>
          <w:rFonts w:ascii="Verdana" w:hAnsi="Verdana"/>
          <w:color w:val="000000"/>
          <w:sz w:val="18"/>
          <w:szCs w:val="18"/>
        </w:rPr>
      </w:pPr>
      <w:r w:rsidRPr="004E5522">
        <w:rPr>
          <w:rFonts w:ascii="Verdana" w:hAnsi="Verdana"/>
          <w:color w:val="000000"/>
          <w:sz w:val="18"/>
          <w:szCs w:val="18"/>
        </w:rPr>
        <w:t>Procedury, funkcje, operatory</w:t>
      </w:r>
    </w:p>
    <w:p w14:paraId="6377F7C2" w14:textId="77777777" w:rsidR="004E5522" w:rsidRPr="004E5522" w:rsidRDefault="004E5522" w:rsidP="00C91750">
      <w:pPr>
        <w:numPr>
          <w:ilvl w:val="0"/>
          <w:numId w:val="157"/>
        </w:numPr>
        <w:tabs>
          <w:tab w:val="left" w:pos="7079"/>
        </w:tabs>
        <w:suppressAutoHyphens w:val="0"/>
        <w:rPr>
          <w:rFonts w:ascii="Verdana" w:hAnsi="Verdana"/>
          <w:color w:val="000000"/>
          <w:sz w:val="18"/>
          <w:szCs w:val="18"/>
        </w:rPr>
      </w:pPr>
      <w:r w:rsidRPr="004E5522">
        <w:rPr>
          <w:rFonts w:ascii="Verdana" w:hAnsi="Verdana"/>
          <w:color w:val="000000"/>
          <w:sz w:val="18"/>
          <w:szCs w:val="18"/>
        </w:rPr>
        <w:t xml:space="preserve">Dostęp do obiektów w MS Excel za pomocą VBA </w:t>
      </w:r>
    </w:p>
    <w:p w14:paraId="0C68AD03" w14:textId="77777777" w:rsidR="004E5522" w:rsidRPr="004E5522" w:rsidRDefault="004E5522" w:rsidP="00C91750">
      <w:pPr>
        <w:numPr>
          <w:ilvl w:val="0"/>
          <w:numId w:val="161"/>
        </w:numPr>
        <w:tabs>
          <w:tab w:val="left" w:pos="7079"/>
        </w:tabs>
        <w:suppressAutoHyphens w:val="0"/>
        <w:rPr>
          <w:rFonts w:ascii="Verdana" w:hAnsi="Verdana"/>
          <w:color w:val="000000"/>
          <w:sz w:val="18"/>
          <w:szCs w:val="18"/>
        </w:rPr>
      </w:pPr>
      <w:r w:rsidRPr="004E5522">
        <w:rPr>
          <w:rFonts w:ascii="Verdana" w:hAnsi="Verdana"/>
          <w:color w:val="000000"/>
          <w:sz w:val="18"/>
          <w:szCs w:val="18"/>
        </w:rPr>
        <w:t>Obiekty w arkuszach kalkulacyjnych</w:t>
      </w:r>
    </w:p>
    <w:p w14:paraId="26C21645" w14:textId="77777777" w:rsidR="004E5522" w:rsidRPr="004E5522" w:rsidRDefault="004E5522" w:rsidP="00C91750">
      <w:pPr>
        <w:numPr>
          <w:ilvl w:val="0"/>
          <w:numId w:val="161"/>
        </w:numPr>
        <w:tabs>
          <w:tab w:val="left" w:pos="7079"/>
        </w:tabs>
        <w:suppressAutoHyphens w:val="0"/>
        <w:rPr>
          <w:rFonts w:ascii="Verdana" w:hAnsi="Verdana"/>
          <w:color w:val="000000"/>
          <w:sz w:val="18"/>
          <w:szCs w:val="18"/>
        </w:rPr>
      </w:pPr>
      <w:r w:rsidRPr="004E5522">
        <w:rPr>
          <w:rFonts w:ascii="Verdana" w:hAnsi="Verdana"/>
          <w:color w:val="000000"/>
          <w:sz w:val="18"/>
          <w:szCs w:val="18"/>
        </w:rPr>
        <w:t>Klasy i kolekcje</w:t>
      </w:r>
    </w:p>
    <w:p w14:paraId="7EDD2829" w14:textId="77777777" w:rsidR="004E5522" w:rsidRPr="004E5522" w:rsidRDefault="004E5522" w:rsidP="00C91750">
      <w:pPr>
        <w:numPr>
          <w:ilvl w:val="0"/>
          <w:numId w:val="161"/>
        </w:numPr>
        <w:tabs>
          <w:tab w:val="left" w:pos="7079"/>
        </w:tabs>
        <w:suppressAutoHyphens w:val="0"/>
        <w:rPr>
          <w:rFonts w:ascii="Verdana" w:hAnsi="Verdana"/>
          <w:color w:val="000000"/>
          <w:sz w:val="18"/>
          <w:szCs w:val="18"/>
        </w:rPr>
      </w:pPr>
      <w:r w:rsidRPr="004E5522">
        <w:rPr>
          <w:rFonts w:ascii="Verdana" w:hAnsi="Verdana"/>
          <w:color w:val="000000"/>
          <w:sz w:val="18"/>
          <w:szCs w:val="18"/>
        </w:rPr>
        <w:t>Odwołania do komórek, zakresów komórek, kolumn, wierszy, plików, okien</w:t>
      </w:r>
    </w:p>
    <w:p w14:paraId="0C41B747" w14:textId="77777777" w:rsidR="004E5522" w:rsidRPr="004E5522" w:rsidRDefault="004E5522" w:rsidP="00C91750">
      <w:pPr>
        <w:numPr>
          <w:ilvl w:val="0"/>
          <w:numId w:val="161"/>
        </w:numPr>
        <w:tabs>
          <w:tab w:val="left" w:pos="7079"/>
        </w:tabs>
        <w:suppressAutoHyphens w:val="0"/>
        <w:rPr>
          <w:rFonts w:ascii="Verdana" w:hAnsi="Verdana"/>
          <w:color w:val="000000"/>
          <w:sz w:val="18"/>
          <w:szCs w:val="18"/>
        </w:rPr>
      </w:pPr>
      <w:r w:rsidRPr="004E5522">
        <w:rPr>
          <w:rFonts w:ascii="Verdana" w:hAnsi="Verdana"/>
          <w:color w:val="000000"/>
          <w:sz w:val="18"/>
          <w:szCs w:val="18"/>
        </w:rPr>
        <w:t>Operacje na wpisach do komórek</w:t>
      </w:r>
    </w:p>
    <w:p w14:paraId="5020DE55" w14:textId="77777777" w:rsidR="004E5522" w:rsidRPr="004E5522" w:rsidRDefault="004E5522" w:rsidP="00C91750">
      <w:pPr>
        <w:numPr>
          <w:ilvl w:val="0"/>
          <w:numId w:val="157"/>
        </w:numPr>
        <w:tabs>
          <w:tab w:val="left" w:pos="7079"/>
        </w:tabs>
        <w:suppressAutoHyphens w:val="0"/>
        <w:rPr>
          <w:rFonts w:ascii="Verdana" w:hAnsi="Verdana"/>
          <w:color w:val="000000"/>
          <w:sz w:val="18"/>
          <w:szCs w:val="18"/>
        </w:rPr>
      </w:pPr>
      <w:r w:rsidRPr="004E5522">
        <w:rPr>
          <w:rFonts w:ascii="Verdana" w:hAnsi="Verdana"/>
          <w:color w:val="000000"/>
          <w:sz w:val="18"/>
          <w:szCs w:val="18"/>
        </w:rPr>
        <w:t>Instrukcje warunkowe i pętle</w:t>
      </w:r>
    </w:p>
    <w:p w14:paraId="17FE3DEB" w14:textId="77777777" w:rsidR="004E5522" w:rsidRPr="004E5522" w:rsidRDefault="004E5522" w:rsidP="00C91750">
      <w:pPr>
        <w:numPr>
          <w:ilvl w:val="0"/>
          <w:numId w:val="162"/>
        </w:numPr>
        <w:tabs>
          <w:tab w:val="left" w:pos="7079"/>
        </w:tabs>
        <w:suppressAutoHyphens w:val="0"/>
        <w:rPr>
          <w:rFonts w:ascii="Verdana" w:hAnsi="Verdana"/>
          <w:color w:val="000000"/>
          <w:sz w:val="18"/>
          <w:szCs w:val="18"/>
        </w:rPr>
      </w:pPr>
      <w:r w:rsidRPr="004E5522">
        <w:rPr>
          <w:rFonts w:ascii="Verdana" w:hAnsi="Verdana"/>
          <w:color w:val="000000"/>
          <w:sz w:val="18"/>
          <w:szCs w:val="18"/>
        </w:rPr>
        <w:t>Uruchamianie krokowe</w:t>
      </w:r>
    </w:p>
    <w:p w14:paraId="0F9A2E73" w14:textId="77777777" w:rsidR="004E5522" w:rsidRPr="004E5522" w:rsidRDefault="004E5522" w:rsidP="00C91750">
      <w:pPr>
        <w:numPr>
          <w:ilvl w:val="0"/>
          <w:numId w:val="162"/>
        </w:numPr>
        <w:tabs>
          <w:tab w:val="left" w:pos="7079"/>
        </w:tabs>
        <w:suppressAutoHyphens w:val="0"/>
        <w:rPr>
          <w:rFonts w:ascii="Verdana" w:hAnsi="Verdana"/>
          <w:color w:val="000000"/>
          <w:sz w:val="18"/>
          <w:szCs w:val="18"/>
        </w:rPr>
      </w:pPr>
      <w:proofErr w:type="spellStart"/>
      <w:r w:rsidRPr="004E5522">
        <w:rPr>
          <w:rFonts w:ascii="Verdana" w:hAnsi="Verdana"/>
          <w:color w:val="000000"/>
          <w:sz w:val="18"/>
          <w:szCs w:val="18"/>
          <w:lang w:val="en-US"/>
        </w:rPr>
        <w:t>Instrukcja</w:t>
      </w:r>
      <w:proofErr w:type="spellEnd"/>
      <w:r w:rsidRPr="004E5522">
        <w:rPr>
          <w:rFonts w:ascii="Verdana" w:hAnsi="Verdana"/>
          <w:color w:val="000000"/>
          <w:sz w:val="18"/>
          <w:szCs w:val="18"/>
          <w:lang w:val="en-US"/>
        </w:rPr>
        <w:t xml:space="preserve"> </w:t>
      </w:r>
      <w:proofErr w:type="spellStart"/>
      <w:r w:rsidRPr="004E5522">
        <w:rPr>
          <w:rFonts w:ascii="Verdana" w:hAnsi="Verdana"/>
          <w:color w:val="000000"/>
          <w:sz w:val="18"/>
          <w:szCs w:val="18"/>
          <w:lang w:val="en-US"/>
        </w:rPr>
        <w:t>warunkowa</w:t>
      </w:r>
      <w:proofErr w:type="spellEnd"/>
      <w:r w:rsidRPr="004E5522">
        <w:rPr>
          <w:rFonts w:ascii="Verdana" w:hAnsi="Verdana"/>
          <w:color w:val="000000"/>
          <w:sz w:val="18"/>
          <w:szCs w:val="18"/>
          <w:lang w:val="en-US"/>
        </w:rPr>
        <w:t xml:space="preserve"> If ... Then ... Else if ... </w:t>
      </w:r>
      <w:proofErr w:type="spellStart"/>
      <w:r w:rsidRPr="004E5522">
        <w:rPr>
          <w:rFonts w:ascii="Verdana" w:hAnsi="Verdana"/>
          <w:color w:val="000000"/>
          <w:sz w:val="18"/>
          <w:szCs w:val="18"/>
        </w:rPr>
        <w:t>Else</w:t>
      </w:r>
      <w:proofErr w:type="spellEnd"/>
      <w:r w:rsidRPr="004E5522">
        <w:rPr>
          <w:rFonts w:ascii="Verdana" w:hAnsi="Verdana"/>
          <w:color w:val="000000"/>
          <w:sz w:val="18"/>
          <w:szCs w:val="18"/>
        </w:rPr>
        <w:t xml:space="preserve">... End </w:t>
      </w:r>
      <w:proofErr w:type="spellStart"/>
      <w:r w:rsidRPr="004E5522">
        <w:rPr>
          <w:rFonts w:ascii="Verdana" w:hAnsi="Verdana"/>
          <w:color w:val="000000"/>
          <w:sz w:val="18"/>
          <w:szCs w:val="18"/>
        </w:rPr>
        <w:t>if</w:t>
      </w:r>
      <w:proofErr w:type="spellEnd"/>
    </w:p>
    <w:p w14:paraId="28F4AF98" w14:textId="77777777" w:rsidR="004E5522" w:rsidRPr="004E5522" w:rsidRDefault="004E5522" w:rsidP="00C91750">
      <w:pPr>
        <w:numPr>
          <w:ilvl w:val="0"/>
          <w:numId w:val="162"/>
        </w:numPr>
        <w:tabs>
          <w:tab w:val="left" w:pos="7079"/>
        </w:tabs>
        <w:suppressAutoHyphens w:val="0"/>
        <w:rPr>
          <w:rFonts w:ascii="Verdana" w:hAnsi="Verdana"/>
          <w:color w:val="000000"/>
          <w:sz w:val="18"/>
          <w:szCs w:val="18"/>
        </w:rPr>
      </w:pPr>
      <w:r w:rsidRPr="004E5522">
        <w:rPr>
          <w:rFonts w:ascii="Verdana" w:hAnsi="Verdana"/>
          <w:color w:val="000000"/>
          <w:sz w:val="18"/>
          <w:szCs w:val="18"/>
        </w:rPr>
        <w:t>Instrukcja wyboru</w:t>
      </w:r>
    </w:p>
    <w:p w14:paraId="4E012E70" w14:textId="77777777" w:rsidR="004E5522" w:rsidRPr="004E5522" w:rsidRDefault="004E5522" w:rsidP="00C91750">
      <w:pPr>
        <w:numPr>
          <w:ilvl w:val="0"/>
          <w:numId w:val="162"/>
        </w:numPr>
        <w:tabs>
          <w:tab w:val="left" w:pos="7079"/>
        </w:tabs>
        <w:suppressAutoHyphens w:val="0"/>
        <w:rPr>
          <w:rFonts w:ascii="Verdana" w:hAnsi="Verdana"/>
          <w:color w:val="000000"/>
          <w:sz w:val="18"/>
          <w:szCs w:val="18"/>
          <w:lang w:val="en-US"/>
        </w:rPr>
      </w:pPr>
      <w:proofErr w:type="spellStart"/>
      <w:r w:rsidRPr="004E5522">
        <w:rPr>
          <w:rFonts w:ascii="Verdana" w:hAnsi="Verdana"/>
          <w:color w:val="000000"/>
          <w:sz w:val="18"/>
          <w:szCs w:val="18"/>
          <w:lang w:val="en-US"/>
        </w:rPr>
        <w:t>Pętla</w:t>
      </w:r>
      <w:proofErr w:type="spellEnd"/>
      <w:r w:rsidRPr="004E5522">
        <w:rPr>
          <w:rFonts w:ascii="Verdana" w:hAnsi="Verdana"/>
          <w:color w:val="000000"/>
          <w:sz w:val="18"/>
          <w:szCs w:val="18"/>
          <w:lang w:val="en-US"/>
        </w:rPr>
        <w:t xml:space="preserve"> For… Next, </w:t>
      </w:r>
      <w:proofErr w:type="spellStart"/>
      <w:r w:rsidRPr="004E5522">
        <w:rPr>
          <w:rFonts w:ascii="Verdana" w:hAnsi="Verdana"/>
          <w:color w:val="000000"/>
          <w:sz w:val="18"/>
          <w:szCs w:val="18"/>
          <w:lang w:val="en-US"/>
        </w:rPr>
        <w:t>pętla</w:t>
      </w:r>
      <w:proofErr w:type="spellEnd"/>
      <w:r w:rsidRPr="004E5522">
        <w:rPr>
          <w:rFonts w:ascii="Verdana" w:hAnsi="Verdana"/>
          <w:color w:val="000000"/>
          <w:sz w:val="18"/>
          <w:szCs w:val="18"/>
          <w:lang w:val="en-US"/>
        </w:rPr>
        <w:t xml:space="preserve"> Do… Loop, </w:t>
      </w:r>
      <w:proofErr w:type="spellStart"/>
      <w:r w:rsidRPr="004E5522">
        <w:rPr>
          <w:rFonts w:ascii="Verdana" w:hAnsi="Verdana"/>
          <w:color w:val="000000"/>
          <w:sz w:val="18"/>
          <w:szCs w:val="18"/>
          <w:lang w:val="en-US"/>
        </w:rPr>
        <w:t>Pętla</w:t>
      </w:r>
      <w:proofErr w:type="spellEnd"/>
      <w:r w:rsidRPr="004E5522">
        <w:rPr>
          <w:rFonts w:ascii="Verdana" w:hAnsi="Verdana"/>
          <w:color w:val="000000"/>
          <w:sz w:val="18"/>
          <w:szCs w:val="18"/>
          <w:lang w:val="en-US"/>
        </w:rPr>
        <w:t xml:space="preserve"> For Each… In Next</w:t>
      </w:r>
    </w:p>
    <w:p w14:paraId="1E5F5ED3" w14:textId="77777777" w:rsidR="004E5522" w:rsidRPr="004E5522" w:rsidRDefault="004E5522" w:rsidP="00C91750">
      <w:pPr>
        <w:numPr>
          <w:ilvl w:val="0"/>
          <w:numId w:val="157"/>
        </w:numPr>
        <w:tabs>
          <w:tab w:val="left" w:pos="7079"/>
        </w:tabs>
        <w:suppressAutoHyphens w:val="0"/>
        <w:rPr>
          <w:rFonts w:ascii="Verdana" w:hAnsi="Verdana"/>
          <w:color w:val="000000"/>
          <w:sz w:val="18"/>
          <w:szCs w:val="18"/>
        </w:rPr>
      </w:pPr>
      <w:r w:rsidRPr="004E5522">
        <w:rPr>
          <w:rFonts w:ascii="Verdana" w:hAnsi="Verdana"/>
          <w:color w:val="000000"/>
          <w:sz w:val="18"/>
          <w:szCs w:val="18"/>
        </w:rPr>
        <w:t>Interakcja z użytkownikiem</w:t>
      </w:r>
    </w:p>
    <w:p w14:paraId="4BC579DA" w14:textId="77777777" w:rsidR="004E5522" w:rsidRPr="004E5522" w:rsidRDefault="004E5522" w:rsidP="00C91750">
      <w:pPr>
        <w:numPr>
          <w:ilvl w:val="0"/>
          <w:numId w:val="163"/>
        </w:numPr>
        <w:tabs>
          <w:tab w:val="left" w:pos="7079"/>
        </w:tabs>
        <w:suppressAutoHyphens w:val="0"/>
        <w:rPr>
          <w:rFonts w:ascii="Verdana" w:hAnsi="Verdana"/>
          <w:color w:val="000000"/>
          <w:sz w:val="18"/>
          <w:szCs w:val="18"/>
        </w:rPr>
      </w:pPr>
      <w:proofErr w:type="spellStart"/>
      <w:r w:rsidRPr="004E5522">
        <w:rPr>
          <w:rFonts w:ascii="Verdana" w:hAnsi="Verdana"/>
          <w:color w:val="000000"/>
          <w:sz w:val="18"/>
          <w:szCs w:val="18"/>
        </w:rPr>
        <w:t>InputBox</w:t>
      </w:r>
      <w:proofErr w:type="spellEnd"/>
      <w:r w:rsidRPr="004E5522">
        <w:rPr>
          <w:rFonts w:ascii="Verdana" w:hAnsi="Verdana"/>
          <w:color w:val="000000"/>
          <w:sz w:val="18"/>
          <w:szCs w:val="18"/>
        </w:rPr>
        <w:t xml:space="preserve">, </w:t>
      </w:r>
      <w:proofErr w:type="spellStart"/>
      <w:r w:rsidRPr="004E5522">
        <w:rPr>
          <w:rFonts w:ascii="Verdana" w:hAnsi="Verdana"/>
          <w:color w:val="000000"/>
          <w:sz w:val="18"/>
          <w:szCs w:val="18"/>
        </w:rPr>
        <w:t>MessageBox</w:t>
      </w:r>
      <w:proofErr w:type="spellEnd"/>
    </w:p>
    <w:p w14:paraId="71E078AF" w14:textId="77777777" w:rsidR="004E5522" w:rsidRPr="004E5522" w:rsidRDefault="004E5522" w:rsidP="00C91750">
      <w:pPr>
        <w:numPr>
          <w:ilvl w:val="0"/>
          <w:numId w:val="157"/>
        </w:numPr>
        <w:tabs>
          <w:tab w:val="left" w:pos="7079"/>
        </w:tabs>
        <w:suppressAutoHyphens w:val="0"/>
        <w:rPr>
          <w:rFonts w:ascii="Verdana" w:hAnsi="Verdana"/>
          <w:color w:val="000000"/>
          <w:sz w:val="18"/>
          <w:szCs w:val="18"/>
        </w:rPr>
      </w:pPr>
      <w:r w:rsidRPr="004E5522">
        <w:rPr>
          <w:rFonts w:ascii="Verdana" w:hAnsi="Verdana"/>
          <w:color w:val="000000"/>
          <w:sz w:val="18"/>
          <w:szCs w:val="18"/>
        </w:rPr>
        <w:t>Pliki tekstowe</w:t>
      </w:r>
    </w:p>
    <w:p w14:paraId="4B82BF45" w14:textId="77777777" w:rsidR="004E5522" w:rsidRPr="004E5522" w:rsidRDefault="004E5522" w:rsidP="00C91750">
      <w:pPr>
        <w:numPr>
          <w:ilvl w:val="0"/>
          <w:numId w:val="164"/>
        </w:numPr>
        <w:tabs>
          <w:tab w:val="left" w:pos="7079"/>
        </w:tabs>
        <w:suppressAutoHyphens w:val="0"/>
        <w:rPr>
          <w:rFonts w:ascii="Verdana" w:hAnsi="Verdana"/>
          <w:color w:val="000000"/>
          <w:sz w:val="18"/>
          <w:szCs w:val="18"/>
        </w:rPr>
      </w:pPr>
      <w:r w:rsidRPr="004E5522">
        <w:rPr>
          <w:rFonts w:ascii="Verdana" w:hAnsi="Verdana"/>
          <w:color w:val="000000"/>
          <w:sz w:val="18"/>
          <w:szCs w:val="18"/>
        </w:rPr>
        <w:t>Odczyt, edycja, zapis, import</w:t>
      </w:r>
    </w:p>
    <w:p w14:paraId="71F090E8" w14:textId="77777777" w:rsidR="004E5522" w:rsidRPr="004E5522" w:rsidRDefault="004E5522" w:rsidP="00C91750">
      <w:pPr>
        <w:numPr>
          <w:ilvl w:val="0"/>
          <w:numId w:val="157"/>
        </w:numPr>
        <w:tabs>
          <w:tab w:val="left" w:pos="7079"/>
        </w:tabs>
        <w:suppressAutoHyphens w:val="0"/>
        <w:rPr>
          <w:rFonts w:ascii="Verdana" w:hAnsi="Verdana"/>
          <w:color w:val="000000"/>
          <w:sz w:val="18"/>
          <w:szCs w:val="18"/>
        </w:rPr>
      </w:pPr>
      <w:r w:rsidRPr="004E5522">
        <w:rPr>
          <w:rFonts w:ascii="Verdana" w:hAnsi="Verdana"/>
          <w:color w:val="000000"/>
          <w:sz w:val="18"/>
          <w:szCs w:val="18"/>
        </w:rPr>
        <w:t>Formularze VBA</w:t>
      </w:r>
    </w:p>
    <w:p w14:paraId="34F40221" w14:textId="77777777" w:rsidR="004E5522" w:rsidRPr="004E5522" w:rsidRDefault="004E5522" w:rsidP="00C91750">
      <w:pPr>
        <w:numPr>
          <w:ilvl w:val="0"/>
          <w:numId w:val="164"/>
        </w:numPr>
        <w:tabs>
          <w:tab w:val="left" w:pos="7079"/>
        </w:tabs>
        <w:suppressAutoHyphens w:val="0"/>
        <w:rPr>
          <w:rFonts w:ascii="Verdana" w:hAnsi="Verdana"/>
          <w:color w:val="000000"/>
          <w:sz w:val="18"/>
          <w:szCs w:val="18"/>
        </w:rPr>
      </w:pPr>
      <w:r w:rsidRPr="004E5522">
        <w:rPr>
          <w:rFonts w:ascii="Verdana" w:hAnsi="Verdana"/>
          <w:color w:val="000000"/>
          <w:sz w:val="18"/>
          <w:szCs w:val="18"/>
        </w:rPr>
        <w:t>Tworzenie własnych formularzy, wywoływanie formularzy</w:t>
      </w:r>
    </w:p>
    <w:p w14:paraId="10026A8F" w14:textId="77777777" w:rsidR="004E5522" w:rsidRPr="004E5522" w:rsidRDefault="004E5522" w:rsidP="00C91750">
      <w:pPr>
        <w:numPr>
          <w:ilvl w:val="0"/>
          <w:numId w:val="164"/>
        </w:numPr>
        <w:tabs>
          <w:tab w:val="left" w:pos="7079"/>
        </w:tabs>
        <w:suppressAutoHyphens w:val="0"/>
        <w:rPr>
          <w:rFonts w:ascii="Verdana" w:hAnsi="Verdana"/>
          <w:color w:val="000000"/>
          <w:sz w:val="18"/>
          <w:szCs w:val="18"/>
        </w:rPr>
      </w:pPr>
      <w:r w:rsidRPr="004E5522">
        <w:rPr>
          <w:rFonts w:ascii="Verdana" w:hAnsi="Verdana"/>
          <w:color w:val="000000"/>
          <w:sz w:val="18"/>
          <w:szCs w:val="18"/>
        </w:rPr>
        <w:t>Automatyzacja za pomocą arkuszy – przypisywanie zdarzeń</w:t>
      </w:r>
    </w:p>
    <w:p w14:paraId="47BE96C3" w14:textId="77777777" w:rsidR="004E5522" w:rsidRPr="004E5522" w:rsidRDefault="004E5522" w:rsidP="00C91750">
      <w:pPr>
        <w:numPr>
          <w:ilvl w:val="0"/>
          <w:numId w:val="157"/>
        </w:numPr>
        <w:tabs>
          <w:tab w:val="left" w:pos="7079"/>
        </w:tabs>
        <w:suppressAutoHyphens w:val="0"/>
        <w:rPr>
          <w:rFonts w:ascii="Verdana" w:hAnsi="Verdana"/>
          <w:color w:val="000000"/>
          <w:sz w:val="18"/>
          <w:szCs w:val="18"/>
        </w:rPr>
      </w:pPr>
      <w:r w:rsidRPr="004E5522">
        <w:rPr>
          <w:rFonts w:ascii="Verdana" w:hAnsi="Verdana"/>
          <w:color w:val="000000"/>
          <w:sz w:val="18"/>
          <w:szCs w:val="18"/>
        </w:rPr>
        <w:t>Obsługa błędów w programie</w:t>
      </w:r>
    </w:p>
    <w:p w14:paraId="75AA941F" w14:textId="77777777" w:rsidR="004E5522" w:rsidRPr="004E5522" w:rsidRDefault="004E5522" w:rsidP="00C91750">
      <w:pPr>
        <w:numPr>
          <w:ilvl w:val="0"/>
          <w:numId w:val="157"/>
        </w:numPr>
        <w:tabs>
          <w:tab w:val="left" w:pos="7079"/>
        </w:tabs>
        <w:suppressAutoHyphens w:val="0"/>
        <w:rPr>
          <w:rFonts w:ascii="Verdana" w:hAnsi="Verdana"/>
          <w:color w:val="000000"/>
          <w:sz w:val="18"/>
          <w:szCs w:val="18"/>
        </w:rPr>
      </w:pPr>
      <w:r w:rsidRPr="004E5522">
        <w:rPr>
          <w:rFonts w:ascii="Verdana" w:hAnsi="Verdana"/>
          <w:color w:val="000000"/>
          <w:sz w:val="18"/>
          <w:szCs w:val="18"/>
        </w:rPr>
        <w:t xml:space="preserve">Obróbka danych za pomocą pętli i tablic VBA – praktyczne przykłady </w:t>
      </w:r>
    </w:p>
    <w:p w14:paraId="2C016EEF" w14:textId="77777777" w:rsidR="004E5522" w:rsidRPr="004E5522" w:rsidRDefault="004E5522" w:rsidP="00C91750">
      <w:pPr>
        <w:numPr>
          <w:ilvl w:val="0"/>
          <w:numId w:val="165"/>
        </w:numPr>
        <w:tabs>
          <w:tab w:val="left" w:pos="7079"/>
        </w:tabs>
        <w:suppressAutoHyphens w:val="0"/>
        <w:rPr>
          <w:rFonts w:ascii="Verdana" w:hAnsi="Verdana"/>
          <w:color w:val="000000"/>
          <w:sz w:val="18"/>
          <w:szCs w:val="18"/>
        </w:rPr>
      </w:pPr>
      <w:r w:rsidRPr="004E5522">
        <w:rPr>
          <w:rFonts w:ascii="Verdana" w:hAnsi="Verdana"/>
          <w:color w:val="000000"/>
          <w:sz w:val="18"/>
          <w:szCs w:val="18"/>
        </w:rPr>
        <w:t>Tworzenie przykładowego raportu z kilku plików pobranych automatycznie z foldera do pojedynczej tabeli</w:t>
      </w:r>
    </w:p>
    <w:p w14:paraId="4E09A276" w14:textId="77777777" w:rsidR="004E5522" w:rsidRPr="004E5522" w:rsidRDefault="004E5522" w:rsidP="00C91750">
      <w:pPr>
        <w:numPr>
          <w:ilvl w:val="0"/>
          <w:numId w:val="165"/>
        </w:numPr>
        <w:tabs>
          <w:tab w:val="left" w:pos="7079"/>
        </w:tabs>
        <w:suppressAutoHyphens w:val="0"/>
        <w:rPr>
          <w:rFonts w:ascii="Verdana" w:hAnsi="Verdana"/>
          <w:color w:val="000000"/>
          <w:sz w:val="18"/>
          <w:szCs w:val="18"/>
        </w:rPr>
      </w:pPr>
      <w:r w:rsidRPr="004E5522">
        <w:rPr>
          <w:rFonts w:ascii="Verdana" w:hAnsi="Verdana"/>
          <w:color w:val="000000"/>
          <w:sz w:val="18"/>
          <w:szCs w:val="18"/>
        </w:rPr>
        <w:t>Rozbicie pojedynczej tabeli na kilka arkuszy, rozbicie pojedynczej tabeli na kilka plików</w:t>
      </w:r>
    </w:p>
    <w:p w14:paraId="62AA6853" w14:textId="77777777" w:rsidR="004E5522" w:rsidRPr="004E5522" w:rsidRDefault="004E5522" w:rsidP="00C91750">
      <w:pPr>
        <w:numPr>
          <w:ilvl w:val="0"/>
          <w:numId w:val="165"/>
        </w:numPr>
        <w:tabs>
          <w:tab w:val="left" w:pos="7079"/>
        </w:tabs>
        <w:suppressAutoHyphens w:val="0"/>
        <w:rPr>
          <w:rFonts w:ascii="Verdana" w:hAnsi="Verdana"/>
          <w:color w:val="000000"/>
          <w:sz w:val="18"/>
          <w:szCs w:val="18"/>
        </w:rPr>
      </w:pPr>
      <w:r w:rsidRPr="004E5522">
        <w:rPr>
          <w:rFonts w:ascii="Verdana" w:hAnsi="Verdana"/>
          <w:color w:val="000000"/>
          <w:sz w:val="18"/>
          <w:szCs w:val="18"/>
        </w:rPr>
        <w:t>Pobranie danych z kilku arkuszy do pojedynczej tabeli</w:t>
      </w:r>
    </w:p>
    <w:p w14:paraId="3E7121BA" w14:textId="77777777" w:rsidR="004E5522" w:rsidRPr="004E5522" w:rsidRDefault="004E5522" w:rsidP="00C91750">
      <w:pPr>
        <w:numPr>
          <w:ilvl w:val="0"/>
          <w:numId w:val="165"/>
        </w:numPr>
        <w:tabs>
          <w:tab w:val="left" w:pos="7079"/>
        </w:tabs>
        <w:suppressAutoHyphens w:val="0"/>
        <w:rPr>
          <w:rFonts w:ascii="Verdana" w:hAnsi="Verdana"/>
          <w:color w:val="000000"/>
          <w:sz w:val="18"/>
          <w:szCs w:val="18"/>
        </w:rPr>
      </w:pPr>
      <w:r w:rsidRPr="004E5522">
        <w:rPr>
          <w:rFonts w:ascii="Verdana" w:hAnsi="Verdana"/>
          <w:color w:val="000000"/>
          <w:sz w:val="18"/>
          <w:szCs w:val="18"/>
        </w:rPr>
        <w:t>Generowanie automatycznych raportów tabel przestawnych na przetworzonych danych</w:t>
      </w:r>
    </w:p>
    <w:p w14:paraId="1527B3CA" w14:textId="77777777" w:rsidR="004E5522" w:rsidRPr="004E5522" w:rsidRDefault="004E5522" w:rsidP="004E5522">
      <w:pPr>
        <w:tabs>
          <w:tab w:val="left" w:pos="7079"/>
        </w:tabs>
        <w:rPr>
          <w:rFonts w:ascii="Verdana" w:hAnsi="Verdana"/>
          <w:color w:val="000000"/>
          <w:sz w:val="18"/>
          <w:szCs w:val="18"/>
        </w:rPr>
      </w:pPr>
    </w:p>
    <w:p w14:paraId="2E7748CC" w14:textId="63C2C763" w:rsidR="00B53CC7" w:rsidRPr="004E5522" w:rsidRDefault="004E5522" w:rsidP="00C91750">
      <w:pPr>
        <w:pStyle w:val="Akapitzlist"/>
        <w:numPr>
          <w:ilvl w:val="3"/>
          <w:numId w:val="156"/>
        </w:numPr>
        <w:tabs>
          <w:tab w:val="left" w:pos="7079"/>
        </w:tabs>
        <w:ind w:left="142"/>
        <w:rPr>
          <w:b/>
          <w:color w:val="000000"/>
          <w:u w:val="single"/>
        </w:rPr>
      </w:pPr>
      <w:r w:rsidRPr="00B53CC7">
        <w:rPr>
          <w:rFonts w:ascii="Verdana" w:hAnsi="Verdana"/>
          <w:b/>
          <w:color w:val="000000"/>
          <w:sz w:val="18"/>
          <w:szCs w:val="18"/>
        </w:rPr>
        <w:t>Dodatkowe Informacje:</w:t>
      </w:r>
    </w:p>
    <w:p w14:paraId="4BC0927D" w14:textId="77777777" w:rsidR="004E5522" w:rsidRPr="00675B75" w:rsidRDefault="004E5522" w:rsidP="00C91750">
      <w:pPr>
        <w:pStyle w:val="Akapitzlist"/>
        <w:numPr>
          <w:ilvl w:val="0"/>
          <w:numId w:val="166"/>
        </w:numPr>
        <w:tabs>
          <w:tab w:val="left" w:pos="7079"/>
        </w:tabs>
        <w:autoSpaceDN w:val="0"/>
        <w:ind w:right="-589"/>
        <w:jc w:val="both"/>
        <w:textAlignment w:val="baseline"/>
        <w:rPr>
          <w:rFonts w:ascii="Verdana" w:hAnsi="Verdana"/>
          <w:sz w:val="18"/>
          <w:szCs w:val="18"/>
        </w:rPr>
      </w:pPr>
      <w:r w:rsidRPr="00675B75">
        <w:rPr>
          <w:rFonts w:ascii="Verdana" w:hAnsi="Verdana"/>
          <w:sz w:val="18"/>
          <w:szCs w:val="18"/>
        </w:rPr>
        <w:t>Godzina szkoleniowa rozumiana jest jako 45 minut.</w:t>
      </w:r>
    </w:p>
    <w:p w14:paraId="35C0B0DC" w14:textId="77777777" w:rsidR="004E5522" w:rsidRPr="00675B75" w:rsidRDefault="004E5522" w:rsidP="00C91750">
      <w:pPr>
        <w:pStyle w:val="Akapitzlist"/>
        <w:numPr>
          <w:ilvl w:val="0"/>
          <w:numId w:val="166"/>
        </w:numPr>
        <w:tabs>
          <w:tab w:val="left" w:pos="7079"/>
        </w:tabs>
        <w:autoSpaceDN w:val="0"/>
        <w:ind w:right="-589"/>
        <w:jc w:val="both"/>
        <w:textAlignment w:val="baseline"/>
        <w:rPr>
          <w:rFonts w:ascii="Verdana" w:hAnsi="Verdana"/>
          <w:sz w:val="18"/>
          <w:szCs w:val="18"/>
        </w:rPr>
      </w:pPr>
      <w:r w:rsidRPr="00675B75">
        <w:rPr>
          <w:rFonts w:ascii="Verdana" w:hAnsi="Verdana"/>
          <w:sz w:val="18"/>
          <w:szCs w:val="18"/>
        </w:rPr>
        <w:t>Szkolenia odbywać się będą w wyznaczonych dniach od poniedziałku do piątku z wyłączeniem dni ustawowo wolnych od pracy, w przedziale godzinowym między 7.30 a 15.30. Wykonawca zobowiązany jest w porozumieniu z Zamawiającym ustalić dokładną datę przeprowadzenia szkoleń zaplanowanych do dnia 30.06.2022 r.</w:t>
      </w:r>
    </w:p>
    <w:p w14:paraId="3C4DAD88" w14:textId="77777777" w:rsidR="004E5522" w:rsidRPr="00675B75" w:rsidRDefault="004E5522" w:rsidP="00C91750">
      <w:pPr>
        <w:pStyle w:val="Akapitzlist"/>
        <w:numPr>
          <w:ilvl w:val="0"/>
          <w:numId w:val="166"/>
        </w:numPr>
        <w:autoSpaceDN w:val="0"/>
        <w:ind w:right="-589"/>
        <w:jc w:val="both"/>
        <w:textAlignment w:val="baseline"/>
        <w:rPr>
          <w:rFonts w:ascii="Verdana" w:eastAsia="Calibri" w:hAnsi="Verdana"/>
          <w:sz w:val="18"/>
          <w:szCs w:val="18"/>
          <w:lang w:eastAsia="en-US"/>
        </w:rPr>
      </w:pPr>
      <w:r w:rsidRPr="00675B75">
        <w:rPr>
          <w:rFonts w:ascii="Verdana" w:hAnsi="Verdana"/>
          <w:sz w:val="18"/>
          <w:szCs w:val="18"/>
        </w:rPr>
        <w:lastRenderedPageBreak/>
        <w:t>Szkolenia powinny mieć charakter praktyczny</w:t>
      </w:r>
      <w:r w:rsidRPr="00675B75">
        <w:rPr>
          <w:rFonts w:ascii="Verdana" w:eastAsia="Calibri" w:hAnsi="Verdana"/>
          <w:sz w:val="18"/>
          <w:szCs w:val="18"/>
          <w:lang w:eastAsia="en-US"/>
        </w:rPr>
        <w:t xml:space="preserve"> i łączyć w sobie fachową wiedzę merytoryczną z przykładami jej wykorzystania w środowisku pracy. </w:t>
      </w:r>
      <w:r w:rsidRPr="00675B75">
        <w:rPr>
          <w:rFonts w:ascii="Verdana" w:hAnsi="Verdana"/>
          <w:sz w:val="18"/>
          <w:szCs w:val="18"/>
        </w:rPr>
        <w:t>Szczegółowy program szkolenia opracowuje Wykonawca i przedkłada do akceptacji Zamawiającego po podpisaniu umowy. Program powinien uwzględniać poziom wiedzy grupy docelowej oraz przekazywać aktualny stan wiedzy.</w:t>
      </w:r>
    </w:p>
    <w:p w14:paraId="0B070A6F" w14:textId="77777777" w:rsidR="004E5522" w:rsidRPr="00675B75" w:rsidRDefault="004E5522" w:rsidP="00C91750">
      <w:pPr>
        <w:pStyle w:val="Akapitzlist"/>
        <w:numPr>
          <w:ilvl w:val="0"/>
          <w:numId w:val="166"/>
        </w:numPr>
        <w:tabs>
          <w:tab w:val="left" w:pos="7079"/>
        </w:tabs>
        <w:ind w:right="-589"/>
        <w:jc w:val="both"/>
        <w:rPr>
          <w:rFonts w:ascii="Verdana" w:hAnsi="Verdana"/>
          <w:sz w:val="18"/>
          <w:szCs w:val="18"/>
        </w:rPr>
      </w:pPr>
      <w:r w:rsidRPr="00675B75">
        <w:rPr>
          <w:rFonts w:ascii="Verdana" w:hAnsi="Verdana"/>
          <w:sz w:val="18"/>
          <w:szCs w:val="18"/>
        </w:rPr>
        <w:t>Wykonawca zapewni komplet materiałów szkoleniowych w formie papierowej dla każdego uczestnika oraz dodatkowo przekaże zamawiającemu dla celów archiwizacji jeden egzemplarz materiałów w formie papierowej i elektronicznej. Materiały powinny być przygotowane w następujący sposób: w języku polskim, w formacie A4, wydrukowane dwustronnie, zbindowane lub trwale ze sobą powiązane. Jedna strona A4 powinna zawierać maksymalnie trzy slajdy prezentacji z miejscem na notatki. Skomplikowane i szczegółowe schematy czy rysunki powinny być czytelne i dołączone w formie kolorowych wydruków w formacie A4. Wykonawca zobowiązany jest przeprowadzić szkolenie w oparciu o zaakceptowane przez Zamawiającego materiały.</w:t>
      </w:r>
    </w:p>
    <w:p w14:paraId="2827F781" w14:textId="77777777" w:rsidR="004E5522" w:rsidRPr="00675B75" w:rsidRDefault="004E5522" w:rsidP="00C91750">
      <w:pPr>
        <w:pStyle w:val="Akapitzlist"/>
        <w:numPr>
          <w:ilvl w:val="0"/>
          <w:numId w:val="166"/>
        </w:numPr>
        <w:tabs>
          <w:tab w:val="left" w:pos="7079"/>
        </w:tabs>
        <w:ind w:right="-589"/>
        <w:jc w:val="both"/>
        <w:rPr>
          <w:rFonts w:ascii="Verdana" w:hAnsi="Verdana"/>
          <w:sz w:val="18"/>
          <w:szCs w:val="18"/>
        </w:rPr>
      </w:pPr>
      <w:r w:rsidRPr="00675B75">
        <w:rPr>
          <w:rFonts w:ascii="Verdana" w:hAnsi="Verdana"/>
          <w:sz w:val="18"/>
          <w:szCs w:val="18"/>
        </w:rPr>
        <w:t>Wykonawca przygotuje i przeprowadzi ankietę ewaluacyjną szkolenia (treść ankiety zostanie wcześniej zaakceptowana przez Zamawiającego).</w:t>
      </w:r>
    </w:p>
    <w:p w14:paraId="204EC5AA" w14:textId="77777777" w:rsidR="004E5522" w:rsidRPr="00675B75" w:rsidRDefault="004E5522" w:rsidP="00C91750">
      <w:pPr>
        <w:pStyle w:val="Akapitzlist"/>
        <w:numPr>
          <w:ilvl w:val="0"/>
          <w:numId w:val="166"/>
        </w:numPr>
        <w:tabs>
          <w:tab w:val="left" w:pos="7079"/>
        </w:tabs>
        <w:ind w:right="-589"/>
        <w:jc w:val="both"/>
        <w:rPr>
          <w:rFonts w:ascii="Verdana" w:hAnsi="Verdana"/>
          <w:sz w:val="18"/>
          <w:szCs w:val="18"/>
        </w:rPr>
      </w:pPr>
      <w:r w:rsidRPr="00675B75">
        <w:rPr>
          <w:rFonts w:ascii="Verdana" w:hAnsi="Verdana"/>
          <w:sz w:val="18"/>
          <w:szCs w:val="18"/>
        </w:rPr>
        <w:t xml:space="preserve">Każdy z uczestników otrzyma imienne zaświadczenie/certyfikat ukończenia szkolenia/uczestnictwa w szkoleniu. Zamawiający otrzyma kopie zaświadczeń/certyfikatów. Wzór zaświadczenia musi zostać wcześniej zaakceptowany przez Zamawiającego. </w:t>
      </w:r>
    </w:p>
    <w:p w14:paraId="0901CE46" w14:textId="77777777" w:rsidR="004E5522" w:rsidRPr="00675B75" w:rsidRDefault="004E5522" w:rsidP="00C91750">
      <w:pPr>
        <w:pStyle w:val="Akapitzlist"/>
        <w:numPr>
          <w:ilvl w:val="0"/>
          <w:numId w:val="166"/>
        </w:numPr>
        <w:tabs>
          <w:tab w:val="left" w:pos="7079"/>
        </w:tabs>
        <w:ind w:right="-589"/>
        <w:jc w:val="both"/>
        <w:rPr>
          <w:rFonts w:ascii="Verdana" w:hAnsi="Verdana"/>
          <w:sz w:val="18"/>
          <w:szCs w:val="18"/>
        </w:rPr>
      </w:pPr>
      <w:r w:rsidRPr="00675B75">
        <w:rPr>
          <w:rFonts w:ascii="Verdana" w:hAnsi="Verdana"/>
          <w:sz w:val="18"/>
          <w:szCs w:val="18"/>
        </w:rPr>
        <w:t xml:space="preserve">Wszystkie dokumenty przekazane uczestnikom i Zamawiającemu Wykonawca oznaczy zgodnie z wytycznymi dotyczącymi oznakowania projektów w ramach Programu Operacyjnego Wiedza Edukacja Rozwój 2014-2020. </w:t>
      </w:r>
    </w:p>
    <w:p w14:paraId="2552F9CC" w14:textId="77777777" w:rsidR="004E5522" w:rsidRPr="00675B75" w:rsidRDefault="004E5522" w:rsidP="00C91750">
      <w:pPr>
        <w:pStyle w:val="Akapitzlist"/>
        <w:numPr>
          <w:ilvl w:val="0"/>
          <w:numId w:val="166"/>
        </w:numPr>
        <w:tabs>
          <w:tab w:val="left" w:pos="7079"/>
        </w:tabs>
        <w:autoSpaceDN w:val="0"/>
        <w:ind w:right="-589"/>
        <w:jc w:val="both"/>
        <w:textAlignment w:val="baseline"/>
        <w:rPr>
          <w:rFonts w:ascii="Verdana" w:hAnsi="Verdana"/>
          <w:sz w:val="18"/>
          <w:szCs w:val="18"/>
        </w:rPr>
      </w:pPr>
      <w:r w:rsidRPr="00675B75">
        <w:rPr>
          <w:rFonts w:ascii="Verdana" w:hAnsi="Verdana"/>
          <w:sz w:val="18"/>
          <w:szCs w:val="18"/>
        </w:rPr>
        <w:t xml:space="preserve">Szkolenia mają zostać przeprowadzone stacjonarnie. Zamawiający zapewni miejsce przeprowadzenia szkolenia z zachowaniem obowiązujących zasad reżimu sanitarnego oraz niezbędny sprzęt. W sytuacji konieczności podjęcia szczególnych rozwiązań w zakresie organizacji pracy Zamawiającego, w związku z zapobieganiem, przeciwdziałaniem i zwalczaniem </w:t>
      </w:r>
      <w:proofErr w:type="spellStart"/>
      <w:r w:rsidRPr="00675B75">
        <w:rPr>
          <w:rFonts w:ascii="Verdana" w:hAnsi="Verdana"/>
          <w:sz w:val="18"/>
          <w:szCs w:val="18"/>
        </w:rPr>
        <w:t>koronawirusa</w:t>
      </w:r>
      <w:proofErr w:type="spellEnd"/>
      <w:r w:rsidRPr="00675B75">
        <w:rPr>
          <w:rFonts w:ascii="Verdana" w:hAnsi="Verdana"/>
          <w:sz w:val="18"/>
          <w:szCs w:val="18"/>
        </w:rPr>
        <w:t xml:space="preserve"> SARS-CoV-2, Zamawiający dopuszcza realizację zajęć z wykorzystaniem metod i technik kształcenia na odległość, tj. </w:t>
      </w:r>
      <w:r w:rsidRPr="00675B75">
        <w:rPr>
          <w:rFonts w:ascii="Verdana" w:hAnsi="Verdana"/>
          <w:sz w:val="18"/>
          <w:szCs w:val="18"/>
          <w:u w:val="single"/>
        </w:rPr>
        <w:t>za pośrednictwem zajęć transmitowanych w czasie rzeczywistym z siedziby Zamawiającego,</w:t>
      </w:r>
      <w:r w:rsidRPr="00675B75">
        <w:rPr>
          <w:rFonts w:ascii="Verdana" w:hAnsi="Verdana"/>
          <w:sz w:val="18"/>
          <w:szCs w:val="18"/>
        </w:rPr>
        <w:t xml:space="preserve"> o ile charakter i program szkolenia na to pozwalają. W ww. sytuacji Wykonawca powinien zapewnić dostęp do platformy umożliwiającej co najmniej:</w:t>
      </w:r>
    </w:p>
    <w:p w14:paraId="7B45BA95" w14:textId="77777777" w:rsidR="004E5522" w:rsidRPr="00675B75" w:rsidRDefault="004E5522" w:rsidP="00C91750">
      <w:pPr>
        <w:pStyle w:val="Akapitzlist"/>
        <w:numPr>
          <w:ilvl w:val="0"/>
          <w:numId w:val="155"/>
        </w:numPr>
        <w:tabs>
          <w:tab w:val="left" w:pos="7079"/>
        </w:tabs>
        <w:autoSpaceDN w:val="0"/>
        <w:ind w:right="-589"/>
        <w:jc w:val="both"/>
        <w:textAlignment w:val="baseline"/>
        <w:rPr>
          <w:rFonts w:ascii="Verdana" w:hAnsi="Verdana"/>
          <w:sz w:val="18"/>
          <w:szCs w:val="18"/>
        </w:rPr>
      </w:pPr>
      <w:r w:rsidRPr="00675B75">
        <w:rPr>
          <w:rFonts w:ascii="Verdana" w:hAnsi="Verdana"/>
          <w:sz w:val="18"/>
          <w:szCs w:val="18"/>
        </w:rPr>
        <w:t>połączenie przez komputer, laptop, tablet, smartfon</w:t>
      </w:r>
    </w:p>
    <w:p w14:paraId="3D13DE2A" w14:textId="77777777" w:rsidR="004E5522" w:rsidRPr="00675B75" w:rsidRDefault="004E5522" w:rsidP="00C91750">
      <w:pPr>
        <w:pStyle w:val="Akapitzlist"/>
        <w:numPr>
          <w:ilvl w:val="0"/>
          <w:numId w:val="155"/>
        </w:numPr>
        <w:tabs>
          <w:tab w:val="left" w:pos="7079"/>
        </w:tabs>
        <w:autoSpaceDN w:val="0"/>
        <w:ind w:right="-589"/>
        <w:jc w:val="both"/>
        <w:textAlignment w:val="baseline"/>
        <w:rPr>
          <w:rFonts w:ascii="Verdana" w:hAnsi="Verdana"/>
          <w:sz w:val="18"/>
          <w:szCs w:val="18"/>
        </w:rPr>
      </w:pPr>
      <w:r w:rsidRPr="00675B75">
        <w:rPr>
          <w:rFonts w:ascii="Verdana" w:hAnsi="Verdana"/>
          <w:sz w:val="18"/>
          <w:szCs w:val="18"/>
        </w:rPr>
        <w:t>kontakt wzrokowy i głosowy pomiędzy trenerem i uczestnikiem</w:t>
      </w:r>
    </w:p>
    <w:p w14:paraId="3E3ECACC" w14:textId="77777777" w:rsidR="004E5522" w:rsidRPr="00675B75" w:rsidRDefault="004E5522" w:rsidP="00C91750">
      <w:pPr>
        <w:pStyle w:val="Akapitzlist"/>
        <w:numPr>
          <w:ilvl w:val="0"/>
          <w:numId w:val="155"/>
        </w:numPr>
        <w:tabs>
          <w:tab w:val="left" w:pos="7079"/>
        </w:tabs>
        <w:autoSpaceDN w:val="0"/>
        <w:ind w:right="-589"/>
        <w:jc w:val="both"/>
        <w:textAlignment w:val="baseline"/>
        <w:rPr>
          <w:rFonts w:ascii="Verdana" w:hAnsi="Verdana"/>
          <w:sz w:val="18"/>
          <w:szCs w:val="18"/>
        </w:rPr>
      </w:pPr>
      <w:r w:rsidRPr="00675B75">
        <w:rPr>
          <w:rFonts w:ascii="Verdana" w:hAnsi="Verdana"/>
          <w:sz w:val="18"/>
          <w:szCs w:val="18"/>
        </w:rPr>
        <w:t>prezentacje materiałów szkoleniowych</w:t>
      </w:r>
    </w:p>
    <w:p w14:paraId="09F6D046" w14:textId="77777777" w:rsidR="004E5522" w:rsidRPr="00675B75" w:rsidRDefault="004E5522" w:rsidP="00C91750">
      <w:pPr>
        <w:pStyle w:val="Akapitzlist"/>
        <w:numPr>
          <w:ilvl w:val="0"/>
          <w:numId w:val="155"/>
        </w:numPr>
        <w:tabs>
          <w:tab w:val="left" w:pos="7079"/>
        </w:tabs>
        <w:autoSpaceDN w:val="0"/>
        <w:ind w:right="-589"/>
        <w:jc w:val="both"/>
        <w:textAlignment w:val="baseline"/>
        <w:rPr>
          <w:rFonts w:ascii="Verdana" w:hAnsi="Verdana"/>
          <w:sz w:val="18"/>
          <w:szCs w:val="18"/>
        </w:rPr>
      </w:pPr>
      <w:r w:rsidRPr="00675B75">
        <w:rPr>
          <w:rFonts w:ascii="Verdana" w:hAnsi="Verdana"/>
          <w:sz w:val="18"/>
          <w:szCs w:val="18"/>
        </w:rPr>
        <w:t>udostępnianie ekranu</w:t>
      </w:r>
    </w:p>
    <w:p w14:paraId="5CA0D0F0" w14:textId="77777777" w:rsidR="004E5522" w:rsidRPr="00675B75" w:rsidRDefault="004E5522" w:rsidP="00C91750">
      <w:pPr>
        <w:pStyle w:val="Akapitzlist"/>
        <w:numPr>
          <w:ilvl w:val="0"/>
          <w:numId w:val="155"/>
        </w:numPr>
        <w:tabs>
          <w:tab w:val="left" w:pos="7079"/>
        </w:tabs>
        <w:autoSpaceDN w:val="0"/>
        <w:ind w:right="-589"/>
        <w:jc w:val="both"/>
        <w:textAlignment w:val="baseline"/>
        <w:rPr>
          <w:rFonts w:ascii="Verdana" w:hAnsi="Verdana"/>
          <w:sz w:val="18"/>
          <w:szCs w:val="18"/>
        </w:rPr>
      </w:pPr>
      <w:r w:rsidRPr="00675B75">
        <w:rPr>
          <w:rFonts w:ascii="Verdana" w:hAnsi="Verdana"/>
          <w:sz w:val="18"/>
          <w:szCs w:val="18"/>
        </w:rPr>
        <w:t>prowadzenie konsultacji pisemnych w formie tzw. „czatu”</w:t>
      </w:r>
    </w:p>
    <w:p w14:paraId="207C7A48" w14:textId="77777777" w:rsidR="004E5522" w:rsidRPr="00675B75" w:rsidRDefault="004E5522" w:rsidP="00C91750">
      <w:pPr>
        <w:pStyle w:val="Akapitzlist"/>
        <w:numPr>
          <w:ilvl w:val="0"/>
          <w:numId w:val="166"/>
        </w:numPr>
        <w:tabs>
          <w:tab w:val="left" w:pos="7079"/>
        </w:tabs>
        <w:ind w:right="-589"/>
        <w:jc w:val="both"/>
        <w:rPr>
          <w:rFonts w:ascii="Verdana" w:hAnsi="Verdana"/>
          <w:sz w:val="18"/>
          <w:szCs w:val="18"/>
        </w:rPr>
      </w:pPr>
      <w:r w:rsidRPr="00675B75">
        <w:rPr>
          <w:rFonts w:ascii="Verdana" w:hAnsi="Verdana"/>
          <w:sz w:val="18"/>
          <w:szCs w:val="18"/>
        </w:rPr>
        <w:t>Wykonawca zobowiązany jest do sporządzania i prowadzenia dokumentacji wykonanych usług na zasadach i w formie wskazanej przez Zamawiającego. Na zakończenie każdego dnia szkoleniowego Wykonawca zobowiązany jest przekazać Zamawiającemu w formie skanu poniżej wymienione dokumenty, natomiast najpóźniej do dwóch dni roboczych po zakończeniu szkolenia Wykonawca zobowiązany jest przekazać Zamawiającemu w formie papierowej oryginały następujących dokumentów:</w:t>
      </w:r>
    </w:p>
    <w:p w14:paraId="626BCFA1" w14:textId="77777777" w:rsidR="004E5522" w:rsidRPr="00675B75" w:rsidRDefault="004E5522" w:rsidP="00C91750">
      <w:pPr>
        <w:pStyle w:val="Akapitzlist"/>
        <w:numPr>
          <w:ilvl w:val="0"/>
          <w:numId w:val="166"/>
        </w:numPr>
        <w:tabs>
          <w:tab w:val="left" w:pos="7079"/>
        </w:tabs>
        <w:ind w:right="-589"/>
        <w:jc w:val="both"/>
        <w:rPr>
          <w:rFonts w:ascii="Verdana" w:hAnsi="Verdana"/>
          <w:sz w:val="18"/>
          <w:szCs w:val="18"/>
        </w:rPr>
      </w:pPr>
      <w:r w:rsidRPr="00675B75">
        <w:rPr>
          <w:rFonts w:ascii="Verdana" w:hAnsi="Verdana"/>
          <w:sz w:val="18"/>
          <w:szCs w:val="18"/>
        </w:rPr>
        <w:t>Listę obecności podpisaną przez uczestników z każdego dnia szkolenia opatrzoną datą i podpisem prowadzącego.</w:t>
      </w:r>
    </w:p>
    <w:p w14:paraId="5D094B86" w14:textId="77777777" w:rsidR="004E5522" w:rsidRPr="00675B75" w:rsidRDefault="004E5522" w:rsidP="00C91750">
      <w:pPr>
        <w:pStyle w:val="Akapitzlist"/>
        <w:numPr>
          <w:ilvl w:val="0"/>
          <w:numId w:val="166"/>
        </w:numPr>
        <w:ind w:right="-589"/>
        <w:jc w:val="both"/>
        <w:rPr>
          <w:rFonts w:ascii="Verdana" w:hAnsi="Verdana"/>
          <w:sz w:val="18"/>
          <w:szCs w:val="18"/>
        </w:rPr>
      </w:pPr>
      <w:r w:rsidRPr="00675B75">
        <w:rPr>
          <w:rFonts w:ascii="Verdana" w:hAnsi="Verdana"/>
          <w:sz w:val="18"/>
          <w:szCs w:val="18"/>
        </w:rPr>
        <w:t>Protokół odbioru przez uczestników materiałów szkoleniowych, opatrzony datą i podpisem prowadzącego.</w:t>
      </w:r>
    </w:p>
    <w:p w14:paraId="48A32D12" w14:textId="77777777" w:rsidR="004E5522" w:rsidRPr="00675B75" w:rsidRDefault="004E5522" w:rsidP="00C91750">
      <w:pPr>
        <w:pStyle w:val="Akapitzlist"/>
        <w:numPr>
          <w:ilvl w:val="0"/>
          <w:numId w:val="166"/>
        </w:numPr>
        <w:tabs>
          <w:tab w:val="left" w:pos="7079"/>
        </w:tabs>
        <w:ind w:right="-589"/>
        <w:jc w:val="both"/>
        <w:rPr>
          <w:rFonts w:ascii="Verdana" w:hAnsi="Verdana"/>
          <w:sz w:val="18"/>
          <w:szCs w:val="18"/>
        </w:rPr>
      </w:pPr>
      <w:r w:rsidRPr="00675B75">
        <w:rPr>
          <w:rFonts w:ascii="Verdana" w:hAnsi="Verdana"/>
          <w:sz w:val="18"/>
          <w:szCs w:val="18"/>
        </w:rPr>
        <w:t>Testy i ankiety wypełnione przez uczestników.</w:t>
      </w:r>
    </w:p>
    <w:p w14:paraId="3704D9C4" w14:textId="77777777" w:rsidR="004E5522" w:rsidRPr="00675B75" w:rsidRDefault="004E5522" w:rsidP="00C91750">
      <w:pPr>
        <w:pStyle w:val="Akapitzlist"/>
        <w:numPr>
          <w:ilvl w:val="0"/>
          <w:numId w:val="166"/>
        </w:numPr>
        <w:tabs>
          <w:tab w:val="left" w:pos="7079"/>
        </w:tabs>
        <w:ind w:right="-589"/>
        <w:jc w:val="both"/>
        <w:rPr>
          <w:rFonts w:ascii="Verdana" w:hAnsi="Verdana"/>
          <w:sz w:val="18"/>
          <w:szCs w:val="18"/>
        </w:rPr>
      </w:pPr>
      <w:r w:rsidRPr="00675B75">
        <w:rPr>
          <w:rFonts w:ascii="Verdana" w:hAnsi="Verdana"/>
          <w:sz w:val="18"/>
          <w:szCs w:val="18"/>
        </w:rPr>
        <w:t>Dziennik zajęć.</w:t>
      </w:r>
    </w:p>
    <w:p w14:paraId="5022FFF4" w14:textId="77777777" w:rsidR="004E5522" w:rsidRPr="00675B75" w:rsidRDefault="004E5522" w:rsidP="00C91750">
      <w:pPr>
        <w:pStyle w:val="Akapitzlist"/>
        <w:numPr>
          <w:ilvl w:val="0"/>
          <w:numId w:val="166"/>
        </w:numPr>
        <w:shd w:val="clear" w:color="auto" w:fill="FFFFFF"/>
        <w:tabs>
          <w:tab w:val="left" w:pos="7079"/>
        </w:tabs>
        <w:autoSpaceDN w:val="0"/>
        <w:ind w:right="-589"/>
        <w:jc w:val="both"/>
        <w:textAlignment w:val="baseline"/>
        <w:rPr>
          <w:sz w:val="18"/>
          <w:szCs w:val="18"/>
          <w:shd w:val="clear" w:color="auto" w:fill="FFFFFF"/>
        </w:rPr>
      </w:pPr>
      <w:r w:rsidRPr="00675B75">
        <w:rPr>
          <w:rFonts w:ascii="Verdana" w:hAnsi="Verdana"/>
          <w:sz w:val="18"/>
          <w:szCs w:val="18"/>
        </w:rPr>
        <w:t>Całkowite koszty przygotowania merytorycznego i metodologicznego szkolenia, w tym koszty przygotowania programu, materiałów szkoleniowych, dojazdu, zakwaterowania i wyżywienia trenera/trenerów ponosi Wykonawca.</w:t>
      </w:r>
    </w:p>
    <w:p w14:paraId="69C225FB" w14:textId="56DA9A52" w:rsidR="004E5522" w:rsidRPr="00675B75" w:rsidRDefault="004E5522" w:rsidP="00C91750">
      <w:pPr>
        <w:pStyle w:val="Akapitzlist"/>
        <w:numPr>
          <w:ilvl w:val="0"/>
          <w:numId w:val="166"/>
        </w:numPr>
        <w:shd w:val="clear" w:color="auto" w:fill="FFFFFF"/>
        <w:tabs>
          <w:tab w:val="left" w:pos="7079"/>
        </w:tabs>
        <w:autoSpaceDN w:val="0"/>
        <w:ind w:right="-589"/>
        <w:jc w:val="both"/>
        <w:textAlignment w:val="baseline"/>
        <w:rPr>
          <w:rFonts w:ascii="Verdana" w:hAnsi="Verdana"/>
          <w:sz w:val="18"/>
          <w:szCs w:val="18"/>
          <w:shd w:val="clear" w:color="auto" w:fill="FFFFFF"/>
        </w:rPr>
      </w:pPr>
      <w:r w:rsidRPr="00675B75">
        <w:rPr>
          <w:rFonts w:ascii="Verdana" w:hAnsi="Verdana"/>
          <w:sz w:val="18"/>
          <w:szCs w:val="18"/>
          <w:shd w:val="clear" w:color="auto" w:fill="FFFFFF"/>
        </w:rPr>
        <w:t xml:space="preserve">Wykonawca w czasie wszystkich szkoleń powinien zapewnić catering zgodnie ze standardami opisanymi w aktualnym załączniku nr 8 do konkursu POWR.03.05.00-IP.08-00-PZ1/17, dostępnym na stronie internetowej </w:t>
      </w:r>
      <w:proofErr w:type="spellStart"/>
      <w:r w:rsidRPr="00675B75">
        <w:rPr>
          <w:rFonts w:ascii="Verdana" w:hAnsi="Verdana"/>
          <w:sz w:val="18"/>
          <w:szCs w:val="18"/>
          <w:shd w:val="clear" w:color="auto" w:fill="FFFFFF"/>
        </w:rPr>
        <w:t>NCBiR</w:t>
      </w:r>
      <w:proofErr w:type="spellEnd"/>
      <w:r w:rsidRPr="00675B75">
        <w:rPr>
          <w:rFonts w:ascii="Verdana" w:hAnsi="Verdana"/>
          <w:sz w:val="18"/>
          <w:szCs w:val="18"/>
          <w:shd w:val="clear" w:color="auto" w:fill="FFFFFF"/>
        </w:rPr>
        <w:t xml:space="preserve"> oraz stanowiącym załącznik </w:t>
      </w:r>
      <w:r w:rsidR="007B3240" w:rsidRPr="007B3240">
        <w:rPr>
          <w:rFonts w:ascii="Verdana" w:hAnsi="Verdana"/>
          <w:sz w:val="18"/>
          <w:szCs w:val="18"/>
          <w:shd w:val="clear" w:color="auto" w:fill="FFFFFF"/>
        </w:rPr>
        <w:t>nr 8 do SWZ</w:t>
      </w:r>
      <w:r w:rsidRPr="00675B75">
        <w:rPr>
          <w:rFonts w:ascii="Verdana" w:hAnsi="Verdana"/>
          <w:sz w:val="18"/>
          <w:szCs w:val="18"/>
          <w:shd w:val="clear" w:color="auto" w:fill="FFFFFF"/>
        </w:rPr>
        <w:t>, tj.:</w:t>
      </w:r>
    </w:p>
    <w:p w14:paraId="5837EF11" w14:textId="77777777" w:rsidR="004E5522" w:rsidRPr="00675B75" w:rsidRDefault="004E5522" w:rsidP="00C91750">
      <w:pPr>
        <w:pStyle w:val="Akapitzlist"/>
        <w:numPr>
          <w:ilvl w:val="0"/>
          <w:numId w:val="135"/>
        </w:numPr>
        <w:shd w:val="clear" w:color="auto" w:fill="FFFFFF"/>
        <w:ind w:left="709" w:right="-589"/>
        <w:jc w:val="both"/>
        <w:rPr>
          <w:rFonts w:ascii="Verdana" w:hAnsi="Verdana"/>
          <w:sz w:val="18"/>
          <w:szCs w:val="18"/>
          <w:shd w:val="clear" w:color="auto" w:fill="FFFFFF"/>
        </w:rPr>
      </w:pPr>
      <w:r w:rsidRPr="00675B75">
        <w:rPr>
          <w:rFonts w:ascii="Verdana" w:hAnsi="Verdana"/>
          <w:sz w:val="18"/>
          <w:szCs w:val="18"/>
          <w:shd w:val="clear" w:color="auto" w:fill="FFFFFF"/>
        </w:rPr>
        <w:t>przerwę kawową obejmującą co najmniej: kawę, herbatę, wodę, mleko, cukier, cytrynę, drobne słone lub słodkie przekąski;</w:t>
      </w:r>
    </w:p>
    <w:p w14:paraId="74DB33B1" w14:textId="77777777" w:rsidR="004E5522" w:rsidRPr="00B53CC7" w:rsidRDefault="004E5522" w:rsidP="00C91750">
      <w:pPr>
        <w:pStyle w:val="Akapitzlist"/>
        <w:numPr>
          <w:ilvl w:val="0"/>
          <w:numId w:val="135"/>
        </w:numPr>
        <w:shd w:val="clear" w:color="auto" w:fill="FFFFFF"/>
        <w:ind w:left="709" w:right="-589"/>
        <w:jc w:val="both"/>
        <w:rPr>
          <w:rFonts w:ascii="Verdana" w:hAnsi="Verdana"/>
          <w:sz w:val="18"/>
          <w:szCs w:val="18"/>
        </w:rPr>
      </w:pPr>
      <w:r w:rsidRPr="00675B75">
        <w:rPr>
          <w:rFonts w:ascii="Verdana" w:hAnsi="Verdana"/>
          <w:sz w:val="18"/>
          <w:szCs w:val="18"/>
          <w:shd w:val="clear" w:color="auto" w:fill="FFFFFF"/>
        </w:rPr>
        <w:t>obiad obejmujący dwa dania (zupę i drugie danie – wegetariańskie lub mięsne – w zależności od preferencji uczestników) oraz napój.</w:t>
      </w:r>
    </w:p>
    <w:p w14:paraId="556925CE" w14:textId="4C5C307A" w:rsidR="004E5522" w:rsidRDefault="004E5522" w:rsidP="004E5522">
      <w:pPr>
        <w:shd w:val="clear" w:color="auto" w:fill="FFFFFF"/>
        <w:ind w:right="-589"/>
        <w:jc w:val="both"/>
        <w:rPr>
          <w:rFonts w:ascii="Verdana" w:hAnsi="Verdana"/>
          <w:sz w:val="18"/>
          <w:szCs w:val="18"/>
        </w:rPr>
      </w:pPr>
      <w:r w:rsidRPr="004E5522">
        <w:rPr>
          <w:rFonts w:ascii="Verdana" w:hAnsi="Verdana"/>
          <w:color w:val="000000"/>
          <w:sz w:val="18"/>
          <w:szCs w:val="18"/>
        </w:rPr>
        <w:t>Koszt zapewnienia cateringu zostanie przez Wykonawcę wyszczególniony jako osobna pozycja na fakturze.</w:t>
      </w:r>
      <w:r>
        <w:rPr>
          <w:rFonts w:ascii="Verdana" w:hAnsi="Verdana"/>
          <w:sz w:val="18"/>
          <w:szCs w:val="18"/>
        </w:rPr>
        <w:br w:type="page"/>
      </w:r>
    </w:p>
    <w:p w14:paraId="39B48A63" w14:textId="2CB6D22A" w:rsidR="004E5522" w:rsidRPr="001C35ED" w:rsidRDefault="004E5522" w:rsidP="004E5522">
      <w:pPr>
        <w:pStyle w:val="Nagwek3"/>
        <w:keepLines/>
        <w:ind w:right="-589"/>
        <w:jc w:val="both"/>
        <w:rPr>
          <w:color w:val="auto"/>
        </w:rPr>
      </w:pPr>
      <w:r w:rsidRPr="001C35ED">
        <w:rPr>
          <w:color w:val="auto"/>
          <w:shd w:val="clear" w:color="auto" w:fill="FFFFFF"/>
        </w:rPr>
        <w:lastRenderedPageBreak/>
        <w:t>AZ</w:t>
      </w:r>
      <w:r>
        <w:rPr>
          <w:color w:val="auto"/>
          <w:shd w:val="clear" w:color="auto" w:fill="FFFFFF"/>
        </w:rPr>
        <w:t>P</w:t>
      </w:r>
      <w:r w:rsidRPr="001C35ED">
        <w:rPr>
          <w:color w:val="auto"/>
          <w:shd w:val="clear" w:color="auto" w:fill="FFFFFF"/>
        </w:rPr>
        <w:t>-260-</w:t>
      </w:r>
      <w:r>
        <w:rPr>
          <w:color w:val="auto"/>
          <w:shd w:val="clear" w:color="auto" w:fill="FFFFFF"/>
        </w:rPr>
        <w:t>TP-24</w:t>
      </w:r>
      <w:r w:rsidRPr="001C35ED">
        <w:rPr>
          <w:color w:val="auto"/>
          <w:shd w:val="clear" w:color="auto" w:fill="FFFFFF"/>
        </w:rPr>
        <w:t>/2</w:t>
      </w:r>
      <w:r>
        <w:rPr>
          <w:color w:val="auto"/>
          <w:shd w:val="clear" w:color="auto" w:fill="FFFFFF"/>
        </w:rPr>
        <w:t>2</w:t>
      </w:r>
      <w:r w:rsidRPr="001C35ED">
        <w:rPr>
          <w:color w:val="auto"/>
        </w:rPr>
        <w:tab/>
      </w:r>
      <w:r w:rsidRPr="001C35ED">
        <w:rPr>
          <w:color w:val="auto"/>
        </w:rPr>
        <w:tab/>
      </w:r>
      <w:r w:rsidRPr="001C35ED">
        <w:rPr>
          <w:color w:val="auto"/>
        </w:rPr>
        <w:tab/>
      </w:r>
      <w:r w:rsidRPr="001C35ED">
        <w:rPr>
          <w:color w:val="auto"/>
        </w:rPr>
        <w:tab/>
      </w:r>
      <w:r w:rsidRPr="001C35ED">
        <w:rPr>
          <w:color w:val="auto"/>
        </w:rPr>
        <w:tab/>
      </w:r>
      <w:r w:rsidRPr="001C35ED">
        <w:rPr>
          <w:color w:val="auto"/>
        </w:rPr>
        <w:tab/>
      </w:r>
      <w:r w:rsidRPr="001C35ED">
        <w:rPr>
          <w:color w:val="auto"/>
        </w:rPr>
        <w:tab/>
      </w:r>
      <w:r>
        <w:rPr>
          <w:color w:val="auto"/>
        </w:rPr>
        <w:tab/>
        <w:t>Załącznik nr 2</w:t>
      </w:r>
      <w:r w:rsidR="00A915FA">
        <w:rPr>
          <w:color w:val="auto"/>
        </w:rPr>
        <w:t>G</w:t>
      </w:r>
      <w:r w:rsidRPr="001C35ED">
        <w:rPr>
          <w:color w:val="auto"/>
        </w:rPr>
        <w:t xml:space="preserve"> do SWZ</w:t>
      </w:r>
    </w:p>
    <w:p w14:paraId="5E2DC750" w14:textId="77777777" w:rsidR="004E5522" w:rsidRPr="0037310E" w:rsidRDefault="004E5522" w:rsidP="004E5522">
      <w:pPr>
        <w:keepNext/>
        <w:keepLines/>
        <w:spacing w:line="240" w:lineRule="exact"/>
        <w:jc w:val="both"/>
        <w:rPr>
          <w:rFonts w:ascii="Verdana" w:hAnsi="Verdana"/>
          <w:b/>
          <w:sz w:val="14"/>
          <w:szCs w:val="14"/>
        </w:rPr>
      </w:pPr>
    </w:p>
    <w:p w14:paraId="1D442F9E" w14:textId="77777777" w:rsidR="004E5522" w:rsidRPr="0073565E" w:rsidRDefault="004E5522" w:rsidP="004E5522">
      <w:pPr>
        <w:keepNext/>
        <w:keepLines/>
        <w:spacing w:line="360" w:lineRule="auto"/>
        <w:ind w:right="-590"/>
        <w:jc w:val="center"/>
        <w:rPr>
          <w:rFonts w:ascii="Verdana" w:hAnsi="Verdana"/>
          <w:b/>
          <w:sz w:val="18"/>
          <w:szCs w:val="18"/>
        </w:rPr>
      </w:pPr>
      <w:r w:rsidRPr="0073565E">
        <w:rPr>
          <w:rFonts w:ascii="Verdana" w:hAnsi="Verdana"/>
          <w:b/>
          <w:sz w:val="18"/>
          <w:szCs w:val="18"/>
        </w:rPr>
        <w:t>SZCZEGÓŁOWY OPIS PRZEDMIOTU ZAMÓWIENIA</w:t>
      </w:r>
    </w:p>
    <w:p w14:paraId="5BE374EC" w14:textId="77777777" w:rsidR="004E5522" w:rsidRPr="0073565E" w:rsidRDefault="004E5522" w:rsidP="004E5522">
      <w:pPr>
        <w:spacing w:line="360" w:lineRule="auto"/>
        <w:ind w:right="-590"/>
        <w:jc w:val="both"/>
        <w:rPr>
          <w:rFonts w:ascii="Verdana" w:hAnsi="Verdana"/>
          <w:b/>
          <w:bCs/>
          <w:color w:val="000000" w:themeColor="text1"/>
          <w:sz w:val="18"/>
          <w:szCs w:val="18"/>
        </w:rPr>
      </w:pPr>
    </w:p>
    <w:p w14:paraId="7F3643B3" w14:textId="3D0A4564" w:rsidR="004E5522" w:rsidRPr="00A915FA" w:rsidRDefault="00A915FA" w:rsidP="004E5522">
      <w:pPr>
        <w:keepNext/>
        <w:keepLines/>
        <w:tabs>
          <w:tab w:val="left" w:pos="3686"/>
        </w:tabs>
        <w:ind w:left="1134" w:right="-590" w:hanging="1134"/>
        <w:jc w:val="both"/>
        <w:rPr>
          <w:rFonts w:ascii="Verdana" w:hAnsi="Verdana"/>
          <w:b/>
          <w:sz w:val="18"/>
          <w:szCs w:val="18"/>
        </w:rPr>
      </w:pPr>
      <w:r w:rsidRPr="00A915FA">
        <w:rPr>
          <w:rFonts w:ascii="Verdana" w:hAnsi="Verdana"/>
          <w:b/>
          <w:sz w:val="18"/>
          <w:szCs w:val="18"/>
        </w:rPr>
        <w:t>Część G - Świadczenie usługi szkoleniowej o tematyce: SQL poziom podstawowy</w:t>
      </w:r>
      <w:r w:rsidR="004E5522" w:rsidRPr="00A915FA">
        <w:rPr>
          <w:rFonts w:ascii="Verdana" w:hAnsi="Verdana"/>
          <w:b/>
          <w:sz w:val="18"/>
          <w:szCs w:val="18"/>
        </w:rPr>
        <w:t>;</w:t>
      </w:r>
    </w:p>
    <w:p w14:paraId="43F0B238" w14:textId="77777777" w:rsidR="004E5522" w:rsidRDefault="004E5522" w:rsidP="004E5522">
      <w:pPr>
        <w:shd w:val="clear" w:color="auto" w:fill="FFFFFF"/>
        <w:ind w:right="-589"/>
        <w:jc w:val="both"/>
        <w:rPr>
          <w:rFonts w:ascii="Verdana" w:hAnsi="Verdana"/>
          <w:color w:val="000000"/>
          <w:sz w:val="18"/>
          <w:szCs w:val="18"/>
        </w:rPr>
      </w:pPr>
    </w:p>
    <w:p w14:paraId="03F1E1D1" w14:textId="77777777" w:rsidR="004E5522" w:rsidRPr="00B53CC7" w:rsidRDefault="004E5522" w:rsidP="00C91750">
      <w:pPr>
        <w:pStyle w:val="Akapitzlist"/>
        <w:numPr>
          <w:ilvl w:val="3"/>
          <w:numId w:val="167"/>
        </w:numPr>
        <w:shd w:val="clear" w:color="auto" w:fill="FFFFFF"/>
        <w:tabs>
          <w:tab w:val="left" w:pos="7079"/>
        </w:tabs>
        <w:ind w:left="284" w:right="-589"/>
        <w:jc w:val="both"/>
        <w:rPr>
          <w:rFonts w:ascii="Verdana" w:hAnsi="Verdana"/>
          <w:color w:val="000000"/>
          <w:sz w:val="18"/>
          <w:szCs w:val="18"/>
        </w:rPr>
      </w:pPr>
      <w:r w:rsidRPr="00B53CC7">
        <w:rPr>
          <w:rFonts w:ascii="Verdana" w:hAnsi="Verdana"/>
          <w:color w:val="000000"/>
          <w:sz w:val="18"/>
          <w:szCs w:val="18"/>
        </w:rPr>
        <w:t>Świadczenie usługi  szkoleniowej polegającej na realizacji szkoleń zamkniętych skierowanych do kadry administracyjnej i kierowniczej Uniwersytetu Medycznego im. Piastów Śląskich we Wrocławiu w zakresie umiejętności informatycznych.</w:t>
      </w:r>
    </w:p>
    <w:p w14:paraId="5BE116DC" w14:textId="6DF85433" w:rsidR="004E5522" w:rsidRPr="004E5522" w:rsidRDefault="004E5522" w:rsidP="00C91750">
      <w:pPr>
        <w:pStyle w:val="Akapitzlist"/>
        <w:numPr>
          <w:ilvl w:val="3"/>
          <w:numId w:val="167"/>
        </w:numPr>
        <w:shd w:val="clear" w:color="auto" w:fill="FFFFFF"/>
        <w:tabs>
          <w:tab w:val="left" w:pos="7079"/>
        </w:tabs>
        <w:ind w:left="284" w:right="-589"/>
        <w:jc w:val="both"/>
        <w:rPr>
          <w:rFonts w:ascii="Verdana" w:hAnsi="Verdana"/>
          <w:color w:val="000000"/>
          <w:sz w:val="18"/>
          <w:szCs w:val="18"/>
        </w:rPr>
      </w:pPr>
      <w:r w:rsidRPr="004E5522">
        <w:rPr>
          <w:rFonts w:ascii="Verdana" w:hAnsi="Verdana"/>
          <w:color w:val="000000"/>
          <w:sz w:val="18"/>
          <w:szCs w:val="18"/>
        </w:rPr>
        <w:t>Przedmiotem zamówienia jest przygotowanie i przeprowadzenie szkolenia</w:t>
      </w:r>
      <w:r w:rsidRPr="004E5522">
        <w:rPr>
          <w:rFonts w:ascii="Verdana" w:hAnsi="Verdana"/>
          <w:b/>
          <w:color w:val="000000"/>
          <w:sz w:val="18"/>
          <w:szCs w:val="18"/>
        </w:rPr>
        <w:t>: SQL poziom podstawowy</w:t>
      </w:r>
      <w:r>
        <w:rPr>
          <w:rFonts w:ascii="Verdana" w:hAnsi="Verdana"/>
          <w:b/>
          <w:color w:val="000000"/>
          <w:sz w:val="18"/>
          <w:szCs w:val="18"/>
        </w:rPr>
        <w:t>.</w:t>
      </w:r>
    </w:p>
    <w:p w14:paraId="05A47CCC" w14:textId="7AE5ECF7" w:rsidR="004E5522" w:rsidRPr="004E5522" w:rsidRDefault="004E5522" w:rsidP="00C91750">
      <w:pPr>
        <w:pStyle w:val="Akapitzlist"/>
        <w:numPr>
          <w:ilvl w:val="3"/>
          <w:numId w:val="167"/>
        </w:numPr>
        <w:shd w:val="clear" w:color="auto" w:fill="FFFFFF"/>
        <w:tabs>
          <w:tab w:val="left" w:pos="7079"/>
        </w:tabs>
        <w:ind w:left="284" w:right="-589"/>
        <w:jc w:val="both"/>
        <w:rPr>
          <w:rFonts w:ascii="Verdana" w:hAnsi="Verdana"/>
          <w:color w:val="000000"/>
          <w:sz w:val="18"/>
          <w:szCs w:val="18"/>
        </w:rPr>
      </w:pPr>
      <w:r w:rsidRPr="004E5522">
        <w:rPr>
          <w:rFonts w:ascii="Verdana" w:hAnsi="Verdana"/>
          <w:color w:val="000000"/>
          <w:sz w:val="18"/>
          <w:szCs w:val="18"/>
        </w:rPr>
        <w:t>Przewidywana liczba uczestników: 8 (1 grupa szkoleniowa)</w:t>
      </w:r>
      <w:r>
        <w:rPr>
          <w:rFonts w:ascii="Verdana" w:hAnsi="Verdana"/>
          <w:color w:val="000000"/>
          <w:sz w:val="18"/>
          <w:szCs w:val="18"/>
        </w:rPr>
        <w:t xml:space="preserve">. </w:t>
      </w:r>
      <w:r w:rsidRPr="004E5522">
        <w:rPr>
          <w:rFonts w:ascii="Verdana" w:hAnsi="Verdana"/>
          <w:color w:val="000000"/>
          <w:sz w:val="18"/>
          <w:szCs w:val="18"/>
        </w:rPr>
        <w:t>Przewidywana liczba godzin: 16 (szkolenie 2-dniowe)</w:t>
      </w:r>
      <w:r>
        <w:rPr>
          <w:rFonts w:ascii="Verdana" w:hAnsi="Verdana"/>
          <w:color w:val="000000"/>
          <w:sz w:val="18"/>
          <w:szCs w:val="18"/>
        </w:rPr>
        <w:t>.</w:t>
      </w:r>
    </w:p>
    <w:p w14:paraId="12544A52" w14:textId="77777777" w:rsidR="004E5522" w:rsidRPr="00DE2118" w:rsidRDefault="004E5522" w:rsidP="004E5522">
      <w:pPr>
        <w:tabs>
          <w:tab w:val="left" w:pos="7079"/>
        </w:tabs>
        <w:rPr>
          <w:b/>
          <w:color w:val="000000"/>
          <w:u w:val="single"/>
        </w:rPr>
      </w:pPr>
    </w:p>
    <w:p w14:paraId="46B3E5B5" w14:textId="77777777" w:rsidR="004E5522" w:rsidRPr="004E5522" w:rsidRDefault="004E5522" w:rsidP="00C91750">
      <w:pPr>
        <w:pStyle w:val="Akapitzlist"/>
        <w:numPr>
          <w:ilvl w:val="3"/>
          <w:numId w:val="167"/>
        </w:numPr>
        <w:shd w:val="clear" w:color="auto" w:fill="FFFFFF"/>
        <w:tabs>
          <w:tab w:val="left" w:pos="7079"/>
        </w:tabs>
        <w:ind w:left="284" w:right="-589"/>
        <w:jc w:val="both"/>
        <w:rPr>
          <w:rFonts w:ascii="Verdana" w:hAnsi="Verdana"/>
          <w:b/>
          <w:color w:val="000000"/>
          <w:sz w:val="18"/>
          <w:szCs w:val="18"/>
          <w:u w:val="single"/>
        </w:rPr>
      </w:pPr>
      <w:r w:rsidRPr="004E5522">
        <w:rPr>
          <w:rFonts w:ascii="Verdana" w:hAnsi="Verdana"/>
          <w:b/>
          <w:color w:val="000000"/>
          <w:sz w:val="18"/>
          <w:szCs w:val="18"/>
          <w:u w:val="single"/>
        </w:rPr>
        <w:t>Ramowy zakres tematyczny szkolenia:</w:t>
      </w:r>
    </w:p>
    <w:p w14:paraId="7E803A40" w14:textId="77777777" w:rsidR="004E5522" w:rsidRPr="004E5522" w:rsidRDefault="004E5522" w:rsidP="00C91750">
      <w:pPr>
        <w:numPr>
          <w:ilvl w:val="0"/>
          <w:numId w:val="168"/>
        </w:numPr>
        <w:tabs>
          <w:tab w:val="left" w:pos="7079"/>
        </w:tabs>
        <w:suppressAutoHyphens w:val="0"/>
        <w:rPr>
          <w:rFonts w:ascii="Verdana" w:hAnsi="Verdana"/>
          <w:color w:val="000000"/>
          <w:sz w:val="18"/>
          <w:szCs w:val="18"/>
        </w:rPr>
      </w:pPr>
      <w:r w:rsidRPr="004E5522">
        <w:rPr>
          <w:rFonts w:ascii="Verdana" w:hAnsi="Verdana"/>
          <w:color w:val="000000"/>
          <w:sz w:val="18"/>
          <w:szCs w:val="18"/>
        </w:rPr>
        <w:t>Wprowadzenie do struktury baz danych</w:t>
      </w:r>
    </w:p>
    <w:p w14:paraId="18479FDD" w14:textId="77777777" w:rsidR="004E5522" w:rsidRPr="004E5522" w:rsidRDefault="004E5522" w:rsidP="00C91750">
      <w:pPr>
        <w:numPr>
          <w:ilvl w:val="0"/>
          <w:numId w:val="168"/>
        </w:numPr>
        <w:tabs>
          <w:tab w:val="left" w:pos="7079"/>
        </w:tabs>
        <w:suppressAutoHyphens w:val="0"/>
        <w:rPr>
          <w:rFonts w:ascii="Verdana" w:hAnsi="Verdana"/>
          <w:color w:val="000000"/>
          <w:sz w:val="18"/>
          <w:szCs w:val="18"/>
        </w:rPr>
      </w:pPr>
      <w:r w:rsidRPr="004E5522">
        <w:rPr>
          <w:rFonts w:ascii="Verdana" w:hAnsi="Verdana"/>
          <w:color w:val="000000"/>
          <w:sz w:val="18"/>
          <w:szCs w:val="18"/>
        </w:rPr>
        <w:t>Język SQL –pierwsze zapytania</w:t>
      </w:r>
    </w:p>
    <w:p w14:paraId="0ECCA972" w14:textId="77777777" w:rsidR="004E5522" w:rsidRPr="004E5522" w:rsidRDefault="004E5522" w:rsidP="00C91750">
      <w:pPr>
        <w:numPr>
          <w:ilvl w:val="0"/>
          <w:numId w:val="169"/>
        </w:numPr>
        <w:tabs>
          <w:tab w:val="left" w:pos="7079"/>
        </w:tabs>
        <w:suppressAutoHyphens w:val="0"/>
        <w:rPr>
          <w:rFonts w:ascii="Verdana" w:hAnsi="Verdana"/>
          <w:color w:val="000000"/>
          <w:sz w:val="18"/>
          <w:szCs w:val="18"/>
        </w:rPr>
      </w:pPr>
      <w:r w:rsidRPr="004E5522">
        <w:rPr>
          <w:rFonts w:ascii="Verdana" w:hAnsi="Verdana"/>
          <w:color w:val="000000"/>
          <w:sz w:val="18"/>
          <w:szCs w:val="18"/>
        </w:rPr>
        <w:t xml:space="preserve">Podstawy, schematy </w:t>
      </w:r>
    </w:p>
    <w:p w14:paraId="5C8D2AD1" w14:textId="77777777" w:rsidR="004E5522" w:rsidRPr="004E5522" w:rsidRDefault="004E5522" w:rsidP="00C91750">
      <w:pPr>
        <w:numPr>
          <w:ilvl w:val="0"/>
          <w:numId w:val="169"/>
        </w:numPr>
        <w:tabs>
          <w:tab w:val="left" w:pos="7079"/>
        </w:tabs>
        <w:suppressAutoHyphens w:val="0"/>
        <w:rPr>
          <w:rFonts w:ascii="Verdana" w:hAnsi="Verdana"/>
          <w:color w:val="000000"/>
          <w:sz w:val="18"/>
          <w:szCs w:val="18"/>
        </w:rPr>
      </w:pPr>
      <w:r w:rsidRPr="004E5522">
        <w:rPr>
          <w:rFonts w:ascii="Verdana" w:hAnsi="Verdana"/>
          <w:color w:val="000000"/>
          <w:sz w:val="18"/>
          <w:szCs w:val="18"/>
        </w:rPr>
        <w:t xml:space="preserve">Usuwanie duplikatów </w:t>
      </w:r>
    </w:p>
    <w:p w14:paraId="2EB07ACE" w14:textId="77777777" w:rsidR="004E5522" w:rsidRPr="004E5522" w:rsidRDefault="004E5522" w:rsidP="00C91750">
      <w:pPr>
        <w:numPr>
          <w:ilvl w:val="0"/>
          <w:numId w:val="169"/>
        </w:numPr>
        <w:tabs>
          <w:tab w:val="left" w:pos="7079"/>
        </w:tabs>
        <w:suppressAutoHyphens w:val="0"/>
        <w:rPr>
          <w:rFonts w:ascii="Verdana" w:hAnsi="Verdana"/>
          <w:color w:val="000000"/>
          <w:sz w:val="18"/>
          <w:szCs w:val="18"/>
        </w:rPr>
      </w:pPr>
      <w:r w:rsidRPr="004E5522">
        <w:rPr>
          <w:rFonts w:ascii="Verdana" w:hAnsi="Verdana"/>
          <w:color w:val="000000"/>
          <w:sz w:val="18"/>
          <w:szCs w:val="18"/>
        </w:rPr>
        <w:t xml:space="preserve">Sortowanie danych, filtrowanie danych </w:t>
      </w:r>
    </w:p>
    <w:p w14:paraId="4363F35F" w14:textId="77777777" w:rsidR="004E5522" w:rsidRPr="004E5522" w:rsidRDefault="004E5522" w:rsidP="00C91750">
      <w:pPr>
        <w:numPr>
          <w:ilvl w:val="0"/>
          <w:numId w:val="168"/>
        </w:numPr>
        <w:tabs>
          <w:tab w:val="left" w:pos="7079"/>
        </w:tabs>
        <w:suppressAutoHyphens w:val="0"/>
        <w:rPr>
          <w:rFonts w:ascii="Verdana" w:hAnsi="Verdana"/>
          <w:color w:val="000000"/>
          <w:sz w:val="18"/>
          <w:szCs w:val="18"/>
        </w:rPr>
      </w:pPr>
      <w:r w:rsidRPr="004E5522">
        <w:rPr>
          <w:rFonts w:ascii="Verdana" w:hAnsi="Verdana"/>
          <w:color w:val="000000"/>
          <w:sz w:val="18"/>
          <w:szCs w:val="18"/>
        </w:rPr>
        <w:t>Funkcje i operatory</w:t>
      </w:r>
    </w:p>
    <w:p w14:paraId="6C7C68BD" w14:textId="77777777" w:rsidR="004E5522" w:rsidRPr="004E5522" w:rsidRDefault="004E5522" w:rsidP="00C91750">
      <w:pPr>
        <w:numPr>
          <w:ilvl w:val="0"/>
          <w:numId w:val="170"/>
        </w:numPr>
        <w:tabs>
          <w:tab w:val="left" w:pos="7079"/>
        </w:tabs>
        <w:suppressAutoHyphens w:val="0"/>
        <w:rPr>
          <w:rFonts w:ascii="Verdana" w:hAnsi="Verdana"/>
          <w:color w:val="000000"/>
          <w:sz w:val="18"/>
          <w:szCs w:val="18"/>
        </w:rPr>
      </w:pPr>
      <w:r w:rsidRPr="004E5522">
        <w:rPr>
          <w:rFonts w:ascii="Verdana" w:hAnsi="Verdana"/>
          <w:color w:val="000000"/>
          <w:sz w:val="18"/>
          <w:szCs w:val="18"/>
        </w:rPr>
        <w:t>daty i czasu, matematyczne, tekstowe, logiczne</w:t>
      </w:r>
    </w:p>
    <w:p w14:paraId="7BCB03B5" w14:textId="77777777" w:rsidR="004E5522" w:rsidRPr="004E5522" w:rsidRDefault="004E5522" w:rsidP="00C91750">
      <w:pPr>
        <w:numPr>
          <w:ilvl w:val="0"/>
          <w:numId w:val="168"/>
        </w:numPr>
        <w:tabs>
          <w:tab w:val="left" w:pos="7079"/>
        </w:tabs>
        <w:suppressAutoHyphens w:val="0"/>
        <w:rPr>
          <w:rFonts w:ascii="Verdana" w:hAnsi="Verdana"/>
          <w:color w:val="000000"/>
          <w:sz w:val="18"/>
          <w:szCs w:val="18"/>
        </w:rPr>
      </w:pPr>
      <w:r w:rsidRPr="004E5522">
        <w:rPr>
          <w:rFonts w:ascii="Verdana" w:hAnsi="Verdana"/>
          <w:color w:val="000000"/>
          <w:sz w:val="18"/>
          <w:szCs w:val="18"/>
        </w:rPr>
        <w:t>Przygotowanie bazy danych krok po kroku</w:t>
      </w:r>
    </w:p>
    <w:p w14:paraId="365A2A12" w14:textId="77777777" w:rsidR="004E5522" w:rsidRPr="004E5522" w:rsidRDefault="004E5522" w:rsidP="00C91750">
      <w:pPr>
        <w:numPr>
          <w:ilvl w:val="0"/>
          <w:numId w:val="168"/>
        </w:numPr>
        <w:tabs>
          <w:tab w:val="left" w:pos="7079"/>
        </w:tabs>
        <w:suppressAutoHyphens w:val="0"/>
        <w:rPr>
          <w:rFonts w:ascii="Verdana" w:hAnsi="Verdana"/>
          <w:color w:val="000000"/>
          <w:sz w:val="18"/>
          <w:szCs w:val="18"/>
        </w:rPr>
      </w:pPr>
      <w:r w:rsidRPr="004E5522">
        <w:rPr>
          <w:rFonts w:ascii="Verdana" w:hAnsi="Verdana"/>
          <w:color w:val="000000"/>
          <w:sz w:val="18"/>
          <w:szCs w:val="18"/>
        </w:rPr>
        <w:t>Tworzenie i modyfikowanie tabel</w:t>
      </w:r>
    </w:p>
    <w:p w14:paraId="3C0CBCFF" w14:textId="77777777" w:rsidR="004E5522" w:rsidRPr="004E5522" w:rsidRDefault="004E5522" w:rsidP="00C91750">
      <w:pPr>
        <w:numPr>
          <w:ilvl w:val="0"/>
          <w:numId w:val="171"/>
        </w:numPr>
        <w:tabs>
          <w:tab w:val="left" w:pos="7079"/>
        </w:tabs>
        <w:suppressAutoHyphens w:val="0"/>
        <w:rPr>
          <w:rFonts w:ascii="Verdana" w:hAnsi="Verdana"/>
          <w:color w:val="000000"/>
          <w:sz w:val="18"/>
          <w:szCs w:val="18"/>
        </w:rPr>
      </w:pPr>
      <w:r w:rsidRPr="004E5522">
        <w:rPr>
          <w:rFonts w:ascii="Verdana" w:hAnsi="Verdana"/>
          <w:color w:val="000000"/>
          <w:sz w:val="18"/>
          <w:szCs w:val="18"/>
        </w:rPr>
        <w:t>Tworzenie oraz kasowanie tabel</w:t>
      </w:r>
    </w:p>
    <w:p w14:paraId="4FBB4EEA" w14:textId="77777777" w:rsidR="004E5522" w:rsidRPr="004E5522" w:rsidRDefault="004E5522" w:rsidP="00C91750">
      <w:pPr>
        <w:numPr>
          <w:ilvl w:val="0"/>
          <w:numId w:val="171"/>
        </w:numPr>
        <w:tabs>
          <w:tab w:val="left" w:pos="7079"/>
        </w:tabs>
        <w:suppressAutoHyphens w:val="0"/>
        <w:rPr>
          <w:rFonts w:ascii="Verdana" w:hAnsi="Verdana"/>
          <w:color w:val="000000"/>
          <w:sz w:val="18"/>
          <w:szCs w:val="18"/>
        </w:rPr>
      </w:pPr>
      <w:r w:rsidRPr="004E5522">
        <w:rPr>
          <w:rFonts w:ascii="Verdana" w:hAnsi="Verdana"/>
          <w:color w:val="000000"/>
          <w:sz w:val="18"/>
          <w:szCs w:val="18"/>
        </w:rPr>
        <w:t>Łączenie tabel, bariery</w:t>
      </w:r>
    </w:p>
    <w:p w14:paraId="5FCF3D66" w14:textId="77777777" w:rsidR="004E5522" w:rsidRPr="004E5522" w:rsidRDefault="004E5522" w:rsidP="00C91750">
      <w:pPr>
        <w:numPr>
          <w:ilvl w:val="0"/>
          <w:numId w:val="168"/>
        </w:numPr>
        <w:tabs>
          <w:tab w:val="left" w:pos="7079"/>
        </w:tabs>
        <w:suppressAutoHyphens w:val="0"/>
        <w:rPr>
          <w:rFonts w:ascii="Verdana" w:hAnsi="Verdana"/>
          <w:color w:val="000000"/>
          <w:sz w:val="18"/>
          <w:szCs w:val="18"/>
        </w:rPr>
      </w:pPr>
      <w:r w:rsidRPr="004E5522">
        <w:rPr>
          <w:rFonts w:ascii="Verdana" w:hAnsi="Verdana"/>
          <w:color w:val="000000"/>
          <w:sz w:val="18"/>
          <w:szCs w:val="18"/>
        </w:rPr>
        <w:t>Operacje na danych:</w:t>
      </w:r>
    </w:p>
    <w:p w14:paraId="2C735C74" w14:textId="77777777" w:rsidR="004E5522" w:rsidRPr="004E5522" w:rsidRDefault="004E5522" w:rsidP="00C91750">
      <w:pPr>
        <w:numPr>
          <w:ilvl w:val="0"/>
          <w:numId w:val="172"/>
        </w:numPr>
        <w:tabs>
          <w:tab w:val="left" w:pos="7079"/>
        </w:tabs>
        <w:suppressAutoHyphens w:val="0"/>
        <w:rPr>
          <w:rFonts w:ascii="Verdana" w:hAnsi="Verdana"/>
          <w:color w:val="000000"/>
          <w:sz w:val="18"/>
          <w:szCs w:val="18"/>
        </w:rPr>
      </w:pPr>
      <w:r w:rsidRPr="004E5522">
        <w:rPr>
          <w:rFonts w:ascii="Verdana" w:hAnsi="Verdana"/>
          <w:color w:val="000000"/>
          <w:sz w:val="18"/>
          <w:szCs w:val="18"/>
        </w:rPr>
        <w:t>Wstawianie, kasowanie, aktualizacja.</w:t>
      </w:r>
    </w:p>
    <w:p w14:paraId="60AEA548" w14:textId="6FCF1C62" w:rsidR="004E5522" w:rsidRDefault="004E5522" w:rsidP="00C91750">
      <w:pPr>
        <w:numPr>
          <w:ilvl w:val="0"/>
          <w:numId w:val="168"/>
        </w:numPr>
        <w:tabs>
          <w:tab w:val="left" w:pos="7079"/>
        </w:tabs>
        <w:suppressAutoHyphens w:val="0"/>
        <w:rPr>
          <w:rFonts w:ascii="Verdana" w:hAnsi="Verdana"/>
          <w:color w:val="000000"/>
          <w:sz w:val="18"/>
          <w:szCs w:val="18"/>
        </w:rPr>
      </w:pPr>
      <w:r w:rsidRPr="004E5522">
        <w:rPr>
          <w:rFonts w:ascii="Verdana" w:hAnsi="Verdana"/>
          <w:color w:val="000000"/>
          <w:sz w:val="18"/>
          <w:szCs w:val="18"/>
        </w:rPr>
        <w:t>Ćwiczenia</w:t>
      </w:r>
    </w:p>
    <w:p w14:paraId="7780BC7B" w14:textId="77777777" w:rsidR="004E5522" w:rsidRPr="004E5522" w:rsidRDefault="004E5522" w:rsidP="004E5522">
      <w:pPr>
        <w:tabs>
          <w:tab w:val="left" w:pos="7079"/>
        </w:tabs>
        <w:suppressAutoHyphens w:val="0"/>
        <w:ind w:left="720"/>
        <w:rPr>
          <w:rFonts w:ascii="Verdana" w:hAnsi="Verdana"/>
          <w:color w:val="000000"/>
          <w:sz w:val="18"/>
          <w:szCs w:val="18"/>
        </w:rPr>
      </w:pPr>
    </w:p>
    <w:p w14:paraId="0FA2CC08" w14:textId="77777777" w:rsidR="004E5522" w:rsidRPr="004E5522" w:rsidRDefault="004E5522" w:rsidP="00C91750">
      <w:pPr>
        <w:pStyle w:val="Akapitzlist"/>
        <w:numPr>
          <w:ilvl w:val="3"/>
          <w:numId w:val="173"/>
        </w:numPr>
        <w:tabs>
          <w:tab w:val="left" w:pos="7079"/>
        </w:tabs>
        <w:ind w:left="142"/>
        <w:rPr>
          <w:b/>
          <w:color w:val="000000"/>
          <w:u w:val="single"/>
        </w:rPr>
      </w:pPr>
      <w:r w:rsidRPr="00B53CC7">
        <w:rPr>
          <w:rFonts w:ascii="Verdana" w:hAnsi="Verdana"/>
          <w:b/>
          <w:color w:val="000000"/>
          <w:sz w:val="18"/>
          <w:szCs w:val="18"/>
        </w:rPr>
        <w:t>Dodatkowe Informacje:</w:t>
      </w:r>
    </w:p>
    <w:p w14:paraId="737A1230" w14:textId="77777777" w:rsidR="004E5522" w:rsidRPr="00675B75" w:rsidRDefault="004E5522" w:rsidP="00C91750">
      <w:pPr>
        <w:pStyle w:val="Akapitzlist"/>
        <w:numPr>
          <w:ilvl w:val="0"/>
          <w:numId w:val="174"/>
        </w:numPr>
        <w:tabs>
          <w:tab w:val="left" w:pos="7079"/>
        </w:tabs>
        <w:autoSpaceDN w:val="0"/>
        <w:ind w:right="-589"/>
        <w:jc w:val="both"/>
        <w:textAlignment w:val="baseline"/>
        <w:rPr>
          <w:rFonts w:ascii="Verdana" w:hAnsi="Verdana"/>
          <w:sz w:val="18"/>
          <w:szCs w:val="18"/>
        </w:rPr>
      </w:pPr>
      <w:r w:rsidRPr="00675B75">
        <w:rPr>
          <w:rFonts w:ascii="Verdana" w:hAnsi="Verdana"/>
          <w:sz w:val="18"/>
          <w:szCs w:val="18"/>
        </w:rPr>
        <w:t>Godzina szkoleniowa rozumiana jest jako 45 minut.</w:t>
      </w:r>
    </w:p>
    <w:p w14:paraId="2D18BFFD" w14:textId="77777777" w:rsidR="004E5522" w:rsidRPr="00675B75" w:rsidRDefault="004E5522" w:rsidP="00C91750">
      <w:pPr>
        <w:pStyle w:val="Akapitzlist"/>
        <w:numPr>
          <w:ilvl w:val="0"/>
          <w:numId w:val="174"/>
        </w:numPr>
        <w:tabs>
          <w:tab w:val="left" w:pos="7079"/>
        </w:tabs>
        <w:autoSpaceDN w:val="0"/>
        <w:ind w:right="-589"/>
        <w:jc w:val="both"/>
        <w:textAlignment w:val="baseline"/>
        <w:rPr>
          <w:rFonts w:ascii="Verdana" w:hAnsi="Verdana"/>
          <w:sz w:val="18"/>
          <w:szCs w:val="18"/>
        </w:rPr>
      </w:pPr>
      <w:r w:rsidRPr="00675B75">
        <w:rPr>
          <w:rFonts w:ascii="Verdana" w:hAnsi="Verdana"/>
          <w:sz w:val="18"/>
          <w:szCs w:val="18"/>
        </w:rPr>
        <w:t>Szkolenia odbywać się będą w wyznaczonych dniach od poniedziałku do piątku z wyłączeniem dni ustawowo wolnych od pracy, w przedziale godzinowym między 7.30 a 15.30. Wykonawca zobowiązany jest w porozumieniu z Zamawiającym ustalić dokładną datę przeprowadzenia szkoleń zaplanowanych do dnia 30.06.2022 r.</w:t>
      </w:r>
    </w:p>
    <w:p w14:paraId="298A0CD3" w14:textId="77777777" w:rsidR="004E5522" w:rsidRPr="00675B75" w:rsidRDefault="004E5522" w:rsidP="00C91750">
      <w:pPr>
        <w:pStyle w:val="Akapitzlist"/>
        <w:numPr>
          <w:ilvl w:val="0"/>
          <w:numId w:val="174"/>
        </w:numPr>
        <w:autoSpaceDN w:val="0"/>
        <w:ind w:right="-589"/>
        <w:jc w:val="both"/>
        <w:textAlignment w:val="baseline"/>
        <w:rPr>
          <w:rFonts w:ascii="Verdana" w:eastAsia="Calibri" w:hAnsi="Verdana"/>
          <w:sz w:val="18"/>
          <w:szCs w:val="18"/>
          <w:lang w:eastAsia="en-US"/>
        </w:rPr>
      </w:pPr>
      <w:r w:rsidRPr="00675B75">
        <w:rPr>
          <w:rFonts w:ascii="Verdana" w:hAnsi="Verdana"/>
          <w:sz w:val="18"/>
          <w:szCs w:val="18"/>
        </w:rPr>
        <w:t>Szkolenia powinny mieć charakter praktyczny</w:t>
      </w:r>
      <w:r w:rsidRPr="00675B75">
        <w:rPr>
          <w:rFonts w:ascii="Verdana" w:eastAsia="Calibri" w:hAnsi="Verdana"/>
          <w:sz w:val="18"/>
          <w:szCs w:val="18"/>
          <w:lang w:eastAsia="en-US"/>
        </w:rPr>
        <w:t xml:space="preserve"> i łączyć w sobie fachową wiedzę merytoryczną z przykładami jej wykorzystania w środowisku pracy. </w:t>
      </w:r>
      <w:r w:rsidRPr="00675B75">
        <w:rPr>
          <w:rFonts w:ascii="Verdana" w:hAnsi="Verdana"/>
          <w:sz w:val="18"/>
          <w:szCs w:val="18"/>
        </w:rPr>
        <w:t>Szczegółowy program szkolenia opracowuje Wykonawca i przedkłada do akceptacji Zamawiającego po podpisaniu umowy. Program powinien uwzględniać poziom wiedzy grupy docelowej oraz przekazywać aktualny stan wiedzy.</w:t>
      </w:r>
    </w:p>
    <w:p w14:paraId="301AD22B" w14:textId="77777777" w:rsidR="004E5522" w:rsidRPr="00675B75" w:rsidRDefault="004E5522" w:rsidP="00C91750">
      <w:pPr>
        <w:pStyle w:val="Akapitzlist"/>
        <w:numPr>
          <w:ilvl w:val="0"/>
          <w:numId w:val="174"/>
        </w:numPr>
        <w:tabs>
          <w:tab w:val="left" w:pos="7079"/>
        </w:tabs>
        <w:ind w:right="-589"/>
        <w:jc w:val="both"/>
        <w:rPr>
          <w:rFonts w:ascii="Verdana" w:hAnsi="Verdana"/>
          <w:sz w:val="18"/>
          <w:szCs w:val="18"/>
        </w:rPr>
      </w:pPr>
      <w:r w:rsidRPr="00675B75">
        <w:rPr>
          <w:rFonts w:ascii="Verdana" w:hAnsi="Verdana"/>
          <w:sz w:val="18"/>
          <w:szCs w:val="18"/>
        </w:rPr>
        <w:t>Wykonawca zapewni komplet materiałów szkoleniowych w formie papierowej dla każdego uczestnika oraz dodatkowo przekaże zamawiającemu dla celów archiwizacji jeden egzemplarz materiałów w formie papierowej i elektronicznej. Materiały powinny być przygotowane w następujący sposób: w języku polskim, w formacie A4, wydrukowane dwustronnie, zbindowane lub trwale ze sobą powiązane. Jedna strona A4 powinna zawierać maksymalnie trzy slajdy prezentacji z miejscem na notatki. Skomplikowane i szczegółowe schematy czy rysunki powinny być czytelne i dołączone w formie kolorowych wydruków w formacie A4. Wykonawca zobowiązany jest przeprowadzić szkolenie w oparciu o zaakceptowane przez Zamawiającego materiały.</w:t>
      </w:r>
    </w:p>
    <w:p w14:paraId="0FFD9B75" w14:textId="77777777" w:rsidR="004E5522" w:rsidRPr="00675B75" w:rsidRDefault="004E5522" w:rsidP="00C91750">
      <w:pPr>
        <w:pStyle w:val="Akapitzlist"/>
        <w:numPr>
          <w:ilvl w:val="0"/>
          <w:numId w:val="174"/>
        </w:numPr>
        <w:tabs>
          <w:tab w:val="left" w:pos="7079"/>
        </w:tabs>
        <w:ind w:right="-589"/>
        <w:jc w:val="both"/>
        <w:rPr>
          <w:rFonts w:ascii="Verdana" w:hAnsi="Verdana"/>
          <w:sz w:val="18"/>
          <w:szCs w:val="18"/>
        </w:rPr>
      </w:pPr>
      <w:r w:rsidRPr="00675B75">
        <w:rPr>
          <w:rFonts w:ascii="Verdana" w:hAnsi="Verdana"/>
          <w:sz w:val="18"/>
          <w:szCs w:val="18"/>
        </w:rPr>
        <w:t>Wykonawca przygotuje i przeprowadzi ankietę ewaluacyjną szkolenia (treść ankiety zostanie wcześniej zaakceptowana przez Zamawiającego).</w:t>
      </w:r>
    </w:p>
    <w:p w14:paraId="0F419732" w14:textId="77777777" w:rsidR="004E5522" w:rsidRPr="00675B75" w:rsidRDefault="004E5522" w:rsidP="00C91750">
      <w:pPr>
        <w:pStyle w:val="Akapitzlist"/>
        <w:numPr>
          <w:ilvl w:val="0"/>
          <w:numId w:val="174"/>
        </w:numPr>
        <w:tabs>
          <w:tab w:val="left" w:pos="7079"/>
        </w:tabs>
        <w:ind w:right="-589"/>
        <w:jc w:val="both"/>
        <w:rPr>
          <w:rFonts w:ascii="Verdana" w:hAnsi="Verdana"/>
          <w:sz w:val="18"/>
          <w:szCs w:val="18"/>
        </w:rPr>
      </w:pPr>
      <w:r w:rsidRPr="00675B75">
        <w:rPr>
          <w:rFonts w:ascii="Verdana" w:hAnsi="Verdana"/>
          <w:sz w:val="18"/>
          <w:szCs w:val="18"/>
        </w:rPr>
        <w:t xml:space="preserve">Każdy z uczestników otrzyma imienne zaświadczenie/certyfikat ukończenia szkolenia/uczestnictwa w szkoleniu. Zamawiający otrzyma kopie zaświadczeń/certyfikatów. Wzór zaświadczenia musi zostać wcześniej zaakceptowany przez Zamawiającego. </w:t>
      </w:r>
    </w:p>
    <w:p w14:paraId="62521BC6" w14:textId="77777777" w:rsidR="004E5522" w:rsidRPr="00675B75" w:rsidRDefault="004E5522" w:rsidP="00C91750">
      <w:pPr>
        <w:pStyle w:val="Akapitzlist"/>
        <w:numPr>
          <w:ilvl w:val="0"/>
          <w:numId w:val="174"/>
        </w:numPr>
        <w:tabs>
          <w:tab w:val="left" w:pos="7079"/>
        </w:tabs>
        <w:ind w:right="-589"/>
        <w:jc w:val="both"/>
        <w:rPr>
          <w:rFonts w:ascii="Verdana" w:hAnsi="Verdana"/>
          <w:sz w:val="18"/>
          <w:szCs w:val="18"/>
        </w:rPr>
      </w:pPr>
      <w:r w:rsidRPr="00675B75">
        <w:rPr>
          <w:rFonts w:ascii="Verdana" w:hAnsi="Verdana"/>
          <w:sz w:val="18"/>
          <w:szCs w:val="18"/>
        </w:rPr>
        <w:t xml:space="preserve">Wszystkie dokumenty przekazane uczestnikom i Zamawiającemu Wykonawca oznaczy zgodnie z wytycznymi dotyczącymi oznakowania projektów w ramach Programu Operacyjnego Wiedza Edukacja Rozwój 2014-2020. </w:t>
      </w:r>
    </w:p>
    <w:p w14:paraId="03006721" w14:textId="77777777" w:rsidR="004E5522" w:rsidRPr="00675B75" w:rsidRDefault="004E5522" w:rsidP="00C91750">
      <w:pPr>
        <w:pStyle w:val="Akapitzlist"/>
        <w:numPr>
          <w:ilvl w:val="0"/>
          <w:numId w:val="174"/>
        </w:numPr>
        <w:tabs>
          <w:tab w:val="left" w:pos="7079"/>
        </w:tabs>
        <w:autoSpaceDN w:val="0"/>
        <w:ind w:right="-589"/>
        <w:jc w:val="both"/>
        <w:textAlignment w:val="baseline"/>
        <w:rPr>
          <w:rFonts w:ascii="Verdana" w:hAnsi="Verdana"/>
          <w:sz w:val="18"/>
          <w:szCs w:val="18"/>
        </w:rPr>
      </w:pPr>
      <w:r w:rsidRPr="00675B75">
        <w:rPr>
          <w:rFonts w:ascii="Verdana" w:hAnsi="Verdana"/>
          <w:sz w:val="18"/>
          <w:szCs w:val="18"/>
        </w:rPr>
        <w:lastRenderedPageBreak/>
        <w:t xml:space="preserve">Szkolenia mają zostać przeprowadzone stacjonarnie. Zamawiający zapewni miejsce przeprowadzenia szkolenia z zachowaniem obowiązujących zasad reżimu sanitarnego oraz niezbędny sprzęt. W sytuacji konieczności podjęcia szczególnych rozwiązań w zakresie organizacji pracy Zamawiającego, w związku z zapobieganiem, przeciwdziałaniem i zwalczaniem </w:t>
      </w:r>
      <w:proofErr w:type="spellStart"/>
      <w:r w:rsidRPr="00675B75">
        <w:rPr>
          <w:rFonts w:ascii="Verdana" w:hAnsi="Verdana"/>
          <w:sz w:val="18"/>
          <w:szCs w:val="18"/>
        </w:rPr>
        <w:t>koronawirusa</w:t>
      </w:r>
      <w:proofErr w:type="spellEnd"/>
      <w:r w:rsidRPr="00675B75">
        <w:rPr>
          <w:rFonts w:ascii="Verdana" w:hAnsi="Verdana"/>
          <w:sz w:val="18"/>
          <w:szCs w:val="18"/>
        </w:rPr>
        <w:t xml:space="preserve"> SARS-CoV-2, Zamawiający dopuszcza realizację zajęć z wykorzystaniem metod i technik kształcenia na odległość, tj. </w:t>
      </w:r>
      <w:r w:rsidRPr="00675B75">
        <w:rPr>
          <w:rFonts w:ascii="Verdana" w:hAnsi="Verdana"/>
          <w:sz w:val="18"/>
          <w:szCs w:val="18"/>
          <w:u w:val="single"/>
        </w:rPr>
        <w:t>za pośrednictwem zajęć transmitowanych w czasie rzeczywistym z siedziby Zamawiającego,</w:t>
      </w:r>
      <w:r w:rsidRPr="00675B75">
        <w:rPr>
          <w:rFonts w:ascii="Verdana" w:hAnsi="Verdana"/>
          <w:sz w:val="18"/>
          <w:szCs w:val="18"/>
        </w:rPr>
        <w:t xml:space="preserve"> o ile charakter i program szkolenia na to pozwalają. W ww. sytuacji Wykonawca powinien zapewnić dostęp do platformy umożliwiającej co najmniej:</w:t>
      </w:r>
    </w:p>
    <w:p w14:paraId="41811B8E" w14:textId="77777777" w:rsidR="004E5522" w:rsidRPr="00675B75" w:rsidRDefault="004E5522" w:rsidP="00C91750">
      <w:pPr>
        <w:pStyle w:val="Akapitzlist"/>
        <w:numPr>
          <w:ilvl w:val="0"/>
          <w:numId w:val="155"/>
        </w:numPr>
        <w:tabs>
          <w:tab w:val="left" w:pos="7079"/>
        </w:tabs>
        <w:autoSpaceDN w:val="0"/>
        <w:ind w:right="-589"/>
        <w:jc w:val="both"/>
        <w:textAlignment w:val="baseline"/>
        <w:rPr>
          <w:rFonts w:ascii="Verdana" w:hAnsi="Verdana"/>
          <w:sz w:val="18"/>
          <w:szCs w:val="18"/>
        </w:rPr>
      </w:pPr>
      <w:r w:rsidRPr="00675B75">
        <w:rPr>
          <w:rFonts w:ascii="Verdana" w:hAnsi="Verdana"/>
          <w:sz w:val="18"/>
          <w:szCs w:val="18"/>
        </w:rPr>
        <w:t>połączenie przez komputer, laptop, tablet, smartfon</w:t>
      </w:r>
    </w:p>
    <w:p w14:paraId="110AE3C5" w14:textId="77777777" w:rsidR="004E5522" w:rsidRPr="00675B75" w:rsidRDefault="004E5522" w:rsidP="00C91750">
      <w:pPr>
        <w:pStyle w:val="Akapitzlist"/>
        <w:numPr>
          <w:ilvl w:val="0"/>
          <w:numId w:val="155"/>
        </w:numPr>
        <w:tabs>
          <w:tab w:val="left" w:pos="7079"/>
        </w:tabs>
        <w:autoSpaceDN w:val="0"/>
        <w:ind w:right="-589"/>
        <w:jc w:val="both"/>
        <w:textAlignment w:val="baseline"/>
        <w:rPr>
          <w:rFonts w:ascii="Verdana" w:hAnsi="Verdana"/>
          <w:sz w:val="18"/>
          <w:szCs w:val="18"/>
        </w:rPr>
      </w:pPr>
      <w:r w:rsidRPr="00675B75">
        <w:rPr>
          <w:rFonts w:ascii="Verdana" w:hAnsi="Verdana"/>
          <w:sz w:val="18"/>
          <w:szCs w:val="18"/>
        </w:rPr>
        <w:t>kontakt wzrokowy i głosowy pomiędzy trenerem i uczestnikiem</w:t>
      </w:r>
    </w:p>
    <w:p w14:paraId="69D0A420" w14:textId="77777777" w:rsidR="004E5522" w:rsidRPr="00675B75" w:rsidRDefault="004E5522" w:rsidP="00C91750">
      <w:pPr>
        <w:pStyle w:val="Akapitzlist"/>
        <w:numPr>
          <w:ilvl w:val="0"/>
          <w:numId w:val="155"/>
        </w:numPr>
        <w:tabs>
          <w:tab w:val="left" w:pos="7079"/>
        </w:tabs>
        <w:autoSpaceDN w:val="0"/>
        <w:ind w:right="-589"/>
        <w:jc w:val="both"/>
        <w:textAlignment w:val="baseline"/>
        <w:rPr>
          <w:rFonts w:ascii="Verdana" w:hAnsi="Verdana"/>
          <w:sz w:val="18"/>
          <w:szCs w:val="18"/>
        </w:rPr>
      </w:pPr>
      <w:r w:rsidRPr="00675B75">
        <w:rPr>
          <w:rFonts w:ascii="Verdana" w:hAnsi="Verdana"/>
          <w:sz w:val="18"/>
          <w:szCs w:val="18"/>
        </w:rPr>
        <w:t>prezentacje materiałów szkoleniowych</w:t>
      </w:r>
    </w:p>
    <w:p w14:paraId="04355C3C" w14:textId="77777777" w:rsidR="004E5522" w:rsidRPr="00675B75" w:rsidRDefault="004E5522" w:rsidP="00C91750">
      <w:pPr>
        <w:pStyle w:val="Akapitzlist"/>
        <w:numPr>
          <w:ilvl w:val="0"/>
          <w:numId w:val="155"/>
        </w:numPr>
        <w:tabs>
          <w:tab w:val="left" w:pos="7079"/>
        </w:tabs>
        <w:autoSpaceDN w:val="0"/>
        <w:ind w:right="-589"/>
        <w:jc w:val="both"/>
        <w:textAlignment w:val="baseline"/>
        <w:rPr>
          <w:rFonts w:ascii="Verdana" w:hAnsi="Verdana"/>
          <w:sz w:val="18"/>
          <w:szCs w:val="18"/>
        </w:rPr>
      </w:pPr>
      <w:r w:rsidRPr="00675B75">
        <w:rPr>
          <w:rFonts w:ascii="Verdana" w:hAnsi="Verdana"/>
          <w:sz w:val="18"/>
          <w:szCs w:val="18"/>
        </w:rPr>
        <w:t>udostępnianie ekranu</w:t>
      </w:r>
    </w:p>
    <w:p w14:paraId="0E201FE6" w14:textId="77777777" w:rsidR="004E5522" w:rsidRPr="00675B75" w:rsidRDefault="004E5522" w:rsidP="00C91750">
      <w:pPr>
        <w:pStyle w:val="Akapitzlist"/>
        <w:numPr>
          <w:ilvl w:val="0"/>
          <w:numId w:val="155"/>
        </w:numPr>
        <w:tabs>
          <w:tab w:val="left" w:pos="7079"/>
        </w:tabs>
        <w:autoSpaceDN w:val="0"/>
        <w:ind w:right="-589"/>
        <w:jc w:val="both"/>
        <w:textAlignment w:val="baseline"/>
        <w:rPr>
          <w:rFonts w:ascii="Verdana" w:hAnsi="Verdana"/>
          <w:sz w:val="18"/>
          <w:szCs w:val="18"/>
        </w:rPr>
      </w:pPr>
      <w:r w:rsidRPr="00675B75">
        <w:rPr>
          <w:rFonts w:ascii="Verdana" w:hAnsi="Verdana"/>
          <w:sz w:val="18"/>
          <w:szCs w:val="18"/>
        </w:rPr>
        <w:t>prowadzenie konsultacji pisemnych w formie tzw. „czatu”</w:t>
      </w:r>
    </w:p>
    <w:p w14:paraId="01747394" w14:textId="77777777" w:rsidR="004E5522" w:rsidRPr="00675B75" w:rsidRDefault="004E5522" w:rsidP="00C91750">
      <w:pPr>
        <w:pStyle w:val="Akapitzlist"/>
        <w:numPr>
          <w:ilvl w:val="0"/>
          <w:numId w:val="174"/>
        </w:numPr>
        <w:tabs>
          <w:tab w:val="left" w:pos="7079"/>
        </w:tabs>
        <w:ind w:right="-589"/>
        <w:jc w:val="both"/>
        <w:rPr>
          <w:rFonts w:ascii="Verdana" w:hAnsi="Verdana"/>
          <w:sz w:val="18"/>
          <w:szCs w:val="18"/>
        </w:rPr>
      </w:pPr>
      <w:r w:rsidRPr="00675B75">
        <w:rPr>
          <w:rFonts w:ascii="Verdana" w:hAnsi="Verdana"/>
          <w:sz w:val="18"/>
          <w:szCs w:val="18"/>
        </w:rPr>
        <w:t>Wykonawca zobowiązany jest do sporządzania i prowadzenia dokumentacji wykonanych usług na zasadach i w formie wskazanej przez Zamawiającego. Na zakończenie każdego dnia szkoleniowego Wykonawca zobowiązany jest przekazać Zamawiającemu w formie skanu poniżej wymienione dokumenty, natomiast najpóźniej do dwóch dni roboczych po zakończeniu szkolenia Wykonawca zobowiązany jest przekazać Zamawiającemu w formie papierowej oryginały następujących dokumentów:</w:t>
      </w:r>
    </w:p>
    <w:p w14:paraId="6B82B101" w14:textId="77777777" w:rsidR="004E5522" w:rsidRPr="00675B75" w:rsidRDefault="004E5522" w:rsidP="00C91750">
      <w:pPr>
        <w:pStyle w:val="Akapitzlist"/>
        <w:numPr>
          <w:ilvl w:val="0"/>
          <w:numId w:val="174"/>
        </w:numPr>
        <w:tabs>
          <w:tab w:val="left" w:pos="7079"/>
        </w:tabs>
        <w:ind w:right="-589"/>
        <w:jc w:val="both"/>
        <w:rPr>
          <w:rFonts w:ascii="Verdana" w:hAnsi="Verdana"/>
          <w:sz w:val="18"/>
          <w:szCs w:val="18"/>
        </w:rPr>
      </w:pPr>
      <w:r w:rsidRPr="00675B75">
        <w:rPr>
          <w:rFonts w:ascii="Verdana" w:hAnsi="Verdana"/>
          <w:sz w:val="18"/>
          <w:szCs w:val="18"/>
        </w:rPr>
        <w:t>Listę obecności podpisaną przez uczestników z każdego dnia szkolenia opatrzoną datą i podpisem prowadzącego.</w:t>
      </w:r>
    </w:p>
    <w:p w14:paraId="0FCD7512" w14:textId="77777777" w:rsidR="004E5522" w:rsidRPr="00675B75" w:rsidRDefault="004E5522" w:rsidP="00C91750">
      <w:pPr>
        <w:pStyle w:val="Akapitzlist"/>
        <w:numPr>
          <w:ilvl w:val="0"/>
          <w:numId w:val="174"/>
        </w:numPr>
        <w:ind w:right="-589"/>
        <w:jc w:val="both"/>
        <w:rPr>
          <w:rFonts w:ascii="Verdana" w:hAnsi="Verdana"/>
          <w:sz w:val="18"/>
          <w:szCs w:val="18"/>
        </w:rPr>
      </w:pPr>
      <w:r w:rsidRPr="00675B75">
        <w:rPr>
          <w:rFonts w:ascii="Verdana" w:hAnsi="Verdana"/>
          <w:sz w:val="18"/>
          <w:szCs w:val="18"/>
        </w:rPr>
        <w:t>Protokół odbioru przez uczestników materiałów szkoleniowych, opatrzony datą i podpisem prowadzącego.</w:t>
      </w:r>
    </w:p>
    <w:p w14:paraId="5810DC60" w14:textId="77777777" w:rsidR="004E5522" w:rsidRPr="00675B75" w:rsidRDefault="004E5522" w:rsidP="00C91750">
      <w:pPr>
        <w:pStyle w:val="Akapitzlist"/>
        <w:numPr>
          <w:ilvl w:val="0"/>
          <w:numId w:val="174"/>
        </w:numPr>
        <w:tabs>
          <w:tab w:val="left" w:pos="7079"/>
        </w:tabs>
        <w:ind w:right="-589"/>
        <w:jc w:val="both"/>
        <w:rPr>
          <w:rFonts w:ascii="Verdana" w:hAnsi="Verdana"/>
          <w:sz w:val="18"/>
          <w:szCs w:val="18"/>
        </w:rPr>
      </w:pPr>
      <w:r w:rsidRPr="00675B75">
        <w:rPr>
          <w:rFonts w:ascii="Verdana" w:hAnsi="Verdana"/>
          <w:sz w:val="18"/>
          <w:szCs w:val="18"/>
        </w:rPr>
        <w:t>Testy i ankiety wypełnione przez uczestników.</w:t>
      </w:r>
    </w:p>
    <w:p w14:paraId="19E3287E" w14:textId="77777777" w:rsidR="004E5522" w:rsidRPr="00675B75" w:rsidRDefault="004E5522" w:rsidP="00C91750">
      <w:pPr>
        <w:pStyle w:val="Akapitzlist"/>
        <w:numPr>
          <w:ilvl w:val="0"/>
          <w:numId w:val="174"/>
        </w:numPr>
        <w:tabs>
          <w:tab w:val="left" w:pos="7079"/>
        </w:tabs>
        <w:ind w:right="-589"/>
        <w:jc w:val="both"/>
        <w:rPr>
          <w:rFonts w:ascii="Verdana" w:hAnsi="Verdana"/>
          <w:sz w:val="18"/>
          <w:szCs w:val="18"/>
        </w:rPr>
      </w:pPr>
      <w:r w:rsidRPr="00675B75">
        <w:rPr>
          <w:rFonts w:ascii="Verdana" w:hAnsi="Verdana"/>
          <w:sz w:val="18"/>
          <w:szCs w:val="18"/>
        </w:rPr>
        <w:t>Dziennik zajęć.</w:t>
      </w:r>
    </w:p>
    <w:p w14:paraId="3A95268A" w14:textId="77777777" w:rsidR="004E5522" w:rsidRPr="00675B75" w:rsidRDefault="004E5522" w:rsidP="00C91750">
      <w:pPr>
        <w:pStyle w:val="Akapitzlist"/>
        <w:numPr>
          <w:ilvl w:val="0"/>
          <w:numId w:val="174"/>
        </w:numPr>
        <w:shd w:val="clear" w:color="auto" w:fill="FFFFFF"/>
        <w:tabs>
          <w:tab w:val="left" w:pos="7079"/>
        </w:tabs>
        <w:autoSpaceDN w:val="0"/>
        <w:ind w:right="-589"/>
        <w:jc w:val="both"/>
        <w:textAlignment w:val="baseline"/>
        <w:rPr>
          <w:sz w:val="18"/>
          <w:szCs w:val="18"/>
          <w:shd w:val="clear" w:color="auto" w:fill="FFFFFF"/>
        </w:rPr>
      </w:pPr>
      <w:r w:rsidRPr="00675B75">
        <w:rPr>
          <w:rFonts w:ascii="Verdana" w:hAnsi="Verdana"/>
          <w:sz w:val="18"/>
          <w:szCs w:val="18"/>
        </w:rPr>
        <w:t>Całkowite koszty przygotowania merytorycznego i metodologicznego szkolenia, w tym koszty przygotowania programu, materiałów szkoleniowych, dojazdu, zakwaterowania i wyżywienia trenera/trenerów ponosi Wykonawca.</w:t>
      </w:r>
    </w:p>
    <w:p w14:paraId="06F461E4" w14:textId="2B8C8F17" w:rsidR="004E5522" w:rsidRPr="00675B75" w:rsidRDefault="004E5522" w:rsidP="00C91750">
      <w:pPr>
        <w:pStyle w:val="Akapitzlist"/>
        <w:numPr>
          <w:ilvl w:val="0"/>
          <w:numId w:val="174"/>
        </w:numPr>
        <w:shd w:val="clear" w:color="auto" w:fill="FFFFFF"/>
        <w:tabs>
          <w:tab w:val="left" w:pos="7079"/>
        </w:tabs>
        <w:autoSpaceDN w:val="0"/>
        <w:ind w:right="-589"/>
        <w:jc w:val="both"/>
        <w:textAlignment w:val="baseline"/>
        <w:rPr>
          <w:rFonts w:ascii="Verdana" w:hAnsi="Verdana"/>
          <w:sz w:val="18"/>
          <w:szCs w:val="18"/>
          <w:shd w:val="clear" w:color="auto" w:fill="FFFFFF"/>
        </w:rPr>
      </w:pPr>
      <w:r w:rsidRPr="00675B75">
        <w:rPr>
          <w:rFonts w:ascii="Verdana" w:hAnsi="Verdana"/>
          <w:sz w:val="18"/>
          <w:szCs w:val="18"/>
          <w:shd w:val="clear" w:color="auto" w:fill="FFFFFF"/>
        </w:rPr>
        <w:t xml:space="preserve">Wykonawca w czasie wszystkich szkoleń powinien zapewnić catering zgodnie ze standardami opisanymi w aktualnym załączniku nr 8 do konkursu POWR.03.05.00-IP.08-00-PZ1/17, dostępnym na stronie internetowej </w:t>
      </w:r>
      <w:proofErr w:type="spellStart"/>
      <w:r w:rsidRPr="00675B75">
        <w:rPr>
          <w:rFonts w:ascii="Verdana" w:hAnsi="Verdana"/>
          <w:sz w:val="18"/>
          <w:szCs w:val="18"/>
          <w:shd w:val="clear" w:color="auto" w:fill="FFFFFF"/>
        </w:rPr>
        <w:t>NCBiR</w:t>
      </w:r>
      <w:proofErr w:type="spellEnd"/>
      <w:r w:rsidRPr="00675B75">
        <w:rPr>
          <w:rFonts w:ascii="Verdana" w:hAnsi="Verdana"/>
          <w:sz w:val="18"/>
          <w:szCs w:val="18"/>
          <w:shd w:val="clear" w:color="auto" w:fill="FFFFFF"/>
        </w:rPr>
        <w:t xml:space="preserve"> oraz stanowiącym załącznik </w:t>
      </w:r>
      <w:r w:rsidR="007B3240" w:rsidRPr="007B3240">
        <w:rPr>
          <w:rFonts w:ascii="Verdana" w:hAnsi="Verdana"/>
          <w:sz w:val="18"/>
          <w:szCs w:val="18"/>
          <w:shd w:val="clear" w:color="auto" w:fill="FFFFFF"/>
        </w:rPr>
        <w:t>nr 8 do SWZ</w:t>
      </w:r>
      <w:r w:rsidRPr="00675B75">
        <w:rPr>
          <w:rFonts w:ascii="Verdana" w:hAnsi="Verdana"/>
          <w:sz w:val="18"/>
          <w:szCs w:val="18"/>
          <w:shd w:val="clear" w:color="auto" w:fill="FFFFFF"/>
        </w:rPr>
        <w:t>, tj.:</w:t>
      </w:r>
    </w:p>
    <w:p w14:paraId="685C0E90" w14:textId="77777777" w:rsidR="004E5522" w:rsidRPr="00675B75" w:rsidRDefault="004E5522" w:rsidP="00C91750">
      <w:pPr>
        <w:pStyle w:val="Akapitzlist"/>
        <w:numPr>
          <w:ilvl w:val="0"/>
          <w:numId w:val="135"/>
        </w:numPr>
        <w:shd w:val="clear" w:color="auto" w:fill="FFFFFF"/>
        <w:ind w:left="709" w:right="-589"/>
        <w:jc w:val="both"/>
        <w:rPr>
          <w:rFonts w:ascii="Verdana" w:hAnsi="Verdana"/>
          <w:sz w:val="18"/>
          <w:szCs w:val="18"/>
          <w:shd w:val="clear" w:color="auto" w:fill="FFFFFF"/>
        </w:rPr>
      </w:pPr>
      <w:r w:rsidRPr="00675B75">
        <w:rPr>
          <w:rFonts w:ascii="Verdana" w:hAnsi="Verdana"/>
          <w:sz w:val="18"/>
          <w:szCs w:val="18"/>
          <w:shd w:val="clear" w:color="auto" w:fill="FFFFFF"/>
        </w:rPr>
        <w:t>przerwę kawową obejmującą co najmniej: kawę, herbatę, wodę, mleko, cukier, cytrynę, drobne słone lub słodkie przekąski;</w:t>
      </w:r>
    </w:p>
    <w:p w14:paraId="2EA7A6FF" w14:textId="77777777" w:rsidR="004E5522" w:rsidRPr="00B53CC7" w:rsidRDefault="004E5522" w:rsidP="00C91750">
      <w:pPr>
        <w:pStyle w:val="Akapitzlist"/>
        <w:numPr>
          <w:ilvl w:val="0"/>
          <w:numId w:val="135"/>
        </w:numPr>
        <w:shd w:val="clear" w:color="auto" w:fill="FFFFFF"/>
        <w:ind w:left="709" w:right="-589"/>
        <w:jc w:val="both"/>
        <w:rPr>
          <w:rFonts w:ascii="Verdana" w:hAnsi="Verdana"/>
          <w:sz w:val="18"/>
          <w:szCs w:val="18"/>
        </w:rPr>
      </w:pPr>
      <w:r w:rsidRPr="00675B75">
        <w:rPr>
          <w:rFonts w:ascii="Verdana" w:hAnsi="Verdana"/>
          <w:sz w:val="18"/>
          <w:szCs w:val="18"/>
          <w:shd w:val="clear" w:color="auto" w:fill="FFFFFF"/>
        </w:rPr>
        <w:t>obiad obejmujący dwa dania (zupę i drugie danie – wegetariańskie lub mięsne – w zależności od preferencji uczestników) oraz napój.</w:t>
      </w:r>
    </w:p>
    <w:p w14:paraId="42680D89" w14:textId="63A5BFB6" w:rsidR="004E5522" w:rsidRDefault="004E5522" w:rsidP="00CF2B4B">
      <w:pPr>
        <w:pStyle w:val="Akapitzlist"/>
        <w:shd w:val="clear" w:color="auto" w:fill="FFFFFF"/>
        <w:tabs>
          <w:tab w:val="left" w:pos="7079"/>
        </w:tabs>
        <w:ind w:left="284" w:right="-589"/>
        <w:jc w:val="both"/>
        <w:rPr>
          <w:rFonts w:ascii="Verdana" w:hAnsi="Verdana"/>
          <w:color w:val="000000"/>
          <w:sz w:val="18"/>
          <w:szCs w:val="18"/>
        </w:rPr>
      </w:pPr>
      <w:r w:rsidRPr="004E5522">
        <w:rPr>
          <w:rFonts w:ascii="Verdana" w:hAnsi="Verdana"/>
          <w:color w:val="000000"/>
          <w:sz w:val="18"/>
          <w:szCs w:val="18"/>
        </w:rPr>
        <w:t>Koszt zapewnienia cateringu zostanie przez Wykonawcę wyszczególniony jako osobna pozycja na fakturze.</w:t>
      </w:r>
    </w:p>
    <w:p w14:paraId="68B88795" w14:textId="0A3659B7" w:rsidR="00CF2B4B" w:rsidRDefault="00CF2B4B" w:rsidP="00CF2B4B">
      <w:pPr>
        <w:pStyle w:val="Akapitzlist"/>
        <w:shd w:val="clear" w:color="auto" w:fill="FFFFFF"/>
        <w:tabs>
          <w:tab w:val="left" w:pos="7079"/>
        </w:tabs>
        <w:ind w:left="284" w:right="-589"/>
        <w:jc w:val="both"/>
        <w:rPr>
          <w:rFonts w:ascii="Verdana" w:hAnsi="Verdana"/>
          <w:b/>
          <w:color w:val="000000"/>
          <w:sz w:val="18"/>
          <w:szCs w:val="18"/>
          <w:u w:val="single"/>
        </w:rPr>
      </w:pPr>
    </w:p>
    <w:p w14:paraId="621C7B40" w14:textId="79B121CF" w:rsidR="00CF2B4B" w:rsidRDefault="00CF2B4B">
      <w:pPr>
        <w:rPr>
          <w:rFonts w:ascii="Verdana" w:hAnsi="Verdana"/>
          <w:b/>
          <w:color w:val="000000"/>
          <w:sz w:val="18"/>
          <w:szCs w:val="18"/>
          <w:u w:val="single"/>
        </w:rPr>
      </w:pPr>
      <w:r>
        <w:rPr>
          <w:rFonts w:ascii="Verdana" w:hAnsi="Verdana"/>
          <w:b/>
          <w:color w:val="000000"/>
          <w:sz w:val="18"/>
          <w:szCs w:val="18"/>
          <w:u w:val="single"/>
        </w:rPr>
        <w:br w:type="page"/>
      </w:r>
    </w:p>
    <w:p w14:paraId="0FAE55BB" w14:textId="65BCE787" w:rsidR="00802FF3" w:rsidRPr="001C35ED" w:rsidRDefault="00675B75" w:rsidP="00675B75">
      <w:pPr>
        <w:pStyle w:val="Nagwek3"/>
        <w:keepLines/>
        <w:ind w:right="0"/>
        <w:jc w:val="center"/>
        <w:rPr>
          <w:color w:val="auto"/>
        </w:rPr>
      </w:pPr>
      <w:r w:rsidRPr="007D149E">
        <w:rPr>
          <w:color w:val="000000"/>
        </w:rPr>
        <w:lastRenderedPageBreak/>
        <w:t> </w:t>
      </w:r>
      <w:r>
        <w:rPr>
          <w:color w:val="000000"/>
        </w:rPr>
        <w:t>.</w:t>
      </w:r>
      <w:r w:rsidR="007A5639" w:rsidRPr="001C35ED">
        <w:rPr>
          <w:color w:val="auto"/>
          <w:shd w:val="clear" w:color="auto" w:fill="FFFFFF"/>
        </w:rPr>
        <w:t>AZ-260-</w:t>
      </w:r>
      <w:r w:rsidR="002706A9">
        <w:rPr>
          <w:color w:val="auto"/>
          <w:shd w:val="clear" w:color="auto" w:fill="FFFFFF"/>
        </w:rPr>
        <w:t>TP</w:t>
      </w:r>
      <w:r w:rsidR="009F7761">
        <w:rPr>
          <w:color w:val="auto"/>
          <w:shd w:val="clear" w:color="auto" w:fill="FFFFFF"/>
        </w:rPr>
        <w:t>-</w:t>
      </w:r>
      <w:r w:rsidR="00640DC2">
        <w:rPr>
          <w:color w:val="auto"/>
          <w:shd w:val="clear" w:color="auto" w:fill="FFFFFF"/>
        </w:rPr>
        <w:t>24</w:t>
      </w:r>
      <w:r w:rsidR="00A13784" w:rsidRPr="001C35ED">
        <w:rPr>
          <w:color w:val="auto"/>
          <w:shd w:val="clear" w:color="auto" w:fill="FFFFFF"/>
        </w:rPr>
        <w:t>/2</w:t>
      </w:r>
      <w:r w:rsidR="00640DC2">
        <w:rPr>
          <w:color w:val="auto"/>
          <w:shd w:val="clear" w:color="auto" w:fill="FFFFFF"/>
        </w:rPr>
        <w:t>2</w:t>
      </w:r>
      <w:r w:rsidR="00A13784" w:rsidRPr="001C35ED">
        <w:rPr>
          <w:color w:val="auto"/>
        </w:rPr>
        <w:tab/>
      </w:r>
      <w:r w:rsidR="00A13784" w:rsidRPr="001C35ED">
        <w:rPr>
          <w:color w:val="auto"/>
        </w:rPr>
        <w:tab/>
      </w:r>
      <w:r w:rsidR="00A13784" w:rsidRPr="001C35ED">
        <w:rPr>
          <w:color w:val="auto"/>
        </w:rPr>
        <w:tab/>
      </w:r>
      <w:r w:rsidR="00A13784" w:rsidRPr="001C35ED">
        <w:rPr>
          <w:color w:val="auto"/>
        </w:rPr>
        <w:tab/>
      </w:r>
      <w:r w:rsidR="00A13784" w:rsidRPr="001C35ED">
        <w:rPr>
          <w:color w:val="auto"/>
        </w:rPr>
        <w:tab/>
      </w:r>
      <w:r w:rsidR="00A13784" w:rsidRPr="001C35ED">
        <w:rPr>
          <w:color w:val="auto"/>
        </w:rPr>
        <w:tab/>
      </w:r>
      <w:r w:rsidR="00A13784" w:rsidRPr="001C35ED">
        <w:rPr>
          <w:color w:val="auto"/>
        </w:rPr>
        <w:tab/>
        <w:t>Załącznik nr 3 do SWZ</w:t>
      </w:r>
    </w:p>
    <w:p w14:paraId="0B2F8FBA" w14:textId="33D4F768" w:rsidR="002C672A" w:rsidRPr="000E44E5" w:rsidRDefault="002C672A" w:rsidP="00675B75">
      <w:pPr>
        <w:pStyle w:val="Nagwek"/>
        <w:keepNext/>
        <w:keepLines/>
        <w:tabs>
          <w:tab w:val="clear" w:pos="4536"/>
          <w:tab w:val="clear" w:pos="9072"/>
          <w:tab w:val="left" w:pos="6379"/>
          <w:tab w:val="left" w:pos="6521"/>
          <w:tab w:val="left" w:pos="8789"/>
          <w:tab w:val="right" w:pos="9356"/>
        </w:tabs>
        <w:ind w:right="-589"/>
        <w:jc w:val="center"/>
        <w:rPr>
          <w:rFonts w:ascii="Verdana" w:hAnsi="Verdana"/>
          <w:b/>
          <w:sz w:val="18"/>
          <w:szCs w:val="18"/>
        </w:rPr>
      </w:pPr>
      <w:r w:rsidRPr="000E44E5">
        <w:rPr>
          <w:rFonts w:ascii="Verdana" w:hAnsi="Verdana"/>
          <w:b/>
          <w:sz w:val="18"/>
          <w:szCs w:val="18"/>
        </w:rPr>
        <w:t>Oświadczenie Wykonawcy</w:t>
      </w:r>
    </w:p>
    <w:p w14:paraId="0C2428D3" w14:textId="0E19A736" w:rsidR="002C672A" w:rsidRPr="000E44E5" w:rsidRDefault="002C672A" w:rsidP="00675B75">
      <w:pPr>
        <w:pStyle w:val="Tekstpodstawowy"/>
        <w:keepNext/>
        <w:keepLines/>
        <w:tabs>
          <w:tab w:val="left" w:pos="8789"/>
        </w:tabs>
        <w:ind w:right="-589"/>
        <w:jc w:val="center"/>
        <w:rPr>
          <w:rFonts w:ascii="Verdana" w:hAnsi="Verdana" w:cs="Times New Roman"/>
          <w:bCs w:val="0"/>
          <w:i w:val="0"/>
          <w:iCs w:val="0"/>
          <w:sz w:val="18"/>
          <w:szCs w:val="18"/>
        </w:rPr>
      </w:pPr>
      <w:r w:rsidRPr="000E44E5">
        <w:rPr>
          <w:rFonts w:ascii="Verdana" w:hAnsi="Verdana" w:cs="Times New Roman"/>
          <w:bCs w:val="0"/>
          <w:i w:val="0"/>
          <w:iCs w:val="0"/>
          <w:sz w:val="18"/>
          <w:szCs w:val="18"/>
        </w:rPr>
        <w:t>składane na podstawie art. 125 ust. 1 ustawy z dnia 11 września 2019 r.</w:t>
      </w:r>
    </w:p>
    <w:p w14:paraId="09308A8D" w14:textId="29C8BBB7" w:rsidR="002C672A" w:rsidRPr="000E44E5" w:rsidRDefault="002C672A" w:rsidP="00675B75">
      <w:pPr>
        <w:pStyle w:val="Tekstpodstawowy"/>
        <w:keepNext/>
        <w:keepLines/>
        <w:tabs>
          <w:tab w:val="left" w:pos="8789"/>
        </w:tabs>
        <w:ind w:right="-589"/>
        <w:jc w:val="center"/>
        <w:rPr>
          <w:rFonts w:ascii="Verdana" w:hAnsi="Verdana" w:cs="Times New Roman"/>
          <w:bCs w:val="0"/>
          <w:i w:val="0"/>
          <w:iCs w:val="0"/>
          <w:sz w:val="18"/>
          <w:szCs w:val="18"/>
        </w:rPr>
      </w:pPr>
      <w:r w:rsidRPr="000E44E5">
        <w:rPr>
          <w:rFonts w:ascii="Verdana" w:hAnsi="Verdana" w:cs="Times New Roman"/>
          <w:bCs w:val="0"/>
          <w:i w:val="0"/>
          <w:iCs w:val="0"/>
          <w:sz w:val="18"/>
          <w:szCs w:val="18"/>
        </w:rPr>
        <w:t xml:space="preserve">Prawo zamówień publicznych (dalej jako: </w:t>
      </w:r>
      <w:proofErr w:type="spellStart"/>
      <w:r w:rsidRPr="000E44E5">
        <w:rPr>
          <w:rFonts w:ascii="Verdana" w:hAnsi="Verdana" w:cs="Times New Roman"/>
          <w:bCs w:val="0"/>
          <w:i w:val="0"/>
          <w:iCs w:val="0"/>
          <w:sz w:val="18"/>
          <w:szCs w:val="18"/>
        </w:rPr>
        <w:t>Pzp</w:t>
      </w:r>
      <w:proofErr w:type="spellEnd"/>
      <w:r w:rsidRPr="000E44E5">
        <w:rPr>
          <w:rFonts w:ascii="Verdana" w:hAnsi="Verdana" w:cs="Times New Roman"/>
          <w:bCs w:val="0"/>
          <w:i w:val="0"/>
          <w:iCs w:val="0"/>
          <w:sz w:val="18"/>
          <w:szCs w:val="18"/>
        </w:rPr>
        <w:t>),</w:t>
      </w:r>
    </w:p>
    <w:p w14:paraId="295B3C21" w14:textId="77777777" w:rsidR="002C672A" w:rsidRPr="000E44E5" w:rsidRDefault="002C672A" w:rsidP="00675B75">
      <w:pPr>
        <w:pStyle w:val="Tekstpodstawowy"/>
        <w:keepNext/>
        <w:keepLines/>
        <w:tabs>
          <w:tab w:val="left" w:pos="8789"/>
        </w:tabs>
        <w:ind w:right="-589"/>
        <w:jc w:val="center"/>
        <w:rPr>
          <w:rFonts w:ascii="Verdana" w:hAnsi="Verdana" w:cs="Times New Roman"/>
          <w:bCs w:val="0"/>
          <w:i w:val="0"/>
          <w:iCs w:val="0"/>
          <w:sz w:val="18"/>
          <w:szCs w:val="18"/>
        </w:rPr>
      </w:pPr>
      <w:r w:rsidRPr="000E44E5">
        <w:rPr>
          <w:rFonts w:ascii="Verdana" w:hAnsi="Verdana" w:cs="Times New Roman"/>
          <w:bCs w:val="0"/>
          <w:i w:val="0"/>
          <w:iCs w:val="0"/>
          <w:sz w:val="18"/>
          <w:szCs w:val="18"/>
        </w:rPr>
        <w:t>DOTYCZĄCE PODSTAW WYKLUCZENIA Z POSTĘPOWANIA</w:t>
      </w:r>
    </w:p>
    <w:p w14:paraId="20C43D37" w14:textId="20E26C23" w:rsidR="004B361F" w:rsidRPr="000E44E5" w:rsidRDefault="004B361F" w:rsidP="00675B75">
      <w:pPr>
        <w:pStyle w:val="Tekstpodstawowy"/>
        <w:keepNext/>
        <w:keepLines/>
        <w:tabs>
          <w:tab w:val="left" w:pos="8789"/>
        </w:tabs>
        <w:ind w:right="-589"/>
        <w:jc w:val="center"/>
        <w:rPr>
          <w:rFonts w:ascii="Verdana" w:hAnsi="Verdana" w:cs="Times New Roman"/>
          <w:bCs w:val="0"/>
          <w:i w:val="0"/>
          <w:iCs w:val="0"/>
          <w:sz w:val="18"/>
          <w:szCs w:val="18"/>
        </w:rPr>
      </w:pPr>
      <w:r w:rsidRPr="000E44E5">
        <w:rPr>
          <w:rFonts w:ascii="Verdana" w:hAnsi="Verdana"/>
          <w:i w:val="0"/>
          <w:sz w:val="18"/>
          <w:szCs w:val="18"/>
        </w:rPr>
        <w:t>oraz</w:t>
      </w:r>
    </w:p>
    <w:p w14:paraId="05B5065F" w14:textId="236D37AE" w:rsidR="004B361F" w:rsidRPr="000E44E5" w:rsidRDefault="004B361F" w:rsidP="00675B75">
      <w:pPr>
        <w:pStyle w:val="Tekstpodstawowy"/>
        <w:keepNext/>
        <w:keepLines/>
        <w:tabs>
          <w:tab w:val="left" w:pos="8789"/>
        </w:tabs>
        <w:ind w:right="-589"/>
        <w:jc w:val="center"/>
        <w:rPr>
          <w:rFonts w:ascii="Verdana" w:hAnsi="Verdana" w:cs="Times New Roman"/>
          <w:bCs w:val="0"/>
          <w:i w:val="0"/>
          <w:iCs w:val="0"/>
          <w:sz w:val="18"/>
          <w:szCs w:val="18"/>
        </w:rPr>
      </w:pPr>
      <w:r w:rsidRPr="000E44E5">
        <w:rPr>
          <w:rFonts w:ascii="Verdana" w:hAnsi="Verdana" w:cs="Times New Roman"/>
          <w:bCs w:val="0"/>
          <w:i w:val="0"/>
          <w:iCs w:val="0"/>
          <w:sz w:val="18"/>
          <w:szCs w:val="18"/>
        </w:rPr>
        <w:t>DOTYCZĄCE SPEŁNIANIA WARUNKÓW UDZIAŁU W POSTĘPOWANIU</w:t>
      </w:r>
    </w:p>
    <w:p w14:paraId="10E3986E" w14:textId="77777777" w:rsidR="004B361F" w:rsidRPr="000E44E5" w:rsidRDefault="004B361F" w:rsidP="00675B75">
      <w:pPr>
        <w:pStyle w:val="Tekstpodstawowy"/>
        <w:keepNext/>
        <w:keepLines/>
        <w:tabs>
          <w:tab w:val="left" w:pos="8789"/>
        </w:tabs>
        <w:ind w:right="-589"/>
        <w:rPr>
          <w:rFonts w:ascii="Verdana" w:hAnsi="Verdana"/>
          <w:sz w:val="18"/>
          <w:szCs w:val="18"/>
        </w:rPr>
      </w:pPr>
    </w:p>
    <w:p w14:paraId="7EE37078" w14:textId="77777777" w:rsidR="004B361F" w:rsidRPr="000E44E5" w:rsidRDefault="004B361F" w:rsidP="00675B75">
      <w:pPr>
        <w:pStyle w:val="Tekstpodstawowy"/>
        <w:keepNext/>
        <w:keepLines/>
        <w:tabs>
          <w:tab w:val="left" w:pos="8789"/>
        </w:tabs>
        <w:ind w:right="-589"/>
        <w:rPr>
          <w:rFonts w:ascii="Verdana" w:hAnsi="Verdana"/>
          <w:sz w:val="18"/>
          <w:szCs w:val="18"/>
        </w:rPr>
      </w:pPr>
    </w:p>
    <w:p w14:paraId="4CC135FF" w14:textId="77777777" w:rsidR="00802FF3" w:rsidRPr="000E44E5" w:rsidRDefault="00A13784" w:rsidP="00675B75">
      <w:pPr>
        <w:pStyle w:val="Nagwek"/>
        <w:keepNext/>
        <w:keepLines/>
        <w:tabs>
          <w:tab w:val="clear" w:pos="4536"/>
          <w:tab w:val="clear" w:pos="9072"/>
          <w:tab w:val="left" w:pos="8789"/>
          <w:tab w:val="right" w:pos="9600"/>
        </w:tabs>
        <w:ind w:right="-589"/>
        <w:rPr>
          <w:rFonts w:ascii="Verdana" w:hAnsi="Verdana"/>
          <w:sz w:val="18"/>
          <w:szCs w:val="18"/>
        </w:rPr>
      </w:pPr>
      <w:r w:rsidRPr="000E44E5">
        <w:rPr>
          <w:rFonts w:ascii="Verdana" w:hAnsi="Verdana"/>
          <w:sz w:val="18"/>
          <w:szCs w:val="18"/>
        </w:rPr>
        <w:t>Zarejestrowana nazwa Wykonawcy:</w:t>
      </w:r>
    </w:p>
    <w:p w14:paraId="2B4164A9" w14:textId="77777777" w:rsidR="00802FF3" w:rsidRPr="000E44E5" w:rsidRDefault="00802FF3" w:rsidP="00675B75">
      <w:pPr>
        <w:pStyle w:val="Nagwek"/>
        <w:keepNext/>
        <w:keepLines/>
        <w:tabs>
          <w:tab w:val="clear" w:pos="4536"/>
          <w:tab w:val="clear" w:pos="9072"/>
          <w:tab w:val="left" w:pos="8789"/>
          <w:tab w:val="right" w:pos="9600"/>
        </w:tabs>
        <w:ind w:right="-589"/>
        <w:rPr>
          <w:rFonts w:ascii="Verdana" w:hAnsi="Verdana"/>
          <w:sz w:val="18"/>
          <w:szCs w:val="18"/>
        </w:rPr>
      </w:pPr>
    </w:p>
    <w:p w14:paraId="61F956E4" w14:textId="77777777" w:rsidR="00802FF3" w:rsidRPr="000E44E5" w:rsidRDefault="00A13784" w:rsidP="00675B75">
      <w:pPr>
        <w:pStyle w:val="Nagwek"/>
        <w:keepNext/>
        <w:keepLines/>
        <w:tabs>
          <w:tab w:val="clear" w:pos="4536"/>
          <w:tab w:val="clear" w:pos="9072"/>
          <w:tab w:val="left" w:pos="8789"/>
          <w:tab w:val="right" w:pos="9600"/>
        </w:tabs>
        <w:ind w:right="-589"/>
        <w:rPr>
          <w:rFonts w:ascii="Verdana" w:hAnsi="Verdana"/>
          <w:sz w:val="18"/>
          <w:szCs w:val="18"/>
        </w:rPr>
      </w:pPr>
      <w:r w:rsidRPr="000E44E5">
        <w:rPr>
          <w:rFonts w:ascii="Verdana" w:hAnsi="Verdana"/>
          <w:sz w:val="18"/>
          <w:szCs w:val="18"/>
        </w:rPr>
        <w:t>……...................................................................................................................................</w:t>
      </w:r>
    </w:p>
    <w:p w14:paraId="358747C3" w14:textId="77777777" w:rsidR="00802FF3" w:rsidRPr="000E44E5" w:rsidRDefault="00A13784" w:rsidP="00675B75">
      <w:pPr>
        <w:pStyle w:val="Nagwek"/>
        <w:keepNext/>
        <w:keepLines/>
        <w:tabs>
          <w:tab w:val="clear" w:pos="4536"/>
          <w:tab w:val="clear" w:pos="9072"/>
          <w:tab w:val="left" w:pos="6379"/>
          <w:tab w:val="left" w:pos="6521"/>
          <w:tab w:val="left" w:pos="8789"/>
          <w:tab w:val="right" w:pos="9356"/>
          <w:tab w:val="right" w:pos="9600"/>
        </w:tabs>
        <w:ind w:right="-589"/>
        <w:rPr>
          <w:rFonts w:ascii="Verdana" w:hAnsi="Verdana"/>
          <w:sz w:val="18"/>
          <w:szCs w:val="18"/>
        </w:rPr>
      </w:pPr>
      <w:r w:rsidRPr="000E44E5">
        <w:rPr>
          <w:rFonts w:ascii="Verdana" w:hAnsi="Verdana"/>
          <w:sz w:val="18"/>
          <w:szCs w:val="18"/>
        </w:rPr>
        <w:t>Adres</w:t>
      </w:r>
    </w:p>
    <w:p w14:paraId="21D8E300" w14:textId="77777777" w:rsidR="00802FF3" w:rsidRPr="000E44E5" w:rsidRDefault="00802FF3" w:rsidP="00675B75">
      <w:pPr>
        <w:pStyle w:val="Nagwek"/>
        <w:keepNext/>
        <w:keepLines/>
        <w:tabs>
          <w:tab w:val="clear" w:pos="4536"/>
          <w:tab w:val="clear" w:pos="9072"/>
          <w:tab w:val="left" w:pos="6379"/>
          <w:tab w:val="left" w:pos="6521"/>
          <w:tab w:val="left" w:pos="8789"/>
          <w:tab w:val="right" w:pos="9356"/>
          <w:tab w:val="right" w:pos="9600"/>
        </w:tabs>
        <w:ind w:right="-589"/>
        <w:rPr>
          <w:rFonts w:ascii="Verdana" w:hAnsi="Verdana"/>
          <w:sz w:val="18"/>
          <w:szCs w:val="18"/>
        </w:rPr>
      </w:pPr>
    </w:p>
    <w:p w14:paraId="188944B4" w14:textId="77777777" w:rsidR="00802FF3" w:rsidRPr="000E44E5" w:rsidRDefault="00A13784" w:rsidP="00675B75">
      <w:pPr>
        <w:pStyle w:val="Nagwek"/>
        <w:keepNext/>
        <w:keepLines/>
        <w:tabs>
          <w:tab w:val="clear" w:pos="4536"/>
          <w:tab w:val="clear" w:pos="9072"/>
          <w:tab w:val="left" w:pos="6379"/>
          <w:tab w:val="left" w:pos="6521"/>
          <w:tab w:val="left" w:pos="8789"/>
          <w:tab w:val="right" w:pos="9356"/>
          <w:tab w:val="right" w:pos="9600"/>
        </w:tabs>
        <w:ind w:right="-589"/>
        <w:rPr>
          <w:rFonts w:ascii="Verdana" w:hAnsi="Verdana"/>
          <w:sz w:val="18"/>
          <w:szCs w:val="18"/>
        </w:rPr>
      </w:pPr>
      <w:r w:rsidRPr="000E44E5">
        <w:rPr>
          <w:rFonts w:ascii="Verdana" w:hAnsi="Verdana"/>
          <w:sz w:val="18"/>
          <w:szCs w:val="18"/>
        </w:rPr>
        <w:t>….....................................................................................................................................</w:t>
      </w:r>
    </w:p>
    <w:p w14:paraId="651D6EBA" w14:textId="77777777" w:rsidR="00802FF3" w:rsidRPr="000E44E5" w:rsidRDefault="00802FF3" w:rsidP="00675B75">
      <w:pPr>
        <w:pStyle w:val="Nagwek"/>
        <w:keepNext/>
        <w:keepLines/>
        <w:tabs>
          <w:tab w:val="clear" w:pos="4536"/>
          <w:tab w:val="clear" w:pos="9072"/>
          <w:tab w:val="left" w:pos="6379"/>
          <w:tab w:val="left" w:pos="6521"/>
          <w:tab w:val="left" w:pos="8789"/>
          <w:tab w:val="right" w:pos="9356"/>
          <w:tab w:val="right" w:pos="9600"/>
        </w:tabs>
        <w:ind w:right="-589"/>
        <w:rPr>
          <w:rFonts w:ascii="Verdana" w:hAnsi="Verdana"/>
          <w:sz w:val="18"/>
          <w:szCs w:val="18"/>
        </w:rPr>
      </w:pPr>
    </w:p>
    <w:p w14:paraId="352DBE65" w14:textId="77777777" w:rsidR="00802FF3" w:rsidRPr="000E44E5" w:rsidRDefault="00A13784" w:rsidP="00675B75">
      <w:pPr>
        <w:pStyle w:val="Nagwek"/>
        <w:keepNext/>
        <w:keepLines/>
        <w:tabs>
          <w:tab w:val="clear" w:pos="4536"/>
          <w:tab w:val="clear" w:pos="9072"/>
          <w:tab w:val="left" w:pos="6379"/>
          <w:tab w:val="left" w:pos="6521"/>
          <w:tab w:val="left" w:pos="8789"/>
          <w:tab w:val="right" w:pos="9356"/>
          <w:tab w:val="right" w:pos="9600"/>
        </w:tabs>
        <w:ind w:right="-589"/>
        <w:rPr>
          <w:rFonts w:ascii="Verdana" w:hAnsi="Verdana"/>
          <w:sz w:val="18"/>
          <w:szCs w:val="18"/>
        </w:rPr>
      </w:pPr>
      <w:r w:rsidRPr="000E44E5">
        <w:rPr>
          <w:rFonts w:ascii="Verdana" w:hAnsi="Verdana"/>
          <w:sz w:val="18"/>
          <w:szCs w:val="18"/>
        </w:rPr>
        <w:t>….....................................................................................................................................</w:t>
      </w:r>
    </w:p>
    <w:p w14:paraId="36EE06F4" w14:textId="77777777" w:rsidR="00802FF3" w:rsidRPr="000E44E5" w:rsidRDefault="00802FF3" w:rsidP="00675B75">
      <w:pPr>
        <w:pStyle w:val="Nagwek"/>
        <w:keepNext/>
        <w:keepLines/>
        <w:tabs>
          <w:tab w:val="clear" w:pos="4536"/>
          <w:tab w:val="clear" w:pos="9072"/>
          <w:tab w:val="left" w:pos="6379"/>
          <w:tab w:val="left" w:pos="6521"/>
          <w:tab w:val="left" w:pos="8789"/>
          <w:tab w:val="right" w:pos="9356"/>
          <w:tab w:val="right" w:pos="9600"/>
        </w:tabs>
        <w:ind w:right="-589"/>
        <w:rPr>
          <w:rFonts w:ascii="Verdana" w:hAnsi="Verdana"/>
          <w:sz w:val="18"/>
          <w:szCs w:val="18"/>
        </w:rPr>
      </w:pPr>
    </w:p>
    <w:p w14:paraId="648D8572" w14:textId="77777777" w:rsidR="00802FF3" w:rsidRPr="000E44E5" w:rsidRDefault="00A13784" w:rsidP="00675B75">
      <w:pPr>
        <w:pStyle w:val="Nagwek"/>
        <w:keepNext/>
        <w:keepLines/>
        <w:tabs>
          <w:tab w:val="clear" w:pos="4536"/>
          <w:tab w:val="clear" w:pos="9072"/>
          <w:tab w:val="left" w:pos="6379"/>
          <w:tab w:val="left" w:pos="6521"/>
          <w:tab w:val="left" w:pos="8789"/>
          <w:tab w:val="right" w:pos="9356"/>
          <w:tab w:val="right" w:pos="9600"/>
        </w:tabs>
        <w:ind w:right="-589"/>
        <w:rPr>
          <w:rFonts w:ascii="Verdana" w:hAnsi="Verdana"/>
          <w:sz w:val="18"/>
          <w:szCs w:val="18"/>
        </w:rPr>
      </w:pPr>
      <w:r w:rsidRPr="000E44E5">
        <w:rPr>
          <w:rFonts w:ascii="Verdana" w:hAnsi="Verdana"/>
          <w:sz w:val="18"/>
          <w:szCs w:val="18"/>
        </w:rPr>
        <w:t>NIP ……...................................................          Regon ……..................................................</w:t>
      </w:r>
    </w:p>
    <w:p w14:paraId="137C0439" w14:textId="77777777" w:rsidR="00802FF3" w:rsidRPr="000E44E5" w:rsidRDefault="00802FF3" w:rsidP="00675B75">
      <w:pPr>
        <w:keepNext/>
        <w:keepLines/>
        <w:tabs>
          <w:tab w:val="left" w:pos="8789"/>
        </w:tabs>
        <w:ind w:right="-589"/>
        <w:jc w:val="both"/>
        <w:rPr>
          <w:rFonts w:ascii="Verdana" w:eastAsiaTheme="minorHAnsi" w:hAnsi="Verdana" w:cs="Arial"/>
          <w:sz w:val="18"/>
          <w:szCs w:val="18"/>
          <w:lang w:eastAsia="en-US"/>
        </w:rPr>
      </w:pPr>
    </w:p>
    <w:p w14:paraId="17BABA81" w14:textId="77777777" w:rsidR="00802FF3" w:rsidRPr="000E44E5" w:rsidRDefault="00A13784" w:rsidP="00675B75">
      <w:pPr>
        <w:keepNext/>
        <w:keepLines/>
        <w:tabs>
          <w:tab w:val="left" w:pos="8789"/>
        </w:tabs>
        <w:ind w:right="-589"/>
        <w:jc w:val="both"/>
        <w:rPr>
          <w:rFonts w:ascii="Verdana" w:eastAsiaTheme="minorHAnsi" w:hAnsi="Verdana" w:cs="Arial"/>
          <w:sz w:val="18"/>
          <w:szCs w:val="18"/>
          <w:lang w:eastAsia="en-US"/>
        </w:rPr>
      </w:pPr>
      <w:r w:rsidRPr="000E44E5">
        <w:rPr>
          <w:rFonts w:ascii="Verdana" w:eastAsiaTheme="minorHAnsi" w:hAnsi="Verdana" w:cs="Arial"/>
          <w:sz w:val="18"/>
          <w:szCs w:val="18"/>
          <w:lang w:eastAsia="en-US"/>
        </w:rPr>
        <w:t>Na potrzeby postępowania o udzielenie zamówienia publicznego, którego przedmiotem jest:</w:t>
      </w:r>
    </w:p>
    <w:p w14:paraId="1B0BF6EA" w14:textId="4E889971" w:rsidR="00802FF3" w:rsidRPr="000E44E5" w:rsidRDefault="00640DC2" w:rsidP="00675B75">
      <w:pPr>
        <w:keepNext/>
        <w:keepLines/>
        <w:tabs>
          <w:tab w:val="left" w:pos="8789"/>
        </w:tabs>
        <w:ind w:right="-589"/>
        <w:jc w:val="both"/>
        <w:rPr>
          <w:rFonts w:ascii="Verdana" w:eastAsiaTheme="minorHAnsi" w:hAnsi="Verdana" w:cs="Arial"/>
          <w:sz w:val="18"/>
          <w:szCs w:val="18"/>
          <w:lang w:eastAsia="en-US"/>
        </w:rPr>
      </w:pPr>
      <w:r w:rsidRPr="00184EF5">
        <w:rPr>
          <w:rFonts w:ascii="Verdana" w:hAnsi="Verdana" w:cs="Arial"/>
          <w:b/>
          <w:bCs/>
          <w:sz w:val="18"/>
          <w:szCs w:val="18"/>
        </w:rPr>
        <w:t>Świadczenie usług szkoleniowych w zakresie podnoszenia kompetencji informatycznych kadry administracyjnej i kierowniczej</w:t>
      </w:r>
      <w:r>
        <w:rPr>
          <w:rFonts w:ascii="Verdana" w:hAnsi="Verdana" w:cs="Arial"/>
          <w:b/>
          <w:bCs/>
          <w:sz w:val="18"/>
          <w:szCs w:val="18"/>
        </w:rPr>
        <w:t>,</w:t>
      </w:r>
      <w:r w:rsidRPr="00184EF5">
        <w:rPr>
          <w:rFonts w:ascii="Verdana" w:hAnsi="Verdana" w:cs="Arial"/>
          <w:b/>
          <w:bCs/>
          <w:sz w:val="18"/>
          <w:szCs w:val="18"/>
        </w:rPr>
        <w:t xml:space="preserve"> w ramach realizacji projektu pn. "Dolnośląscy liderzy Medycyny - wdrożenie zintegrowanego programu podnoszenia kompetencji studentów, doktorantów, kadry dydaktycznej i administracyjnej Uniwersytetu Medycznego im. Piastów Śląskich we Wrocławiu"</w:t>
      </w:r>
      <w:r>
        <w:rPr>
          <w:rFonts w:ascii="Verdana" w:hAnsi="Verdana" w:cs="Arial"/>
          <w:b/>
          <w:bCs/>
          <w:sz w:val="18"/>
          <w:szCs w:val="18"/>
        </w:rPr>
        <w:t xml:space="preserve"> </w:t>
      </w:r>
      <w:r w:rsidR="00A13784" w:rsidRPr="000E44E5">
        <w:rPr>
          <w:rFonts w:ascii="Verdana" w:eastAsiaTheme="minorHAnsi" w:hAnsi="Verdana" w:cs="Arial"/>
          <w:color w:val="000000" w:themeColor="text1"/>
          <w:sz w:val="18"/>
          <w:szCs w:val="18"/>
          <w:lang w:eastAsia="en-US"/>
        </w:rPr>
        <w:t xml:space="preserve">prowadzonego </w:t>
      </w:r>
      <w:r w:rsidR="00A13784" w:rsidRPr="000E44E5">
        <w:rPr>
          <w:rFonts w:ascii="Verdana" w:eastAsiaTheme="minorHAnsi" w:hAnsi="Verdana" w:cs="Arial"/>
          <w:sz w:val="18"/>
          <w:szCs w:val="18"/>
          <w:lang w:eastAsia="en-US"/>
        </w:rPr>
        <w:t>przez Uniwersytet Medyczny we Wrocławiu, oświadczam, co następuje:</w:t>
      </w:r>
    </w:p>
    <w:p w14:paraId="675A8051" w14:textId="77777777" w:rsidR="002C672A" w:rsidRPr="000E44E5" w:rsidRDefault="002C672A" w:rsidP="00675B75">
      <w:pPr>
        <w:keepNext/>
        <w:keepLines/>
        <w:tabs>
          <w:tab w:val="left" w:pos="8789"/>
        </w:tabs>
        <w:ind w:right="-589"/>
        <w:jc w:val="both"/>
        <w:rPr>
          <w:rFonts w:ascii="Verdana" w:eastAsiaTheme="minorHAnsi" w:hAnsi="Verdana" w:cs="Arial"/>
          <w:sz w:val="18"/>
          <w:szCs w:val="18"/>
          <w:lang w:eastAsia="en-US"/>
        </w:rPr>
      </w:pPr>
    </w:p>
    <w:p w14:paraId="0FD441C9" w14:textId="2B353B8E" w:rsidR="002C672A" w:rsidRPr="000E44E5" w:rsidRDefault="002C672A" w:rsidP="00675B75">
      <w:pPr>
        <w:keepNext/>
        <w:keepLines/>
        <w:tabs>
          <w:tab w:val="left" w:pos="8789"/>
        </w:tabs>
        <w:ind w:right="-589"/>
        <w:jc w:val="center"/>
        <w:rPr>
          <w:rFonts w:ascii="Verdana" w:eastAsiaTheme="minorHAnsi" w:hAnsi="Verdana" w:cs="Arial"/>
          <w:b/>
          <w:bCs/>
          <w:sz w:val="18"/>
          <w:szCs w:val="18"/>
          <w:lang w:eastAsia="en-US"/>
        </w:rPr>
      </w:pPr>
      <w:r w:rsidRPr="000E44E5">
        <w:rPr>
          <w:rFonts w:ascii="Verdana" w:eastAsiaTheme="minorHAnsi" w:hAnsi="Verdana" w:cs="Arial"/>
          <w:b/>
          <w:bCs/>
          <w:sz w:val="18"/>
          <w:szCs w:val="18"/>
          <w:lang w:eastAsia="en-US"/>
        </w:rPr>
        <w:t>OŚWIADCZENIA DOTYCZĄCE WYKONAWCY</w:t>
      </w:r>
    </w:p>
    <w:p w14:paraId="350C34CE" w14:textId="77777777" w:rsidR="00802FF3" w:rsidRPr="000E44E5" w:rsidRDefault="00802FF3" w:rsidP="00675B75">
      <w:pPr>
        <w:keepNext/>
        <w:keepLines/>
        <w:tabs>
          <w:tab w:val="left" w:pos="8789"/>
        </w:tabs>
        <w:ind w:right="-589"/>
        <w:jc w:val="both"/>
        <w:rPr>
          <w:rFonts w:ascii="Verdana" w:eastAsiaTheme="minorHAnsi" w:hAnsi="Verdana" w:cs="Arial"/>
          <w:sz w:val="18"/>
          <w:szCs w:val="18"/>
          <w:lang w:eastAsia="en-US"/>
        </w:rPr>
      </w:pPr>
    </w:p>
    <w:p w14:paraId="74DF485C" w14:textId="0D1C1103" w:rsidR="00802FF3" w:rsidRPr="000E44E5" w:rsidRDefault="00A13784" w:rsidP="00675B75">
      <w:pPr>
        <w:keepNext/>
        <w:keepLines/>
        <w:numPr>
          <w:ilvl w:val="0"/>
          <w:numId w:val="20"/>
        </w:numPr>
        <w:tabs>
          <w:tab w:val="clear" w:pos="0"/>
          <w:tab w:val="num" w:pos="426"/>
          <w:tab w:val="left" w:pos="8789"/>
        </w:tabs>
        <w:ind w:left="426" w:right="-589" w:hanging="426"/>
        <w:jc w:val="both"/>
        <w:rPr>
          <w:rFonts w:ascii="Verdana" w:eastAsiaTheme="minorHAnsi" w:hAnsi="Verdana" w:cs="Arial"/>
          <w:sz w:val="18"/>
          <w:szCs w:val="18"/>
          <w:lang w:eastAsia="en-US"/>
        </w:rPr>
      </w:pPr>
      <w:r w:rsidRPr="000E44E5">
        <w:rPr>
          <w:rFonts w:ascii="Verdana" w:eastAsiaTheme="minorHAnsi" w:hAnsi="Verdana" w:cs="Arial"/>
          <w:sz w:val="18"/>
          <w:szCs w:val="18"/>
          <w:lang w:eastAsia="en-US"/>
        </w:rPr>
        <w:t>Oświadczam, że nie podlegam wykluczeniu z postępowania na podstawie art. 108 ust</w:t>
      </w:r>
      <w:r w:rsidR="003F0D32" w:rsidRPr="000E44E5">
        <w:rPr>
          <w:rFonts w:ascii="Verdana" w:eastAsiaTheme="minorHAnsi" w:hAnsi="Verdana" w:cs="Arial"/>
          <w:sz w:val="18"/>
          <w:szCs w:val="18"/>
          <w:lang w:eastAsia="en-US"/>
        </w:rPr>
        <w:t>.</w:t>
      </w:r>
      <w:r w:rsidRPr="000E44E5">
        <w:rPr>
          <w:rFonts w:ascii="Verdana" w:eastAsiaTheme="minorHAnsi" w:hAnsi="Verdana" w:cs="Arial"/>
          <w:sz w:val="18"/>
          <w:szCs w:val="18"/>
          <w:lang w:eastAsia="en-US"/>
        </w:rPr>
        <w:t xml:space="preserve"> 1 </w:t>
      </w:r>
      <w:proofErr w:type="spellStart"/>
      <w:r w:rsidRPr="000E44E5">
        <w:rPr>
          <w:rFonts w:ascii="Verdana" w:eastAsiaTheme="minorHAnsi" w:hAnsi="Verdana" w:cs="Arial"/>
          <w:sz w:val="18"/>
          <w:szCs w:val="18"/>
          <w:lang w:eastAsia="en-US"/>
        </w:rPr>
        <w:t>Pzp</w:t>
      </w:r>
      <w:proofErr w:type="spellEnd"/>
      <w:r w:rsidRPr="000E44E5">
        <w:rPr>
          <w:rFonts w:ascii="Verdana" w:eastAsiaTheme="minorHAnsi" w:hAnsi="Verdana" w:cs="Arial"/>
          <w:sz w:val="18"/>
          <w:szCs w:val="18"/>
          <w:lang w:eastAsia="en-US"/>
        </w:rPr>
        <w:t>.</w:t>
      </w:r>
    </w:p>
    <w:p w14:paraId="34E7E111" w14:textId="0FB15052" w:rsidR="00802FF3" w:rsidRPr="000E44E5" w:rsidRDefault="00A13784" w:rsidP="00675B75">
      <w:pPr>
        <w:keepNext/>
        <w:keepLines/>
        <w:numPr>
          <w:ilvl w:val="0"/>
          <w:numId w:val="20"/>
        </w:numPr>
        <w:tabs>
          <w:tab w:val="clear" w:pos="0"/>
          <w:tab w:val="num" w:pos="426"/>
          <w:tab w:val="left" w:pos="8789"/>
        </w:tabs>
        <w:ind w:left="426" w:right="-589" w:hanging="426"/>
        <w:jc w:val="both"/>
        <w:rPr>
          <w:rFonts w:ascii="Verdana" w:eastAsiaTheme="minorHAnsi" w:hAnsi="Verdana" w:cs="Arial"/>
          <w:sz w:val="18"/>
          <w:szCs w:val="18"/>
          <w:lang w:eastAsia="en-US"/>
        </w:rPr>
      </w:pPr>
      <w:r w:rsidRPr="000E44E5">
        <w:rPr>
          <w:rFonts w:ascii="Verdana" w:eastAsiaTheme="minorHAnsi" w:hAnsi="Verdana" w:cs="Arial"/>
          <w:sz w:val="18"/>
          <w:szCs w:val="18"/>
          <w:lang w:eastAsia="en-US"/>
        </w:rPr>
        <w:t xml:space="preserve">Oświadczam, że zachodzą w stosunku do mnie podstawy wykluczenia z postępowania na podstawie art. …………. </w:t>
      </w:r>
      <w:proofErr w:type="spellStart"/>
      <w:r w:rsidRPr="000E44E5">
        <w:rPr>
          <w:rFonts w:ascii="Verdana" w:eastAsiaTheme="minorHAnsi" w:hAnsi="Verdana" w:cs="Arial"/>
          <w:sz w:val="18"/>
          <w:szCs w:val="18"/>
          <w:lang w:eastAsia="en-US"/>
        </w:rPr>
        <w:t>Pzp</w:t>
      </w:r>
      <w:proofErr w:type="spellEnd"/>
      <w:r w:rsidRPr="000E44E5">
        <w:rPr>
          <w:rFonts w:ascii="Verdana" w:eastAsiaTheme="minorHAnsi" w:hAnsi="Verdana" w:cs="Arial"/>
          <w:sz w:val="18"/>
          <w:szCs w:val="18"/>
          <w:lang w:eastAsia="en-US"/>
        </w:rPr>
        <w:t xml:space="preserve"> </w:t>
      </w:r>
      <w:r w:rsidRPr="000E44E5">
        <w:rPr>
          <w:rFonts w:ascii="Verdana" w:eastAsiaTheme="minorHAnsi" w:hAnsi="Verdana" w:cs="Arial"/>
          <w:i/>
          <w:sz w:val="18"/>
          <w:szCs w:val="18"/>
          <w:lang w:eastAsia="en-US"/>
        </w:rPr>
        <w:t>(podać mającą zastosowanie podstawę wykluczenia spośród wymienionych w art. 108 ust. 1 pkt 1,</w:t>
      </w:r>
      <w:r w:rsidR="009F7761" w:rsidRPr="000E44E5">
        <w:rPr>
          <w:rFonts w:ascii="Verdana" w:eastAsiaTheme="minorHAnsi" w:hAnsi="Verdana" w:cs="Arial"/>
          <w:i/>
          <w:sz w:val="18"/>
          <w:szCs w:val="18"/>
          <w:lang w:eastAsia="en-US"/>
        </w:rPr>
        <w:t xml:space="preserve"> </w:t>
      </w:r>
      <w:r w:rsidRPr="000E44E5">
        <w:rPr>
          <w:rFonts w:ascii="Verdana" w:eastAsiaTheme="minorHAnsi" w:hAnsi="Verdana" w:cs="Arial"/>
          <w:i/>
          <w:sz w:val="18"/>
          <w:szCs w:val="18"/>
          <w:lang w:eastAsia="en-US"/>
        </w:rPr>
        <w:t xml:space="preserve">2 i 5 </w:t>
      </w:r>
      <w:proofErr w:type="spellStart"/>
      <w:r w:rsidRPr="000E44E5">
        <w:rPr>
          <w:rFonts w:ascii="Verdana" w:eastAsiaTheme="minorHAnsi" w:hAnsi="Verdana" w:cs="Arial"/>
          <w:i/>
          <w:sz w:val="18"/>
          <w:szCs w:val="18"/>
          <w:lang w:eastAsia="en-US"/>
        </w:rPr>
        <w:t>Pzp</w:t>
      </w:r>
      <w:proofErr w:type="spellEnd"/>
      <w:r w:rsidRPr="000E44E5">
        <w:rPr>
          <w:rFonts w:ascii="Verdana" w:eastAsiaTheme="minorHAnsi" w:hAnsi="Verdana" w:cs="Arial"/>
          <w:i/>
          <w:sz w:val="18"/>
          <w:szCs w:val="18"/>
          <w:lang w:eastAsia="en-US"/>
        </w:rPr>
        <w:t>).</w:t>
      </w:r>
      <w:r w:rsidRPr="000E44E5">
        <w:rPr>
          <w:rFonts w:ascii="Verdana" w:eastAsiaTheme="minorHAnsi" w:hAnsi="Verdana" w:cs="Arial"/>
          <w:sz w:val="18"/>
          <w:szCs w:val="18"/>
          <w:lang w:eastAsia="en-US"/>
        </w:rPr>
        <w:t xml:space="preserve"> Jednocześnie oświadczam, że w związku z ww. okolicznością, na podstawie art. 110 ust. 2 </w:t>
      </w:r>
      <w:proofErr w:type="spellStart"/>
      <w:r w:rsidRPr="000E44E5">
        <w:rPr>
          <w:rFonts w:ascii="Verdana" w:eastAsiaTheme="minorHAnsi" w:hAnsi="Verdana" w:cs="Arial"/>
          <w:sz w:val="18"/>
          <w:szCs w:val="18"/>
          <w:lang w:eastAsia="en-US"/>
        </w:rPr>
        <w:t>Pzp</w:t>
      </w:r>
      <w:proofErr w:type="spellEnd"/>
      <w:r w:rsidRPr="000E44E5">
        <w:rPr>
          <w:rFonts w:ascii="Verdana" w:eastAsiaTheme="minorHAnsi" w:hAnsi="Verdana" w:cs="Arial"/>
          <w:sz w:val="18"/>
          <w:szCs w:val="18"/>
          <w:lang w:eastAsia="en-US"/>
        </w:rPr>
        <w:t xml:space="preserve"> podjąłem następujące środki naprawcze: ………………………………………………………………………………</w:t>
      </w:r>
      <w:r w:rsidR="009F7761" w:rsidRPr="000E44E5">
        <w:rPr>
          <w:rFonts w:ascii="Verdana" w:eastAsiaTheme="minorHAnsi" w:hAnsi="Verdana" w:cs="Arial"/>
          <w:sz w:val="18"/>
          <w:szCs w:val="18"/>
          <w:lang w:eastAsia="en-US"/>
        </w:rPr>
        <w:t>………………………………………………………………………</w:t>
      </w:r>
    </w:p>
    <w:p w14:paraId="51BBA176" w14:textId="6A757849" w:rsidR="004B361F" w:rsidRPr="000E44E5" w:rsidRDefault="004B361F" w:rsidP="00675B75">
      <w:pPr>
        <w:keepNext/>
        <w:keepLines/>
        <w:numPr>
          <w:ilvl w:val="0"/>
          <w:numId w:val="20"/>
        </w:numPr>
        <w:tabs>
          <w:tab w:val="clear" w:pos="0"/>
          <w:tab w:val="left" w:pos="426"/>
          <w:tab w:val="left" w:pos="8789"/>
        </w:tabs>
        <w:ind w:left="0" w:right="-589" w:firstLine="0"/>
        <w:jc w:val="both"/>
        <w:rPr>
          <w:rFonts w:ascii="Verdana" w:eastAsiaTheme="minorHAnsi" w:hAnsi="Verdana" w:cs="Arial"/>
          <w:i/>
          <w:color w:val="000000" w:themeColor="text1"/>
          <w:sz w:val="18"/>
          <w:szCs w:val="18"/>
          <w:lang w:eastAsia="en-US"/>
        </w:rPr>
      </w:pPr>
      <w:r w:rsidRPr="000E44E5">
        <w:rPr>
          <w:rFonts w:ascii="Verdana" w:hAnsi="Verdana"/>
          <w:color w:val="000000" w:themeColor="text1"/>
          <w:sz w:val="18"/>
          <w:szCs w:val="18"/>
        </w:rPr>
        <w:t>Oświadczam, że spełniam warunki udziału w postępowaniu określone przez Zamawiającego w SWZ</w:t>
      </w:r>
      <w:r w:rsidRPr="000E44E5">
        <w:rPr>
          <w:rFonts w:ascii="Verdana" w:hAnsi="Verdana"/>
          <w:i/>
          <w:color w:val="000000" w:themeColor="text1"/>
          <w:sz w:val="18"/>
          <w:szCs w:val="18"/>
        </w:rPr>
        <w:t>.</w:t>
      </w:r>
    </w:p>
    <w:p w14:paraId="43DAC12D" w14:textId="2CE6DE86" w:rsidR="004B361F" w:rsidRPr="000E44E5" w:rsidRDefault="004B361F" w:rsidP="00675B75">
      <w:pPr>
        <w:keepNext/>
        <w:keepLines/>
        <w:tabs>
          <w:tab w:val="left" w:pos="8789"/>
        </w:tabs>
        <w:ind w:right="-589"/>
        <w:jc w:val="both"/>
        <w:rPr>
          <w:rFonts w:ascii="Verdana" w:eastAsiaTheme="minorHAnsi" w:hAnsi="Verdana" w:cs="Arial"/>
          <w:sz w:val="18"/>
          <w:szCs w:val="18"/>
          <w:lang w:eastAsia="en-US"/>
        </w:rPr>
      </w:pPr>
    </w:p>
    <w:p w14:paraId="3EB21587" w14:textId="77777777" w:rsidR="00802FF3" w:rsidRPr="000E44E5" w:rsidRDefault="00A13784" w:rsidP="00675B75">
      <w:pPr>
        <w:keepNext/>
        <w:keepLines/>
        <w:tabs>
          <w:tab w:val="left" w:pos="8789"/>
        </w:tabs>
        <w:ind w:right="-589"/>
        <w:jc w:val="both"/>
        <w:rPr>
          <w:rFonts w:ascii="Verdana" w:eastAsiaTheme="minorHAnsi" w:hAnsi="Verdana" w:cs="Arial"/>
          <w:sz w:val="18"/>
          <w:szCs w:val="18"/>
          <w:lang w:eastAsia="en-US"/>
        </w:rPr>
      </w:pPr>
      <w:r w:rsidRPr="000E44E5">
        <w:rPr>
          <w:rFonts w:ascii="Verdana" w:eastAsiaTheme="minorHAnsi" w:hAnsi="Verdana" w:cs="Arial"/>
          <w:sz w:val="18"/>
          <w:szCs w:val="18"/>
          <w:lang w:eastAsia="en-US"/>
        </w:rPr>
        <w:t xml:space="preserve">       …………….……. </w:t>
      </w:r>
      <w:r w:rsidRPr="000E44E5">
        <w:rPr>
          <w:rFonts w:ascii="Verdana" w:eastAsiaTheme="minorHAnsi" w:hAnsi="Verdana" w:cs="Arial"/>
          <w:i/>
          <w:sz w:val="18"/>
          <w:szCs w:val="18"/>
          <w:lang w:eastAsia="en-US"/>
        </w:rPr>
        <w:t xml:space="preserve">(miejscowość), </w:t>
      </w:r>
      <w:r w:rsidRPr="000E44E5">
        <w:rPr>
          <w:rFonts w:ascii="Verdana" w:eastAsiaTheme="minorHAnsi" w:hAnsi="Verdana" w:cs="Arial"/>
          <w:sz w:val="18"/>
          <w:szCs w:val="18"/>
          <w:lang w:eastAsia="en-US"/>
        </w:rPr>
        <w:t xml:space="preserve">dnia …………………. r. </w:t>
      </w:r>
    </w:p>
    <w:p w14:paraId="50F0B967" w14:textId="77777777" w:rsidR="00802FF3" w:rsidRPr="000E44E5" w:rsidRDefault="00802FF3" w:rsidP="00675B75">
      <w:pPr>
        <w:keepNext/>
        <w:keepLines/>
        <w:tabs>
          <w:tab w:val="left" w:pos="8789"/>
        </w:tabs>
        <w:ind w:right="-589"/>
        <w:jc w:val="both"/>
        <w:rPr>
          <w:rFonts w:ascii="Verdana" w:eastAsiaTheme="minorHAnsi" w:hAnsi="Verdana" w:cs="Arial"/>
          <w:sz w:val="18"/>
          <w:szCs w:val="18"/>
          <w:lang w:eastAsia="en-US"/>
        </w:rPr>
      </w:pPr>
    </w:p>
    <w:p w14:paraId="75A6A62D" w14:textId="5F42F6EE" w:rsidR="00802FF3" w:rsidRPr="000E44E5" w:rsidRDefault="00A13784" w:rsidP="00675B75">
      <w:pPr>
        <w:keepNext/>
        <w:keepLines/>
        <w:tabs>
          <w:tab w:val="left" w:pos="8789"/>
        </w:tabs>
        <w:ind w:right="-589"/>
        <w:jc w:val="both"/>
        <w:rPr>
          <w:rFonts w:ascii="Verdana" w:eastAsiaTheme="minorHAnsi" w:hAnsi="Verdana" w:cs="Arial"/>
          <w:sz w:val="18"/>
          <w:szCs w:val="18"/>
          <w:lang w:eastAsia="en-US"/>
        </w:rPr>
      </w:pPr>
      <w:r w:rsidRPr="000E44E5">
        <w:rPr>
          <w:rFonts w:ascii="Verdana" w:eastAsiaTheme="minorHAnsi" w:hAnsi="Verdana" w:cs="Arial"/>
          <w:sz w:val="18"/>
          <w:szCs w:val="18"/>
          <w:lang w:eastAsia="en-US"/>
        </w:rPr>
        <w:tab/>
      </w:r>
      <w:r w:rsidRPr="000E44E5">
        <w:rPr>
          <w:rFonts w:ascii="Verdana" w:eastAsiaTheme="minorHAnsi" w:hAnsi="Verdana" w:cs="Arial"/>
          <w:sz w:val="18"/>
          <w:szCs w:val="18"/>
          <w:lang w:eastAsia="en-US"/>
        </w:rPr>
        <w:tab/>
      </w:r>
      <w:r w:rsidRPr="000E44E5">
        <w:rPr>
          <w:rFonts w:ascii="Verdana" w:eastAsiaTheme="minorHAnsi" w:hAnsi="Verdana" w:cs="Arial"/>
          <w:sz w:val="18"/>
          <w:szCs w:val="18"/>
          <w:lang w:eastAsia="en-US"/>
        </w:rPr>
        <w:tab/>
      </w:r>
      <w:r w:rsidRPr="000E44E5">
        <w:rPr>
          <w:rFonts w:ascii="Verdana" w:eastAsiaTheme="minorHAnsi" w:hAnsi="Verdana" w:cs="Arial"/>
          <w:sz w:val="18"/>
          <w:szCs w:val="18"/>
          <w:lang w:eastAsia="en-US"/>
        </w:rPr>
        <w:tab/>
        <w:t xml:space="preserve">           ……………………………………………..</w:t>
      </w:r>
    </w:p>
    <w:p w14:paraId="1542128C" w14:textId="4C18F22C" w:rsidR="00802FF3" w:rsidRPr="000E44E5" w:rsidRDefault="002B2CF9" w:rsidP="00675B75">
      <w:pPr>
        <w:keepNext/>
        <w:keepLines/>
        <w:tabs>
          <w:tab w:val="left" w:pos="8789"/>
        </w:tabs>
        <w:ind w:right="-589"/>
        <w:rPr>
          <w:rFonts w:ascii="Verdana" w:hAnsi="Verdana"/>
          <w:sz w:val="18"/>
          <w:szCs w:val="18"/>
        </w:rPr>
      </w:pPr>
      <w:r w:rsidRPr="000E44E5">
        <w:rPr>
          <w:rFonts w:ascii="Verdana" w:hAnsi="Verdana"/>
          <w:sz w:val="18"/>
          <w:szCs w:val="18"/>
        </w:rPr>
        <w:t xml:space="preserve">                                                                                               P</w:t>
      </w:r>
      <w:r w:rsidR="00A13784" w:rsidRPr="000E44E5">
        <w:rPr>
          <w:rFonts w:ascii="Verdana" w:hAnsi="Verdana"/>
          <w:sz w:val="18"/>
          <w:szCs w:val="18"/>
        </w:rPr>
        <w:t>odpis Wykonawcy</w:t>
      </w:r>
    </w:p>
    <w:p w14:paraId="6943E4A2" w14:textId="5D965C12" w:rsidR="00802FF3" w:rsidRPr="000E44E5" w:rsidRDefault="00802FF3" w:rsidP="00675B75">
      <w:pPr>
        <w:keepNext/>
        <w:keepLines/>
        <w:tabs>
          <w:tab w:val="left" w:pos="8789"/>
        </w:tabs>
        <w:ind w:right="-589"/>
        <w:jc w:val="both"/>
        <w:rPr>
          <w:rFonts w:ascii="Verdana" w:eastAsiaTheme="minorHAnsi" w:hAnsi="Verdana" w:cs="Arial"/>
          <w:sz w:val="18"/>
          <w:szCs w:val="18"/>
          <w:lang w:eastAsia="en-US"/>
        </w:rPr>
      </w:pPr>
    </w:p>
    <w:p w14:paraId="1B9DE578" w14:textId="77777777" w:rsidR="002C672A" w:rsidRPr="000E44E5" w:rsidRDefault="002C672A" w:rsidP="00675B75">
      <w:pPr>
        <w:keepNext/>
        <w:keepLines/>
        <w:tabs>
          <w:tab w:val="left" w:pos="8789"/>
        </w:tabs>
        <w:ind w:right="-589"/>
        <w:jc w:val="center"/>
        <w:rPr>
          <w:rFonts w:ascii="Verdana" w:eastAsiaTheme="minorHAnsi" w:hAnsi="Verdana" w:cs="Arial"/>
          <w:b/>
          <w:bCs/>
          <w:sz w:val="18"/>
          <w:szCs w:val="18"/>
          <w:lang w:eastAsia="en-US"/>
        </w:rPr>
      </w:pPr>
    </w:p>
    <w:p w14:paraId="6C570CFB" w14:textId="5728732A" w:rsidR="002C672A" w:rsidRPr="000E44E5" w:rsidRDefault="002C672A" w:rsidP="00675B75">
      <w:pPr>
        <w:keepNext/>
        <w:keepLines/>
        <w:tabs>
          <w:tab w:val="left" w:pos="8789"/>
        </w:tabs>
        <w:ind w:right="-589"/>
        <w:jc w:val="center"/>
        <w:rPr>
          <w:rFonts w:ascii="Verdana" w:eastAsiaTheme="minorHAnsi" w:hAnsi="Verdana" w:cs="Arial"/>
          <w:b/>
          <w:bCs/>
          <w:sz w:val="18"/>
          <w:szCs w:val="18"/>
          <w:lang w:eastAsia="en-US"/>
        </w:rPr>
      </w:pPr>
      <w:r w:rsidRPr="000E44E5">
        <w:rPr>
          <w:rFonts w:ascii="Verdana" w:eastAsiaTheme="minorHAnsi" w:hAnsi="Verdana" w:cs="Arial"/>
          <w:b/>
          <w:bCs/>
          <w:sz w:val="18"/>
          <w:szCs w:val="18"/>
          <w:lang w:eastAsia="en-US"/>
        </w:rPr>
        <w:t>OŚWIADCZENIE DOTYCZĄCE PODANYCH INFORMACJI</w:t>
      </w:r>
    </w:p>
    <w:p w14:paraId="5ABD9EEE" w14:textId="201C2949" w:rsidR="00802FF3" w:rsidRPr="000E44E5" w:rsidRDefault="00A13784" w:rsidP="00675B75">
      <w:pPr>
        <w:keepNext/>
        <w:keepLines/>
        <w:tabs>
          <w:tab w:val="left" w:pos="8789"/>
        </w:tabs>
        <w:ind w:right="-589"/>
        <w:jc w:val="both"/>
        <w:rPr>
          <w:rFonts w:ascii="Verdana" w:eastAsiaTheme="minorHAnsi" w:hAnsi="Verdana" w:cs="Arial"/>
          <w:sz w:val="18"/>
          <w:szCs w:val="18"/>
          <w:lang w:eastAsia="en-US"/>
        </w:rPr>
      </w:pPr>
      <w:r w:rsidRPr="000E44E5">
        <w:rPr>
          <w:rFonts w:ascii="Verdana" w:eastAsiaTheme="minorHAnsi" w:hAnsi="Verdana" w:cs="Arial"/>
          <w:sz w:val="18"/>
          <w:szCs w:val="18"/>
          <w:lang w:eastAsia="en-US"/>
        </w:rPr>
        <w:t xml:space="preserve">Oświadczam, że wszystkie informacje podane w powyższych oświadczeniach są aktualne </w:t>
      </w:r>
      <w:r w:rsidRPr="000E44E5">
        <w:rPr>
          <w:rFonts w:ascii="Verdana" w:eastAsiaTheme="minorHAnsi" w:hAnsi="Verdana" w:cs="Arial"/>
          <w:sz w:val="18"/>
          <w:szCs w:val="18"/>
          <w:lang w:eastAsia="en-US"/>
        </w:rPr>
        <w:br/>
        <w:t>i zgodne z prawdą oraz zostały przedstawione z pełną świadomo</w:t>
      </w:r>
      <w:r w:rsidR="003F0D32" w:rsidRPr="000E44E5">
        <w:rPr>
          <w:rFonts w:ascii="Verdana" w:eastAsiaTheme="minorHAnsi" w:hAnsi="Verdana" w:cs="Arial"/>
          <w:sz w:val="18"/>
          <w:szCs w:val="18"/>
          <w:lang w:eastAsia="en-US"/>
        </w:rPr>
        <w:t>ścią konsekwencji wprowadzenia Z</w:t>
      </w:r>
      <w:r w:rsidRPr="000E44E5">
        <w:rPr>
          <w:rFonts w:ascii="Verdana" w:eastAsiaTheme="minorHAnsi" w:hAnsi="Verdana" w:cs="Arial"/>
          <w:sz w:val="18"/>
          <w:szCs w:val="18"/>
          <w:lang w:eastAsia="en-US"/>
        </w:rPr>
        <w:t>amawiającego w błąd przy przedstawianiu informacji.</w:t>
      </w:r>
    </w:p>
    <w:p w14:paraId="3786F384" w14:textId="77777777" w:rsidR="00802FF3" w:rsidRPr="000E44E5" w:rsidRDefault="00802FF3" w:rsidP="00675B75">
      <w:pPr>
        <w:keepNext/>
        <w:keepLines/>
        <w:tabs>
          <w:tab w:val="left" w:pos="8789"/>
        </w:tabs>
        <w:ind w:right="-589"/>
        <w:jc w:val="both"/>
        <w:rPr>
          <w:rFonts w:ascii="Verdana" w:eastAsiaTheme="minorHAnsi" w:hAnsi="Verdana" w:cs="Arial"/>
          <w:sz w:val="18"/>
          <w:szCs w:val="18"/>
          <w:lang w:eastAsia="en-US"/>
        </w:rPr>
      </w:pPr>
    </w:p>
    <w:p w14:paraId="4F38EDBD" w14:textId="77777777" w:rsidR="00802FF3" w:rsidRPr="000E44E5" w:rsidRDefault="00A13784" w:rsidP="00675B75">
      <w:pPr>
        <w:keepNext/>
        <w:keepLines/>
        <w:tabs>
          <w:tab w:val="left" w:pos="8789"/>
        </w:tabs>
        <w:ind w:right="-589"/>
        <w:jc w:val="both"/>
        <w:rPr>
          <w:rFonts w:ascii="Verdana" w:eastAsiaTheme="minorHAnsi" w:hAnsi="Verdana" w:cs="Arial"/>
          <w:sz w:val="18"/>
          <w:szCs w:val="18"/>
          <w:lang w:eastAsia="en-US"/>
        </w:rPr>
      </w:pPr>
      <w:r w:rsidRPr="000E44E5">
        <w:rPr>
          <w:rFonts w:ascii="Verdana" w:eastAsiaTheme="minorHAnsi" w:hAnsi="Verdana" w:cs="Arial"/>
          <w:sz w:val="18"/>
          <w:szCs w:val="18"/>
          <w:lang w:eastAsia="en-US"/>
        </w:rPr>
        <w:t xml:space="preserve">…………….……. </w:t>
      </w:r>
      <w:r w:rsidRPr="000E44E5">
        <w:rPr>
          <w:rFonts w:ascii="Verdana" w:eastAsiaTheme="minorHAnsi" w:hAnsi="Verdana" w:cs="Arial"/>
          <w:i/>
          <w:sz w:val="18"/>
          <w:szCs w:val="18"/>
          <w:lang w:eastAsia="en-US"/>
        </w:rPr>
        <w:t xml:space="preserve">(miejscowość), </w:t>
      </w:r>
      <w:r w:rsidRPr="000E44E5">
        <w:rPr>
          <w:rFonts w:ascii="Verdana" w:eastAsiaTheme="minorHAnsi" w:hAnsi="Verdana" w:cs="Arial"/>
          <w:sz w:val="18"/>
          <w:szCs w:val="18"/>
          <w:lang w:eastAsia="en-US"/>
        </w:rPr>
        <w:t xml:space="preserve">dnia …………………. r. </w:t>
      </w:r>
    </w:p>
    <w:p w14:paraId="56053CE2" w14:textId="77777777" w:rsidR="00802FF3" w:rsidRPr="000E44E5" w:rsidRDefault="00802FF3" w:rsidP="00675B75">
      <w:pPr>
        <w:keepNext/>
        <w:keepLines/>
        <w:tabs>
          <w:tab w:val="left" w:pos="8789"/>
        </w:tabs>
        <w:ind w:right="-589"/>
        <w:jc w:val="both"/>
        <w:rPr>
          <w:rFonts w:ascii="Verdana" w:eastAsiaTheme="minorHAnsi" w:hAnsi="Verdana" w:cs="Arial"/>
          <w:sz w:val="18"/>
          <w:szCs w:val="18"/>
          <w:lang w:eastAsia="en-US"/>
        </w:rPr>
      </w:pPr>
    </w:p>
    <w:p w14:paraId="15260CF3" w14:textId="77777777" w:rsidR="00802FF3" w:rsidRPr="000E44E5" w:rsidRDefault="00802FF3" w:rsidP="00675B75">
      <w:pPr>
        <w:keepNext/>
        <w:keepLines/>
        <w:jc w:val="both"/>
        <w:rPr>
          <w:rFonts w:ascii="Verdana" w:eastAsiaTheme="minorHAnsi" w:hAnsi="Verdana" w:cs="Arial"/>
          <w:sz w:val="18"/>
          <w:szCs w:val="18"/>
          <w:lang w:eastAsia="en-US"/>
        </w:rPr>
      </w:pPr>
    </w:p>
    <w:p w14:paraId="6FCB8FC8" w14:textId="77777777" w:rsidR="00802FF3" w:rsidRPr="000E44E5" w:rsidRDefault="00A13784" w:rsidP="00675B75">
      <w:pPr>
        <w:keepNext/>
        <w:keepLines/>
        <w:jc w:val="both"/>
        <w:rPr>
          <w:rFonts w:ascii="Verdana" w:eastAsiaTheme="minorHAnsi" w:hAnsi="Verdana" w:cs="Arial"/>
          <w:sz w:val="18"/>
          <w:szCs w:val="18"/>
          <w:lang w:eastAsia="en-US"/>
        </w:rPr>
      </w:pPr>
      <w:r w:rsidRPr="000E44E5">
        <w:rPr>
          <w:rFonts w:ascii="Verdana" w:eastAsiaTheme="minorHAnsi" w:hAnsi="Verdana" w:cs="Arial"/>
          <w:sz w:val="18"/>
          <w:szCs w:val="18"/>
          <w:lang w:eastAsia="en-US"/>
        </w:rPr>
        <w:tab/>
      </w:r>
      <w:r w:rsidRPr="000E44E5">
        <w:rPr>
          <w:rFonts w:ascii="Verdana" w:eastAsiaTheme="minorHAnsi" w:hAnsi="Verdana" w:cs="Arial"/>
          <w:sz w:val="18"/>
          <w:szCs w:val="18"/>
          <w:lang w:eastAsia="en-US"/>
        </w:rPr>
        <w:tab/>
      </w:r>
      <w:r w:rsidRPr="000E44E5">
        <w:rPr>
          <w:rFonts w:ascii="Verdana" w:eastAsiaTheme="minorHAnsi" w:hAnsi="Verdana" w:cs="Arial"/>
          <w:sz w:val="18"/>
          <w:szCs w:val="18"/>
          <w:lang w:eastAsia="en-US"/>
        </w:rPr>
        <w:tab/>
      </w:r>
      <w:r w:rsidRPr="000E44E5">
        <w:rPr>
          <w:rFonts w:ascii="Verdana" w:eastAsiaTheme="minorHAnsi" w:hAnsi="Verdana" w:cs="Arial"/>
          <w:sz w:val="18"/>
          <w:szCs w:val="18"/>
          <w:lang w:eastAsia="en-US"/>
        </w:rPr>
        <w:tab/>
      </w:r>
      <w:r w:rsidRPr="000E44E5">
        <w:rPr>
          <w:rFonts w:ascii="Verdana" w:eastAsiaTheme="minorHAnsi" w:hAnsi="Verdana" w:cs="Arial"/>
          <w:sz w:val="18"/>
          <w:szCs w:val="18"/>
          <w:lang w:eastAsia="en-US"/>
        </w:rPr>
        <w:tab/>
      </w:r>
      <w:r w:rsidRPr="000E44E5">
        <w:rPr>
          <w:rFonts w:ascii="Verdana" w:eastAsiaTheme="minorHAnsi" w:hAnsi="Verdana" w:cs="Arial"/>
          <w:sz w:val="18"/>
          <w:szCs w:val="18"/>
          <w:lang w:eastAsia="en-US"/>
        </w:rPr>
        <w:tab/>
      </w:r>
      <w:r w:rsidRPr="000E44E5">
        <w:rPr>
          <w:rFonts w:ascii="Verdana" w:eastAsiaTheme="minorHAnsi" w:hAnsi="Verdana" w:cs="Arial"/>
          <w:sz w:val="18"/>
          <w:szCs w:val="18"/>
          <w:lang w:eastAsia="en-US"/>
        </w:rPr>
        <w:tab/>
        <w:t xml:space="preserve">           …………………………………………….</w:t>
      </w:r>
    </w:p>
    <w:p w14:paraId="16573E44" w14:textId="553A795B" w:rsidR="00F21C99" w:rsidRDefault="00A13784" w:rsidP="00675B75">
      <w:pPr>
        <w:keepNext/>
        <w:keepLines/>
        <w:tabs>
          <w:tab w:val="right" w:pos="9600"/>
        </w:tabs>
        <w:jc w:val="both"/>
        <w:rPr>
          <w:rFonts w:ascii="Verdana" w:hAnsi="Verdana"/>
          <w:sz w:val="18"/>
          <w:szCs w:val="18"/>
        </w:rPr>
      </w:pPr>
      <w:r w:rsidRPr="000E44E5">
        <w:rPr>
          <w:rFonts w:ascii="Verdana" w:hAnsi="Verdana"/>
          <w:sz w:val="18"/>
          <w:szCs w:val="18"/>
        </w:rPr>
        <w:t xml:space="preserve">                                                                                          </w:t>
      </w:r>
      <w:r w:rsidR="002B2CF9" w:rsidRPr="000E44E5">
        <w:rPr>
          <w:rFonts w:ascii="Verdana" w:hAnsi="Verdana"/>
          <w:sz w:val="18"/>
          <w:szCs w:val="18"/>
        </w:rPr>
        <w:t xml:space="preserve"> P</w:t>
      </w:r>
      <w:r w:rsidRPr="000E44E5">
        <w:rPr>
          <w:rFonts w:ascii="Verdana" w:hAnsi="Verdana"/>
          <w:sz w:val="18"/>
          <w:szCs w:val="18"/>
        </w:rPr>
        <w:t>odpis Wykonawcy</w:t>
      </w:r>
    </w:p>
    <w:p w14:paraId="3F4E81A2" w14:textId="77777777" w:rsidR="00F21C99" w:rsidRDefault="00F21C99" w:rsidP="00675B75">
      <w:pPr>
        <w:rPr>
          <w:rFonts w:ascii="Verdana" w:hAnsi="Verdana"/>
          <w:sz w:val="18"/>
          <w:szCs w:val="18"/>
        </w:rPr>
      </w:pPr>
      <w:r>
        <w:rPr>
          <w:rFonts w:ascii="Verdana" w:hAnsi="Verdana"/>
          <w:sz w:val="18"/>
          <w:szCs w:val="18"/>
        </w:rPr>
        <w:br w:type="page"/>
      </w:r>
    </w:p>
    <w:p w14:paraId="0EE380F7" w14:textId="77777777" w:rsidR="00F21C99" w:rsidRPr="00A4522D" w:rsidRDefault="00F21C99" w:rsidP="00675B75">
      <w:pPr>
        <w:keepNext/>
        <w:keepLines/>
        <w:rPr>
          <w:sz w:val="16"/>
          <w:szCs w:val="16"/>
        </w:rPr>
      </w:pPr>
    </w:p>
    <w:p w14:paraId="48D73149" w14:textId="084803D8" w:rsidR="00F21C99" w:rsidRPr="000D5040" w:rsidRDefault="00F21C99" w:rsidP="00675B75">
      <w:pPr>
        <w:keepNext/>
        <w:keepLines/>
        <w:jc w:val="center"/>
        <w:rPr>
          <w:rFonts w:ascii="Verdana" w:hAnsi="Verdana"/>
          <w:sz w:val="18"/>
          <w:szCs w:val="18"/>
        </w:rPr>
      </w:pPr>
      <w:r w:rsidRPr="00FA636B">
        <w:rPr>
          <w:rFonts w:ascii="Verdana" w:hAnsi="Verdana"/>
          <w:sz w:val="18"/>
          <w:szCs w:val="18"/>
        </w:rPr>
        <w:t>UMOWA nr AZP-260-</w:t>
      </w:r>
      <w:r>
        <w:rPr>
          <w:rFonts w:ascii="Verdana" w:hAnsi="Verdana"/>
          <w:sz w:val="18"/>
          <w:szCs w:val="18"/>
        </w:rPr>
        <w:t>TP</w:t>
      </w:r>
      <w:r w:rsidRPr="00FA636B">
        <w:rPr>
          <w:rFonts w:ascii="Verdana" w:hAnsi="Verdana"/>
          <w:sz w:val="18"/>
          <w:szCs w:val="18"/>
        </w:rPr>
        <w:t>-</w:t>
      </w:r>
      <w:r w:rsidR="00640DC2">
        <w:rPr>
          <w:rFonts w:ascii="Verdana" w:hAnsi="Verdana"/>
          <w:sz w:val="18"/>
          <w:szCs w:val="18"/>
        </w:rPr>
        <w:t>24</w:t>
      </w:r>
      <w:r>
        <w:rPr>
          <w:rFonts w:ascii="Verdana" w:hAnsi="Verdana"/>
          <w:sz w:val="18"/>
          <w:szCs w:val="18"/>
        </w:rPr>
        <w:t>/2</w:t>
      </w:r>
      <w:r w:rsidR="00640DC2">
        <w:rPr>
          <w:rFonts w:ascii="Verdana" w:hAnsi="Verdana"/>
          <w:sz w:val="18"/>
          <w:szCs w:val="18"/>
        </w:rPr>
        <w:t>2</w:t>
      </w:r>
      <w:r w:rsidRPr="00FA636B">
        <w:rPr>
          <w:rFonts w:ascii="Verdana" w:hAnsi="Verdana"/>
          <w:sz w:val="18"/>
          <w:szCs w:val="18"/>
        </w:rPr>
        <w:t xml:space="preserve"> – WZÓR</w:t>
      </w:r>
      <w:r w:rsidR="00A4522D">
        <w:rPr>
          <w:rFonts w:ascii="Verdana" w:hAnsi="Verdana"/>
          <w:sz w:val="18"/>
          <w:szCs w:val="18"/>
        </w:rPr>
        <w:t xml:space="preserve"> UMOWY – załącznik nr 4 do SWZ</w:t>
      </w:r>
    </w:p>
    <w:p w14:paraId="028AA826" w14:textId="77777777" w:rsidR="00F21C99" w:rsidRPr="00A4522D" w:rsidRDefault="00F21C99" w:rsidP="00675B75">
      <w:pPr>
        <w:keepNext/>
        <w:keepLines/>
        <w:jc w:val="right"/>
        <w:rPr>
          <w:rFonts w:ascii="Verdana" w:hAnsi="Verdana"/>
          <w:b/>
          <w:i/>
          <w:color w:val="0070C0"/>
          <w:sz w:val="16"/>
          <w:szCs w:val="16"/>
        </w:rPr>
      </w:pPr>
    </w:p>
    <w:p w14:paraId="1C615921" w14:textId="77777777" w:rsidR="00F21C99" w:rsidRPr="00F21C99" w:rsidRDefault="00F21C99" w:rsidP="00675B75">
      <w:pPr>
        <w:keepNext/>
        <w:keepLines/>
        <w:ind w:right="-589"/>
        <w:jc w:val="both"/>
        <w:rPr>
          <w:rFonts w:ascii="Verdana" w:eastAsia="Calibri" w:hAnsi="Verdana"/>
          <w:sz w:val="18"/>
          <w:szCs w:val="18"/>
        </w:rPr>
      </w:pPr>
      <w:r w:rsidRPr="00F21C99">
        <w:rPr>
          <w:rFonts w:ascii="Verdana" w:eastAsia="Calibri" w:hAnsi="Verdana"/>
          <w:sz w:val="18"/>
          <w:szCs w:val="18"/>
        </w:rPr>
        <w:t xml:space="preserve">sporządzona w dniu </w:t>
      </w:r>
      <w:r w:rsidRPr="00F21C99">
        <w:rPr>
          <w:rFonts w:ascii="Verdana" w:hAnsi="Verdana"/>
          <w:sz w:val="18"/>
          <w:szCs w:val="18"/>
        </w:rPr>
        <w:t>[_]</w:t>
      </w:r>
      <w:r w:rsidRPr="00F21C99">
        <w:rPr>
          <w:rFonts w:ascii="Verdana" w:eastAsia="Calibri" w:hAnsi="Verdana"/>
          <w:sz w:val="18"/>
          <w:szCs w:val="18"/>
        </w:rPr>
        <w:t xml:space="preserve"> zgodnie z przepisami z dnia 11 września 2019 roku – Prawo zamówień publicznych (tekst jedn. - Dz. U. z 2021 r., poz. 1129, z </w:t>
      </w:r>
      <w:proofErr w:type="spellStart"/>
      <w:r w:rsidRPr="00F21C99">
        <w:rPr>
          <w:rFonts w:ascii="Verdana" w:eastAsia="Calibri" w:hAnsi="Verdana"/>
          <w:sz w:val="18"/>
          <w:szCs w:val="18"/>
        </w:rPr>
        <w:t>późn</w:t>
      </w:r>
      <w:proofErr w:type="spellEnd"/>
      <w:r w:rsidRPr="00F21C99">
        <w:rPr>
          <w:rFonts w:ascii="Verdana" w:eastAsia="Calibri" w:hAnsi="Verdana"/>
          <w:sz w:val="18"/>
          <w:szCs w:val="18"/>
        </w:rPr>
        <w:t>. zm.), zwanej dalej „</w:t>
      </w:r>
      <w:proofErr w:type="spellStart"/>
      <w:r w:rsidRPr="00F21C99">
        <w:rPr>
          <w:rFonts w:ascii="Verdana" w:eastAsia="Calibri" w:hAnsi="Verdana"/>
          <w:sz w:val="18"/>
          <w:szCs w:val="18"/>
        </w:rPr>
        <w:t>Pzp</w:t>
      </w:r>
      <w:proofErr w:type="spellEnd"/>
      <w:r w:rsidRPr="00F21C99">
        <w:rPr>
          <w:rFonts w:ascii="Verdana" w:eastAsia="Calibri" w:hAnsi="Verdana"/>
          <w:sz w:val="18"/>
          <w:szCs w:val="18"/>
        </w:rPr>
        <w:t>”, pomiędzy:</w:t>
      </w:r>
    </w:p>
    <w:p w14:paraId="5DA4F79E" w14:textId="77777777" w:rsidR="00F21C99" w:rsidRPr="00A4522D" w:rsidRDefault="00F21C99" w:rsidP="00675B75">
      <w:pPr>
        <w:keepNext/>
        <w:keepLines/>
        <w:ind w:right="-589"/>
        <w:rPr>
          <w:rFonts w:ascii="Verdana" w:eastAsiaTheme="majorEastAsia" w:hAnsi="Verdana"/>
          <w:sz w:val="16"/>
          <w:szCs w:val="16"/>
        </w:rPr>
      </w:pPr>
    </w:p>
    <w:p w14:paraId="1CBC54D2" w14:textId="77777777" w:rsidR="00F21C99" w:rsidRPr="00F21C99" w:rsidRDefault="00F21C99" w:rsidP="00675B75">
      <w:pPr>
        <w:keepNext/>
        <w:keepLines/>
        <w:ind w:right="-589"/>
        <w:rPr>
          <w:rFonts w:ascii="Verdana" w:hAnsi="Verdana"/>
          <w:b/>
          <w:sz w:val="18"/>
          <w:szCs w:val="18"/>
        </w:rPr>
      </w:pPr>
      <w:r w:rsidRPr="00F21C99">
        <w:rPr>
          <w:rFonts w:ascii="Verdana" w:hAnsi="Verdana"/>
          <w:b/>
          <w:sz w:val="18"/>
          <w:szCs w:val="18"/>
        </w:rPr>
        <w:t xml:space="preserve">Uniwersytetem Medycznym we Wrocławiu </w:t>
      </w:r>
    </w:p>
    <w:p w14:paraId="000ECFC3" w14:textId="77777777" w:rsidR="00F21C99" w:rsidRPr="00F21C99" w:rsidRDefault="00F21C99" w:rsidP="00675B75">
      <w:pPr>
        <w:keepNext/>
        <w:keepLines/>
        <w:ind w:left="851" w:right="-589"/>
        <w:rPr>
          <w:rFonts w:ascii="Verdana" w:hAnsi="Verdana"/>
          <w:b/>
          <w:sz w:val="18"/>
          <w:szCs w:val="18"/>
        </w:rPr>
      </w:pPr>
      <w:r w:rsidRPr="00F21C99">
        <w:rPr>
          <w:rFonts w:ascii="Verdana" w:hAnsi="Verdana"/>
          <w:sz w:val="18"/>
          <w:szCs w:val="18"/>
        </w:rPr>
        <w:t xml:space="preserve">Wybrzeże L. Pasteura 1, 50-367 Wrocław   </w:t>
      </w:r>
    </w:p>
    <w:p w14:paraId="53452CA7" w14:textId="77777777" w:rsidR="00F21C99" w:rsidRPr="00F21C99" w:rsidRDefault="00F21C99" w:rsidP="00675B75">
      <w:pPr>
        <w:keepNext/>
        <w:keepLines/>
        <w:ind w:left="851" w:right="-589"/>
        <w:rPr>
          <w:rFonts w:ascii="Verdana" w:hAnsi="Verdana"/>
          <w:b/>
          <w:sz w:val="18"/>
          <w:szCs w:val="18"/>
        </w:rPr>
      </w:pPr>
      <w:r w:rsidRPr="00F21C99">
        <w:rPr>
          <w:rFonts w:ascii="Verdana" w:hAnsi="Verdana"/>
          <w:sz w:val="18"/>
          <w:szCs w:val="18"/>
        </w:rPr>
        <w:t xml:space="preserve">tel. 71 / 784-10-04,    </w:t>
      </w:r>
    </w:p>
    <w:p w14:paraId="1FCEE115" w14:textId="77777777" w:rsidR="00F21C99" w:rsidRPr="00A4522D" w:rsidRDefault="00F21C99" w:rsidP="00675B75">
      <w:pPr>
        <w:keepNext/>
        <w:keepLines/>
        <w:ind w:left="851" w:right="-589"/>
        <w:rPr>
          <w:rFonts w:ascii="Verdana" w:hAnsi="Verdana"/>
          <w:b/>
          <w:sz w:val="16"/>
          <w:szCs w:val="16"/>
        </w:rPr>
      </w:pPr>
      <w:r w:rsidRPr="00F21C99">
        <w:rPr>
          <w:rFonts w:ascii="Verdana" w:hAnsi="Verdana"/>
          <w:sz w:val="18"/>
          <w:szCs w:val="18"/>
        </w:rPr>
        <w:t>NIP:  896-000-57-79,  REGON:  000288981</w:t>
      </w:r>
      <w:r w:rsidRPr="00F21C99">
        <w:rPr>
          <w:rFonts w:ascii="Verdana" w:hAnsi="Verdana"/>
          <w:sz w:val="18"/>
          <w:szCs w:val="18"/>
        </w:rPr>
        <w:br/>
      </w:r>
      <w:r w:rsidRPr="00A4522D">
        <w:rPr>
          <w:rFonts w:ascii="Verdana" w:hAnsi="Verdana"/>
          <w:sz w:val="16"/>
          <w:szCs w:val="16"/>
        </w:rPr>
        <w:t xml:space="preserve">          </w:t>
      </w:r>
    </w:p>
    <w:p w14:paraId="5E9D9EA5" w14:textId="77777777" w:rsidR="00F21C99" w:rsidRPr="00F21C99" w:rsidRDefault="00F21C99" w:rsidP="00675B75">
      <w:pPr>
        <w:keepNext/>
        <w:keepLines/>
        <w:ind w:left="851" w:right="-589"/>
        <w:rPr>
          <w:rFonts w:ascii="Verdana" w:eastAsia="Calibri" w:hAnsi="Verdana"/>
          <w:sz w:val="18"/>
          <w:szCs w:val="18"/>
        </w:rPr>
      </w:pPr>
      <w:r w:rsidRPr="00F21C99">
        <w:rPr>
          <w:rFonts w:ascii="Verdana" w:eastAsia="Calibri" w:hAnsi="Verdana"/>
          <w:sz w:val="18"/>
          <w:szCs w:val="18"/>
        </w:rPr>
        <w:t>który reprezentuje:</w:t>
      </w:r>
    </w:p>
    <w:p w14:paraId="5FDC0CBC" w14:textId="77777777" w:rsidR="00F21C99" w:rsidRPr="00A4522D" w:rsidRDefault="00F21C99" w:rsidP="00675B75">
      <w:pPr>
        <w:keepNext/>
        <w:keepLines/>
        <w:tabs>
          <w:tab w:val="left" w:pos="4820"/>
        </w:tabs>
        <w:ind w:left="851" w:right="-589"/>
        <w:rPr>
          <w:rFonts w:ascii="Verdana" w:eastAsia="Calibri" w:hAnsi="Verdana"/>
          <w:sz w:val="16"/>
          <w:szCs w:val="16"/>
        </w:rPr>
      </w:pPr>
    </w:p>
    <w:p w14:paraId="17E17E9D" w14:textId="77777777" w:rsidR="00F21C99" w:rsidRPr="00F21C99" w:rsidRDefault="00F21C99" w:rsidP="00675B75">
      <w:pPr>
        <w:keepNext/>
        <w:keepLines/>
        <w:tabs>
          <w:tab w:val="left" w:pos="4820"/>
        </w:tabs>
        <w:ind w:left="851" w:right="-589"/>
        <w:rPr>
          <w:rFonts w:ascii="Verdana" w:eastAsia="Calibri" w:hAnsi="Verdana"/>
          <w:sz w:val="18"/>
          <w:szCs w:val="18"/>
        </w:rPr>
      </w:pPr>
      <w:r w:rsidRPr="00F21C99">
        <w:rPr>
          <w:rFonts w:ascii="Verdana" w:eastAsia="Calibri" w:hAnsi="Verdana"/>
          <w:sz w:val="18"/>
          <w:szCs w:val="18"/>
        </w:rPr>
        <w:t>………………………………………………………………………………………………………………..</w:t>
      </w:r>
    </w:p>
    <w:p w14:paraId="40C2F93E" w14:textId="77777777" w:rsidR="00F21C99" w:rsidRPr="00A4522D" w:rsidRDefault="00F21C99" w:rsidP="00675B75">
      <w:pPr>
        <w:keepNext/>
        <w:keepLines/>
        <w:ind w:right="-589"/>
        <w:rPr>
          <w:rFonts w:ascii="Verdana" w:eastAsia="Calibri" w:hAnsi="Verdana"/>
          <w:sz w:val="16"/>
          <w:szCs w:val="16"/>
        </w:rPr>
      </w:pPr>
    </w:p>
    <w:p w14:paraId="12E09FCF" w14:textId="77777777" w:rsidR="00F21C99" w:rsidRPr="00F21C99" w:rsidRDefault="00F21C99" w:rsidP="00675B75">
      <w:pPr>
        <w:keepNext/>
        <w:keepLines/>
        <w:ind w:right="-589"/>
        <w:rPr>
          <w:rFonts w:ascii="Verdana" w:eastAsia="Calibri" w:hAnsi="Verdana"/>
          <w:sz w:val="18"/>
          <w:szCs w:val="18"/>
        </w:rPr>
      </w:pPr>
      <w:r w:rsidRPr="00F21C99">
        <w:rPr>
          <w:rFonts w:ascii="Verdana" w:eastAsia="Calibri" w:hAnsi="Verdana"/>
          <w:sz w:val="18"/>
          <w:szCs w:val="18"/>
        </w:rPr>
        <w:t xml:space="preserve">zwanym dalej </w:t>
      </w:r>
      <w:r w:rsidRPr="00F21C99">
        <w:rPr>
          <w:rFonts w:ascii="Verdana" w:eastAsia="Calibri" w:hAnsi="Verdana"/>
          <w:b/>
          <w:sz w:val="18"/>
          <w:szCs w:val="18"/>
        </w:rPr>
        <w:t>„Zamawiającym”</w:t>
      </w:r>
    </w:p>
    <w:p w14:paraId="4E5F8B56" w14:textId="77777777" w:rsidR="00F21C99" w:rsidRPr="00F21C99" w:rsidRDefault="00F21C99" w:rsidP="00675B75">
      <w:pPr>
        <w:keepNext/>
        <w:keepLines/>
        <w:ind w:right="-589"/>
        <w:rPr>
          <w:rFonts w:ascii="Verdana" w:eastAsia="Calibri" w:hAnsi="Verdana"/>
          <w:sz w:val="18"/>
          <w:szCs w:val="18"/>
        </w:rPr>
      </w:pPr>
    </w:p>
    <w:p w14:paraId="4271327E" w14:textId="77777777" w:rsidR="00F21C99" w:rsidRPr="00F21C99" w:rsidRDefault="00F21C99" w:rsidP="00675B75">
      <w:pPr>
        <w:keepNext/>
        <w:keepLines/>
        <w:ind w:right="-589"/>
        <w:rPr>
          <w:rFonts w:ascii="Verdana" w:eastAsia="Calibri" w:hAnsi="Verdana"/>
          <w:sz w:val="18"/>
          <w:szCs w:val="18"/>
        </w:rPr>
      </w:pPr>
      <w:r w:rsidRPr="00F21C99">
        <w:rPr>
          <w:rFonts w:ascii="Verdana" w:eastAsia="Calibri" w:hAnsi="Verdana"/>
          <w:sz w:val="18"/>
          <w:szCs w:val="18"/>
        </w:rPr>
        <w:t>a:</w:t>
      </w:r>
    </w:p>
    <w:p w14:paraId="0BAAD3DC" w14:textId="77777777" w:rsidR="00F21C99" w:rsidRPr="00A4522D" w:rsidRDefault="00F21C99" w:rsidP="00675B75">
      <w:pPr>
        <w:keepNext/>
        <w:keepLines/>
        <w:ind w:right="-589"/>
        <w:rPr>
          <w:rFonts w:ascii="Verdana" w:eastAsia="Calibri" w:hAnsi="Verdana"/>
          <w:sz w:val="16"/>
          <w:szCs w:val="16"/>
        </w:rPr>
      </w:pPr>
    </w:p>
    <w:p w14:paraId="338E485C" w14:textId="77777777" w:rsidR="00F21C99" w:rsidRPr="00F21C99" w:rsidRDefault="00F21C99" w:rsidP="00675B75">
      <w:pPr>
        <w:keepNext/>
        <w:keepLines/>
        <w:ind w:right="-589"/>
        <w:rPr>
          <w:rFonts w:ascii="Verdana" w:eastAsia="Calibri" w:hAnsi="Verdana"/>
          <w:sz w:val="18"/>
          <w:szCs w:val="18"/>
        </w:rPr>
      </w:pPr>
      <w:r w:rsidRPr="00F21C99">
        <w:rPr>
          <w:rFonts w:ascii="Verdana" w:eastAsia="Calibri" w:hAnsi="Verdana"/>
          <w:sz w:val="18"/>
          <w:szCs w:val="18"/>
        </w:rPr>
        <w:t>………………………………………………………………………………………………………………..</w:t>
      </w:r>
    </w:p>
    <w:p w14:paraId="747AB60E" w14:textId="77777777" w:rsidR="00F21C99" w:rsidRPr="00A4522D" w:rsidRDefault="00F21C99" w:rsidP="00675B75">
      <w:pPr>
        <w:keepNext/>
        <w:keepLines/>
        <w:ind w:right="-589"/>
        <w:rPr>
          <w:rFonts w:ascii="Verdana" w:eastAsia="Calibri" w:hAnsi="Verdana"/>
          <w:sz w:val="16"/>
          <w:szCs w:val="16"/>
        </w:rPr>
      </w:pPr>
    </w:p>
    <w:p w14:paraId="22A71F9D" w14:textId="77777777" w:rsidR="00F21C99" w:rsidRPr="00F21C99" w:rsidRDefault="00F21C99" w:rsidP="00675B75">
      <w:pPr>
        <w:keepNext/>
        <w:keepLines/>
        <w:ind w:left="851" w:right="-589"/>
        <w:rPr>
          <w:rFonts w:ascii="Verdana" w:eastAsia="Calibri" w:hAnsi="Verdana"/>
          <w:sz w:val="18"/>
          <w:szCs w:val="18"/>
        </w:rPr>
      </w:pPr>
      <w:r w:rsidRPr="00F21C99">
        <w:rPr>
          <w:rFonts w:ascii="Verdana" w:eastAsia="Calibri" w:hAnsi="Verdana"/>
          <w:sz w:val="18"/>
          <w:szCs w:val="18"/>
        </w:rPr>
        <w:t xml:space="preserve">który reprezentuje:         </w:t>
      </w:r>
    </w:p>
    <w:p w14:paraId="00748C80" w14:textId="77777777" w:rsidR="00F21C99" w:rsidRPr="00A4522D" w:rsidRDefault="00F21C99" w:rsidP="00675B75">
      <w:pPr>
        <w:keepNext/>
        <w:keepLines/>
        <w:ind w:left="851" w:right="-589"/>
        <w:rPr>
          <w:rFonts w:ascii="Verdana" w:hAnsi="Verdana"/>
          <w:sz w:val="16"/>
          <w:szCs w:val="16"/>
        </w:rPr>
      </w:pPr>
    </w:p>
    <w:p w14:paraId="123EC266" w14:textId="77777777" w:rsidR="00F21C99" w:rsidRPr="00F21C99" w:rsidRDefault="00F21C99" w:rsidP="00675B75">
      <w:pPr>
        <w:keepNext/>
        <w:keepLines/>
        <w:ind w:left="851" w:right="-589"/>
        <w:rPr>
          <w:rFonts w:ascii="Verdana" w:hAnsi="Verdana"/>
          <w:sz w:val="18"/>
          <w:szCs w:val="18"/>
        </w:rPr>
      </w:pPr>
      <w:r w:rsidRPr="00F21C99">
        <w:rPr>
          <w:rFonts w:ascii="Verdana" w:hAnsi="Verdana"/>
          <w:sz w:val="18"/>
          <w:szCs w:val="18"/>
        </w:rPr>
        <w:t>………………………………………………………………………………………………………………</w:t>
      </w:r>
    </w:p>
    <w:p w14:paraId="0CB489DE" w14:textId="77777777" w:rsidR="00F21C99" w:rsidRPr="00F21C99" w:rsidRDefault="00F21C99" w:rsidP="00675B75">
      <w:pPr>
        <w:keepNext/>
        <w:keepLines/>
        <w:ind w:right="-589"/>
        <w:rPr>
          <w:rFonts w:ascii="Verdana" w:hAnsi="Verdana"/>
          <w:sz w:val="18"/>
          <w:szCs w:val="18"/>
        </w:rPr>
      </w:pPr>
    </w:p>
    <w:p w14:paraId="0519BB38" w14:textId="77777777" w:rsidR="00F21C99" w:rsidRPr="00F21C99" w:rsidRDefault="00F21C99" w:rsidP="00675B75">
      <w:pPr>
        <w:keepNext/>
        <w:keepLines/>
        <w:ind w:right="-589"/>
        <w:rPr>
          <w:rFonts w:ascii="Verdana" w:hAnsi="Verdana"/>
          <w:sz w:val="18"/>
          <w:szCs w:val="18"/>
        </w:rPr>
      </w:pPr>
      <w:r w:rsidRPr="00F21C99">
        <w:rPr>
          <w:rFonts w:ascii="Verdana" w:hAnsi="Verdana"/>
          <w:sz w:val="18"/>
          <w:szCs w:val="18"/>
        </w:rPr>
        <w:t xml:space="preserve">zwanym dalej </w:t>
      </w:r>
      <w:r w:rsidRPr="00F21C99">
        <w:rPr>
          <w:rFonts w:ascii="Verdana" w:hAnsi="Verdana"/>
          <w:b/>
          <w:sz w:val="18"/>
          <w:szCs w:val="18"/>
        </w:rPr>
        <w:t>„Wykonawcą”</w:t>
      </w:r>
      <w:r w:rsidRPr="00F21C99">
        <w:rPr>
          <w:rFonts w:ascii="Verdana" w:hAnsi="Verdana"/>
          <w:sz w:val="18"/>
          <w:szCs w:val="18"/>
        </w:rPr>
        <w:t xml:space="preserve"> </w:t>
      </w:r>
    </w:p>
    <w:p w14:paraId="472FF998" w14:textId="77777777" w:rsidR="00F21C99" w:rsidRPr="00F21C99" w:rsidRDefault="00F21C99" w:rsidP="00675B75">
      <w:pPr>
        <w:keepNext/>
        <w:keepLines/>
        <w:ind w:right="-589"/>
        <w:jc w:val="both"/>
        <w:rPr>
          <w:rFonts w:ascii="Verdana" w:hAnsi="Verdana"/>
          <w:sz w:val="18"/>
          <w:szCs w:val="18"/>
        </w:rPr>
      </w:pPr>
    </w:p>
    <w:p w14:paraId="16871ECA" w14:textId="77777777" w:rsidR="00F21C99" w:rsidRPr="00F21C99" w:rsidRDefault="00F21C99" w:rsidP="00675B75">
      <w:pPr>
        <w:keepNext/>
        <w:keepLines/>
        <w:ind w:right="-589"/>
        <w:jc w:val="both"/>
        <w:rPr>
          <w:rFonts w:ascii="Verdana" w:hAnsi="Verdana"/>
          <w:b/>
          <w:sz w:val="18"/>
          <w:szCs w:val="18"/>
        </w:rPr>
      </w:pPr>
      <w:r w:rsidRPr="00F21C99">
        <w:rPr>
          <w:rFonts w:ascii="Verdana" w:hAnsi="Verdana"/>
          <w:sz w:val="18"/>
          <w:szCs w:val="18"/>
        </w:rPr>
        <w:t xml:space="preserve">łącznie zwanymi dalej </w:t>
      </w:r>
      <w:r w:rsidRPr="00F21C99">
        <w:rPr>
          <w:rFonts w:ascii="Verdana" w:hAnsi="Verdana"/>
          <w:b/>
          <w:sz w:val="18"/>
          <w:szCs w:val="18"/>
        </w:rPr>
        <w:t>„Stronami”</w:t>
      </w:r>
      <w:r w:rsidRPr="00F21C99">
        <w:rPr>
          <w:rFonts w:ascii="Verdana" w:hAnsi="Verdana"/>
          <w:sz w:val="18"/>
          <w:szCs w:val="18"/>
        </w:rPr>
        <w:t xml:space="preserve"> lub oddzielnie </w:t>
      </w:r>
      <w:r w:rsidRPr="00F21C99">
        <w:rPr>
          <w:rFonts w:ascii="Verdana" w:hAnsi="Verdana"/>
          <w:b/>
          <w:sz w:val="18"/>
          <w:szCs w:val="18"/>
        </w:rPr>
        <w:t>„Stroną”</w:t>
      </w:r>
    </w:p>
    <w:p w14:paraId="58B4F004" w14:textId="77777777" w:rsidR="00F21C99" w:rsidRPr="00A4522D" w:rsidRDefault="00F21C99" w:rsidP="00675B75">
      <w:pPr>
        <w:keepNext/>
        <w:keepLines/>
        <w:ind w:right="-589"/>
        <w:jc w:val="both"/>
        <w:rPr>
          <w:rFonts w:ascii="Verdana" w:hAnsi="Verdana"/>
          <w:sz w:val="16"/>
          <w:szCs w:val="16"/>
        </w:rPr>
      </w:pPr>
    </w:p>
    <w:p w14:paraId="3068B1FB" w14:textId="4AFB9A2A" w:rsidR="00F21C99" w:rsidRPr="000D5040" w:rsidRDefault="00F21C99" w:rsidP="00675B75">
      <w:pPr>
        <w:keepNext/>
        <w:keepLines/>
        <w:ind w:right="-589"/>
        <w:jc w:val="both"/>
        <w:rPr>
          <w:rFonts w:ascii="Verdana" w:hAnsi="Verdana"/>
          <w:sz w:val="18"/>
          <w:szCs w:val="18"/>
        </w:rPr>
      </w:pPr>
      <w:r w:rsidRPr="00F21C99">
        <w:rPr>
          <w:rFonts w:ascii="Verdana" w:hAnsi="Verdana"/>
          <w:sz w:val="18"/>
          <w:szCs w:val="18"/>
        </w:rPr>
        <w:t>W wyniku rozstrzygniętego postępowania o udzielenie zamówienia publicznego nr AZP-260-</w:t>
      </w:r>
      <w:r>
        <w:rPr>
          <w:rFonts w:ascii="Verdana" w:hAnsi="Verdana"/>
          <w:sz w:val="18"/>
          <w:szCs w:val="18"/>
        </w:rPr>
        <w:t>TP</w:t>
      </w:r>
      <w:r w:rsidRPr="00F21C99">
        <w:rPr>
          <w:rFonts w:ascii="Verdana" w:hAnsi="Verdana"/>
          <w:sz w:val="18"/>
          <w:szCs w:val="18"/>
        </w:rPr>
        <w:t>-</w:t>
      </w:r>
      <w:r w:rsidR="00640DC2">
        <w:rPr>
          <w:rFonts w:ascii="Verdana" w:hAnsi="Verdana"/>
          <w:sz w:val="18"/>
          <w:szCs w:val="18"/>
        </w:rPr>
        <w:t>24</w:t>
      </w:r>
      <w:r w:rsidRPr="00F21C99">
        <w:rPr>
          <w:rFonts w:ascii="Verdana" w:hAnsi="Verdana"/>
          <w:sz w:val="18"/>
          <w:szCs w:val="18"/>
        </w:rPr>
        <w:t>/2</w:t>
      </w:r>
      <w:r w:rsidR="00640DC2">
        <w:rPr>
          <w:rFonts w:ascii="Verdana" w:hAnsi="Verdana"/>
          <w:sz w:val="18"/>
          <w:szCs w:val="18"/>
        </w:rPr>
        <w:t>2</w:t>
      </w:r>
      <w:r w:rsidRPr="00F21C99">
        <w:rPr>
          <w:rFonts w:ascii="Verdana" w:hAnsi="Verdana"/>
          <w:bCs/>
          <w:sz w:val="18"/>
          <w:szCs w:val="18"/>
        </w:rPr>
        <w:t>,</w:t>
      </w:r>
      <w:r w:rsidRPr="00F21C99">
        <w:rPr>
          <w:rFonts w:ascii="Verdana" w:hAnsi="Verdana"/>
          <w:sz w:val="18"/>
          <w:szCs w:val="18"/>
        </w:rPr>
        <w:t xml:space="preserve"> </w:t>
      </w:r>
      <w:r w:rsidR="00640DC2">
        <w:rPr>
          <w:rFonts w:ascii="Verdana" w:hAnsi="Verdana"/>
          <w:sz w:val="18"/>
          <w:szCs w:val="18"/>
        </w:rPr>
        <w:t xml:space="preserve">część [……] </w:t>
      </w:r>
      <w:r w:rsidRPr="00F21C99">
        <w:rPr>
          <w:rFonts w:ascii="Verdana" w:hAnsi="Verdana"/>
          <w:sz w:val="18"/>
          <w:szCs w:val="18"/>
        </w:rPr>
        <w:t>prowadzonego w trybie przetargu nieograniczonego, zawarta</w:t>
      </w:r>
      <w:r w:rsidRPr="000D5040">
        <w:rPr>
          <w:rFonts w:ascii="Verdana" w:hAnsi="Verdana"/>
          <w:sz w:val="18"/>
          <w:szCs w:val="18"/>
        </w:rPr>
        <w:t xml:space="preserve"> zostaje umowa następującej treści:</w:t>
      </w:r>
    </w:p>
    <w:p w14:paraId="3B80AC92" w14:textId="77777777" w:rsidR="00F21C99" w:rsidRPr="00A4522D" w:rsidRDefault="00F21C99" w:rsidP="00675B75">
      <w:pPr>
        <w:keepNext/>
        <w:keepLines/>
        <w:ind w:right="-589"/>
        <w:jc w:val="both"/>
        <w:rPr>
          <w:rFonts w:ascii="Verdana" w:hAnsi="Verdana"/>
          <w:b/>
          <w:bCs/>
          <w:color w:val="FF0000"/>
          <w:sz w:val="16"/>
          <w:szCs w:val="16"/>
        </w:rPr>
      </w:pPr>
    </w:p>
    <w:p w14:paraId="52693454" w14:textId="77777777" w:rsidR="00F21C99" w:rsidRPr="000D5040" w:rsidRDefault="00F21C99" w:rsidP="00675B75">
      <w:pPr>
        <w:keepNext/>
        <w:keepLines/>
        <w:tabs>
          <w:tab w:val="num" w:pos="720"/>
        </w:tabs>
        <w:ind w:right="-589"/>
        <w:jc w:val="center"/>
        <w:outlineLvl w:val="3"/>
        <w:rPr>
          <w:rFonts w:ascii="Verdana" w:eastAsia="Tahoma" w:hAnsi="Verdana"/>
          <w:b/>
          <w:bCs/>
          <w:sz w:val="18"/>
          <w:szCs w:val="18"/>
          <w:u w:color="000000"/>
          <w:bdr w:val="nil"/>
        </w:rPr>
      </w:pPr>
      <w:r w:rsidRPr="000D5040">
        <w:rPr>
          <w:rFonts w:ascii="Verdana" w:eastAsia="Tahoma" w:hAnsi="Verdana"/>
          <w:b/>
          <w:bCs/>
          <w:sz w:val="18"/>
          <w:szCs w:val="18"/>
          <w:u w:color="000000"/>
          <w:bdr w:val="nil"/>
        </w:rPr>
        <w:t xml:space="preserve">§ 1 </w:t>
      </w:r>
    </w:p>
    <w:p w14:paraId="29096BCF" w14:textId="77777777" w:rsidR="00F21C99" w:rsidRPr="000D5040" w:rsidRDefault="00F21C99" w:rsidP="00675B75">
      <w:pPr>
        <w:keepNext/>
        <w:keepLines/>
        <w:tabs>
          <w:tab w:val="num" w:pos="720"/>
        </w:tabs>
        <w:ind w:right="-589"/>
        <w:outlineLvl w:val="3"/>
        <w:rPr>
          <w:rFonts w:ascii="Verdana" w:eastAsia="Tahoma" w:hAnsi="Verdana"/>
          <w:b/>
          <w:bCs/>
          <w:sz w:val="18"/>
          <w:szCs w:val="18"/>
          <w:u w:color="000000"/>
          <w:bdr w:val="nil"/>
        </w:rPr>
      </w:pPr>
      <w:r w:rsidRPr="000D5040">
        <w:rPr>
          <w:rFonts w:ascii="Verdana" w:eastAsia="Tahoma" w:hAnsi="Verdana"/>
          <w:b/>
          <w:bCs/>
          <w:sz w:val="18"/>
          <w:szCs w:val="18"/>
          <w:u w:color="000000"/>
          <w:bdr w:val="nil"/>
        </w:rPr>
        <w:t>Przedmiot umowy:</w:t>
      </w:r>
    </w:p>
    <w:p w14:paraId="6979B040" w14:textId="6402DC6E" w:rsidR="00F21C99" w:rsidRPr="00B15B73" w:rsidRDefault="00F21C99" w:rsidP="00C91750">
      <w:pPr>
        <w:keepNext/>
        <w:keepLines/>
        <w:numPr>
          <w:ilvl w:val="0"/>
          <w:numId w:val="55"/>
        </w:numPr>
        <w:tabs>
          <w:tab w:val="num" w:pos="426"/>
        </w:tabs>
        <w:ind w:left="426" w:right="-589" w:hanging="426"/>
        <w:jc w:val="both"/>
        <w:outlineLvl w:val="7"/>
        <w:rPr>
          <w:rFonts w:ascii="Verdana" w:hAnsi="Verdana"/>
          <w:b/>
          <w:sz w:val="18"/>
          <w:szCs w:val="18"/>
        </w:rPr>
      </w:pPr>
      <w:r w:rsidRPr="00B15B73">
        <w:rPr>
          <w:rFonts w:ascii="Verdana" w:eastAsia="Tahoma" w:hAnsi="Verdana"/>
          <w:bCs/>
          <w:sz w:val="18"/>
          <w:szCs w:val="18"/>
          <w:u w:color="000000"/>
          <w:bdr w:val="nil"/>
        </w:rPr>
        <w:t xml:space="preserve">Przedmiotem umowy </w:t>
      </w:r>
      <w:r w:rsidR="009D1AF2" w:rsidRPr="00B15B73">
        <w:rPr>
          <w:rFonts w:ascii="Verdana" w:eastAsia="Tahoma" w:hAnsi="Verdana"/>
          <w:bCs/>
          <w:sz w:val="18"/>
          <w:szCs w:val="18"/>
          <w:u w:color="000000"/>
          <w:bdr w:val="nil"/>
        </w:rPr>
        <w:t xml:space="preserve">jest </w:t>
      </w:r>
      <w:r w:rsidR="00640DC2" w:rsidRPr="00184EF5">
        <w:rPr>
          <w:rFonts w:ascii="Verdana" w:hAnsi="Verdana" w:cs="Arial"/>
          <w:b/>
          <w:bCs/>
          <w:sz w:val="18"/>
          <w:szCs w:val="18"/>
        </w:rPr>
        <w:t xml:space="preserve">Świadczenie usług szkoleniowych </w:t>
      </w:r>
      <w:r w:rsidR="00640DC2">
        <w:rPr>
          <w:rFonts w:ascii="Verdana" w:hAnsi="Verdana" w:cs="Arial"/>
          <w:b/>
          <w:bCs/>
          <w:sz w:val="18"/>
          <w:szCs w:val="18"/>
        </w:rPr>
        <w:t>……</w:t>
      </w:r>
      <w:r w:rsidR="00B15B73" w:rsidRPr="00B15B73">
        <w:rPr>
          <w:rFonts w:ascii="Verdana" w:eastAsia="Tahoma" w:hAnsi="Verdana"/>
          <w:b/>
          <w:bCs/>
          <w:sz w:val="18"/>
          <w:szCs w:val="18"/>
          <w:u w:color="000000"/>
          <w:bdr w:val="nil"/>
        </w:rPr>
        <w:t xml:space="preserve"> </w:t>
      </w:r>
      <w:r w:rsidR="00640DC2">
        <w:rPr>
          <w:rFonts w:ascii="Verdana" w:hAnsi="Verdana"/>
          <w:bCs/>
          <w:sz w:val="18"/>
          <w:szCs w:val="18"/>
        </w:rPr>
        <w:t>w ramach realizacji projektu: "Dolnośląscy liderzy Medycyny wdrożenie zintegrowanego programu podnoszenia kompetencji studentów, doktorantów, kadry dydaktycznej i administracyjnej Uniwersytetu Medycznego im. Piastów Śląskich we Wrocławiu"</w:t>
      </w:r>
      <w:r w:rsidR="00640DC2" w:rsidRPr="00B15B73">
        <w:rPr>
          <w:rFonts w:ascii="Verdana" w:hAnsi="Verdana"/>
          <w:bCs/>
          <w:sz w:val="18"/>
          <w:szCs w:val="18"/>
        </w:rPr>
        <w:t xml:space="preserve"> </w:t>
      </w:r>
      <w:r w:rsidRPr="00B15B73">
        <w:rPr>
          <w:rFonts w:ascii="Verdana" w:hAnsi="Verdana"/>
          <w:bCs/>
          <w:sz w:val="18"/>
          <w:szCs w:val="18"/>
        </w:rPr>
        <w:t>(Umowa o dofinansowanie nr POWR.03.05.00-00-Z085/17-00) na potrzeby Uniwersytetu Medycznego we Wrocławiu. Projekt współfinansowany przez Unię Europejską ze środków Europejskiego Funduszu Społecznego w ramach Programu Operacyjnego Wiedza Edukacja Rozwój.</w:t>
      </w:r>
    </w:p>
    <w:p w14:paraId="7C6B6F19" w14:textId="77777777" w:rsidR="00F21C99" w:rsidRPr="000D5040" w:rsidRDefault="00F21C99" w:rsidP="00C91750">
      <w:pPr>
        <w:keepNext/>
        <w:keepLines/>
        <w:numPr>
          <w:ilvl w:val="0"/>
          <w:numId w:val="56"/>
        </w:numPr>
        <w:tabs>
          <w:tab w:val="num" w:pos="426"/>
        </w:tabs>
        <w:autoSpaceDE w:val="0"/>
        <w:autoSpaceDN w:val="0"/>
        <w:adjustRightInd w:val="0"/>
        <w:ind w:left="426" w:right="-589" w:hanging="426"/>
        <w:contextualSpacing/>
        <w:jc w:val="both"/>
        <w:rPr>
          <w:rFonts w:ascii="Verdana" w:hAnsi="Verdana"/>
          <w:bCs/>
          <w:sz w:val="18"/>
          <w:szCs w:val="18"/>
        </w:rPr>
      </w:pPr>
      <w:r w:rsidRPr="000D5040">
        <w:rPr>
          <w:rFonts w:ascii="Verdana" w:hAnsi="Verdana"/>
          <w:bCs/>
          <w:sz w:val="18"/>
          <w:szCs w:val="18"/>
        </w:rPr>
        <w:t xml:space="preserve">Szczegółowy </w:t>
      </w:r>
      <w:r w:rsidRPr="000D5040">
        <w:rPr>
          <w:rFonts w:ascii="Verdana" w:hAnsi="Verdana"/>
          <w:bCs/>
          <w:color w:val="000000" w:themeColor="text1"/>
          <w:sz w:val="18"/>
          <w:szCs w:val="18"/>
        </w:rPr>
        <w:t xml:space="preserve">zakres usług </w:t>
      </w:r>
      <w:r w:rsidRPr="000D5040">
        <w:rPr>
          <w:rFonts w:ascii="Verdana" w:hAnsi="Verdana"/>
          <w:bCs/>
          <w:sz w:val="18"/>
          <w:szCs w:val="18"/>
        </w:rPr>
        <w:t>określony został w Opisie przedmiotu zamówienia, stanowiącym zał. nr 2 do umowy.</w:t>
      </w:r>
    </w:p>
    <w:p w14:paraId="409208D8" w14:textId="77777777" w:rsidR="00F21C99" w:rsidRPr="00A4522D" w:rsidRDefault="00F21C99" w:rsidP="00675B75">
      <w:pPr>
        <w:keepNext/>
        <w:keepLines/>
        <w:tabs>
          <w:tab w:val="num" w:pos="426"/>
        </w:tabs>
        <w:ind w:right="-589"/>
        <w:jc w:val="center"/>
        <w:rPr>
          <w:rFonts w:ascii="Verdana" w:hAnsi="Verdana"/>
          <w:b/>
          <w:sz w:val="16"/>
          <w:szCs w:val="16"/>
        </w:rPr>
      </w:pPr>
    </w:p>
    <w:p w14:paraId="3D6A1C90" w14:textId="77777777" w:rsidR="00F21C99" w:rsidRPr="000D5040" w:rsidRDefault="00F21C99" w:rsidP="00675B75">
      <w:pPr>
        <w:keepNext/>
        <w:keepLines/>
        <w:tabs>
          <w:tab w:val="num" w:pos="426"/>
        </w:tabs>
        <w:ind w:right="-589"/>
        <w:jc w:val="center"/>
        <w:rPr>
          <w:rFonts w:ascii="Verdana" w:hAnsi="Verdana"/>
          <w:b/>
          <w:sz w:val="18"/>
          <w:szCs w:val="18"/>
        </w:rPr>
      </w:pPr>
      <w:r w:rsidRPr="000D5040">
        <w:rPr>
          <w:rFonts w:ascii="Verdana" w:hAnsi="Verdana"/>
          <w:b/>
          <w:sz w:val="18"/>
          <w:szCs w:val="18"/>
        </w:rPr>
        <w:t>§ 2</w:t>
      </w:r>
    </w:p>
    <w:p w14:paraId="2AD68ED7" w14:textId="77777777" w:rsidR="00F21C99" w:rsidRPr="000D5040" w:rsidRDefault="00F21C99" w:rsidP="00675B75">
      <w:pPr>
        <w:keepNext/>
        <w:keepLines/>
        <w:tabs>
          <w:tab w:val="num" w:pos="426"/>
        </w:tabs>
        <w:ind w:right="-589"/>
        <w:rPr>
          <w:rFonts w:ascii="Verdana" w:hAnsi="Verdana"/>
          <w:b/>
          <w:sz w:val="18"/>
          <w:szCs w:val="18"/>
        </w:rPr>
      </w:pPr>
      <w:r w:rsidRPr="000D5040">
        <w:rPr>
          <w:rFonts w:ascii="Verdana" w:hAnsi="Verdana"/>
          <w:b/>
          <w:sz w:val="18"/>
          <w:szCs w:val="18"/>
        </w:rPr>
        <w:t>Sposób wykonania przedmiotu umowy:</w:t>
      </w:r>
    </w:p>
    <w:p w14:paraId="04328F5F" w14:textId="2AADAF6D" w:rsidR="00F21C99" w:rsidRPr="000D5040" w:rsidRDefault="00F21C99" w:rsidP="00C91750">
      <w:pPr>
        <w:keepNext/>
        <w:keepLines/>
        <w:numPr>
          <w:ilvl w:val="0"/>
          <w:numId w:val="53"/>
        </w:numPr>
        <w:tabs>
          <w:tab w:val="num" w:pos="426"/>
        </w:tabs>
        <w:ind w:left="426" w:right="-589" w:hanging="426"/>
        <w:jc w:val="both"/>
        <w:rPr>
          <w:rFonts w:ascii="Verdana" w:hAnsi="Verdana"/>
          <w:color w:val="000000" w:themeColor="text1"/>
          <w:sz w:val="18"/>
          <w:szCs w:val="18"/>
        </w:rPr>
      </w:pPr>
      <w:r w:rsidRPr="000D5040">
        <w:rPr>
          <w:rFonts w:ascii="Verdana" w:hAnsi="Verdana"/>
          <w:sz w:val="18"/>
          <w:szCs w:val="18"/>
        </w:rPr>
        <w:t>Wykonawca oświadcza, że trenerzy, którymi dysponuje, posiadają niezbędne kwalifikacje teoretyczne</w:t>
      </w:r>
      <w:r>
        <w:rPr>
          <w:rFonts w:ascii="Verdana" w:hAnsi="Verdana"/>
          <w:sz w:val="18"/>
          <w:szCs w:val="18"/>
        </w:rPr>
        <w:t xml:space="preserve"> i praktyczne, umożliwiające </w:t>
      </w:r>
      <w:r w:rsidRPr="000D5040">
        <w:rPr>
          <w:rFonts w:ascii="Verdana" w:hAnsi="Verdana"/>
          <w:sz w:val="18"/>
          <w:szCs w:val="18"/>
        </w:rPr>
        <w:t xml:space="preserve">im realizację przedmiotu niniejszej </w:t>
      </w:r>
      <w:r w:rsidRPr="000D5040">
        <w:rPr>
          <w:rFonts w:ascii="Verdana" w:hAnsi="Verdana"/>
          <w:color w:val="000000" w:themeColor="text1"/>
          <w:sz w:val="18"/>
          <w:szCs w:val="18"/>
        </w:rPr>
        <w:t xml:space="preserve">umowy, oraz że przedmiot umowy wykona z należytą starannością i profesjonalizmem wymaganym przy tego typu usługach, </w:t>
      </w:r>
      <w:r w:rsidR="004D3C07">
        <w:rPr>
          <w:rFonts w:ascii="Verdana" w:hAnsi="Verdana"/>
          <w:color w:val="000000" w:themeColor="text1"/>
          <w:sz w:val="18"/>
          <w:szCs w:val="18"/>
        </w:rPr>
        <w:br/>
      </w:r>
      <w:r w:rsidRPr="000D5040">
        <w:rPr>
          <w:rFonts w:ascii="Verdana" w:hAnsi="Verdana"/>
          <w:color w:val="000000" w:themeColor="text1"/>
          <w:sz w:val="18"/>
          <w:szCs w:val="18"/>
        </w:rPr>
        <w:t>z uwzględnieniem aktualnego stanu wiedzy.</w:t>
      </w:r>
    </w:p>
    <w:p w14:paraId="22B2EB02" w14:textId="05E4C44E" w:rsidR="00F21C99" w:rsidRPr="000D5040" w:rsidRDefault="00F21C99" w:rsidP="00C91750">
      <w:pPr>
        <w:keepNext/>
        <w:keepLines/>
        <w:numPr>
          <w:ilvl w:val="0"/>
          <w:numId w:val="53"/>
        </w:numPr>
        <w:tabs>
          <w:tab w:val="num" w:pos="426"/>
        </w:tabs>
        <w:ind w:left="426" w:right="-589" w:hanging="426"/>
        <w:jc w:val="both"/>
        <w:rPr>
          <w:rFonts w:ascii="Verdana" w:hAnsi="Verdana"/>
          <w:color w:val="000000" w:themeColor="text1"/>
          <w:sz w:val="18"/>
          <w:szCs w:val="18"/>
        </w:rPr>
      </w:pPr>
      <w:r w:rsidRPr="000D5040">
        <w:rPr>
          <w:rFonts w:ascii="Verdana" w:hAnsi="Verdana"/>
          <w:color w:val="000000" w:themeColor="text1"/>
          <w:sz w:val="18"/>
          <w:szCs w:val="18"/>
        </w:rPr>
        <w:t>Wykonawca zrealizuje przedmiot umowy przy udziale następujących trenerów:</w:t>
      </w:r>
    </w:p>
    <w:p w14:paraId="44EE67BF" w14:textId="77777777" w:rsidR="00F21C99" w:rsidRPr="000D5040" w:rsidRDefault="00F21C99" w:rsidP="00675B75">
      <w:pPr>
        <w:keepNext/>
        <w:keepLines/>
        <w:ind w:left="426" w:right="-589"/>
        <w:jc w:val="both"/>
        <w:rPr>
          <w:rFonts w:ascii="Verdana" w:hAnsi="Verdana"/>
          <w:color w:val="000000" w:themeColor="text1"/>
          <w:sz w:val="18"/>
          <w:szCs w:val="18"/>
        </w:rPr>
      </w:pPr>
      <w:r w:rsidRPr="000D5040">
        <w:rPr>
          <w:rFonts w:ascii="Verdana" w:hAnsi="Verdana"/>
          <w:color w:val="000000" w:themeColor="text1"/>
          <w:sz w:val="18"/>
          <w:szCs w:val="18"/>
        </w:rPr>
        <w:t>[_]</w:t>
      </w:r>
    </w:p>
    <w:p w14:paraId="090ED0D3" w14:textId="7720F15A" w:rsidR="00F21C99" w:rsidRPr="000D5040" w:rsidRDefault="00F21C99" w:rsidP="00675B75">
      <w:pPr>
        <w:keepNext/>
        <w:keepLines/>
        <w:ind w:left="426" w:right="-589"/>
        <w:jc w:val="both"/>
        <w:rPr>
          <w:rFonts w:ascii="Verdana" w:hAnsi="Verdana" w:cs="Arial"/>
          <w:color w:val="000000" w:themeColor="text1"/>
          <w:sz w:val="18"/>
          <w:szCs w:val="18"/>
        </w:rPr>
      </w:pPr>
      <w:r w:rsidRPr="000D5040">
        <w:rPr>
          <w:rFonts w:ascii="Verdana" w:hAnsi="Verdana"/>
          <w:color w:val="000000" w:themeColor="text1"/>
          <w:sz w:val="18"/>
          <w:szCs w:val="18"/>
        </w:rPr>
        <w:t xml:space="preserve">Ewentualna zmiana trenera wymaga pisemnego powiadomienia Zamawiającego i może nastąpić pod warunkiem, że </w:t>
      </w:r>
      <w:r w:rsidRPr="000D5040">
        <w:rPr>
          <w:rFonts w:ascii="Verdana" w:hAnsi="Verdana" w:cs="Arial"/>
          <w:color w:val="000000" w:themeColor="text1"/>
          <w:sz w:val="18"/>
          <w:szCs w:val="18"/>
        </w:rPr>
        <w:t>po dokonanej zmianie proponowany nowy trener posiada doświadczenie zawodowe co najmniej odpowiadające liczbie punktów uzyskanych przez ofertę Wykonawcy za zmienianego trenera w kryterium oceny ofert „Doświadczenie zawodowe</w:t>
      </w:r>
      <w:r w:rsidRPr="000D5040">
        <w:rPr>
          <w:rFonts w:ascii="Verdana" w:hAnsi="Verdana"/>
          <w:color w:val="000000" w:themeColor="text1"/>
          <w:sz w:val="18"/>
        </w:rPr>
        <w:t xml:space="preserve"> </w:t>
      </w:r>
      <w:r w:rsidR="00A4522D" w:rsidRPr="00A4522D">
        <w:rPr>
          <w:rFonts w:ascii="Verdana" w:hAnsi="Verdana" w:cs="Arial"/>
          <w:color w:val="000000" w:themeColor="text1"/>
          <w:sz w:val="18"/>
          <w:szCs w:val="18"/>
        </w:rPr>
        <w:t>co najmniej 2 (dwóch) trenerów</w:t>
      </w:r>
      <w:r w:rsidRPr="000D5040">
        <w:rPr>
          <w:rFonts w:ascii="Verdana" w:hAnsi="Verdana" w:cs="Arial"/>
          <w:color w:val="000000" w:themeColor="text1"/>
          <w:sz w:val="18"/>
          <w:szCs w:val="18"/>
        </w:rPr>
        <w:t>”.</w:t>
      </w:r>
    </w:p>
    <w:p w14:paraId="186DD83E" w14:textId="77777777" w:rsidR="00F21C99" w:rsidRPr="000D5040" w:rsidRDefault="00F21C99" w:rsidP="00C91750">
      <w:pPr>
        <w:keepNext/>
        <w:keepLines/>
        <w:numPr>
          <w:ilvl w:val="0"/>
          <w:numId w:val="53"/>
        </w:numPr>
        <w:tabs>
          <w:tab w:val="num" w:pos="426"/>
        </w:tabs>
        <w:ind w:left="426" w:right="-589" w:hanging="426"/>
        <w:contextualSpacing/>
        <w:jc w:val="both"/>
        <w:rPr>
          <w:rFonts w:ascii="Verdana" w:hAnsi="Verdana"/>
          <w:color w:val="000000" w:themeColor="text1"/>
          <w:sz w:val="18"/>
          <w:szCs w:val="18"/>
        </w:rPr>
      </w:pPr>
      <w:r w:rsidRPr="000D5040">
        <w:rPr>
          <w:rFonts w:ascii="Verdana" w:hAnsi="Verdana"/>
          <w:color w:val="000000" w:themeColor="text1"/>
          <w:sz w:val="18"/>
          <w:szCs w:val="18"/>
        </w:rPr>
        <w:t>W trakcie realizacji przedmiotu umowy Zamawiający ma prawo do dokonywania bieżącej oceny sposobu jego realizacji przez Wykonawcę, a także zgłaszania wiążących dla niego uwag w tym zakresie.</w:t>
      </w:r>
    </w:p>
    <w:p w14:paraId="490D6EBB" w14:textId="6B1EB1DE" w:rsidR="00F21C99" w:rsidRPr="000D5040" w:rsidRDefault="00DB3E8E" w:rsidP="00C91750">
      <w:pPr>
        <w:keepNext/>
        <w:keepLines/>
        <w:numPr>
          <w:ilvl w:val="0"/>
          <w:numId w:val="53"/>
        </w:numPr>
        <w:tabs>
          <w:tab w:val="num" w:pos="426"/>
        </w:tabs>
        <w:ind w:left="426" w:right="-589" w:hanging="426"/>
        <w:jc w:val="both"/>
        <w:rPr>
          <w:rFonts w:ascii="Verdana" w:hAnsi="Verdana"/>
          <w:color w:val="000000" w:themeColor="text1"/>
          <w:sz w:val="18"/>
          <w:szCs w:val="18"/>
        </w:rPr>
      </w:pPr>
      <w:r w:rsidRPr="00DB3E8E">
        <w:rPr>
          <w:rFonts w:ascii="Verdana" w:hAnsi="Verdana"/>
          <w:color w:val="000000" w:themeColor="text1"/>
          <w:sz w:val="18"/>
          <w:szCs w:val="18"/>
        </w:rPr>
        <w:lastRenderedPageBreak/>
        <w:t>Na Wykonawcy spoczywa obowiązek ustnego informowania uczestników szkolenia, w trakcie trwania szkolenia, o współfinansowaniu go, jak i całego projektu, ze środków Unii Europejskiej w ramach Europejskiego Funduszu Społecznego</w:t>
      </w:r>
      <w:r w:rsidR="00F21C99" w:rsidRPr="000D5040">
        <w:rPr>
          <w:rFonts w:ascii="Verdana" w:hAnsi="Verdana"/>
          <w:color w:val="000000" w:themeColor="text1"/>
          <w:sz w:val="18"/>
          <w:szCs w:val="18"/>
        </w:rPr>
        <w:t>.</w:t>
      </w:r>
    </w:p>
    <w:p w14:paraId="235DDC38" w14:textId="77777777" w:rsidR="00F21C99" w:rsidRPr="000D5040" w:rsidRDefault="00F21C99" w:rsidP="00C91750">
      <w:pPr>
        <w:pStyle w:val="Akapitzlist"/>
        <w:keepNext/>
        <w:keepLines/>
        <w:numPr>
          <w:ilvl w:val="0"/>
          <w:numId w:val="53"/>
        </w:numPr>
        <w:tabs>
          <w:tab w:val="clear" w:pos="0"/>
          <w:tab w:val="num" w:pos="426"/>
        </w:tabs>
        <w:ind w:left="426" w:right="-589" w:hanging="426"/>
        <w:jc w:val="both"/>
        <w:rPr>
          <w:rFonts w:ascii="Verdana" w:hAnsi="Verdana"/>
          <w:color w:val="000000" w:themeColor="text1"/>
          <w:sz w:val="18"/>
          <w:szCs w:val="18"/>
        </w:rPr>
      </w:pPr>
      <w:r w:rsidRPr="000D5040">
        <w:rPr>
          <w:rFonts w:ascii="Verdana" w:eastAsia="Calibri" w:hAnsi="Verdana"/>
          <w:color w:val="000000" w:themeColor="text1"/>
          <w:sz w:val="18"/>
          <w:szCs w:val="18"/>
        </w:rPr>
        <w:t xml:space="preserve">Wykonawca ma obowiązek natychmiastowego informowania Zamawiającego o zaistniałych problemach i trudnościach oraz obiektywnych ograniczeniach, występujących przy realizacji umowy. W szczególności </w:t>
      </w:r>
      <w:r w:rsidRPr="000D5040">
        <w:rPr>
          <w:rFonts w:ascii="Verdana" w:hAnsi="Verdana"/>
          <w:color w:val="000000" w:themeColor="text1"/>
          <w:sz w:val="18"/>
          <w:szCs w:val="18"/>
        </w:rPr>
        <w:t>Wykonawca zobowiązany jest do niezwłocznego poinformowania Zamawiającego o niezgłoszeniu się uczestników na szkolenie, przerwaniu szkolenia lub rezygnacji z uczestnictwa oraz każdorazowej nieobecności skierowanych osób na szkolenie, oraz w innych sytuacjach, które maja</w:t>
      </w:r>
      <w:r w:rsidRPr="000D5040">
        <w:rPr>
          <w:rFonts w:ascii="Arial" w:hAnsi="Arial" w:cs="Arial"/>
          <w:color w:val="000000" w:themeColor="text1"/>
          <w:sz w:val="18"/>
          <w:szCs w:val="18"/>
        </w:rPr>
        <w:t>̨</w:t>
      </w:r>
      <w:r w:rsidRPr="000D5040">
        <w:rPr>
          <w:rFonts w:ascii="Verdana" w:hAnsi="Verdana"/>
          <w:color w:val="000000" w:themeColor="text1"/>
          <w:sz w:val="18"/>
          <w:szCs w:val="18"/>
        </w:rPr>
        <w:t xml:space="preserve"> wp</w:t>
      </w:r>
      <w:r w:rsidRPr="000D5040">
        <w:rPr>
          <w:rFonts w:ascii="Verdana" w:hAnsi="Verdana" w:cs="Verdana"/>
          <w:color w:val="000000" w:themeColor="text1"/>
          <w:sz w:val="18"/>
          <w:szCs w:val="18"/>
        </w:rPr>
        <w:t>ł</w:t>
      </w:r>
      <w:r w:rsidRPr="000D5040">
        <w:rPr>
          <w:rFonts w:ascii="Verdana" w:hAnsi="Verdana"/>
          <w:color w:val="000000" w:themeColor="text1"/>
          <w:sz w:val="18"/>
          <w:szCs w:val="18"/>
        </w:rPr>
        <w:t>yw na ewentualne niezrealizowanie programu zajęć i przedmiotu umowy.</w:t>
      </w:r>
    </w:p>
    <w:p w14:paraId="62D6137A" w14:textId="77777777" w:rsidR="00F21C99" w:rsidRPr="000D5040" w:rsidRDefault="00F21C99" w:rsidP="00C91750">
      <w:pPr>
        <w:pStyle w:val="Akapitzlist"/>
        <w:keepNext/>
        <w:keepLines/>
        <w:numPr>
          <w:ilvl w:val="0"/>
          <w:numId w:val="53"/>
        </w:numPr>
        <w:tabs>
          <w:tab w:val="clear" w:pos="0"/>
          <w:tab w:val="num" w:pos="426"/>
        </w:tabs>
        <w:ind w:left="425" w:right="-589" w:hanging="425"/>
        <w:jc w:val="both"/>
        <w:rPr>
          <w:rFonts w:ascii="Verdana" w:hAnsi="Verdana"/>
          <w:color w:val="000000" w:themeColor="text1"/>
          <w:sz w:val="18"/>
          <w:szCs w:val="18"/>
        </w:rPr>
      </w:pPr>
      <w:r w:rsidRPr="000D5040">
        <w:rPr>
          <w:rFonts w:ascii="Verdana" w:hAnsi="Verdana"/>
          <w:color w:val="000000" w:themeColor="text1"/>
          <w:sz w:val="18"/>
          <w:szCs w:val="18"/>
        </w:rPr>
        <w:t>Wykonawca zobowiązany jest do umożliwienia osobom wskazanym przez Zamawiającego przeprowadzenia w każdym czasie kontroli realizacji zajęć, w tym w szczególności ich przebiegu, treści, wykorzystywanych materiałów, frekwencji uczestników oraz prowadzenia wizyt monitorujących.</w:t>
      </w:r>
    </w:p>
    <w:p w14:paraId="49B625EE" w14:textId="77777777" w:rsidR="00F21C99" w:rsidRPr="000D5040" w:rsidRDefault="00F21C99" w:rsidP="00C91750">
      <w:pPr>
        <w:pStyle w:val="Akapitzlist"/>
        <w:keepNext/>
        <w:keepLines/>
        <w:numPr>
          <w:ilvl w:val="0"/>
          <w:numId w:val="53"/>
        </w:numPr>
        <w:tabs>
          <w:tab w:val="clear" w:pos="0"/>
          <w:tab w:val="num" w:pos="426"/>
        </w:tabs>
        <w:ind w:left="426" w:right="-589" w:hanging="426"/>
        <w:jc w:val="both"/>
        <w:rPr>
          <w:rFonts w:ascii="Verdana" w:hAnsi="Verdana"/>
          <w:color w:val="000000" w:themeColor="text1"/>
          <w:sz w:val="18"/>
          <w:szCs w:val="18"/>
        </w:rPr>
      </w:pPr>
      <w:r w:rsidRPr="000D5040">
        <w:rPr>
          <w:rFonts w:ascii="Verdana" w:hAnsi="Verdana"/>
          <w:color w:val="000000" w:themeColor="text1"/>
          <w:sz w:val="18"/>
          <w:szCs w:val="18"/>
        </w:rPr>
        <w:t xml:space="preserve">Rekrutacji na szkolenia dokonuje Zamawiający. Zamawiający obowiązany jest do dostarczenia Wykonawcy listy uczestników szkolenia oraz listy rezerwowej. W wypadku niezgłoszenia się </w:t>
      </w:r>
      <w:r w:rsidRPr="000D5040">
        <w:rPr>
          <w:rFonts w:ascii="Verdana" w:hAnsi="Verdana"/>
          <w:sz w:val="18"/>
          <w:szCs w:val="18"/>
        </w:rPr>
        <w:t xml:space="preserve">uczestnika </w:t>
      </w:r>
      <w:r w:rsidRPr="000D5040">
        <w:rPr>
          <w:rFonts w:ascii="Verdana" w:hAnsi="Verdana"/>
          <w:color w:val="000000" w:themeColor="text1"/>
          <w:sz w:val="18"/>
          <w:szCs w:val="18"/>
        </w:rPr>
        <w:t xml:space="preserve">na szkolenie, do udziału w szkoleniu ma prawo pierwsza osoba z listy rezerwowej. </w:t>
      </w:r>
    </w:p>
    <w:p w14:paraId="6BDA09E7" w14:textId="77777777" w:rsidR="00F21C99" w:rsidRPr="000D5040" w:rsidRDefault="00F21C99" w:rsidP="00C91750">
      <w:pPr>
        <w:pStyle w:val="Akapitzlist"/>
        <w:keepNext/>
        <w:keepLines/>
        <w:numPr>
          <w:ilvl w:val="0"/>
          <w:numId w:val="53"/>
        </w:numPr>
        <w:tabs>
          <w:tab w:val="clear" w:pos="0"/>
          <w:tab w:val="num" w:pos="426"/>
        </w:tabs>
        <w:ind w:left="426" w:right="-589" w:hanging="426"/>
        <w:jc w:val="both"/>
        <w:rPr>
          <w:rFonts w:ascii="Verdana" w:hAnsi="Verdana"/>
          <w:color w:val="000000" w:themeColor="text1"/>
          <w:sz w:val="18"/>
          <w:szCs w:val="18"/>
        </w:rPr>
      </w:pPr>
      <w:r w:rsidRPr="000D5040">
        <w:rPr>
          <w:rFonts w:ascii="Verdana" w:hAnsi="Verdana"/>
          <w:color w:val="000000" w:themeColor="text1"/>
          <w:sz w:val="18"/>
          <w:szCs w:val="18"/>
        </w:rPr>
        <w:t>Zamawiający dostarczy Wykonawcy wersje</w:t>
      </w:r>
      <w:r w:rsidRPr="000D5040">
        <w:rPr>
          <w:rFonts w:ascii="Arial" w:hAnsi="Arial" w:cs="Arial"/>
          <w:color w:val="000000" w:themeColor="text1"/>
          <w:sz w:val="18"/>
          <w:szCs w:val="18"/>
        </w:rPr>
        <w:t>̨</w:t>
      </w:r>
      <w:r w:rsidRPr="000D5040">
        <w:rPr>
          <w:rFonts w:ascii="Verdana" w:hAnsi="Verdana"/>
          <w:color w:val="000000" w:themeColor="text1"/>
          <w:sz w:val="18"/>
          <w:szCs w:val="18"/>
        </w:rPr>
        <w:t xml:space="preserve"> elektroniczna</w:t>
      </w:r>
      <w:r w:rsidRPr="000D5040">
        <w:rPr>
          <w:rFonts w:ascii="Arial" w:hAnsi="Arial" w:cs="Arial"/>
          <w:color w:val="000000" w:themeColor="text1"/>
          <w:sz w:val="18"/>
          <w:szCs w:val="18"/>
        </w:rPr>
        <w:t>̨</w:t>
      </w:r>
      <w:r w:rsidRPr="000D5040">
        <w:rPr>
          <w:rFonts w:ascii="Verdana" w:hAnsi="Verdana"/>
          <w:color w:val="000000" w:themeColor="text1"/>
          <w:sz w:val="18"/>
          <w:szCs w:val="18"/>
        </w:rPr>
        <w:t xml:space="preserve"> wzoru listy obecności, bądź wzoru </w:t>
      </w:r>
      <w:r w:rsidRPr="000D5040">
        <w:rPr>
          <w:rFonts w:ascii="Verdana" w:hAnsi="Verdana"/>
          <w:sz w:val="18"/>
          <w:szCs w:val="18"/>
        </w:rPr>
        <w:t>listy osób uczestniczących w szkoleniu</w:t>
      </w:r>
      <w:r w:rsidRPr="000D5040">
        <w:rPr>
          <w:rFonts w:ascii="Verdana" w:hAnsi="Verdana"/>
          <w:color w:val="000000" w:themeColor="text1"/>
          <w:sz w:val="18"/>
          <w:szCs w:val="18"/>
        </w:rPr>
        <w:t xml:space="preserve">, a Wykonawca zobowiązany jest do wydrukowania listy na każdy dzień szkolenia i dostarczenia jej Zamawiającemu po zakończeniu każdego szkolenia, w terminie do 5 dni roboczych od zakończenia danego szkolenia. </w:t>
      </w:r>
    </w:p>
    <w:p w14:paraId="26BAD915" w14:textId="77777777" w:rsidR="00F21C99" w:rsidRPr="000D5040" w:rsidRDefault="00F21C99" w:rsidP="00C91750">
      <w:pPr>
        <w:pStyle w:val="Akapitzlist"/>
        <w:keepNext/>
        <w:keepLines/>
        <w:numPr>
          <w:ilvl w:val="0"/>
          <w:numId w:val="53"/>
        </w:numPr>
        <w:tabs>
          <w:tab w:val="clear" w:pos="0"/>
          <w:tab w:val="num" w:pos="426"/>
        </w:tabs>
        <w:ind w:left="426" w:right="-589" w:hanging="426"/>
        <w:jc w:val="both"/>
        <w:rPr>
          <w:rFonts w:ascii="Verdana" w:hAnsi="Verdana"/>
          <w:color w:val="000000" w:themeColor="text1"/>
          <w:sz w:val="18"/>
          <w:szCs w:val="18"/>
        </w:rPr>
      </w:pPr>
      <w:r w:rsidRPr="000D5040">
        <w:rPr>
          <w:rFonts w:ascii="Verdana" w:hAnsi="Verdana"/>
          <w:color w:val="000000" w:themeColor="text1"/>
          <w:sz w:val="18"/>
          <w:szCs w:val="18"/>
        </w:rPr>
        <w:t>Wykonawca będzie tworzyć listy obecności na formularzach zatwierdzonych przez Zamawiającego. Zatwierdzenie wzoru listy obecności nastąpi przed rozpoczęciem zajęć w ramach kursu.</w:t>
      </w:r>
    </w:p>
    <w:p w14:paraId="24CF87E9" w14:textId="0A8007F1" w:rsidR="008907A7" w:rsidRPr="008907A7" w:rsidRDefault="00DB3E8E" w:rsidP="00C91750">
      <w:pPr>
        <w:pStyle w:val="Akapitzlist"/>
        <w:keepNext/>
        <w:keepLines/>
        <w:numPr>
          <w:ilvl w:val="0"/>
          <w:numId w:val="53"/>
        </w:numPr>
        <w:tabs>
          <w:tab w:val="clear" w:pos="0"/>
          <w:tab w:val="num" w:pos="426"/>
        </w:tabs>
        <w:ind w:left="426" w:right="-589" w:hanging="426"/>
        <w:jc w:val="both"/>
        <w:rPr>
          <w:rFonts w:ascii="Verdana" w:hAnsi="Verdana"/>
          <w:sz w:val="18"/>
          <w:szCs w:val="18"/>
        </w:rPr>
      </w:pPr>
      <w:r w:rsidRPr="00DB3E8E">
        <w:rPr>
          <w:rFonts w:ascii="Verdana" w:hAnsi="Verdana"/>
          <w:color w:val="000000" w:themeColor="text1"/>
          <w:sz w:val="18"/>
          <w:szCs w:val="18"/>
        </w:rPr>
        <w:t>Wykonawca jest zobowiązany do przygotowania projektu certyfikatu</w:t>
      </w:r>
      <w:r w:rsidRPr="00DB3E8E">
        <w:rPr>
          <w:rFonts w:ascii="Verdana" w:hAnsi="Verdana"/>
          <w:bCs/>
          <w:color w:val="000000" w:themeColor="text1"/>
          <w:sz w:val="18"/>
          <w:szCs w:val="18"/>
        </w:rPr>
        <w:t xml:space="preserve"> ukończenia szkolenia</w:t>
      </w:r>
      <w:r w:rsidRPr="00DB3E8E">
        <w:rPr>
          <w:rFonts w:ascii="Verdana" w:hAnsi="Verdana"/>
          <w:color w:val="000000" w:themeColor="text1"/>
          <w:sz w:val="18"/>
          <w:szCs w:val="18"/>
        </w:rPr>
        <w:t xml:space="preserve"> i przedłożenia go do akceptacji Zamawiającemu nie później niż w terminie 5 dni przed rozpoczęciem szkolenia, a następnie dostarczenie na miejsce szkolenia i dystrybucji zaakceptowanych przez Zamawiającego certyfikatów wszystkim uczestnikom szkolenia, poświadczających udział w szkoleniu, odpowiednio oznakowanych (na certyfikacie powinna znaleźć się informacja, iż</w:t>
      </w:r>
      <w:r w:rsidRPr="00DB3E8E">
        <w:rPr>
          <w:rFonts w:ascii="Arial" w:hAnsi="Arial" w:cs="Arial"/>
          <w:color w:val="000000" w:themeColor="text1"/>
          <w:sz w:val="18"/>
          <w:szCs w:val="18"/>
        </w:rPr>
        <w:t>̇</w:t>
      </w:r>
      <w:r w:rsidRPr="00DB3E8E">
        <w:rPr>
          <w:rFonts w:ascii="Verdana" w:hAnsi="Verdana"/>
          <w:color w:val="000000" w:themeColor="text1"/>
          <w:sz w:val="18"/>
          <w:szCs w:val="18"/>
        </w:rPr>
        <w:t xml:space="preserve"> szkolenie jest współfinansowane ze środków Unii Europejskiej zgodnie z aktualnymi na dzień przeprowadzenia szkolenia Wytycznymi dotyczącymi oznaczania projektów w ramach Programu Operacyjnego Wiedza Edukacja Rozwój oraz zasadami promocji Projektu</w:t>
      </w:r>
      <w:r w:rsidR="00F21C99" w:rsidRPr="008907A7">
        <w:rPr>
          <w:rFonts w:ascii="Verdana" w:hAnsi="Verdana"/>
          <w:sz w:val="18"/>
          <w:szCs w:val="18"/>
        </w:rPr>
        <w:t xml:space="preserve">. </w:t>
      </w:r>
    </w:p>
    <w:p w14:paraId="557EF7AB" w14:textId="77777777" w:rsidR="00DB3E8E" w:rsidRPr="008457FE" w:rsidRDefault="00DB3E8E" w:rsidP="00C91750">
      <w:pPr>
        <w:pStyle w:val="Akapitzlist"/>
        <w:keepNext/>
        <w:keepLines/>
        <w:numPr>
          <w:ilvl w:val="0"/>
          <w:numId w:val="53"/>
        </w:numPr>
        <w:tabs>
          <w:tab w:val="clear" w:pos="0"/>
          <w:tab w:val="num" w:pos="426"/>
        </w:tabs>
        <w:ind w:left="426" w:right="-589" w:hanging="426"/>
        <w:jc w:val="both"/>
        <w:rPr>
          <w:rFonts w:ascii="Verdana" w:hAnsi="Verdana"/>
          <w:sz w:val="18"/>
          <w:szCs w:val="18"/>
        </w:rPr>
      </w:pPr>
      <w:r w:rsidRPr="008457FE">
        <w:rPr>
          <w:rFonts w:ascii="Verdana" w:hAnsi="Verdana"/>
          <w:sz w:val="18"/>
          <w:szCs w:val="18"/>
        </w:rPr>
        <w:t xml:space="preserve">Wykonawca zobowiązany jest do przekazania Zamawiającemu w terminie do 5 dni roboczych od dnia zakończenia </w:t>
      </w:r>
      <w:r>
        <w:rPr>
          <w:rFonts w:ascii="Verdana" w:hAnsi="Verdana"/>
          <w:sz w:val="18"/>
          <w:szCs w:val="18"/>
        </w:rPr>
        <w:t>realizacji przedmiotu umowy</w:t>
      </w:r>
      <w:r w:rsidRPr="008457FE">
        <w:rPr>
          <w:rFonts w:ascii="Verdana" w:hAnsi="Verdana"/>
          <w:sz w:val="18"/>
          <w:szCs w:val="18"/>
        </w:rPr>
        <w:t xml:space="preserve"> następujących dokumentów:</w:t>
      </w:r>
    </w:p>
    <w:p w14:paraId="02F03BC8" w14:textId="77777777" w:rsidR="00DB3E8E" w:rsidRPr="008457FE" w:rsidRDefault="00DB3E8E" w:rsidP="00C91750">
      <w:pPr>
        <w:pStyle w:val="Akapitzlist"/>
        <w:keepNext/>
        <w:keepLines/>
        <w:numPr>
          <w:ilvl w:val="2"/>
          <w:numId w:val="53"/>
        </w:numPr>
        <w:ind w:left="851" w:right="-589" w:hanging="425"/>
        <w:jc w:val="both"/>
        <w:rPr>
          <w:rFonts w:ascii="Verdana" w:hAnsi="Verdana"/>
          <w:sz w:val="18"/>
          <w:szCs w:val="18"/>
        </w:rPr>
      </w:pPr>
      <w:r w:rsidRPr="008457FE">
        <w:rPr>
          <w:rFonts w:ascii="Verdana" w:hAnsi="Verdana"/>
          <w:sz w:val="18"/>
          <w:szCs w:val="18"/>
        </w:rPr>
        <w:t xml:space="preserve">Oryginału list obecności </w:t>
      </w:r>
      <w:r w:rsidRPr="008457FE">
        <w:rPr>
          <w:rFonts w:ascii="Verdana" w:hAnsi="Verdana"/>
          <w:i/>
          <w:sz w:val="18"/>
          <w:szCs w:val="18"/>
        </w:rPr>
        <w:t>(o ile dotyczy)</w:t>
      </w:r>
      <w:r w:rsidRPr="008457FE">
        <w:rPr>
          <w:rFonts w:ascii="Verdana" w:hAnsi="Verdana"/>
          <w:sz w:val="18"/>
          <w:szCs w:val="18"/>
        </w:rPr>
        <w:t>,</w:t>
      </w:r>
    </w:p>
    <w:p w14:paraId="55322745" w14:textId="77777777" w:rsidR="00DB3E8E" w:rsidRPr="008457FE" w:rsidRDefault="00DB3E8E" w:rsidP="00C91750">
      <w:pPr>
        <w:pStyle w:val="Akapitzlist"/>
        <w:keepNext/>
        <w:keepLines/>
        <w:numPr>
          <w:ilvl w:val="2"/>
          <w:numId w:val="53"/>
        </w:numPr>
        <w:ind w:left="851" w:right="-589" w:hanging="425"/>
        <w:jc w:val="both"/>
        <w:rPr>
          <w:rFonts w:ascii="Verdana" w:hAnsi="Verdana"/>
          <w:sz w:val="18"/>
          <w:szCs w:val="18"/>
        </w:rPr>
      </w:pPr>
      <w:r w:rsidRPr="008457FE">
        <w:rPr>
          <w:rFonts w:ascii="Verdana" w:hAnsi="Verdana"/>
          <w:sz w:val="18"/>
          <w:szCs w:val="18"/>
        </w:rPr>
        <w:t>Oryginału list osób uczestniczących w szkoleniu,</w:t>
      </w:r>
    </w:p>
    <w:p w14:paraId="00196414" w14:textId="77777777" w:rsidR="00DB3E8E" w:rsidRPr="008457FE" w:rsidRDefault="00DB3E8E" w:rsidP="00C91750">
      <w:pPr>
        <w:pStyle w:val="Akapitzlist"/>
        <w:keepNext/>
        <w:keepLines/>
        <w:numPr>
          <w:ilvl w:val="2"/>
          <w:numId w:val="53"/>
        </w:numPr>
        <w:ind w:left="851" w:right="-589" w:hanging="425"/>
        <w:jc w:val="both"/>
        <w:rPr>
          <w:rFonts w:ascii="Verdana" w:hAnsi="Verdana"/>
          <w:sz w:val="18"/>
          <w:szCs w:val="18"/>
        </w:rPr>
      </w:pPr>
      <w:r w:rsidRPr="008457FE">
        <w:rPr>
          <w:rFonts w:ascii="Verdana" w:hAnsi="Verdana"/>
          <w:sz w:val="18"/>
          <w:szCs w:val="18"/>
        </w:rPr>
        <w:t>Oryginału imiennego wykazu osób, które ukończyły zajęcia,</w:t>
      </w:r>
    </w:p>
    <w:p w14:paraId="69210DDB" w14:textId="77777777" w:rsidR="00DB3E8E" w:rsidRPr="008457FE" w:rsidRDefault="00DB3E8E" w:rsidP="00C91750">
      <w:pPr>
        <w:pStyle w:val="Akapitzlist"/>
        <w:keepNext/>
        <w:keepLines/>
        <w:numPr>
          <w:ilvl w:val="2"/>
          <w:numId w:val="53"/>
        </w:numPr>
        <w:ind w:left="851" w:right="-589" w:hanging="425"/>
        <w:jc w:val="both"/>
        <w:rPr>
          <w:rFonts w:ascii="Verdana" w:hAnsi="Verdana"/>
          <w:sz w:val="18"/>
          <w:szCs w:val="18"/>
        </w:rPr>
      </w:pPr>
      <w:r w:rsidRPr="008457FE">
        <w:rPr>
          <w:rFonts w:ascii="Verdana" w:hAnsi="Verdana"/>
          <w:sz w:val="18"/>
          <w:szCs w:val="18"/>
        </w:rPr>
        <w:t>Oryginału imiennego wykazu osób, które nie ukończyły zajęć,</w:t>
      </w:r>
    </w:p>
    <w:p w14:paraId="341D8C69" w14:textId="77777777" w:rsidR="00DB3E8E" w:rsidRPr="008457FE" w:rsidRDefault="00DB3E8E" w:rsidP="00C91750">
      <w:pPr>
        <w:pStyle w:val="Akapitzlist"/>
        <w:keepNext/>
        <w:keepLines/>
        <w:numPr>
          <w:ilvl w:val="2"/>
          <w:numId w:val="53"/>
        </w:numPr>
        <w:ind w:left="851" w:right="-589" w:hanging="425"/>
        <w:jc w:val="both"/>
        <w:rPr>
          <w:rFonts w:ascii="Verdana" w:hAnsi="Verdana"/>
          <w:sz w:val="18"/>
          <w:szCs w:val="18"/>
        </w:rPr>
      </w:pPr>
      <w:r w:rsidRPr="008457FE">
        <w:rPr>
          <w:rFonts w:ascii="Verdana" w:hAnsi="Verdana"/>
          <w:sz w:val="18"/>
          <w:szCs w:val="18"/>
        </w:rPr>
        <w:t>Oryginału potwierdzenia odbioru materiałów szkoleniowych,</w:t>
      </w:r>
      <w:r w:rsidRPr="008457FE">
        <w:rPr>
          <w:rFonts w:ascii="Verdana" w:hAnsi="Verdana"/>
          <w:i/>
          <w:sz w:val="18"/>
          <w:szCs w:val="18"/>
        </w:rPr>
        <w:t xml:space="preserve"> (o ile dotyczy)</w:t>
      </w:r>
      <w:r w:rsidRPr="008457FE">
        <w:rPr>
          <w:rFonts w:ascii="Verdana" w:hAnsi="Verdana"/>
          <w:sz w:val="18"/>
          <w:szCs w:val="18"/>
        </w:rPr>
        <w:t>,</w:t>
      </w:r>
    </w:p>
    <w:p w14:paraId="6CA0774D" w14:textId="77777777" w:rsidR="00DB3E8E" w:rsidRPr="008457FE" w:rsidRDefault="00DB3E8E" w:rsidP="00C91750">
      <w:pPr>
        <w:pStyle w:val="Akapitzlist"/>
        <w:keepNext/>
        <w:keepLines/>
        <w:numPr>
          <w:ilvl w:val="2"/>
          <w:numId w:val="53"/>
        </w:numPr>
        <w:ind w:left="851" w:right="-589" w:hanging="425"/>
        <w:jc w:val="both"/>
        <w:rPr>
          <w:rFonts w:ascii="Verdana" w:hAnsi="Verdana"/>
          <w:sz w:val="18"/>
          <w:szCs w:val="18"/>
        </w:rPr>
      </w:pPr>
      <w:r w:rsidRPr="008457FE">
        <w:rPr>
          <w:rFonts w:ascii="Verdana" w:hAnsi="Verdana"/>
          <w:sz w:val="18"/>
          <w:szCs w:val="18"/>
        </w:rPr>
        <w:t>Jednego kompletu materiałów szkoleniowych,</w:t>
      </w:r>
    </w:p>
    <w:p w14:paraId="630DB909" w14:textId="77777777" w:rsidR="00DB3E8E" w:rsidRPr="008457FE" w:rsidRDefault="00DB3E8E" w:rsidP="00C91750">
      <w:pPr>
        <w:pStyle w:val="Akapitzlist"/>
        <w:keepNext/>
        <w:keepLines/>
        <w:numPr>
          <w:ilvl w:val="2"/>
          <w:numId w:val="53"/>
        </w:numPr>
        <w:ind w:left="851" w:right="-589" w:hanging="425"/>
        <w:jc w:val="both"/>
        <w:rPr>
          <w:rFonts w:ascii="Verdana" w:hAnsi="Verdana"/>
          <w:sz w:val="18"/>
          <w:szCs w:val="18"/>
        </w:rPr>
      </w:pPr>
      <w:r w:rsidRPr="008457FE">
        <w:rPr>
          <w:rFonts w:ascii="Verdana" w:hAnsi="Verdana"/>
          <w:sz w:val="18"/>
          <w:szCs w:val="18"/>
        </w:rPr>
        <w:t>Oryginału ankiet oceniających, przeprowadzonych wśród uczestników zajęć,</w:t>
      </w:r>
    </w:p>
    <w:p w14:paraId="2080760C" w14:textId="77777777" w:rsidR="00DB3E8E" w:rsidRPr="008457FE" w:rsidRDefault="00DB3E8E" w:rsidP="00C91750">
      <w:pPr>
        <w:pStyle w:val="Akapitzlist"/>
        <w:keepNext/>
        <w:keepLines/>
        <w:numPr>
          <w:ilvl w:val="2"/>
          <w:numId w:val="53"/>
        </w:numPr>
        <w:ind w:left="851" w:right="-589" w:hanging="425"/>
        <w:jc w:val="both"/>
        <w:rPr>
          <w:rFonts w:ascii="Verdana" w:hAnsi="Verdana"/>
          <w:sz w:val="18"/>
          <w:szCs w:val="18"/>
        </w:rPr>
      </w:pPr>
      <w:r w:rsidRPr="008457FE">
        <w:rPr>
          <w:rFonts w:ascii="Verdana" w:hAnsi="Verdana"/>
          <w:sz w:val="18"/>
          <w:szCs w:val="18"/>
        </w:rPr>
        <w:t>Kserokopii rejestru wydanych certyfikatów ukończenia szkolenia,</w:t>
      </w:r>
    </w:p>
    <w:p w14:paraId="7B3D73C9" w14:textId="77777777" w:rsidR="00DB3E8E" w:rsidRPr="008457FE" w:rsidRDefault="00DB3E8E" w:rsidP="00C91750">
      <w:pPr>
        <w:pStyle w:val="Akapitzlist"/>
        <w:keepNext/>
        <w:keepLines/>
        <w:numPr>
          <w:ilvl w:val="2"/>
          <w:numId w:val="53"/>
        </w:numPr>
        <w:ind w:left="851" w:right="-589" w:hanging="425"/>
        <w:jc w:val="both"/>
        <w:rPr>
          <w:rFonts w:ascii="Verdana" w:hAnsi="Verdana"/>
          <w:sz w:val="18"/>
          <w:szCs w:val="18"/>
        </w:rPr>
      </w:pPr>
      <w:r w:rsidRPr="008457FE">
        <w:rPr>
          <w:rFonts w:ascii="Verdana" w:hAnsi="Verdana"/>
          <w:sz w:val="18"/>
          <w:szCs w:val="18"/>
        </w:rPr>
        <w:t>Kserokopii certyfikatów ukończenia szkolenia, wraz z potwierdzeniami ich odbioru przez każdego uczestnika,</w:t>
      </w:r>
    </w:p>
    <w:p w14:paraId="7F8FE685" w14:textId="77777777" w:rsidR="00DB3E8E" w:rsidRPr="008457FE" w:rsidRDefault="00DB3E8E" w:rsidP="00C91750">
      <w:pPr>
        <w:pStyle w:val="Akapitzlist"/>
        <w:keepNext/>
        <w:keepLines/>
        <w:numPr>
          <w:ilvl w:val="0"/>
          <w:numId w:val="74"/>
        </w:numPr>
        <w:ind w:left="851" w:right="-589" w:hanging="425"/>
        <w:jc w:val="both"/>
        <w:rPr>
          <w:rFonts w:ascii="Verdana" w:hAnsi="Verdana"/>
          <w:i/>
          <w:sz w:val="18"/>
          <w:szCs w:val="18"/>
        </w:rPr>
      </w:pPr>
      <w:r w:rsidRPr="008457FE">
        <w:rPr>
          <w:rFonts w:ascii="Verdana" w:hAnsi="Verdana"/>
          <w:sz w:val="18"/>
          <w:szCs w:val="18"/>
        </w:rPr>
        <w:t>Kopii dokumentów potwierdzających udział uczestników w egzaminie, np. protokołów z egzaminu</w:t>
      </w:r>
      <w:r w:rsidRPr="008457FE">
        <w:rPr>
          <w:rFonts w:ascii="Verdana" w:hAnsi="Verdana"/>
          <w:i/>
          <w:sz w:val="18"/>
          <w:szCs w:val="18"/>
        </w:rPr>
        <w:t>,</w:t>
      </w:r>
    </w:p>
    <w:p w14:paraId="4E8B69F0" w14:textId="77777777" w:rsidR="00DB3E8E" w:rsidRPr="008457FE" w:rsidRDefault="00DB3E8E" w:rsidP="00C91750">
      <w:pPr>
        <w:pStyle w:val="Akapitzlist"/>
        <w:keepNext/>
        <w:keepLines/>
        <w:numPr>
          <w:ilvl w:val="0"/>
          <w:numId w:val="74"/>
        </w:numPr>
        <w:ind w:left="851" w:right="-589" w:hanging="425"/>
        <w:jc w:val="both"/>
        <w:rPr>
          <w:rFonts w:ascii="Verdana" w:hAnsi="Verdana"/>
          <w:i/>
          <w:sz w:val="18"/>
          <w:szCs w:val="18"/>
        </w:rPr>
      </w:pPr>
      <w:r w:rsidRPr="008457FE">
        <w:rPr>
          <w:rFonts w:ascii="Verdana" w:hAnsi="Verdana"/>
          <w:sz w:val="18"/>
          <w:szCs w:val="18"/>
        </w:rPr>
        <w:t xml:space="preserve">Kopii certyfikatów wydanych osobom, które uzyskały pozytywne wyniki egzaminu </w:t>
      </w:r>
      <w:r w:rsidRPr="008457FE">
        <w:rPr>
          <w:rFonts w:ascii="Verdana" w:hAnsi="Verdana"/>
          <w:i/>
          <w:sz w:val="18"/>
          <w:szCs w:val="18"/>
        </w:rPr>
        <w:t>(o ile dotyczy),</w:t>
      </w:r>
    </w:p>
    <w:p w14:paraId="556BEC23" w14:textId="77777777" w:rsidR="00DB3E8E" w:rsidRPr="008457FE" w:rsidRDefault="00DB3E8E" w:rsidP="00C91750">
      <w:pPr>
        <w:pStyle w:val="Akapitzlist"/>
        <w:keepNext/>
        <w:keepLines/>
        <w:numPr>
          <w:ilvl w:val="0"/>
          <w:numId w:val="74"/>
        </w:numPr>
        <w:ind w:left="851" w:right="-589" w:hanging="425"/>
        <w:jc w:val="both"/>
        <w:rPr>
          <w:rFonts w:ascii="Verdana" w:hAnsi="Verdana"/>
          <w:i/>
          <w:sz w:val="18"/>
          <w:szCs w:val="18"/>
        </w:rPr>
      </w:pPr>
      <w:r w:rsidRPr="008457FE">
        <w:rPr>
          <w:rFonts w:ascii="Verdana" w:hAnsi="Verdana"/>
          <w:sz w:val="18"/>
          <w:szCs w:val="18"/>
        </w:rPr>
        <w:t>Oświadczenia o poinformowaniu uczestników o źródle finansowania szkolenia ze środków Unii Europejskiej w ramach Europejskiego Funduszu Społecznego.</w:t>
      </w:r>
    </w:p>
    <w:p w14:paraId="69BEC275" w14:textId="77777777" w:rsidR="00F21C99" w:rsidRPr="000D5040" w:rsidRDefault="00F21C99" w:rsidP="00C91750">
      <w:pPr>
        <w:pStyle w:val="Akapitzlist"/>
        <w:keepNext/>
        <w:keepLines/>
        <w:numPr>
          <w:ilvl w:val="0"/>
          <w:numId w:val="68"/>
        </w:numPr>
        <w:ind w:left="426" w:right="-589" w:hanging="426"/>
        <w:jc w:val="both"/>
        <w:rPr>
          <w:rFonts w:ascii="Verdana" w:hAnsi="Verdana"/>
          <w:color w:val="000000" w:themeColor="text1"/>
          <w:sz w:val="18"/>
          <w:szCs w:val="18"/>
        </w:rPr>
      </w:pPr>
      <w:r w:rsidRPr="008907A7">
        <w:rPr>
          <w:rFonts w:ascii="Verdana" w:hAnsi="Verdana"/>
          <w:sz w:val="18"/>
          <w:szCs w:val="18"/>
        </w:rPr>
        <w:t xml:space="preserve">W sytuacji konieczności podjęcia szczególnych rozwiązań w zakresie organizacji pracy Zamawiającego, w związku z zapobieganiem, przeciwdziałaniem i zwalczaniem </w:t>
      </w:r>
      <w:proofErr w:type="spellStart"/>
      <w:r w:rsidRPr="008907A7">
        <w:rPr>
          <w:rFonts w:ascii="Verdana" w:hAnsi="Verdana" w:cs="Arial"/>
          <w:sz w:val="18"/>
          <w:szCs w:val="18"/>
        </w:rPr>
        <w:t>koronawirusa</w:t>
      </w:r>
      <w:proofErr w:type="spellEnd"/>
      <w:r w:rsidRPr="008907A7">
        <w:rPr>
          <w:rFonts w:ascii="Verdana" w:hAnsi="Verdana" w:cs="Arial"/>
          <w:sz w:val="18"/>
          <w:szCs w:val="18"/>
        </w:rPr>
        <w:t xml:space="preserve"> SARS-CoV-2</w:t>
      </w:r>
      <w:r w:rsidRPr="008907A7">
        <w:rPr>
          <w:rFonts w:ascii="Verdana" w:hAnsi="Verdana"/>
          <w:sz w:val="18"/>
          <w:szCs w:val="18"/>
        </w:rPr>
        <w:t xml:space="preserve">, Zamawiający dopuszcza realizację zajęć z wykorzystaniem metod i technik </w:t>
      </w:r>
      <w:r w:rsidRPr="000D5040">
        <w:rPr>
          <w:rFonts w:ascii="Verdana" w:hAnsi="Verdana"/>
          <w:color w:val="000000" w:themeColor="text1"/>
          <w:sz w:val="18"/>
          <w:szCs w:val="18"/>
        </w:rPr>
        <w:t>kształcenia na odległość, tj. za pośrednictwem zajęć transmitowanych w czasie rzeczywistym z siedziby Zamawiającego, o ile charakter i program szkolenia na to pozwalają.</w:t>
      </w:r>
    </w:p>
    <w:p w14:paraId="4282560E" w14:textId="77777777" w:rsidR="00DB47A8" w:rsidRDefault="00DB47A8" w:rsidP="00675B75">
      <w:pPr>
        <w:keepNext/>
        <w:keepLines/>
        <w:tabs>
          <w:tab w:val="num" w:pos="720"/>
        </w:tabs>
        <w:ind w:right="-589"/>
        <w:jc w:val="center"/>
        <w:outlineLvl w:val="3"/>
        <w:rPr>
          <w:rFonts w:ascii="Verdana" w:eastAsia="Tahoma" w:hAnsi="Verdana"/>
          <w:b/>
          <w:bCs/>
          <w:sz w:val="18"/>
          <w:szCs w:val="18"/>
          <w:u w:color="000000"/>
          <w:bdr w:val="nil"/>
        </w:rPr>
      </w:pPr>
    </w:p>
    <w:p w14:paraId="139E5766" w14:textId="77777777" w:rsidR="00F21C99" w:rsidRPr="000D5040" w:rsidRDefault="00F21C99" w:rsidP="00675B75">
      <w:pPr>
        <w:keepNext/>
        <w:keepLines/>
        <w:tabs>
          <w:tab w:val="num" w:pos="720"/>
        </w:tabs>
        <w:ind w:right="-589"/>
        <w:jc w:val="center"/>
        <w:outlineLvl w:val="3"/>
        <w:rPr>
          <w:rFonts w:ascii="Verdana" w:eastAsia="Tahoma" w:hAnsi="Verdana"/>
          <w:b/>
          <w:bCs/>
          <w:sz w:val="18"/>
          <w:szCs w:val="18"/>
          <w:u w:color="000000"/>
          <w:bdr w:val="nil"/>
        </w:rPr>
      </w:pPr>
      <w:r w:rsidRPr="000D5040">
        <w:rPr>
          <w:rFonts w:ascii="Verdana" w:eastAsia="Tahoma" w:hAnsi="Verdana"/>
          <w:b/>
          <w:bCs/>
          <w:sz w:val="18"/>
          <w:szCs w:val="18"/>
          <w:u w:color="000000"/>
          <w:bdr w:val="nil"/>
        </w:rPr>
        <w:t>§ 3</w:t>
      </w:r>
    </w:p>
    <w:p w14:paraId="3C8BAB2A" w14:textId="77777777" w:rsidR="00F21C99" w:rsidRPr="000D5040" w:rsidRDefault="00F21C99" w:rsidP="00675B75">
      <w:pPr>
        <w:keepNext/>
        <w:keepLines/>
        <w:tabs>
          <w:tab w:val="num" w:pos="720"/>
        </w:tabs>
        <w:ind w:right="-589"/>
        <w:outlineLvl w:val="3"/>
        <w:rPr>
          <w:rFonts w:ascii="Verdana" w:hAnsi="Verdana"/>
          <w:b/>
          <w:bCs/>
          <w:sz w:val="18"/>
          <w:szCs w:val="18"/>
        </w:rPr>
      </w:pPr>
      <w:r w:rsidRPr="000D5040">
        <w:rPr>
          <w:rFonts w:ascii="Verdana" w:hAnsi="Verdana"/>
          <w:b/>
          <w:bCs/>
          <w:sz w:val="18"/>
          <w:szCs w:val="18"/>
        </w:rPr>
        <w:t>Termin realizacji przedmiotu umowy:</w:t>
      </w:r>
    </w:p>
    <w:p w14:paraId="55322C32" w14:textId="77777777" w:rsidR="00F21C99" w:rsidRDefault="00F21C99" w:rsidP="00C91750">
      <w:pPr>
        <w:keepNext/>
        <w:keepLines/>
        <w:numPr>
          <w:ilvl w:val="1"/>
          <w:numId w:val="55"/>
        </w:numPr>
        <w:spacing w:after="160" w:line="259" w:lineRule="auto"/>
        <w:ind w:left="425" w:right="-589" w:hanging="425"/>
        <w:contextualSpacing/>
        <w:jc w:val="both"/>
        <w:rPr>
          <w:rFonts w:ascii="Verdana" w:hAnsi="Verdana"/>
          <w:sz w:val="18"/>
          <w:szCs w:val="18"/>
        </w:rPr>
      </w:pPr>
      <w:r w:rsidRPr="000D5040">
        <w:rPr>
          <w:rFonts w:ascii="Verdana" w:hAnsi="Verdana"/>
          <w:sz w:val="18"/>
          <w:szCs w:val="18"/>
        </w:rPr>
        <w:t xml:space="preserve">Wykonawca będzie realizował przedmiot umowy od dnia podpisania umowy do </w:t>
      </w:r>
      <w:r w:rsidRPr="000D5040">
        <w:rPr>
          <w:rFonts w:ascii="Verdana" w:hAnsi="Verdana"/>
          <w:b/>
          <w:sz w:val="18"/>
          <w:szCs w:val="18"/>
        </w:rPr>
        <w:t xml:space="preserve">30 czerwca 2022 r. </w:t>
      </w:r>
      <w:r w:rsidRPr="000D5040">
        <w:rPr>
          <w:rFonts w:ascii="Verdana" w:hAnsi="Verdana"/>
          <w:sz w:val="18"/>
          <w:szCs w:val="18"/>
        </w:rPr>
        <w:t xml:space="preserve">(zgodnie ze szczegółowym harmonogramem szkoleń ustalanym z Zamawiającym). </w:t>
      </w:r>
    </w:p>
    <w:p w14:paraId="14AA8F33" w14:textId="77777777" w:rsidR="00DB3E8E" w:rsidRPr="000D5040" w:rsidRDefault="00DB3E8E" w:rsidP="00C91750">
      <w:pPr>
        <w:keepNext/>
        <w:keepLines/>
        <w:numPr>
          <w:ilvl w:val="1"/>
          <w:numId w:val="55"/>
        </w:numPr>
        <w:spacing w:after="160" w:line="259" w:lineRule="auto"/>
        <w:ind w:left="425" w:right="-589" w:hanging="425"/>
        <w:contextualSpacing/>
        <w:jc w:val="both"/>
        <w:rPr>
          <w:rFonts w:ascii="Verdana" w:hAnsi="Verdana"/>
          <w:sz w:val="18"/>
          <w:szCs w:val="18"/>
        </w:rPr>
      </w:pPr>
      <w:r w:rsidRPr="000D5040">
        <w:rPr>
          <w:rFonts w:ascii="Verdana" w:hAnsi="Verdana"/>
          <w:sz w:val="18"/>
          <w:szCs w:val="18"/>
        </w:rPr>
        <w:t xml:space="preserve">Strony ustalają szczegółowy harmonogram szkoleń, o którym mowa w ust. 1, nie później niż w terminie 15 dni roboczych od dnia podpisania umowy. </w:t>
      </w:r>
      <w:r>
        <w:rPr>
          <w:rFonts w:ascii="Verdana" w:hAnsi="Verdana"/>
          <w:sz w:val="18"/>
          <w:szCs w:val="18"/>
        </w:rPr>
        <w:t>Przez realizację przedmiotu umowy Strony rozumieją realizację wszystkich usług szkoleniowych przewidzianych w harmonogramie.</w:t>
      </w:r>
    </w:p>
    <w:p w14:paraId="75DF2767" w14:textId="0FCF0405" w:rsidR="00F21C99" w:rsidRPr="000D5040" w:rsidRDefault="00F21C99" w:rsidP="00675B75">
      <w:pPr>
        <w:keepNext/>
        <w:keepLines/>
        <w:ind w:right="-589"/>
        <w:jc w:val="center"/>
        <w:rPr>
          <w:rFonts w:ascii="Verdana" w:eastAsiaTheme="minorEastAsia" w:hAnsi="Verdana"/>
          <w:b/>
          <w:sz w:val="18"/>
          <w:szCs w:val="18"/>
        </w:rPr>
      </w:pPr>
      <w:r w:rsidRPr="000D5040">
        <w:rPr>
          <w:rFonts w:ascii="Verdana" w:eastAsiaTheme="minorEastAsia" w:hAnsi="Verdana"/>
          <w:b/>
          <w:sz w:val="18"/>
          <w:szCs w:val="18"/>
        </w:rPr>
        <w:lastRenderedPageBreak/>
        <w:t>§ 4</w:t>
      </w:r>
    </w:p>
    <w:p w14:paraId="0CF7A2DE" w14:textId="77777777" w:rsidR="00F21C99" w:rsidRPr="000D5040" w:rsidRDefault="00F21C99" w:rsidP="00675B75">
      <w:pPr>
        <w:keepNext/>
        <w:keepLines/>
        <w:ind w:right="-589"/>
        <w:rPr>
          <w:rFonts w:ascii="Verdana" w:eastAsiaTheme="minorEastAsia" w:hAnsi="Verdana"/>
          <w:b/>
          <w:sz w:val="18"/>
          <w:szCs w:val="18"/>
        </w:rPr>
      </w:pPr>
      <w:r w:rsidRPr="000D5040">
        <w:rPr>
          <w:rFonts w:ascii="Verdana" w:eastAsiaTheme="minorEastAsia" w:hAnsi="Verdana"/>
          <w:b/>
          <w:sz w:val="18"/>
          <w:szCs w:val="18"/>
        </w:rPr>
        <w:t>Cena, zapłata:</w:t>
      </w:r>
    </w:p>
    <w:p w14:paraId="28C801BF" w14:textId="3F7E3165" w:rsidR="00640DC2" w:rsidRDefault="00640DC2" w:rsidP="00640DC2">
      <w:pPr>
        <w:keepNext/>
        <w:keepLines/>
        <w:ind w:right="-2"/>
        <w:rPr>
          <w:rFonts w:ascii="Verdana" w:hAnsi="Verdana"/>
          <w:i/>
          <w:sz w:val="18"/>
          <w:szCs w:val="18"/>
        </w:rPr>
      </w:pPr>
      <w:r>
        <w:rPr>
          <w:rFonts w:ascii="Verdana" w:hAnsi="Verdana"/>
          <w:i/>
          <w:sz w:val="18"/>
          <w:szCs w:val="18"/>
        </w:rPr>
        <w:t>(Dla części A, B i C zamówienia):</w:t>
      </w:r>
    </w:p>
    <w:p w14:paraId="1BF7C705" w14:textId="77777777" w:rsidR="00640DC2" w:rsidRDefault="00640DC2" w:rsidP="00C91750">
      <w:pPr>
        <w:keepNext/>
        <w:keepLines/>
        <w:numPr>
          <w:ilvl w:val="0"/>
          <w:numId w:val="72"/>
        </w:numPr>
        <w:autoSpaceDN w:val="0"/>
        <w:ind w:left="426" w:right="-589"/>
        <w:jc w:val="both"/>
      </w:pPr>
      <w:r>
        <w:rPr>
          <w:rFonts w:ascii="Verdana" w:hAnsi="Verdana"/>
          <w:color w:val="000000"/>
          <w:sz w:val="18"/>
          <w:szCs w:val="18"/>
        </w:rPr>
        <w:t>Cena</w:t>
      </w:r>
      <w:r>
        <w:rPr>
          <w:rFonts w:ascii="Verdana" w:hAnsi="Verdana"/>
          <w:sz w:val="18"/>
          <w:szCs w:val="18"/>
        </w:rPr>
        <w:t xml:space="preserve"> szkolenia 1 (jednej) osoby wynosi:</w:t>
      </w:r>
    </w:p>
    <w:p w14:paraId="0B9ABB00" w14:textId="77777777" w:rsidR="00640DC2" w:rsidRDefault="00640DC2" w:rsidP="00012E6F">
      <w:pPr>
        <w:keepNext/>
        <w:keepLines/>
        <w:ind w:left="426" w:right="-589"/>
        <w:jc w:val="both"/>
      </w:pPr>
      <w:r>
        <w:rPr>
          <w:rFonts w:ascii="Verdana" w:hAnsi="Verdana"/>
          <w:color w:val="000000"/>
          <w:sz w:val="18"/>
          <w:szCs w:val="18"/>
        </w:rPr>
        <w:t>dla szkolenia nr 1 ([_])</w:t>
      </w:r>
      <w:r>
        <w:rPr>
          <w:rFonts w:ascii="Verdana" w:hAnsi="Verdana"/>
          <w:sz w:val="18"/>
          <w:szCs w:val="18"/>
        </w:rPr>
        <w:t xml:space="preserve"> - netto i brutto [_] PLN (słownie: [_]),</w:t>
      </w:r>
    </w:p>
    <w:p w14:paraId="4A049A9C" w14:textId="77777777" w:rsidR="00640DC2" w:rsidRDefault="00640DC2" w:rsidP="00012E6F">
      <w:pPr>
        <w:keepNext/>
        <w:keepLines/>
        <w:ind w:left="426" w:right="-589"/>
        <w:jc w:val="both"/>
      </w:pPr>
      <w:r>
        <w:rPr>
          <w:rFonts w:ascii="Verdana" w:hAnsi="Verdana"/>
          <w:color w:val="000000"/>
          <w:sz w:val="18"/>
          <w:szCs w:val="18"/>
        </w:rPr>
        <w:t xml:space="preserve">dla szkolenia nr 2 ([_])- </w:t>
      </w:r>
      <w:r>
        <w:rPr>
          <w:rFonts w:ascii="Verdana" w:hAnsi="Verdana"/>
          <w:sz w:val="18"/>
          <w:szCs w:val="18"/>
        </w:rPr>
        <w:t>- netto i brutto [_] PLN (słownie: [_]),</w:t>
      </w:r>
    </w:p>
    <w:p w14:paraId="2DAC2193" w14:textId="443E9582" w:rsidR="00640DC2" w:rsidRDefault="00640DC2" w:rsidP="00012E6F">
      <w:pPr>
        <w:keepNext/>
        <w:keepLines/>
        <w:ind w:left="426" w:right="-589"/>
        <w:jc w:val="both"/>
      </w:pPr>
      <w:r>
        <w:rPr>
          <w:rFonts w:ascii="Verdana" w:hAnsi="Verdana"/>
          <w:color w:val="000000"/>
          <w:sz w:val="18"/>
          <w:szCs w:val="18"/>
        </w:rPr>
        <w:t xml:space="preserve">dla szkolenia nr 3 ([_])- </w:t>
      </w:r>
      <w:r>
        <w:rPr>
          <w:rFonts w:ascii="Verdana" w:hAnsi="Verdana"/>
          <w:sz w:val="18"/>
          <w:szCs w:val="18"/>
        </w:rPr>
        <w:t>- netto i brutto [_] PLN (słownie: [_])</w:t>
      </w:r>
      <w:r w:rsidR="00012E6F">
        <w:rPr>
          <w:rFonts w:ascii="Verdana" w:hAnsi="Verdana"/>
          <w:sz w:val="18"/>
          <w:szCs w:val="18"/>
        </w:rPr>
        <w:t>.</w:t>
      </w:r>
    </w:p>
    <w:p w14:paraId="2F74D2B2" w14:textId="3487472D" w:rsidR="00640DC2" w:rsidRDefault="00640DC2" w:rsidP="00C91750">
      <w:pPr>
        <w:keepNext/>
        <w:keepLines/>
        <w:numPr>
          <w:ilvl w:val="0"/>
          <w:numId w:val="72"/>
        </w:numPr>
        <w:autoSpaceDN w:val="0"/>
        <w:ind w:left="426" w:right="-589"/>
        <w:jc w:val="both"/>
      </w:pPr>
      <w:r>
        <w:rPr>
          <w:rFonts w:ascii="Verdana" w:hAnsi="Verdana"/>
          <w:sz w:val="18"/>
          <w:szCs w:val="18"/>
        </w:rPr>
        <w:t>Maksymalna cena przedmiotu umowy, ustalona w oparciu o podaną przez Zamawiającego maksymalną liczbę osób szkolonych w całym okresie realizacji przedmiotu umowy, tj.: dla szkolenia nr 1 - [_] osób/osoby, dla szkolenia nr 2 – [_] osób/osoby</w:t>
      </w:r>
      <w:r w:rsidR="00012E6F">
        <w:rPr>
          <w:rFonts w:ascii="Verdana" w:hAnsi="Verdana"/>
          <w:sz w:val="18"/>
          <w:szCs w:val="18"/>
        </w:rPr>
        <w:t xml:space="preserve"> i</w:t>
      </w:r>
      <w:r>
        <w:rPr>
          <w:rFonts w:ascii="Verdana" w:hAnsi="Verdana"/>
          <w:sz w:val="18"/>
          <w:szCs w:val="18"/>
        </w:rPr>
        <w:t xml:space="preserve"> dla szkolenia nr 3 – [_] osób/osoby wynosi łącznie netto i brutto [_]</w:t>
      </w:r>
      <w:r>
        <w:rPr>
          <w:rFonts w:ascii="Verdana" w:hAnsi="Verdana"/>
          <w:b/>
          <w:sz w:val="18"/>
          <w:szCs w:val="18"/>
        </w:rPr>
        <w:t xml:space="preserve"> PLN</w:t>
      </w:r>
      <w:r>
        <w:rPr>
          <w:rFonts w:ascii="Verdana" w:hAnsi="Verdana"/>
          <w:sz w:val="18"/>
          <w:szCs w:val="18"/>
        </w:rPr>
        <w:t xml:space="preserve"> (słownie: [_]).</w:t>
      </w:r>
    </w:p>
    <w:p w14:paraId="2FC3B48E" w14:textId="77777777" w:rsidR="00640DC2" w:rsidRPr="001E3141" w:rsidRDefault="00640DC2" w:rsidP="00C91750">
      <w:pPr>
        <w:keepNext/>
        <w:keepLines/>
        <w:numPr>
          <w:ilvl w:val="0"/>
          <w:numId w:val="72"/>
        </w:numPr>
        <w:autoSpaceDN w:val="0"/>
        <w:ind w:left="426" w:right="-589"/>
        <w:jc w:val="both"/>
      </w:pPr>
      <w:r w:rsidRPr="001E3141">
        <w:rPr>
          <w:rFonts w:ascii="Verdana" w:hAnsi="Verdana"/>
          <w:color w:val="000000"/>
          <w:sz w:val="18"/>
          <w:szCs w:val="18"/>
        </w:rPr>
        <w:t>Zamawiający zapłaci Wykonawcy wynagrodzenie za wykonanie przedmiotu umowy, będące iloczynem ceny szkolenia 1 (jednej) osoby, o której mowa w ust. 1, oraz liczby osób, które zostaną przeszkolone</w:t>
      </w:r>
      <w:r>
        <w:rPr>
          <w:rFonts w:ascii="Verdana" w:hAnsi="Verdana"/>
          <w:color w:val="000000"/>
          <w:sz w:val="18"/>
          <w:szCs w:val="18"/>
        </w:rPr>
        <w:t xml:space="preserve"> w ramach każdego z 4 szkoleń.</w:t>
      </w:r>
      <w:r w:rsidRPr="001E3141">
        <w:rPr>
          <w:rFonts w:ascii="Verdana" w:hAnsi="Verdana"/>
          <w:color w:val="000000"/>
          <w:sz w:val="18"/>
          <w:szCs w:val="18"/>
        </w:rPr>
        <w:t xml:space="preserve">     </w:t>
      </w:r>
    </w:p>
    <w:p w14:paraId="01F286C7" w14:textId="4D7BBD74" w:rsidR="00640DC2" w:rsidRPr="00640DC2" w:rsidRDefault="00640DC2" w:rsidP="00C91750">
      <w:pPr>
        <w:keepNext/>
        <w:keepLines/>
        <w:numPr>
          <w:ilvl w:val="0"/>
          <w:numId w:val="72"/>
        </w:numPr>
        <w:tabs>
          <w:tab w:val="right" w:pos="9600"/>
        </w:tabs>
        <w:autoSpaceDN w:val="0"/>
        <w:ind w:left="426" w:right="-589"/>
        <w:jc w:val="both"/>
      </w:pPr>
      <w:r w:rsidRPr="001E3141">
        <w:rPr>
          <w:rFonts w:ascii="Verdana" w:hAnsi="Verdana"/>
          <w:sz w:val="18"/>
          <w:szCs w:val="18"/>
        </w:rPr>
        <w:t>Z tytułu zgłoszenia się i objęcia szkoleniem przez Wykonawcę</w:t>
      </w:r>
      <w:r>
        <w:rPr>
          <w:rFonts w:ascii="Verdana" w:hAnsi="Verdana"/>
          <w:sz w:val="18"/>
          <w:szCs w:val="18"/>
        </w:rPr>
        <w:t xml:space="preserve"> w całym okresie realizacji przedmiotu umowy mniejszej liczby osób szkolonych niż maksymalna określona dla danego szkolenia, o której mowa w ust. 2, Wykonawcy nie przysługują żadne roszczenia, z zastrzeżeniem, że Zamawiający gwarantuje Wykonawcy zapewnienie zgłoszenia się co najmniej 20 % maksymalnej liczby osób, określonej dla danego szkolenia, o której mowa w ust. 2.</w:t>
      </w:r>
    </w:p>
    <w:p w14:paraId="1F1FDD7D" w14:textId="593AF64B" w:rsidR="00640DC2" w:rsidRDefault="00640DC2" w:rsidP="00012E6F">
      <w:pPr>
        <w:keepNext/>
        <w:keepLines/>
        <w:tabs>
          <w:tab w:val="right" w:pos="9600"/>
        </w:tabs>
        <w:autoSpaceDN w:val="0"/>
        <w:ind w:left="-142" w:right="-2"/>
        <w:jc w:val="both"/>
      </w:pPr>
    </w:p>
    <w:p w14:paraId="747D7A5B" w14:textId="49F97B28" w:rsidR="00012E6F" w:rsidRDefault="00012E6F" w:rsidP="00012E6F">
      <w:pPr>
        <w:keepNext/>
        <w:keepLines/>
        <w:ind w:right="-2"/>
        <w:rPr>
          <w:rFonts w:ascii="Verdana" w:hAnsi="Verdana"/>
          <w:bCs/>
          <w:i/>
          <w:iCs/>
          <w:sz w:val="18"/>
          <w:szCs w:val="18"/>
        </w:rPr>
      </w:pPr>
      <w:r>
        <w:rPr>
          <w:rFonts w:ascii="Verdana" w:hAnsi="Verdana"/>
          <w:bCs/>
          <w:i/>
          <w:iCs/>
          <w:sz w:val="18"/>
          <w:szCs w:val="18"/>
        </w:rPr>
        <w:t>(dla części D, E, F i G zamówienia)</w:t>
      </w:r>
    </w:p>
    <w:p w14:paraId="0CCBFBA2" w14:textId="77777777" w:rsidR="00012E6F" w:rsidRDefault="00012E6F" w:rsidP="00C91750">
      <w:pPr>
        <w:keepNext/>
        <w:keepLines/>
        <w:numPr>
          <w:ilvl w:val="0"/>
          <w:numId w:val="198"/>
        </w:numPr>
        <w:autoSpaceDN w:val="0"/>
        <w:ind w:left="426" w:right="-589" w:hanging="426"/>
        <w:jc w:val="both"/>
      </w:pPr>
      <w:r>
        <w:rPr>
          <w:rFonts w:ascii="Verdana" w:hAnsi="Verdana"/>
          <w:color w:val="000000"/>
          <w:sz w:val="18"/>
          <w:szCs w:val="18"/>
        </w:rPr>
        <w:t>Cena</w:t>
      </w:r>
      <w:r>
        <w:rPr>
          <w:rFonts w:ascii="Verdana" w:hAnsi="Verdana"/>
          <w:sz w:val="18"/>
          <w:szCs w:val="18"/>
        </w:rPr>
        <w:t xml:space="preserve"> szkolenia 1 (jednej) osoby wynosi netto i brutto [_] PLN (słownie: [_]).</w:t>
      </w:r>
    </w:p>
    <w:p w14:paraId="08813206" w14:textId="77777777" w:rsidR="00012E6F" w:rsidRDefault="00012E6F" w:rsidP="00C91750">
      <w:pPr>
        <w:keepNext/>
        <w:keepLines/>
        <w:numPr>
          <w:ilvl w:val="0"/>
          <w:numId w:val="198"/>
        </w:numPr>
        <w:autoSpaceDN w:val="0"/>
        <w:ind w:left="425" w:right="-589" w:hanging="425"/>
        <w:jc w:val="both"/>
      </w:pPr>
      <w:r>
        <w:rPr>
          <w:rFonts w:ascii="Verdana" w:hAnsi="Verdana"/>
          <w:sz w:val="18"/>
          <w:szCs w:val="18"/>
        </w:rPr>
        <w:t>Maksymalna cena przedmiotu umowy, ustalona w oparciu o podaną przez Zamawiającego maksymalną liczbę osób szkolonych w całym okresie realizacji przedmiotu umowy, tj. [_] osób/osoby, wynosi netto i brutto [_]</w:t>
      </w:r>
      <w:r>
        <w:rPr>
          <w:rFonts w:ascii="Verdana" w:hAnsi="Verdana"/>
          <w:b/>
          <w:sz w:val="18"/>
          <w:szCs w:val="18"/>
        </w:rPr>
        <w:t xml:space="preserve"> PLN</w:t>
      </w:r>
      <w:r>
        <w:rPr>
          <w:rFonts w:ascii="Verdana" w:hAnsi="Verdana"/>
          <w:sz w:val="18"/>
          <w:szCs w:val="18"/>
        </w:rPr>
        <w:t xml:space="preserve"> (słownie: [_]).</w:t>
      </w:r>
    </w:p>
    <w:p w14:paraId="5F68BE2F" w14:textId="77777777" w:rsidR="00012E6F" w:rsidRDefault="00012E6F" w:rsidP="00C91750">
      <w:pPr>
        <w:keepNext/>
        <w:keepLines/>
        <w:numPr>
          <w:ilvl w:val="0"/>
          <w:numId w:val="198"/>
        </w:numPr>
        <w:autoSpaceDN w:val="0"/>
        <w:ind w:left="425" w:right="-589" w:hanging="425"/>
        <w:jc w:val="both"/>
      </w:pPr>
      <w:r>
        <w:rPr>
          <w:rFonts w:ascii="Verdana" w:hAnsi="Verdana"/>
          <w:color w:val="000000"/>
          <w:sz w:val="18"/>
          <w:szCs w:val="18"/>
        </w:rPr>
        <w:t xml:space="preserve">Zamawiający zapłaci Wykonawcy wynagrodzenie za wykonanie przedmiotu umowy, będące iloczynem ceny szkolenia 1 (jednej) osoby, o której mowa w ust. 1, oraz liczby osób, które zostaną przeszkolone.     </w:t>
      </w:r>
    </w:p>
    <w:p w14:paraId="5054FF25" w14:textId="77777777" w:rsidR="00012E6F" w:rsidRDefault="00012E6F" w:rsidP="00C91750">
      <w:pPr>
        <w:keepNext/>
        <w:keepLines/>
        <w:numPr>
          <w:ilvl w:val="0"/>
          <w:numId w:val="198"/>
        </w:numPr>
        <w:tabs>
          <w:tab w:val="right" w:pos="9600"/>
        </w:tabs>
        <w:autoSpaceDN w:val="0"/>
        <w:ind w:left="426" w:right="-589" w:hanging="426"/>
        <w:jc w:val="both"/>
      </w:pPr>
      <w:r>
        <w:rPr>
          <w:rFonts w:ascii="Verdana" w:hAnsi="Verdana"/>
          <w:sz w:val="18"/>
          <w:szCs w:val="18"/>
        </w:rPr>
        <w:t>Z tytułu zgłoszenia się i objęcia szkoleniem przez Wykonawcę w całym okresie realizacji przedmiotu umowy mniejszej liczby osób szkolonych niż maksymalna, o której mowa w ust. 2, Wykonawcy nie przysługują żadne roszczenia, z zastrzeżeniem, że Zamawiający gwarantuje Wykonawcy zapewnienie zgłoszenia się co najmniej 20 % maksymalnej liczby osób, o której mowa w ust. 2.</w:t>
      </w:r>
    </w:p>
    <w:p w14:paraId="437D7889" w14:textId="77777777" w:rsidR="00012E6F" w:rsidRDefault="00012E6F" w:rsidP="00012E6F">
      <w:pPr>
        <w:keepNext/>
        <w:keepLines/>
        <w:tabs>
          <w:tab w:val="right" w:pos="9600"/>
        </w:tabs>
        <w:autoSpaceDN w:val="0"/>
        <w:ind w:left="-142" w:right="-2"/>
        <w:jc w:val="both"/>
      </w:pPr>
    </w:p>
    <w:p w14:paraId="7D84DF91" w14:textId="2F14D6A8" w:rsidR="00891126" w:rsidRPr="00891126" w:rsidRDefault="00640DC2" w:rsidP="00C91750">
      <w:pPr>
        <w:keepNext/>
        <w:keepLines/>
        <w:numPr>
          <w:ilvl w:val="0"/>
          <w:numId w:val="72"/>
        </w:numPr>
        <w:ind w:left="426" w:right="-589" w:hanging="426"/>
        <w:contextualSpacing/>
        <w:jc w:val="both"/>
        <w:rPr>
          <w:rFonts w:ascii="Verdana" w:hAnsi="Verdana"/>
          <w:bCs/>
          <w:color w:val="000000" w:themeColor="text1"/>
          <w:sz w:val="18"/>
          <w:szCs w:val="18"/>
        </w:rPr>
      </w:pPr>
      <w:r>
        <w:rPr>
          <w:rFonts w:ascii="Verdana" w:hAnsi="Verdana"/>
          <w:color w:val="000000"/>
          <w:sz w:val="18"/>
          <w:szCs w:val="18"/>
        </w:rPr>
        <w:t>Zamawiający dopuszcza wystawienie faktur częściowych.</w:t>
      </w:r>
    </w:p>
    <w:p w14:paraId="1AA70374" w14:textId="77777777" w:rsidR="005063EB" w:rsidRPr="000D5040" w:rsidRDefault="005063EB" w:rsidP="00C91750">
      <w:pPr>
        <w:keepNext/>
        <w:keepLines/>
        <w:numPr>
          <w:ilvl w:val="0"/>
          <w:numId w:val="72"/>
        </w:numPr>
        <w:ind w:left="426" w:right="-589" w:hanging="426"/>
        <w:contextualSpacing/>
        <w:jc w:val="both"/>
        <w:rPr>
          <w:rFonts w:ascii="Verdana" w:hAnsi="Verdana"/>
          <w:bCs/>
          <w:color w:val="000000" w:themeColor="text1"/>
          <w:sz w:val="18"/>
          <w:szCs w:val="18"/>
        </w:rPr>
      </w:pPr>
      <w:r w:rsidRPr="000D5040">
        <w:rPr>
          <w:rFonts w:ascii="Verdana" w:eastAsia="Calibri" w:hAnsi="Verdana"/>
          <w:color w:val="000000" w:themeColor="text1"/>
          <w:sz w:val="18"/>
          <w:szCs w:val="18"/>
        </w:rPr>
        <w:t xml:space="preserve">Zamawiający </w:t>
      </w:r>
      <w:r>
        <w:rPr>
          <w:rFonts w:ascii="Verdana" w:eastAsia="Calibri" w:hAnsi="Verdana"/>
          <w:color w:val="000000" w:themeColor="text1"/>
          <w:sz w:val="18"/>
          <w:szCs w:val="18"/>
        </w:rPr>
        <w:t xml:space="preserve">ureguluje </w:t>
      </w:r>
      <w:r w:rsidRPr="000D5040">
        <w:rPr>
          <w:rFonts w:ascii="Verdana" w:eastAsia="Calibri" w:hAnsi="Verdana"/>
          <w:color w:val="000000" w:themeColor="text1"/>
          <w:sz w:val="18"/>
          <w:szCs w:val="18"/>
        </w:rPr>
        <w:t>należnoś</w:t>
      </w:r>
      <w:r>
        <w:rPr>
          <w:rFonts w:ascii="Verdana" w:eastAsia="Calibri" w:hAnsi="Verdana"/>
          <w:color w:val="000000" w:themeColor="text1"/>
          <w:sz w:val="18"/>
          <w:szCs w:val="18"/>
        </w:rPr>
        <w:t>ć</w:t>
      </w:r>
      <w:r w:rsidRPr="000D5040">
        <w:rPr>
          <w:rFonts w:ascii="Verdana" w:eastAsia="Calibri" w:hAnsi="Verdana"/>
          <w:color w:val="000000" w:themeColor="text1"/>
          <w:sz w:val="18"/>
          <w:szCs w:val="18"/>
        </w:rPr>
        <w:t xml:space="preserve"> za realizowany przedmiot umowy, po otrzymaniu od Wykonawcy </w:t>
      </w:r>
      <w:r>
        <w:rPr>
          <w:rFonts w:ascii="Verdana" w:eastAsia="Calibri" w:hAnsi="Verdana"/>
          <w:color w:val="000000" w:themeColor="text1"/>
          <w:sz w:val="18"/>
          <w:szCs w:val="18"/>
        </w:rPr>
        <w:t>kompletu dokumentów wymienionych w §2 ust. 11 umowy</w:t>
      </w:r>
      <w:r w:rsidRPr="000D5040">
        <w:rPr>
          <w:rFonts w:ascii="Verdana" w:eastAsia="Calibri" w:hAnsi="Verdana"/>
          <w:color w:val="000000" w:themeColor="text1"/>
          <w:sz w:val="18"/>
          <w:szCs w:val="18"/>
        </w:rPr>
        <w:t xml:space="preserve"> oraz prawidłowo wystawion</w:t>
      </w:r>
      <w:r>
        <w:rPr>
          <w:rFonts w:ascii="Verdana" w:eastAsia="Calibri" w:hAnsi="Verdana"/>
          <w:color w:val="000000" w:themeColor="text1"/>
          <w:sz w:val="18"/>
          <w:szCs w:val="18"/>
        </w:rPr>
        <w:t>ej</w:t>
      </w:r>
      <w:r w:rsidRPr="000D5040">
        <w:rPr>
          <w:rFonts w:ascii="Verdana" w:eastAsia="Calibri" w:hAnsi="Verdana"/>
          <w:color w:val="000000" w:themeColor="text1"/>
          <w:sz w:val="18"/>
          <w:szCs w:val="18"/>
        </w:rPr>
        <w:t xml:space="preserve"> faktur</w:t>
      </w:r>
      <w:r>
        <w:rPr>
          <w:rFonts w:ascii="Verdana" w:eastAsia="Calibri" w:hAnsi="Verdana"/>
          <w:color w:val="000000" w:themeColor="text1"/>
          <w:sz w:val="18"/>
          <w:szCs w:val="18"/>
        </w:rPr>
        <w:t>y</w:t>
      </w:r>
      <w:r w:rsidRPr="000D5040">
        <w:rPr>
          <w:rFonts w:ascii="Verdana" w:eastAsia="Calibri" w:hAnsi="Verdana"/>
          <w:color w:val="000000" w:themeColor="text1"/>
          <w:sz w:val="18"/>
          <w:szCs w:val="18"/>
        </w:rPr>
        <w:t>, wystawion</w:t>
      </w:r>
      <w:r>
        <w:rPr>
          <w:rFonts w:ascii="Verdana" w:eastAsia="Calibri" w:hAnsi="Verdana"/>
          <w:color w:val="000000" w:themeColor="text1"/>
          <w:sz w:val="18"/>
          <w:szCs w:val="18"/>
        </w:rPr>
        <w:t>ej</w:t>
      </w:r>
      <w:r w:rsidRPr="000D5040">
        <w:rPr>
          <w:rFonts w:ascii="Verdana" w:eastAsia="Calibri" w:hAnsi="Verdana"/>
          <w:color w:val="000000" w:themeColor="text1"/>
          <w:sz w:val="18"/>
          <w:szCs w:val="18"/>
        </w:rPr>
        <w:t xml:space="preserve"> na: Uniwersytet Medyczny we Wrocławiu, Wybrzeże L. Pasteura 1, 50-367 Wrocław; NIP 896-000-57-79.</w:t>
      </w:r>
      <w:r w:rsidRPr="000D5040">
        <w:rPr>
          <w:rFonts w:ascii="Verdana" w:hAnsi="Verdana"/>
          <w:bCs/>
          <w:color w:val="000000" w:themeColor="text1"/>
          <w:sz w:val="18"/>
          <w:szCs w:val="18"/>
        </w:rPr>
        <w:t xml:space="preserve"> </w:t>
      </w:r>
      <w:r>
        <w:rPr>
          <w:rFonts w:ascii="Verdana" w:hAnsi="Verdana"/>
          <w:bCs/>
          <w:color w:val="000000" w:themeColor="text1"/>
          <w:sz w:val="18"/>
          <w:szCs w:val="18"/>
        </w:rPr>
        <w:t xml:space="preserve">Faktura wystawiona zostanie przez Wykonawcę na podstawie protokołu zdawczo – odbiorczego kompletu dokumentów, o których mowa w § 2 ust. 11, podpisanego przez Strony bez zastrzeżeń. </w:t>
      </w:r>
      <w:r w:rsidRPr="000D5040">
        <w:rPr>
          <w:rFonts w:ascii="Verdana" w:hAnsi="Verdana"/>
          <w:bCs/>
          <w:color w:val="000000" w:themeColor="text1"/>
          <w:sz w:val="18"/>
          <w:szCs w:val="18"/>
        </w:rPr>
        <w:t xml:space="preserve">Wykonawca może składać faktury za pomocą Platformy Elektronicznego Fakturowania (link do strony: </w:t>
      </w:r>
      <w:hyperlink r:id="rId15" w:history="1">
        <w:r w:rsidRPr="000D5040">
          <w:rPr>
            <w:rStyle w:val="Hipercze"/>
            <w:rFonts w:ascii="Verdana" w:hAnsi="Verdana"/>
            <w:sz w:val="18"/>
            <w:szCs w:val="18"/>
          </w:rPr>
          <w:t>https://www.brokerinfinite.efaktura.gov.pl</w:t>
        </w:r>
      </w:hyperlink>
      <w:r w:rsidRPr="000D5040">
        <w:rPr>
          <w:rFonts w:ascii="Verdana" w:hAnsi="Verdana"/>
          <w:color w:val="000000" w:themeColor="text1"/>
          <w:sz w:val="18"/>
          <w:szCs w:val="18"/>
          <w:u w:val="single"/>
        </w:rPr>
        <w:t>).</w:t>
      </w:r>
      <w:r w:rsidRPr="000D5040">
        <w:rPr>
          <w:rFonts w:ascii="Verdana" w:hAnsi="Verdana"/>
          <w:color w:val="000000" w:themeColor="text1"/>
          <w:sz w:val="18"/>
          <w:szCs w:val="18"/>
        </w:rPr>
        <w:t xml:space="preserve"> Wykonawca jest zobowiązany umieścić na fakturze numer niniejszej umowy oraz wskazać Jednostkę organizacyjną Zamawiającego (Centrum Szkoleniowo – Konferencyjne), do której faktura winna zostać przekazana. </w:t>
      </w:r>
    </w:p>
    <w:p w14:paraId="143C49C4" w14:textId="77777777" w:rsidR="005063EB" w:rsidRPr="000D5040" w:rsidRDefault="005063EB" w:rsidP="00C91750">
      <w:pPr>
        <w:keepNext/>
        <w:keepLines/>
        <w:numPr>
          <w:ilvl w:val="0"/>
          <w:numId w:val="72"/>
        </w:numPr>
        <w:ind w:left="425" w:right="-589" w:hanging="425"/>
        <w:jc w:val="both"/>
        <w:rPr>
          <w:rFonts w:ascii="Verdana" w:eastAsia="Calibri" w:hAnsi="Verdana"/>
          <w:color w:val="000000" w:themeColor="text1"/>
          <w:sz w:val="18"/>
          <w:szCs w:val="18"/>
        </w:rPr>
      </w:pPr>
      <w:r w:rsidRPr="000D5040">
        <w:rPr>
          <w:rFonts w:ascii="Verdana" w:eastAsia="Calibri" w:hAnsi="Verdana"/>
          <w:color w:val="000000" w:themeColor="text1"/>
          <w:sz w:val="18"/>
          <w:szCs w:val="18"/>
        </w:rPr>
        <w:t>Płatnoś</w:t>
      </w:r>
      <w:r>
        <w:rPr>
          <w:rFonts w:ascii="Verdana" w:eastAsia="Calibri" w:hAnsi="Verdana"/>
          <w:color w:val="000000" w:themeColor="text1"/>
          <w:sz w:val="18"/>
          <w:szCs w:val="18"/>
        </w:rPr>
        <w:t>ć</w:t>
      </w:r>
      <w:r w:rsidRPr="000D5040">
        <w:rPr>
          <w:rFonts w:ascii="Verdana" w:eastAsia="Calibri" w:hAnsi="Verdana"/>
          <w:color w:val="000000" w:themeColor="text1"/>
          <w:sz w:val="18"/>
          <w:szCs w:val="18"/>
        </w:rPr>
        <w:t>, o któr</w:t>
      </w:r>
      <w:r>
        <w:rPr>
          <w:rFonts w:ascii="Verdana" w:eastAsia="Calibri" w:hAnsi="Verdana"/>
          <w:color w:val="000000" w:themeColor="text1"/>
          <w:sz w:val="18"/>
          <w:szCs w:val="18"/>
        </w:rPr>
        <w:t>ej</w:t>
      </w:r>
      <w:r w:rsidRPr="000D5040">
        <w:rPr>
          <w:rFonts w:ascii="Verdana" w:eastAsia="Calibri" w:hAnsi="Verdana"/>
          <w:color w:val="000000" w:themeColor="text1"/>
          <w:sz w:val="18"/>
          <w:szCs w:val="18"/>
        </w:rPr>
        <w:t xml:space="preserve"> mowa w ust. 6, będ</w:t>
      </w:r>
      <w:r>
        <w:rPr>
          <w:rFonts w:ascii="Verdana" w:eastAsia="Calibri" w:hAnsi="Verdana"/>
          <w:color w:val="000000" w:themeColor="text1"/>
          <w:sz w:val="18"/>
          <w:szCs w:val="18"/>
        </w:rPr>
        <w:t xml:space="preserve">zie </w:t>
      </w:r>
      <w:r w:rsidRPr="000D5040">
        <w:rPr>
          <w:rFonts w:ascii="Verdana" w:eastAsia="Calibri" w:hAnsi="Verdana"/>
          <w:color w:val="000000" w:themeColor="text1"/>
          <w:sz w:val="18"/>
          <w:szCs w:val="18"/>
        </w:rPr>
        <w:t>dokon</w:t>
      </w:r>
      <w:r>
        <w:rPr>
          <w:rFonts w:ascii="Verdana" w:eastAsia="Calibri" w:hAnsi="Verdana"/>
          <w:color w:val="000000" w:themeColor="text1"/>
          <w:sz w:val="18"/>
          <w:szCs w:val="18"/>
        </w:rPr>
        <w:t xml:space="preserve">ana </w:t>
      </w:r>
      <w:r w:rsidRPr="000D5040">
        <w:rPr>
          <w:rFonts w:ascii="Verdana" w:eastAsia="Calibri" w:hAnsi="Verdana"/>
          <w:color w:val="000000" w:themeColor="text1"/>
          <w:sz w:val="18"/>
          <w:szCs w:val="18"/>
        </w:rPr>
        <w:t xml:space="preserve">przelewem na konto Wykonawcy, wskazane na fakturze, w terminie 21 dni od daty dostarczenia prawidłowo wystawionej faktury wraz z </w:t>
      </w:r>
      <w:r>
        <w:rPr>
          <w:rFonts w:ascii="Verdana" w:eastAsia="Calibri" w:hAnsi="Verdana"/>
          <w:color w:val="000000" w:themeColor="text1"/>
          <w:sz w:val="18"/>
          <w:szCs w:val="18"/>
        </w:rPr>
        <w:t>protokołem zdawczo - odbiorczym, o którym mowa w ust. 2</w:t>
      </w:r>
      <w:r w:rsidRPr="000D5040">
        <w:rPr>
          <w:rFonts w:ascii="Verdana" w:eastAsia="Calibri" w:hAnsi="Verdana"/>
          <w:color w:val="000000" w:themeColor="text1"/>
          <w:sz w:val="18"/>
          <w:szCs w:val="18"/>
        </w:rPr>
        <w:t>, do Centrum Zarządzania Projektami Uniwersytetu Medycznego we Wrocławiu przy ul. Marcinkowskiego 2-6.</w:t>
      </w:r>
    </w:p>
    <w:p w14:paraId="457A951B" w14:textId="67E6A8C3" w:rsidR="00F21C99" w:rsidRPr="000D5040" w:rsidRDefault="005063EB" w:rsidP="00C91750">
      <w:pPr>
        <w:keepNext/>
        <w:keepLines/>
        <w:numPr>
          <w:ilvl w:val="0"/>
          <w:numId w:val="72"/>
        </w:numPr>
        <w:ind w:left="425" w:right="-589" w:hanging="425"/>
        <w:jc w:val="both"/>
        <w:rPr>
          <w:rFonts w:ascii="Verdana" w:eastAsia="Calibri" w:hAnsi="Verdana"/>
          <w:color w:val="000000" w:themeColor="text1"/>
          <w:sz w:val="18"/>
          <w:szCs w:val="18"/>
        </w:rPr>
      </w:pPr>
      <w:r w:rsidRPr="000D5040">
        <w:rPr>
          <w:rFonts w:ascii="Verdana" w:eastAsia="Calibri" w:hAnsi="Verdana"/>
          <w:color w:val="000000" w:themeColor="text1"/>
          <w:sz w:val="18"/>
          <w:szCs w:val="18"/>
        </w:rPr>
        <w:t>Za datę zapłaty przyjmuje się datę wydania polecenia przelewu bankowi Zamawiającego</w:t>
      </w:r>
      <w:r w:rsidR="00F21C99" w:rsidRPr="000D5040">
        <w:rPr>
          <w:rFonts w:ascii="Verdana" w:eastAsia="Calibri" w:hAnsi="Verdana"/>
          <w:color w:val="000000" w:themeColor="text1"/>
          <w:sz w:val="18"/>
          <w:szCs w:val="18"/>
        </w:rPr>
        <w:t>.</w:t>
      </w:r>
    </w:p>
    <w:p w14:paraId="0AB6FE69" w14:textId="77777777" w:rsidR="00F21C99" w:rsidRPr="000D5040" w:rsidRDefault="00F21C99" w:rsidP="00675B75">
      <w:pPr>
        <w:keepNext/>
        <w:keepLines/>
        <w:ind w:right="-589"/>
        <w:jc w:val="both"/>
        <w:rPr>
          <w:rFonts w:ascii="Verdana" w:eastAsia="Calibri" w:hAnsi="Verdana"/>
          <w:color w:val="000000" w:themeColor="text1"/>
          <w:sz w:val="18"/>
          <w:szCs w:val="18"/>
        </w:rPr>
      </w:pPr>
    </w:p>
    <w:p w14:paraId="294AAE34" w14:textId="0161C1E7" w:rsidR="00F21C99" w:rsidRPr="000D5040" w:rsidRDefault="00F14FFA" w:rsidP="00675B75">
      <w:pPr>
        <w:keepNext/>
        <w:keepLines/>
        <w:ind w:right="-589"/>
        <w:jc w:val="both"/>
        <w:rPr>
          <w:rFonts w:ascii="Verdana" w:eastAsiaTheme="minorEastAsia" w:hAnsi="Verdana"/>
          <w:i/>
          <w:color w:val="000000" w:themeColor="text1"/>
          <w:sz w:val="18"/>
          <w:szCs w:val="18"/>
        </w:rPr>
      </w:pPr>
      <w:r>
        <w:rPr>
          <w:rFonts w:ascii="Verdana" w:eastAsiaTheme="minorEastAsia" w:hAnsi="Verdana"/>
          <w:i/>
          <w:color w:val="000000" w:themeColor="text1"/>
          <w:sz w:val="18"/>
          <w:szCs w:val="18"/>
        </w:rPr>
        <w:t>(ust. 5</w:t>
      </w:r>
      <w:r w:rsidR="00F21C99" w:rsidRPr="000D5040">
        <w:rPr>
          <w:rFonts w:ascii="Verdana" w:eastAsiaTheme="minorEastAsia" w:hAnsi="Verdana"/>
          <w:i/>
          <w:color w:val="000000" w:themeColor="text1"/>
          <w:sz w:val="18"/>
          <w:szCs w:val="18"/>
        </w:rPr>
        <w:t>-</w:t>
      </w:r>
      <w:r>
        <w:rPr>
          <w:rFonts w:ascii="Verdana" w:eastAsiaTheme="minorEastAsia" w:hAnsi="Verdana"/>
          <w:i/>
          <w:color w:val="000000" w:themeColor="text1"/>
          <w:sz w:val="18"/>
          <w:szCs w:val="18"/>
        </w:rPr>
        <w:t>9</w:t>
      </w:r>
      <w:r w:rsidR="00F21C99" w:rsidRPr="000D5040">
        <w:rPr>
          <w:rFonts w:ascii="Verdana" w:eastAsiaTheme="minorEastAsia" w:hAnsi="Verdana"/>
          <w:i/>
          <w:color w:val="000000" w:themeColor="text1"/>
          <w:sz w:val="18"/>
          <w:szCs w:val="18"/>
        </w:rPr>
        <w:t xml:space="preserve"> dotyczą Wykonawców zarejestrowanych w Polsce):</w:t>
      </w:r>
    </w:p>
    <w:p w14:paraId="3109D33D" w14:textId="77777777" w:rsidR="00F21C99" w:rsidRPr="000D5040" w:rsidRDefault="00F21C99" w:rsidP="00C91750">
      <w:pPr>
        <w:keepNext/>
        <w:keepLines/>
        <w:numPr>
          <w:ilvl w:val="0"/>
          <w:numId w:val="72"/>
        </w:numPr>
        <w:ind w:left="426" w:right="-589" w:hanging="426"/>
        <w:jc w:val="both"/>
        <w:rPr>
          <w:rFonts w:ascii="Verdana" w:eastAsiaTheme="minorEastAsia" w:hAnsi="Verdana"/>
          <w:color w:val="000000" w:themeColor="text1"/>
          <w:sz w:val="18"/>
          <w:szCs w:val="18"/>
        </w:rPr>
      </w:pPr>
      <w:r w:rsidRPr="000D5040">
        <w:rPr>
          <w:rFonts w:ascii="Verdana" w:hAnsi="Verdana" w:cs="Arial"/>
          <w:bCs/>
          <w:iCs/>
          <w:color w:val="000000" w:themeColor="text1"/>
          <w:sz w:val="18"/>
          <w:szCs w:val="18"/>
        </w:rPr>
        <w:t>Należność za realizację przedmiotu umowy będzie płatna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 (</w:t>
      </w:r>
      <w:r w:rsidRPr="000D5040">
        <w:rPr>
          <w:rFonts w:ascii="Verdana" w:hAnsi="Verdana" w:cs="Arial"/>
          <w:color w:val="000000" w:themeColor="text1"/>
          <w:sz w:val="18"/>
          <w:szCs w:val="18"/>
        </w:rPr>
        <w:t xml:space="preserve">tekst jedn. - Dz. U. z 2021 r., poz. 685, z </w:t>
      </w:r>
      <w:proofErr w:type="spellStart"/>
      <w:r w:rsidRPr="000D5040">
        <w:rPr>
          <w:rFonts w:ascii="Verdana" w:hAnsi="Verdana" w:cs="Arial"/>
          <w:color w:val="000000" w:themeColor="text1"/>
          <w:sz w:val="18"/>
          <w:szCs w:val="18"/>
        </w:rPr>
        <w:t>późn</w:t>
      </w:r>
      <w:proofErr w:type="spellEnd"/>
      <w:r w:rsidRPr="000D5040">
        <w:rPr>
          <w:rFonts w:ascii="Verdana" w:hAnsi="Verdana" w:cs="Arial"/>
          <w:color w:val="000000" w:themeColor="text1"/>
          <w:sz w:val="18"/>
          <w:szCs w:val="18"/>
        </w:rPr>
        <w:t>. zm.)</w:t>
      </w:r>
      <w:r w:rsidRPr="000D5040">
        <w:rPr>
          <w:rFonts w:ascii="Verdana" w:hAnsi="Verdana" w:cs="Arial"/>
          <w:bCs/>
          <w:iCs/>
          <w:color w:val="000000" w:themeColor="text1"/>
          <w:sz w:val="18"/>
          <w:szCs w:val="18"/>
        </w:rPr>
        <w:t>.</w:t>
      </w:r>
    </w:p>
    <w:p w14:paraId="60F99689" w14:textId="77777777" w:rsidR="00F21C99" w:rsidRPr="000D5040" w:rsidRDefault="00F21C99" w:rsidP="00C91750">
      <w:pPr>
        <w:keepNext/>
        <w:keepLines/>
        <w:numPr>
          <w:ilvl w:val="0"/>
          <w:numId w:val="72"/>
        </w:numPr>
        <w:ind w:left="426" w:right="-589" w:hanging="426"/>
        <w:jc w:val="both"/>
        <w:rPr>
          <w:rFonts w:ascii="Verdana" w:eastAsiaTheme="minorEastAsia" w:hAnsi="Verdana"/>
          <w:color w:val="000000" w:themeColor="text1"/>
          <w:sz w:val="18"/>
          <w:szCs w:val="18"/>
        </w:rPr>
      </w:pPr>
      <w:r w:rsidRPr="000D5040">
        <w:rPr>
          <w:rFonts w:ascii="Verdana" w:hAnsi="Verdana" w:cs="Arial"/>
          <w:bCs/>
          <w:iCs/>
          <w:color w:val="000000" w:themeColor="text1"/>
          <w:sz w:val="18"/>
          <w:szCs w:val="18"/>
        </w:rPr>
        <w:lastRenderedPageBreak/>
        <w:t>Jeżeli zgodnie z przepisami prawa podatkowego, w szczególności ustawy z dnia 29 sierpnia 1997 r. Ordynacja podatkowa (</w:t>
      </w:r>
      <w:r w:rsidRPr="000D5040">
        <w:rPr>
          <w:rFonts w:ascii="Verdana" w:hAnsi="Verdana" w:cs="Arial"/>
          <w:color w:val="000000" w:themeColor="text1"/>
          <w:sz w:val="18"/>
          <w:szCs w:val="18"/>
        </w:rPr>
        <w:t xml:space="preserve">tekst jedn. - Dz. U. z 2021 r., poz. 1540, z </w:t>
      </w:r>
      <w:proofErr w:type="spellStart"/>
      <w:r w:rsidRPr="000D5040">
        <w:rPr>
          <w:rFonts w:ascii="Verdana" w:hAnsi="Verdana" w:cs="Arial"/>
          <w:color w:val="000000" w:themeColor="text1"/>
          <w:sz w:val="18"/>
          <w:szCs w:val="18"/>
        </w:rPr>
        <w:t>późn</w:t>
      </w:r>
      <w:proofErr w:type="spellEnd"/>
      <w:r w:rsidRPr="000D5040">
        <w:rPr>
          <w:rFonts w:ascii="Verdana" w:hAnsi="Verdana" w:cs="Arial"/>
          <w:color w:val="000000" w:themeColor="text1"/>
          <w:sz w:val="18"/>
          <w:szCs w:val="18"/>
        </w:rPr>
        <w:t xml:space="preserve">. zm.) </w:t>
      </w:r>
      <w:r w:rsidRPr="000D5040">
        <w:rPr>
          <w:rFonts w:ascii="Verdana" w:hAnsi="Verdana" w:cs="Arial"/>
          <w:bCs/>
          <w:iCs/>
          <w:color w:val="000000" w:themeColor="text1"/>
          <w:sz w:val="18"/>
          <w:szCs w:val="18"/>
        </w:rPr>
        <w:t>oraz ustawy z dnia 11 marca 2004 r. o podatku od towarów i usług, Zamawiający będzie narażony na ponoszenie odpowiedzialności solidarnej za zobowiązania podatkowe lub sankcje podatkowe, z których może zostać zwolniony na warunkach wynikających z tych przepisów, tj. korzystając przy płatności ceny, dokonywanej zgodnie z ust. 1, z mechanizmu podzielonej płatności uregulowanego w art. 108a ustawy z dnia 11 marca 2004 r. o podatku od towarów i usług, to skorzystanie przez Zamawiającego z ww. mechanizmu skutkować będzie uznaniem przez Strony za zaspokojenie w całości roszczenia o zapłatę należności za realizację przedmiotu umowy, przy założeniu, że suma wartości podatku od towarów i usług oraz wartości netto wykazanej na fakturze Wykonawcy odpowiada sumie wartości wpłaconej przez Zamawiającego na rachunek rozliczeniowy, wskazany na fakturze, oraz rachunek VAT Wykonawcy.</w:t>
      </w:r>
    </w:p>
    <w:p w14:paraId="6210FBA1" w14:textId="3F28C60A" w:rsidR="00F21C99" w:rsidRPr="000D5040" w:rsidRDefault="00F21C99" w:rsidP="00C91750">
      <w:pPr>
        <w:keepNext/>
        <w:keepLines/>
        <w:numPr>
          <w:ilvl w:val="0"/>
          <w:numId w:val="72"/>
        </w:numPr>
        <w:ind w:left="426" w:right="-589" w:hanging="426"/>
        <w:jc w:val="both"/>
        <w:rPr>
          <w:rFonts w:ascii="Verdana" w:eastAsiaTheme="minorEastAsia" w:hAnsi="Verdana"/>
          <w:color w:val="000000" w:themeColor="text1"/>
          <w:sz w:val="18"/>
          <w:szCs w:val="18"/>
        </w:rPr>
      </w:pPr>
      <w:r w:rsidRPr="000D5040">
        <w:rPr>
          <w:rFonts w:ascii="Verdana" w:hAnsi="Verdana" w:cs="Arial"/>
          <w:bCs/>
          <w:iCs/>
          <w:color w:val="000000" w:themeColor="text1"/>
          <w:sz w:val="18"/>
          <w:szCs w:val="18"/>
        </w:rPr>
        <w:t>W wypadku wystąpienia o</w:t>
      </w:r>
      <w:r w:rsidR="00F14FFA">
        <w:rPr>
          <w:rFonts w:ascii="Verdana" w:hAnsi="Verdana" w:cs="Arial"/>
          <w:bCs/>
          <w:iCs/>
          <w:color w:val="000000" w:themeColor="text1"/>
          <w:sz w:val="18"/>
          <w:szCs w:val="18"/>
        </w:rPr>
        <w:t>koliczności, wskazanej w ust. 6</w:t>
      </w:r>
      <w:r w:rsidRPr="000D5040">
        <w:rPr>
          <w:rFonts w:ascii="Verdana" w:hAnsi="Verdana" w:cs="Arial"/>
          <w:bCs/>
          <w:iCs/>
          <w:color w:val="000000" w:themeColor="text1"/>
          <w:sz w:val="18"/>
          <w:szCs w:val="18"/>
        </w:rPr>
        <w:t>, Wykonawca oświadcza, iż nie będzie miał prawa do dochodzenia jakichkolwiek roszczeń od Zamawiającego</w:t>
      </w:r>
      <w:r w:rsidRPr="000D5040">
        <w:rPr>
          <w:rFonts w:ascii="Arial" w:hAnsi="Arial" w:cs="Arial"/>
          <w:i/>
          <w:iCs/>
          <w:color w:val="000000" w:themeColor="text1"/>
          <w:sz w:val="20"/>
          <w:szCs w:val="20"/>
        </w:rPr>
        <w:t>.</w:t>
      </w:r>
    </w:p>
    <w:p w14:paraId="409244FA" w14:textId="77777777" w:rsidR="00F21C99" w:rsidRPr="00A4522D" w:rsidRDefault="00F21C99" w:rsidP="00675B75">
      <w:pPr>
        <w:keepNext/>
        <w:keepLines/>
        <w:ind w:right="-589"/>
        <w:jc w:val="both"/>
        <w:rPr>
          <w:rFonts w:ascii="Verdana" w:eastAsia="Calibri" w:hAnsi="Verdana"/>
          <w:sz w:val="16"/>
          <w:szCs w:val="16"/>
        </w:rPr>
      </w:pPr>
    </w:p>
    <w:p w14:paraId="466CFD77" w14:textId="77777777" w:rsidR="00F21C99" w:rsidRPr="000D5040" w:rsidRDefault="00F21C99" w:rsidP="00675B75">
      <w:pPr>
        <w:keepNext/>
        <w:keepLines/>
        <w:tabs>
          <w:tab w:val="num" w:pos="0"/>
        </w:tabs>
        <w:ind w:right="-589"/>
        <w:contextualSpacing/>
        <w:jc w:val="center"/>
        <w:rPr>
          <w:rFonts w:ascii="Verdana" w:hAnsi="Verdana"/>
          <w:b/>
          <w:sz w:val="18"/>
          <w:szCs w:val="18"/>
        </w:rPr>
      </w:pPr>
      <w:r w:rsidRPr="000D5040">
        <w:rPr>
          <w:rFonts w:ascii="Verdana" w:hAnsi="Verdana"/>
          <w:b/>
          <w:sz w:val="18"/>
          <w:szCs w:val="18"/>
        </w:rPr>
        <w:t>§ 5</w:t>
      </w:r>
    </w:p>
    <w:p w14:paraId="5E44A57B" w14:textId="77777777" w:rsidR="00F21C99" w:rsidRPr="000D5040" w:rsidRDefault="00F21C99" w:rsidP="00675B75">
      <w:pPr>
        <w:keepNext/>
        <w:keepLines/>
        <w:tabs>
          <w:tab w:val="num" w:pos="426"/>
          <w:tab w:val="center" w:pos="4680"/>
        </w:tabs>
        <w:ind w:right="-589"/>
        <w:jc w:val="both"/>
        <w:rPr>
          <w:rFonts w:ascii="Verdana" w:eastAsia="Calibri" w:hAnsi="Verdana"/>
          <w:b/>
          <w:sz w:val="18"/>
          <w:szCs w:val="18"/>
        </w:rPr>
      </w:pPr>
      <w:r w:rsidRPr="000D5040">
        <w:rPr>
          <w:rFonts w:ascii="Verdana" w:eastAsia="Calibri" w:hAnsi="Verdana"/>
          <w:b/>
          <w:sz w:val="18"/>
          <w:szCs w:val="18"/>
        </w:rPr>
        <w:t>Podwykonawcy:</w:t>
      </w:r>
      <w:r w:rsidRPr="000D5040">
        <w:rPr>
          <w:rFonts w:ascii="Verdana" w:eastAsia="Calibri" w:hAnsi="Verdana"/>
          <w:b/>
          <w:sz w:val="18"/>
          <w:szCs w:val="18"/>
        </w:rPr>
        <w:tab/>
      </w:r>
    </w:p>
    <w:p w14:paraId="0A8D4511" w14:textId="77777777" w:rsidR="00F21C99" w:rsidRPr="000D5040" w:rsidRDefault="00F21C99" w:rsidP="00C91750">
      <w:pPr>
        <w:keepNext/>
        <w:keepLines/>
        <w:numPr>
          <w:ilvl w:val="1"/>
          <w:numId w:val="57"/>
        </w:numPr>
        <w:ind w:left="426" w:right="-589" w:hanging="426"/>
        <w:jc w:val="both"/>
        <w:rPr>
          <w:rFonts w:ascii="Verdana" w:eastAsia="Calibri" w:hAnsi="Verdana"/>
          <w:sz w:val="18"/>
          <w:szCs w:val="18"/>
        </w:rPr>
      </w:pPr>
      <w:r w:rsidRPr="000D5040">
        <w:rPr>
          <w:rFonts w:ascii="Verdana" w:eastAsia="Calibri" w:hAnsi="Verdana"/>
          <w:sz w:val="18"/>
          <w:szCs w:val="18"/>
        </w:rPr>
        <w:t xml:space="preserve">Wykonawca oświadcza, że następujące części przedmiotu umowy powierza podwykonawcom – </w:t>
      </w:r>
      <w:r w:rsidRPr="000D5040">
        <w:rPr>
          <w:rFonts w:ascii="Verdana" w:eastAsia="Calibri" w:hAnsi="Verdana"/>
          <w:i/>
          <w:sz w:val="18"/>
          <w:szCs w:val="18"/>
        </w:rPr>
        <w:t>[(nazwa podwykonawcy)</w:t>
      </w:r>
      <w:r w:rsidRPr="000D5040">
        <w:rPr>
          <w:rFonts w:ascii="Verdana" w:eastAsia="Calibri" w:hAnsi="Verdana"/>
          <w:sz w:val="18"/>
          <w:szCs w:val="18"/>
        </w:rPr>
        <w:t>_]:</w:t>
      </w:r>
    </w:p>
    <w:p w14:paraId="689F476F" w14:textId="77777777" w:rsidR="00F21C99" w:rsidRPr="000D5040" w:rsidRDefault="00F21C99" w:rsidP="00675B75">
      <w:pPr>
        <w:keepNext/>
        <w:keepLines/>
        <w:ind w:left="426" w:right="-589"/>
        <w:jc w:val="both"/>
        <w:rPr>
          <w:rFonts w:ascii="Verdana" w:eastAsia="Calibri" w:hAnsi="Verdana"/>
          <w:sz w:val="18"/>
          <w:szCs w:val="18"/>
        </w:rPr>
      </w:pPr>
      <w:r w:rsidRPr="000D5040">
        <w:rPr>
          <w:rFonts w:ascii="Verdana" w:eastAsia="Calibri" w:hAnsi="Verdana"/>
          <w:sz w:val="18"/>
          <w:szCs w:val="18"/>
        </w:rPr>
        <w:t>[_].</w:t>
      </w:r>
    </w:p>
    <w:p w14:paraId="4184583F" w14:textId="77777777" w:rsidR="00F21C99" w:rsidRPr="000D5040" w:rsidRDefault="00F21C99" w:rsidP="00C91750">
      <w:pPr>
        <w:keepNext/>
        <w:keepLines/>
        <w:numPr>
          <w:ilvl w:val="0"/>
          <w:numId w:val="69"/>
        </w:numPr>
        <w:ind w:left="425" w:right="-589" w:hanging="425"/>
        <w:contextualSpacing/>
        <w:jc w:val="both"/>
        <w:rPr>
          <w:rFonts w:ascii="Verdana" w:hAnsi="Verdana"/>
          <w:color w:val="000000" w:themeColor="text1"/>
          <w:sz w:val="18"/>
          <w:szCs w:val="18"/>
        </w:rPr>
      </w:pPr>
      <w:r w:rsidRPr="000D5040">
        <w:rPr>
          <w:rFonts w:ascii="Verdana" w:hAnsi="Verdana"/>
          <w:color w:val="000000" w:themeColor="text1"/>
          <w:sz w:val="18"/>
          <w:szCs w:val="18"/>
        </w:rPr>
        <w:t xml:space="preserve">Jeżeli zmiana albo rezygnacja z podwykonawcy dotyczy podmiotu, na którego zasoby Wykonawca powoływał się, na zasadach określonych w art. 118 ust. 1 </w:t>
      </w:r>
      <w:proofErr w:type="spellStart"/>
      <w:r w:rsidRPr="000D5040">
        <w:rPr>
          <w:rFonts w:ascii="Verdana" w:hAnsi="Verdana"/>
          <w:color w:val="000000" w:themeColor="text1"/>
          <w:sz w:val="18"/>
          <w:szCs w:val="18"/>
        </w:rPr>
        <w:t>Pzp</w:t>
      </w:r>
      <w:proofErr w:type="spellEnd"/>
      <w:r w:rsidRPr="000D5040">
        <w:rPr>
          <w:rFonts w:ascii="Verdana" w:hAnsi="Verdana"/>
          <w:color w:val="000000" w:themeColor="text1"/>
          <w:sz w:val="18"/>
          <w:szCs w:val="18"/>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Jeżeli zdolności techniczne lub zawodowe podwykonawcy, na którego zasoby Wykonawca powoływał się w celu wykazania spełniania warunków udziału w postępowaniu, nie potwierdzają spełniania przez Wykonawcę warunków udziału w postępowaniu lub zachodzą wobec tego podmiotu podstawy wykluczenia, Zamawiający może żądać, aby Wykonawca w terminie określonym przez Zamawiającego zastąpił ten podmiot innym podmiotem lub podmiotami albo wykazał, że samodzielnie spełnia warunki udziału w postępowaniu.</w:t>
      </w:r>
    </w:p>
    <w:p w14:paraId="0D3A4A72" w14:textId="77777777" w:rsidR="00F21C99" w:rsidRPr="000D5040" w:rsidRDefault="00F21C99" w:rsidP="00C91750">
      <w:pPr>
        <w:pStyle w:val="Akapitzlist"/>
        <w:keepNext/>
        <w:keepLines/>
        <w:numPr>
          <w:ilvl w:val="0"/>
          <w:numId w:val="69"/>
        </w:numPr>
        <w:tabs>
          <w:tab w:val="num" w:pos="426"/>
        </w:tabs>
        <w:ind w:left="425" w:right="-589" w:hanging="425"/>
        <w:jc w:val="both"/>
        <w:rPr>
          <w:rFonts w:ascii="Verdana" w:hAnsi="Verdana"/>
          <w:b/>
          <w:sz w:val="18"/>
          <w:szCs w:val="18"/>
        </w:rPr>
      </w:pPr>
      <w:r w:rsidRPr="000D5040">
        <w:rPr>
          <w:rFonts w:ascii="Verdana" w:hAnsi="Verdana"/>
          <w:color w:val="000000" w:themeColor="text1"/>
          <w:sz w:val="18"/>
          <w:szCs w:val="18"/>
        </w:rPr>
        <w:t>Powierzenie wykonania części zamówienia podwykonawcom nie zwalnia Wykonawcy z odpowiedzialności za należyte wykonanie tego zamówienia.</w:t>
      </w:r>
    </w:p>
    <w:p w14:paraId="1046BDED" w14:textId="77777777" w:rsidR="00F21C99" w:rsidRPr="00A4522D" w:rsidRDefault="00F21C99" w:rsidP="00675B75">
      <w:pPr>
        <w:keepNext/>
        <w:keepLines/>
        <w:ind w:left="426" w:right="-589"/>
        <w:jc w:val="both"/>
        <w:rPr>
          <w:rFonts w:ascii="Verdana" w:eastAsia="Calibri" w:hAnsi="Verdana"/>
          <w:sz w:val="16"/>
          <w:szCs w:val="16"/>
        </w:rPr>
      </w:pPr>
    </w:p>
    <w:p w14:paraId="42097115" w14:textId="77777777" w:rsidR="00330FBC" w:rsidRDefault="00330FBC" w:rsidP="00675B75">
      <w:pPr>
        <w:keepNext/>
        <w:keepLines/>
        <w:tabs>
          <w:tab w:val="num" w:pos="0"/>
        </w:tabs>
        <w:ind w:right="-589"/>
        <w:contextualSpacing/>
        <w:jc w:val="center"/>
        <w:rPr>
          <w:rFonts w:ascii="Verdana" w:hAnsi="Verdana"/>
          <w:b/>
          <w:sz w:val="18"/>
          <w:szCs w:val="18"/>
        </w:rPr>
      </w:pPr>
    </w:p>
    <w:p w14:paraId="04F0DDA8" w14:textId="77777777" w:rsidR="00F21C99" w:rsidRPr="000D5040" w:rsidRDefault="00F21C99" w:rsidP="00675B75">
      <w:pPr>
        <w:keepNext/>
        <w:keepLines/>
        <w:tabs>
          <w:tab w:val="num" w:pos="0"/>
        </w:tabs>
        <w:ind w:right="-589"/>
        <w:contextualSpacing/>
        <w:jc w:val="center"/>
        <w:rPr>
          <w:rFonts w:ascii="Verdana" w:hAnsi="Verdana"/>
          <w:b/>
          <w:sz w:val="18"/>
          <w:szCs w:val="18"/>
        </w:rPr>
      </w:pPr>
      <w:r w:rsidRPr="000D5040">
        <w:rPr>
          <w:rFonts w:ascii="Verdana" w:hAnsi="Verdana"/>
          <w:b/>
          <w:sz w:val="18"/>
          <w:szCs w:val="18"/>
        </w:rPr>
        <w:t>§ 6</w:t>
      </w:r>
    </w:p>
    <w:p w14:paraId="27741E1F" w14:textId="77777777" w:rsidR="00F21C99" w:rsidRPr="000D5040" w:rsidRDefault="00F21C99" w:rsidP="00675B75">
      <w:pPr>
        <w:keepNext/>
        <w:keepLines/>
        <w:tabs>
          <w:tab w:val="num" w:pos="0"/>
        </w:tabs>
        <w:ind w:right="-589"/>
        <w:contextualSpacing/>
        <w:rPr>
          <w:rFonts w:ascii="Verdana" w:hAnsi="Verdana"/>
          <w:b/>
          <w:sz w:val="18"/>
          <w:szCs w:val="18"/>
        </w:rPr>
      </w:pPr>
      <w:r w:rsidRPr="000D5040">
        <w:rPr>
          <w:rFonts w:ascii="Verdana" w:hAnsi="Verdana"/>
          <w:b/>
          <w:sz w:val="18"/>
          <w:szCs w:val="18"/>
        </w:rPr>
        <w:t>Przetwarzanie danych osobowych:</w:t>
      </w:r>
    </w:p>
    <w:p w14:paraId="2CB4458F" w14:textId="77777777" w:rsidR="00F21C99" w:rsidRPr="000D5040" w:rsidRDefault="00F21C99" w:rsidP="00C91750">
      <w:pPr>
        <w:keepNext/>
        <w:keepLines/>
        <w:numPr>
          <w:ilvl w:val="0"/>
          <w:numId w:val="61"/>
        </w:numPr>
        <w:tabs>
          <w:tab w:val="num" w:pos="426"/>
        </w:tabs>
        <w:ind w:left="426" w:right="-589" w:hanging="423"/>
        <w:contextualSpacing/>
        <w:jc w:val="both"/>
        <w:rPr>
          <w:rFonts w:ascii="Verdana" w:hAnsi="Verdana"/>
          <w:sz w:val="18"/>
          <w:szCs w:val="18"/>
        </w:rPr>
      </w:pPr>
      <w:r w:rsidRPr="000D5040">
        <w:rPr>
          <w:rFonts w:ascii="Verdana" w:hAnsi="Verdana"/>
          <w:sz w:val="18"/>
          <w:szCs w:val="18"/>
        </w:rPr>
        <w:t>W celu wykonania niniejszej umowy, w trybie art. 28 Rozporządzenia Parlamentu Europejskiego i Rady (UE) 2016/679 z dnia 27 kwietnia 2016 r. w sprawie ochrony osób fizycznych w związku z przetwarzaniem danych osobowych i w sprawie swobodnego przepływu takich danych oraz uchylenia dyrektywy 95/46/WE, dalej RODO, Zamawiający powierza Wykonawcy przetwarzanie danych osobowych, w imieniu i na rzecz Administratora (Powierzającego) tych danych, na warunkach opisanych w niniejszym paragrafie.</w:t>
      </w:r>
    </w:p>
    <w:p w14:paraId="1ADD3E91" w14:textId="77777777" w:rsidR="00F21C99" w:rsidRPr="000D5040" w:rsidRDefault="00F21C99" w:rsidP="00C91750">
      <w:pPr>
        <w:keepNext/>
        <w:keepLines/>
        <w:numPr>
          <w:ilvl w:val="0"/>
          <w:numId w:val="60"/>
        </w:numPr>
        <w:tabs>
          <w:tab w:val="num" w:pos="426"/>
        </w:tabs>
        <w:ind w:left="426" w:right="-589" w:hanging="423"/>
        <w:contextualSpacing/>
        <w:jc w:val="both"/>
        <w:rPr>
          <w:rFonts w:ascii="Verdana" w:hAnsi="Verdana"/>
          <w:sz w:val="18"/>
          <w:szCs w:val="18"/>
        </w:rPr>
      </w:pPr>
      <w:r w:rsidRPr="000D5040">
        <w:rPr>
          <w:rFonts w:ascii="Verdana" w:hAnsi="Verdana"/>
          <w:sz w:val="18"/>
          <w:szCs w:val="18"/>
        </w:rPr>
        <w:t>Przetwarzanie danych osobowych jest dopuszczalne na podstawie:</w:t>
      </w:r>
    </w:p>
    <w:p w14:paraId="34B5FC52" w14:textId="77777777" w:rsidR="00F21C99" w:rsidRPr="000D5040" w:rsidRDefault="00F21C99" w:rsidP="00C91750">
      <w:pPr>
        <w:keepNext/>
        <w:keepLines/>
        <w:numPr>
          <w:ilvl w:val="1"/>
          <w:numId w:val="59"/>
        </w:numPr>
        <w:tabs>
          <w:tab w:val="clear" w:pos="708"/>
          <w:tab w:val="num" w:pos="0"/>
          <w:tab w:val="num" w:pos="851"/>
        </w:tabs>
        <w:ind w:left="851" w:right="-589" w:hanging="425"/>
        <w:contextualSpacing/>
        <w:jc w:val="both"/>
        <w:rPr>
          <w:rFonts w:ascii="Verdana" w:hAnsi="Verdana"/>
          <w:sz w:val="18"/>
          <w:szCs w:val="18"/>
        </w:rPr>
      </w:pPr>
      <w:r w:rsidRPr="000D5040">
        <w:rPr>
          <w:rFonts w:ascii="Verdana" w:hAnsi="Verdana"/>
          <w:sz w:val="18"/>
          <w:szCs w:val="18"/>
        </w:rPr>
        <w:t>w odniesieniu do zbioru Program Operacyjny Wiedza Edukacja Rozwój:</w:t>
      </w:r>
    </w:p>
    <w:p w14:paraId="449D9FBE" w14:textId="77777777" w:rsidR="00F21C99" w:rsidRPr="000D5040" w:rsidRDefault="00F21C99" w:rsidP="00C91750">
      <w:pPr>
        <w:keepNext/>
        <w:keepLines/>
        <w:numPr>
          <w:ilvl w:val="2"/>
          <w:numId w:val="59"/>
        </w:numPr>
        <w:tabs>
          <w:tab w:val="num" w:pos="0"/>
        </w:tabs>
        <w:ind w:left="1276" w:right="-589" w:hanging="425"/>
        <w:contextualSpacing/>
        <w:jc w:val="both"/>
        <w:rPr>
          <w:rFonts w:ascii="Verdana" w:hAnsi="Verdana"/>
          <w:sz w:val="18"/>
          <w:szCs w:val="18"/>
        </w:rPr>
      </w:pPr>
      <w:r w:rsidRPr="000D5040">
        <w:rPr>
          <w:rFonts w:ascii="Verdana" w:hAnsi="Verdana"/>
          <w:sz w:val="18"/>
          <w:szCs w:val="18"/>
        </w:rPr>
        <w:t>rozporządzenia nr 1303/2013;</w:t>
      </w:r>
    </w:p>
    <w:p w14:paraId="6E062093" w14:textId="77777777" w:rsidR="00F21C99" w:rsidRPr="000D5040" w:rsidRDefault="00F21C99" w:rsidP="00C91750">
      <w:pPr>
        <w:keepNext/>
        <w:keepLines/>
        <w:numPr>
          <w:ilvl w:val="2"/>
          <w:numId w:val="59"/>
        </w:numPr>
        <w:tabs>
          <w:tab w:val="num" w:pos="0"/>
        </w:tabs>
        <w:ind w:left="1276" w:right="-589" w:hanging="425"/>
        <w:contextualSpacing/>
        <w:jc w:val="both"/>
        <w:rPr>
          <w:rFonts w:ascii="Verdana" w:hAnsi="Verdana"/>
          <w:sz w:val="18"/>
          <w:szCs w:val="18"/>
        </w:rPr>
      </w:pPr>
      <w:r w:rsidRPr="000D5040">
        <w:rPr>
          <w:rFonts w:ascii="Verdana" w:hAnsi="Verdana"/>
          <w:sz w:val="18"/>
          <w:szCs w:val="18"/>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0D5040">
        <w:rPr>
          <w:rFonts w:ascii="Verdana" w:hAnsi="Verdana"/>
          <w:sz w:val="18"/>
          <w:szCs w:val="18"/>
        </w:rPr>
        <w:t>późn</w:t>
      </w:r>
      <w:proofErr w:type="spellEnd"/>
      <w:r w:rsidRPr="000D5040">
        <w:rPr>
          <w:rFonts w:ascii="Verdana" w:hAnsi="Verdana"/>
          <w:sz w:val="18"/>
          <w:szCs w:val="18"/>
        </w:rPr>
        <w:t>. zm.), zwanego dalej „rozporządzeniem nr 1304/2013”;</w:t>
      </w:r>
    </w:p>
    <w:p w14:paraId="7C1C9E76" w14:textId="77777777" w:rsidR="00F21C99" w:rsidRPr="000D5040" w:rsidRDefault="00F21C99" w:rsidP="00C91750">
      <w:pPr>
        <w:keepNext/>
        <w:keepLines/>
        <w:numPr>
          <w:ilvl w:val="2"/>
          <w:numId w:val="59"/>
        </w:numPr>
        <w:tabs>
          <w:tab w:val="num" w:pos="0"/>
        </w:tabs>
        <w:ind w:left="1276" w:right="-589" w:hanging="425"/>
        <w:contextualSpacing/>
        <w:jc w:val="both"/>
        <w:rPr>
          <w:rFonts w:ascii="Verdana" w:hAnsi="Verdana"/>
          <w:sz w:val="18"/>
          <w:szCs w:val="18"/>
        </w:rPr>
      </w:pPr>
      <w:r w:rsidRPr="000D5040">
        <w:rPr>
          <w:rFonts w:ascii="Verdana" w:hAnsi="Verdana"/>
          <w:sz w:val="18"/>
          <w:szCs w:val="18"/>
        </w:rPr>
        <w:t>ustawy z dnia 11 lipca 2014 r. o zasadach realizacji programów w zakresie polityki spójności finansowanych w perspektywie finansowej 2014–2020;</w:t>
      </w:r>
    </w:p>
    <w:p w14:paraId="70F806D5" w14:textId="77777777" w:rsidR="00F21C99" w:rsidRPr="000D5040" w:rsidRDefault="00F21C99" w:rsidP="00C91750">
      <w:pPr>
        <w:keepNext/>
        <w:keepLines/>
        <w:numPr>
          <w:ilvl w:val="1"/>
          <w:numId w:val="59"/>
        </w:numPr>
        <w:tabs>
          <w:tab w:val="clear" w:pos="708"/>
          <w:tab w:val="num" w:pos="0"/>
          <w:tab w:val="num" w:pos="851"/>
        </w:tabs>
        <w:ind w:left="851" w:right="-589" w:hanging="425"/>
        <w:contextualSpacing/>
        <w:jc w:val="both"/>
        <w:rPr>
          <w:rFonts w:ascii="Verdana" w:hAnsi="Verdana"/>
          <w:sz w:val="18"/>
          <w:szCs w:val="18"/>
        </w:rPr>
      </w:pPr>
      <w:r w:rsidRPr="000D5040">
        <w:rPr>
          <w:rFonts w:ascii="Verdana" w:hAnsi="Verdana"/>
          <w:sz w:val="18"/>
          <w:szCs w:val="18"/>
        </w:rPr>
        <w:t xml:space="preserve">w odniesieniu do zbioru Centralny system teleinformatyczny wspierający realizację programów operacyjnych: </w:t>
      </w:r>
    </w:p>
    <w:p w14:paraId="762AFDDB" w14:textId="77777777" w:rsidR="00F21C99" w:rsidRPr="000D5040" w:rsidRDefault="00F21C99" w:rsidP="00C91750">
      <w:pPr>
        <w:keepNext/>
        <w:keepLines/>
        <w:numPr>
          <w:ilvl w:val="2"/>
          <w:numId w:val="59"/>
        </w:numPr>
        <w:tabs>
          <w:tab w:val="num" w:pos="0"/>
        </w:tabs>
        <w:ind w:left="1276" w:right="-589" w:hanging="425"/>
        <w:contextualSpacing/>
        <w:jc w:val="both"/>
        <w:rPr>
          <w:rFonts w:ascii="Verdana" w:hAnsi="Verdana"/>
          <w:sz w:val="18"/>
          <w:szCs w:val="18"/>
        </w:rPr>
      </w:pPr>
      <w:r w:rsidRPr="000D5040">
        <w:rPr>
          <w:rFonts w:ascii="Verdana" w:hAnsi="Verdana"/>
          <w:sz w:val="18"/>
          <w:szCs w:val="18"/>
        </w:rPr>
        <w:t>rozporządzenia nr 1303/2013;</w:t>
      </w:r>
    </w:p>
    <w:p w14:paraId="6A59AAB9" w14:textId="77777777" w:rsidR="00F21C99" w:rsidRPr="000D5040" w:rsidRDefault="00F21C99" w:rsidP="00C91750">
      <w:pPr>
        <w:keepNext/>
        <w:keepLines/>
        <w:numPr>
          <w:ilvl w:val="2"/>
          <w:numId w:val="59"/>
        </w:numPr>
        <w:tabs>
          <w:tab w:val="num" w:pos="0"/>
        </w:tabs>
        <w:ind w:left="1276" w:right="-589" w:hanging="425"/>
        <w:contextualSpacing/>
        <w:jc w:val="both"/>
        <w:rPr>
          <w:rFonts w:ascii="Verdana" w:hAnsi="Verdana"/>
          <w:sz w:val="18"/>
          <w:szCs w:val="18"/>
        </w:rPr>
      </w:pPr>
      <w:r w:rsidRPr="000D5040">
        <w:rPr>
          <w:rFonts w:ascii="Verdana" w:hAnsi="Verdana"/>
          <w:sz w:val="18"/>
          <w:szCs w:val="18"/>
        </w:rPr>
        <w:t>rozporządzenia nr 1304/2013;</w:t>
      </w:r>
    </w:p>
    <w:p w14:paraId="0CF77844" w14:textId="77777777" w:rsidR="00F21C99" w:rsidRPr="000D5040" w:rsidRDefault="00F21C99" w:rsidP="00C91750">
      <w:pPr>
        <w:keepNext/>
        <w:keepLines/>
        <w:numPr>
          <w:ilvl w:val="2"/>
          <w:numId w:val="59"/>
        </w:numPr>
        <w:tabs>
          <w:tab w:val="num" w:pos="0"/>
        </w:tabs>
        <w:ind w:left="1276" w:right="-589" w:hanging="425"/>
        <w:contextualSpacing/>
        <w:jc w:val="both"/>
        <w:rPr>
          <w:rFonts w:ascii="Verdana" w:hAnsi="Verdana"/>
          <w:sz w:val="18"/>
          <w:szCs w:val="18"/>
        </w:rPr>
      </w:pPr>
      <w:r w:rsidRPr="000D5040">
        <w:rPr>
          <w:rFonts w:ascii="Verdana" w:hAnsi="Verdana"/>
          <w:sz w:val="18"/>
          <w:szCs w:val="18"/>
        </w:rPr>
        <w:t>ustawy z dnia 11 lipca 2014 r. o zasadach realizacji programów w zakresie polityki spójności finansowanych w perspektywie finansowej 2014–2020;</w:t>
      </w:r>
    </w:p>
    <w:p w14:paraId="0CCD8240" w14:textId="77777777" w:rsidR="00F21C99" w:rsidRPr="000D5040" w:rsidRDefault="00F21C99" w:rsidP="00C91750">
      <w:pPr>
        <w:keepNext/>
        <w:keepLines/>
        <w:numPr>
          <w:ilvl w:val="2"/>
          <w:numId w:val="59"/>
        </w:numPr>
        <w:tabs>
          <w:tab w:val="num" w:pos="0"/>
        </w:tabs>
        <w:ind w:left="1276" w:right="-589" w:hanging="425"/>
        <w:contextualSpacing/>
        <w:jc w:val="both"/>
        <w:rPr>
          <w:rFonts w:ascii="Verdana" w:hAnsi="Verdana"/>
          <w:sz w:val="18"/>
          <w:szCs w:val="18"/>
        </w:rPr>
      </w:pPr>
      <w:r w:rsidRPr="000D5040">
        <w:rPr>
          <w:rFonts w:ascii="Verdana" w:hAnsi="Verdana"/>
          <w:sz w:val="18"/>
          <w:szCs w:val="18"/>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14:paraId="430A97E8" w14:textId="77777777" w:rsidR="00F21C99" w:rsidRPr="000D5040" w:rsidRDefault="00F21C99" w:rsidP="00C91750">
      <w:pPr>
        <w:keepNext/>
        <w:keepLines/>
        <w:numPr>
          <w:ilvl w:val="0"/>
          <w:numId w:val="60"/>
        </w:numPr>
        <w:tabs>
          <w:tab w:val="num" w:pos="426"/>
        </w:tabs>
        <w:ind w:left="426" w:right="-589" w:hanging="426"/>
        <w:contextualSpacing/>
        <w:jc w:val="both"/>
        <w:rPr>
          <w:rFonts w:ascii="Verdana" w:hAnsi="Verdana"/>
          <w:sz w:val="18"/>
          <w:szCs w:val="18"/>
        </w:rPr>
      </w:pPr>
      <w:r w:rsidRPr="000D5040">
        <w:rPr>
          <w:rFonts w:ascii="Verdana" w:hAnsi="Verdana"/>
          <w:sz w:val="18"/>
          <w:szCs w:val="18"/>
        </w:rPr>
        <w:t>Wykonawca oświadcza, iż stosuje środki techniczne i organizacyjne, odpowiednie do zagrożeń oraz charakteru, zakresu, kontekstu i celu przetwarzania danych osobowych, zapewniające bezpieczeństwo danych osobowych, w szczególności przed ich przypadkowym lub niezgodnym z prawem zniszczeniem, utratą, modyfikacją, nieuprawnionym ujawnieniem lub nieuprawnionym dostępem, stosownie do art. 32 RODO.</w:t>
      </w:r>
    </w:p>
    <w:p w14:paraId="08728423" w14:textId="77777777" w:rsidR="00F21C99" w:rsidRPr="000D5040" w:rsidRDefault="00F21C99" w:rsidP="00C91750">
      <w:pPr>
        <w:keepNext/>
        <w:keepLines/>
        <w:numPr>
          <w:ilvl w:val="0"/>
          <w:numId w:val="60"/>
        </w:numPr>
        <w:tabs>
          <w:tab w:val="num" w:pos="426"/>
        </w:tabs>
        <w:ind w:left="426" w:right="-589" w:hanging="426"/>
        <w:contextualSpacing/>
        <w:jc w:val="both"/>
        <w:rPr>
          <w:rFonts w:ascii="Verdana" w:hAnsi="Verdana"/>
          <w:sz w:val="18"/>
          <w:szCs w:val="18"/>
        </w:rPr>
      </w:pPr>
      <w:r w:rsidRPr="000D5040">
        <w:rPr>
          <w:rFonts w:ascii="Verdana" w:hAnsi="Verdana"/>
          <w:sz w:val="18"/>
          <w:szCs w:val="18"/>
        </w:rPr>
        <w:t xml:space="preserve">Wykonawca zobowiązuje się przetwarzać powierzone mu dane osobowe zgodnie z niniejszą umową, RODO oraz innymi przepisami prawa powszechnie obowiązującego, które chronią prawa osób, których dane dotyczą. </w:t>
      </w:r>
    </w:p>
    <w:p w14:paraId="2C43F8ED" w14:textId="77777777" w:rsidR="00F21C99" w:rsidRPr="000D5040" w:rsidRDefault="00F21C99" w:rsidP="00C91750">
      <w:pPr>
        <w:keepNext/>
        <w:keepLines/>
        <w:numPr>
          <w:ilvl w:val="0"/>
          <w:numId w:val="60"/>
        </w:numPr>
        <w:tabs>
          <w:tab w:val="num" w:pos="426"/>
        </w:tabs>
        <w:ind w:left="426" w:right="-589" w:hanging="426"/>
        <w:contextualSpacing/>
        <w:jc w:val="both"/>
        <w:rPr>
          <w:rFonts w:ascii="Verdana" w:hAnsi="Verdana"/>
          <w:sz w:val="18"/>
          <w:szCs w:val="18"/>
        </w:rPr>
      </w:pPr>
      <w:r w:rsidRPr="000D5040">
        <w:rPr>
          <w:rFonts w:ascii="Verdana" w:hAnsi="Verdana"/>
          <w:sz w:val="18"/>
          <w:szCs w:val="18"/>
        </w:rPr>
        <w:t>Wykonawca zobowiązuje się przetwarzać powierzone dane wyłącznie na wyraźne polecenie Zamawiającego, którym jest zlecenie Wykonawcy realizacji zadań określonych niniejszą Umową.</w:t>
      </w:r>
    </w:p>
    <w:p w14:paraId="46B15724" w14:textId="77777777" w:rsidR="00F21C99" w:rsidRPr="000D5040" w:rsidRDefault="00F21C99" w:rsidP="00C91750">
      <w:pPr>
        <w:keepNext/>
        <w:keepLines/>
        <w:numPr>
          <w:ilvl w:val="0"/>
          <w:numId w:val="60"/>
        </w:numPr>
        <w:tabs>
          <w:tab w:val="num" w:pos="426"/>
        </w:tabs>
        <w:ind w:left="426" w:right="-589" w:hanging="426"/>
        <w:contextualSpacing/>
        <w:jc w:val="both"/>
        <w:rPr>
          <w:rFonts w:ascii="Verdana" w:hAnsi="Verdana"/>
          <w:sz w:val="18"/>
          <w:szCs w:val="18"/>
        </w:rPr>
      </w:pPr>
      <w:r w:rsidRPr="000D5040">
        <w:rPr>
          <w:rFonts w:ascii="Verdana" w:hAnsi="Verdana"/>
          <w:sz w:val="18"/>
          <w:szCs w:val="18"/>
        </w:rPr>
        <w:t>Wykonawca będzie przetwarzał, powierzone na podstawie umowy dane w sposób stały w formie papierowej i elektronicznej.</w:t>
      </w:r>
    </w:p>
    <w:p w14:paraId="1C68DF04" w14:textId="77777777" w:rsidR="00F21C99" w:rsidRPr="000D5040" w:rsidRDefault="00F21C99" w:rsidP="00C91750">
      <w:pPr>
        <w:keepNext/>
        <w:keepLines/>
        <w:numPr>
          <w:ilvl w:val="0"/>
          <w:numId w:val="60"/>
        </w:numPr>
        <w:tabs>
          <w:tab w:val="num" w:pos="426"/>
        </w:tabs>
        <w:ind w:left="426" w:right="-589" w:hanging="426"/>
        <w:contextualSpacing/>
        <w:jc w:val="both"/>
        <w:rPr>
          <w:rFonts w:ascii="Verdana" w:hAnsi="Verdana"/>
          <w:sz w:val="18"/>
          <w:szCs w:val="18"/>
        </w:rPr>
      </w:pPr>
      <w:r w:rsidRPr="000D5040">
        <w:rPr>
          <w:rFonts w:ascii="Verdana" w:hAnsi="Verdana"/>
          <w:sz w:val="18"/>
          <w:szCs w:val="18"/>
        </w:rPr>
        <w:t>Przedmiotem powierzenia przetwarzania danych osobowych są dane, których przetwarzanie jest niezbędne do prawidłowego wykonania niniejszej umowy i są to następujące dane osobowe:</w:t>
      </w:r>
    </w:p>
    <w:p w14:paraId="7E40553F" w14:textId="77777777" w:rsidR="00F21C99" w:rsidRPr="000D5040" w:rsidRDefault="00F21C99" w:rsidP="00C91750">
      <w:pPr>
        <w:keepNext/>
        <w:keepLines/>
        <w:numPr>
          <w:ilvl w:val="0"/>
          <w:numId w:val="66"/>
        </w:numPr>
        <w:ind w:left="851" w:right="-589" w:hanging="425"/>
        <w:contextualSpacing/>
        <w:jc w:val="both"/>
        <w:rPr>
          <w:rFonts w:ascii="Verdana" w:hAnsi="Verdana"/>
          <w:sz w:val="18"/>
          <w:szCs w:val="18"/>
        </w:rPr>
      </w:pPr>
      <w:r w:rsidRPr="000D5040">
        <w:rPr>
          <w:rFonts w:ascii="Verdana" w:hAnsi="Verdana"/>
          <w:sz w:val="18"/>
          <w:szCs w:val="18"/>
          <w:u w:val="single"/>
        </w:rPr>
        <w:t>kategorie osób, których dane dotyczą</w:t>
      </w:r>
      <w:r w:rsidRPr="000D5040">
        <w:rPr>
          <w:rFonts w:ascii="Verdana" w:hAnsi="Verdana"/>
          <w:sz w:val="18"/>
          <w:szCs w:val="18"/>
        </w:rPr>
        <w:t>:</w:t>
      </w:r>
    </w:p>
    <w:p w14:paraId="051345F4" w14:textId="77777777" w:rsidR="00F21C99" w:rsidRPr="000D5040" w:rsidRDefault="00F21C99" w:rsidP="00C91750">
      <w:pPr>
        <w:keepNext/>
        <w:keepLines/>
        <w:numPr>
          <w:ilvl w:val="2"/>
          <w:numId w:val="63"/>
        </w:numPr>
        <w:tabs>
          <w:tab w:val="num" w:pos="0"/>
        </w:tabs>
        <w:ind w:left="1276" w:right="-589" w:hanging="425"/>
        <w:contextualSpacing/>
        <w:jc w:val="both"/>
        <w:rPr>
          <w:rFonts w:ascii="Verdana" w:hAnsi="Verdana"/>
          <w:sz w:val="18"/>
          <w:szCs w:val="18"/>
        </w:rPr>
      </w:pPr>
      <w:r w:rsidRPr="000D5040">
        <w:rPr>
          <w:rFonts w:ascii="Verdana" w:hAnsi="Verdana"/>
          <w:sz w:val="18"/>
          <w:szCs w:val="18"/>
        </w:rPr>
        <w:t>Wszyscy uczestnicy Projektu</w:t>
      </w:r>
    </w:p>
    <w:p w14:paraId="4F6F630D" w14:textId="77777777" w:rsidR="00F21C99" w:rsidRPr="000D5040" w:rsidRDefault="00F21C99" w:rsidP="00C91750">
      <w:pPr>
        <w:keepNext/>
        <w:keepLines/>
        <w:numPr>
          <w:ilvl w:val="0"/>
          <w:numId w:val="66"/>
        </w:numPr>
        <w:ind w:left="851" w:right="-589" w:hanging="425"/>
        <w:contextualSpacing/>
        <w:jc w:val="both"/>
        <w:rPr>
          <w:rFonts w:ascii="Verdana" w:hAnsi="Verdana"/>
          <w:sz w:val="18"/>
          <w:szCs w:val="18"/>
        </w:rPr>
      </w:pPr>
      <w:r w:rsidRPr="000D5040">
        <w:rPr>
          <w:rFonts w:ascii="Verdana" w:hAnsi="Verdana"/>
          <w:sz w:val="18"/>
          <w:szCs w:val="18"/>
          <w:u w:val="single"/>
        </w:rPr>
        <w:t>rodzaj danych</w:t>
      </w:r>
      <w:r w:rsidRPr="000D5040">
        <w:rPr>
          <w:rFonts w:ascii="Verdana" w:hAnsi="Verdana"/>
          <w:sz w:val="18"/>
          <w:szCs w:val="18"/>
        </w:rPr>
        <w:t>:</w:t>
      </w:r>
    </w:p>
    <w:p w14:paraId="7F37D983" w14:textId="77777777" w:rsidR="00F21C99" w:rsidRPr="000D5040" w:rsidRDefault="00F21C99" w:rsidP="00C91750">
      <w:pPr>
        <w:keepNext/>
        <w:keepLines/>
        <w:numPr>
          <w:ilvl w:val="2"/>
          <w:numId w:val="62"/>
        </w:numPr>
        <w:tabs>
          <w:tab w:val="num" w:pos="0"/>
        </w:tabs>
        <w:ind w:left="1276" w:right="-589" w:hanging="425"/>
        <w:contextualSpacing/>
        <w:jc w:val="both"/>
        <w:rPr>
          <w:rFonts w:ascii="Verdana" w:hAnsi="Verdana"/>
          <w:sz w:val="18"/>
          <w:szCs w:val="18"/>
        </w:rPr>
      </w:pPr>
      <w:r w:rsidRPr="000D5040">
        <w:rPr>
          <w:rFonts w:ascii="Verdana" w:hAnsi="Verdana"/>
          <w:sz w:val="18"/>
          <w:szCs w:val="18"/>
        </w:rPr>
        <w:t>imię i nazwisko.</w:t>
      </w:r>
    </w:p>
    <w:p w14:paraId="1CA07718" w14:textId="77777777" w:rsidR="00F21C99" w:rsidRPr="000D5040" w:rsidRDefault="00F21C99" w:rsidP="00C91750">
      <w:pPr>
        <w:keepNext/>
        <w:keepLines/>
        <w:numPr>
          <w:ilvl w:val="0"/>
          <w:numId w:val="60"/>
        </w:numPr>
        <w:tabs>
          <w:tab w:val="num" w:pos="426"/>
        </w:tabs>
        <w:ind w:left="426" w:right="-589" w:hanging="426"/>
        <w:contextualSpacing/>
        <w:jc w:val="both"/>
        <w:rPr>
          <w:rFonts w:ascii="Verdana" w:hAnsi="Verdana"/>
          <w:sz w:val="18"/>
          <w:szCs w:val="18"/>
        </w:rPr>
      </w:pPr>
      <w:r w:rsidRPr="000D5040">
        <w:rPr>
          <w:rFonts w:ascii="Verdana" w:hAnsi="Verdana"/>
          <w:sz w:val="18"/>
          <w:szCs w:val="18"/>
        </w:rPr>
        <w:t>Wykonawca nie decyduje o celach i środkach przetwarzania powierzonych danych osobowych.</w:t>
      </w:r>
    </w:p>
    <w:p w14:paraId="53059AFA" w14:textId="77777777" w:rsidR="00F21C99" w:rsidRPr="000D5040" w:rsidRDefault="00F21C99" w:rsidP="00C91750">
      <w:pPr>
        <w:keepNext/>
        <w:keepLines/>
        <w:numPr>
          <w:ilvl w:val="0"/>
          <w:numId w:val="60"/>
        </w:numPr>
        <w:tabs>
          <w:tab w:val="num" w:pos="426"/>
        </w:tabs>
        <w:ind w:left="426" w:right="-589" w:hanging="426"/>
        <w:contextualSpacing/>
        <w:jc w:val="both"/>
        <w:rPr>
          <w:rFonts w:ascii="Verdana" w:hAnsi="Verdana"/>
          <w:sz w:val="18"/>
          <w:szCs w:val="18"/>
        </w:rPr>
      </w:pPr>
      <w:r w:rsidRPr="000D5040">
        <w:rPr>
          <w:rFonts w:ascii="Verdana" w:hAnsi="Verdana"/>
          <w:sz w:val="18"/>
          <w:szCs w:val="18"/>
        </w:rPr>
        <w:t>Zamawiający w imieniu Powierzającego umocowuje Wykonawcę do powierzania przetwarzania danych osobowych podmiotom wykonującym zadania związane z  realizacją przedmiotu umowy, pod warunkiem niewyrażenia sprzeciwu przez Zamawiającego w terminie 7 dni roboczych od dnia wpłynięcia informacji o zamiarze powierzania przetwarzania danych osobowych do Zamawiającego i pod warunkiem, że Wykonawca zawrze z każdym podmiotem, któremu powierza przetwarzanie danych osobowych umowę powierzenia przetwarzania danych osobowych w kształcie zasadniczo zgodnym z postanowieniami niniejszego paragrafu.</w:t>
      </w:r>
    </w:p>
    <w:p w14:paraId="191738B2" w14:textId="77777777" w:rsidR="00F21C99" w:rsidRPr="000D5040" w:rsidRDefault="00F21C99" w:rsidP="00C91750">
      <w:pPr>
        <w:keepNext/>
        <w:keepLines/>
        <w:numPr>
          <w:ilvl w:val="0"/>
          <w:numId w:val="60"/>
        </w:numPr>
        <w:tabs>
          <w:tab w:val="num" w:pos="426"/>
        </w:tabs>
        <w:ind w:left="426" w:right="-589" w:hanging="426"/>
        <w:contextualSpacing/>
        <w:jc w:val="both"/>
        <w:rPr>
          <w:rFonts w:ascii="Verdana" w:hAnsi="Verdana"/>
          <w:sz w:val="18"/>
          <w:szCs w:val="18"/>
        </w:rPr>
      </w:pPr>
      <w:r w:rsidRPr="000D5040">
        <w:rPr>
          <w:rFonts w:ascii="Verdana" w:hAnsi="Verdana"/>
          <w:sz w:val="18"/>
          <w:szCs w:val="18"/>
        </w:rPr>
        <w:t>Zakres danych osobowych powierzanych przez Wykonawcę podmiotom, o których mowa w ust. 9 powinien być adekwatny do celu powierzenia oraz każdorazowo indywidualnie dostosowany przez Wykonawcę.</w:t>
      </w:r>
    </w:p>
    <w:p w14:paraId="2AE6D045" w14:textId="77777777" w:rsidR="00F21C99" w:rsidRPr="000D5040" w:rsidRDefault="00F21C99" w:rsidP="00C91750">
      <w:pPr>
        <w:keepNext/>
        <w:keepLines/>
        <w:numPr>
          <w:ilvl w:val="0"/>
          <w:numId w:val="60"/>
        </w:numPr>
        <w:tabs>
          <w:tab w:val="num" w:pos="426"/>
        </w:tabs>
        <w:ind w:left="426" w:right="-589" w:hanging="426"/>
        <w:contextualSpacing/>
        <w:jc w:val="both"/>
        <w:rPr>
          <w:rFonts w:ascii="Verdana" w:hAnsi="Verdana"/>
          <w:sz w:val="18"/>
          <w:szCs w:val="18"/>
        </w:rPr>
      </w:pPr>
      <w:r w:rsidRPr="000D5040">
        <w:rPr>
          <w:rFonts w:ascii="Verdana" w:hAnsi="Verdana"/>
          <w:sz w:val="18"/>
          <w:szCs w:val="18"/>
        </w:rPr>
        <w:t>Wykonawca przekaże Zamawiającemu wykaz podmiotów, o których mowa w ust. 9, za każdym razem, gdy takie powierzenie przetwarzania danych osobowych nastąpi, a także na każde jego żądanie.</w:t>
      </w:r>
    </w:p>
    <w:p w14:paraId="73D0A51B" w14:textId="77777777" w:rsidR="00F21C99" w:rsidRPr="000D5040" w:rsidRDefault="00F21C99" w:rsidP="00C91750">
      <w:pPr>
        <w:keepNext/>
        <w:keepLines/>
        <w:numPr>
          <w:ilvl w:val="0"/>
          <w:numId w:val="60"/>
        </w:numPr>
        <w:tabs>
          <w:tab w:val="num" w:pos="426"/>
        </w:tabs>
        <w:ind w:left="426" w:right="-589" w:hanging="426"/>
        <w:contextualSpacing/>
        <w:jc w:val="both"/>
        <w:rPr>
          <w:rFonts w:ascii="Verdana" w:hAnsi="Verdana"/>
          <w:sz w:val="18"/>
          <w:szCs w:val="18"/>
        </w:rPr>
      </w:pPr>
      <w:r w:rsidRPr="000D5040">
        <w:rPr>
          <w:rFonts w:ascii="Verdana" w:hAnsi="Verdana"/>
          <w:sz w:val="18"/>
          <w:szCs w:val="18"/>
        </w:rPr>
        <w:t>Wykonawca przed rozpoczęciem przetwarzania danych osobowych przygotowuje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w:t>
      </w:r>
    </w:p>
    <w:p w14:paraId="265AE5EF" w14:textId="77777777" w:rsidR="00F21C99" w:rsidRPr="000D5040" w:rsidRDefault="00F21C99" w:rsidP="00C91750">
      <w:pPr>
        <w:keepNext/>
        <w:keepLines/>
        <w:numPr>
          <w:ilvl w:val="0"/>
          <w:numId w:val="60"/>
        </w:numPr>
        <w:tabs>
          <w:tab w:val="num" w:pos="426"/>
        </w:tabs>
        <w:ind w:left="426" w:right="-589" w:hanging="426"/>
        <w:contextualSpacing/>
        <w:jc w:val="both"/>
        <w:rPr>
          <w:rFonts w:ascii="Verdana" w:hAnsi="Verdana"/>
          <w:sz w:val="18"/>
          <w:szCs w:val="18"/>
        </w:rPr>
      </w:pPr>
      <w:r w:rsidRPr="000D5040">
        <w:rPr>
          <w:rFonts w:ascii="Verdana" w:hAnsi="Verdana"/>
          <w:sz w:val="18"/>
          <w:szCs w:val="18"/>
        </w:rPr>
        <w:t xml:space="preserve">Wykonawca zobowiązuje się do zachowania w tajemnicy wszelkich informacji, materiałów i dokumentów zawierających dane osobowe, otrzymanych od Zamawiającego i od współpracujących z nim osób oraz danych osobowych uzyskanych w jakikolwiek inny sposób, zamierzony czy przypadkowy w formie ustnej, pisemnej lub elektronicznej. </w:t>
      </w:r>
    </w:p>
    <w:p w14:paraId="0833D5AC" w14:textId="77777777" w:rsidR="00F21C99" w:rsidRPr="000D5040" w:rsidRDefault="00F21C99" w:rsidP="00C91750">
      <w:pPr>
        <w:keepNext/>
        <w:keepLines/>
        <w:numPr>
          <w:ilvl w:val="0"/>
          <w:numId w:val="60"/>
        </w:numPr>
        <w:tabs>
          <w:tab w:val="num" w:pos="426"/>
        </w:tabs>
        <w:ind w:left="426" w:right="-589" w:hanging="426"/>
        <w:contextualSpacing/>
        <w:jc w:val="both"/>
        <w:rPr>
          <w:rFonts w:ascii="Verdana" w:hAnsi="Verdana"/>
          <w:sz w:val="18"/>
          <w:szCs w:val="18"/>
        </w:rPr>
      </w:pPr>
      <w:r w:rsidRPr="000D5040">
        <w:rPr>
          <w:rFonts w:ascii="Verdana" w:hAnsi="Verdana"/>
          <w:sz w:val="18"/>
          <w:szCs w:val="18"/>
        </w:rPr>
        <w:t xml:space="preserve">Do przetwarzania danych osobowych mogą być dopuszczone jedynie osoby posiadające pisemne upoważnienia do przetwarzania danych osobowych, które zobowiążą się do bezterminowego zachowania w tajemnicy przetwarzanych danych osobowych, o ile obowiązek taki nie wynika dla nich z odpowiednich przepisów.  </w:t>
      </w:r>
    </w:p>
    <w:p w14:paraId="4798E4C7" w14:textId="77777777" w:rsidR="00F21C99" w:rsidRPr="000D5040" w:rsidRDefault="00F21C99" w:rsidP="00C91750">
      <w:pPr>
        <w:keepNext/>
        <w:keepLines/>
        <w:numPr>
          <w:ilvl w:val="0"/>
          <w:numId w:val="60"/>
        </w:numPr>
        <w:tabs>
          <w:tab w:val="num" w:pos="0"/>
        </w:tabs>
        <w:ind w:left="426" w:right="-589" w:hanging="426"/>
        <w:contextualSpacing/>
        <w:jc w:val="both"/>
        <w:rPr>
          <w:rFonts w:ascii="Verdana" w:hAnsi="Verdana"/>
          <w:sz w:val="18"/>
          <w:szCs w:val="18"/>
        </w:rPr>
      </w:pPr>
      <w:r w:rsidRPr="000D5040">
        <w:rPr>
          <w:rFonts w:ascii="Verdana" w:hAnsi="Verdana"/>
          <w:sz w:val="18"/>
          <w:szCs w:val="18"/>
        </w:rPr>
        <w:t xml:space="preserve">Zamawiający, w imieniu Powierzającego, umocowuje Wykonawcę do wydawania i odwoływania osobom, o których mowa w ust. 14, imiennych upoważnień do przetwarzania danych osobowych. Upoważnienia przechowuje Wykonawca w swojej siedzibie. </w:t>
      </w:r>
    </w:p>
    <w:p w14:paraId="4F8D7019" w14:textId="77777777" w:rsidR="00F21C99" w:rsidRPr="000D5040" w:rsidRDefault="00F21C99" w:rsidP="00C91750">
      <w:pPr>
        <w:keepNext/>
        <w:keepLines/>
        <w:numPr>
          <w:ilvl w:val="0"/>
          <w:numId w:val="60"/>
        </w:numPr>
        <w:tabs>
          <w:tab w:val="num" w:pos="0"/>
        </w:tabs>
        <w:ind w:left="426" w:right="-589" w:hanging="426"/>
        <w:contextualSpacing/>
        <w:jc w:val="both"/>
        <w:rPr>
          <w:rFonts w:ascii="Verdana" w:hAnsi="Verdana"/>
          <w:sz w:val="18"/>
          <w:szCs w:val="18"/>
        </w:rPr>
      </w:pPr>
      <w:r w:rsidRPr="000D5040">
        <w:rPr>
          <w:rFonts w:ascii="Verdana" w:hAnsi="Verdana"/>
          <w:sz w:val="18"/>
          <w:szCs w:val="18"/>
        </w:rPr>
        <w:t xml:space="preserve">Imienne upoważnienia, o których mowa w ust. 15, są ważne do dnia odwołania, nie dłużej jednak niż do dnia, o którym mowa w § 3. Upoważnienie wygasa z chwilą ustania stosunku prawnego łączącego Wykonawcę z osobą wskazaną w ust. 14. Wykonawca </w:t>
      </w:r>
      <w:r w:rsidRPr="000D5040">
        <w:rPr>
          <w:rFonts w:ascii="Verdana" w:hAnsi="Verdana"/>
          <w:iCs/>
          <w:sz w:val="18"/>
          <w:szCs w:val="18"/>
        </w:rPr>
        <w:t>winien posiadać przynajmniej jedną osobę legitymującą się imiennym upoważnieniem do przetwarzania danych osobowych odpowiedzialną za nadzór nad zarchiwizowaną dokumentacją d</w:t>
      </w:r>
      <w:r w:rsidRPr="000D5040">
        <w:rPr>
          <w:rFonts w:ascii="Verdana" w:hAnsi="Verdana"/>
          <w:sz w:val="18"/>
          <w:szCs w:val="18"/>
        </w:rPr>
        <w:t xml:space="preserve">o </w:t>
      </w:r>
      <w:r w:rsidRPr="000D5040">
        <w:rPr>
          <w:rFonts w:ascii="Verdana" w:hAnsi="Verdana"/>
          <w:iCs/>
          <w:sz w:val="18"/>
          <w:szCs w:val="18"/>
        </w:rPr>
        <w:t>dnia, o którym mowa w § 3.</w:t>
      </w:r>
    </w:p>
    <w:p w14:paraId="001245B4" w14:textId="77777777" w:rsidR="00F21C99" w:rsidRPr="000D5040" w:rsidRDefault="00F21C99" w:rsidP="00C91750">
      <w:pPr>
        <w:keepNext/>
        <w:keepLines/>
        <w:numPr>
          <w:ilvl w:val="0"/>
          <w:numId w:val="60"/>
        </w:numPr>
        <w:tabs>
          <w:tab w:val="num" w:pos="0"/>
        </w:tabs>
        <w:ind w:left="426" w:right="-589" w:hanging="426"/>
        <w:contextualSpacing/>
        <w:jc w:val="both"/>
        <w:rPr>
          <w:rFonts w:ascii="Verdana" w:hAnsi="Verdana"/>
          <w:sz w:val="18"/>
          <w:szCs w:val="18"/>
        </w:rPr>
      </w:pPr>
      <w:r w:rsidRPr="000D5040">
        <w:rPr>
          <w:rFonts w:ascii="Verdana" w:hAnsi="Verdana"/>
          <w:sz w:val="18"/>
          <w:szCs w:val="18"/>
        </w:rPr>
        <w:lastRenderedPageBreak/>
        <w:t>Wykonawca prowadzi ewidencję osób upoważnionych do przetwarzania danych osobowych w związku z wykonywaniem umowy.</w:t>
      </w:r>
    </w:p>
    <w:p w14:paraId="5808BCF7" w14:textId="77777777" w:rsidR="00F21C99" w:rsidRPr="000D5040" w:rsidRDefault="00F21C99" w:rsidP="00C91750">
      <w:pPr>
        <w:keepNext/>
        <w:keepLines/>
        <w:numPr>
          <w:ilvl w:val="0"/>
          <w:numId w:val="60"/>
        </w:numPr>
        <w:tabs>
          <w:tab w:val="num" w:pos="0"/>
        </w:tabs>
        <w:ind w:left="426" w:right="-589" w:hanging="426"/>
        <w:contextualSpacing/>
        <w:jc w:val="both"/>
        <w:rPr>
          <w:rFonts w:ascii="Verdana" w:hAnsi="Verdana"/>
          <w:sz w:val="18"/>
          <w:szCs w:val="18"/>
        </w:rPr>
      </w:pPr>
      <w:r w:rsidRPr="000D5040">
        <w:rPr>
          <w:rFonts w:ascii="Verdana" w:hAnsi="Verdana"/>
          <w:sz w:val="18"/>
          <w:szCs w:val="18"/>
        </w:rPr>
        <w:t xml:space="preserve">Zamawiający w imieniu Powierzającego, umocowuje Wykonawcę do dalszego umocowywania podmiotów, o których mowa w ust. 9, do wydawania oraz odwoływania osobom, o których mowa w ust. 14, upoważnień do przetwarzania danych osobowych w zbiorze, o którym mowa w ust. 7. </w:t>
      </w:r>
    </w:p>
    <w:p w14:paraId="624640DF" w14:textId="77777777" w:rsidR="00F21C99" w:rsidRPr="000D5040" w:rsidRDefault="00F21C99" w:rsidP="00C91750">
      <w:pPr>
        <w:keepNext/>
        <w:keepLines/>
        <w:numPr>
          <w:ilvl w:val="0"/>
          <w:numId w:val="60"/>
        </w:numPr>
        <w:tabs>
          <w:tab w:val="num" w:pos="0"/>
        </w:tabs>
        <w:ind w:left="426" w:right="-589" w:hanging="426"/>
        <w:contextualSpacing/>
        <w:jc w:val="both"/>
        <w:rPr>
          <w:rFonts w:ascii="Verdana" w:hAnsi="Verdana"/>
          <w:sz w:val="18"/>
          <w:szCs w:val="18"/>
        </w:rPr>
      </w:pPr>
      <w:r w:rsidRPr="000D5040">
        <w:rPr>
          <w:rFonts w:ascii="Verdana" w:hAnsi="Verdana"/>
          <w:sz w:val="18"/>
          <w:szCs w:val="18"/>
        </w:rPr>
        <w:t>Zamawiający w imieniu Powierzającego, umocowuje Wykonawcę do określenia wzoru upoważnienia do przetwarzania danych osobowych oraz wzoru odwołania upoważnienia do przetwarzania danych osobowych.</w:t>
      </w:r>
    </w:p>
    <w:p w14:paraId="3C339D21" w14:textId="77777777" w:rsidR="00F21C99" w:rsidRPr="000D5040" w:rsidRDefault="00F21C99" w:rsidP="00C91750">
      <w:pPr>
        <w:keepNext/>
        <w:keepLines/>
        <w:numPr>
          <w:ilvl w:val="0"/>
          <w:numId w:val="60"/>
        </w:numPr>
        <w:tabs>
          <w:tab w:val="num" w:pos="0"/>
        </w:tabs>
        <w:ind w:left="426" w:right="-589" w:hanging="426"/>
        <w:contextualSpacing/>
        <w:jc w:val="both"/>
        <w:rPr>
          <w:rFonts w:ascii="Verdana" w:hAnsi="Verdana"/>
          <w:sz w:val="18"/>
          <w:szCs w:val="18"/>
        </w:rPr>
      </w:pPr>
      <w:r w:rsidRPr="000D5040">
        <w:rPr>
          <w:rFonts w:ascii="Verdana" w:hAnsi="Verdana"/>
          <w:sz w:val="18"/>
          <w:szCs w:val="18"/>
        </w:rPr>
        <w:t>Zamawiający w imieniu Powierzającego, zobowiązuje Wykonawcę do wykonywania wobec osób, których dane dotyczą, obowiązków informacyjnych wynikających z art. 13 i 14 RODO.</w:t>
      </w:r>
    </w:p>
    <w:p w14:paraId="231FC6F8" w14:textId="77777777" w:rsidR="00F21C99" w:rsidRPr="000D5040" w:rsidRDefault="00F21C99" w:rsidP="00C91750">
      <w:pPr>
        <w:keepNext/>
        <w:keepLines/>
        <w:numPr>
          <w:ilvl w:val="0"/>
          <w:numId w:val="60"/>
        </w:numPr>
        <w:tabs>
          <w:tab w:val="num" w:pos="0"/>
        </w:tabs>
        <w:ind w:left="426" w:right="-589" w:hanging="426"/>
        <w:contextualSpacing/>
        <w:jc w:val="both"/>
        <w:rPr>
          <w:rFonts w:ascii="Verdana" w:hAnsi="Verdana"/>
          <w:sz w:val="18"/>
          <w:szCs w:val="18"/>
        </w:rPr>
      </w:pPr>
      <w:r w:rsidRPr="000D5040">
        <w:rPr>
          <w:rFonts w:ascii="Verdana" w:hAnsi="Verdana"/>
          <w:sz w:val="18"/>
          <w:szCs w:val="18"/>
        </w:rPr>
        <w:t>Zamawiający w imieniu Powierzającego, umocowuje Wykonawcę do takiego formułowania umów zawieranych z podmiotami, o których mowa w ust. 9, by podmioty te były zobowiązane do wykonywania wobec osób, których dane dotyczą, obowiązków informacyjnych wynikających z art. 13 i 14 RODO.</w:t>
      </w:r>
    </w:p>
    <w:p w14:paraId="1520D29E" w14:textId="77777777" w:rsidR="00F21C99" w:rsidRPr="000D5040" w:rsidRDefault="00F21C99" w:rsidP="00C91750">
      <w:pPr>
        <w:keepNext/>
        <w:keepLines/>
        <w:numPr>
          <w:ilvl w:val="0"/>
          <w:numId w:val="60"/>
        </w:numPr>
        <w:tabs>
          <w:tab w:val="num" w:pos="0"/>
        </w:tabs>
        <w:ind w:left="426" w:right="-589" w:hanging="426"/>
        <w:contextualSpacing/>
        <w:jc w:val="both"/>
        <w:rPr>
          <w:rFonts w:ascii="Verdana" w:hAnsi="Verdana"/>
          <w:sz w:val="18"/>
          <w:szCs w:val="18"/>
        </w:rPr>
      </w:pPr>
      <w:r w:rsidRPr="000D5040">
        <w:rPr>
          <w:rFonts w:ascii="Verdana" w:hAnsi="Verdana"/>
          <w:sz w:val="18"/>
          <w:szCs w:val="18"/>
        </w:rPr>
        <w:t xml:space="preserve"> Wykonawca jest zobowiązany do podjęcia wszelkich kroków służących zachowaniu poufności danych osobowych przetwarzanych przez mające do nich dostęp osoby upoważnione do przetwarzania danych osobowych.</w:t>
      </w:r>
    </w:p>
    <w:p w14:paraId="273CA58E" w14:textId="77777777" w:rsidR="00F21C99" w:rsidRPr="000D5040" w:rsidRDefault="00F21C99" w:rsidP="00C91750">
      <w:pPr>
        <w:keepNext/>
        <w:keepLines/>
        <w:numPr>
          <w:ilvl w:val="0"/>
          <w:numId w:val="60"/>
        </w:numPr>
        <w:tabs>
          <w:tab w:val="num" w:pos="0"/>
        </w:tabs>
        <w:ind w:left="426" w:right="-589" w:hanging="426"/>
        <w:contextualSpacing/>
        <w:jc w:val="both"/>
        <w:rPr>
          <w:rFonts w:ascii="Verdana" w:hAnsi="Verdana"/>
          <w:sz w:val="18"/>
          <w:szCs w:val="18"/>
        </w:rPr>
      </w:pPr>
      <w:r w:rsidRPr="000D5040">
        <w:rPr>
          <w:rFonts w:ascii="Verdana" w:hAnsi="Verdana"/>
          <w:sz w:val="18"/>
          <w:szCs w:val="18"/>
        </w:rPr>
        <w:t>Wykonawca, uwzględniając charakter przetwarzania danych osobowych, w miarę możliwości pomaga Zamawiającemu poprzez odpowiednie środki techniczne i organizacyjne wywiązać się z obowiązku odpowiadania na żądania osoby, której dane dotyczą, w zakresie wykonywania jej praw określonych w rozdziale III RODO.</w:t>
      </w:r>
    </w:p>
    <w:p w14:paraId="5CA80E3A" w14:textId="77777777" w:rsidR="00F21C99" w:rsidRPr="000D5040" w:rsidRDefault="00F21C99" w:rsidP="00C91750">
      <w:pPr>
        <w:keepNext/>
        <w:keepLines/>
        <w:numPr>
          <w:ilvl w:val="0"/>
          <w:numId w:val="60"/>
        </w:numPr>
        <w:tabs>
          <w:tab w:val="num" w:pos="0"/>
        </w:tabs>
        <w:ind w:left="426" w:right="-589" w:hanging="426"/>
        <w:contextualSpacing/>
        <w:jc w:val="both"/>
        <w:rPr>
          <w:rFonts w:ascii="Verdana" w:hAnsi="Verdana"/>
          <w:sz w:val="18"/>
          <w:szCs w:val="18"/>
        </w:rPr>
      </w:pPr>
      <w:r w:rsidRPr="000D5040">
        <w:rPr>
          <w:rFonts w:ascii="Verdana" w:hAnsi="Verdana"/>
          <w:sz w:val="18"/>
          <w:szCs w:val="18"/>
        </w:rPr>
        <w:t>Wykonawca, uwzględniając charakter przetwarzania danych osobowych oraz dostępne mu informacje, ma obowiązek współdziałania z Zamawiającym w wywiązaniu się z obowiązków określonych w art. 32–36 RODO.</w:t>
      </w:r>
    </w:p>
    <w:p w14:paraId="3636B883" w14:textId="77777777" w:rsidR="00F21C99" w:rsidRPr="000D5040" w:rsidRDefault="00F21C99" w:rsidP="00C91750">
      <w:pPr>
        <w:keepNext/>
        <w:keepLines/>
        <w:numPr>
          <w:ilvl w:val="0"/>
          <w:numId w:val="60"/>
        </w:numPr>
        <w:tabs>
          <w:tab w:val="num" w:pos="0"/>
        </w:tabs>
        <w:ind w:left="426" w:right="-589" w:hanging="426"/>
        <w:contextualSpacing/>
        <w:jc w:val="both"/>
        <w:rPr>
          <w:rFonts w:ascii="Verdana" w:hAnsi="Verdana"/>
          <w:sz w:val="18"/>
          <w:szCs w:val="18"/>
        </w:rPr>
      </w:pPr>
      <w:r w:rsidRPr="000D5040">
        <w:rPr>
          <w:rFonts w:ascii="Verdana" w:hAnsi="Verdana"/>
          <w:sz w:val="18"/>
          <w:szCs w:val="18"/>
        </w:rPr>
        <w:t>Wykonawca niezwłocznie informuje Zamawiającego o:</w:t>
      </w:r>
    </w:p>
    <w:p w14:paraId="6C515394" w14:textId="77777777" w:rsidR="00F21C99" w:rsidRPr="000D5040" w:rsidRDefault="00F21C99" w:rsidP="00C91750">
      <w:pPr>
        <w:keepNext/>
        <w:keepLines/>
        <w:numPr>
          <w:ilvl w:val="0"/>
          <w:numId w:val="64"/>
        </w:numPr>
        <w:tabs>
          <w:tab w:val="num" w:pos="0"/>
        </w:tabs>
        <w:ind w:left="851" w:right="-589" w:hanging="425"/>
        <w:contextualSpacing/>
        <w:jc w:val="both"/>
        <w:rPr>
          <w:rFonts w:ascii="Verdana" w:hAnsi="Verdana"/>
          <w:sz w:val="18"/>
          <w:szCs w:val="18"/>
        </w:rPr>
      </w:pPr>
      <w:r w:rsidRPr="000D5040">
        <w:rPr>
          <w:rFonts w:ascii="Verdana" w:hAnsi="Verdana"/>
          <w:sz w:val="18"/>
          <w:szCs w:val="18"/>
        </w:rPr>
        <w:t>wszelkich przypadkach naruszenia tajemnicy danych osobowych lub o ich niewłaściwym użyciu;</w:t>
      </w:r>
    </w:p>
    <w:p w14:paraId="07003461" w14:textId="77777777" w:rsidR="00F21C99" w:rsidRPr="000D5040" w:rsidRDefault="00F21C99" w:rsidP="00C91750">
      <w:pPr>
        <w:keepNext/>
        <w:keepLines/>
        <w:numPr>
          <w:ilvl w:val="0"/>
          <w:numId w:val="64"/>
        </w:numPr>
        <w:tabs>
          <w:tab w:val="num" w:pos="0"/>
        </w:tabs>
        <w:ind w:left="851" w:right="-589" w:hanging="425"/>
        <w:contextualSpacing/>
        <w:jc w:val="both"/>
        <w:rPr>
          <w:rFonts w:ascii="Verdana" w:hAnsi="Verdana"/>
          <w:sz w:val="18"/>
          <w:szCs w:val="18"/>
        </w:rPr>
      </w:pPr>
      <w:r w:rsidRPr="000D5040">
        <w:rPr>
          <w:rFonts w:ascii="Verdana" w:hAnsi="Verdana"/>
          <w:sz w:val="18"/>
          <w:szCs w:val="18"/>
        </w:rPr>
        <w:t>wszelkich czynnościach z własnym udziałem w sprawach dotyczących ochrony danych osobowych prowadzonych w szczególności przed Prezesem Urzędu Ochrony Danych Osobowych, urzędami państwowymi, policją lub przed sądem;</w:t>
      </w:r>
    </w:p>
    <w:p w14:paraId="2DE61806" w14:textId="77777777" w:rsidR="00F21C99" w:rsidRPr="000D5040" w:rsidRDefault="00F21C99" w:rsidP="00C91750">
      <w:pPr>
        <w:keepNext/>
        <w:keepLines/>
        <w:numPr>
          <w:ilvl w:val="0"/>
          <w:numId w:val="64"/>
        </w:numPr>
        <w:tabs>
          <w:tab w:val="num" w:pos="0"/>
        </w:tabs>
        <w:ind w:left="851" w:right="-589" w:hanging="425"/>
        <w:contextualSpacing/>
        <w:jc w:val="both"/>
        <w:rPr>
          <w:rFonts w:ascii="Verdana" w:hAnsi="Verdana"/>
          <w:sz w:val="18"/>
          <w:szCs w:val="18"/>
        </w:rPr>
      </w:pPr>
      <w:r w:rsidRPr="000D5040">
        <w:rPr>
          <w:rFonts w:ascii="Verdana" w:hAnsi="Verdana"/>
          <w:sz w:val="18"/>
          <w:szCs w:val="18"/>
        </w:rPr>
        <w:t xml:space="preserve">wynikach kontroli prowadzonych przez podmioty uprawnione w zakresie przetwarzania danych osobowych wraz z informacją na temat zastosowania się do wydanych zaleceń. </w:t>
      </w:r>
    </w:p>
    <w:p w14:paraId="6F346D27" w14:textId="77777777" w:rsidR="00F21C99" w:rsidRPr="000D5040" w:rsidRDefault="00F21C99" w:rsidP="00C91750">
      <w:pPr>
        <w:keepNext/>
        <w:keepLines/>
        <w:numPr>
          <w:ilvl w:val="0"/>
          <w:numId w:val="60"/>
        </w:numPr>
        <w:tabs>
          <w:tab w:val="num" w:pos="0"/>
        </w:tabs>
        <w:ind w:left="426" w:right="-589" w:hanging="426"/>
        <w:contextualSpacing/>
        <w:jc w:val="both"/>
        <w:rPr>
          <w:rFonts w:ascii="Verdana" w:hAnsi="Verdana"/>
          <w:sz w:val="18"/>
          <w:szCs w:val="18"/>
        </w:rPr>
      </w:pPr>
      <w:r w:rsidRPr="000D5040">
        <w:rPr>
          <w:rFonts w:ascii="Verdana" w:hAnsi="Verdana"/>
          <w:sz w:val="18"/>
          <w:szCs w:val="18"/>
        </w:rPr>
        <w:t>Wykonawca zobowiązuje się do udzielenia Zamawiającemu, na każde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494C5C3E" w14:textId="77777777" w:rsidR="00F21C99" w:rsidRPr="000D5040" w:rsidRDefault="00F21C99" w:rsidP="00C91750">
      <w:pPr>
        <w:keepNext/>
        <w:keepLines/>
        <w:numPr>
          <w:ilvl w:val="0"/>
          <w:numId w:val="60"/>
        </w:numPr>
        <w:tabs>
          <w:tab w:val="num" w:pos="0"/>
        </w:tabs>
        <w:ind w:left="426" w:right="-589" w:hanging="426"/>
        <w:contextualSpacing/>
        <w:jc w:val="both"/>
        <w:rPr>
          <w:rFonts w:ascii="Verdana" w:hAnsi="Verdana"/>
          <w:sz w:val="18"/>
          <w:szCs w:val="18"/>
        </w:rPr>
      </w:pPr>
      <w:r w:rsidRPr="000D5040">
        <w:rPr>
          <w:rFonts w:ascii="Verdana" w:hAnsi="Verdana"/>
          <w:sz w:val="18"/>
          <w:szCs w:val="18"/>
        </w:rPr>
        <w:t>Wykonawca bez zbędnej zwłoki, nie później niż w ciągu 24 godzin po stwierdzeniu naruszenia ochrony danych osobowych, zgłosi Zamawiającemu każde naruszenie ochrony danych osobowych. Zgłoszenie – oprócz elementów wskazanych w art. 33 ust. 3 RODO – powinno zawierać informacje umożliwiające Zamawiającemu określenie, czy naruszenie skutkuje wysokim ryzykiem naruszenia praw lub wolności osób fizycznych. Jeżeli w tym samym czasie nie jest możliwe udzielenie informacji, o których mowa w art. 33 ust. 3 RODO, Wykonawca powinien udzielać ich sukcesywnie, bez zbędnej zwłoki.</w:t>
      </w:r>
    </w:p>
    <w:p w14:paraId="117B7FBB" w14:textId="77777777" w:rsidR="00F21C99" w:rsidRPr="000D5040" w:rsidRDefault="00F21C99" w:rsidP="00C91750">
      <w:pPr>
        <w:keepNext/>
        <w:keepLines/>
        <w:numPr>
          <w:ilvl w:val="0"/>
          <w:numId w:val="60"/>
        </w:numPr>
        <w:tabs>
          <w:tab w:val="num" w:pos="0"/>
        </w:tabs>
        <w:ind w:left="426" w:right="-589" w:hanging="426"/>
        <w:contextualSpacing/>
        <w:jc w:val="both"/>
        <w:rPr>
          <w:rFonts w:ascii="Verdana" w:hAnsi="Verdana"/>
          <w:sz w:val="18"/>
          <w:szCs w:val="18"/>
        </w:rPr>
      </w:pPr>
      <w:r w:rsidRPr="000D5040">
        <w:rPr>
          <w:rFonts w:ascii="Verdana" w:hAnsi="Verdana"/>
          <w:sz w:val="18"/>
          <w:szCs w:val="18"/>
        </w:rPr>
        <w:t>Wykonawca umożliwi Powierzającemu, Instytucji Pośredniczącej i Zamawiającemu lub podmiotom przez nich upoważnionym, w miejscach, w których są przetwarzane powierzone dane osobowe, dokonanie kontroli zgodności przetwarzania powierzonych danych osobowych z umową oraz obowiązującymi przepisami dotyczącymi ochrony danych osobowych.</w:t>
      </w:r>
      <w:r w:rsidRPr="000D5040">
        <w:rPr>
          <w:rFonts w:ascii="Verdana" w:hAnsi="Verdana"/>
          <w:bCs/>
          <w:sz w:val="18"/>
          <w:szCs w:val="18"/>
        </w:rPr>
        <w:t xml:space="preserve"> Zawiadomienie o zamiarze przeprowadzenia kontroli powinno być przekazane podmiotowi kontrolowanemu co najmniej 5 dni roboczych przed rozpoczęciem kontroli</w:t>
      </w:r>
      <w:r w:rsidRPr="000D5040">
        <w:rPr>
          <w:rFonts w:ascii="Verdana" w:hAnsi="Verdana"/>
          <w:sz w:val="18"/>
          <w:szCs w:val="18"/>
        </w:rPr>
        <w:t>.</w:t>
      </w:r>
    </w:p>
    <w:p w14:paraId="49DFEE2B" w14:textId="77777777" w:rsidR="00F21C99" w:rsidRPr="000D5040" w:rsidRDefault="00F21C99" w:rsidP="00C91750">
      <w:pPr>
        <w:keepNext/>
        <w:keepLines/>
        <w:numPr>
          <w:ilvl w:val="0"/>
          <w:numId w:val="60"/>
        </w:numPr>
        <w:tabs>
          <w:tab w:val="num" w:pos="426"/>
        </w:tabs>
        <w:ind w:left="426" w:right="-589" w:hanging="426"/>
        <w:contextualSpacing/>
        <w:jc w:val="both"/>
        <w:rPr>
          <w:rFonts w:ascii="Verdana" w:hAnsi="Verdana"/>
          <w:iCs/>
          <w:sz w:val="18"/>
          <w:szCs w:val="18"/>
        </w:rPr>
      </w:pPr>
      <w:r w:rsidRPr="000D5040">
        <w:rPr>
          <w:rFonts w:ascii="Verdana" w:hAnsi="Verdana"/>
          <w:sz w:val="18"/>
          <w:szCs w:val="18"/>
        </w:rPr>
        <w:t>W przypadku powzięcia przez Powierzającego, Instytucję Pośredniczącą lub Zamawiającego wiadomości o rażącym naruszeniu przez Wykonawcę obowiązków wynikających z umowy lub obowiązujących przepisów dotyczących ochrony danych osobowych, Wykonawca umożliwi Powierzającemu, Instytucji Pośredniczącej, Zamawiającemu, lub podmiotom przez nie upoważnionym dokonanie niezapowiedzianej kontroli.</w:t>
      </w:r>
    </w:p>
    <w:p w14:paraId="2EC0BB2B" w14:textId="77777777" w:rsidR="00F21C99" w:rsidRPr="000D5040" w:rsidRDefault="00F21C99" w:rsidP="00C91750">
      <w:pPr>
        <w:keepNext/>
        <w:keepLines/>
        <w:numPr>
          <w:ilvl w:val="0"/>
          <w:numId w:val="60"/>
        </w:numPr>
        <w:tabs>
          <w:tab w:val="num" w:pos="426"/>
        </w:tabs>
        <w:ind w:left="426" w:right="-589" w:hanging="426"/>
        <w:contextualSpacing/>
        <w:jc w:val="both"/>
        <w:rPr>
          <w:rFonts w:ascii="Verdana" w:hAnsi="Verdana"/>
          <w:sz w:val="18"/>
          <w:szCs w:val="18"/>
        </w:rPr>
      </w:pPr>
      <w:r w:rsidRPr="000D5040">
        <w:rPr>
          <w:rFonts w:ascii="Verdana" w:hAnsi="Verdana"/>
          <w:iCs/>
          <w:sz w:val="18"/>
          <w:szCs w:val="18"/>
        </w:rPr>
        <w:t>Kontrolerzy Zamawiającego lub podmioty przez niego upoważnione, mają w szczególności prawo:</w:t>
      </w:r>
    </w:p>
    <w:p w14:paraId="32D92867" w14:textId="328C1159" w:rsidR="00F21C99" w:rsidRPr="000D5040" w:rsidRDefault="00F21C99" w:rsidP="00C91750">
      <w:pPr>
        <w:keepNext/>
        <w:keepLines/>
        <w:numPr>
          <w:ilvl w:val="0"/>
          <w:numId w:val="65"/>
        </w:numPr>
        <w:tabs>
          <w:tab w:val="num" w:pos="0"/>
        </w:tabs>
        <w:ind w:left="851" w:right="-589" w:hanging="425"/>
        <w:contextualSpacing/>
        <w:jc w:val="both"/>
        <w:rPr>
          <w:rFonts w:ascii="Verdana" w:hAnsi="Verdana"/>
          <w:sz w:val="18"/>
          <w:szCs w:val="18"/>
        </w:rPr>
      </w:pPr>
      <w:r w:rsidRPr="000D5040">
        <w:rPr>
          <w:rFonts w:ascii="Verdana" w:hAnsi="Verdana"/>
          <w:sz w:val="18"/>
          <w:szCs w:val="18"/>
        </w:rPr>
        <w:lastRenderedPageBreak/>
        <w:t>wstępu, w godzinach pracy Wykonawcy,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umową lub obowiązujących przepisów dotyczących ochrony danych osobowych;</w:t>
      </w:r>
    </w:p>
    <w:p w14:paraId="4FEFD1B5" w14:textId="77777777" w:rsidR="00F21C99" w:rsidRPr="000D5040" w:rsidRDefault="00F21C99" w:rsidP="00C91750">
      <w:pPr>
        <w:keepNext/>
        <w:keepLines/>
        <w:numPr>
          <w:ilvl w:val="0"/>
          <w:numId w:val="65"/>
        </w:numPr>
        <w:tabs>
          <w:tab w:val="num" w:pos="0"/>
        </w:tabs>
        <w:ind w:left="851" w:right="-589" w:hanging="425"/>
        <w:contextualSpacing/>
        <w:jc w:val="both"/>
        <w:rPr>
          <w:rFonts w:ascii="Verdana" w:hAnsi="Verdana"/>
          <w:sz w:val="18"/>
          <w:szCs w:val="18"/>
        </w:rPr>
      </w:pPr>
      <w:r w:rsidRPr="000D5040">
        <w:rPr>
          <w:rFonts w:ascii="Verdana" w:hAnsi="Verdana"/>
          <w:sz w:val="18"/>
          <w:szCs w:val="18"/>
        </w:rPr>
        <w:t>żądać złożenia pisemnych lub ustnych wyjaśnień przez osoby upoważnione do przetwarzania danych osobowych w zakresie niezbędnym do ustalenia stanu faktycznego;</w:t>
      </w:r>
    </w:p>
    <w:p w14:paraId="3E4CE1DF" w14:textId="77777777" w:rsidR="00F21C99" w:rsidRPr="000D5040" w:rsidRDefault="00F21C99" w:rsidP="00C91750">
      <w:pPr>
        <w:keepNext/>
        <w:keepLines/>
        <w:numPr>
          <w:ilvl w:val="0"/>
          <w:numId w:val="65"/>
        </w:numPr>
        <w:tabs>
          <w:tab w:val="num" w:pos="0"/>
        </w:tabs>
        <w:ind w:left="851" w:right="-589" w:hanging="425"/>
        <w:contextualSpacing/>
        <w:jc w:val="both"/>
        <w:rPr>
          <w:rFonts w:ascii="Verdana" w:hAnsi="Verdana"/>
          <w:sz w:val="18"/>
          <w:szCs w:val="18"/>
        </w:rPr>
      </w:pPr>
      <w:r w:rsidRPr="000D5040">
        <w:rPr>
          <w:rFonts w:ascii="Verdana" w:hAnsi="Verdana"/>
          <w:sz w:val="18"/>
          <w:szCs w:val="18"/>
        </w:rPr>
        <w:t>wglądu do wszelkich dokumentów i wszelkich danych mających bezpośredni związek z przedmiotem kontroli oraz sporządzania ich kopii;</w:t>
      </w:r>
    </w:p>
    <w:p w14:paraId="26820F0A" w14:textId="77777777" w:rsidR="00F21C99" w:rsidRPr="000D5040" w:rsidRDefault="00F21C99" w:rsidP="00C91750">
      <w:pPr>
        <w:keepNext/>
        <w:keepLines/>
        <w:numPr>
          <w:ilvl w:val="0"/>
          <w:numId w:val="65"/>
        </w:numPr>
        <w:tabs>
          <w:tab w:val="num" w:pos="0"/>
        </w:tabs>
        <w:ind w:left="851" w:right="-589" w:hanging="425"/>
        <w:contextualSpacing/>
        <w:jc w:val="both"/>
        <w:rPr>
          <w:rFonts w:ascii="Verdana" w:hAnsi="Verdana"/>
          <w:sz w:val="18"/>
          <w:szCs w:val="18"/>
        </w:rPr>
      </w:pPr>
      <w:r w:rsidRPr="000D5040">
        <w:rPr>
          <w:rFonts w:ascii="Verdana" w:hAnsi="Verdana"/>
          <w:sz w:val="18"/>
          <w:szCs w:val="18"/>
        </w:rPr>
        <w:t>przeprowadzania oględzin urządzeń, nośników oraz systemu informatycznego służącego do przetwarzania danych osobowych.</w:t>
      </w:r>
    </w:p>
    <w:p w14:paraId="6687C31B" w14:textId="77777777" w:rsidR="00F21C99" w:rsidRPr="000D5040" w:rsidRDefault="00F21C99" w:rsidP="00C91750">
      <w:pPr>
        <w:keepNext/>
        <w:keepLines/>
        <w:numPr>
          <w:ilvl w:val="0"/>
          <w:numId w:val="60"/>
        </w:numPr>
        <w:tabs>
          <w:tab w:val="num" w:pos="426"/>
        </w:tabs>
        <w:ind w:left="426" w:right="-589" w:hanging="426"/>
        <w:contextualSpacing/>
        <w:jc w:val="both"/>
        <w:rPr>
          <w:rFonts w:ascii="Verdana" w:hAnsi="Verdana"/>
          <w:sz w:val="18"/>
          <w:szCs w:val="18"/>
        </w:rPr>
      </w:pPr>
      <w:r w:rsidRPr="000D5040">
        <w:rPr>
          <w:rFonts w:ascii="Verdana" w:hAnsi="Verdana"/>
          <w:sz w:val="18"/>
          <w:szCs w:val="18"/>
        </w:rPr>
        <w:t xml:space="preserve">Kontrola obejmuje swoim zakresem wyłącznie przetwarzanie powierzonych danych osobowych. </w:t>
      </w:r>
    </w:p>
    <w:p w14:paraId="0154BFCC" w14:textId="77777777" w:rsidR="00F21C99" w:rsidRPr="000D5040" w:rsidRDefault="00F21C99" w:rsidP="00C91750">
      <w:pPr>
        <w:keepNext/>
        <w:keepLines/>
        <w:numPr>
          <w:ilvl w:val="0"/>
          <w:numId w:val="60"/>
        </w:numPr>
        <w:tabs>
          <w:tab w:val="num" w:pos="426"/>
        </w:tabs>
        <w:ind w:left="426" w:right="-589" w:hanging="426"/>
        <w:contextualSpacing/>
        <w:jc w:val="both"/>
        <w:rPr>
          <w:rFonts w:ascii="Verdana" w:hAnsi="Verdana"/>
          <w:sz w:val="18"/>
          <w:szCs w:val="18"/>
        </w:rPr>
      </w:pPr>
      <w:r w:rsidRPr="000D5040">
        <w:rPr>
          <w:rFonts w:ascii="Verdana" w:hAnsi="Verdana"/>
          <w:sz w:val="18"/>
          <w:szCs w:val="18"/>
        </w:rPr>
        <w:t>Wykonawca zobowiązuje się zastosować zalecenia dotyczące poprawy jakości zabezpieczenia danych osobowych oraz sposobu ich przetwarzania sporządzone w wyniku kontroli przeprowadzonych przez Zamawiającego lub przez podmioty przez nich upoważnione albo przez inne instytucje upoważnione do kontroli na podstawie odrębnych przepisów.</w:t>
      </w:r>
    </w:p>
    <w:p w14:paraId="2B4EB88C" w14:textId="77777777" w:rsidR="00F21C99" w:rsidRPr="000D5040" w:rsidRDefault="00F21C99" w:rsidP="00C91750">
      <w:pPr>
        <w:keepNext/>
        <w:keepLines/>
        <w:numPr>
          <w:ilvl w:val="0"/>
          <w:numId w:val="60"/>
        </w:numPr>
        <w:tabs>
          <w:tab w:val="num" w:pos="426"/>
        </w:tabs>
        <w:ind w:left="426" w:right="-589" w:hanging="426"/>
        <w:contextualSpacing/>
        <w:jc w:val="both"/>
        <w:rPr>
          <w:rFonts w:ascii="Verdana" w:hAnsi="Verdana"/>
          <w:sz w:val="18"/>
          <w:szCs w:val="18"/>
        </w:rPr>
      </w:pPr>
      <w:r w:rsidRPr="000D5040">
        <w:rPr>
          <w:rFonts w:ascii="Verdana" w:hAnsi="Verdana"/>
          <w:sz w:val="18"/>
          <w:szCs w:val="18"/>
        </w:rPr>
        <w:t>Dane osobowe, o których mowa w niniejszym paragrafie będą przetwarzane przez czas obowiązywania niniejszej umowy.</w:t>
      </w:r>
    </w:p>
    <w:p w14:paraId="060A989F" w14:textId="77777777" w:rsidR="00F21C99" w:rsidRPr="000D5040" w:rsidRDefault="00F21C99" w:rsidP="00C91750">
      <w:pPr>
        <w:keepNext/>
        <w:keepLines/>
        <w:numPr>
          <w:ilvl w:val="0"/>
          <w:numId w:val="60"/>
        </w:numPr>
        <w:tabs>
          <w:tab w:val="num" w:pos="426"/>
        </w:tabs>
        <w:ind w:left="425" w:right="-589" w:hanging="425"/>
        <w:contextualSpacing/>
        <w:jc w:val="both"/>
        <w:rPr>
          <w:rFonts w:ascii="Verdana" w:hAnsi="Verdana"/>
          <w:sz w:val="18"/>
          <w:szCs w:val="18"/>
        </w:rPr>
      </w:pPr>
      <w:r w:rsidRPr="000D5040">
        <w:rPr>
          <w:rFonts w:ascii="Verdana" w:hAnsi="Verdana"/>
          <w:sz w:val="18"/>
          <w:szCs w:val="18"/>
        </w:rPr>
        <w:t xml:space="preserve">Po zakończeniu przetwarzania Wykonawca </w:t>
      </w:r>
      <w:r w:rsidRPr="000D5040">
        <w:rPr>
          <w:rFonts w:ascii="Verdana" w:hAnsi="Verdana" w:cstheme="minorHAnsi"/>
          <w:sz w:val="18"/>
          <w:szCs w:val="18"/>
        </w:rPr>
        <w:t xml:space="preserve">zobowiązuje się zależnie od decyzji Zamawiającego usunąć lub zwrócić Zamawiającemu dane osobowe, o których mowa w ust. 7 powyżej, w sposób oraz w terminie i formacie uzgodnionym przez Strony, a także usunąć wszelkie istniejące kopie tych danych chyba, że obowiązek ich dalszego przetwarzania wynika z obowiązujących przepisów prawa. </w:t>
      </w:r>
    </w:p>
    <w:p w14:paraId="5F8DCEDC" w14:textId="77777777" w:rsidR="00F21C99" w:rsidRPr="00A4522D" w:rsidRDefault="00F21C99" w:rsidP="00675B75">
      <w:pPr>
        <w:keepNext/>
        <w:keepLines/>
        <w:tabs>
          <w:tab w:val="num" w:pos="0"/>
        </w:tabs>
        <w:ind w:left="720" w:right="-589"/>
        <w:contextualSpacing/>
        <w:rPr>
          <w:rFonts w:ascii="Verdana" w:hAnsi="Verdana"/>
          <w:b/>
          <w:sz w:val="16"/>
          <w:szCs w:val="16"/>
        </w:rPr>
      </w:pPr>
    </w:p>
    <w:p w14:paraId="676181AE" w14:textId="77777777" w:rsidR="00891126" w:rsidRDefault="00891126" w:rsidP="00675B75">
      <w:pPr>
        <w:keepNext/>
        <w:keepLines/>
        <w:tabs>
          <w:tab w:val="num" w:pos="0"/>
        </w:tabs>
        <w:ind w:right="-589"/>
        <w:contextualSpacing/>
        <w:jc w:val="center"/>
        <w:rPr>
          <w:rFonts w:ascii="Verdana" w:hAnsi="Verdana"/>
          <w:b/>
          <w:sz w:val="18"/>
          <w:szCs w:val="18"/>
        </w:rPr>
      </w:pPr>
    </w:p>
    <w:p w14:paraId="5E45ADDE" w14:textId="77777777" w:rsidR="00F21C99" w:rsidRPr="000D5040" w:rsidRDefault="00F21C99" w:rsidP="00675B75">
      <w:pPr>
        <w:keepNext/>
        <w:keepLines/>
        <w:tabs>
          <w:tab w:val="num" w:pos="0"/>
        </w:tabs>
        <w:ind w:right="-589"/>
        <w:contextualSpacing/>
        <w:jc w:val="center"/>
        <w:rPr>
          <w:rFonts w:ascii="Verdana" w:hAnsi="Verdana"/>
          <w:b/>
          <w:sz w:val="18"/>
          <w:szCs w:val="18"/>
        </w:rPr>
      </w:pPr>
      <w:r w:rsidRPr="000D5040">
        <w:rPr>
          <w:rFonts w:ascii="Verdana" w:hAnsi="Verdana"/>
          <w:b/>
          <w:sz w:val="18"/>
          <w:szCs w:val="18"/>
        </w:rPr>
        <w:t>§ 7</w:t>
      </w:r>
    </w:p>
    <w:p w14:paraId="322BFB03" w14:textId="77777777" w:rsidR="00F21C99" w:rsidRPr="000D5040" w:rsidRDefault="00F21C99" w:rsidP="00675B75">
      <w:pPr>
        <w:keepNext/>
        <w:keepLines/>
        <w:tabs>
          <w:tab w:val="num" w:pos="426"/>
        </w:tabs>
        <w:ind w:right="-589"/>
        <w:contextualSpacing/>
        <w:rPr>
          <w:rFonts w:ascii="Verdana" w:hAnsi="Verdana"/>
          <w:b/>
          <w:sz w:val="18"/>
          <w:szCs w:val="18"/>
        </w:rPr>
      </w:pPr>
      <w:r w:rsidRPr="000D5040">
        <w:rPr>
          <w:rFonts w:ascii="Verdana" w:hAnsi="Verdana"/>
          <w:b/>
          <w:sz w:val="18"/>
          <w:szCs w:val="18"/>
        </w:rPr>
        <w:t>Kary umowne:</w:t>
      </w:r>
    </w:p>
    <w:p w14:paraId="5C496201" w14:textId="2B16C755" w:rsidR="00F21C99" w:rsidRPr="000D5040" w:rsidRDefault="00F21C99" w:rsidP="00C91750">
      <w:pPr>
        <w:keepNext/>
        <w:keepLines/>
        <w:numPr>
          <w:ilvl w:val="0"/>
          <w:numId w:val="54"/>
        </w:numPr>
        <w:ind w:left="426" w:right="-589" w:hanging="426"/>
        <w:jc w:val="both"/>
        <w:rPr>
          <w:rFonts w:ascii="Verdana" w:hAnsi="Verdana"/>
          <w:sz w:val="18"/>
          <w:szCs w:val="18"/>
        </w:rPr>
      </w:pPr>
      <w:r w:rsidRPr="000D5040">
        <w:rPr>
          <w:rFonts w:ascii="Verdana" w:hAnsi="Verdana"/>
          <w:sz w:val="18"/>
          <w:szCs w:val="18"/>
        </w:rPr>
        <w:t xml:space="preserve">W razie zwłoki w wykonaniu niniejszej umowy przez Wykonawcę Zamawiającemu przysługuje prawo żądania kary umownej w wysokości 10 % ceny brutto przedmiotu umowy, o której mowa w § 4 ust. </w:t>
      </w:r>
      <w:r w:rsidR="00891126">
        <w:rPr>
          <w:rFonts w:ascii="Verdana" w:hAnsi="Verdana"/>
          <w:sz w:val="18"/>
          <w:szCs w:val="18"/>
        </w:rPr>
        <w:t xml:space="preserve">1 </w:t>
      </w:r>
      <w:r w:rsidRPr="000D5040">
        <w:rPr>
          <w:rFonts w:ascii="Verdana" w:hAnsi="Verdana"/>
          <w:sz w:val="18"/>
          <w:szCs w:val="18"/>
        </w:rPr>
        <w:t>umowy, z zastrzeżeniem ust. 2 niniejszego paragrafu.</w:t>
      </w:r>
    </w:p>
    <w:p w14:paraId="064197E2" w14:textId="58917934" w:rsidR="00F21C99" w:rsidRPr="000D5040" w:rsidRDefault="00F21C99" w:rsidP="00C91750">
      <w:pPr>
        <w:keepNext/>
        <w:keepLines/>
        <w:numPr>
          <w:ilvl w:val="0"/>
          <w:numId w:val="54"/>
        </w:numPr>
        <w:ind w:left="426" w:right="-589" w:hanging="426"/>
        <w:jc w:val="both"/>
        <w:rPr>
          <w:rFonts w:ascii="Verdana" w:hAnsi="Verdana"/>
          <w:sz w:val="18"/>
          <w:szCs w:val="18"/>
        </w:rPr>
      </w:pPr>
      <w:r w:rsidRPr="000D5040">
        <w:rPr>
          <w:rFonts w:ascii="Verdana" w:hAnsi="Verdana"/>
          <w:sz w:val="18"/>
          <w:szCs w:val="18"/>
        </w:rPr>
        <w:t>W razie stwierdzenia przez Zamawiającego, że przedmiot umowy jest wykonywany z naruszeniem postanowień § 2 ust. 2 umowy, Zamawiającemu przysługuje prawo żądania kary umownej w wysokości 20 % ceny brutto przedmiotu u</w:t>
      </w:r>
      <w:r w:rsidR="00891126">
        <w:rPr>
          <w:rFonts w:ascii="Verdana" w:hAnsi="Verdana"/>
          <w:sz w:val="18"/>
          <w:szCs w:val="18"/>
        </w:rPr>
        <w:t>mowy, o której mowa w § 4 ust. 1</w:t>
      </w:r>
      <w:r w:rsidRPr="000D5040">
        <w:rPr>
          <w:rFonts w:ascii="Verdana" w:hAnsi="Verdana"/>
          <w:sz w:val="18"/>
          <w:szCs w:val="18"/>
        </w:rPr>
        <w:t xml:space="preserve"> umowy.</w:t>
      </w:r>
    </w:p>
    <w:p w14:paraId="1D6C7293" w14:textId="251E9907" w:rsidR="00F21C99" w:rsidRPr="000D5040" w:rsidRDefault="00F21C99" w:rsidP="00C91750">
      <w:pPr>
        <w:keepNext/>
        <w:keepLines/>
        <w:numPr>
          <w:ilvl w:val="0"/>
          <w:numId w:val="54"/>
        </w:numPr>
        <w:autoSpaceDN w:val="0"/>
        <w:ind w:left="426" w:right="-589" w:hanging="426"/>
        <w:jc w:val="both"/>
        <w:textAlignment w:val="baseline"/>
        <w:rPr>
          <w:rFonts w:ascii="Calibri" w:eastAsia="Calibri" w:hAnsi="Calibri"/>
          <w:sz w:val="22"/>
          <w:szCs w:val="22"/>
        </w:rPr>
      </w:pPr>
      <w:r w:rsidRPr="000D5040">
        <w:rPr>
          <w:rFonts w:ascii="Verdana" w:hAnsi="Verdana"/>
          <w:sz w:val="18"/>
          <w:szCs w:val="18"/>
        </w:rPr>
        <w:t xml:space="preserve">Łączna wysokość kar umownych nie może przekroczyć </w:t>
      </w:r>
      <w:r w:rsidRPr="000D5040">
        <w:rPr>
          <w:rFonts w:ascii="Verdana" w:hAnsi="Verdana"/>
          <w:color w:val="000000" w:themeColor="text1"/>
          <w:sz w:val="18"/>
          <w:szCs w:val="18"/>
        </w:rPr>
        <w:t>50</w:t>
      </w:r>
      <w:r w:rsidRPr="000D5040">
        <w:rPr>
          <w:rFonts w:ascii="Verdana" w:hAnsi="Verdana"/>
          <w:sz w:val="18"/>
          <w:szCs w:val="18"/>
        </w:rPr>
        <w:t xml:space="preserve"> % ceny brutto przedmiotu umowy, o której mowa w § 4 ust. </w:t>
      </w:r>
      <w:r w:rsidR="00891126">
        <w:rPr>
          <w:rFonts w:ascii="Verdana" w:hAnsi="Verdana"/>
          <w:sz w:val="18"/>
          <w:szCs w:val="18"/>
        </w:rPr>
        <w:t>1</w:t>
      </w:r>
      <w:r w:rsidRPr="000D5040">
        <w:rPr>
          <w:rFonts w:ascii="Verdana" w:hAnsi="Verdana"/>
          <w:sz w:val="18"/>
          <w:szCs w:val="18"/>
        </w:rPr>
        <w:t xml:space="preserve"> umowy.  </w:t>
      </w:r>
    </w:p>
    <w:p w14:paraId="64743117" w14:textId="77777777" w:rsidR="00F21C99" w:rsidRPr="000D5040" w:rsidRDefault="00F21C99" w:rsidP="00C91750">
      <w:pPr>
        <w:keepNext/>
        <w:keepLines/>
        <w:numPr>
          <w:ilvl w:val="0"/>
          <w:numId w:val="54"/>
        </w:numPr>
        <w:ind w:left="426" w:right="-589" w:hanging="426"/>
        <w:jc w:val="both"/>
        <w:rPr>
          <w:rFonts w:ascii="Verdana" w:hAnsi="Verdana"/>
          <w:sz w:val="18"/>
          <w:szCs w:val="18"/>
        </w:rPr>
      </w:pPr>
      <w:r w:rsidRPr="000D5040">
        <w:rPr>
          <w:rFonts w:ascii="Verdana" w:hAnsi="Verdana"/>
          <w:sz w:val="18"/>
          <w:szCs w:val="18"/>
        </w:rPr>
        <w:t>Na zasadach ogólnych Zamawiający może dochodzić od Wykonawcy odszkodowań uzupełniających przewyższających wysokość kary umownej określonej w ust. 1 i 2.</w:t>
      </w:r>
    </w:p>
    <w:p w14:paraId="588C2854" w14:textId="77777777" w:rsidR="00F21C99" w:rsidRPr="000D5040" w:rsidRDefault="00F21C99" w:rsidP="00C91750">
      <w:pPr>
        <w:keepNext/>
        <w:keepLines/>
        <w:numPr>
          <w:ilvl w:val="0"/>
          <w:numId w:val="54"/>
        </w:numPr>
        <w:ind w:left="426" w:right="-589" w:hanging="426"/>
        <w:jc w:val="both"/>
        <w:rPr>
          <w:rFonts w:ascii="Verdana" w:hAnsi="Verdana"/>
          <w:sz w:val="18"/>
          <w:szCs w:val="18"/>
        </w:rPr>
      </w:pPr>
      <w:r w:rsidRPr="000D5040">
        <w:rPr>
          <w:rFonts w:ascii="Verdana" w:hAnsi="Verdana"/>
          <w:sz w:val="18"/>
          <w:szCs w:val="18"/>
        </w:rPr>
        <w:t>Wykonawca wyraża zgodę na potrącenie kar umownych z przysługującego mu wynagrodzenia.</w:t>
      </w:r>
    </w:p>
    <w:p w14:paraId="13F40AB7" w14:textId="77777777" w:rsidR="00F21C99" w:rsidRPr="000D5040" w:rsidRDefault="00F21C99" w:rsidP="00C91750">
      <w:pPr>
        <w:keepNext/>
        <w:keepLines/>
        <w:numPr>
          <w:ilvl w:val="0"/>
          <w:numId w:val="54"/>
        </w:numPr>
        <w:ind w:left="426" w:right="-589" w:hanging="426"/>
        <w:jc w:val="both"/>
        <w:rPr>
          <w:rFonts w:ascii="Verdana" w:hAnsi="Verdana"/>
          <w:sz w:val="18"/>
          <w:szCs w:val="18"/>
        </w:rPr>
      </w:pPr>
      <w:r w:rsidRPr="000D5040">
        <w:rPr>
          <w:rFonts w:ascii="Verdana" w:hAnsi="Verdana"/>
          <w:sz w:val="18"/>
          <w:szCs w:val="18"/>
        </w:rPr>
        <w:t>Kara umowna będzie płatna w terminie 14 dni od daty wezwania do jej zapłaty.</w:t>
      </w:r>
    </w:p>
    <w:p w14:paraId="144BCD0C" w14:textId="77777777" w:rsidR="00F21C99" w:rsidRPr="00A4522D" w:rsidRDefault="00F21C99" w:rsidP="00675B75">
      <w:pPr>
        <w:keepNext/>
        <w:keepLines/>
        <w:tabs>
          <w:tab w:val="num" w:pos="0"/>
        </w:tabs>
        <w:ind w:right="-589"/>
        <w:contextualSpacing/>
        <w:jc w:val="center"/>
        <w:rPr>
          <w:rFonts w:ascii="Verdana" w:hAnsi="Verdana"/>
          <w:b/>
          <w:sz w:val="16"/>
          <w:szCs w:val="16"/>
        </w:rPr>
      </w:pPr>
    </w:p>
    <w:p w14:paraId="3B061289" w14:textId="77777777" w:rsidR="00F21C99" w:rsidRPr="000D5040" w:rsidRDefault="00F21C99" w:rsidP="00675B75">
      <w:pPr>
        <w:keepNext/>
        <w:keepLines/>
        <w:tabs>
          <w:tab w:val="num" w:pos="0"/>
        </w:tabs>
        <w:ind w:right="-589"/>
        <w:contextualSpacing/>
        <w:jc w:val="center"/>
        <w:rPr>
          <w:rFonts w:ascii="Verdana" w:hAnsi="Verdana"/>
          <w:b/>
          <w:sz w:val="18"/>
          <w:szCs w:val="18"/>
        </w:rPr>
      </w:pPr>
      <w:r w:rsidRPr="000D5040">
        <w:rPr>
          <w:rFonts w:ascii="Verdana" w:hAnsi="Verdana"/>
          <w:b/>
          <w:sz w:val="18"/>
          <w:szCs w:val="18"/>
        </w:rPr>
        <w:t>§ 8</w:t>
      </w:r>
    </w:p>
    <w:p w14:paraId="7301EF0D" w14:textId="77777777" w:rsidR="00F21C99" w:rsidRPr="000D5040" w:rsidRDefault="00F21C99" w:rsidP="00675B75">
      <w:pPr>
        <w:keepNext/>
        <w:keepLines/>
        <w:tabs>
          <w:tab w:val="num" w:pos="426"/>
        </w:tabs>
        <w:ind w:right="-589"/>
        <w:contextualSpacing/>
        <w:rPr>
          <w:rFonts w:ascii="Verdana" w:hAnsi="Verdana"/>
          <w:b/>
          <w:bCs/>
          <w:color w:val="000000" w:themeColor="text1"/>
          <w:sz w:val="18"/>
          <w:szCs w:val="18"/>
        </w:rPr>
      </w:pPr>
      <w:r w:rsidRPr="000D5040">
        <w:rPr>
          <w:rFonts w:ascii="Verdana" w:hAnsi="Verdana"/>
          <w:b/>
          <w:bCs/>
          <w:color w:val="000000" w:themeColor="text1"/>
          <w:sz w:val="18"/>
          <w:szCs w:val="18"/>
        </w:rPr>
        <w:t>Odstąpienie od umowy:</w:t>
      </w:r>
    </w:p>
    <w:p w14:paraId="2C3CCB65" w14:textId="77777777" w:rsidR="00F21C99" w:rsidRPr="000D5040" w:rsidRDefault="00F21C99" w:rsidP="00C91750">
      <w:pPr>
        <w:keepNext/>
        <w:keepLines/>
        <w:numPr>
          <w:ilvl w:val="0"/>
          <w:numId w:val="67"/>
        </w:numPr>
        <w:ind w:right="-589"/>
        <w:jc w:val="both"/>
        <w:rPr>
          <w:rFonts w:ascii="Verdana" w:hAnsi="Verdana"/>
          <w:bCs/>
          <w:color w:val="000000" w:themeColor="text1"/>
          <w:sz w:val="18"/>
          <w:szCs w:val="18"/>
        </w:rPr>
      </w:pPr>
      <w:r w:rsidRPr="000D5040">
        <w:rPr>
          <w:rFonts w:ascii="Verdana" w:hAnsi="Verdana"/>
          <w:bCs/>
          <w:color w:val="000000" w:themeColor="text1"/>
          <w:sz w:val="18"/>
          <w:szCs w:val="18"/>
        </w:rPr>
        <w:t xml:space="preserve">Stronom przysługuje prawo odstąpienia od umowy wyłącznie w wypadkach przewidzianych we właściwych przepisach prawa lub w niniejszej umowie. </w:t>
      </w:r>
    </w:p>
    <w:p w14:paraId="2A34C336" w14:textId="77777777" w:rsidR="005063EB" w:rsidRPr="000A7F61" w:rsidRDefault="005063EB" w:rsidP="00C91750">
      <w:pPr>
        <w:keepNext/>
        <w:keepLines/>
        <w:numPr>
          <w:ilvl w:val="0"/>
          <w:numId w:val="67"/>
        </w:numPr>
        <w:ind w:right="-589"/>
        <w:jc w:val="both"/>
        <w:rPr>
          <w:rFonts w:ascii="Verdana" w:hAnsi="Verdana"/>
          <w:bCs/>
          <w:color w:val="000000" w:themeColor="text1"/>
          <w:sz w:val="18"/>
          <w:szCs w:val="18"/>
        </w:rPr>
      </w:pPr>
      <w:r w:rsidRPr="000A7F61">
        <w:rPr>
          <w:rFonts w:ascii="Verdana" w:hAnsi="Verdana"/>
          <w:bCs/>
          <w:color w:val="000000" w:themeColor="text1"/>
          <w:sz w:val="18"/>
          <w:szCs w:val="18"/>
        </w:rPr>
        <w:t>Zamawiającemu przysługuje prawo odstąpienia od umowy w</w:t>
      </w:r>
      <w:r>
        <w:rPr>
          <w:rFonts w:ascii="Verdana" w:hAnsi="Verdana"/>
          <w:bCs/>
          <w:color w:val="000000" w:themeColor="text1"/>
          <w:sz w:val="18"/>
          <w:szCs w:val="18"/>
        </w:rPr>
        <w:t xml:space="preserve"> przypadkach przewidzianych w ustawie Prawo zamówień publicznych, a także w</w:t>
      </w:r>
      <w:r w:rsidRPr="000A7F61">
        <w:rPr>
          <w:rFonts w:ascii="Verdana" w:hAnsi="Verdana"/>
          <w:bCs/>
          <w:color w:val="000000" w:themeColor="text1"/>
          <w:sz w:val="18"/>
          <w:szCs w:val="18"/>
        </w:rPr>
        <w:t xml:space="preserve"> terminie 30 dni od dnia powzięcia wiadomości o:</w:t>
      </w:r>
    </w:p>
    <w:p w14:paraId="4531BA4B" w14:textId="34CA8339" w:rsidR="005063EB" w:rsidRPr="005063EB" w:rsidRDefault="005063EB" w:rsidP="00C91750">
      <w:pPr>
        <w:pStyle w:val="Akapitzlist"/>
        <w:keepNext/>
        <w:keepLines/>
        <w:numPr>
          <w:ilvl w:val="2"/>
          <w:numId w:val="75"/>
        </w:numPr>
        <w:tabs>
          <w:tab w:val="left" w:pos="709"/>
        </w:tabs>
        <w:ind w:left="709" w:right="-589" w:hanging="142"/>
        <w:jc w:val="both"/>
        <w:rPr>
          <w:rFonts w:ascii="Verdana" w:hAnsi="Verdana"/>
          <w:bCs/>
          <w:color w:val="000000" w:themeColor="text1"/>
          <w:sz w:val="18"/>
          <w:szCs w:val="18"/>
        </w:rPr>
      </w:pPr>
      <w:r w:rsidRPr="005063EB">
        <w:rPr>
          <w:rFonts w:ascii="Verdana" w:hAnsi="Verdana"/>
          <w:bCs/>
          <w:color w:val="000000" w:themeColor="text1"/>
          <w:sz w:val="18"/>
          <w:szCs w:val="18"/>
        </w:rPr>
        <w:t>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FC4BA9F" w14:textId="4F0BA035" w:rsidR="005063EB" w:rsidRPr="005063EB" w:rsidRDefault="005063EB" w:rsidP="00C91750">
      <w:pPr>
        <w:pStyle w:val="Akapitzlist"/>
        <w:keepNext/>
        <w:keepLines/>
        <w:numPr>
          <w:ilvl w:val="2"/>
          <w:numId w:val="75"/>
        </w:numPr>
        <w:tabs>
          <w:tab w:val="left" w:pos="709"/>
        </w:tabs>
        <w:ind w:left="709" w:right="-589" w:hanging="142"/>
        <w:jc w:val="both"/>
        <w:rPr>
          <w:rFonts w:ascii="Verdana" w:hAnsi="Verdana"/>
          <w:bCs/>
          <w:color w:val="000000" w:themeColor="text1"/>
          <w:sz w:val="18"/>
          <w:szCs w:val="18"/>
        </w:rPr>
      </w:pPr>
      <w:r w:rsidRPr="005063EB">
        <w:rPr>
          <w:rFonts w:ascii="Verdana" w:hAnsi="Verdana"/>
          <w:bCs/>
          <w:color w:val="000000" w:themeColor="text1"/>
          <w:sz w:val="18"/>
          <w:szCs w:val="18"/>
        </w:rPr>
        <w:t>otwarciu likwidacji Wykonawcy,</w:t>
      </w:r>
    </w:p>
    <w:p w14:paraId="59382467" w14:textId="15E3A264" w:rsidR="005063EB" w:rsidRPr="005063EB" w:rsidRDefault="005063EB" w:rsidP="00C91750">
      <w:pPr>
        <w:pStyle w:val="Akapitzlist"/>
        <w:keepNext/>
        <w:keepLines/>
        <w:numPr>
          <w:ilvl w:val="2"/>
          <w:numId w:val="75"/>
        </w:numPr>
        <w:tabs>
          <w:tab w:val="left" w:pos="709"/>
        </w:tabs>
        <w:ind w:left="709" w:right="-589" w:hanging="142"/>
        <w:jc w:val="both"/>
        <w:rPr>
          <w:rFonts w:ascii="Verdana" w:hAnsi="Verdana"/>
          <w:bCs/>
          <w:color w:val="000000" w:themeColor="text1"/>
          <w:sz w:val="18"/>
          <w:szCs w:val="18"/>
        </w:rPr>
      </w:pPr>
      <w:r w:rsidRPr="005063EB">
        <w:rPr>
          <w:rFonts w:ascii="Verdana" w:hAnsi="Verdana"/>
          <w:bCs/>
          <w:color w:val="000000" w:themeColor="text1"/>
          <w:sz w:val="18"/>
          <w:szCs w:val="18"/>
        </w:rPr>
        <w:t>zajęciu majątku Wykonawcy,</w:t>
      </w:r>
    </w:p>
    <w:p w14:paraId="59D95790" w14:textId="556B6D14" w:rsidR="005063EB" w:rsidRPr="005063EB" w:rsidRDefault="005063EB" w:rsidP="00C91750">
      <w:pPr>
        <w:pStyle w:val="Akapitzlist"/>
        <w:keepNext/>
        <w:keepLines/>
        <w:numPr>
          <w:ilvl w:val="2"/>
          <w:numId w:val="75"/>
        </w:numPr>
        <w:tabs>
          <w:tab w:val="left" w:pos="709"/>
        </w:tabs>
        <w:ind w:left="709" w:right="-589" w:hanging="142"/>
        <w:jc w:val="both"/>
        <w:rPr>
          <w:rFonts w:ascii="Verdana" w:hAnsi="Verdana"/>
          <w:bCs/>
          <w:color w:val="000000" w:themeColor="text1"/>
          <w:sz w:val="18"/>
          <w:szCs w:val="18"/>
        </w:rPr>
      </w:pPr>
      <w:r w:rsidRPr="005063EB">
        <w:rPr>
          <w:rFonts w:ascii="Verdana" w:hAnsi="Verdana"/>
          <w:bCs/>
          <w:color w:val="000000" w:themeColor="text1"/>
          <w:sz w:val="18"/>
          <w:szCs w:val="18"/>
        </w:rPr>
        <w:t>niewykonania lub nienależytego wykonania przez Wykonawcę przedmiotu umowy i nienaprawienia tego naruszenia w terminie wyznaczonym w wezwaniu Zamawiającego złożonym na piśmie,</w:t>
      </w:r>
    </w:p>
    <w:p w14:paraId="0201087B" w14:textId="2FA27D45" w:rsidR="005063EB" w:rsidRPr="005063EB" w:rsidRDefault="005063EB" w:rsidP="00C91750">
      <w:pPr>
        <w:pStyle w:val="Akapitzlist"/>
        <w:keepNext/>
        <w:keepLines/>
        <w:numPr>
          <w:ilvl w:val="2"/>
          <w:numId w:val="75"/>
        </w:numPr>
        <w:tabs>
          <w:tab w:val="left" w:pos="709"/>
        </w:tabs>
        <w:ind w:left="709" w:right="-589" w:hanging="142"/>
        <w:jc w:val="both"/>
        <w:rPr>
          <w:rFonts w:ascii="Verdana" w:hAnsi="Verdana"/>
          <w:bCs/>
          <w:color w:val="000000" w:themeColor="text1"/>
          <w:sz w:val="18"/>
          <w:szCs w:val="18"/>
        </w:rPr>
      </w:pPr>
      <w:r w:rsidRPr="005063EB">
        <w:rPr>
          <w:rFonts w:ascii="Verdana" w:hAnsi="Verdana"/>
          <w:bCs/>
          <w:color w:val="000000" w:themeColor="text1"/>
          <w:sz w:val="18"/>
          <w:szCs w:val="18"/>
        </w:rPr>
        <w:t xml:space="preserve">podaniu przez Wykonawcę w postępowaniu przetargowym nieprawdziwych danych, w tym w szczególności w zakresie posiadanych kwalifikacji zawodowych. </w:t>
      </w:r>
    </w:p>
    <w:p w14:paraId="7CAF1000" w14:textId="2FC6B0C7" w:rsidR="005063EB" w:rsidRPr="005063EB" w:rsidRDefault="005063EB" w:rsidP="00C91750">
      <w:pPr>
        <w:pStyle w:val="Akapitzlist"/>
        <w:keepNext/>
        <w:keepLines/>
        <w:numPr>
          <w:ilvl w:val="0"/>
          <w:numId w:val="67"/>
        </w:numPr>
        <w:ind w:right="-589"/>
        <w:jc w:val="both"/>
        <w:rPr>
          <w:rFonts w:ascii="Verdana" w:hAnsi="Verdana"/>
          <w:bCs/>
          <w:color w:val="000000" w:themeColor="text1"/>
          <w:sz w:val="18"/>
          <w:szCs w:val="18"/>
        </w:rPr>
      </w:pPr>
      <w:r w:rsidRPr="005063EB">
        <w:rPr>
          <w:rFonts w:ascii="Verdana" w:hAnsi="Verdana"/>
          <w:bCs/>
          <w:color w:val="000000" w:themeColor="text1"/>
          <w:sz w:val="18"/>
          <w:szCs w:val="18"/>
        </w:rPr>
        <w:lastRenderedPageBreak/>
        <w:t>Wykonawcy przysługuje prawo odstąpienia od umowy, jeżeli Zamawiający nie wywiązuje się z obowiązku zapłaty faktury mimo dodatkowego wezwania, w terminie 30 dni od upływu terminu zapłaty faktury, określonego w niniejszej umowie.</w:t>
      </w:r>
    </w:p>
    <w:p w14:paraId="6305CE7B" w14:textId="4BA5AC4F" w:rsidR="005063EB" w:rsidRPr="005063EB" w:rsidRDefault="005063EB" w:rsidP="00C91750">
      <w:pPr>
        <w:pStyle w:val="Akapitzlist"/>
        <w:keepNext/>
        <w:keepLines/>
        <w:numPr>
          <w:ilvl w:val="0"/>
          <w:numId w:val="67"/>
        </w:numPr>
        <w:ind w:right="-589"/>
        <w:jc w:val="both"/>
        <w:rPr>
          <w:rFonts w:ascii="Verdana" w:hAnsi="Verdana"/>
          <w:bCs/>
          <w:color w:val="000000" w:themeColor="text1"/>
          <w:sz w:val="18"/>
          <w:szCs w:val="18"/>
        </w:rPr>
      </w:pPr>
      <w:r w:rsidRPr="005063EB">
        <w:rPr>
          <w:rFonts w:ascii="Verdana" w:hAnsi="Verdana"/>
          <w:bCs/>
          <w:color w:val="000000" w:themeColor="text1"/>
          <w:sz w:val="18"/>
          <w:szCs w:val="18"/>
        </w:rPr>
        <w:t xml:space="preserve">Oświadczenie o odstąpieniu od umowy wymaga zachowania formy pisemnej – aneksu, pod rygorem nieważności. </w:t>
      </w:r>
    </w:p>
    <w:p w14:paraId="70CF269D" w14:textId="1DE6F5CF" w:rsidR="005063EB" w:rsidRPr="005063EB" w:rsidRDefault="005063EB" w:rsidP="00C91750">
      <w:pPr>
        <w:pStyle w:val="Akapitzlist"/>
        <w:keepNext/>
        <w:keepLines/>
        <w:numPr>
          <w:ilvl w:val="0"/>
          <w:numId w:val="67"/>
        </w:numPr>
        <w:ind w:right="-589"/>
        <w:jc w:val="both"/>
        <w:rPr>
          <w:rFonts w:ascii="Verdana" w:hAnsi="Verdana"/>
          <w:bCs/>
          <w:color w:val="000000" w:themeColor="text1"/>
          <w:sz w:val="18"/>
          <w:szCs w:val="18"/>
        </w:rPr>
      </w:pPr>
      <w:r w:rsidRPr="005063EB">
        <w:rPr>
          <w:rFonts w:ascii="Verdana" w:hAnsi="Verdana"/>
          <w:bCs/>
          <w:color w:val="000000" w:themeColor="text1"/>
          <w:sz w:val="18"/>
          <w:szCs w:val="18"/>
        </w:rPr>
        <w:t>Pomimo odstąpienia od umowy pozostają w mocy zobowiązania Stron z tytułu gwarancji, kar umownych i prawa żądania odszkodowania za nienależyte wykonanie umowy.</w:t>
      </w:r>
    </w:p>
    <w:p w14:paraId="7449C8C7" w14:textId="77777777" w:rsidR="00A4522D" w:rsidRPr="00A4522D" w:rsidRDefault="00A4522D" w:rsidP="00675B75">
      <w:pPr>
        <w:keepNext/>
        <w:keepLines/>
        <w:ind w:right="-589"/>
        <w:jc w:val="center"/>
        <w:rPr>
          <w:rFonts w:ascii="Verdana" w:hAnsi="Verdana"/>
          <w:b/>
          <w:noProof/>
          <w:sz w:val="16"/>
          <w:szCs w:val="16"/>
        </w:rPr>
      </w:pPr>
    </w:p>
    <w:p w14:paraId="18AE5D39" w14:textId="77777777" w:rsidR="00F21C99" w:rsidRPr="000D5040" w:rsidRDefault="00F21C99" w:rsidP="00675B75">
      <w:pPr>
        <w:keepNext/>
        <w:keepLines/>
        <w:ind w:right="-589"/>
        <w:jc w:val="center"/>
        <w:rPr>
          <w:rFonts w:ascii="Verdana" w:hAnsi="Verdana"/>
          <w:b/>
          <w:noProof/>
          <w:sz w:val="18"/>
          <w:szCs w:val="18"/>
        </w:rPr>
      </w:pPr>
      <w:r w:rsidRPr="000D5040">
        <w:rPr>
          <w:rFonts w:ascii="Verdana" w:hAnsi="Verdana"/>
          <w:b/>
          <w:noProof/>
          <w:sz w:val="18"/>
          <w:szCs w:val="18"/>
        </w:rPr>
        <w:t>§ 9</w:t>
      </w:r>
    </w:p>
    <w:p w14:paraId="743B224E" w14:textId="77777777" w:rsidR="00F21C99" w:rsidRPr="000D5040" w:rsidRDefault="00F21C99" w:rsidP="00675B75">
      <w:pPr>
        <w:keepNext/>
        <w:keepLines/>
        <w:ind w:right="-589"/>
        <w:rPr>
          <w:rFonts w:ascii="Verdana" w:hAnsi="Verdana"/>
          <w:b/>
          <w:noProof/>
          <w:sz w:val="18"/>
          <w:szCs w:val="18"/>
        </w:rPr>
      </w:pPr>
      <w:r w:rsidRPr="000D5040">
        <w:rPr>
          <w:rFonts w:ascii="Verdana" w:hAnsi="Verdana"/>
          <w:b/>
          <w:noProof/>
          <w:sz w:val="18"/>
          <w:szCs w:val="18"/>
        </w:rPr>
        <w:t>Zmiany umowy:</w:t>
      </w:r>
    </w:p>
    <w:p w14:paraId="1B9FF8EF" w14:textId="77777777" w:rsidR="00F21C99" w:rsidRPr="000D5040" w:rsidRDefault="00F21C99" w:rsidP="00C91750">
      <w:pPr>
        <w:keepNext/>
        <w:keepLines/>
        <w:numPr>
          <w:ilvl w:val="0"/>
          <w:numId w:val="58"/>
        </w:numPr>
        <w:ind w:left="426" w:right="-589" w:hanging="426"/>
        <w:jc w:val="both"/>
        <w:rPr>
          <w:rFonts w:ascii="Verdana" w:hAnsi="Verdana"/>
          <w:sz w:val="18"/>
          <w:szCs w:val="18"/>
        </w:rPr>
      </w:pPr>
      <w:r w:rsidRPr="000D5040">
        <w:rPr>
          <w:rFonts w:ascii="Verdana" w:hAnsi="Verdana"/>
          <w:sz w:val="18"/>
          <w:szCs w:val="18"/>
        </w:rPr>
        <w:t>Wszelkie zmiany umowy wymagają zgody Stron i zachowania formy pisemnego aneksu pod rygorem nieważności.</w:t>
      </w:r>
    </w:p>
    <w:p w14:paraId="631DA032" w14:textId="77777777" w:rsidR="00F21C99" w:rsidRPr="000D5040" w:rsidRDefault="00F21C99" w:rsidP="00C91750">
      <w:pPr>
        <w:keepNext/>
        <w:keepLines/>
        <w:numPr>
          <w:ilvl w:val="0"/>
          <w:numId w:val="52"/>
        </w:numPr>
        <w:ind w:left="426" w:right="-589" w:hanging="426"/>
        <w:jc w:val="both"/>
        <w:rPr>
          <w:rFonts w:ascii="Verdana" w:hAnsi="Verdana"/>
          <w:color w:val="000000" w:themeColor="text1"/>
          <w:sz w:val="18"/>
          <w:szCs w:val="18"/>
        </w:rPr>
      </w:pPr>
      <w:r w:rsidRPr="000D5040">
        <w:rPr>
          <w:rFonts w:ascii="Verdana" w:hAnsi="Verdana"/>
          <w:color w:val="000000" w:themeColor="text1"/>
          <w:sz w:val="18"/>
          <w:szCs w:val="18"/>
        </w:rPr>
        <w:t xml:space="preserve">Istotna zmiana zawartej umowy, </w:t>
      </w:r>
      <w:r w:rsidRPr="000D5040">
        <w:rPr>
          <w:rFonts w:ascii="Verdana" w:hAnsi="Verdana"/>
          <w:sz w:val="18"/>
          <w:szCs w:val="18"/>
        </w:rPr>
        <w:t xml:space="preserve">określona w art. 454 ust. 2 </w:t>
      </w:r>
      <w:proofErr w:type="spellStart"/>
      <w:r w:rsidRPr="000D5040">
        <w:rPr>
          <w:rFonts w:ascii="Verdana" w:hAnsi="Verdana"/>
          <w:sz w:val="18"/>
          <w:szCs w:val="18"/>
        </w:rPr>
        <w:t>Pzp</w:t>
      </w:r>
      <w:proofErr w:type="spellEnd"/>
      <w:r w:rsidRPr="000D5040">
        <w:rPr>
          <w:rFonts w:ascii="Verdana" w:hAnsi="Verdana"/>
          <w:sz w:val="18"/>
          <w:szCs w:val="18"/>
        </w:rPr>
        <w:t xml:space="preserve">, </w:t>
      </w:r>
      <w:r w:rsidRPr="000D5040">
        <w:rPr>
          <w:rFonts w:ascii="Verdana" w:hAnsi="Verdana"/>
          <w:color w:val="000000" w:themeColor="text1"/>
          <w:sz w:val="18"/>
          <w:szCs w:val="18"/>
        </w:rPr>
        <w:t>nie jest dopuszczalna</w:t>
      </w:r>
      <w:r w:rsidRPr="000D5040">
        <w:rPr>
          <w:rFonts w:ascii="Verdana" w:hAnsi="Verdana"/>
          <w:sz w:val="18"/>
          <w:szCs w:val="18"/>
        </w:rPr>
        <w:t xml:space="preserve">. </w:t>
      </w:r>
    </w:p>
    <w:p w14:paraId="029780EC" w14:textId="77777777" w:rsidR="00F21C99" w:rsidRPr="000D5040" w:rsidRDefault="00F21C99" w:rsidP="00C91750">
      <w:pPr>
        <w:keepNext/>
        <w:keepLines/>
        <w:numPr>
          <w:ilvl w:val="0"/>
          <w:numId w:val="52"/>
        </w:numPr>
        <w:ind w:left="426" w:right="-589" w:hanging="426"/>
        <w:jc w:val="both"/>
        <w:rPr>
          <w:rFonts w:ascii="Verdana" w:hAnsi="Verdana"/>
          <w:color w:val="000000" w:themeColor="text1"/>
          <w:sz w:val="18"/>
          <w:szCs w:val="18"/>
        </w:rPr>
      </w:pPr>
      <w:r w:rsidRPr="000D5040">
        <w:rPr>
          <w:rFonts w:ascii="Verdana" w:hAnsi="Verdana"/>
          <w:sz w:val="18"/>
          <w:szCs w:val="18"/>
        </w:rPr>
        <w:t>Dopuszczalna jest zmiana umowy:</w:t>
      </w:r>
    </w:p>
    <w:p w14:paraId="0939A0A6" w14:textId="77777777" w:rsidR="00F21C99" w:rsidRPr="000D5040" w:rsidRDefault="00F21C99" w:rsidP="00C91750">
      <w:pPr>
        <w:keepNext/>
        <w:keepLines/>
        <w:numPr>
          <w:ilvl w:val="0"/>
          <w:numId w:val="70"/>
        </w:numPr>
        <w:ind w:left="993" w:right="-589" w:hanging="284"/>
        <w:contextualSpacing/>
        <w:jc w:val="both"/>
        <w:rPr>
          <w:rFonts w:ascii="Verdana" w:hAnsi="Verdana"/>
          <w:color w:val="000000" w:themeColor="text1"/>
          <w:sz w:val="18"/>
          <w:szCs w:val="18"/>
        </w:rPr>
      </w:pPr>
      <w:r w:rsidRPr="000D5040">
        <w:rPr>
          <w:rFonts w:ascii="Verdana" w:hAnsi="Verdana"/>
          <w:sz w:val="18"/>
          <w:szCs w:val="18"/>
        </w:rPr>
        <w:t xml:space="preserve">w przypadkach, o których mowa w art. 455 ust. 1 pkt 2-4 i ust. 2 </w:t>
      </w:r>
      <w:proofErr w:type="spellStart"/>
      <w:r w:rsidRPr="000D5040">
        <w:rPr>
          <w:rFonts w:ascii="Verdana" w:hAnsi="Verdana"/>
          <w:sz w:val="18"/>
          <w:szCs w:val="18"/>
        </w:rPr>
        <w:t>Pzp</w:t>
      </w:r>
      <w:proofErr w:type="spellEnd"/>
      <w:r w:rsidRPr="000D5040">
        <w:rPr>
          <w:rFonts w:ascii="Verdana" w:hAnsi="Verdana"/>
          <w:sz w:val="18"/>
          <w:szCs w:val="18"/>
        </w:rPr>
        <w:t xml:space="preserve">, albo </w:t>
      </w:r>
    </w:p>
    <w:p w14:paraId="02D4BBA8" w14:textId="77777777" w:rsidR="00F21C99" w:rsidRPr="000D5040" w:rsidRDefault="00F21C99" w:rsidP="00C91750">
      <w:pPr>
        <w:keepNext/>
        <w:keepLines/>
        <w:numPr>
          <w:ilvl w:val="0"/>
          <w:numId w:val="70"/>
        </w:numPr>
        <w:ind w:left="993" w:right="-589" w:hanging="284"/>
        <w:contextualSpacing/>
        <w:jc w:val="both"/>
        <w:rPr>
          <w:rFonts w:ascii="Verdana" w:hAnsi="Verdana"/>
          <w:color w:val="000000" w:themeColor="text1"/>
          <w:sz w:val="18"/>
          <w:szCs w:val="18"/>
        </w:rPr>
      </w:pPr>
      <w:r w:rsidRPr="000D5040">
        <w:rPr>
          <w:rFonts w:ascii="Verdana" w:hAnsi="Verdana"/>
          <w:sz w:val="18"/>
          <w:szCs w:val="18"/>
        </w:rPr>
        <w:t xml:space="preserve">na warunkach określonych w art. 455 ust. 1 pkt 1 </w:t>
      </w:r>
      <w:proofErr w:type="spellStart"/>
      <w:r w:rsidRPr="000D5040">
        <w:rPr>
          <w:rFonts w:ascii="Verdana" w:hAnsi="Verdana"/>
          <w:sz w:val="18"/>
          <w:szCs w:val="18"/>
        </w:rPr>
        <w:t>Pzp</w:t>
      </w:r>
      <w:proofErr w:type="spellEnd"/>
      <w:r w:rsidRPr="000D5040">
        <w:rPr>
          <w:rFonts w:ascii="Verdana" w:hAnsi="Verdana"/>
          <w:sz w:val="18"/>
          <w:szCs w:val="18"/>
        </w:rPr>
        <w:t>, gdy zachodzi jedna z wymienionych poniżej okoliczności</w:t>
      </w:r>
      <w:r w:rsidRPr="000D5040">
        <w:rPr>
          <w:rFonts w:ascii="Verdana" w:hAnsi="Verdana"/>
          <w:color w:val="000000" w:themeColor="text1"/>
          <w:sz w:val="18"/>
          <w:szCs w:val="18"/>
        </w:rPr>
        <w:t>:</w:t>
      </w:r>
    </w:p>
    <w:p w14:paraId="362FBABE" w14:textId="77777777" w:rsidR="00F21C99" w:rsidRPr="000D5040" w:rsidRDefault="00F21C99" w:rsidP="00C91750">
      <w:pPr>
        <w:pStyle w:val="Akapitzlist"/>
        <w:keepNext/>
        <w:keepLines/>
        <w:numPr>
          <w:ilvl w:val="2"/>
          <w:numId w:val="71"/>
        </w:numPr>
        <w:tabs>
          <w:tab w:val="clear" w:pos="1440"/>
          <w:tab w:val="left" w:pos="1418"/>
        </w:tabs>
        <w:ind w:right="-589" w:hanging="447"/>
        <w:jc w:val="both"/>
        <w:rPr>
          <w:rFonts w:ascii="Verdana" w:hAnsi="Verdana"/>
          <w:sz w:val="18"/>
          <w:szCs w:val="18"/>
        </w:rPr>
      </w:pPr>
      <w:r w:rsidRPr="000D5040">
        <w:rPr>
          <w:rFonts w:ascii="Verdana" w:hAnsi="Verdana"/>
          <w:sz w:val="18"/>
          <w:szCs w:val="18"/>
        </w:rPr>
        <w:t>zmiana stawki podatku VAT w toku wykonywania umowy – do ceny netto zostanie doliczony podatek VAT w wysokości obowiązującej w dniu wystawienia faktury;</w:t>
      </w:r>
    </w:p>
    <w:p w14:paraId="601BE7BD" w14:textId="77777777" w:rsidR="00F21C99" w:rsidRPr="000D5040" w:rsidRDefault="00F21C99" w:rsidP="00C91750">
      <w:pPr>
        <w:pStyle w:val="Akapitzlist"/>
        <w:keepNext/>
        <w:keepLines/>
        <w:numPr>
          <w:ilvl w:val="2"/>
          <w:numId w:val="71"/>
        </w:numPr>
        <w:tabs>
          <w:tab w:val="clear" w:pos="1440"/>
          <w:tab w:val="left" w:pos="1418"/>
        </w:tabs>
        <w:ind w:right="-589" w:hanging="447"/>
        <w:jc w:val="both"/>
        <w:rPr>
          <w:rFonts w:ascii="Verdana" w:hAnsi="Verdana"/>
          <w:sz w:val="18"/>
          <w:szCs w:val="18"/>
        </w:rPr>
      </w:pPr>
      <w:r w:rsidRPr="000D5040">
        <w:rPr>
          <w:rFonts w:ascii="Verdana" w:hAnsi="Verdana"/>
          <w:sz w:val="18"/>
          <w:szCs w:val="18"/>
        </w:rPr>
        <w:t xml:space="preserve"> wejście w życie innych, niż wymienione w lit. a, regulacji prawnych po dacie zawarcia umowy, wywołujących potrzebę jej zmiany;</w:t>
      </w:r>
    </w:p>
    <w:p w14:paraId="29962A02" w14:textId="071E3438" w:rsidR="00F21C99" w:rsidRPr="000D5040" w:rsidRDefault="00F21C99" w:rsidP="00C91750">
      <w:pPr>
        <w:pStyle w:val="Akapitzlist"/>
        <w:keepNext/>
        <w:keepLines/>
        <w:numPr>
          <w:ilvl w:val="2"/>
          <w:numId w:val="71"/>
        </w:numPr>
        <w:tabs>
          <w:tab w:val="clear" w:pos="1440"/>
          <w:tab w:val="left" w:pos="1418"/>
        </w:tabs>
        <w:ind w:right="-589" w:hanging="447"/>
        <w:jc w:val="both"/>
        <w:rPr>
          <w:rFonts w:ascii="Verdana" w:hAnsi="Verdana" w:cs="Arial"/>
          <w:color w:val="000000" w:themeColor="text1"/>
          <w:sz w:val="18"/>
          <w:szCs w:val="18"/>
        </w:rPr>
      </w:pPr>
      <w:r w:rsidRPr="000D5040">
        <w:rPr>
          <w:rFonts w:ascii="Verdana" w:hAnsi="Verdana" w:cs="Arial"/>
          <w:sz w:val="18"/>
          <w:szCs w:val="18"/>
        </w:rPr>
        <w:t>zmiana trenera wskazanego w ofercie Wykonawcy i niniejszej umowie. Zamawiający dopuszcza zmianę trenera, pod warunkiem, że po dokonanej zmianie proponowany nowy trener posiada doświadczenie zawodowe co najmniej odpowiadające liczbie punktów uzyskanych przez ofertę Wykonawcy za zmienianego trenera odpowiednio w kryterium „</w:t>
      </w:r>
      <w:r w:rsidR="00A4522D" w:rsidRPr="00A4522D">
        <w:rPr>
          <w:rFonts w:ascii="Verdana" w:hAnsi="Verdana" w:cs="Arial"/>
          <w:sz w:val="18"/>
          <w:szCs w:val="18"/>
        </w:rPr>
        <w:t>Doświadczenie zawodowe co najmniej 2 (dwóch) trenerów</w:t>
      </w:r>
      <w:r w:rsidRPr="000D5040">
        <w:rPr>
          <w:rFonts w:ascii="Verdana" w:hAnsi="Verdana" w:cs="Arial"/>
          <w:color w:val="000000"/>
          <w:sz w:val="18"/>
          <w:szCs w:val="18"/>
        </w:rPr>
        <w:t>”;</w:t>
      </w:r>
    </w:p>
    <w:p w14:paraId="00D65B3C" w14:textId="77777777" w:rsidR="00F21C99" w:rsidRPr="000D5040" w:rsidRDefault="00F21C99" w:rsidP="00C91750">
      <w:pPr>
        <w:pStyle w:val="Akapitzlist"/>
        <w:keepNext/>
        <w:keepLines/>
        <w:numPr>
          <w:ilvl w:val="2"/>
          <w:numId w:val="71"/>
        </w:numPr>
        <w:tabs>
          <w:tab w:val="clear" w:pos="1440"/>
          <w:tab w:val="left" w:pos="1418"/>
        </w:tabs>
        <w:ind w:right="-589" w:hanging="447"/>
        <w:jc w:val="both"/>
        <w:rPr>
          <w:rFonts w:ascii="Verdana" w:hAnsi="Verdana" w:cs="Arial"/>
          <w:color w:val="000000"/>
          <w:sz w:val="18"/>
          <w:szCs w:val="18"/>
        </w:rPr>
      </w:pPr>
      <w:r w:rsidRPr="000D5040">
        <w:rPr>
          <w:rFonts w:ascii="Verdana" w:hAnsi="Verdana" w:cs="Arial"/>
          <w:sz w:val="18"/>
          <w:szCs w:val="18"/>
        </w:rPr>
        <w:t xml:space="preserve">wystąpienia okoliczności, za które Wykonawca nie ponosi odpowiedzialności, związanych z pandemią </w:t>
      </w:r>
      <w:proofErr w:type="spellStart"/>
      <w:r w:rsidRPr="000D5040">
        <w:rPr>
          <w:rFonts w:ascii="Verdana" w:hAnsi="Verdana" w:cs="Arial"/>
          <w:sz w:val="18"/>
          <w:szCs w:val="18"/>
        </w:rPr>
        <w:t>koronawirusa</w:t>
      </w:r>
      <w:proofErr w:type="spellEnd"/>
      <w:r w:rsidRPr="000D5040">
        <w:rPr>
          <w:rFonts w:ascii="Verdana" w:hAnsi="Verdana" w:cs="Arial"/>
          <w:sz w:val="18"/>
          <w:szCs w:val="18"/>
        </w:rPr>
        <w:t xml:space="preserve"> SARS-CoV-2 i jej skutkami, powodującymi niemożność dotrzymania przez Wykonawcę terminu realizacji, określonego w umowie. Wówczas termin ten może ulec przedłużeniu o czas trwania tych okoliczności oraz na podstawie dowodów przedłożonych przez Wykonawcę i potwierdzających te okoliczności.</w:t>
      </w:r>
    </w:p>
    <w:p w14:paraId="3A76AB5E" w14:textId="77777777" w:rsidR="00F21C99" w:rsidRPr="000D5040" w:rsidRDefault="00F21C99" w:rsidP="00675B75">
      <w:pPr>
        <w:keepNext/>
        <w:keepLines/>
        <w:ind w:left="851" w:right="-589" w:hanging="425"/>
        <w:rPr>
          <w:rFonts w:ascii="Verdana" w:hAnsi="Verdana"/>
          <w:b/>
          <w:bCs/>
          <w:noProof/>
          <w:sz w:val="18"/>
          <w:szCs w:val="18"/>
        </w:rPr>
      </w:pPr>
    </w:p>
    <w:p w14:paraId="7599132F" w14:textId="77777777" w:rsidR="00F21C99" w:rsidRPr="000D5040" w:rsidRDefault="00F21C99" w:rsidP="00675B75">
      <w:pPr>
        <w:keepNext/>
        <w:keepLines/>
        <w:ind w:right="-589"/>
        <w:jc w:val="center"/>
        <w:rPr>
          <w:rFonts w:ascii="Verdana" w:hAnsi="Verdana"/>
          <w:b/>
          <w:noProof/>
          <w:sz w:val="18"/>
          <w:szCs w:val="18"/>
        </w:rPr>
      </w:pPr>
      <w:r w:rsidRPr="000D5040">
        <w:rPr>
          <w:rFonts w:ascii="Verdana" w:hAnsi="Verdana"/>
          <w:b/>
          <w:noProof/>
          <w:sz w:val="18"/>
          <w:szCs w:val="18"/>
        </w:rPr>
        <w:t>§ 10</w:t>
      </w:r>
    </w:p>
    <w:p w14:paraId="0C81D5CF" w14:textId="77777777" w:rsidR="00F21C99" w:rsidRPr="000D5040" w:rsidRDefault="00F21C99" w:rsidP="00675B75">
      <w:pPr>
        <w:keepNext/>
        <w:keepLines/>
        <w:ind w:right="-589"/>
        <w:rPr>
          <w:rFonts w:ascii="Verdana" w:hAnsi="Verdana"/>
          <w:b/>
          <w:noProof/>
          <w:sz w:val="18"/>
          <w:szCs w:val="18"/>
        </w:rPr>
      </w:pPr>
      <w:r w:rsidRPr="000D5040">
        <w:rPr>
          <w:rFonts w:ascii="Verdana" w:hAnsi="Verdana"/>
          <w:b/>
          <w:noProof/>
          <w:sz w:val="18"/>
          <w:szCs w:val="18"/>
        </w:rPr>
        <w:t>Postanowienia końcowe:</w:t>
      </w:r>
    </w:p>
    <w:p w14:paraId="6BF410AE" w14:textId="707EE301" w:rsidR="00F21C99" w:rsidRPr="000D5040" w:rsidRDefault="00F21C99" w:rsidP="00C91750">
      <w:pPr>
        <w:keepNext/>
        <w:keepLines/>
        <w:numPr>
          <w:ilvl w:val="0"/>
          <w:numId w:val="50"/>
        </w:numPr>
        <w:tabs>
          <w:tab w:val="num" w:pos="426"/>
          <w:tab w:val="num" w:pos="2183"/>
        </w:tabs>
        <w:ind w:left="426" w:right="-589" w:hanging="426"/>
        <w:jc w:val="both"/>
        <w:rPr>
          <w:rFonts w:ascii="Verdana" w:hAnsi="Verdana" w:cs="Verdana"/>
          <w:sz w:val="18"/>
          <w:szCs w:val="18"/>
        </w:rPr>
      </w:pPr>
      <w:r w:rsidRPr="000D5040">
        <w:rPr>
          <w:rFonts w:ascii="Verdana" w:hAnsi="Verdana" w:cs="Verdana"/>
          <w:sz w:val="18"/>
          <w:szCs w:val="18"/>
        </w:rPr>
        <w:t>Umowa obowiązuje od dnia podpisania przez Strony</w:t>
      </w:r>
      <w:r w:rsidR="005063EB" w:rsidRPr="005063EB">
        <w:rPr>
          <w:rFonts w:ascii="Verdana" w:hAnsi="Verdana" w:cs="Verdana"/>
          <w:sz w:val="18"/>
          <w:szCs w:val="18"/>
        </w:rPr>
        <w:t xml:space="preserve"> do dnia 30 czerwca 2022 roku</w:t>
      </w:r>
      <w:r w:rsidRPr="000D5040">
        <w:rPr>
          <w:rFonts w:ascii="Verdana" w:hAnsi="Verdana" w:cs="Verdana"/>
          <w:sz w:val="18"/>
          <w:szCs w:val="18"/>
        </w:rPr>
        <w:t>.</w:t>
      </w:r>
    </w:p>
    <w:p w14:paraId="0D30E30B" w14:textId="77777777" w:rsidR="00F21C99" w:rsidRPr="000D5040" w:rsidRDefault="00F21C99" w:rsidP="00C91750">
      <w:pPr>
        <w:keepNext/>
        <w:keepLines/>
        <w:numPr>
          <w:ilvl w:val="0"/>
          <w:numId w:val="50"/>
        </w:numPr>
        <w:tabs>
          <w:tab w:val="num" w:pos="426"/>
          <w:tab w:val="num" w:pos="2183"/>
        </w:tabs>
        <w:ind w:left="426" w:right="-589" w:hanging="426"/>
        <w:jc w:val="both"/>
        <w:rPr>
          <w:rFonts w:ascii="Verdana" w:hAnsi="Verdana" w:cs="Verdana"/>
          <w:sz w:val="18"/>
          <w:szCs w:val="18"/>
        </w:rPr>
      </w:pPr>
      <w:r w:rsidRPr="000D5040">
        <w:rPr>
          <w:rFonts w:ascii="Verdana" w:hAnsi="Verdana" w:cs="Verdana"/>
          <w:sz w:val="18"/>
          <w:szCs w:val="18"/>
        </w:rPr>
        <w:t>W sprawach nieuregulowanych umową stosuje się przepisy Kodeksu cywilnego i inne obowiązujące przepisy prawa.</w:t>
      </w:r>
    </w:p>
    <w:p w14:paraId="2782CBFA" w14:textId="77777777" w:rsidR="00F21C99" w:rsidRPr="000D5040" w:rsidRDefault="00F21C99" w:rsidP="00C91750">
      <w:pPr>
        <w:keepNext/>
        <w:keepLines/>
        <w:numPr>
          <w:ilvl w:val="0"/>
          <w:numId w:val="50"/>
        </w:numPr>
        <w:tabs>
          <w:tab w:val="num" w:pos="426"/>
          <w:tab w:val="num" w:pos="2183"/>
        </w:tabs>
        <w:ind w:left="426" w:right="-589" w:hanging="426"/>
        <w:jc w:val="both"/>
        <w:rPr>
          <w:rFonts w:ascii="Verdana" w:hAnsi="Verdana" w:cs="Verdana"/>
          <w:sz w:val="18"/>
          <w:szCs w:val="18"/>
        </w:rPr>
      </w:pPr>
      <w:r w:rsidRPr="000D5040">
        <w:rPr>
          <w:rFonts w:ascii="Verdana" w:hAnsi="Verdana" w:cs="Verdana"/>
          <w:sz w:val="18"/>
          <w:szCs w:val="18"/>
        </w:rPr>
        <w:t>Spory powstałe przy wykonywaniu niniejszej umowy, nierozwiązane polubownie przez Strony, będą rozstrzygane przez Sąd powszechny właściwy miejscowo dla Zamawiającego.</w:t>
      </w:r>
    </w:p>
    <w:p w14:paraId="5FD80B63" w14:textId="77777777" w:rsidR="00F21C99" w:rsidRPr="000D5040" w:rsidRDefault="00F21C99" w:rsidP="00C91750">
      <w:pPr>
        <w:keepNext/>
        <w:keepLines/>
        <w:numPr>
          <w:ilvl w:val="0"/>
          <w:numId w:val="50"/>
        </w:numPr>
        <w:tabs>
          <w:tab w:val="num" w:pos="426"/>
          <w:tab w:val="num" w:pos="2183"/>
        </w:tabs>
        <w:ind w:left="426" w:right="-589" w:hanging="426"/>
        <w:rPr>
          <w:rFonts w:ascii="Verdana" w:hAnsi="Verdana"/>
          <w:sz w:val="18"/>
          <w:szCs w:val="18"/>
        </w:rPr>
      </w:pPr>
      <w:r w:rsidRPr="000D5040">
        <w:rPr>
          <w:rFonts w:ascii="Verdana" w:hAnsi="Verdana"/>
          <w:sz w:val="18"/>
          <w:szCs w:val="18"/>
        </w:rPr>
        <w:t>Do bezpośredniej współpracy w ramach wykonania niniejszej umowy upoważnieni są:</w:t>
      </w:r>
    </w:p>
    <w:p w14:paraId="7E39BF6F" w14:textId="77777777" w:rsidR="00F21C99" w:rsidRPr="000D5040" w:rsidRDefault="00F21C99" w:rsidP="00C91750">
      <w:pPr>
        <w:keepNext/>
        <w:keepLines/>
        <w:numPr>
          <w:ilvl w:val="0"/>
          <w:numId w:val="51"/>
        </w:numPr>
        <w:ind w:left="851" w:right="-589" w:hanging="425"/>
        <w:jc w:val="both"/>
        <w:rPr>
          <w:rFonts w:ascii="Verdana" w:hAnsi="Verdana"/>
          <w:sz w:val="18"/>
          <w:szCs w:val="18"/>
        </w:rPr>
      </w:pPr>
      <w:r w:rsidRPr="000D5040">
        <w:rPr>
          <w:rFonts w:ascii="Verdana" w:hAnsi="Verdana"/>
          <w:sz w:val="18"/>
          <w:szCs w:val="18"/>
        </w:rPr>
        <w:t xml:space="preserve">ze strony Zamawiającego:[_]  </w:t>
      </w:r>
    </w:p>
    <w:p w14:paraId="087209CD" w14:textId="77777777" w:rsidR="00F21C99" w:rsidRPr="000D5040" w:rsidRDefault="00F21C99" w:rsidP="00C91750">
      <w:pPr>
        <w:keepNext/>
        <w:keepLines/>
        <w:numPr>
          <w:ilvl w:val="0"/>
          <w:numId w:val="51"/>
        </w:numPr>
        <w:tabs>
          <w:tab w:val="num" w:pos="851"/>
        </w:tabs>
        <w:ind w:left="851" w:right="-589" w:hanging="425"/>
        <w:jc w:val="both"/>
        <w:rPr>
          <w:rFonts w:ascii="Verdana" w:hAnsi="Verdana"/>
          <w:sz w:val="18"/>
          <w:szCs w:val="18"/>
        </w:rPr>
      </w:pPr>
      <w:r w:rsidRPr="000D5040">
        <w:rPr>
          <w:rFonts w:ascii="Verdana" w:hAnsi="Verdana"/>
          <w:sz w:val="18"/>
          <w:szCs w:val="18"/>
        </w:rPr>
        <w:t xml:space="preserve">ze strony  Wykonawcy: [_] </w:t>
      </w:r>
    </w:p>
    <w:p w14:paraId="19EEB659" w14:textId="77777777" w:rsidR="00F21C99" w:rsidRPr="000D5040" w:rsidRDefault="00F21C99" w:rsidP="00C91750">
      <w:pPr>
        <w:keepNext/>
        <w:keepLines/>
        <w:numPr>
          <w:ilvl w:val="0"/>
          <w:numId w:val="50"/>
        </w:numPr>
        <w:tabs>
          <w:tab w:val="num" w:pos="426"/>
          <w:tab w:val="num" w:pos="2183"/>
        </w:tabs>
        <w:ind w:left="426" w:right="-589" w:hanging="426"/>
        <w:jc w:val="both"/>
        <w:rPr>
          <w:rFonts w:ascii="Verdana" w:hAnsi="Verdana" w:cs="Verdana"/>
          <w:sz w:val="18"/>
          <w:szCs w:val="18"/>
        </w:rPr>
      </w:pPr>
      <w:r w:rsidRPr="000D5040">
        <w:rPr>
          <w:rFonts w:ascii="Verdana" w:hAnsi="Verdana" w:cs="Verdana"/>
          <w:sz w:val="18"/>
          <w:szCs w:val="18"/>
        </w:rPr>
        <w:t>Umowę sporządzono w dwóch jednobrzmiących egzemplarzach, jeden dla Zamawiającego, jeden dla Wykonawcy.</w:t>
      </w:r>
    </w:p>
    <w:p w14:paraId="75D622A2" w14:textId="77777777" w:rsidR="00F21C99" w:rsidRPr="000D5040" w:rsidRDefault="00F21C99" w:rsidP="00C91750">
      <w:pPr>
        <w:keepNext/>
        <w:keepLines/>
        <w:numPr>
          <w:ilvl w:val="0"/>
          <w:numId w:val="50"/>
        </w:numPr>
        <w:tabs>
          <w:tab w:val="num" w:pos="426"/>
          <w:tab w:val="num" w:pos="2183"/>
        </w:tabs>
        <w:ind w:left="426" w:right="-589" w:hanging="426"/>
        <w:jc w:val="both"/>
        <w:rPr>
          <w:rFonts w:ascii="Verdana" w:hAnsi="Verdana" w:cs="Verdana"/>
          <w:sz w:val="18"/>
          <w:szCs w:val="18"/>
        </w:rPr>
      </w:pPr>
      <w:r w:rsidRPr="000D5040">
        <w:rPr>
          <w:rFonts w:ascii="Verdana" w:hAnsi="Verdana" w:cs="Verdana"/>
          <w:sz w:val="18"/>
          <w:szCs w:val="18"/>
        </w:rPr>
        <w:t>Załącznikami do niniejszej umowy, stanowiącymi jej integralną część, są:</w:t>
      </w:r>
    </w:p>
    <w:p w14:paraId="32FBAACC" w14:textId="77777777" w:rsidR="00F21C99" w:rsidRPr="000D5040" w:rsidRDefault="00F21C99" w:rsidP="00675B75">
      <w:pPr>
        <w:keepNext/>
        <w:keepLines/>
        <w:ind w:left="360" w:right="-589" w:firstLine="66"/>
        <w:jc w:val="both"/>
        <w:rPr>
          <w:rFonts w:ascii="Verdana" w:hAnsi="Verdana" w:cs="Verdana"/>
          <w:sz w:val="18"/>
          <w:szCs w:val="18"/>
        </w:rPr>
      </w:pPr>
      <w:r w:rsidRPr="000D5040">
        <w:rPr>
          <w:rFonts w:ascii="Verdana" w:hAnsi="Verdana" w:cs="Verdana"/>
          <w:sz w:val="18"/>
          <w:szCs w:val="18"/>
        </w:rPr>
        <w:t>załącznik nr 1 -  Formularz ofertowy Wykonawcy;</w:t>
      </w:r>
    </w:p>
    <w:p w14:paraId="7BD41704" w14:textId="77777777" w:rsidR="00F21C99" w:rsidRPr="000D5040" w:rsidRDefault="00F21C99" w:rsidP="00675B75">
      <w:pPr>
        <w:keepNext/>
        <w:keepLines/>
        <w:ind w:left="360" w:right="-589" w:firstLine="66"/>
        <w:jc w:val="both"/>
        <w:rPr>
          <w:rFonts w:ascii="Verdana" w:hAnsi="Verdana" w:cs="Verdana"/>
          <w:sz w:val="18"/>
          <w:szCs w:val="18"/>
        </w:rPr>
      </w:pPr>
      <w:r w:rsidRPr="000D5040">
        <w:rPr>
          <w:rFonts w:ascii="Verdana" w:hAnsi="Verdana" w:cs="Verdana"/>
          <w:sz w:val="18"/>
          <w:szCs w:val="18"/>
        </w:rPr>
        <w:t>załącznik nr 2 -  Opis przedmiotu zamówienia.</w:t>
      </w:r>
    </w:p>
    <w:p w14:paraId="1283FC87" w14:textId="77777777" w:rsidR="00F21C99" w:rsidRPr="000D5040" w:rsidRDefault="00F21C99" w:rsidP="00675B75">
      <w:pPr>
        <w:keepNext/>
        <w:keepLines/>
        <w:autoSpaceDE w:val="0"/>
        <w:autoSpaceDN w:val="0"/>
        <w:adjustRightInd w:val="0"/>
        <w:ind w:left="786" w:right="-589"/>
        <w:rPr>
          <w:rFonts w:ascii="Verdana" w:eastAsia="Calibri" w:hAnsi="Verdana"/>
          <w:b/>
          <w:sz w:val="18"/>
          <w:szCs w:val="18"/>
        </w:rPr>
      </w:pPr>
    </w:p>
    <w:p w14:paraId="6C7B751F" w14:textId="77777777" w:rsidR="00F21C99" w:rsidRPr="000D5040" w:rsidRDefault="00F21C99" w:rsidP="00675B75">
      <w:pPr>
        <w:keepNext/>
        <w:keepLines/>
        <w:autoSpaceDE w:val="0"/>
        <w:autoSpaceDN w:val="0"/>
        <w:adjustRightInd w:val="0"/>
        <w:ind w:right="-589"/>
        <w:rPr>
          <w:rFonts w:ascii="Verdana" w:eastAsia="Calibri" w:hAnsi="Verdana"/>
          <w:b/>
          <w:sz w:val="18"/>
          <w:szCs w:val="18"/>
        </w:rPr>
      </w:pPr>
      <w:r w:rsidRPr="000D5040">
        <w:rPr>
          <w:rFonts w:ascii="Verdana" w:eastAsia="Calibri" w:hAnsi="Verdana"/>
          <w:b/>
          <w:sz w:val="18"/>
          <w:szCs w:val="18"/>
        </w:rPr>
        <w:t xml:space="preserve">WYKONAWCA </w:t>
      </w:r>
      <w:r w:rsidRPr="000D5040">
        <w:rPr>
          <w:rFonts w:ascii="Verdana" w:eastAsia="Calibri" w:hAnsi="Verdana"/>
          <w:b/>
          <w:sz w:val="18"/>
          <w:szCs w:val="18"/>
        </w:rPr>
        <w:tab/>
      </w:r>
      <w:r w:rsidRPr="000D5040">
        <w:rPr>
          <w:rFonts w:ascii="Verdana" w:eastAsia="Calibri" w:hAnsi="Verdana"/>
          <w:b/>
          <w:sz w:val="18"/>
          <w:szCs w:val="18"/>
        </w:rPr>
        <w:tab/>
      </w:r>
      <w:r w:rsidRPr="000D5040">
        <w:rPr>
          <w:rFonts w:ascii="Verdana" w:eastAsia="Calibri" w:hAnsi="Verdana"/>
          <w:b/>
          <w:sz w:val="18"/>
          <w:szCs w:val="18"/>
        </w:rPr>
        <w:tab/>
      </w:r>
      <w:r w:rsidRPr="000D5040">
        <w:rPr>
          <w:rFonts w:ascii="Verdana" w:eastAsia="Calibri" w:hAnsi="Verdana"/>
          <w:b/>
          <w:sz w:val="18"/>
          <w:szCs w:val="18"/>
        </w:rPr>
        <w:tab/>
      </w:r>
      <w:r w:rsidRPr="000D5040">
        <w:rPr>
          <w:rFonts w:ascii="Verdana" w:eastAsia="Calibri" w:hAnsi="Verdana"/>
          <w:b/>
          <w:sz w:val="18"/>
          <w:szCs w:val="18"/>
        </w:rPr>
        <w:tab/>
        <w:t xml:space="preserve">                             ZAMAWIAJĄCY</w:t>
      </w:r>
    </w:p>
    <w:p w14:paraId="57491B4C" w14:textId="77777777" w:rsidR="00F21C99" w:rsidRPr="000D5040" w:rsidRDefault="00F21C99" w:rsidP="00675B75">
      <w:pPr>
        <w:keepNext/>
        <w:keepLines/>
        <w:autoSpaceDE w:val="0"/>
        <w:autoSpaceDN w:val="0"/>
        <w:adjustRightInd w:val="0"/>
        <w:ind w:right="-2"/>
        <w:rPr>
          <w:rFonts w:ascii="Verdana" w:eastAsia="Calibri" w:hAnsi="Verdana"/>
          <w:sz w:val="18"/>
          <w:szCs w:val="18"/>
        </w:rPr>
      </w:pPr>
    </w:p>
    <w:p w14:paraId="2AA92853" w14:textId="77777777" w:rsidR="00F21C99" w:rsidRPr="000D5040" w:rsidRDefault="00F21C99" w:rsidP="00675B75">
      <w:pPr>
        <w:keepNext/>
        <w:keepLines/>
        <w:autoSpaceDE w:val="0"/>
        <w:autoSpaceDN w:val="0"/>
        <w:adjustRightInd w:val="0"/>
        <w:ind w:right="-2"/>
        <w:rPr>
          <w:rFonts w:ascii="Verdana" w:eastAsia="Calibri" w:hAnsi="Verdana"/>
          <w:sz w:val="18"/>
          <w:szCs w:val="18"/>
        </w:rPr>
      </w:pPr>
    </w:p>
    <w:p w14:paraId="29F2B2DA" w14:textId="77777777" w:rsidR="00F21C99" w:rsidRPr="000D5040" w:rsidRDefault="00F21C99" w:rsidP="00675B75">
      <w:pPr>
        <w:keepNext/>
        <w:keepLines/>
        <w:autoSpaceDE w:val="0"/>
        <w:autoSpaceDN w:val="0"/>
        <w:adjustRightInd w:val="0"/>
        <w:ind w:right="-2"/>
        <w:rPr>
          <w:rFonts w:ascii="Verdana" w:eastAsia="Calibri" w:hAnsi="Verdana"/>
          <w:sz w:val="18"/>
          <w:szCs w:val="18"/>
        </w:rPr>
      </w:pPr>
    </w:p>
    <w:p w14:paraId="5EC428AA" w14:textId="77777777" w:rsidR="00F21C99" w:rsidRPr="000D5040" w:rsidRDefault="00F21C99" w:rsidP="00675B75">
      <w:pPr>
        <w:keepNext/>
        <w:keepLines/>
        <w:autoSpaceDE w:val="0"/>
        <w:autoSpaceDN w:val="0"/>
        <w:adjustRightInd w:val="0"/>
        <w:ind w:right="-2"/>
        <w:rPr>
          <w:rFonts w:ascii="Verdana" w:eastAsia="Calibri" w:hAnsi="Verdana"/>
          <w:sz w:val="18"/>
          <w:szCs w:val="18"/>
        </w:rPr>
      </w:pPr>
    </w:p>
    <w:p w14:paraId="2658E8F0" w14:textId="77777777" w:rsidR="00F21C99" w:rsidRPr="000D5040" w:rsidRDefault="00F21C99" w:rsidP="00675B75">
      <w:pPr>
        <w:keepNext/>
        <w:keepLines/>
        <w:autoSpaceDE w:val="0"/>
        <w:autoSpaceDN w:val="0"/>
        <w:adjustRightInd w:val="0"/>
        <w:ind w:right="-2"/>
        <w:rPr>
          <w:rFonts w:ascii="Verdana" w:eastAsia="Calibri" w:hAnsi="Verdana"/>
          <w:sz w:val="18"/>
          <w:szCs w:val="18"/>
        </w:rPr>
      </w:pPr>
    </w:p>
    <w:p w14:paraId="3BECF73C" w14:textId="77777777" w:rsidR="00F21C99" w:rsidRPr="000D5040" w:rsidRDefault="00F21C99" w:rsidP="00675B75">
      <w:pPr>
        <w:keepNext/>
        <w:keepLines/>
        <w:autoSpaceDE w:val="0"/>
        <w:autoSpaceDN w:val="0"/>
        <w:adjustRightInd w:val="0"/>
        <w:ind w:right="-2"/>
        <w:rPr>
          <w:rFonts w:ascii="Verdana" w:eastAsia="Calibri" w:hAnsi="Verdana"/>
          <w:sz w:val="18"/>
          <w:szCs w:val="18"/>
        </w:rPr>
      </w:pPr>
    </w:p>
    <w:p w14:paraId="0CD58D8B" w14:textId="77777777" w:rsidR="00F21C99" w:rsidRPr="00752433" w:rsidRDefault="00F21C99" w:rsidP="00675B75">
      <w:pPr>
        <w:keepNext/>
        <w:keepLines/>
        <w:autoSpaceDE w:val="0"/>
        <w:autoSpaceDN w:val="0"/>
        <w:adjustRightInd w:val="0"/>
        <w:ind w:right="-2"/>
        <w:rPr>
          <w:rFonts w:ascii="Verdana" w:hAnsi="Verdana"/>
          <w:color w:val="000000" w:themeColor="text1"/>
          <w:sz w:val="18"/>
          <w:szCs w:val="18"/>
        </w:rPr>
      </w:pPr>
      <w:r w:rsidRPr="000D5040">
        <w:rPr>
          <w:rFonts w:ascii="Verdana" w:eastAsia="Calibri" w:hAnsi="Verdana"/>
          <w:sz w:val="18"/>
          <w:szCs w:val="18"/>
        </w:rPr>
        <w:t>Data</w:t>
      </w:r>
    </w:p>
    <w:p w14:paraId="60A5D71E" w14:textId="77777777" w:rsidR="00802FF3" w:rsidRPr="000E44E5" w:rsidRDefault="00802FF3" w:rsidP="00675B75">
      <w:pPr>
        <w:keepNext/>
        <w:keepLines/>
        <w:tabs>
          <w:tab w:val="right" w:pos="9600"/>
        </w:tabs>
        <w:jc w:val="both"/>
        <w:rPr>
          <w:rFonts w:ascii="Verdana" w:hAnsi="Verdana"/>
          <w:sz w:val="18"/>
          <w:szCs w:val="18"/>
        </w:rPr>
      </w:pPr>
    </w:p>
    <w:p w14:paraId="2BFC800F" w14:textId="77777777" w:rsidR="00802FF3" w:rsidRPr="000E44E5" w:rsidRDefault="00A13784" w:rsidP="00675B75">
      <w:pPr>
        <w:keepNext/>
        <w:keepLines/>
        <w:rPr>
          <w:rFonts w:ascii="Verdana" w:hAnsi="Verdana"/>
          <w:b/>
          <w:color w:val="44546A" w:themeColor="text2"/>
          <w:sz w:val="18"/>
          <w:szCs w:val="18"/>
        </w:rPr>
      </w:pPr>
      <w:r w:rsidRPr="000E44E5">
        <w:rPr>
          <w:rFonts w:ascii="Verdana" w:hAnsi="Verdana"/>
          <w:sz w:val="18"/>
          <w:szCs w:val="18"/>
        </w:rPr>
        <w:br w:type="page"/>
      </w:r>
    </w:p>
    <w:p w14:paraId="10C9929F" w14:textId="5EA358DF" w:rsidR="00802FF3" w:rsidRDefault="007A5639" w:rsidP="00675B75">
      <w:pPr>
        <w:pStyle w:val="Nagwek3"/>
        <w:keepLines/>
        <w:ind w:right="0"/>
        <w:jc w:val="center"/>
        <w:rPr>
          <w:color w:val="000000"/>
          <w:shd w:val="clear" w:color="auto" w:fill="FFFFFF"/>
        </w:rPr>
      </w:pPr>
      <w:r>
        <w:rPr>
          <w:color w:val="000000"/>
          <w:shd w:val="clear" w:color="auto" w:fill="FFFFFF"/>
        </w:rPr>
        <w:lastRenderedPageBreak/>
        <w:t>AZ</w:t>
      </w:r>
      <w:r w:rsidR="000E44E5">
        <w:rPr>
          <w:color w:val="000000"/>
          <w:shd w:val="clear" w:color="auto" w:fill="FFFFFF"/>
        </w:rPr>
        <w:t>P</w:t>
      </w:r>
      <w:r>
        <w:rPr>
          <w:color w:val="000000"/>
          <w:shd w:val="clear" w:color="auto" w:fill="FFFFFF"/>
        </w:rPr>
        <w:t>-260-</w:t>
      </w:r>
      <w:r w:rsidR="002706A9">
        <w:rPr>
          <w:color w:val="000000"/>
          <w:shd w:val="clear" w:color="auto" w:fill="FFFFFF"/>
        </w:rPr>
        <w:t>TP</w:t>
      </w:r>
      <w:r w:rsidR="002B2CF9">
        <w:rPr>
          <w:color w:val="000000"/>
          <w:shd w:val="clear" w:color="auto" w:fill="FFFFFF"/>
        </w:rPr>
        <w:t>-</w:t>
      </w:r>
      <w:r w:rsidR="00012E6F">
        <w:rPr>
          <w:color w:val="000000"/>
          <w:shd w:val="clear" w:color="auto" w:fill="FFFFFF"/>
        </w:rPr>
        <w:t>24</w:t>
      </w:r>
      <w:r w:rsidR="002B2CF9">
        <w:rPr>
          <w:color w:val="000000"/>
          <w:shd w:val="clear" w:color="auto" w:fill="FFFFFF"/>
        </w:rPr>
        <w:t>/2</w:t>
      </w:r>
      <w:r w:rsidR="00012E6F">
        <w:rPr>
          <w:color w:val="000000"/>
          <w:shd w:val="clear" w:color="auto" w:fill="FFFFFF"/>
        </w:rPr>
        <w:t>2</w:t>
      </w:r>
      <w:r w:rsidR="002B2CF9">
        <w:rPr>
          <w:color w:val="000000"/>
          <w:shd w:val="clear" w:color="auto" w:fill="FFFFFF"/>
        </w:rPr>
        <w:tab/>
      </w:r>
      <w:r w:rsidR="002B2CF9">
        <w:rPr>
          <w:color w:val="000000"/>
          <w:shd w:val="clear" w:color="auto" w:fill="FFFFFF"/>
        </w:rPr>
        <w:tab/>
      </w:r>
      <w:r w:rsidR="002B2CF9">
        <w:rPr>
          <w:color w:val="000000"/>
          <w:shd w:val="clear" w:color="auto" w:fill="FFFFFF"/>
        </w:rPr>
        <w:tab/>
      </w:r>
      <w:r w:rsidR="002B2CF9">
        <w:rPr>
          <w:color w:val="000000"/>
          <w:shd w:val="clear" w:color="auto" w:fill="FFFFFF"/>
        </w:rPr>
        <w:tab/>
      </w:r>
      <w:r w:rsidR="002B2CF9">
        <w:rPr>
          <w:color w:val="000000"/>
          <w:shd w:val="clear" w:color="auto" w:fill="FFFFFF"/>
        </w:rPr>
        <w:tab/>
      </w:r>
      <w:r w:rsidR="002B2CF9">
        <w:rPr>
          <w:color w:val="000000"/>
          <w:shd w:val="clear" w:color="auto" w:fill="FFFFFF"/>
        </w:rPr>
        <w:tab/>
      </w:r>
      <w:r w:rsidR="002B2CF9">
        <w:rPr>
          <w:color w:val="000000"/>
          <w:shd w:val="clear" w:color="auto" w:fill="FFFFFF"/>
        </w:rPr>
        <w:tab/>
      </w:r>
      <w:r w:rsidR="00A13784">
        <w:rPr>
          <w:color w:val="000000"/>
          <w:shd w:val="clear" w:color="auto" w:fill="FFFFFF"/>
        </w:rPr>
        <w:t>Załącznik nr 5 do SWZ</w:t>
      </w:r>
    </w:p>
    <w:p w14:paraId="200AA911" w14:textId="77777777" w:rsidR="00802FF3" w:rsidRDefault="00A13784" w:rsidP="00675B75">
      <w:pPr>
        <w:pStyle w:val="Default"/>
        <w:keepNext/>
        <w:keepLines/>
        <w:pBdr>
          <w:top w:val="single" w:sz="4" w:space="1" w:color="000000"/>
          <w:left w:val="single" w:sz="4" w:space="1" w:color="000000"/>
          <w:bottom w:val="single" w:sz="4" w:space="1" w:color="000000"/>
          <w:right w:val="single" w:sz="4" w:space="1" w:color="000000"/>
        </w:pBdr>
        <w:shd w:val="clear" w:color="auto" w:fill="DEEAF6" w:themeFill="accent1" w:themeFillTint="33"/>
        <w:jc w:val="center"/>
        <w:rPr>
          <w:rFonts w:ascii="Verdana" w:hAnsi="Verdana"/>
          <w:sz w:val="18"/>
          <w:szCs w:val="18"/>
        </w:rPr>
      </w:pPr>
      <w:r>
        <w:rPr>
          <w:rFonts w:ascii="Verdana" w:hAnsi="Verdana"/>
          <w:b/>
          <w:bCs/>
          <w:sz w:val="18"/>
          <w:szCs w:val="18"/>
        </w:rPr>
        <w:t>Oświadczenie Wykonawców wspólnie ubiegających się o udzielenie zamówienia</w:t>
      </w:r>
    </w:p>
    <w:p w14:paraId="5404B9B5" w14:textId="1F643FBF" w:rsidR="00802FF3" w:rsidRDefault="00346E2F" w:rsidP="00675B75">
      <w:pPr>
        <w:pStyle w:val="Default"/>
        <w:keepNext/>
        <w:keepLines/>
        <w:pBdr>
          <w:top w:val="single" w:sz="4" w:space="1" w:color="000000"/>
          <w:left w:val="single" w:sz="4" w:space="1" w:color="000000"/>
          <w:bottom w:val="single" w:sz="4" w:space="1" w:color="000000"/>
          <w:right w:val="single" w:sz="4" w:space="1" w:color="000000"/>
        </w:pBdr>
        <w:shd w:val="clear" w:color="auto" w:fill="DEEAF6" w:themeFill="accent1" w:themeFillTint="33"/>
        <w:jc w:val="center"/>
        <w:rPr>
          <w:rFonts w:ascii="Verdana" w:hAnsi="Verdana"/>
          <w:b/>
          <w:bCs/>
          <w:sz w:val="18"/>
          <w:szCs w:val="18"/>
        </w:rPr>
      </w:pPr>
      <w:r>
        <w:rPr>
          <w:rFonts w:ascii="Verdana" w:hAnsi="Verdana"/>
          <w:b/>
          <w:bCs/>
          <w:sz w:val="18"/>
          <w:szCs w:val="18"/>
        </w:rPr>
        <w:t>s</w:t>
      </w:r>
      <w:r w:rsidR="00A13784">
        <w:rPr>
          <w:rFonts w:ascii="Verdana" w:hAnsi="Verdana"/>
          <w:b/>
          <w:bCs/>
          <w:sz w:val="18"/>
          <w:szCs w:val="18"/>
        </w:rPr>
        <w:t xml:space="preserve">kładane na podstawie art. 117 ust. 4 </w:t>
      </w:r>
      <w:proofErr w:type="spellStart"/>
      <w:r w:rsidR="00A13784">
        <w:rPr>
          <w:rFonts w:ascii="Verdana" w:hAnsi="Verdana"/>
          <w:b/>
          <w:bCs/>
          <w:sz w:val="18"/>
          <w:szCs w:val="18"/>
        </w:rPr>
        <w:t>Pzp</w:t>
      </w:r>
      <w:proofErr w:type="spellEnd"/>
    </w:p>
    <w:p w14:paraId="54552800" w14:textId="77777777" w:rsidR="00802FF3" w:rsidRDefault="00A13784" w:rsidP="00675B75">
      <w:pPr>
        <w:pStyle w:val="Default"/>
        <w:keepNext/>
        <w:keepLines/>
        <w:pBdr>
          <w:top w:val="single" w:sz="4" w:space="1" w:color="000000"/>
          <w:left w:val="single" w:sz="4" w:space="1" w:color="000000"/>
          <w:bottom w:val="single" w:sz="4" w:space="1" w:color="000000"/>
          <w:right w:val="single" w:sz="4" w:space="1" w:color="000000"/>
        </w:pBdr>
        <w:shd w:val="clear" w:color="auto" w:fill="DEEAF6" w:themeFill="accent1" w:themeFillTint="33"/>
        <w:jc w:val="center"/>
        <w:rPr>
          <w:rFonts w:ascii="Verdana" w:hAnsi="Verdana"/>
          <w:b/>
          <w:bCs/>
          <w:sz w:val="18"/>
          <w:szCs w:val="18"/>
        </w:rPr>
      </w:pPr>
      <w:r>
        <w:rPr>
          <w:rFonts w:ascii="Verdana" w:hAnsi="Verdana"/>
          <w:b/>
          <w:bCs/>
          <w:sz w:val="18"/>
          <w:szCs w:val="18"/>
        </w:rPr>
        <w:t>dotyczące dostaw, usług lub robót budowlanych,</w:t>
      </w:r>
    </w:p>
    <w:p w14:paraId="61EC5A45" w14:textId="77777777" w:rsidR="00802FF3" w:rsidRDefault="00A13784" w:rsidP="00675B75">
      <w:pPr>
        <w:pStyle w:val="Default"/>
        <w:keepNext/>
        <w:keepLines/>
        <w:pBdr>
          <w:top w:val="single" w:sz="4" w:space="1" w:color="000000"/>
          <w:left w:val="single" w:sz="4" w:space="1" w:color="000000"/>
          <w:bottom w:val="single" w:sz="4" w:space="1" w:color="000000"/>
          <w:right w:val="single" w:sz="4" w:space="1" w:color="000000"/>
        </w:pBdr>
        <w:shd w:val="clear" w:color="auto" w:fill="DEEAF6" w:themeFill="accent1" w:themeFillTint="33"/>
        <w:jc w:val="center"/>
        <w:rPr>
          <w:rFonts w:ascii="Verdana" w:hAnsi="Verdana"/>
          <w:sz w:val="18"/>
          <w:szCs w:val="18"/>
        </w:rPr>
      </w:pPr>
      <w:r>
        <w:rPr>
          <w:rFonts w:ascii="Verdana" w:hAnsi="Verdana"/>
          <w:b/>
          <w:bCs/>
          <w:sz w:val="18"/>
          <w:szCs w:val="18"/>
        </w:rPr>
        <w:t>które wykonają poszczególni Wykonawcy</w:t>
      </w:r>
    </w:p>
    <w:p w14:paraId="434FF3D7" w14:textId="77777777" w:rsidR="00802FF3" w:rsidRDefault="00802FF3" w:rsidP="00675B75">
      <w:pPr>
        <w:pStyle w:val="Default"/>
        <w:keepNext/>
        <w:keepLines/>
        <w:pBdr>
          <w:top w:val="single" w:sz="4" w:space="1" w:color="000000"/>
          <w:left w:val="single" w:sz="4" w:space="1" w:color="000000"/>
          <w:bottom w:val="single" w:sz="4" w:space="1" w:color="000000"/>
          <w:right w:val="single" w:sz="4" w:space="1" w:color="000000"/>
        </w:pBdr>
        <w:shd w:val="clear" w:color="auto" w:fill="DEEAF6" w:themeFill="accent1" w:themeFillTint="33"/>
        <w:jc w:val="center"/>
        <w:rPr>
          <w:rFonts w:ascii="Verdana" w:hAnsi="Verdana"/>
          <w:b/>
          <w:bCs/>
          <w:sz w:val="18"/>
          <w:szCs w:val="18"/>
        </w:rPr>
      </w:pPr>
    </w:p>
    <w:p w14:paraId="6D4A52B9" w14:textId="77777777" w:rsidR="00802FF3" w:rsidRDefault="00A13784" w:rsidP="00675B75">
      <w:pPr>
        <w:keepNext/>
        <w:keepLines/>
        <w:pBdr>
          <w:top w:val="single" w:sz="4" w:space="1" w:color="000000"/>
          <w:left w:val="single" w:sz="4" w:space="1" w:color="000000"/>
          <w:bottom w:val="single" w:sz="4" w:space="1" w:color="000000"/>
          <w:right w:val="single" w:sz="4" w:space="1" w:color="000000"/>
        </w:pBdr>
        <w:shd w:val="clear" w:color="auto" w:fill="DEEAF6" w:themeFill="accent1" w:themeFillTint="33"/>
        <w:jc w:val="both"/>
        <w:rPr>
          <w:rFonts w:ascii="Verdana" w:eastAsiaTheme="minorHAnsi" w:hAnsi="Verdana" w:cs="Arial"/>
          <w:i/>
          <w:sz w:val="16"/>
          <w:szCs w:val="16"/>
          <w:lang w:eastAsia="en-US"/>
        </w:rPr>
      </w:pPr>
      <w:r>
        <w:rPr>
          <w:rFonts w:ascii="Verdana" w:eastAsiaTheme="minorHAnsi" w:hAnsi="Verdana" w:cs="Arial"/>
          <w:i/>
          <w:sz w:val="16"/>
          <w:szCs w:val="16"/>
          <w:lang w:eastAsia="en-US"/>
        </w:rPr>
        <w:t>wypełnić jeśli dotyczy</w:t>
      </w:r>
    </w:p>
    <w:p w14:paraId="57547852" w14:textId="77777777" w:rsidR="00802FF3" w:rsidRDefault="00802FF3" w:rsidP="00675B75">
      <w:pPr>
        <w:pStyle w:val="Default"/>
        <w:keepNext/>
        <w:keepLines/>
        <w:rPr>
          <w:sz w:val="23"/>
          <w:szCs w:val="23"/>
        </w:rPr>
      </w:pPr>
    </w:p>
    <w:p w14:paraId="5E98B808" w14:textId="77777777" w:rsidR="00802FF3" w:rsidRDefault="00A13784" w:rsidP="00675B75">
      <w:pPr>
        <w:pStyle w:val="Nagwek"/>
        <w:keepNext/>
        <w:keepLines/>
        <w:tabs>
          <w:tab w:val="clear" w:pos="4536"/>
          <w:tab w:val="clear" w:pos="9072"/>
          <w:tab w:val="right" w:pos="9600"/>
        </w:tabs>
        <w:rPr>
          <w:rFonts w:ascii="Verdana" w:hAnsi="Verdana"/>
          <w:sz w:val="18"/>
        </w:rPr>
      </w:pPr>
      <w:r>
        <w:rPr>
          <w:rFonts w:ascii="Verdana" w:hAnsi="Verdana"/>
          <w:sz w:val="18"/>
        </w:rPr>
        <w:t>Zarejestrowana nazwa Wykonawcy:</w:t>
      </w:r>
    </w:p>
    <w:p w14:paraId="23D8E75F" w14:textId="77777777" w:rsidR="00802FF3" w:rsidRDefault="00802FF3" w:rsidP="00675B75">
      <w:pPr>
        <w:pStyle w:val="Nagwek"/>
        <w:keepNext/>
        <w:keepLines/>
        <w:tabs>
          <w:tab w:val="clear" w:pos="4536"/>
          <w:tab w:val="clear" w:pos="9072"/>
          <w:tab w:val="right" w:pos="9600"/>
        </w:tabs>
        <w:rPr>
          <w:rFonts w:ascii="Verdana" w:hAnsi="Verdana"/>
          <w:sz w:val="18"/>
        </w:rPr>
      </w:pPr>
    </w:p>
    <w:p w14:paraId="5330E088" w14:textId="77777777" w:rsidR="00802FF3" w:rsidRDefault="00A13784" w:rsidP="00675B75">
      <w:pPr>
        <w:pStyle w:val="Nagwek"/>
        <w:keepNext/>
        <w:keepLines/>
        <w:tabs>
          <w:tab w:val="clear" w:pos="4536"/>
          <w:tab w:val="clear" w:pos="9072"/>
          <w:tab w:val="right" w:pos="9600"/>
        </w:tabs>
        <w:rPr>
          <w:rFonts w:ascii="Verdana" w:hAnsi="Verdana"/>
          <w:sz w:val="18"/>
        </w:rPr>
      </w:pPr>
      <w:r>
        <w:rPr>
          <w:rFonts w:ascii="Verdana" w:hAnsi="Verdana"/>
          <w:sz w:val="18"/>
        </w:rPr>
        <w:t>……...................................................................................................................................</w:t>
      </w:r>
    </w:p>
    <w:p w14:paraId="1522A404" w14:textId="77777777" w:rsidR="00802FF3" w:rsidRDefault="00802FF3" w:rsidP="00675B75">
      <w:pPr>
        <w:pStyle w:val="Nagwek"/>
        <w:keepNext/>
        <w:keepLines/>
        <w:tabs>
          <w:tab w:val="clear" w:pos="4536"/>
          <w:tab w:val="clear" w:pos="9072"/>
          <w:tab w:val="right" w:pos="9600"/>
        </w:tabs>
        <w:rPr>
          <w:rFonts w:ascii="Verdana" w:hAnsi="Verdana"/>
          <w:sz w:val="18"/>
        </w:rPr>
      </w:pPr>
    </w:p>
    <w:p w14:paraId="6CFAE26D" w14:textId="77777777" w:rsidR="00802FF3" w:rsidRDefault="00A13784" w:rsidP="00675B75">
      <w:pPr>
        <w:pStyle w:val="Nagwek"/>
        <w:keepNext/>
        <w:keepLines/>
        <w:tabs>
          <w:tab w:val="clear" w:pos="4536"/>
          <w:tab w:val="clear" w:pos="9072"/>
          <w:tab w:val="right" w:pos="9600"/>
        </w:tabs>
        <w:rPr>
          <w:rFonts w:ascii="Verdana" w:hAnsi="Verdana"/>
          <w:sz w:val="18"/>
        </w:rPr>
      </w:pPr>
      <w:r>
        <w:rPr>
          <w:rFonts w:ascii="Verdana" w:hAnsi="Verdana"/>
          <w:sz w:val="18"/>
        </w:rPr>
        <w:t>……...................................................................................................................................</w:t>
      </w:r>
    </w:p>
    <w:p w14:paraId="6FCD598B" w14:textId="77777777" w:rsidR="00802FF3" w:rsidRDefault="00A13784" w:rsidP="00675B75">
      <w:pPr>
        <w:pStyle w:val="Nagwek"/>
        <w:keepNext/>
        <w:keepLines/>
        <w:tabs>
          <w:tab w:val="clear" w:pos="4536"/>
          <w:tab w:val="clear" w:pos="9072"/>
          <w:tab w:val="left" w:pos="6379"/>
          <w:tab w:val="left" w:pos="6521"/>
          <w:tab w:val="right" w:pos="9356"/>
          <w:tab w:val="right" w:pos="9600"/>
        </w:tabs>
        <w:rPr>
          <w:rFonts w:ascii="Verdana" w:hAnsi="Verdana"/>
          <w:sz w:val="18"/>
        </w:rPr>
      </w:pPr>
      <w:r>
        <w:rPr>
          <w:rFonts w:ascii="Verdana" w:hAnsi="Verdana"/>
          <w:sz w:val="18"/>
        </w:rPr>
        <w:t>Adres</w:t>
      </w:r>
    </w:p>
    <w:p w14:paraId="33F123B5" w14:textId="77777777" w:rsidR="00802FF3" w:rsidRDefault="00802FF3" w:rsidP="00675B75">
      <w:pPr>
        <w:pStyle w:val="Nagwek"/>
        <w:keepNext/>
        <w:keepLines/>
        <w:tabs>
          <w:tab w:val="clear" w:pos="4536"/>
          <w:tab w:val="clear" w:pos="9072"/>
          <w:tab w:val="left" w:pos="6379"/>
          <w:tab w:val="left" w:pos="6521"/>
          <w:tab w:val="right" w:pos="9356"/>
          <w:tab w:val="right" w:pos="9600"/>
        </w:tabs>
        <w:rPr>
          <w:rFonts w:ascii="Verdana" w:hAnsi="Verdana"/>
          <w:sz w:val="18"/>
        </w:rPr>
      </w:pPr>
    </w:p>
    <w:p w14:paraId="44F3941F" w14:textId="77777777" w:rsidR="00802FF3" w:rsidRDefault="00A13784" w:rsidP="00675B75">
      <w:pPr>
        <w:pStyle w:val="Nagwek"/>
        <w:keepNext/>
        <w:keepLines/>
        <w:tabs>
          <w:tab w:val="clear" w:pos="4536"/>
          <w:tab w:val="clear" w:pos="9072"/>
          <w:tab w:val="left" w:pos="6379"/>
          <w:tab w:val="left" w:pos="6521"/>
          <w:tab w:val="right" w:pos="9356"/>
          <w:tab w:val="right" w:pos="9600"/>
        </w:tabs>
        <w:rPr>
          <w:rFonts w:ascii="Verdana" w:hAnsi="Verdana"/>
          <w:sz w:val="18"/>
        </w:rPr>
      </w:pPr>
      <w:r>
        <w:rPr>
          <w:rFonts w:ascii="Verdana" w:hAnsi="Verdana"/>
          <w:sz w:val="18"/>
        </w:rPr>
        <w:t>….....................................................................................................................................</w:t>
      </w:r>
    </w:p>
    <w:p w14:paraId="4F863A09" w14:textId="77777777" w:rsidR="00802FF3" w:rsidRDefault="00802FF3" w:rsidP="00675B75">
      <w:pPr>
        <w:pStyle w:val="Nagwek"/>
        <w:keepNext/>
        <w:keepLines/>
        <w:tabs>
          <w:tab w:val="clear" w:pos="4536"/>
          <w:tab w:val="clear" w:pos="9072"/>
          <w:tab w:val="left" w:pos="6379"/>
          <w:tab w:val="left" w:pos="6521"/>
          <w:tab w:val="right" w:pos="9356"/>
          <w:tab w:val="right" w:pos="9600"/>
        </w:tabs>
        <w:rPr>
          <w:rFonts w:ascii="Verdana" w:hAnsi="Verdana"/>
          <w:sz w:val="18"/>
        </w:rPr>
      </w:pPr>
    </w:p>
    <w:p w14:paraId="6B6D3DC3" w14:textId="77777777" w:rsidR="00802FF3" w:rsidRDefault="00A13784" w:rsidP="00675B75">
      <w:pPr>
        <w:pStyle w:val="Nagwek"/>
        <w:keepNext/>
        <w:keepLines/>
        <w:tabs>
          <w:tab w:val="clear" w:pos="4536"/>
          <w:tab w:val="clear" w:pos="9072"/>
          <w:tab w:val="left" w:pos="6379"/>
          <w:tab w:val="left" w:pos="6521"/>
          <w:tab w:val="right" w:pos="9356"/>
          <w:tab w:val="right" w:pos="9600"/>
        </w:tabs>
        <w:rPr>
          <w:rFonts w:ascii="Verdana" w:hAnsi="Verdana"/>
          <w:sz w:val="18"/>
        </w:rPr>
      </w:pPr>
      <w:r>
        <w:rPr>
          <w:rFonts w:ascii="Verdana" w:hAnsi="Verdana"/>
          <w:sz w:val="18"/>
        </w:rPr>
        <w:t>….....................................................................................................................................</w:t>
      </w:r>
    </w:p>
    <w:p w14:paraId="58E76184" w14:textId="77777777" w:rsidR="00802FF3" w:rsidRDefault="00802FF3" w:rsidP="00675B75">
      <w:pPr>
        <w:pStyle w:val="Nagwek"/>
        <w:keepNext/>
        <w:keepLines/>
        <w:tabs>
          <w:tab w:val="clear" w:pos="4536"/>
          <w:tab w:val="clear" w:pos="9072"/>
          <w:tab w:val="left" w:pos="6379"/>
          <w:tab w:val="left" w:pos="6521"/>
          <w:tab w:val="right" w:pos="9356"/>
          <w:tab w:val="right" w:pos="9600"/>
        </w:tabs>
        <w:rPr>
          <w:rFonts w:ascii="Verdana" w:hAnsi="Verdana"/>
          <w:sz w:val="18"/>
        </w:rPr>
      </w:pPr>
    </w:p>
    <w:p w14:paraId="3F94F293" w14:textId="77777777" w:rsidR="00802FF3" w:rsidRDefault="00A13784" w:rsidP="00675B75">
      <w:pPr>
        <w:pStyle w:val="Nagwek"/>
        <w:keepNext/>
        <w:keepLines/>
        <w:tabs>
          <w:tab w:val="clear" w:pos="4536"/>
          <w:tab w:val="clear" w:pos="9072"/>
          <w:tab w:val="left" w:pos="6379"/>
          <w:tab w:val="left" w:pos="6521"/>
          <w:tab w:val="right" w:pos="9356"/>
          <w:tab w:val="right" w:pos="9600"/>
        </w:tabs>
        <w:rPr>
          <w:rFonts w:ascii="Verdana" w:hAnsi="Verdana"/>
          <w:sz w:val="18"/>
        </w:rPr>
      </w:pPr>
      <w:r>
        <w:rPr>
          <w:rFonts w:ascii="Verdana" w:hAnsi="Verdana"/>
          <w:sz w:val="18"/>
        </w:rPr>
        <w:t>NIP ……...................................................          Regon ……..................................................</w:t>
      </w:r>
    </w:p>
    <w:p w14:paraId="502AC146" w14:textId="77777777" w:rsidR="00802FF3" w:rsidRDefault="00802FF3" w:rsidP="00675B75">
      <w:pPr>
        <w:pStyle w:val="Nagwek"/>
        <w:keepNext/>
        <w:keepLines/>
        <w:tabs>
          <w:tab w:val="clear" w:pos="4536"/>
          <w:tab w:val="clear" w:pos="9072"/>
          <w:tab w:val="left" w:pos="6379"/>
          <w:tab w:val="left" w:pos="6521"/>
          <w:tab w:val="right" w:pos="9356"/>
          <w:tab w:val="right" w:pos="9600"/>
        </w:tabs>
        <w:rPr>
          <w:rFonts w:ascii="Verdana" w:hAnsi="Verdana"/>
          <w:b/>
          <w:sz w:val="18"/>
          <w:szCs w:val="16"/>
        </w:rPr>
      </w:pPr>
    </w:p>
    <w:p w14:paraId="13458C66" w14:textId="77777777" w:rsidR="00802FF3" w:rsidRDefault="00802FF3" w:rsidP="00675B75">
      <w:pPr>
        <w:pStyle w:val="Default"/>
        <w:keepNext/>
        <w:keepLines/>
        <w:rPr>
          <w:sz w:val="23"/>
          <w:szCs w:val="23"/>
        </w:rPr>
      </w:pPr>
    </w:p>
    <w:p w14:paraId="6E27E318" w14:textId="77777777" w:rsidR="00802FF3" w:rsidRDefault="00A13784" w:rsidP="00675B75">
      <w:pPr>
        <w:pStyle w:val="Default"/>
        <w:keepNext/>
        <w:keepLines/>
        <w:jc w:val="both"/>
        <w:rPr>
          <w:rFonts w:ascii="Verdana" w:hAnsi="Verdana"/>
          <w:sz w:val="18"/>
          <w:szCs w:val="18"/>
        </w:rPr>
      </w:pPr>
      <w:r>
        <w:rPr>
          <w:rFonts w:ascii="Verdana" w:hAnsi="Verdana"/>
          <w:sz w:val="18"/>
          <w:szCs w:val="18"/>
        </w:rPr>
        <w:t>Na potrzeby postępowania o udzielenie zamówienia publicznego pn.</w:t>
      </w:r>
    </w:p>
    <w:p w14:paraId="0B3FF8D9" w14:textId="77777777" w:rsidR="00802FF3" w:rsidRDefault="00802FF3" w:rsidP="00675B75">
      <w:pPr>
        <w:pStyle w:val="Default"/>
        <w:keepNext/>
        <w:keepLines/>
        <w:jc w:val="both"/>
        <w:rPr>
          <w:rFonts w:ascii="Verdana" w:hAnsi="Verdana"/>
          <w:sz w:val="18"/>
          <w:szCs w:val="18"/>
        </w:rPr>
      </w:pPr>
    </w:p>
    <w:p w14:paraId="59F30EFC" w14:textId="01872B2B" w:rsidR="00204574" w:rsidRDefault="00012E6F" w:rsidP="00675B75">
      <w:pPr>
        <w:keepNext/>
        <w:keepLines/>
        <w:spacing w:line="240" w:lineRule="exact"/>
        <w:jc w:val="both"/>
        <w:rPr>
          <w:rFonts w:ascii="Verdana" w:hAnsi="Verdana"/>
          <w:b/>
          <w:bCs/>
          <w:color w:val="000000"/>
          <w:sz w:val="18"/>
          <w:szCs w:val="18"/>
        </w:rPr>
      </w:pPr>
      <w:r w:rsidRPr="00184EF5">
        <w:rPr>
          <w:rFonts w:ascii="Verdana" w:hAnsi="Verdana" w:cs="Arial"/>
          <w:b/>
          <w:bCs/>
          <w:sz w:val="18"/>
          <w:szCs w:val="18"/>
        </w:rPr>
        <w:t>Świadczenie usług szkoleniowych w zakresie podnoszenia kompetencji informatycznych kadry administracyjnej i kierowniczej</w:t>
      </w:r>
      <w:r>
        <w:rPr>
          <w:rFonts w:ascii="Verdana" w:hAnsi="Verdana" w:cs="Arial"/>
          <w:b/>
          <w:bCs/>
          <w:sz w:val="18"/>
          <w:szCs w:val="18"/>
        </w:rPr>
        <w:t>,</w:t>
      </w:r>
      <w:r w:rsidRPr="00184EF5">
        <w:rPr>
          <w:rFonts w:ascii="Verdana" w:hAnsi="Verdana" w:cs="Arial"/>
          <w:b/>
          <w:bCs/>
          <w:sz w:val="18"/>
          <w:szCs w:val="18"/>
        </w:rPr>
        <w:t xml:space="preserve"> w ramach realizacji projektu pn. "Dolnośląscy liderzy Medycyny - wdrożenie zintegrowanego programu podnoszenia kompetencji studentów, doktorantów, kadry dydaktycznej i administracyjnej Uniwersytetu Medycznego im. Piastów Śląskich we Wrocławiu"</w:t>
      </w:r>
      <w:r w:rsidR="000E44E5" w:rsidRPr="00CF2896">
        <w:rPr>
          <w:rFonts w:ascii="Verdana" w:hAnsi="Verdana"/>
          <w:b/>
          <w:bCs/>
          <w:sz w:val="18"/>
          <w:szCs w:val="18"/>
        </w:rPr>
        <w:t>.</w:t>
      </w:r>
    </w:p>
    <w:p w14:paraId="5B0F69A0" w14:textId="77777777" w:rsidR="00802FF3" w:rsidRDefault="00802FF3" w:rsidP="00675B75">
      <w:pPr>
        <w:keepNext/>
        <w:keepLines/>
        <w:spacing w:line="240" w:lineRule="exact"/>
        <w:jc w:val="both"/>
        <w:rPr>
          <w:rFonts w:ascii="Verdana" w:hAnsi="Verdana"/>
          <w:sz w:val="18"/>
          <w:szCs w:val="18"/>
        </w:rPr>
      </w:pPr>
    </w:p>
    <w:p w14:paraId="795403C0" w14:textId="77777777" w:rsidR="00802FF3" w:rsidRDefault="00A13784" w:rsidP="00675B75">
      <w:pPr>
        <w:pStyle w:val="Default"/>
        <w:keepNext/>
        <w:keepLines/>
        <w:jc w:val="both"/>
        <w:rPr>
          <w:rFonts w:ascii="Verdana" w:hAnsi="Verdana"/>
          <w:sz w:val="18"/>
          <w:szCs w:val="18"/>
        </w:rPr>
      </w:pPr>
      <w:r>
        <w:rPr>
          <w:rFonts w:ascii="Verdana" w:eastAsiaTheme="minorHAnsi" w:hAnsi="Verdana"/>
          <w:color w:val="000000" w:themeColor="text1"/>
          <w:sz w:val="18"/>
          <w:szCs w:val="18"/>
          <w:lang w:eastAsia="en-US"/>
        </w:rPr>
        <w:t xml:space="preserve">prowadzonego </w:t>
      </w:r>
      <w:r>
        <w:rPr>
          <w:rFonts w:ascii="Verdana" w:eastAsiaTheme="minorHAnsi" w:hAnsi="Verdana"/>
          <w:sz w:val="18"/>
          <w:szCs w:val="18"/>
          <w:lang w:eastAsia="en-US"/>
        </w:rPr>
        <w:t>przez Uniwersytet Medyczny we Wrocławiu</w:t>
      </w:r>
      <w:r>
        <w:rPr>
          <w:rFonts w:ascii="Verdana" w:hAnsi="Verdana"/>
          <w:i/>
          <w:iCs/>
          <w:sz w:val="18"/>
          <w:szCs w:val="18"/>
        </w:rPr>
        <w:t xml:space="preserve">, </w:t>
      </w:r>
      <w:r>
        <w:rPr>
          <w:rFonts w:ascii="Verdana" w:hAnsi="Verdana"/>
          <w:sz w:val="18"/>
          <w:szCs w:val="18"/>
        </w:rPr>
        <w:t>oświadczam, że:</w:t>
      </w:r>
    </w:p>
    <w:p w14:paraId="2720DAC8" w14:textId="77777777" w:rsidR="00802FF3" w:rsidRDefault="00802FF3" w:rsidP="00675B75">
      <w:pPr>
        <w:pStyle w:val="Default"/>
        <w:keepNext/>
        <w:keepLines/>
        <w:jc w:val="both"/>
        <w:rPr>
          <w:rFonts w:ascii="Verdana" w:hAnsi="Verdana"/>
          <w:sz w:val="18"/>
          <w:szCs w:val="18"/>
        </w:rPr>
      </w:pPr>
    </w:p>
    <w:p w14:paraId="3275F237" w14:textId="0CCFC474" w:rsidR="00802FF3" w:rsidRDefault="00A13784" w:rsidP="00675B75">
      <w:pPr>
        <w:pStyle w:val="Default"/>
        <w:keepNext/>
        <w:keepLines/>
        <w:jc w:val="both"/>
        <w:rPr>
          <w:rFonts w:ascii="Verdana" w:hAnsi="Verdana"/>
          <w:sz w:val="18"/>
          <w:szCs w:val="18"/>
        </w:rPr>
      </w:pPr>
      <w:r>
        <w:rPr>
          <w:rFonts w:ascii="Verdana" w:hAnsi="Verdana"/>
          <w:sz w:val="18"/>
          <w:szCs w:val="18"/>
        </w:rPr>
        <w:t>•Wykonawca…………………………………………………………………………………………</w:t>
      </w:r>
      <w:r>
        <w:rPr>
          <w:rFonts w:ascii="Verdana" w:hAnsi="Verdana"/>
          <w:i/>
          <w:iCs/>
          <w:sz w:val="18"/>
          <w:szCs w:val="18"/>
        </w:rPr>
        <w:t xml:space="preserve">(nazwa i adres Wykonawcy) </w:t>
      </w:r>
      <w:r>
        <w:rPr>
          <w:rFonts w:ascii="Verdana" w:hAnsi="Verdana"/>
          <w:sz w:val="18"/>
          <w:szCs w:val="18"/>
        </w:rPr>
        <w:t xml:space="preserve">zrealizuje następujące </w:t>
      </w:r>
      <w:r w:rsidR="002B2CF9">
        <w:rPr>
          <w:rFonts w:ascii="Verdana" w:hAnsi="Verdana"/>
          <w:sz w:val="18"/>
          <w:szCs w:val="18"/>
        </w:rPr>
        <w:t>usługi</w:t>
      </w:r>
      <w:r>
        <w:rPr>
          <w:rFonts w:ascii="Verdana" w:hAnsi="Verdana"/>
          <w:sz w:val="18"/>
          <w:szCs w:val="18"/>
        </w:rPr>
        <w:t>:</w:t>
      </w:r>
    </w:p>
    <w:p w14:paraId="71D9ED5D" w14:textId="77777777" w:rsidR="00802FF3" w:rsidRDefault="00802FF3" w:rsidP="00675B75">
      <w:pPr>
        <w:pStyle w:val="Default"/>
        <w:keepNext/>
        <w:keepLines/>
        <w:jc w:val="both"/>
        <w:rPr>
          <w:rFonts w:ascii="Verdana" w:hAnsi="Verdana"/>
          <w:sz w:val="18"/>
          <w:szCs w:val="18"/>
        </w:rPr>
      </w:pPr>
    </w:p>
    <w:p w14:paraId="5073EA44" w14:textId="77777777" w:rsidR="00802FF3" w:rsidRDefault="00A13784" w:rsidP="00675B75">
      <w:pPr>
        <w:pStyle w:val="Default"/>
        <w:keepNext/>
        <w:keepLines/>
        <w:jc w:val="both"/>
        <w:rPr>
          <w:rFonts w:ascii="Verdana" w:hAnsi="Verdana"/>
          <w:sz w:val="18"/>
          <w:szCs w:val="18"/>
        </w:rPr>
      </w:pPr>
      <w:r>
        <w:rPr>
          <w:rFonts w:ascii="Verdana" w:hAnsi="Verdana"/>
          <w:sz w:val="18"/>
          <w:szCs w:val="18"/>
        </w:rPr>
        <w:t>………………………………………………………………………………………………………………………………….…</w:t>
      </w:r>
    </w:p>
    <w:p w14:paraId="09EF18AF" w14:textId="0ED06031" w:rsidR="00802FF3" w:rsidRDefault="00A13784" w:rsidP="00675B75">
      <w:pPr>
        <w:pStyle w:val="Default"/>
        <w:keepNext/>
        <w:keepLines/>
        <w:jc w:val="both"/>
        <w:rPr>
          <w:rFonts w:ascii="Verdana" w:hAnsi="Verdana"/>
          <w:sz w:val="18"/>
          <w:szCs w:val="18"/>
        </w:rPr>
      </w:pPr>
      <w:r>
        <w:rPr>
          <w:rFonts w:ascii="Verdana" w:hAnsi="Verdana"/>
          <w:sz w:val="18"/>
          <w:szCs w:val="18"/>
        </w:rPr>
        <w:t>•Wykonawca…………………………………………………………………………………………</w:t>
      </w:r>
      <w:r>
        <w:rPr>
          <w:rFonts w:ascii="Verdana" w:hAnsi="Verdana"/>
          <w:i/>
          <w:iCs/>
          <w:sz w:val="18"/>
          <w:szCs w:val="18"/>
        </w:rPr>
        <w:t xml:space="preserve">(nazwa i adres Wykonawcy) </w:t>
      </w:r>
      <w:r>
        <w:rPr>
          <w:rFonts w:ascii="Verdana" w:hAnsi="Verdana"/>
          <w:sz w:val="18"/>
          <w:szCs w:val="18"/>
        </w:rPr>
        <w:t>zrealizuje następujące usługi:</w:t>
      </w:r>
    </w:p>
    <w:p w14:paraId="3492AD38" w14:textId="77777777" w:rsidR="00802FF3" w:rsidRDefault="00802FF3" w:rsidP="00675B75">
      <w:pPr>
        <w:pStyle w:val="Default"/>
        <w:keepNext/>
        <w:keepLines/>
        <w:jc w:val="both"/>
        <w:rPr>
          <w:rFonts w:ascii="Verdana" w:hAnsi="Verdana"/>
          <w:sz w:val="18"/>
          <w:szCs w:val="18"/>
        </w:rPr>
      </w:pPr>
    </w:p>
    <w:p w14:paraId="7A0C074B" w14:textId="77777777" w:rsidR="00802FF3" w:rsidRDefault="00A13784" w:rsidP="00675B75">
      <w:pPr>
        <w:pStyle w:val="Default"/>
        <w:keepNext/>
        <w:keepLines/>
        <w:jc w:val="both"/>
        <w:rPr>
          <w:rFonts w:ascii="Verdana" w:hAnsi="Verdana"/>
          <w:sz w:val="18"/>
          <w:szCs w:val="18"/>
        </w:rPr>
      </w:pPr>
      <w:r>
        <w:rPr>
          <w:rFonts w:ascii="Verdana" w:hAnsi="Verdana"/>
          <w:sz w:val="18"/>
          <w:szCs w:val="18"/>
        </w:rPr>
        <w:t>………………………………………………………………………………………………………………………………….…</w:t>
      </w:r>
    </w:p>
    <w:p w14:paraId="3A80D32A" w14:textId="762DB6AC" w:rsidR="00802FF3" w:rsidRDefault="00A13784" w:rsidP="00675B75">
      <w:pPr>
        <w:pStyle w:val="Default"/>
        <w:keepNext/>
        <w:keepLines/>
        <w:jc w:val="both"/>
        <w:rPr>
          <w:rFonts w:ascii="Verdana" w:hAnsi="Verdana"/>
          <w:sz w:val="18"/>
          <w:szCs w:val="18"/>
        </w:rPr>
      </w:pPr>
      <w:r>
        <w:rPr>
          <w:rFonts w:ascii="Verdana" w:hAnsi="Verdana"/>
          <w:sz w:val="18"/>
          <w:szCs w:val="18"/>
        </w:rPr>
        <w:t>•Wykonawca…………………………………………………………………………………………</w:t>
      </w:r>
      <w:r>
        <w:rPr>
          <w:rFonts w:ascii="Verdana" w:hAnsi="Verdana"/>
          <w:i/>
          <w:iCs/>
          <w:sz w:val="18"/>
          <w:szCs w:val="18"/>
        </w:rPr>
        <w:t xml:space="preserve">(nazwa i adres Wykonawcy) </w:t>
      </w:r>
      <w:r>
        <w:rPr>
          <w:rFonts w:ascii="Verdana" w:hAnsi="Verdana"/>
          <w:sz w:val="18"/>
          <w:szCs w:val="18"/>
        </w:rPr>
        <w:t xml:space="preserve">zrealizuje następujące </w:t>
      </w:r>
      <w:r w:rsidR="002B2CF9">
        <w:rPr>
          <w:rFonts w:ascii="Verdana" w:hAnsi="Verdana"/>
          <w:sz w:val="18"/>
          <w:szCs w:val="18"/>
        </w:rPr>
        <w:t>usługi</w:t>
      </w:r>
      <w:r>
        <w:rPr>
          <w:rFonts w:ascii="Verdana" w:hAnsi="Verdana"/>
          <w:sz w:val="18"/>
          <w:szCs w:val="18"/>
        </w:rPr>
        <w:t>:</w:t>
      </w:r>
    </w:p>
    <w:p w14:paraId="7B31C31A" w14:textId="77777777" w:rsidR="00802FF3" w:rsidRDefault="00802FF3" w:rsidP="00675B75">
      <w:pPr>
        <w:pStyle w:val="Default"/>
        <w:keepNext/>
        <w:keepLines/>
        <w:jc w:val="both"/>
        <w:rPr>
          <w:rFonts w:ascii="Verdana" w:hAnsi="Verdana"/>
          <w:sz w:val="18"/>
          <w:szCs w:val="18"/>
        </w:rPr>
      </w:pPr>
    </w:p>
    <w:p w14:paraId="3F16BC46" w14:textId="77777777" w:rsidR="00802FF3" w:rsidRDefault="00802FF3" w:rsidP="00675B75">
      <w:pPr>
        <w:pStyle w:val="Default"/>
        <w:keepNext/>
        <w:keepLines/>
        <w:jc w:val="both"/>
        <w:rPr>
          <w:rFonts w:ascii="Verdana" w:hAnsi="Verdana"/>
          <w:sz w:val="18"/>
          <w:szCs w:val="18"/>
        </w:rPr>
      </w:pPr>
    </w:p>
    <w:p w14:paraId="7015406D" w14:textId="77777777" w:rsidR="002B2CF9" w:rsidRDefault="002B2CF9" w:rsidP="00675B75">
      <w:pPr>
        <w:keepNext/>
        <w:keepLines/>
        <w:ind w:left="5387"/>
        <w:jc w:val="both"/>
        <w:rPr>
          <w:rFonts w:ascii="Verdana" w:eastAsiaTheme="minorHAnsi" w:hAnsi="Verdana" w:cs="Arial"/>
          <w:sz w:val="18"/>
          <w:szCs w:val="18"/>
          <w:lang w:eastAsia="en-US"/>
        </w:rPr>
      </w:pPr>
      <w:r>
        <w:rPr>
          <w:rFonts w:ascii="Verdana" w:eastAsiaTheme="minorHAnsi" w:hAnsi="Verdana" w:cs="Arial"/>
          <w:sz w:val="18"/>
          <w:szCs w:val="18"/>
          <w:lang w:eastAsia="en-US"/>
        </w:rPr>
        <w:t xml:space="preserve">           ……………………………………………</w:t>
      </w:r>
    </w:p>
    <w:p w14:paraId="7E74E77F" w14:textId="68E9E579" w:rsidR="00802FF3" w:rsidRDefault="00A13784" w:rsidP="00675B75">
      <w:pPr>
        <w:keepNext/>
        <w:keepLines/>
        <w:ind w:left="6237"/>
        <w:jc w:val="both"/>
        <w:rPr>
          <w:rFonts w:ascii="Verdana" w:hAnsi="Verdana"/>
          <w:sz w:val="18"/>
          <w:szCs w:val="18"/>
        </w:rPr>
      </w:pPr>
      <w:r>
        <w:rPr>
          <w:rFonts w:ascii="Verdana" w:hAnsi="Verdana"/>
          <w:sz w:val="18"/>
          <w:szCs w:val="18"/>
        </w:rPr>
        <w:t xml:space="preserve">                                                                                          </w:t>
      </w:r>
      <w:r w:rsidR="002B2CF9" w:rsidRPr="000E44E5">
        <w:rPr>
          <w:rFonts w:ascii="Verdana" w:hAnsi="Verdana"/>
          <w:sz w:val="18"/>
          <w:szCs w:val="18"/>
        </w:rPr>
        <w:t>P</w:t>
      </w:r>
      <w:r w:rsidRPr="000E44E5">
        <w:rPr>
          <w:rFonts w:ascii="Verdana" w:hAnsi="Verdana"/>
          <w:sz w:val="18"/>
          <w:szCs w:val="18"/>
        </w:rPr>
        <w:t>odpis</w:t>
      </w:r>
      <w:r>
        <w:rPr>
          <w:rFonts w:ascii="Verdana" w:hAnsi="Verdana"/>
          <w:sz w:val="18"/>
          <w:szCs w:val="18"/>
        </w:rPr>
        <w:t xml:space="preserve"> Wykonawcy</w:t>
      </w:r>
    </w:p>
    <w:p w14:paraId="65E1DD9C" w14:textId="77777777" w:rsidR="00802FF3" w:rsidRDefault="00A13784" w:rsidP="00675B75">
      <w:pPr>
        <w:pStyle w:val="Nagwek3"/>
        <w:keepLines/>
        <w:ind w:right="0"/>
        <w:jc w:val="both"/>
        <w:rPr>
          <w:color w:val="000000"/>
          <w:shd w:val="clear" w:color="auto" w:fill="FFFFFF"/>
        </w:rPr>
      </w:pPr>
      <w:r>
        <w:rPr>
          <w:b w:val="0"/>
        </w:rPr>
        <w:t xml:space="preserve">. </w:t>
      </w:r>
      <w:r>
        <w:br w:type="page"/>
      </w:r>
    </w:p>
    <w:p w14:paraId="24FF87DC" w14:textId="0F0D186A" w:rsidR="00802FF3" w:rsidRDefault="007A5639" w:rsidP="00675B75">
      <w:pPr>
        <w:keepNext/>
        <w:keepLines/>
        <w:jc w:val="both"/>
        <w:rPr>
          <w:rFonts w:ascii="Verdana" w:hAnsi="Verdana"/>
          <w:b/>
          <w:bCs/>
          <w:sz w:val="18"/>
          <w:szCs w:val="18"/>
        </w:rPr>
      </w:pPr>
      <w:r>
        <w:rPr>
          <w:rFonts w:ascii="Verdana" w:hAnsi="Verdana"/>
          <w:b/>
          <w:bCs/>
          <w:color w:val="000000"/>
          <w:sz w:val="18"/>
          <w:szCs w:val="18"/>
          <w:shd w:val="clear" w:color="auto" w:fill="FFFFFF"/>
        </w:rPr>
        <w:lastRenderedPageBreak/>
        <w:t>AZ</w:t>
      </w:r>
      <w:r w:rsidR="00F07E3A">
        <w:rPr>
          <w:rFonts w:ascii="Verdana" w:hAnsi="Verdana"/>
          <w:b/>
          <w:bCs/>
          <w:color w:val="000000"/>
          <w:sz w:val="18"/>
          <w:szCs w:val="18"/>
          <w:shd w:val="clear" w:color="auto" w:fill="FFFFFF"/>
        </w:rPr>
        <w:t>P</w:t>
      </w:r>
      <w:r>
        <w:rPr>
          <w:rFonts w:ascii="Verdana" w:hAnsi="Verdana"/>
          <w:b/>
          <w:bCs/>
          <w:color w:val="000000"/>
          <w:sz w:val="18"/>
          <w:szCs w:val="18"/>
          <w:shd w:val="clear" w:color="auto" w:fill="FFFFFF"/>
        </w:rPr>
        <w:t>-260-</w:t>
      </w:r>
      <w:r w:rsidR="002706A9">
        <w:rPr>
          <w:rFonts w:ascii="Verdana" w:hAnsi="Verdana"/>
          <w:b/>
          <w:bCs/>
          <w:color w:val="000000"/>
          <w:sz w:val="18"/>
          <w:szCs w:val="18"/>
          <w:shd w:val="clear" w:color="auto" w:fill="FFFFFF"/>
        </w:rPr>
        <w:t>TP</w:t>
      </w:r>
      <w:r w:rsidR="002B2CF9">
        <w:rPr>
          <w:rFonts w:ascii="Verdana" w:hAnsi="Verdana"/>
          <w:b/>
          <w:bCs/>
          <w:color w:val="000000"/>
          <w:sz w:val="18"/>
          <w:szCs w:val="18"/>
          <w:shd w:val="clear" w:color="auto" w:fill="FFFFFF"/>
        </w:rPr>
        <w:t>-</w:t>
      </w:r>
      <w:r w:rsidR="00012E6F">
        <w:rPr>
          <w:rFonts w:ascii="Verdana" w:hAnsi="Verdana"/>
          <w:b/>
          <w:bCs/>
          <w:color w:val="000000"/>
          <w:sz w:val="18"/>
          <w:szCs w:val="18"/>
          <w:shd w:val="clear" w:color="auto" w:fill="FFFFFF"/>
        </w:rPr>
        <w:t>24</w:t>
      </w:r>
      <w:r w:rsidR="00A13784">
        <w:rPr>
          <w:rFonts w:ascii="Verdana" w:hAnsi="Verdana"/>
          <w:b/>
          <w:bCs/>
          <w:color w:val="000000"/>
          <w:sz w:val="18"/>
          <w:szCs w:val="18"/>
          <w:shd w:val="clear" w:color="auto" w:fill="FFFFFF"/>
        </w:rPr>
        <w:t>/2</w:t>
      </w:r>
      <w:r w:rsidR="00012E6F">
        <w:rPr>
          <w:rFonts w:ascii="Verdana" w:hAnsi="Verdana"/>
          <w:b/>
          <w:bCs/>
          <w:color w:val="000000"/>
          <w:sz w:val="18"/>
          <w:szCs w:val="18"/>
          <w:shd w:val="clear" w:color="auto" w:fill="FFFFFF"/>
        </w:rPr>
        <w:t>2</w:t>
      </w:r>
      <w:r w:rsidR="00A13784">
        <w:rPr>
          <w:rFonts w:ascii="Verdana" w:hAnsi="Verdana"/>
          <w:b/>
          <w:bCs/>
          <w:color w:val="000000"/>
          <w:sz w:val="18"/>
          <w:szCs w:val="18"/>
          <w:shd w:val="clear" w:color="auto" w:fill="FFFFFF"/>
        </w:rPr>
        <w:tab/>
      </w:r>
      <w:r w:rsidR="00A13784">
        <w:rPr>
          <w:rFonts w:ascii="Verdana" w:hAnsi="Verdana"/>
          <w:b/>
          <w:bCs/>
          <w:color w:val="000000"/>
          <w:sz w:val="18"/>
          <w:szCs w:val="18"/>
          <w:shd w:val="clear" w:color="auto" w:fill="FFFFFF"/>
        </w:rPr>
        <w:tab/>
      </w:r>
      <w:r w:rsidR="00A13784">
        <w:rPr>
          <w:rFonts w:ascii="Verdana" w:hAnsi="Verdana"/>
          <w:b/>
          <w:bCs/>
          <w:color w:val="000000"/>
          <w:sz w:val="18"/>
          <w:szCs w:val="18"/>
          <w:shd w:val="clear" w:color="auto" w:fill="FFFFFF"/>
        </w:rPr>
        <w:tab/>
      </w:r>
      <w:r w:rsidR="00A13784">
        <w:rPr>
          <w:rFonts w:ascii="Verdana" w:hAnsi="Verdana"/>
          <w:b/>
          <w:bCs/>
          <w:color w:val="000000"/>
          <w:sz w:val="18"/>
          <w:szCs w:val="18"/>
          <w:shd w:val="clear" w:color="auto" w:fill="FFFFFF"/>
        </w:rPr>
        <w:tab/>
      </w:r>
      <w:r w:rsidR="00A13784">
        <w:rPr>
          <w:rFonts w:ascii="Verdana" w:hAnsi="Verdana"/>
          <w:b/>
          <w:bCs/>
          <w:color w:val="000000"/>
          <w:sz w:val="18"/>
          <w:szCs w:val="18"/>
          <w:shd w:val="clear" w:color="auto" w:fill="FFFFFF"/>
        </w:rPr>
        <w:tab/>
      </w:r>
      <w:r w:rsidR="00A13784">
        <w:rPr>
          <w:rFonts w:ascii="Verdana" w:hAnsi="Verdana"/>
          <w:b/>
          <w:bCs/>
          <w:color w:val="000000"/>
          <w:sz w:val="18"/>
          <w:szCs w:val="18"/>
          <w:shd w:val="clear" w:color="auto" w:fill="FFFFFF"/>
        </w:rPr>
        <w:tab/>
      </w:r>
      <w:r w:rsidR="00A13784">
        <w:rPr>
          <w:rFonts w:ascii="Verdana" w:hAnsi="Verdana"/>
          <w:b/>
          <w:bCs/>
          <w:color w:val="000000"/>
          <w:sz w:val="18"/>
          <w:szCs w:val="18"/>
          <w:shd w:val="clear" w:color="auto" w:fill="FFFFFF"/>
        </w:rPr>
        <w:tab/>
        <w:t>Załącznik nr 6 do SWZ</w:t>
      </w:r>
    </w:p>
    <w:p w14:paraId="7A0BC2C2" w14:textId="77777777" w:rsidR="00802FF3" w:rsidRDefault="00802FF3" w:rsidP="00675B75">
      <w:pPr>
        <w:keepNext/>
        <w:keepLines/>
        <w:jc w:val="both"/>
        <w:rPr>
          <w:color w:val="000000"/>
          <w:shd w:val="clear" w:color="auto" w:fill="FFFFFF"/>
        </w:rPr>
      </w:pPr>
    </w:p>
    <w:p w14:paraId="303B8364" w14:textId="77777777" w:rsidR="00802FF3" w:rsidRDefault="00802FF3" w:rsidP="00675B75">
      <w:pPr>
        <w:keepNext/>
        <w:keepLines/>
        <w:pBdr>
          <w:top w:val="single" w:sz="4" w:space="1" w:color="000000"/>
          <w:left w:val="single" w:sz="4" w:space="4" w:color="000000"/>
          <w:bottom w:val="single" w:sz="4" w:space="1" w:color="000000"/>
          <w:right w:val="single" w:sz="4" w:space="4" w:color="000000"/>
        </w:pBdr>
        <w:shd w:val="clear" w:color="auto" w:fill="DEEAF6" w:themeFill="accent1" w:themeFillTint="33"/>
        <w:jc w:val="both"/>
        <w:rPr>
          <w:rFonts w:ascii="Verdana" w:hAnsi="Verdana"/>
          <w:b/>
          <w:sz w:val="18"/>
          <w:szCs w:val="18"/>
        </w:rPr>
      </w:pPr>
    </w:p>
    <w:p w14:paraId="762C50FE" w14:textId="77777777" w:rsidR="00802FF3" w:rsidRDefault="00A13784" w:rsidP="00675B75">
      <w:pPr>
        <w:keepNext/>
        <w:keepLines/>
        <w:pBdr>
          <w:top w:val="single" w:sz="4" w:space="1" w:color="000000"/>
          <w:left w:val="single" w:sz="4" w:space="4" w:color="000000"/>
          <w:bottom w:val="single" w:sz="4" w:space="1" w:color="000000"/>
          <w:right w:val="single" w:sz="4" w:space="4" w:color="000000"/>
        </w:pBdr>
        <w:shd w:val="clear" w:color="auto" w:fill="DEEAF6" w:themeFill="accent1" w:themeFillTint="33"/>
        <w:jc w:val="center"/>
        <w:rPr>
          <w:rFonts w:ascii="Verdana" w:eastAsiaTheme="minorHAnsi" w:hAnsi="Verdana" w:cs="Arial"/>
          <w:b/>
          <w:bCs/>
          <w:sz w:val="18"/>
          <w:szCs w:val="18"/>
          <w:lang w:eastAsia="en-US"/>
        </w:rPr>
      </w:pPr>
      <w:r>
        <w:rPr>
          <w:rFonts w:ascii="Verdana" w:eastAsiaTheme="minorHAnsi" w:hAnsi="Verdana" w:cs="Arial"/>
          <w:b/>
          <w:bCs/>
          <w:sz w:val="18"/>
          <w:szCs w:val="18"/>
          <w:lang w:eastAsia="en-US"/>
        </w:rPr>
        <w:t>ZOBOWIĄZANIE PODMIOTU UDOSTĘPNIAJĄCEGO ZASOBY</w:t>
      </w:r>
    </w:p>
    <w:p w14:paraId="1D2C0CEC" w14:textId="77777777" w:rsidR="00802FF3" w:rsidRDefault="00A13784" w:rsidP="00675B75">
      <w:pPr>
        <w:keepNext/>
        <w:keepLines/>
        <w:pBdr>
          <w:top w:val="single" w:sz="4" w:space="1" w:color="000000"/>
          <w:left w:val="single" w:sz="4" w:space="4" w:color="000000"/>
          <w:bottom w:val="single" w:sz="4" w:space="1" w:color="000000"/>
          <w:right w:val="single" w:sz="4" w:space="4" w:color="000000"/>
        </w:pBdr>
        <w:shd w:val="clear" w:color="auto" w:fill="DEEAF6" w:themeFill="accent1" w:themeFillTint="33"/>
        <w:jc w:val="center"/>
        <w:rPr>
          <w:rFonts w:ascii="Verdana" w:eastAsiaTheme="minorHAnsi" w:hAnsi="Verdana" w:cs="Arial"/>
          <w:b/>
          <w:bCs/>
          <w:sz w:val="18"/>
          <w:szCs w:val="18"/>
          <w:lang w:eastAsia="en-US"/>
        </w:rPr>
      </w:pPr>
      <w:r>
        <w:rPr>
          <w:rFonts w:ascii="Verdana" w:eastAsiaTheme="minorHAnsi" w:hAnsi="Verdana" w:cs="Arial"/>
          <w:b/>
          <w:bCs/>
          <w:sz w:val="18"/>
          <w:szCs w:val="18"/>
          <w:lang w:eastAsia="en-US"/>
        </w:rPr>
        <w:t>DO ODDANIA DO DYSPOZYCJI WYKONAWCY NIEZBĘDNYCH ZASOBÓW NA POTRZEBY REALIZACJI ZAMÓWIENIA</w:t>
      </w:r>
    </w:p>
    <w:p w14:paraId="3DF87BE6" w14:textId="77777777" w:rsidR="00802FF3" w:rsidRDefault="00802FF3" w:rsidP="00675B75">
      <w:pPr>
        <w:keepNext/>
        <w:keepLines/>
        <w:pBdr>
          <w:top w:val="single" w:sz="4" w:space="1" w:color="000000"/>
          <w:left w:val="single" w:sz="4" w:space="4" w:color="000000"/>
          <w:bottom w:val="single" w:sz="4" w:space="1" w:color="000000"/>
          <w:right w:val="single" w:sz="4" w:space="4" w:color="000000"/>
        </w:pBdr>
        <w:shd w:val="clear" w:color="auto" w:fill="DEEAF6" w:themeFill="accent1" w:themeFillTint="33"/>
        <w:jc w:val="both"/>
        <w:rPr>
          <w:rFonts w:ascii="Verdana" w:eastAsiaTheme="minorHAnsi" w:hAnsi="Verdana" w:cs="Arial"/>
          <w:sz w:val="18"/>
          <w:szCs w:val="18"/>
          <w:lang w:eastAsia="en-US"/>
        </w:rPr>
      </w:pPr>
    </w:p>
    <w:p w14:paraId="00B5E8F2" w14:textId="77777777" w:rsidR="00802FF3" w:rsidRDefault="00A13784" w:rsidP="00675B75">
      <w:pPr>
        <w:keepNext/>
        <w:keepLines/>
        <w:pBdr>
          <w:top w:val="single" w:sz="4" w:space="1" w:color="000000"/>
          <w:left w:val="single" w:sz="4" w:space="4" w:color="000000"/>
          <w:bottom w:val="single" w:sz="4" w:space="1" w:color="000000"/>
          <w:right w:val="single" w:sz="4" w:space="4" w:color="000000"/>
        </w:pBdr>
        <w:shd w:val="clear" w:color="auto" w:fill="DEEAF6" w:themeFill="accent1" w:themeFillTint="33"/>
        <w:jc w:val="both"/>
        <w:rPr>
          <w:rFonts w:ascii="Verdana" w:eastAsiaTheme="minorHAnsi" w:hAnsi="Verdana" w:cs="Arial"/>
          <w:i/>
          <w:sz w:val="16"/>
          <w:szCs w:val="16"/>
          <w:lang w:eastAsia="en-US"/>
        </w:rPr>
      </w:pPr>
      <w:r>
        <w:rPr>
          <w:rFonts w:ascii="Verdana" w:eastAsiaTheme="minorHAnsi" w:hAnsi="Verdana" w:cs="Arial"/>
          <w:i/>
          <w:sz w:val="16"/>
          <w:szCs w:val="16"/>
          <w:lang w:eastAsia="en-US"/>
        </w:rPr>
        <w:t>wypełnić jeśli dotyczy</w:t>
      </w:r>
    </w:p>
    <w:p w14:paraId="5DB63CD7" w14:textId="77777777" w:rsidR="00802FF3" w:rsidRDefault="00802FF3" w:rsidP="00675B75">
      <w:pPr>
        <w:keepNext/>
        <w:keepLines/>
        <w:jc w:val="both"/>
        <w:rPr>
          <w:rFonts w:ascii="Verdana" w:eastAsiaTheme="minorHAnsi" w:hAnsi="Verdana" w:cs="Arial"/>
          <w:i/>
          <w:sz w:val="18"/>
          <w:szCs w:val="18"/>
          <w:lang w:eastAsia="en-US"/>
        </w:rPr>
      </w:pPr>
    </w:p>
    <w:p w14:paraId="3348F566" w14:textId="77777777" w:rsidR="00802FF3" w:rsidRDefault="00802FF3" w:rsidP="00675B75">
      <w:pPr>
        <w:keepNext/>
        <w:keepLines/>
        <w:rPr>
          <w:rFonts w:ascii="Verdana" w:hAnsi="Verdana"/>
          <w:sz w:val="18"/>
          <w:szCs w:val="18"/>
        </w:rPr>
      </w:pPr>
    </w:p>
    <w:p w14:paraId="10FB2193" w14:textId="77777777" w:rsidR="00802FF3" w:rsidRDefault="00A13784" w:rsidP="00675B75">
      <w:pPr>
        <w:keepNext/>
        <w:keepLines/>
        <w:jc w:val="both"/>
        <w:rPr>
          <w:rFonts w:ascii="Verdana" w:eastAsiaTheme="minorHAnsi" w:hAnsi="Verdana" w:cs="Arial"/>
          <w:sz w:val="18"/>
          <w:szCs w:val="18"/>
          <w:lang w:eastAsia="en-US"/>
        </w:rPr>
      </w:pPr>
      <w:r>
        <w:rPr>
          <w:rFonts w:ascii="Verdana" w:eastAsiaTheme="minorHAnsi" w:hAnsi="Verdana" w:cs="Arial"/>
          <w:sz w:val="18"/>
          <w:szCs w:val="18"/>
          <w:lang w:eastAsia="en-US"/>
        </w:rPr>
        <w:t>W imieniu:</w:t>
      </w:r>
    </w:p>
    <w:p w14:paraId="0D43BDE0" w14:textId="77777777" w:rsidR="00802FF3" w:rsidRDefault="00A13784" w:rsidP="00675B75">
      <w:pPr>
        <w:keepNext/>
        <w:keepLines/>
        <w:jc w:val="both"/>
        <w:rPr>
          <w:rFonts w:ascii="Verdana" w:eastAsiaTheme="minorHAnsi" w:hAnsi="Verdana" w:cs="Arial"/>
          <w:sz w:val="18"/>
          <w:szCs w:val="18"/>
          <w:lang w:eastAsia="en-US"/>
        </w:rPr>
      </w:pPr>
      <w:r>
        <w:rPr>
          <w:rFonts w:ascii="Verdana" w:eastAsiaTheme="minorHAnsi" w:hAnsi="Verdana" w:cs="Arial"/>
          <w:sz w:val="18"/>
          <w:szCs w:val="18"/>
          <w:lang w:eastAsia="en-US"/>
        </w:rPr>
        <w:t xml:space="preserve"> …………………………………………………………………………………………………</w:t>
      </w:r>
    </w:p>
    <w:p w14:paraId="7AD7FA10" w14:textId="77777777" w:rsidR="00802FF3" w:rsidRDefault="00A13784" w:rsidP="00675B75">
      <w:pPr>
        <w:keepNext/>
        <w:keepLines/>
        <w:jc w:val="both"/>
        <w:rPr>
          <w:rFonts w:ascii="Verdana" w:eastAsiaTheme="minorHAnsi" w:hAnsi="Verdana" w:cs="Arial"/>
          <w:sz w:val="18"/>
          <w:szCs w:val="18"/>
          <w:lang w:eastAsia="en-US"/>
        </w:rPr>
      </w:pPr>
      <w:r>
        <w:rPr>
          <w:rFonts w:ascii="Verdana" w:eastAsiaTheme="minorHAnsi" w:hAnsi="Verdana" w:cs="Arial"/>
          <w:sz w:val="18"/>
          <w:szCs w:val="18"/>
          <w:lang w:eastAsia="en-US"/>
        </w:rPr>
        <w:t>(nazwa Podmiotu udostępniającego zasoby)</w:t>
      </w:r>
    </w:p>
    <w:p w14:paraId="4AA120C9" w14:textId="77777777" w:rsidR="00802FF3" w:rsidRDefault="00A13784" w:rsidP="00675B75">
      <w:pPr>
        <w:keepNext/>
        <w:keepLines/>
        <w:jc w:val="both"/>
        <w:rPr>
          <w:rFonts w:ascii="Verdana" w:eastAsiaTheme="minorHAnsi" w:hAnsi="Verdana" w:cs="Arial"/>
          <w:sz w:val="18"/>
          <w:szCs w:val="18"/>
          <w:lang w:eastAsia="en-US"/>
        </w:rPr>
      </w:pPr>
      <w:r>
        <w:rPr>
          <w:rFonts w:ascii="Verdana" w:eastAsiaTheme="minorHAnsi" w:hAnsi="Verdana" w:cs="Arial"/>
          <w:sz w:val="18"/>
          <w:szCs w:val="18"/>
          <w:lang w:eastAsia="en-US"/>
        </w:rPr>
        <w:t>Zobowiązuję się do oddania swoich zasobów</w:t>
      </w:r>
    </w:p>
    <w:p w14:paraId="2273AB4B" w14:textId="77777777" w:rsidR="00802FF3" w:rsidRDefault="00A13784" w:rsidP="00675B75">
      <w:pPr>
        <w:keepNext/>
        <w:keepLines/>
        <w:jc w:val="both"/>
        <w:rPr>
          <w:rFonts w:ascii="Verdana" w:eastAsiaTheme="minorHAnsi" w:hAnsi="Verdana" w:cs="Arial"/>
          <w:sz w:val="18"/>
          <w:szCs w:val="18"/>
          <w:lang w:eastAsia="en-US"/>
        </w:rPr>
      </w:pPr>
      <w:r>
        <w:rPr>
          <w:rFonts w:ascii="Verdana" w:eastAsiaTheme="minorHAnsi" w:hAnsi="Verdana" w:cs="Arial"/>
          <w:sz w:val="18"/>
          <w:szCs w:val="18"/>
          <w:lang w:eastAsia="en-US"/>
        </w:rPr>
        <w:t>……………………………………………………………………………………………………………………..</w:t>
      </w:r>
    </w:p>
    <w:p w14:paraId="4A7F21C7" w14:textId="4D6B861D" w:rsidR="00802FF3" w:rsidRDefault="00A13784" w:rsidP="00675B75">
      <w:pPr>
        <w:keepNext/>
        <w:keepLines/>
        <w:jc w:val="both"/>
        <w:rPr>
          <w:rFonts w:ascii="Verdana" w:eastAsiaTheme="minorHAnsi" w:hAnsi="Verdana" w:cs="Arial"/>
          <w:sz w:val="18"/>
          <w:szCs w:val="18"/>
          <w:lang w:eastAsia="en-US"/>
        </w:rPr>
      </w:pPr>
      <w:r>
        <w:rPr>
          <w:rFonts w:ascii="Verdana" w:eastAsiaTheme="minorHAnsi" w:hAnsi="Verdana" w:cs="Arial"/>
          <w:sz w:val="18"/>
          <w:szCs w:val="18"/>
          <w:lang w:eastAsia="en-US"/>
        </w:rPr>
        <w:t>(określenie zasobu – zdolność techniczna lub zawodowa)</w:t>
      </w:r>
    </w:p>
    <w:p w14:paraId="0A3FBEB7" w14:textId="77777777" w:rsidR="00802FF3" w:rsidRDefault="00A13784" w:rsidP="00675B75">
      <w:pPr>
        <w:keepNext/>
        <w:keepLines/>
        <w:jc w:val="both"/>
        <w:rPr>
          <w:rFonts w:ascii="Verdana" w:eastAsiaTheme="minorHAnsi" w:hAnsi="Verdana" w:cs="Arial"/>
          <w:sz w:val="18"/>
          <w:szCs w:val="18"/>
          <w:lang w:eastAsia="en-US"/>
        </w:rPr>
      </w:pPr>
      <w:r>
        <w:rPr>
          <w:rFonts w:ascii="Verdana" w:eastAsiaTheme="minorHAnsi" w:hAnsi="Verdana" w:cs="Arial"/>
          <w:sz w:val="18"/>
          <w:szCs w:val="18"/>
          <w:lang w:eastAsia="en-US"/>
        </w:rPr>
        <w:t>do dyspozycji Wykonawcy:</w:t>
      </w:r>
    </w:p>
    <w:p w14:paraId="4A8429C7" w14:textId="77777777" w:rsidR="00802FF3" w:rsidRDefault="00A13784" w:rsidP="00675B75">
      <w:pPr>
        <w:keepNext/>
        <w:keepLines/>
        <w:jc w:val="both"/>
        <w:rPr>
          <w:rFonts w:ascii="Verdana" w:eastAsiaTheme="minorHAnsi" w:hAnsi="Verdana" w:cs="Arial"/>
          <w:sz w:val="18"/>
          <w:szCs w:val="18"/>
          <w:lang w:eastAsia="en-US"/>
        </w:rPr>
      </w:pPr>
      <w:r>
        <w:rPr>
          <w:rFonts w:ascii="Verdana" w:eastAsiaTheme="minorHAnsi" w:hAnsi="Verdana" w:cs="Arial"/>
          <w:sz w:val="18"/>
          <w:szCs w:val="18"/>
          <w:lang w:eastAsia="en-US"/>
        </w:rPr>
        <w:t>………………………………………………………………………………………………………………………</w:t>
      </w:r>
    </w:p>
    <w:p w14:paraId="4B439314" w14:textId="77777777" w:rsidR="00802FF3" w:rsidRDefault="00A13784" w:rsidP="00675B75">
      <w:pPr>
        <w:keepNext/>
        <w:keepLines/>
        <w:jc w:val="both"/>
        <w:rPr>
          <w:rFonts w:ascii="Verdana" w:eastAsiaTheme="minorHAnsi" w:hAnsi="Verdana" w:cs="Arial"/>
          <w:sz w:val="18"/>
          <w:szCs w:val="18"/>
          <w:lang w:eastAsia="en-US"/>
        </w:rPr>
      </w:pPr>
      <w:r>
        <w:rPr>
          <w:rFonts w:ascii="Verdana" w:eastAsiaTheme="minorHAnsi" w:hAnsi="Verdana" w:cs="Arial"/>
          <w:sz w:val="18"/>
          <w:szCs w:val="18"/>
          <w:lang w:eastAsia="en-US"/>
        </w:rPr>
        <w:t>(nazwa Wykonawcy)</w:t>
      </w:r>
    </w:p>
    <w:p w14:paraId="37EA6025" w14:textId="77777777" w:rsidR="000E44E5" w:rsidRDefault="000E44E5" w:rsidP="00675B75">
      <w:pPr>
        <w:keepNext/>
        <w:keepLines/>
        <w:jc w:val="both"/>
        <w:rPr>
          <w:rFonts w:ascii="Verdana" w:eastAsiaTheme="minorHAnsi" w:hAnsi="Verdana" w:cs="Arial"/>
          <w:sz w:val="18"/>
          <w:szCs w:val="18"/>
          <w:lang w:eastAsia="en-US"/>
        </w:rPr>
      </w:pPr>
    </w:p>
    <w:p w14:paraId="7A6E53A8" w14:textId="77777777" w:rsidR="00802FF3" w:rsidRDefault="00A13784" w:rsidP="00675B75">
      <w:pPr>
        <w:keepNext/>
        <w:keepLines/>
        <w:jc w:val="both"/>
        <w:rPr>
          <w:rFonts w:ascii="Verdana" w:eastAsiaTheme="minorHAnsi" w:hAnsi="Verdana" w:cs="Arial"/>
          <w:sz w:val="18"/>
          <w:szCs w:val="18"/>
          <w:lang w:eastAsia="en-US"/>
        </w:rPr>
      </w:pPr>
      <w:r>
        <w:rPr>
          <w:rFonts w:ascii="Verdana" w:eastAsiaTheme="minorHAnsi" w:hAnsi="Verdana" w:cs="Arial"/>
          <w:sz w:val="18"/>
          <w:szCs w:val="18"/>
          <w:lang w:eastAsia="en-US"/>
        </w:rPr>
        <w:t>przy wykonywaniu zamówienia pn.</w:t>
      </w:r>
    </w:p>
    <w:p w14:paraId="3577304D" w14:textId="77777777" w:rsidR="000E44E5" w:rsidRDefault="000E44E5" w:rsidP="00675B75">
      <w:pPr>
        <w:keepNext/>
        <w:keepLines/>
        <w:jc w:val="both"/>
        <w:rPr>
          <w:rFonts w:ascii="Verdana" w:hAnsi="Verdana"/>
          <w:b/>
          <w:bCs/>
          <w:sz w:val="18"/>
          <w:szCs w:val="18"/>
        </w:rPr>
      </w:pPr>
    </w:p>
    <w:p w14:paraId="21462BD4" w14:textId="1A69AB31" w:rsidR="00802FF3" w:rsidRDefault="00012E6F" w:rsidP="00675B75">
      <w:pPr>
        <w:keepNext/>
        <w:keepLines/>
        <w:jc w:val="both"/>
        <w:rPr>
          <w:rFonts w:ascii="Verdana" w:eastAsiaTheme="minorHAnsi" w:hAnsi="Verdana" w:cs="Arial"/>
          <w:sz w:val="18"/>
          <w:szCs w:val="18"/>
          <w:lang w:eastAsia="en-US"/>
        </w:rPr>
      </w:pPr>
      <w:r w:rsidRPr="00184EF5">
        <w:rPr>
          <w:rFonts w:ascii="Verdana" w:hAnsi="Verdana" w:cs="Arial"/>
          <w:b/>
          <w:bCs/>
          <w:sz w:val="18"/>
          <w:szCs w:val="18"/>
        </w:rPr>
        <w:t>Świadczenie usług szkoleniowych w zakresie podnoszenia kompetencji informatycznych kadry administracyjnej i kierowniczej</w:t>
      </w:r>
      <w:r>
        <w:rPr>
          <w:rFonts w:ascii="Verdana" w:hAnsi="Verdana" w:cs="Arial"/>
          <w:b/>
          <w:bCs/>
          <w:sz w:val="18"/>
          <w:szCs w:val="18"/>
        </w:rPr>
        <w:t>,</w:t>
      </w:r>
      <w:r w:rsidRPr="00184EF5">
        <w:rPr>
          <w:rFonts w:ascii="Verdana" w:hAnsi="Verdana" w:cs="Arial"/>
          <w:b/>
          <w:bCs/>
          <w:sz w:val="18"/>
          <w:szCs w:val="18"/>
        </w:rPr>
        <w:t xml:space="preserve"> w ramach realizacji projektu pn. "Dolnośląscy liderzy Medycyny - wdrożenie zintegrowanego programu podnoszenia kompetencji studentów, doktorantów, kadry dydaktycznej i administracyjnej Uniwersytetu Medycznego im. Piastów Śląskich we Wrocławiu"</w:t>
      </w:r>
      <w:r w:rsidR="000E44E5" w:rsidRPr="00CF2896">
        <w:rPr>
          <w:rFonts w:ascii="Verdana" w:hAnsi="Verdana"/>
          <w:b/>
          <w:bCs/>
          <w:sz w:val="18"/>
          <w:szCs w:val="18"/>
        </w:rPr>
        <w:t>.</w:t>
      </w:r>
    </w:p>
    <w:p w14:paraId="3884D10A" w14:textId="77777777" w:rsidR="000E44E5" w:rsidRDefault="000E44E5" w:rsidP="00675B75">
      <w:pPr>
        <w:keepNext/>
        <w:keepLines/>
        <w:jc w:val="both"/>
        <w:rPr>
          <w:rFonts w:ascii="Verdana" w:eastAsiaTheme="minorHAnsi" w:hAnsi="Verdana" w:cs="Arial"/>
          <w:sz w:val="18"/>
          <w:szCs w:val="18"/>
          <w:lang w:eastAsia="en-US"/>
        </w:rPr>
      </w:pPr>
    </w:p>
    <w:p w14:paraId="1C0C29B4" w14:textId="77777777" w:rsidR="00802FF3" w:rsidRDefault="00A13784" w:rsidP="00675B75">
      <w:pPr>
        <w:keepNext/>
        <w:keepLines/>
        <w:jc w:val="both"/>
        <w:rPr>
          <w:rFonts w:ascii="Verdana" w:eastAsiaTheme="minorHAnsi" w:hAnsi="Verdana" w:cs="Arial"/>
          <w:sz w:val="18"/>
          <w:szCs w:val="18"/>
          <w:lang w:eastAsia="en-US"/>
        </w:rPr>
      </w:pPr>
      <w:r>
        <w:rPr>
          <w:rFonts w:ascii="Verdana" w:eastAsiaTheme="minorHAnsi" w:hAnsi="Verdana" w:cs="Arial"/>
          <w:sz w:val="18"/>
          <w:szCs w:val="18"/>
          <w:lang w:eastAsia="en-US"/>
        </w:rPr>
        <w:t>oświadczam, że:</w:t>
      </w:r>
    </w:p>
    <w:p w14:paraId="19A88F06" w14:textId="77777777" w:rsidR="00802FF3" w:rsidRDefault="00A13784" w:rsidP="00675B75">
      <w:pPr>
        <w:keepNext/>
        <w:keepLines/>
        <w:jc w:val="both"/>
        <w:rPr>
          <w:rFonts w:ascii="Verdana" w:eastAsiaTheme="minorHAnsi" w:hAnsi="Verdana" w:cs="Arial"/>
          <w:sz w:val="18"/>
          <w:szCs w:val="18"/>
          <w:lang w:eastAsia="en-US"/>
        </w:rPr>
      </w:pPr>
      <w:r>
        <w:rPr>
          <w:rFonts w:ascii="Verdana" w:eastAsiaTheme="minorHAnsi" w:hAnsi="Verdana" w:cs="Arial"/>
          <w:sz w:val="18"/>
          <w:szCs w:val="18"/>
          <w:lang w:eastAsia="en-US"/>
        </w:rPr>
        <w:t>a) udostępniam Wykonawcy ww. zasoby, w następującym zakresie:</w:t>
      </w:r>
    </w:p>
    <w:p w14:paraId="7283883B" w14:textId="77777777" w:rsidR="00802FF3" w:rsidRDefault="00A13784" w:rsidP="00675B75">
      <w:pPr>
        <w:keepNext/>
        <w:keepLines/>
        <w:jc w:val="both"/>
        <w:rPr>
          <w:rFonts w:ascii="Verdana" w:eastAsiaTheme="minorHAnsi" w:hAnsi="Verdana" w:cs="Arial"/>
          <w:sz w:val="18"/>
          <w:szCs w:val="18"/>
          <w:lang w:eastAsia="en-US"/>
        </w:rPr>
      </w:pPr>
      <w:r>
        <w:rPr>
          <w:rFonts w:ascii="Verdana" w:eastAsiaTheme="minorHAnsi" w:hAnsi="Verdana" w:cs="Arial"/>
          <w:sz w:val="18"/>
          <w:szCs w:val="18"/>
          <w:lang w:eastAsia="en-US"/>
        </w:rPr>
        <w:t>……………………………………………………………………………………………………………………</w:t>
      </w:r>
    </w:p>
    <w:p w14:paraId="3B0E4255" w14:textId="77777777" w:rsidR="00802FF3" w:rsidRDefault="00A13784" w:rsidP="00675B75">
      <w:pPr>
        <w:keepNext/>
        <w:keepLines/>
        <w:jc w:val="both"/>
        <w:rPr>
          <w:rFonts w:ascii="Verdana" w:eastAsiaTheme="minorHAnsi" w:hAnsi="Verdana" w:cs="Arial"/>
          <w:sz w:val="18"/>
          <w:szCs w:val="18"/>
          <w:lang w:eastAsia="en-US"/>
        </w:rPr>
      </w:pPr>
      <w:r>
        <w:rPr>
          <w:rFonts w:ascii="Verdana" w:eastAsiaTheme="minorHAnsi" w:hAnsi="Verdana" w:cs="Arial"/>
          <w:sz w:val="18"/>
          <w:szCs w:val="18"/>
          <w:lang w:eastAsia="en-US"/>
        </w:rPr>
        <w:t>b) sposób wykorzystania udostępnionych przeze mnie zasobów będzie następujący:</w:t>
      </w:r>
    </w:p>
    <w:p w14:paraId="2D139D4F" w14:textId="77777777" w:rsidR="00802FF3" w:rsidRDefault="00A13784" w:rsidP="00675B75">
      <w:pPr>
        <w:keepNext/>
        <w:keepLines/>
        <w:jc w:val="both"/>
        <w:rPr>
          <w:rFonts w:ascii="Verdana" w:eastAsiaTheme="minorHAnsi" w:hAnsi="Verdana" w:cs="Arial"/>
          <w:sz w:val="18"/>
          <w:szCs w:val="18"/>
          <w:lang w:eastAsia="en-US"/>
        </w:rPr>
      </w:pPr>
      <w:r>
        <w:rPr>
          <w:rFonts w:ascii="Verdana" w:eastAsiaTheme="minorHAnsi" w:hAnsi="Verdana" w:cs="Arial"/>
          <w:sz w:val="18"/>
          <w:szCs w:val="18"/>
          <w:lang w:eastAsia="en-US"/>
        </w:rPr>
        <w:t>……………………………………………………………………………………………………………………</w:t>
      </w:r>
    </w:p>
    <w:p w14:paraId="64869EC9" w14:textId="77777777" w:rsidR="00802FF3" w:rsidRDefault="00A13784" w:rsidP="00675B75">
      <w:pPr>
        <w:keepNext/>
        <w:keepLines/>
        <w:jc w:val="both"/>
        <w:rPr>
          <w:rFonts w:ascii="Verdana" w:eastAsiaTheme="minorHAnsi" w:hAnsi="Verdana" w:cs="Arial"/>
          <w:sz w:val="18"/>
          <w:szCs w:val="18"/>
          <w:lang w:eastAsia="en-US"/>
        </w:rPr>
      </w:pPr>
      <w:r>
        <w:rPr>
          <w:rFonts w:ascii="Verdana" w:eastAsiaTheme="minorHAnsi" w:hAnsi="Verdana" w:cs="Arial"/>
          <w:sz w:val="18"/>
          <w:szCs w:val="18"/>
          <w:lang w:eastAsia="en-US"/>
        </w:rPr>
        <w:t>c) zakres mojego udziału przy wykonywaniu zamówienia będzie następujący:</w:t>
      </w:r>
    </w:p>
    <w:p w14:paraId="1B8682FA" w14:textId="77777777" w:rsidR="00802FF3" w:rsidRDefault="00A13784" w:rsidP="00675B75">
      <w:pPr>
        <w:keepNext/>
        <w:keepLines/>
        <w:jc w:val="both"/>
        <w:rPr>
          <w:rFonts w:ascii="Verdana" w:eastAsiaTheme="minorHAnsi" w:hAnsi="Verdana" w:cs="Arial"/>
          <w:sz w:val="18"/>
          <w:szCs w:val="18"/>
          <w:lang w:eastAsia="en-US"/>
        </w:rPr>
      </w:pPr>
      <w:r>
        <w:rPr>
          <w:rFonts w:ascii="Verdana" w:eastAsiaTheme="minorHAnsi" w:hAnsi="Verdana" w:cs="Arial"/>
          <w:sz w:val="18"/>
          <w:szCs w:val="18"/>
          <w:lang w:eastAsia="en-US"/>
        </w:rPr>
        <w:t>……………………………………………………………………………………………………………………</w:t>
      </w:r>
    </w:p>
    <w:p w14:paraId="125B7143" w14:textId="77777777" w:rsidR="00802FF3" w:rsidRDefault="00A13784" w:rsidP="00675B75">
      <w:pPr>
        <w:keepNext/>
        <w:keepLines/>
        <w:jc w:val="both"/>
        <w:rPr>
          <w:rFonts w:ascii="Verdana" w:eastAsiaTheme="minorHAnsi" w:hAnsi="Verdana" w:cs="Arial"/>
          <w:sz w:val="18"/>
          <w:szCs w:val="18"/>
          <w:lang w:eastAsia="en-US"/>
        </w:rPr>
      </w:pPr>
      <w:r>
        <w:rPr>
          <w:rFonts w:ascii="Verdana" w:eastAsiaTheme="minorHAnsi" w:hAnsi="Verdana" w:cs="Arial"/>
          <w:sz w:val="18"/>
          <w:szCs w:val="18"/>
          <w:lang w:eastAsia="en-US"/>
        </w:rPr>
        <w:t>d) okres mojego udziału przy wykonywaniu zamówienia będzie następujący:</w:t>
      </w:r>
    </w:p>
    <w:p w14:paraId="5914D2E8" w14:textId="77777777" w:rsidR="00802FF3" w:rsidRDefault="00A13784" w:rsidP="00675B75">
      <w:pPr>
        <w:keepNext/>
        <w:keepLines/>
        <w:jc w:val="both"/>
        <w:rPr>
          <w:rFonts w:ascii="Verdana" w:eastAsiaTheme="minorHAnsi" w:hAnsi="Verdana" w:cs="Arial"/>
          <w:sz w:val="18"/>
          <w:szCs w:val="18"/>
          <w:lang w:eastAsia="en-US"/>
        </w:rPr>
      </w:pPr>
      <w:r>
        <w:rPr>
          <w:rFonts w:ascii="Verdana" w:eastAsiaTheme="minorHAnsi" w:hAnsi="Verdana" w:cs="Arial"/>
          <w:sz w:val="18"/>
          <w:szCs w:val="18"/>
          <w:lang w:eastAsia="en-US"/>
        </w:rPr>
        <w:t>……………………………………………………………………………………………………………………</w:t>
      </w:r>
    </w:p>
    <w:p w14:paraId="0EEBF7A2" w14:textId="52947E4A" w:rsidR="00802FF3" w:rsidRDefault="00A13784" w:rsidP="00675B75">
      <w:pPr>
        <w:keepNext/>
        <w:keepLines/>
        <w:jc w:val="both"/>
        <w:rPr>
          <w:rFonts w:ascii="Verdana" w:eastAsiaTheme="minorHAnsi" w:hAnsi="Verdana" w:cs="Arial"/>
          <w:sz w:val="18"/>
          <w:szCs w:val="18"/>
          <w:lang w:eastAsia="en-US"/>
        </w:rPr>
      </w:pPr>
      <w:r>
        <w:rPr>
          <w:rFonts w:ascii="Verdana" w:eastAsiaTheme="minorHAnsi" w:hAnsi="Verdana" w:cs="Arial"/>
          <w:sz w:val="18"/>
          <w:szCs w:val="18"/>
          <w:lang w:eastAsia="en-US"/>
        </w:rPr>
        <w:t>e) udostępniając Wykonawcy zdolności w postaci wykształcenia, kwalifikacji zawodowych lub doświadczenia</w:t>
      </w:r>
      <w:r w:rsidR="007B0870">
        <w:rPr>
          <w:rFonts w:ascii="Verdana" w:eastAsiaTheme="minorHAnsi" w:hAnsi="Verdana" w:cs="Arial"/>
          <w:sz w:val="18"/>
          <w:szCs w:val="18"/>
          <w:lang w:eastAsia="en-US"/>
        </w:rPr>
        <w:t>,</w:t>
      </w:r>
      <w:r>
        <w:rPr>
          <w:rFonts w:ascii="Verdana" w:eastAsiaTheme="minorHAnsi" w:hAnsi="Verdana" w:cs="Arial"/>
          <w:sz w:val="18"/>
          <w:szCs w:val="18"/>
          <w:lang w:eastAsia="en-US"/>
        </w:rPr>
        <w:t xml:space="preserve"> będę realizował usługi, których dotyczą udostępnione zdolności:</w:t>
      </w:r>
    </w:p>
    <w:p w14:paraId="0D87C42B" w14:textId="77777777" w:rsidR="00802FF3" w:rsidRDefault="00802FF3" w:rsidP="00675B75">
      <w:pPr>
        <w:keepNext/>
        <w:keepLines/>
        <w:jc w:val="both"/>
        <w:rPr>
          <w:rFonts w:ascii="Verdana" w:eastAsiaTheme="minorHAnsi" w:hAnsi="Verdana" w:cs="Arial"/>
          <w:sz w:val="18"/>
          <w:szCs w:val="18"/>
          <w:lang w:eastAsia="en-US"/>
        </w:rPr>
      </w:pPr>
    </w:p>
    <w:p w14:paraId="2C7D4F95" w14:textId="77777777" w:rsidR="00802FF3" w:rsidRPr="000E44E5" w:rsidRDefault="00A13784" w:rsidP="00675B75">
      <w:pPr>
        <w:keepNext/>
        <w:keepLines/>
        <w:jc w:val="both"/>
        <w:rPr>
          <w:rFonts w:ascii="Verdana" w:eastAsiaTheme="minorHAnsi" w:hAnsi="Verdana" w:cs="Arial"/>
          <w:sz w:val="18"/>
          <w:szCs w:val="18"/>
          <w:lang w:eastAsia="en-US"/>
        </w:rPr>
      </w:pPr>
      <w:r w:rsidRPr="000E44E5">
        <w:rPr>
          <w:rFonts w:ascii="Verdana" w:eastAsiaTheme="minorHAnsi" w:hAnsi="Verdana" w:cs="Arial"/>
          <w:sz w:val="18"/>
          <w:szCs w:val="18"/>
          <w:lang w:eastAsia="en-US"/>
        </w:rPr>
        <w:t>TAK/NIE *</w:t>
      </w:r>
    </w:p>
    <w:p w14:paraId="5A544905" w14:textId="77777777" w:rsidR="000E44E5" w:rsidRDefault="000E44E5" w:rsidP="00675B75">
      <w:pPr>
        <w:keepNext/>
        <w:keepLines/>
        <w:jc w:val="both"/>
        <w:rPr>
          <w:rFonts w:ascii="Verdana" w:eastAsiaTheme="minorHAnsi" w:hAnsi="Verdana" w:cs="Arial"/>
          <w:sz w:val="18"/>
          <w:szCs w:val="18"/>
          <w:lang w:eastAsia="en-US"/>
        </w:rPr>
      </w:pPr>
    </w:p>
    <w:p w14:paraId="6E821D3B" w14:textId="77777777" w:rsidR="000E44E5" w:rsidRDefault="000E44E5" w:rsidP="00675B75">
      <w:pPr>
        <w:keepNext/>
        <w:keepLines/>
        <w:jc w:val="both"/>
        <w:rPr>
          <w:rFonts w:ascii="Verdana" w:eastAsiaTheme="minorHAnsi" w:hAnsi="Verdana" w:cs="Arial"/>
          <w:sz w:val="18"/>
          <w:szCs w:val="18"/>
          <w:lang w:eastAsia="en-US"/>
        </w:rPr>
      </w:pPr>
    </w:p>
    <w:p w14:paraId="10BF6E64" w14:textId="77777777" w:rsidR="00802FF3" w:rsidRPr="000E44E5" w:rsidRDefault="00A13784" w:rsidP="00675B75">
      <w:pPr>
        <w:keepNext/>
        <w:keepLines/>
        <w:jc w:val="both"/>
        <w:rPr>
          <w:rFonts w:ascii="Verdana" w:eastAsiaTheme="minorHAnsi" w:hAnsi="Verdana" w:cs="Arial"/>
          <w:sz w:val="18"/>
          <w:szCs w:val="18"/>
          <w:lang w:eastAsia="en-US"/>
        </w:rPr>
      </w:pPr>
      <w:r w:rsidRPr="000E44E5">
        <w:rPr>
          <w:rFonts w:ascii="Verdana" w:eastAsiaTheme="minorHAnsi" w:hAnsi="Verdana" w:cs="Arial"/>
          <w:sz w:val="18"/>
          <w:szCs w:val="18"/>
          <w:lang w:eastAsia="en-US"/>
        </w:rPr>
        <w:t xml:space="preserve">        </w:t>
      </w:r>
      <w:r w:rsidRPr="000E44E5">
        <w:rPr>
          <w:rFonts w:ascii="Verdana" w:eastAsiaTheme="minorHAnsi" w:hAnsi="Verdana" w:cs="Arial"/>
          <w:sz w:val="18"/>
          <w:szCs w:val="18"/>
          <w:lang w:eastAsia="en-US"/>
        </w:rPr>
        <w:tab/>
      </w:r>
      <w:r w:rsidRPr="000E44E5">
        <w:rPr>
          <w:rFonts w:ascii="Verdana" w:eastAsiaTheme="minorHAnsi" w:hAnsi="Verdana" w:cs="Arial"/>
          <w:sz w:val="18"/>
          <w:szCs w:val="18"/>
          <w:lang w:eastAsia="en-US"/>
        </w:rPr>
        <w:tab/>
      </w:r>
      <w:r w:rsidRPr="000E44E5">
        <w:rPr>
          <w:rFonts w:ascii="Verdana" w:eastAsiaTheme="minorHAnsi" w:hAnsi="Verdana" w:cs="Arial"/>
          <w:sz w:val="18"/>
          <w:szCs w:val="18"/>
          <w:lang w:eastAsia="en-US"/>
        </w:rPr>
        <w:tab/>
      </w:r>
      <w:r w:rsidRPr="000E44E5">
        <w:rPr>
          <w:rFonts w:ascii="Verdana" w:eastAsiaTheme="minorHAnsi" w:hAnsi="Verdana" w:cs="Arial"/>
          <w:sz w:val="18"/>
          <w:szCs w:val="18"/>
          <w:lang w:eastAsia="en-US"/>
        </w:rPr>
        <w:tab/>
      </w:r>
      <w:r w:rsidRPr="000E44E5">
        <w:rPr>
          <w:rFonts w:ascii="Verdana" w:eastAsiaTheme="minorHAnsi" w:hAnsi="Verdana" w:cs="Arial"/>
          <w:sz w:val="18"/>
          <w:szCs w:val="18"/>
          <w:lang w:eastAsia="en-US"/>
        </w:rPr>
        <w:tab/>
      </w:r>
      <w:r w:rsidRPr="000E44E5">
        <w:rPr>
          <w:rFonts w:ascii="Verdana" w:eastAsiaTheme="minorHAnsi" w:hAnsi="Verdana" w:cs="Arial"/>
          <w:sz w:val="18"/>
          <w:szCs w:val="18"/>
          <w:lang w:eastAsia="en-US"/>
        </w:rPr>
        <w:tab/>
      </w:r>
      <w:r w:rsidRPr="000E44E5">
        <w:rPr>
          <w:rFonts w:ascii="Verdana" w:eastAsiaTheme="minorHAnsi" w:hAnsi="Verdana" w:cs="Arial"/>
          <w:sz w:val="18"/>
          <w:szCs w:val="18"/>
          <w:lang w:eastAsia="en-US"/>
        </w:rPr>
        <w:tab/>
        <w:t>…………………………………………….</w:t>
      </w:r>
    </w:p>
    <w:p w14:paraId="1AFAB757" w14:textId="31B362C1" w:rsidR="00802FF3" w:rsidRPr="000E44E5" w:rsidRDefault="00A13784" w:rsidP="00675B75">
      <w:pPr>
        <w:keepNext/>
        <w:keepLines/>
        <w:tabs>
          <w:tab w:val="right" w:pos="9600"/>
        </w:tabs>
        <w:jc w:val="both"/>
        <w:rPr>
          <w:rFonts w:ascii="Verdana" w:hAnsi="Verdana"/>
          <w:sz w:val="18"/>
          <w:szCs w:val="18"/>
        </w:rPr>
      </w:pPr>
      <w:r w:rsidRPr="000E44E5">
        <w:rPr>
          <w:rFonts w:ascii="Verdana" w:hAnsi="Verdana"/>
          <w:sz w:val="18"/>
          <w:szCs w:val="18"/>
        </w:rPr>
        <w:t xml:space="preserve">                                                                                          </w:t>
      </w:r>
      <w:r w:rsidR="002B2CF9" w:rsidRPr="000E44E5">
        <w:rPr>
          <w:rFonts w:ascii="Verdana" w:hAnsi="Verdana"/>
          <w:sz w:val="18"/>
          <w:szCs w:val="18"/>
        </w:rPr>
        <w:t>Podpis Wykonawcy</w:t>
      </w:r>
    </w:p>
    <w:p w14:paraId="18189C09" w14:textId="77777777" w:rsidR="00802FF3" w:rsidRDefault="00A13784" w:rsidP="00675B75">
      <w:pPr>
        <w:keepNext/>
        <w:keepLines/>
        <w:jc w:val="both"/>
        <w:rPr>
          <w:rFonts w:ascii="Verdana" w:eastAsiaTheme="minorHAnsi" w:hAnsi="Verdana" w:cs="Arial"/>
          <w:sz w:val="18"/>
          <w:szCs w:val="18"/>
          <w:lang w:eastAsia="en-US"/>
        </w:rPr>
      </w:pPr>
      <w:r w:rsidRPr="000E44E5">
        <w:rPr>
          <w:rFonts w:ascii="Verdana" w:eastAsiaTheme="minorHAnsi" w:hAnsi="Verdana" w:cs="Arial"/>
          <w:sz w:val="18"/>
          <w:szCs w:val="18"/>
          <w:lang w:eastAsia="en-US"/>
        </w:rPr>
        <w:t>UWAGA:</w:t>
      </w:r>
    </w:p>
    <w:p w14:paraId="0326B813" w14:textId="350F39A6" w:rsidR="00802FF3" w:rsidRDefault="00A13784" w:rsidP="00675B75">
      <w:pPr>
        <w:keepNext/>
        <w:keepLines/>
        <w:jc w:val="both"/>
        <w:rPr>
          <w:rFonts w:ascii="Verdana" w:eastAsiaTheme="minorHAnsi" w:hAnsi="Verdana" w:cs="Arial"/>
          <w:sz w:val="16"/>
          <w:szCs w:val="16"/>
          <w:lang w:eastAsia="en-US"/>
        </w:rPr>
      </w:pPr>
      <w:r>
        <w:rPr>
          <w:rFonts w:ascii="Verdana" w:eastAsiaTheme="minorHAnsi" w:hAnsi="Verdana" w:cs="Arial"/>
          <w:sz w:val="16"/>
          <w:szCs w:val="16"/>
          <w:lang w:eastAsia="en-US"/>
        </w:rPr>
        <w:t>Zamiast niniejs</w:t>
      </w:r>
      <w:r w:rsidR="00E763EB">
        <w:rPr>
          <w:rFonts w:ascii="Verdana" w:eastAsiaTheme="minorHAnsi" w:hAnsi="Verdana" w:cs="Arial"/>
          <w:sz w:val="16"/>
          <w:szCs w:val="16"/>
          <w:lang w:eastAsia="en-US"/>
        </w:rPr>
        <w:t>zego Zobowiązania Wykonawca moż</w:t>
      </w:r>
      <w:r>
        <w:rPr>
          <w:rFonts w:ascii="Verdana" w:eastAsiaTheme="minorHAnsi" w:hAnsi="Verdana" w:cs="Arial"/>
          <w:sz w:val="16"/>
          <w:szCs w:val="16"/>
          <w:lang w:eastAsia="en-US"/>
        </w:rPr>
        <w:t>e przedstawić inny podmiotowy środek dowodowy potwierdzający, że Wykonawca realizując zamówienie, będzie dysponował niezbędnymi zasobami podmiotów udostępniających zasoby w zakresie określonym w art. 118 ust. 1 ustawy z dnia</w:t>
      </w:r>
      <w:r w:rsidR="00E763EB">
        <w:rPr>
          <w:rFonts w:ascii="Verdana" w:eastAsiaTheme="minorHAnsi" w:hAnsi="Verdana" w:cs="Arial"/>
          <w:sz w:val="16"/>
          <w:szCs w:val="16"/>
          <w:lang w:eastAsia="en-US"/>
        </w:rPr>
        <w:t xml:space="preserve"> </w:t>
      </w:r>
      <w:r>
        <w:rPr>
          <w:rFonts w:ascii="Verdana" w:eastAsiaTheme="minorHAnsi" w:hAnsi="Verdana" w:cs="Arial"/>
          <w:sz w:val="16"/>
          <w:szCs w:val="16"/>
          <w:lang w:eastAsia="en-US"/>
        </w:rPr>
        <w:t>11 września 2019 r. Pr</w:t>
      </w:r>
      <w:r w:rsidR="00934B0B">
        <w:rPr>
          <w:rFonts w:ascii="Verdana" w:eastAsiaTheme="minorHAnsi" w:hAnsi="Verdana" w:cs="Arial"/>
          <w:sz w:val="16"/>
          <w:szCs w:val="16"/>
          <w:lang w:eastAsia="en-US"/>
        </w:rPr>
        <w:t>awo zamówień publicznych (</w:t>
      </w:r>
      <w:r w:rsidR="002B44F8">
        <w:rPr>
          <w:rFonts w:ascii="Verdana" w:eastAsiaTheme="minorHAnsi" w:hAnsi="Verdana" w:cs="Arial"/>
          <w:sz w:val="16"/>
          <w:szCs w:val="16"/>
          <w:lang w:eastAsia="en-US"/>
        </w:rPr>
        <w:t xml:space="preserve">tekst jedn. - </w:t>
      </w:r>
      <w:r>
        <w:rPr>
          <w:rFonts w:ascii="Verdana" w:eastAsiaTheme="minorHAnsi" w:hAnsi="Verdana" w:cs="Arial"/>
          <w:sz w:val="16"/>
          <w:szCs w:val="16"/>
          <w:lang w:eastAsia="en-US"/>
        </w:rPr>
        <w:t>Dz. U.</w:t>
      </w:r>
      <w:r w:rsidR="002B2CF9">
        <w:rPr>
          <w:rFonts w:ascii="Verdana" w:eastAsiaTheme="minorHAnsi" w:hAnsi="Verdana" w:cs="Arial"/>
          <w:sz w:val="16"/>
          <w:szCs w:val="16"/>
          <w:lang w:eastAsia="en-US"/>
        </w:rPr>
        <w:t xml:space="preserve"> z</w:t>
      </w:r>
      <w:r>
        <w:rPr>
          <w:rFonts w:ascii="Verdana" w:eastAsiaTheme="minorHAnsi" w:hAnsi="Verdana" w:cs="Arial"/>
          <w:sz w:val="16"/>
          <w:szCs w:val="16"/>
          <w:lang w:eastAsia="en-US"/>
        </w:rPr>
        <w:t xml:space="preserve"> 20</w:t>
      </w:r>
      <w:r w:rsidR="002B44F8">
        <w:rPr>
          <w:rFonts w:ascii="Verdana" w:eastAsiaTheme="minorHAnsi" w:hAnsi="Verdana" w:cs="Arial"/>
          <w:sz w:val="16"/>
          <w:szCs w:val="16"/>
          <w:lang w:eastAsia="en-US"/>
        </w:rPr>
        <w:t>21</w:t>
      </w:r>
      <w:r>
        <w:rPr>
          <w:rFonts w:ascii="Verdana" w:eastAsiaTheme="minorHAnsi" w:hAnsi="Verdana" w:cs="Arial"/>
          <w:sz w:val="16"/>
          <w:szCs w:val="16"/>
          <w:lang w:eastAsia="en-US"/>
        </w:rPr>
        <w:t xml:space="preserve"> r.</w:t>
      </w:r>
      <w:r w:rsidR="002B2CF9">
        <w:rPr>
          <w:rFonts w:ascii="Verdana" w:eastAsiaTheme="minorHAnsi" w:hAnsi="Verdana" w:cs="Arial"/>
          <w:sz w:val="16"/>
          <w:szCs w:val="16"/>
          <w:lang w:eastAsia="en-US"/>
        </w:rPr>
        <w:t>,</w:t>
      </w:r>
      <w:r>
        <w:rPr>
          <w:rFonts w:ascii="Verdana" w:eastAsiaTheme="minorHAnsi" w:hAnsi="Verdana" w:cs="Arial"/>
          <w:sz w:val="16"/>
          <w:szCs w:val="16"/>
          <w:lang w:eastAsia="en-US"/>
        </w:rPr>
        <w:t xml:space="preserve"> poz. </w:t>
      </w:r>
      <w:r w:rsidR="002B44F8">
        <w:rPr>
          <w:rFonts w:ascii="Verdana" w:eastAsiaTheme="minorHAnsi" w:hAnsi="Verdana" w:cs="Arial"/>
          <w:sz w:val="16"/>
          <w:szCs w:val="16"/>
          <w:lang w:eastAsia="en-US"/>
        </w:rPr>
        <w:t xml:space="preserve">1129, </w:t>
      </w:r>
      <w:r w:rsidR="002B2CF9">
        <w:rPr>
          <w:rFonts w:ascii="Verdana" w:eastAsiaTheme="minorHAnsi" w:hAnsi="Verdana" w:cs="Arial"/>
          <w:sz w:val="16"/>
          <w:szCs w:val="16"/>
          <w:lang w:eastAsia="en-US"/>
        </w:rPr>
        <w:t xml:space="preserve">z </w:t>
      </w:r>
      <w:proofErr w:type="spellStart"/>
      <w:r w:rsidR="002B2CF9">
        <w:rPr>
          <w:rFonts w:ascii="Verdana" w:eastAsiaTheme="minorHAnsi" w:hAnsi="Verdana" w:cs="Arial"/>
          <w:sz w:val="16"/>
          <w:szCs w:val="16"/>
          <w:lang w:eastAsia="en-US"/>
        </w:rPr>
        <w:t>późn</w:t>
      </w:r>
      <w:proofErr w:type="spellEnd"/>
      <w:r w:rsidR="002B2CF9">
        <w:rPr>
          <w:rFonts w:ascii="Verdana" w:eastAsiaTheme="minorHAnsi" w:hAnsi="Verdana" w:cs="Arial"/>
          <w:sz w:val="16"/>
          <w:szCs w:val="16"/>
          <w:lang w:eastAsia="en-US"/>
        </w:rPr>
        <w:t>. zm.</w:t>
      </w:r>
      <w:r>
        <w:rPr>
          <w:rFonts w:ascii="Verdana" w:eastAsiaTheme="minorHAnsi" w:hAnsi="Verdana" w:cs="Arial"/>
          <w:sz w:val="16"/>
          <w:szCs w:val="16"/>
          <w:lang w:eastAsia="en-US"/>
        </w:rPr>
        <w:t>), jeżeli Wykonawca w celu wykazania spełnienia warunków udziału w postępowaniu polega na zdolnościach technicznych lub zawodowych podmiotów udostępniających zasoby.</w:t>
      </w:r>
    </w:p>
    <w:p w14:paraId="7F706A38" w14:textId="77777777" w:rsidR="00802FF3" w:rsidRDefault="00A13784" w:rsidP="00675B75">
      <w:pPr>
        <w:keepNext/>
        <w:keepLines/>
        <w:jc w:val="both"/>
        <w:rPr>
          <w:rFonts w:ascii="Verdana" w:eastAsiaTheme="minorHAnsi" w:hAnsi="Verdana" w:cs="Arial"/>
          <w:sz w:val="18"/>
          <w:szCs w:val="18"/>
          <w:lang w:eastAsia="en-US"/>
        </w:rPr>
      </w:pPr>
      <w:r>
        <w:rPr>
          <w:rFonts w:ascii="Verdana" w:eastAsiaTheme="minorHAnsi" w:hAnsi="Verdana" w:cs="Arial"/>
          <w:sz w:val="18"/>
          <w:szCs w:val="18"/>
          <w:lang w:eastAsia="en-US"/>
        </w:rPr>
        <w:t>* - niepotrzebne skreślić</w:t>
      </w:r>
      <w:bookmarkStart w:id="16" w:name="_Hlk63329861"/>
      <w:bookmarkEnd w:id="16"/>
    </w:p>
    <w:p w14:paraId="16A7E4D4" w14:textId="77777777" w:rsidR="00802FF3" w:rsidRDefault="00A13784" w:rsidP="00675B75">
      <w:pPr>
        <w:keepNext/>
        <w:keepLines/>
        <w:rPr>
          <w:rFonts w:ascii="Verdana" w:hAnsi="Verdana"/>
          <w:sz w:val="18"/>
          <w:szCs w:val="18"/>
        </w:rPr>
      </w:pPr>
      <w:r>
        <w:br w:type="page"/>
      </w:r>
    </w:p>
    <w:p w14:paraId="5C3B0F84" w14:textId="3A53E5E5" w:rsidR="000E44E5" w:rsidRDefault="000E44E5" w:rsidP="00675B75">
      <w:pPr>
        <w:keepNext/>
        <w:keepLines/>
        <w:jc w:val="both"/>
        <w:rPr>
          <w:rFonts w:ascii="Verdana" w:hAnsi="Verdana"/>
          <w:b/>
          <w:bCs/>
          <w:sz w:val="18"/>
          <w:szCs w:val="18"/>
        </w:rPr>
      </w:pPr>
      <w:r>
        <w:rPr>
          <w:rFonts w:ascii="Verdana" w:hAnsi="Verdana"/>
          <w:b/>
          <w:bCs/>
          <w:color w:val="000000"/>
          <w:sz w:val="18"/>
          <w:szCs w:val="18"/>
          <w:shd w:val="clear" w:color="auto" w:fill="FFFFFF"/>
        </w:rPr>
        <w:lastRenderedPageBreak/>
        <w:t>AZP-260-TP-</w:t>
      </w:r>
      <w:r w:rsidR="00012E6F">
        <w:rPr>
          <w:rFonts w:ascii="Verdana" w:hAnsi="Verdana"/>
          <w:b/>
          <w:bCs/>
          <w:color w:val="000000"/>
          <w:sz w:val="18"/>
          <w:szCs w:val="18"/>
          <w:shd w:val="clear" w:color="auto" w:fill="FFFFFF"/>
        </w:rPr>
        <w:t>24</w:t>
      </w:r>
      <w:r>
        <w:rPr>
          <w:rFonts w:ascii="Verdana" w:hAnsi="Verdana"/>
          <w:b/>
          <w:bCs/>
          <w:color w:val="000000"/>
          <w:sz w:val="18"/>
          <w:szCs w:val="18"/>
          <w:shd w:val="clear" w:color="auto" w:fill="FFFFFF"/>
        </w:rPr>
        <w:t>/2</w:t>
      </w:r>
      <w:r w:rsidR="00012E6F">
        <w:rPr>
          <w:rFonts w:ascii="Verdana" w:hAnsi="Verdana"/>
          <w:b/>
          <w:bCs/>
          <w:color w:val="000000"/>
          <w:sz w:val="18"/>
          <w:szCs w:val="18"/>
          <w:shd w:val="clear" w:color="auto" w:fill="FFFFFF"/>
        </w:rPr>
        <w:t>2</w:t>
      </w:r>
      <w:r>
        <w:rPr>
          <w:rFonts w:ascii="Verdana" w:hAnsi="Verdana"/>
          <w:b/>
          <w:bCs/>
          <w:color w:val="000000"/>
          <w:sz w:val="18"/>
          <w:szCs w:val="18"/>
          <w:shd w:val="clear" w:color="auto" w:fill="FFFFFF"/>
        </w:rPr>
        <w:tab/>
      </w:r>
      <w:r>
        <w:rPr>
          <w:rFonts w:ascii="Verdana" w:hAnsi="Verdana"/>
          <w:b/>
          <w:bCs/>
          <w:color w:val="000000"/>
          <w:sz w:val="18"/>
          <w:szCs w:val="18"/>
          <w:shd w:val="clear" w:color="auto" w:fill="FFFFFF"/>
        </w:rPr>
        <w:tab/>
      </w:r>
      <w:r>
        <w:rPr>
          <w:rFonts w:ascii="Verdana" w:hAnsi="Verdana"/>
          <w:b/>
          <w:bCs/>
          <w:color w:val="000000"/>
          <w:sz w:val="18"/>
          <w:szCs w:val="18"/>
          <w:shd w:val="clear" w:color="auto" w:fill="FFFFFF"/>
        </w:rPr>
        <w:tab/>
      </w:r>
      <w:r>
        <w:rPr>
          <w:rFonts w:ascii="Verdana" w:hAnsi="Verdana"/>
          <w:b/>
          <w:bCs/>
          <w:color w:val="000000"/>
          <w:sz w:val="18"/>
          <w:szCs w:val="18"/>
          <w:shd w:val="clear" w:color="auto" w:fill="FFFFFF"/>
        </w:rPr>
        <w:tab/>
      </w:r>
      <w:r>
        <w:rPr>
          <w:rFonts w:ascii="Verdana" w:hAnsi="Verdana"/>
          <w:b/>
          <w:bCs/>
          <w:color w:val="000000"/>
          <w:sz w:val="18"/>
          <w:szCs w:val="18"/>
          <w:shd w:val="clear" w:color="auto" w:fill="FFFFFF"/>
        </w:rPr>
        <w:tab/>
      </w:r>
      <w:r>
        <w:rPr>
          <w:rFonts w:ascii="Verdana" w:hAnsi="Verdana"/>
          <w:b/>
          <w:bCs/>
          <w:color w:val="000000"/>
          <w:sz w:val="18"/>
          <w:szCs w:val="18"/>
          <w:shd w:val="clear" w:color="auto" w:fill="FFFFFF"/>
        </w:rPr>
        <w:tab/>
      </w:r>
      <w:r>
        <w:rPr>
          <w:rFonts w:ascii="Verdana" w:hAnsi="Verdana"/>
          <w:b/>
          <w:bCs/>
          <w:color w:val="000000"/>
          <w:sz w:val="18"/>
          <w:szCs w:val="18"/>
          <w:shd w:val="clear" w:color="auto" w:fill="FFFFFF"/>
        </w:rPr>
        <w:tab/>
        <w:t>Załącznik nr 7</w:t>
      </w:r>
      <w:r w:rsidR="00012E6F">
        <w:rPr>
          <w:rFonts w:ascii="Verdana" w:hAnsi="Verdana"/>
          <w:b/>
          <w:bCs/>
          <w:color w:val="000000"/>
          <w:sz w:val="18"/>
          <w:szCs w:val="18"/>
          <w:shd w:val="clear" w:color="auto" w:fill="FFFFFF"/>
        </w:rPr>
        <w:t>A</w:t>
      </w:r>
      <w:r>
        <w:rPr>
          <w:rFonts w:ascii="Verdana" w:hAnsi="Verdana"/>
          <w:b/>
          <w:bCs/>
          <w:color w:val="000000"/>
          <w:sz w:val="18"/>
          <w:szCs w:val="18"/>
          <w:shd w:val="clear" w:color="auto" w:fill="FFFFFF"/>
        </w:rPr>
        <w:t xml:space="preserve"> do SWZ</w:t>
      </w:r>
    </w:p>
    <w:p w14:paraId="5DE5594C" w14:textId="77777777" w:rsidR="00F07E3A" w:rsidRPr="00F07E3A" w:rsidRDefault="00F07E3A" w:rsidP="00675B75">
      <w:pPr>
        <w:tabs>
          <w:tab w:val="left" w:pos="0"/>
        </w:tabs>
        <w:ind w:right="470"/>
        <w:rPr>
          <w:rFonts w:ascii="Verdana" w:hAnsi="Verdana"/>
          <w:b/>
          <w:bCs/>
          <w:color w:val="000000" w:themeColor="text1"/>
          <w:sz w:val="18"/>
        </w:rPr>
      </w:pPr>
    </w:p>
    <w:p w14:paraId="429FA721" w14:textId="6E7C1A54" w:rsidR="00F07E3A" w:rsidRPr="00F07E3A" w:rsidRDefault="00F07E3A" w:rsidP="00675B75">
      <w:pPr>
        <w:tabs>
          <w:tab w:val="left" w:pos="0"/>
        </w:tabs>
        <w:ind w:right="470"/>
        <w:jc w:val="center"/>
        <w:rPr>
          <w:rFonts w:ascii="Verdana" w:hAnsi="Verdana"/>
          <w:b/>
          <w:bCs/>
          <w:color w:val="000000" w:themeColor="text1"/>
          <w:sz w:val="20"/>
          <w:szCs w:val="20"/>
        </w:rPr>
      </w:pPr>
      <w:r w:rsidRPr="00F07E3A">
        <w:rPr>
          <w:rFonts w:ascii="Verdana" w:hAnsi="Verdana"/>
          <w:b/>
          <w:bCs/>
          <w:color w:val="000000" w:themeColor="text1"/>
          <w:sz w:val="20"/>
          <w:szCs w:val="20"/>
        </w:rPr>
        <w:t>Wykaz doświadczenia zawodowego trenerów</w:t>
      </w:r>
    </w:p>
    <w:p w14:paraId="01DB73C2" w14:textId="77777777" w:rsidR="00F07E3A" w:rsidRPr="00F07E3A" w:rsidRDefault="00F07E3A" w:rsidP="00675B75">
      <w:pPr>
        <w:tabs>
          <w:tab w:val="left" w:pos="0"/>
        </w:tabs>
        <w:ind w:right="470"/>
        <w:jc w:val="center"/>
        <w:rPr>
          <w:rFonts w:ascii="Verdana" w:hAnsi="Verdana"/>
          <w:b/>
          <w:bCs/>
          <w:color w:val="000000" w:themeColor="text1"/>
          <w:sz w:val="20"/>
          <w:szCs w:val="20"/>
        </w:rPr>
      </w:pPr>
    </w:p>
    <w:p w14:paraId="3ED28C99" w14:textId="2FBF0D40" w:rsidR="000E44E5" w:rsidRDefault="00012E6F" w:rsidP="00675B75">
      <w:pPr>
        <w:keepNext/>
        <w:keepLines/>
        <w:jc w:val="both"/>
        <w:rPr>
          <w:rFonts w:ascii="Verdana" w:hAnsi="Verdana"/>
          <w:b/>
          <w:bCs/>
          <w:sz w:val="18"/>
          <w:szCs w:val="18"/>
        </w:rPr>
      </w:pPr>
      <w:r w:rsidRPr="00184EF5">
        <w:rPr>
          <w:rFonts w:ascii="Verdana" w:hAnsi="Verdana" w:cs="Arial"/>
          <w:b/>
          <w:bCs/>
          <w:sz w:val="18"/>
          <w:szCs w:val="18"/>
        </w:rPr>
        <w:t>Świadczenie usług szkoleniowych w zakresie podnoszenia kompetencji informatycznych kadry administracyjnej i kierowniczej</w:t>
      </w:r>
      <w:r>
        <w:rPr>
          <w:rFonts w:ascii="Verdana" w:hAnsi="Verdana" w:cs="Arial"/>
          <w:b/>
          <w:bCs/>
          <w:sz w:val="18"/>
          <w:szCs w:val="18"/>
        </w:rPr>
        <w:t>,</w:t>
      </w:r>
      <w:r w:rsidRPr="00184EF5">
        <w:rPr>
          <w:rFonts w:ascii="Verdana" w:hAnsi="Verdana" w:cs="Arial"/>
          <w:b/>
          <w:bCs/>
          <w:sz w:val="18"/>
          <w:szCs w:val="18"/>
        </w:rPr>
        <w:t xml:space="preserve"> w ramach realizacji projektu pn. "Dolnośląscy liderzy Medycyny - wdrożenie zintegrowanego programu podnoszenia kompetencji studentów, doktorantów, kadry dydaktycznej i administracyjnej Uniwersytetu Medycznego im. Piastów Śląskich we Wrocławiu"</w:t>
      </w:r>
      <w:r w:rsidR="000E44E5" w:rsidRPr="00CF2896">
        <w:rPr>
          <w:rFonts w:ascii="Verdana" w:hAnsi="Verdana"/>
          <w:b/>
          <w:bCs/>
          <w:sz w:val="18"/>
          <w:szCs w:val="18"/>
        </w:rPr>
        <w:t>.</w:t>
      </w:r>
    </w:p>
    <w:p w14:paraId="4F6C243E" w14:textId="6A69D5EE" w:rsidR="00012E6F" w:rsidRDefault="00012E6F" w:rsidP="00675B75">
      <w:pPr>
        <w:keepNext/>
        <w:keepLines/>
        <w:jc w:val="both"/>
        <w:rPr>
          <w:rFonts w:ascii="Verdana" w:eastAsiaTheme="minorHAnsi" w:hAnsi="Verdana" w:cs="Arial"/>
          <w:sz w:val="18"/>
          <w:szCs w:val="18"/>
          <w:lang w:eastAsia="en-US"/>
        </w:rPr>
      </w:pPr>
    </w:p>
    <w:p w14:paraId="38AD462C" w14:textId="1C5F0D3E" w:rsidR="00C919EB" w:rsidRDefault="00C919EB" w:rsidP="004B45F9">
      <w:pPr>
        <w:keepNext/>
        <w:keepLines/>
        <w:ind w:left="1134" w:hanging="1134"/>
        <w:jc w:val="both"/>
        <w:rPr>
          <w:rFonts w:ascii="Verdana" w:hAnsi="Verdana"/>
          <w:b/>
          <w:sz w:val="18"/>
          <w:szCs w:val="18"/>
        </w:rPr>
      </w:pPr>
      <w:r w:rsidRPr="00C919EB">
        <w:rPr>
          <w:rFonts w:ascii="Verdana" w:hAnsi="Verdana"/>
          <w:b/>
          <w:sz w:val="18"/>
          <w:szCs w:val="18"/>
        </w:rPr>
        <w:t xml:space="preserve">Cześć A - Świadczenie usług szkoleniowych o tematyce: </w:t>
      </w:r>
      <w:proofErr w:type="spellStart"/>
      <w:r w:rsidRPr="00C919EB">
        <w:rPr>
          <w:rFonts w:ascii="Verdana" w:hAnsi="Verdana"/>
          <w:b/>
          <w:sz w:val="18"/>
          <w:szCs w:val="18"/>
        </w:rPr>
        <w:t>Python</w:t>
      </w:r>
      <w:proofErr w:type="spellEnd"/>
      <w:r w:rsidRPr="00C919EB">
        <w:rPr>
          <w:rFonts w:ascii="Verdana" w:hAnsi="Verdana"/>
          <w:b/>
          <w:sz w:val="18"/>
          <w:szCs w:val="18"/>
        </w:rPr>
        <w:t xml:space="preserve"> dla administratorów systemów LUW; </w:t>
      </w:r>
      <w:proofErr w:type="spellStart"/>
      <w:r w:rsidRPr="00C919EB">
        <w:rPr>
          <w:rFonts w:ascii="Verdana" w:hAnsi="Verdana"/>
          <w:b/>
          <w:sz w:val="18"/>
          <w:szCs w:val="18"/>
        </w:rPr>
        <w:t>VMware</w:t>
      </w:r>
      <w:proofErr w:type="spellEnd"/>
      <w:r w:rsidRPr="00C919EB">
        <w:rPr>
          <w:rFonts w:ascii="Verdana" w:hAnsi="Verdana"/>
          <w:b/>
          <w:sz w:val="18"/>
          <w:szCs w:val="18"/>
        </w:rPr>
        <w:t xml:space="preserve"> </w:t>
      </w:r>
      <w:proofErr w:type="spellStart"/>
      <w:r w:rsidRPr="00C919EB">
        <w:rPr>
          <w:rFonts w:ascii="Verdana" w:hAnsi="Verdana"/>
          <w:b/>
          <w:sz w:val="18"/>
          <w:szCs w:val="18"/>
        </w:rPr>
        <w:t>vSphere</w:t>
      </w:r>
      <w:proofErr w:type="spellEnd"/>
      <w:r w:rsidRPr="00C919EB">
        <w:rPr>
          <w:rFonts w:ascii="Verdana" w:hAnsi="Verdana"/>
          <w:b/>
          <w:sz w:val="18"/>
          <w:szCs w:val="18"/>
        </w:rPr>
        <w:t xml:space="preserve">: Fast </w:t>
      </w:r>
      <w:proofErr w:type="spellStart"/>
      <w:r w:rsidRPr="00C919EB">
        <w:rPr>
          <w:rFonts w:ascii="Verdana" w:hAnsi="Verdana"/>
          <w:b/>
          <w:sz w:val="18"/>
          <w:szCs w:val="18"/>
        </w:rPr>
        <w:t>Track</w:t>
      </w:r>
      <w:proofErr w:type="spellEnd"/>
      <w:r w:rsidRPr="00C919EB">
        <w:rPr>
          <w:rFonts w:ascii="Verdana" w:hAnsi="Verdana"/>
          <w:b/>
          <w:sz w:val="18"/>
          <w:szCs w:val="18"/>
        </w:rPr>
        <w:t xml:space="preserve"> [V7]; </w:t>
      </w:r>
      <w:proofErr w:type="spellStart"/>
      <w:r w:rsidRPr="00C919EB">
        <w:rPr>
          <w:rFonts w:ascii="Verdana" w:hAnsi="Verdana"/>
          <w:b/>
          <w:sz w:val="18"/>
          <w:szCs w:val="18"/>
        </w:rPr>
        <w:t>Implementing</w:t>
      </w:r>
      <w:proofErr w:type="spellEnd"/>
      <w:r w:rsidRPr="00C919EB">
        <w:rPr>
          <w:rFonts w:ascii="Verdana" w:hAnsi="Verdana"/>
          <w:b/>
          <w:sz w:val="18"/>
          <w:szCs w:val="18"/>
        </w:rPr>
        <w:t xml:space="preserve"> and Operating Cisco Enterprise Network </w:t>
      </w:r>
      <w:proofErr w:type="spellStart"/>
      <w:r w:rsidRPr="00C919EB">
        <w:rPr>
          <w:rFonts w:ascii="Verdana" w:hAnsi="Verdana"/>
          <w:b/>
          <w:sz w:val="18"/>
          <w:szCs w:val="18"/>
        </w:rPr>
        <w:t>Core</w:t>
      </w:r>
      <w:proofErr w:type="spellEnd"/>
      <w:r w:rsidRPr="00C919EB">
        <w:rPr>
          <w:rFonts w:ascii="Verdana" w:hAnsi="Verdana"/>
          <w:b/>
          <w:sz w:val="18"/>
          <w:szCs w:val="18"/>
        </w:rPr>
        <w:t xml:space="preserve"> Technologies</w:t>
      </w:r>
    </w:p>
    <w:p w14:paraId="058BB475" w14:textId="77777777" w:rsidR="004B45F9" w:rsidRPr="00C919EB" w:rsidRDefault="004B45F9" w:rsidP="00675B75">
      <w:pPr>
        <w:keepNext/>
        <w:keepLines/>
        <w:jc w:val="both"/>
        <w:rPr>
          <w:rFonts w:ascii="Verdana" w:eastAsiaTheme="minorHAnsi" w:hAnsi="Verdana" w:cs="Arial"/>
          <w:b/>
          <w:sz w:val="18"/>
          <w:szCs w:val="18"/>
          <w:lang w:eastAsia="en-US"/>
        </w:rPr>
      </w:pPr>
    </w:p>
    <w:p w14:paraId="11F3C30D" w14:textId="77777777" w:rsidR="0083158F" w:rsidRDefault="0083158F" w:rsidP="00C91750">
      <w:pPr>
        <w:keepNext/>
        <w:keepLines/>
        <w:numPr>
          <w:ilvl w:val="0"/>
          <w:numId w:val="73"/>
        </w:numPr>
        <w:tabs>
          <w:tab w:val="left" w:pos="0"/>
        </w:tabs>
        <w:ind w:left="426" w:right="-2" w:hanging="426"/>
        <w:contextualSpacing/>
        <w:jc w:val="both"/>
        <w:rPr>
          <w:rFonts w:ascii="Verdana" w:hAnsi="Verdana"/>
          <w:bCs/>
          <w:sz w:val="18"/>
          <w:szCs w:val="18"/>
        </w:rPr>
      </w:pPr>
      <w:r>
        <w:rPr>
          <w:rFonts w:ascii="Verdana" w:hAnsi="Verdana"/>
          <w:bCs/>
          <w:sz w:val="18"/>
          <w:szCs w:val="18"/>
        </w:rPr>
        <w:t xml:space="preserve">Zarejestrowana nazwa Wykonawcy: </w:t>
      </w:r>
    </w:p>
    <w:p w14:paraId="4F8E915A" w14:textId="7DA3011C" w:rsidR="0083158F" w:rsidRDefault="0083158F" w:rsidP="00675B75">
      <w:pPr>
        <w:keepNext/>
        <w:keepLines/>
        <w:tabs>
          <w:tab w:val="left" w:pos="426"/>
        </w:tabs>
        <w:spacing w:before="120"/>
        <w:ind w:left="425" w:right="-2"/>
        <w:jc w:val="both"/>
        <w:rPr>
          <w:rFonts w:ascii="Verdana" w:hAnsi="Verdana"/>
          <w:bCs/>
          <w:sz w:val="18"/>
          <w:szCs w:val="18"/>
        </w:rPr>
      </w:pPr>
      <w:r>
        <w:rPr>
          <w:rFonts w:ascii="Verdana" w:hAnsi="Verdana"/>
          <w:bCs/>
          <w:sz w:val="18"/>
          <w:szCs w:val="18"/>
        </w:rPr>
        <w:t>...................................................................................................................................</w:t>
      </w:r>
    </w:p>
    <w:p w14:paraId="2B6B1C69" w14:textId="77777777" w:rsidR="0083158F" w:rsidRDefault="0083158F" w:rsidP="00C91750">
      <w:pPr>
        <w:keepNext/>
        <w:keepLines/>
        <w:numPr>
          <w:ilvl w:val="0"/>
          <w:numId w:val="73"/>
        </w:numPr>
        <w:ind w:left="426" w:right="-2" w:hanging="426"/>
        <w:contextualSpacing/>
        <w:jc w:val="both"/>
        <w:rPr>
          <w:rFonts w:ascii="Verdana" w:hAnsi="Verdana"/>
          <w:bCs/>
          <w:sz w:val="18"/>
          <w:szCs w:val="18"/>
        </w:rPr>
      </w:pPr>
      <w:r>
        <w:rPr>
          <w:rFonts w:ascii="Verdana" w:hAnsi="Verdana"/>
          <w:bCs/>
          <w:sz w:val="18"/>
          <w:szCs w:val="18"/>
        </w:rPr>
        <w:t xml:space="preserve">Adres Wykonawcy: </w:t>
      </w:r>
    </w:p>
    <w:p w14:paraId="472DC581" w14:textId="3B28947B" w:rsidR="0083158F" w:rsidRDefault="0083158F" w:rsidP="00675B75">
      <w:pPr>
        <w:keepNext/>
        <w:keepLines/>
        <w:tabs>
          <w:tab w:val="left" w:pos="426"/>
        </w:tabs>
        <w:spacing w:before="120"/>
        <w:ind w:left="425" w:right="-2"/>
        <w:jc w:val="both"/>
        <w:rPr>
          <w:rFonts w:ascii="Verdana" w:hAnsi="Verdana"/>
          <w:bCs/>
          <w:sz w:val="18"/>
          <w:szCs w:val="18"/>
        </w:rPr>
      </w:pPr>
      <w:r>
        <w:rPr>
          <w:rFonts w:ascii="Verdana" w:hAnsi="Verdana"/>
          <w:bCs/>
          <w:sz w:val="18"/>
          <w:szCs w:val="18"/>
        </w:rPr>
        <w:t>...................................................................................................................................</w:t>
      </w:r>
    </w:p>
    <w:p w14:paraId="41FECC24" w14:textId="77777777" w:rsidR="0083158F" w:rsidRDefault="0083158F" w:rsidP="00C91750">
      <w:pPr>
        <w:keepNext/>
        <w:keepLines/>
        <w:numPr>
          <w:ilvl w:val="0"/>
          <w:numId w:val="73"/>
        </w:numPr>
        <w:tabs>
          <w:tab w:val="left" w:pos="0"/>
        </w:tabs>
        <w:ind w:left="426" w:right="-2" w:hanging="426"/>
        <w:contextualSpacing/>
        <w:jc w:val="both"/>
        <w:rPr>
          <w:rFonts w:ascii="Verdana" w:hAnsi="Verdana"/>
          <w:bCs/>
          <w:sz w:val="18"/>
          <w:szCs w:val="18"/>
        </w:rPr>
      </w:pPr>
      <w:r>
        <w:rPr>
          <w:rFonts w:ascii="Verdana" w:hAnsi="Verdana"/>
          <w:bCs/>
          <w:sz w:val="18"/>
          <w:szCs w:val="18"/>
        </w:rPr>
        <w:t>Nazwiska osób po stronie Wykonawcy uprawnionych do jego reprezentowania przy sporządzaniu niniejszej oferty:</w:t>
      </w:r>
    </w:p>
    <w:p w14:paraId="66EA5898" w14:textId="6FE0B03E" w:rsidR="0083158F" w:rsidRDefault="0083158F" w:rsidP="00675B75">
      <w:pPr>
        <w:keepNext/>
        <w:keepLines/>
        <w:tabs>
          <w:tab w:val="left" w:pos="426"/>
        </w:tabs>
        <w:spacing w:before="120" w:after="60"/>
        <w:ind w:left="425" w:right="-2"/>
        <w:jc w:val="both"/>
        <w:rPr>
          <w:rFonts w:ascii="Verdana" w:hAnsi="Verdana"/>
          <w:bCs/>
          <w:sz w:val="18"/>
          <w:szCs w:val="18"/>
          <w:lang w:val="en-US"/>
        </w:rPr>
      </w:pPr>
      <w:r>
        <w:rPr>
          <w:rFonts w:ascii="Verdana" w:hAnsi="Verdana"/>
          <w:bCs/>
          <w:sz w:val="18"/>
          <w:szCs w:val="18"/>
          <w:lang w:val="en-US"/>
        </w:rPr>
        <w:t>...................................................................................................................................</w:t>
      </w:r>
    </w:p>
    <w:p w14:paraId="47559F0D" w14:textId="0C16A9BD" w:rsidR="0083158F" w:rsidRDefault="0083158F" w:rsidP="00675B75">
      <w:pPr>
        <w:keepNext/>
        <w:keepLines/>
        <w:ind w:right="-2"/>
        <w:rPr>
          <w:rFonts w:ascii="Verdana" w:hAnsi="Verdana"/>
          <w:iCs/>
          <w:sz w:val="18"/>
          <w:szCs w:val="18"/>
          <w:lang w:val="de-DE"/>
        </w:rPr>
      </w:pPr>
      <w:r>
        <w:rPr>
          <w:rFonts w:ascii="Verdana" w:hAnsi="Verdana"/>
          <w:iCs/>
          <w:sz w:val="18"/>
          <w:szCs w:val="18"/>
          <w:lang w:val="de-DE"/>
        </w:rPr>
        <w:t xml:space="preserve">4. NIP...........................     5. </w:t>
      </w:r>
      <w:proofErr w:type="spellStart"/>
      <w:r>
        <w:rPr>
          <w:rFonts w:ascii="Verdana" w:hAnsi="Verdana"/>
          <w:iCs/>
          <w:sz w:val="18"/>
          <w:szCs w:val="18"/>
          <w:lang w:val="de-DE"/>
        </w:rPr>
        <w:t>Regon</w:t>
      </w:r>
      <w:proofErr w:type="spellEnd"/>
      <w:r>
        <w:rPr>
          <w:rFonts w:ascii="Verdana" w:hAnsi="Verdana"/>
          <w:iCs/>
          <w:sz w:val="18"/>
          <w:szCs w:val="18"/>
          <w:lang w:val="de-DE"/>
        </w:rPr>
        <w:t>...................</w:t>
      </w:r>
      <w:r w:rsidR="00A6359B">
        <w:rPr>
          <w:rFonts w:ascii="Verdana" w:hAnsi="Verdana"/>
          <w:iCs/>
          <w:sz w:val="18"/>
          <w:szCs w:val="18"/>
          <w:lang w:val="de-DE"/>
        </w:rPr>
        <w:t>........</w:t>
      </w:r>
      <w:r>
        <w:rPr>
          <w:rFonts w:ascii="Verdana" w:hAnsi="Verdana"/>
          <w:iCs/>
          <w:sz w:val="18"/>
          <w:szCs w:val="18"/>
          <w:lang w:val="de-DE"/>
        </w:rPr>
        <w:t xml:space="preserve">.........    6.  Tel. ..................................      </w:t>
      </w:r>
      <w:r>
        <w:rPr>
          <w:rFonts w:ascii="Verdana" w:hAnsi="Verdana"/>
          <w:iCs/>
          <w:sz w:val="18"/>
          <w:szCs w:val="18"/>
          <w:lang w:val="de-DE"/>
        </w:rPr>
        <w:br/>
      </w:r>
    </w:p>
    <w:p w14:paraId="3AC39BC7" w14:textId="613E9A6F" w:rsidR="0083158F" w:rsidRDefault="0083158F" w:rsidP="00675B75">
      <w:pPr>
        <w:keepNext/>
        <w:keepLines/>
        <w:tabs>
          <w:tab w:val="left" w:pos="0"/>
        </w:tabs>
        <w:ind w:right="-2"/>
        <w:rPr>
          <w:rFonts w:ascii="Verdana" w:hAnsi="Verdana"/>
          <w:bCs/>
          <w:sz w:val="18"/>
          <w:szCs w:val="18"/>
        </w:rPr>
      </w:pPr>
      <w:r>
        <w:rPr>
          <w:rFonts w:ascii="Verdana" w:hAnsi="Verdana"/>
          <w:iCs/>
          <w:sz w:val="18"/>
          <w:szCs w:val="18"/>
          <w:lang w:val="de-DE"/>
        </w:rPr>
        <w:t>7. Fax.</w:t>
      </w:r>
      <w:r>
        <w:rPr>
          <w:rFonts w:ascii="Verdana" w:hAnsi="Verdana"/>
          <w:sz w:val="18"/>
          <w:szCs w:val="18"/>
          <w:lang w:val="de-DE"/>
        </w:rPr>
        <w:t xml:space="preserve"> ...........................   8. </w:t>
      </w:r>
      <w:proofErr w:type="spellStart"/>
      <w:r>
        <w:rPr>
          <w:rFonts w:ascii="Verdana" w:hAnsi="Verdana"/>
          <w:sz w:val="18"/>
          <w:szCs w:val="18"/>
          <w:lang w:val="de-DE"/>
        </w:rPr>
        <w:t>E-mail</w:t>
      </w:r>
      <w:proofErr w:type="spellEnd"/>
      <w:r>
        <w:rPr>
          <w:rFonts w:ascii="Verdana" w:hAnsi="Verdana"/>
          <w:sz w:val="18"/>
          <w:szCs w:val="18"/>
          <w:lang w:val="de-DE"/>
        </w:rPr>
        <w:t>: …………..</w:t>
      </w:r>
      <w:r>
        <w:rPr>
          <w:rFonts w:ascii="Verdana" w:hAnsi="Verdana"/>
          <w:iCs/>
          <w:sz w:val="18"/>
          <w:szCs w:val="18"/>
          <w:lang w:val="de-DE"/>
        </w:rPr>
        <w:t xml:space="preserve">.......................... 9. </w:t>
      </w:r>
      <w:proofErr w:type="spellStart"/>
      <w:r>
        <w:rPr>
          <w:rFonts w:ascii="Verdana" w:hAnsi="Verdana"/>
          <w:iCs/>
          <w:sz w:val="18"/>
          <w:szCs w:val="18"/>
          <w:lang w:val="de-DE"/>
        </w:rPr>
        <w:t>www</w:t>
      </w:r>
      <w:proofErr w:type="spellEnd"/>
      <w:r>
        <w:rPr>
          <w:rFonts w:ascii="Verdana" w:hAnsi="Verdana"/>
          <w:iCs/>
          <w:sz w:val="18"/>
          <w:szCs w:val="18"/>
          <w:lang w:val="de-DE"/>
        </w:rPr>
        <w:t>.….….......................</w:t>
      </w:r>
    </w:p>
    <w:p w14:paraId="0C948DB7" w14:textId="77777777" w:rsidR="00F07E3A" w:rsidRPr="00F07E3A" w:rsidRDefault="00F07E3A" w:rsidP="00675B75">
      <w:pPr>
        <w:ind w:right="-24"/>
        <w:jc w:val="both"/>
        <w:rPr>
          <w:rFonts w:ascii="Verdana" w:hAnsi="Verdana"/>
          <w:color w:val="000000" w:themeColor="text1"/>
          <w:sz w:val="18"/>
          <w:szCs w:val="18"/>
        </w:rPr>
      </w:pPr>
    </w:p>
    <w:p w14:paraId="64EAAEA1" w14:textId="6C8B1C06" w:rsidR="0083158F" w:rsidRPr="0083158F" w:rsidRDefault="00F07E3A" w:rsidP="00675B75">
      <w:pPr>
        <w:ind w:right="-24"/>
        <w:jc w:val="both"/>
        <w:rPr>
          <w:rFonts w:ascii="Verdana" w:hAnsi="Verdana"/>
          <w:sz w:val="18"/>
          <w:szCs w:val="18"/>
        </w:rPr>
      </w:pPr>
      <w:r w:rsidRPr="00F07E3A">
        <w:rPr>
          <w:rFonts w:ascii="Verdana" w:hAnsi="Verdana"/>
          <w:color w:val="000000" w:themeColor="text1"/>
          <w:sz w:val="18"/>
          <w:szCs w:val="18"/>
        </w:rPr>
        <w:t xml:space="preserve">Przedkładamy informację na temat doświadczenia zawodowego </w:t>
      </w:r>
      <w:r w:rsidRPr="00F07E3A">
        <w:rPr>
          <w:rFonts w:ascii="Verdana" w:hAnsi="Verdana"/>
          <w:b/>
          <w:color w:val="000000" w:themeColor="text1"/>
          <w:sz w:val="18"/>
          <w:szCs w:val="18"/>
        </w:rPr>
        <w:t>co najmniej</w:t>
      </w:r>
      <w:r w:rsidRPr="00F07E3A">
        <w:rPr>
          <w:rFonts w:ascii="Verdana" w:hAnsi="Verdana"/>
          <w:color w:val="000000" w:themeColor="text1"/>
          <w:sz w:val="18"/>
          <w:szCs w:val="18"/>
        </w:rPr>
        <w:t xml:space="preserve"> </w:t>
      </w:r>
      <w:r w:rsidR="00012E6F">
        <w:rPr>
          <w:rFonts w:ascii="Verdana" w:hAnsi="Verdana"/>
          <w:b/>
          <w:color w:val="000000" w:themeColor="text1"/>
          <w:sz w:val="18"/>
          <w:szCs w:val="18"/>
        </w:rPr>
        <w:t>1</w:t>
      </w:r>
      <w:r w:rsidRPr="00F07E3A">
        <w:rPr>
          <w:rFonts w:ascii="Verdana" w:hAnsi="Verdana"/>
          <w:b/>
          <w:color w:val="000000" w:themeColor="text1"/>
          <w:sz w:val="18"/>
          <w:szCs w:val="18"/>
        </w:rPr>
        <w:t xml:space="preserve"> (</w:t>
      </w:r>
      <w:r w:rsidR="00012E6F">
        <w:rPr>
          <w:rFonts w:ascii="Verdana" w:hAnsi="Verdana"/>
          <w:b/>
          <w:color w:val="000000" w:themeColor="text1"/>
          <w:sz w:val="18"/>
          <w:szCs w:val="18"/>
        </w:rPr>
        <w:t>jednego</w:t>
      </w:r>
      <w:r w:rsidRPr="00F07E3A">
        <w:rPr>
          <w:rFonts w:ascii="Verdana" w:hAnsi="Verdana"/>
          <w:b/>
          <w:color w:val="000000" w:themeColor="text1"/>
          <w:sz w:val="18"/>
          <w:szCs w:val="18"/>
        </w:rPr>
        <w:t>) trener</w:t>
      </w:r>
      <w:r w:rsidR="00012E6F">
        <w:rPr>
          <w:rFonts w:ascii="Verdana" w:hAnsi="Verdana"/>
          <w:b/>
          <w:color w:val="000000" w:themeColor="text1"/>
          <w:sz w:val="18"/>
          <w:szCs w:val="18"/>
        </w:rPr>
        <w:t>a.</w:t>
      </w:r>
    </w:p>
    <w:p w14:paraId="3422FECA" w14:textId="4D707B8D" w:rsidR="0083158F" w:rsidRDefault="0083158F" w:rsidP="00675B75">
      <w:pPr>
        <w:ind w:right="-24"/>
        <w:jc w:val="both"/>
        <w:rPr>
          <w:rFonts w:ascii="Verdana" w:hAnsi="Verdana"/>
          <w:color w:val="000000" w:themeColor="text1"/>
          <w:sz w:val="18"/>
          <w:szCs w:val="18"/>
        </w:rPr>
      </w:pPr>
    </w:p>
    <w:p w14:paraId="6F40ACE8" w14:textId="4864A6EE" w:rsidR="004B45F9" w:rsidRPr="004B45F9" w:rsidRDefault="004B45F9" w:rsidP="00675B75">
      <w:pPr>
        <w:ind w:right="-24"/>
        <w:jc w:val="both"/>
        <w:rPr>
          <w:rFonts w:ascii="Verdana" w:hAnsi="Verdana"/>
          <w:b/>
          <w:color w:val="000000" w:themeColor="text1"/>
          <w:sz w:val="18"/>
          <w:szCs w:val="18"/>
          <w:u w:val="single"/>
        </w:rPr>
      </w:pPr>
      <w:r w:rsidRPr="004B45F9">
        <w:rPr>
          <w:rFonts w:ascii="Verdana" w:hAnsi="Verdana"/>
          <w:b/>
          <w:color w:val="000000" w:themeColor="text1"/>
          <w:sz w:val="18"/>
          <w:szCs w:val="18"/>
          <w:u w:val="single"/>
        </w:rPr>
        <w:t xml:space="preserve">Temat 1: </w:t>
      </w:r>
      <w:proofErr w:type="spellStart"/>
      <w:r w:rsidRPr="004B45F9">
        <w:rPr>
          <w:rFonts w:ascii="Verdana" w:hAnsi="Verdana"/>
          <w:b/>
          <w:sz w:val="18"/>
          <w:szCs w:val="18"/>
          <w:u w:val="single"/>
        </w:rPr>
        <w:t>Python</w:t>
      </w:r>
      <w:proofErr w:type="spellEnd"/>
      <w:r w:rsidRPr="004B45F9">
        <w:rPr>
          <w:rFonts w:ascii="Verdana" w:hAnsi="Verdana"/>
          <w:b/>
          <w:sz w:val="18"/>
          <w:szCs w:val="18"/>
          <w:u w:val="single"/>
        </w:rPr>
        <w:t xml:space="preserve"> dla administratorów systemów LUW</w:t>
      </w:r>
    </w:p>
    <w:p w14:paraId="4D895076" w14:textId="77777777" w:rsidR="00012E6F" w:rsidRDefault="00012E6F" w:rsidP="00675B75">
      <w:pPr>
        <w:ind w:right="-24"/>
        <w:jc w:val="both"/>
        <w:rPr>
          <w:rFonts w:ascii="Verdana" w:hAnsi="Verdana"/>
          <w:color w:val="000000" w:themeColor="text1"/>
          <w:sz w:val="18"/>
          <w:szCs w:val="18"/>
        </w:rPr>
      </w:pPr>
    </w:p>
    <w:p w14:paraId="64B4296D" w14:textId="2E212E71" w:rsidR="0083158F" w:rsidRDefault="0083158F" w:rsidP="00012E6F">
      <w:pPr>
        <w:keepNext/>
        <w:keepLines/>
        <w:tabs>
          <w:tab w:val="left" w:pos="426"/>
        </w:tabs>
        <w:ind w:left="426" w:right="-2"/>
        <w:contextualSpacing/>
        <w:rPr>
          <w:rFonts w:ascii="Verdana" w:hAnsi="Verdana"/>
          <w:b/>
          <w:bCs/>
          <w:sz w:val="18"/>
          <w:szCs w:val="18"/>
          <w:u w:val="single"/>
        </w:rPr>
      </w:pPr>
      <w:r>
        <w:rPr>
          <w:rFonts w:ascii="Verdana" w:hAnsi="Verdana"/>
          <w:b/>
          <w:bCs/>
          <w:sz w:val="18"/>
          <w:szCs w:val="18"/>
          <w:u w:val="single"/>
        </w:rPr>
        <w:t xml:space="preserve">Trener nr </w:t>
      </w:r>
      <w:r w:rsidR="004B45F9">
        <w:rPr>
          <w:rFonts w:ascii="Verdana" w:hAnsi="Verdana"/>
          <w:b/>
          <w:bCs/>
          <w:sz w:val="18"/>
          <w:szCs w:val="18"/>
          <w:u w:val="single"/>
        </w:rPr>
        <w:t>1</w:t>
      </w:r>
    </w:p>
    <w:p w14:paraId="6EA626A4" w14:textId="77777777" w:rsidR="0083158F" w:rsidRDefault="0083158F" w:rsidP="00675B75">
      <w:pPr>
        <w:keepNext/>
        <w:keepLines/>
        <w:tabs>
          <w:tab w:val="left" w:pos="426"/>
        </w:tabs>
        <w:ind w:left="426" w:right="-2"/>
        <w:rPr>
          <w:rFonts w:ascii="Verdana" w:hAnsi="Verdana"/>
          <w:b/>
          <w:bCs/>
          <w:sz w:val="18"/>
          <w:szCs w:val="18"/>
        </w:rPr>
      </w:pPr>
    </w:p>
    <w:p w14:paraId="77255EEE" w14:textId="77777777" w:rsidR="0083158F" w:rsidRDefault="0083158F" w:rsidP="00675B75">
      <w:pPr>
        <w:keepNext/>
        <w:keepLines/>
        <w:tabs>
          <w:tab w:val="left" w:pos="426"/>
        </w:tabs>
        <w:ind w:left="426" w:right="-2"/>
        <w:rPr>
          <w:rFonts w:ascii="Verdana" w:hAnsi="Verdana"/>
          <w:b/>
          <w:bCs/>
          <w:sz w:val="18"/>
          <w:szCs w:val="18"/>
        </w:rPr>
      </w:pPr>
      <w:r>
        <w:rPr>
          <w:rFonts w:ascii="Verdana" w:hAnsi="Verdana"/>
          <w:b/>
          <w:bCs/>
          <w:sz w:val="18"/>
          <w:szCs w:val="18"/>
        </w:rPr>
        <w:t xml:space="preserve">Imię i nazwisko: ………………..………......................................................………... </w:t>
      </w:r>
    </w:p>
    <w:p w14:paraId="6FB7CC51" w14:textId="77777777" w:rsidR="0083158F" w:rsidRDefault="0083158F" w:rsidP="00675B75">
      <w:pPr>
        <w:keepNext/>
        <w:keepLines/>
        <w:tabs>
          <w:tab w:val="left" w:pos="426"/>
        </w:tabs>
        <w:ind w:left="426" w:right="-2"/>
        <w:rPr>
          <w:rFonts w:ascii="Verdana" w:hAnsi="Verdana"/>
          <w:b/>
          <w:bCs/>
          <w:sz w:val="18"/>
          <w:szCs w:val="18"/>
        </w:rPr>
      </w:pPr>
    </w:p>
    <w:p w14:paraId="79262301" w14:textId="77777777" w:rsidR="0083158F" w:rsidRDefault="0083158F" w:rsidP="00675B75">
      <w:pPr>
        <w:keepNext/>
        <w:keepLines/>
        <w:tabs>
          <w:tab w:val="left" w:pos="426"/>
        </w:tabs>
        <w:ind w:left="426" w:right="-2"/>
        <w:rPr>
          <w:rFonts w:ascii="Verdana" w:hAnsi="Verdana"/>
          <w:b/>
          <w:bCs/>
          <w:sz w:val="18"/>
          <w:szCs w:val="18"/>
        </w:rPr>
      </w:pPr>
      <w:r>
        <w:rPr>
          <w:rFonts w:ascii="Verdana" w:hAnsi="Verdana"/>
          <w:color w:val="000000"/>
          <w:sz w:val="18"/>
          <w:szCs w:val="18"/>
        </w:rPr>
        <w:t>skierowany przez Wykonawcę do realizacji przedmiotu zamówienia</w:t>
      </w:r>
      <w:r>
        <w:rPr>
          <w:rFonts w:ascii="Verdana" w:hAnsi="Verdana"/>
          <w:bCs/>
          <w:sz w:val="18"/>
          <w:szCs w:val="18"/>
        </w:rPr>
        <w:t>, który:</w:t>
      </w:r>
      <w:r>
        <w:rPr>
          <w:rFonts w:ascii="Verdana" w:hAnsi="Verdana"/>
          <w:b/>
          <w:bCs/>
          <w:sz w:val="18"/>
          <w:szCs w:val="18"/>
        </w:rPr>
        <w:t xml:space="preserve">    </w:t>
      </w:r>
    </w:p>
    <w:p w14:paraId="3D955B55" w14:textId="77777777" w:rsidR="0083158F" w:rsidRDefault="0083158F" w:rsidP="00675B75">
      <w:pPr>
        <w:ind w:right="-24"/>
        <w:jc w:val="both"/>
        <w:rPr>
          <w:rFonts w:ascii="Verdana" w:hAnsi="Verdana"/>
          <w:color w:val="000000" w:themeColor="text1"/>
          <w:sz w:val="18"/>
          <w:szCs w:val="18"/>
        </w:rPr>
      </w:pPr>
    </w:p>
    <w:tbl>
      <w:tblPr>
        <w:tblW w:w="898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87"/>
      </w:tblGrid>
      <w:tr w:rsidR="00F07E3A" w:rsidRPr="00F07E3A" w14:paraId="14C3B8F9" w14:textId="77777777" w:rsidTr="006F0D82">
        <w:trPr>
          <w:cantSplit/>
          <w:trHeight w:val="313"/>
        </w:trPr>
        <w:tc>
          <w:tcPr>
            <w:tcW w:w="8987" w:type="dxa"/>
            <w:tcBorders>
              <w:right w:val="single" w:sz="12" w:space="0" w:color="auto"/>
            </w:tcBorders>
          </w:tcPr>
          <w:p w14:paraId="227755B7" w14:textId="5EC1B2A8" w:rsidR="00F07E3A" w:rsidRPr="00F07E3A" w:rsidRDefault="0083158F" w:rsidP="00675B75">
            <w:pPr>
              <w:rPr>
                <w:rFonts w:ascii="Verdana" w:hAnsi="Verdana"/>
                <w:color w:val="000000" w:themeColor="text1"/>
                <w:sz w:val="18"/>
                <w:szCs w:val="18"/>
              </w:rPr>
            </w:pPr>
            <w:r>
              <w:rPr>
                <w:rFonts w:ascii="Verdana" w:hAnsi="Verdana"/>
                <w:b/>
                <w:color w:val="000000" w:themeColor="text1"/>
                <w:sz w:val="18"/>
                <w:szCs w:val="18"/>
              </w:rPr>
              <w:t>P</w:t>
            </w:r>
            <w:r w:rsidRPr="0083158F">
              <w:rPr>
                <w:rFonts w:ascii="Verdana" w:hAnsi="Verdana"/>
                <w:b/>
                <w:color w:val="000000" w:themeColor="text1"/>
                <w:sz w:val="18"/>
                <w:szCs w:val="18"/>
              </w:rPr>
              <w:t xml:space="preserve">rzeprowadził w okresie </w:t>
            </w:r>
            <w:r w:rsidR="00012E6F">
              <w:rPr>
                <w:rFonts w:ascii="Verdana" w:hAnsi="Verdana"/>
                <w:b/>
                <w:color w:val="000000" w:themeColor="text1"/>
                <w:sz w:val="18"/>
                <w:szCs w:val="18"/>
              </w:rPr>
              <w:t xml:space="preserve">3 </w:t>
            </w:r>
            <w:r w:rsidRPr="0083158F">
              <w:rPr>
                <w:rFonts w:ascii="Verdana" w:hAnsi="Verdana"/>
                <w:b/>
                <w:color w:val="000000" w:themeColor="text1"/>
                <w:sz w:val="18"/>
                <w:szCs w:val="18"/>
              </w:rPr>
              <w:t>(</w:t>
            </w:r>
            <w:r w:rsidR="00012E6F">
              <w:rPr>
                <w:rFonts w:ascii="Verdana" w:hAnsi="Verdana"/>
                <w:b/>
                <w:color w:val="000000" w:themeColor="text1"/>
                <w:sz w:val="18"/>
                <w:szCs w:val="18"/>
              </w:rPr>
              <w:t>trzech</w:t>
            </w:r>
            <w:r w:rsidRPr="0083158F">
              <w:rPr>
                <w:rFonts w:ascii="Verdana" w:hAnsi="Verdana"/>
                <w:b/>
                <w:color w:val="000000" w:themeColor="text1"/>
                <w:sz w:val="18"/>
                <w:szCs w:val="18"/>
              </w:rPr>
              <w:t xml:space="preserve">) </w:t>
            </w:r>
            <w:r w:rsidR="00012E6F">
              <w:rPr>
                <w:rFonts w:ascii="Verdana" w:hAnsi="Verdana"/>
                <w:b/>
                <w:color w:val="000000" w:themeColor="text1"/>
                <w:sz w:val="18"/>
                <w:szCs w:val="18"/>
              </w:rPr>
              <w:t>lat</w:t>
            </w:r>
            <w:r w:rsidRPr="0083158F">
              <w:rPr>
                <w:rFonts w:ascii="Verdana" w:hAnsi="Verdana"/>
                <w:b/>
                <w:color w:val="000000" w:themeColor="text1"/>
                <w:sz w:val="18"/>
                <w:szCs w:val="18"/>
              </w:rPr>
              <w:t xml:space="preserve"> (licząc wstecz od dnia, w którym upływa termin składania ofert) co najmniej </w:t>
            </w:r>
            <w:r w:rsidR="00012E6F">
              <w:rPr>
                <w:rFonts w:ascii="Verdana" w:hAnsi="Verdana"/>
                <w:b/>
                <w:color w:val="000000" w:themeColor="text1"/>
                <w:sz w:val="18"/>
                <w:szCs w:val="18"/>
              </w:rPr>
              <w:t>3</w:t>
            </w:r>
            <w:r w:rsidRPr="0083158F">
              <w:rPr>
                <w:rFonts w:ascii="Verdana" w:hAnsi="Verdana"/>
                <w:b/>
                <w:color w:val="000000" w:themeColor="text1"/>
                <w:sz w:val="18"/>
                <w:szCs w:val="18"/>
              </w:rPr>
              <w:t xml:space="preserve"> (</w:t>
            </w:r>
            <w:r w:rsidR="00012E6F">
              <w:rPr>
                <w:rFonts w:ascii="Verdana" w:hAnsi="Verdana"/>
                <w:b/>
                <w:color w:val="000000" w:themeColor="text1"/>
                <w:sz w:val="18"/>
                <w:szCs w:val="18"/>
              </w:rPr>
              <w:t>trzy</w:t>
            </w:r>
            <w:r w:rsidRPr="0083158F">
              <w:rPr>
                <w:rFonts w:ascii="Verdana" w:hAnsi="Verdana"/>
                <w:b/>
                <w:color w:val="000000" w:themeColor="text1"/>
                <w:sz w:val="18"/>
                <w:szCs w:val="18"/>
              </w:rPr>
              <w:t>) szkoleni</w:t>
            </w:r>
            <w:r w:rsidR="00012E6F">
              <w:rPr>
                <w:rFonts w:ascii="Verdana" w:hAnsi="Verdana"/>
                <w:b/>
                <w:color w:val="000000" w:themeColor="text1"/>
                <w:sz w:val="18"/>
                <w:szCs w:val="18"/>
              </w:rPr>
              <w:t>a</w:t>
            </w:r>
            <w:r w:rsidRPr="0083158F">
              <w:rPr>
                <w:rFonts w:ascii="Verdana" w:hAnsi="Verdana"/>
                <w:b/>
                <w:color w:val="000000" w:themeColor="text1"/>
                <w:sz w:val="18"/>
                <w:szCs w:val="18"/>
              </w:rPr>
              <w:t xml:space="preserve"> z </w:t>
            </w:r>
            <w:r w:rsidR="00012E6F" w:rsidRPr="00012E6F">
              <w:rPr>
                <w:rFonts w:ascii="Verdana" w:hAnsi="Verdana"/>
                <w:b/>
                <w:sz w:val="18"/>
                <w:szCs w:val="18"/>
              </w:rPr>
              <w:t xml:space="preserve">zakresu języka </w:t>
            </w:r>
            <w:proofErr w:type="spellStart"/>
            <w:r w:rsidR="00012E6F" w:rsidRPr="00012E6F">
              <w:rPr>
                <w:rFonts w:ascii="Verdana" w:hAnsi="Verdana"/>
                <w:b/>
                <w:sz w:val="18"/>
                <w:szCs w:val="18"/>
              </w:rPr>
              <w:t>Python</w:t>
            </w:r>
            <w:proofErr w:type="spellEnd"/>
            <w:r w:rsidR="00012E6F">
              <w:rPr>
                <w:rFonts w:ascii="Verdana" w:hAnsi="Verdana"/>
                <w:sz w:val="18"/>
                <w:szCs w:val="18"/>
              </w:rPr>
              <w:t xml:space="preserve"> </w:t>
            </w:r>
            <w:r w:rsidRPr="0083158F">
              <w:rPr>
                <w:rFonts w:ascii="Verdana" w:hAnsi="Verdana"/>
                <w:b/>
                <w:color w:val="000000" w:themeColor="text1"/>
                <w:sz w:val="18"/>
                <w:szCs w:val="18"/>
              </w:rPr>
              <w:t xml:space="preserve">- </w:t>
            </w:r>
            <w:r w:rsidRPr="0083158F">
              <w:rPr>
                <w:rFonts w:ascii="Verdana" w:hAnsi="Verdana"/>
                <w:color w:val="000000" w:themeColor="text1"/>
                <w:sz w:val="18"/>
                <w:szCs w:val="18"/>
                <w:u w:val="single"/>
              </w:rPr>
              <w:t>opisać każdą usługę, podając tematykę szkolenia, termin wykonania, informację o podmiocie, który zamawiał daną usługę –</w:t>
            </w:r>
            <w:r w:rsidRPr="0083158F">
              <w:rPr>
                <w:rFonts w:ascii="Verdana" w:hAnsi="Verdana"/>
                <w:bCs/>
                <w:color w:val="000000" w:themeColor="text1"/>
                <w:sz w:val="18"/>
                <w:szCs w:val="18"/>
                <w:u w:val="single"/>
              </w:rPr>
              <w:t xml:space="preserve"> w przypadku braku opisania szkolenia</w:t>
            </w:r>
            <w:r w:rsidRPr="0083158F">
              <w:rPr>
                <w:rFonts w:ascii="Verdana" w:hAnsi="Verdana"/>
                <w:color w:val="000000" w:themeColor="text1"/>
                <w:sz w:val="18"/>
                <w:szCs w:val="18"/>
                <w:u w:val="single"/>
              </w:rPr>
              <w:t xml:space="preserve"> </w:t>
            </w:r>
            <w:r w:rsidRPr="0083158F">
              <w:rPr>
                <w:rFonts w:ascii="Verdana" w:hAnsi="Verdana"/>
                <w:bCs/>
                <w:color w:val="000000" w:themeColor="text1"/>
                <w:sz w:val="18"/>
                <w:szCs w:val="18"/>
                <w:u w:val="single"/>
              </w:rPr>
              <w:t>co najmniej w ww. zakresie szkolenie nie będzie brane pod uwagę przy ocenie oferty</w:t>
            </w:r>
            <w:r w:rsidRPr="0083158F">
              <w:rPr>
                <w:rFonts w:ascii="Verdana" w:hAnsi="Verdana"/>
                <w:b/>
                <w:color w:val="000000" w:themeColor="text1"/>
                <w:sz w:val="18"/>
                <w:szCs w:val="18"/>
              </w:rPr>
              <w:t xml:space="preserve"> </w:t>
            </w:r>
          </w:p>
          <w:p w14:paraId="571FFF3C" w14:textId="77777777" w:rsidR="00F07E3A" w:rsidRPr="00F07E3A" w:rsidRDefault="00F07E3A" w:rsidP="00675B75">
            <w:pPr>
              <w:rPr>
                <w:rFonts w:ascii="Verdana" w:hAnsi="Verdana"/>
                <w:color w:val="000000" w:themeColor="text1"/>
                <w:sz w:val="18"/>
                <w:szCs w:val="18"/>
              </w:rPr>
            </w:pPr>
            <w:r w:rsidRPr="00F07E3A">
              <w:rPr>
                <w:rFonts w:ascii="Verdana" w:hAnsi="Verdana"/>
                <w:color w:val="000000" w:themeColor="text1"/>
                <w:sz w:val="18"/>
                <w:szCs w:val="18"/>
              </w:rPr>
              <w:t>1) …………………………………………………………………………………………………………………….</w:t>
            </w:r>
          </w:p>
          <w:p w14:paraId="018F82A8" w14:textId="77777777" w:rsidR="00F07E3A" w:rsidRPr="00F07E3A" w:rsidRDefault="00F07E3A" w:rsidP="00675B75">
            <w:pPr>
              <w:rPr>
                <w:rFonts w:ascii="Verdana" w:hAnsi="Verdana"/>
                <w:color w:val="000000" w:themeColor="text1"/>
                <w:sz w:val="18"/>
                <w:szCs w:val="18"/>
              </w:rPr>
            </w:pPr>
          </w:p>
          <w:p w14:paraId="7994230C" w14:textId="77777777" w:rsidR="00F07E3A" w:rsidRPr="00F07E3A" w:rsidRDefault="00F07E3A" w:rsidP="00675B75">
            <w:pPr>
              <w:rPr>
                <w:rFonts w:ascii="Verdana" w:hAnsi="Verdana"/>
                <w:color w:val="000000" w:themeColor="text1"/>
                <w:sz w:val="18"/>
                <w:szCs w:val="18"/>
              </w:rPr>
            </w:pPr>
            <w:r w:rsidRPr="00F07E3A">
              <w:rPr>
                <w:rFonts w:ascii="Verdana" w:hAnsi="Verdana"/>
                <w:color w:val="000000" w:themeColor="text1"/>
                <w:sz w:val="18"/>
                <w:szCs w:val="18"/>
              </w:rPr>
              <w:t>2) …………………………………………………………………………………………………………………….</w:t>
            </w:r>
          </w:p>
          <w:p w14:paraId="43117028" w14:textId="77777777" w:rsidR="00F07E3A" w:rsidRPr="00F07E3A" w:rsidRDefault="00F07E3A" w:rsidP="00675B75">
            <w:pPr>
              <w:rPr>
                <w:rFonts w:ascii="Verdana" w:hAnsi="Verdana"/>
                <w:color w:val="000000" w:themeColor="text1"/>
                <w:sz w:val="18"/>
                <w:szCs w:val="18"/>
              </w:rPr>
            </w:pPr>
          </w:p>
          <w:p w14:paraId="0F088A06" w14:textId="77777777" w:rsidR="00F07E3A" w:rsidRPr="00F07E3A" w:rsidRDefault="00F07E3A" w:rsidP="00675B75">
            <w:pPr>
              <w:rPr>
                <w:rFonts w:ascii="Verdana" w:hAnsi="Verdana"/>
                <w:color w:val="000000" w:themeColor="text1"/>
                <w:sz w:val="18"/>
                <w:szCs w:val="18"/>
              </w:rPr>
            </w:pPr>
            <w:r w:rsidRPr="00F07E3A">
              <w:rPr>
                <w:rFonts w:ascii="Verdana" w:hAnsi="Verdana"/>
                <w:color w:val="000000" w:themeColor="text1"/>
                <w:sz w:val="18"/>
                <w:szCs w:val="18"/>
              </w:rPr>
              <w:t>3) …………………………………………………………………………………………………………………….</w:t>
            </w:r>
          </w:p>
          <w:p w14:paraId="55A3B356" w14:textId="77777777" w:rsidR="00F07E3A" w:rsidRPr="00F07E3A" w:rsidRDefault="00F07E3A" w:rsidP="00675B75">
            <w:pPr>
              <w:rPr>
                <w:rFonts w:ascii="Verdana" w:hAnsi="Verdana"/>
                <w:color w:val="000000" w:themeColor="text1"/>
                <w:sz w:val="18"/>
                <w:szCs w:val="18"/>
              </w:rPr>
            </w:pPr>
          </w:p>
          <w:p w14:paraId="0423DC10" w14:textId="77777777" w:rsidR="00F07E3A" w:rsidRPr="00F07E3A" w:rsidRDefault="00F07E3A" w:rsidP="00675B75">
            <w:pPr>
              <w:rPr>
                <w:rFonts w:ascii="Verdana" w:hAnsi="Verdana"/>
                <w:color w:val="000000" w:themeColor="text1"/>
                <w:sz w:val="18"/>
                <w:szCs w:val="18"/>
              </w:rPr>
            </w:pPr>
            <w:r w:rsidRPr="00F07E3A">
              <w:rPr>
                <w:rFonts w:ascii="Verdana" w:hAnsi="Verdana"/>
                <w:color w:val="000000" w:themeColor="text1"/>
                <w:sz w:val="18"/>
                <w:szCs w:val="18"/>
              </w:rPr>
              <w:t>4) …………………………………………………………………………………………………………………….</w:t>
            </w:r>
          </w:p>
          <w:p w14:paraId="6EBE01EA" w14:textId="77777777" w:rsidR="00F07E3A" w:rsidRPr="00F07E3A" w:rsidRDefault="00F07E3A" w:rsidP="00675B75">
            <w:pPr>
              <w:rPr>
                <w:rFonts w:ascii="Verdana" w:hAnsi="Verdana"/>
                <w:color w:val="000000" w:themeColor="text1"/>
                <w:sz w:val="18"/>
                <w:szCs w:val="18"/>
              </w:rPr>
            </w:pPr>
          </w:p>
          <w:p w14:paraId="0A5C5F61" w14:textId="77777777" w:rsidR="00F07E3A" w:rsidRPr="00F07E3A" w:rsidRDefault="00F07E3A" w:rsidP="00675B75">
            <w:pPr>
              <w:rPr>
                <w:rFonts w:ascii="Verdana" w:hAnsi="Verdana"/>
                <w:color w:val="000000" w:themeColor="text1"/>
                <w:sz w:val="18"/>
                <w:szCs w:val="18"/>
              </w:rPr>
            </w:pPr>
          </w:p>
        </w:tc>
      </w:tr>
    </w:tbl>
    <w:p w14:paraId="339BECCB" w14:textId="77777777" w:rsidR="00F07E3A" w:rsidRPr="00F07E3A" w:rsidRDefault="00F07E3A" w:rsidP="00675B75">
      <w:pPr>
        <w:tabs>
          <w:tab w:val="left" w:pos="0"/>
        </w:tabs>
        <w:ind w:right="-24"/>
        <w:rPr>
          <w:rFonts w:ascii="Verdana" w:hAnsi="Verdana"/>
          <w:b/>
          <w:bCs/>
          <w:color w:val="000000" w:themeColor="text1"/>
          <w:sz w:val="18"/>
        </w:rPr>
      </w:pPr>
    </w:p>
    <w:p w14:paraId="65A33150" w14:textId="070D97F3" w:rsidR="004B45F9" w:rsidRDefault="004B45F9" w:rsidP="004B45F9">
      <w:pPr>
        <w:keepNext/>
        <w:keepLines/>
        <w:ind w:right="-2"/>
        <w:contextualSpacing/>
        <w:rPr>
          <w:rFonts w:ascii="Verdana" w:hAnsi="Verdana"/>
          <w:b/>
          <w:bCs/>
          <w:sz w:val="18"/>
          <w:szCs w:val="18"/>
          <w:u w:val="single"/>
        </w:rPr>
      </w:pPr>
      <w:r w:rsidRPr="004B45F9">
        <w:rPr>
          <w:rFonts w:ascii="Verdana" w:hAnsi="Verdana"/>
          <w:b/>
          <w:color w:val="000000" w:themeColor="text1"/>
          <w:sz w:val="18"/>
          <w:szCs w:val="18"/>
          <w:u w:val="single"/>
        </w:rPr>
        <w:lastRenderedPageBreak/>
        <w:t xml:space="preserve">Temat </w:t>
      </w:r>
      <w:r>
        <w:rPr>
          <w:rFonts w:ascii="Verdana" w:hAnsi="Verdana"/>
          <w:b/>
          <w:color w:val="000000" w:themeColor="text1"/>
          <w:sz w:val="18"/>
          <w:szCs w:val="18"/>
          <w:u w:val="single"/>
        </w:rPr>
        <w:t>2</w:t>
      </w:r>
      <w:r w:rsidRPr="004B45F9">
        <w:rPr>
          <w:rFonts w:ascii="Verdana" w:hAnsi="Verdana"/>
          <w:b/>
          <w:color w:val="000000" w:themeColor="text1"/>
          <w:sz w:val="18"/>
          <w:szCs w:val="18"/>
          <w:u w:val="single"/>
        </w:rPr>
        <w:t>:</w:t>
      </w:r>
      <w:r>
        <w:rPr>
          <w:rFonts w:ascii="Verdana" w:hAnsi="Verdana"/>
          <w:b/>
          <w:color w:val="000000" w:themeColor="text1"/>
          <w:sz w:val="18"/>
          <w:szCs w:val="18"/>
          <w:u w:val="single"/>
        </w:rPr>
        <w:t xml:space="preserve"> </w:t>
      </w:r>
      <w:proofErr w:type="spellStart"/>
      <w:r w:rsidRPr="00C919EB">
        <w:rPr>
          <w:rFonts w:ascii="Verdana" w:hAnsi="Verdana"/>
          <w:b/>
          <w:sz w:val="18"/>
          <w:szCs w:val="18"/>
        </w:rPr>
        <w:t>VMware</w:t>
      </w:r>
      <w:proofErr w:type="spellEnd"/>
      <w:r w:rsidRPr="00C919EB">
        <w:rPr>
          <w:rFonts w:ascii="Verdana" w:hAnsi="Verdana"/>
          <w:b/>
          <w:sz w:val="18"/>
          <w:szCs w:val="18"/>
        </w:rPr>
        <w:t xml:space="preserve"> </w:t>
      </w:r>
      <w:proofErr w:type="spellStart"/>
      <w:r w:rsidRPr="00C919EB">
        <w:rPr>
          <w:rFonts w:ascii="Verdana" w:hAnsi="Verdana"/>
          <w:b/>
          <w:sz w:val="18"/>
          <w:szCs w:val="18"/>
        </w:rPr>
        <w:t>vSphere</w:t>
      </w:r>
      <w:proofErr w:type="spellEnd"/>
      <w:r w:rsidRPr="00C919EB">
        <w:rPr>
          <w:rFonts w:ascii="Verdana" w:hAnsi="Verdana"/>
          <w:b/>
          <w:sz w:val="18"/>
          <w:szCs w:val="18"/>
        </w:rPr>
        <w:t xml:space="preserve">: Fast </w:t>
      </w:r>
      <w:proofErr w:type="spellStart"/>
      <w:r w:rsidRPr="00C919EB">
        <w:rPr>
          <w:rFonts w:ascii="Verdana" w:hAnsi="Verdana"/>
          <w:b/>
          <w:sz w:val="18"/>
          <w:szCs w:val="18"/>
        </w:rPr>
        <w:t>Track</w:t>
      </w:r>
      <w:proofErr w:type="spellEnd"/>
      <w:r w:rsidRPr="00C919EB">
        <w:rPr>
          <w:rFonts w:ascii="Verdana" w:hAnsi="Verdana"/>
          <w:b/>
          <w:sz w:val="18"/>
          <w:szCs w:val="18"/>
        </w:rPr>
        <w:t xml:space="preserve"> [V7]</w:t>
      </w:r>
    </w:p>
    <w:p w14:paraId="7F4F6CA6" w14:textId="77777777" w:rsidR="004B45F9" w:rsidRDefault="004B45F9" w:rsidP="00012E6F">
      <w:pPr>
        <w:keepNext/>
        <w:keepLines/>
        <w:tabs>
          <w:tab w:val="left" w:pos="426"/>
        </w:tabs>
        <w:ind w:left="426" w:right="-2"/>
        <w:contextualSpacing/>
        <w:rPr>
          <w:rFonts w:ascii="Verdana" w:hAnsi="Verdana"/>
          <w:b/>
          <w:bCs/>
          <w:sz w:val="18"/>
          <w:szCs w:val="18"/>
          <w:u w:val="single"/>
        </w:rPr>
      </w:pPr>
    </w:p>
    <w:p w14:paraId="1644D9D4" w14:textId="42714207" w:rsidR="0083158F" w:rsidRDefault="0083158F" w:rsidP="00012E6F">
      <w:pPr>
        <w:keepNext/>
        <w:keepLines/>
        <w:tabs>
          <w:tab w:val="left" w:pos="426"/>
        </w:tabs>
        <w:ind w:left="426" w:right="-2"/>
        <w:contextualSpacing/>
        <w:rPr>
          <w:rFonts w:ascii="Verdana" w:hAnsi="Verdana"/>
          <w:b/>
          <w:bCs/>
          <w:sz w:val="18"/>
          <w:szCs w:val="18"/>
          <w:u w:val="single"/>
        </w:rPr>
      </w:pPr>
      <w:r>
        <w:rPr>
          <w:rFonts w:ascii="Verdana" w:hAnsi="Verdana"/>
          <w:b/>
          <w:bCs/>
          <w:sz w:val="18"/>
          <w:szCs w:val="18"/>
          <w:u w:val="single"/>
        </w:rPr>
        <w:t xml:space="preserve">Trener nr </w:t>
      </w:r>
      <w:r w:rsidR="004B45F9">
        <w:rPr>
          <w:rFonts w:ascii="Verdana" w:hAnsi="Verdana"/>
          <w:b/>
          <w:bCs/>
          <w:sz w:val="18"/>
          <w:szCs w:val="18"/>
          <w:u w:val="single"/>
        </w:rPr>
        <w:t>1</w:t>
      </w:r>
    </w:p>
    <w:p w14:paraId="6A655548" w14:textId="77777777" w:rsidR="0083158F" w:rsidRDefault="0083158F" w:rsidP="00675B75">
      <w:pPr>
        <w:keepNext/>
        <w:keepLines/>
        <w:tabs>
          <w:tab w:val="left" w:pos="426"/>
        </w:tabs>
        <w:ind w:left="426" w:right="-2"/>
        <w:rPr>
          <w:rFonts w:ascii="Verdana" w:hAnsi="Verdana"/>
          <w:b/>
          <w:bCs/>
          <w:sz w:val="18"/>
          <w:szCs w:val="18"/>
        </w:rPr>
      </w:pPr>
    </w:p>
    <w:p w14:paraId="4C859EFF" w14:textId="77777777" w:rsidR="0083158F" w:rsidRDefault="0083158F" w:rsidP="00675B75">
      <w:pPr>
        <w:keepNext/>
        <w:keepLines/>
        <w:tabs>
          <w:tab w:val="left" w:pos="426"/>
        </w:tabs>
        <w:ind w:left="426" w:right="-2"/>
        <w:rPr>
          <w:rFonts w:ascii="Verdana" w:hAnsi="Verdana"/>
          <w:b/>
          <w:bCs/>
          <w:sz w:val="18"/>
          <w:szCs w:val="18"/>
        </w:rPr>
      </w:pPr>
      <w:r>
        <w:rPr>
          <w:rFonts w:ascii="Verdana" w:hAnsi="Verdana"/>
          <w:b/>
          <w:bCs/>
          <w:sz w:val="18"/>
          <w:szCs w:val="18"/>
        </w:rPr>
        <w:t xml:space="preserve">Imię i nazwisko: ………………..………......................................................………... </w:t>
      </w:r>
    </w:p>
    <w:p w14:paraId="3D316F6F" w14:textId="77777777" w:rsidR="0083158F" w:rsidRDefault="0083158F" w:rsidP="00675B75">
      <w:pPr>
        <w:keepNext/>
        <w:keepLines/>
        <w:tabs>
          <w:tab w:val="left" w:pos="426"/>
        </w:tabs>
        <w:ind w:left="426" w:right="-2"/>
        <w:rPr>
          <w:rFonts w:ascii="Verdana" w:hAnsi="Verdana"/>
          <w:b/>
          <w:bCs/>
          <w:sz w:val="18"/>
          <w:szCs w:val="18"/>
        </w:rPr>
      </w:pPr>
    </w:p>
    <w:p w14:paraId="2C8CC426" w14:textId="77777777" w:rsidR="0083158F" w:rsidRDefault="0083158F" w:rsidP="00675B75">
      <w:pPr>
        <w:keepNext/>
        <w:keepLines/>
        <w:tabs>
          <w:tab w:val="left" w:pos="426"/>
        </w:tabs>
        <w:ind w:left="426" w:right="-2"/>
        <w:rPr>
          <w:rFonts w:ascii="Verdana" w:hAnsi="Verdana"/>
          <w:b/>
          <w:bCs/>
          <w:sz w:val="18"/>
          <w:szCs w:val="18"/>
        </w:rPr>
      </w:pPr>
      <w:r>
        <w:rPr>
          <w:rFonts w:ascii="Verdana" w:hAnsi="Verdana"/>
          <w:color w:val="000000"/>
          <w:sz w:val="18"/>
          <w:szCs w:val="18"/>
        </w:rPr>
        <w:t>skierowany przez Wykonawcę do realizacji przedmiotu zamówienia</w:t>
      </w:r>
      <w:r>
        <w:rPr>
          <w:rFonts w:ascii="Verdana" w:hAnsi="Verdana"/>
          <w:bCs/>
          <w:sz w:val="18"/>
          <w:szCs w:val="18"/>
        </w:rPr>
        <w:t>, który:</w:t>
      </w:r>
      <w:r>
        <w:rPr>
          <w:rFonts w:ascii="Verdana" w:hAnsi="Verdana"/>
          <w:b/>
          <w:bCs/>
          <w:sz w:val="18"/>
          <w:szCs w:val="18"/>
        </w:rPr>
        <w:t xml:space="preserve">    </w:t>
      </w:r>
    </w:p>
    <w:p w14:paraId="0992099E" w14:textId="77777777" w:rsidR="0083158F" w:rsidRDefault="0083158F" w:rsidP="00675B75">
      <w:pPr>
        <w:ind w:right="-24"/>
        <w:jc w:val="both"/>
        <w:rPr>
          <w:rFonts w:ascii="Verdana" w:hAnsi="Verdana"/>
          <w:color w:val="000000" w:themeColor="text1"/>
          <w:sz w:val="18"/>
          <w:szCs w:val="18"/>
        </w:rPr>
      </w:pPr>
    </w:p>
    <w:tbl>
      <w:tblPr>
        <w:tblW w:w="898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87"/>
      </w:tblGrid>
      <w:tr w:rsidR="0083158F" w:rsidRPr="00F07E3A" w14:paraId="5E095259" w14:textId="77777777" w:rsidTr="000D1146">
        <w:trPr>
          <w:cantSplit/>
          <w:trHeight w:val="313"/>
        </w:trPr>
        <w:tc>
          <w:tcPr>
            <w:tcW w:w="8987" w:type="dxa"/>
            <w:tcBorders>
              <w:right w:val="single" w:sz="12" w:space="0" w:color="auto"/>
            </w:tcBorders>
          </w:tcPr>
          <w:p w14:paraId="4287AABF" w14:textId="253D722E" w:rsidR="0083158F" w:rsidRDefault="004B45F9" w:rsidP="00675B75">
            <w:pPr>
              <w:rPr>
                <w:rFonts w:ascii="Verdana" w:hAnsi="Verdana"/>
                <w:b/>
                <w:color w:val="000000" w:themeColor="text1"/>
                <w:sz w:val="18"/>
                <w:szCs w:val="18"/>
              </w:rPr>
            </w:pPr>
            <w:r>
              <w:rPr>
                <w:rFonts w:ascii="Verdana" w:hAnsi="Verdana"/>
                <w:b/>
                <w:color w:val="000000" w:themeColor="text1"/>
                <w:sz w:val="18"/>
                <w:szCs w:val="18"/>
              </w:rPr>
              <w:t>P</w:t>
            </w:r>
            <w:r w:rsidRPr="0083158F">
              <w:rPr>
                <w:rFonts w:ascii="Verdana" w:hAnsi="Verdana"/>
                <w:b/>
                <w:color w:val="000000" w:themeColor="text1"/>
                <w:sz w:val="18"/>
                <w:szCs w:val="18"/>
              </w:rPr>
              <w:t xml:space="preserve">rzeprowadził w okresie </w:t>
            </w:r>
            <w:r>
              <w:rPr>
                <w:rFonts w:ascii="Verdana" w:hAnsi="Verdana"/>
                <w:b/>
                <w:color w:val="000000" w:themeColor="text1"/>
                <w:sz w:val="18"/>
                <w:szCs w:val="18"/>
              </w:rPr>
              <w:t xml:space="preserve">3 </w:t>
            </w:r>
            <w:r w:rsidRPr="0083158F">
              <w:rPr>
                <w:rFonts w:ascii="Verdana" w:hAnsi="Verdana"/>
                <w:b/>
                <w:color w:val="000000" w:themeColor="text1"/>
                <w:sz w:val="18"/>
                <w:szCs w:val="18"/>
              </w:rPr>
              <w:t>(</w:t>
            </w:r>
            <w:r>
              <w:rPr>
                <w:rFonts w:ascii="Verdana" w:hAnsi="Verdana"/>
                <w:b/>
                <w:color w:val="000000" w:themeColor="text1"/>
                <w:sz w:val="18"/>
                <w:szCs w:val="18"/>
              </w:rPr>
              <w:t>trzech</w:t>
            </w:r>
            <w:r w:rsidRPr="0083158F">
              <w:rPr>
                <w:rFonts w:ascii="Verdana" w:hAnsi="Verdana"/>
                <w:b/>
                <w:color w:val="000000" w:themeColor="text1"/>
                <w:sz w:val="18"/>
                <w:szCs w:val="18"/>
              </w:rPr>
              <w:t xml:space="preserve">) </w:t>
            </w:r>
            <w:r>
              <w:rPr>
                <w:rFonts w:ascii="Verdana" w:hAnsi="Verdana"/>
                <w:b/>
                <w:color w:val="000000" w:themeColor="text1"/>
                <w:sz w:val="18"/>
                <w:szCs w:val="18"/>
              </w:rPr>
              <w:t>lat</w:t>
            </w:r>
            <w:r w:rsidRPr="0083158F">
              <w:rPr>
                <w:rFonts w:ascii="Verdana" w:hAnsi="Verdana"/>
                <w:b/>
                <w:color w:val="000000" w:themeColor="text1"/>
                <w:sz w:val="18"/>
                <w:szCs w:val="18"/>
              </w:rPr>
              <w:t xml:space="preserve"> (licząc wstecz od dnia, w którym upływa termin składania ofert) co najmniej </w:t>
            </w:r>
            <w:r>
              <w:rPr>
                <w:rFonts w:ascii="Verdana" w:hAnsi="Verdana"/>
                <w:b/>
                <w:color w:val="000000" w:themeColor="text1"/>
                <w:sz w:val="18"/>
                <w:szCs w:val="18"/>
              </w:rPr>
              <w:t>3</w:t>
            </w:r>
            <w:r w:rsidRPr="0083158F">
              <w:rPr>
                <w:rFonts w:ascii="Verdana" w:hAnsi="Verdana"/>
                <w:b/>
                <w:color w:val="000000" w:themeColor="text1"/>
                <w:sz w:val="18"/>
                <w:szCs w:val="18"/>
              </w:rPr>
              <w:t xml:space="preserve"> (</w:t>
            </w:r>
            <w:r>
              <w:rPr>
                <w:rFonts w:ascii="Verdana" w:hAnsi="Verdana"/>
                <w:b/>
                <w:color w:val="000000" w:themeColor="text1"/>
                <w:sz w:val="18"/>
                <w:szCs w:val="18"/>
              </w:rPr>
              <w:t>trzy</w:t>
            </w:r>
            <w:r w:rsidRPr="0083158F">
              <w:rPr>
                <w:rFonts w:ascii="Verdana" w:hAnsi="Verdana"/>
                <w:b/>
                <w:color w:val="000000" w:themeColor="text1"/>
                <w:sz w:val="18"/>
                <w:szCs w:val="18"/>
              </w:rPr>
              <w:t>) szkoleni</w:t>
            </w:r>
            <w:r>
              <w:rPr>
                <w:rFonts w:ascii="Verdana" w:hAnsi="Verdana"/>
                <w:b/>
                <w:color w:val="000000" w:themeColor="text1"/>
                <w:sz w:val="18"/>
                <w:szCs w:val="18"/>
              </w:rPr>
              <w:t>a</w:t>
            </w:r>
            <w:r w:rsidRPr="0083158F">
              <w:rPr>
                <w:rFonts w:ascii="Verdana" w:hAnsi="Verdana"/>
                <w:b/>
                <w:color w:val="000000" w:themeColor="text1"/>
                <w:sz w:val="18"/>
                <w:szCs w:val="18"/>
              </w:rPr>
              <w:t xml:space="preserve"> z </w:t>
            </w:r>
            <w:r w:rsidRPr="00012E6F">
              <w:rPr>
                <w:rFonts w:ascii="Verdana" w:hAnsi="Verdana"/>
                <w:b/>
                <w:sz w:val="18"/>
                <w:szCs w:val="18"/>
              </w:rPr>
              <w:t>zakresu</w:t>
            </w:r>
            <w:r>
              <w:rPr>
                <w:rFonts w:ascii="Verdana" w:hAnsi="Verdana"/>
                <w:b/>
                <w:sz w:val="18"/>
                <w:szCs w:val="18"/>
              </w:rPr>
              <w:t xml:space="preserve"> </w:t>
            </w:r>
            <w:proofErr w:type="spellStart"/>
            <w:r w:rsidRPr="004B45F9">
              <w:rPr>
                <w:rFonts w:ascii="Verdana" w:hAnsi="Verdana"/>
                <w:b/>
                <w:sz w:val="18"/>
                <w:szCs w:val="18"/>
              </w:rPr>
              <w:t>VMware</w:t>
            </w:r>
            <w:proofErr w:type="spellEnd"/>
            <w:r w:rsidRPr="004B45F9">
              <w:rPr>
                <w:rFonts w:ascii="Verdana" w:hAnsi="Verdana"/>
                <w:b/>
                <w:sz w:val="18"/>
                <w:szCs w:val="18"/>
              </w:rPr>
              <w:t xml:space="preserve"> </w:t>
            </w:r>
            <w:proofErr w:type="spellStart"/>
            <w:r w:rsidRPr="004B45F9">
              <w:rPr>
                <w:rFonts w:ascii="Verdana" w:hAnsi="Verdana"/>
                <w:b/>
                <w:sz w:val="18"/>
                <w:szCs w:val="18"/>
              </w:rPr>
              <w:t>vSphere</w:t>
            </w:r>
            <w:proofErr w:type="spellEnd"/>
          </w:p>
          <w:p w14:paraId="69AE2BA3" w14:textId="77777777" w:rsidR="0083158F" w:rsidRPr="00F07E3A" w:rsidRDefault="0083158F" w:rsidP="00675B75">
            <w:pPr>
              <w:rPr>
                <w:rFonts w:ascii="Verdana" w:hAnsi="Verdana"/>
                <w:color w:val="000000" w:themeColor="text1"/>
                <w:sz w:val="18"/>
                <w:szCs w:val="18"/>
              </w:rPr>
            </w:pPr>
            <w:r w:rsidRPr="0083158F">
              <w:rPr>
                <w:rFonts w:ascii="Verdana" w:hAnsi="Verdana"/>
                <w:b/>
                <w:color w:val="000000" w:themeColor="text1"/>
                <w:sz w:val="18"/>
                <w:szCs w:val="18"/>
              </w:rPr>
              <w:t xml:space="preserve">- </w:t>
            </w:r>
            <w:r w:rsidRPr="0083158F">
              <w:rPr>
                <w:rFonts w:ascii="Verdana" w:hAnsi="Verdana"/>
                <w:color w:val="000000" w:themeColor="text1"/>
                <w:sz w:val="18"/>
                <w:szCs w:val="18"/>
                <w:u w:val="single"/>
              </w:rPr>
              <w:t>opisać każdą usługę, podając tematykę szkolenia, termin wykonania, informację o podmiocie, który zamawiał daną usługę –</w:t>
            </w:r>
            <w:r w:rsidRPr="0083158F">
              <w:rPr>
                <w:rFonts w:ascii="Verdana" w:hAnsi="Verdana"/>
                <w:bCs/>
                <w:color w:val="000000" w:themeColor="text1"/>
                <w:sz w:val="18"/>
                <w:szCs w:val="18"/>
                <w:u w:val="single"/>
              </w:rPr>
              <w:t xml:space="preserve"> w przypadku braku opisania szkolenia</w:t>
            </w:r>
            <w:r w:rsidRPr="0083158F">
              <w:rPr>
                <w:rFonts w:ascii="Verdana" w:hAnsi="Verdana"/>
                <w:color w:val="000000" w:themeColor="text1"/>
                <w:sz w:val="18"/>
                <w:szCs w:val="18"/>
                <w:u w:val="single"/>
              </w:rPr>
              <w:t xml:space="preserve"> </w:t>
            </w:r>
            <w:r w:rsidRPr="0083158F">
              <w:rPr>
                <w:rFonts w:ascii="Verdana" w:hAnsi="Verdana"/>
                <w:bCs/>
                <w:color w:val="000000" w:themeColor="text1"/>
                <w:sz w:val="18"/>
                <w:szCs w:val="18"/>
                <w:u w:val="single"/>
              </w:rPr>
              <w:t>co najmniej w ww. zakresie szkolenie nie będzie brane pod uwagę przy ocenie oferty</w:t>
            </w:r>
            <w:r w:rsidRPr="0083158F">
              <w:rPr>
                <w:rFonts w:ascii="Verdana" w:hAnsi="Verdana"/>
                <w:b/>
                <w:color w:val="000000" w:themeColor="text1"/>
                <w:sz w:val="18"/>
                <w:szCs w:val="18"/>
              </w:rPr>
              <w:t xml:space="preserve"> </w:t>
            </w:r>
          </w:p>
          <w:p w14:paraId="59CD0CA4" w14:textId="77777777" w:rsidR="0083158F" w:rsidRPr="00F07E3A" w:rsidRDefault="0083158F" w:rsidP="00675B75">
            <w:pPr>
              <w:rPr>
                <w:rFonts w:ascii="Verdana" w:hAnsi="Verdana"/>
                <w:color w:val="000000" w:themeColor="text1"/>
                <w:sz w:val="18"/>
                <w:szCs w:val="18"/>
              </w:rPr>
            </w:pPr>
            <w:r w:rsidRPr="00F07E3A">
              <w:rPr>
                <w:rFonts w:ascii="Verdana" w:hAnsi="Verdana"/>
                <w:color w:val="000000" w:themeColor="text1"/>
                <w:sz w:val="18"/>
                <w:szCs w:val="18"/>
              </w:rPr>
              <w:t>1) …………………………………………………………………………………………………………………….</w:t>
            </w:r>
          </w:p>
          <w:p w14:paraId="2A6AD628" w14:textId="77777777" w:rsidR="0083158F" w:rsidRPr="00F07E3A" w:rsidRDefault="0083158F" w:rsidP="00675B75">
            <w:pPr>
              <w:rPr>
                <w:rFonts w:ascii="Verdana" w:hAnsi="Verdana"/>
                <w:color w:val="000000" w:themeColor="text1"/>
                <w:sz w:val="18"/>
                <w:szCs w:val="18"/>
              </w:rPr>
            </w:pPr>
          </w:p>
          <w:p w14:paraId="5FA6898E" w14:textId="77777777" w:rsidR="0083158F" w:rsidRPr="00F07E3A" w:rsidRDefault="0083158F" w:rsidP="00675B75">
            <w:pPr>
              <w:rPr>
                <w:rFonts w:ascii="Verdana" w:hAnsi="Verdana"/>
                <w:color w:val="000000" w:themeColor="text1"/>
                <w:sz w:val="18"/>
                <w:szCs w:val="18"/>
              </w:rPr>
            </w:pPr>
            <w:r w:rsidRPr="00F07E3A">
              <w:rPr>
                <w:rFonts w:ascii="Verdana" w:hAnsi="Verdana"/>
                <w:color w:val="000000" w:themeColor="text1"/>
                <w:sz w:val="18"/>
                <w:szCs w:val="18"/>
              </w:rPr>
              <w:t>2) …………………………………………………………………………………………………………………….</w:t>
            </w:r>
          </w:p>
          <w:p w14:paraId="12F8024D" w14:textId="77777777" w:rsidR="0083158F" w:rsidRPr="00F07E3A" w:rsidRDefault="0083158F" w:rsidP="00675B75">
            <w:pPr>
              <w:rPr>
                <w:rFonts w:ascii="Verdana" w:hAnsi="Verdana"/>
                <w:color w:val="000000" w:themeColor="text1"/>
                <w:sz w:val="18"/>
                <w:szCs w:val="18"/>
              </w:rPr>
            </w:pPr>
          </w:p>
          <w:p w14:paraId="4F7D0529" w14:textId="77777777" w:rsidR="0083158F" w:rsidRPr="00F07E3A" w:rsidRDefault="0083158F" w:rsidP="00675B75">
            <w:pPr>
              <w:rPr>
                <w:rFonts w:ascii="Verdana" w:hAnsi="Verdana"/>
                <w:color w:val="000000" w:themeColor="text1"/>
                <w:sz w:val="18"/>
                <w:szCs w:val="18"/>
              </w:rPr>
            </w:pPr>
            <w:r w:rsidRPr="00F07E3A">
              <w:rPr>
                <w:rFonts w:ascii="Verdana" w:hAnsi="Verdana"/>
                <w:color w:val="000000" w:themeColor="text1"/>
                <w:sz w:val="18"/>
                <w:szCs w:val="18"/>
              </w:rPr>
              <w:t>3) …………………………………………………………………………………………………………………….</w:t>
            </w:r>
          </w:p>
          <w:p w14:paraId="0A3BD0C9" w14:textId="77777777" w:rsidR="0083158F" w:rsidRPr="00F07E3A" w:rsidRDefault="0083158F" w:rsidP="00675B75">
            <w:pPr>
              <w:rPr>
                <w:rFonts w:ascii="Verdana" w:hAnsi="Verdana"/>
                <w:color w:val="000000" w:themeColor="text1"/>
                <w:sz w:val="18"/>
                <w:szCs w:val="18"/>
              </w:rPr>
            </w:pPr>
          </w:p>
          <w:p w14:paraId="33C56F29" w14:textId="77777777" w:rsidR="0083158F" w:rsidRPr="00F07E3A" w:rsidRDefault="0083158F" w:rsidP="00675B75">
            <w:pPr>
              <w:rPr>
                <w:rFonts w:ascii="Verdana" w:hAnsi="Verdana"/>
                <w:color w:val="000000" w:themeColor="text1"/>
                <w:sz w:val="18"/>
                <w:szCs w:val="18"/>
              </w:rPr>
            </w:pPr>
            <w:r w:rsidRPr="00F07E3A">
              <w:rPr>
                <w:rFonts w:ascii="Verdana" w:hAnsi="Verdana"/>
                <w:color w:val="000000" w:themeColor="text1"/>
                <w:sz w:val="18"/>
                <w:szCs w:val="18"/>
              </w:rPr>
              <w:t>4) …………………………………………………………………………………………………………………….</w:t>
            </w:r>
          </w:p>
          <w:p w14:paraId="38463DF4" w14:textId="77777777" w:rsidR="0083158F" w:rsidRPr="00F07E3A" w:rsidRDefault="0083158F" w:rsidP="00675B75">
            <w:pPr>
              <w:rPr>
                <w:rFonts w:ascii="Verdana" w:hAnsi="Verdana"/>
                <w:color w:val="000000" w:themeColor="text1"/>
                <w:sz w:val="18"/>
                <w:szCs w:val="18"/>
              </w:rPr>
            </w:pPr>
          </w:p>
          <w:p w14:paraId="79C38D1C" w14:textId="77777777" w:rsidR="0083158F" w:rsidRPr="00F07E3A" w:rsidRDefault="0083158F" w:rsidP="00675B75">
            <w:pPr>
              <w:rPr>
                <w:rFonts w:ascii="Verdana" w:hAnsi="Verdana"/>
                <w:color w:val="000000" w:themeColor="text1"/>
                <w:sz w:val="18"/>
                <w:szCs w:val="18"/>
              </w:rPr>
            </w:pPr>
          </w:p>
        </w:tc>
      </w:tr>
    </w:tbl>
    <w:p w14:paraId="4A18C613" w14:textId="77777777" w:rsidR="0083158F" w:rsidRDefault="0083158F" w:rsidP="00675B75">
      <w:pPr>
        <w:tabs>
          <w:tab w:val="left" w:pos="0"/>
        </w:tabs>
        <w:ind w:right="-23"/>
        <w:rPr>
          <w:rFonts w:ascii="Verdana" w:hAnsi="Verdana"/>
          <w:bCs/>
          <w:color w:val="000000" w:themeColor="text1"/>
          <w:sz w:val="18"/>
        </w:rPr>
      </w:pPr>
    </w:p>
    <w:p w14:paraId="6B356909" w14:textId="7B0B806B" w:rsidR="004B45F9" w:rsidRDefault="004B45F9" w:rsidP="00675B75">
      <w:pPr>
        <w:tabs>
          <w:tab w:val="left" w:pos="0"/>
        </w:tabs>
        <w:ind w:right="-23"/>
        <w:rPr>
          <w:rFonts w:ascii="Verdana" w:hAnsi="Verdana"/>
          <w:color w:val="000000" w:themeColor="text1"/>
          <w:sz w:val="18"/>
          <w:szCs w:val="18"/>
        </w:rPr>
      </w:pPr>
    </w:p>
    <w:p w14:paraId="35254CCA" w14:textId="4ACA12AE" w:rsidR="004B45F9" w:rsidRDefault="004B45F9" w:rsidP="004B45F9">
      <w:pPr>
        <w:keepNext/>
        <w:keepLines/>
        <w:ind w:right="-2"/>
        <w:contextualSpacing/>
        <w:rPr>
          <w:rFonts w:ascii="Verdana" w:hAnsi="Verdana"/>
          <w:b/>
          <w:bCs/>
          <w:sz w:val="18"/>
          <w:szCs w:val="18"/>
          <w:u w:val="single"/>
        </w:rPr>
      </w:pPr>
      <w:r w:rsidRPr="004B45F9">
        <w:rPr>
          <w:rFonts w:ascii="Verdana" w:hAnsi="Verdana"/>
          <w:b/>
          <w:color w:val="000000" w:themeColor="text1"/>
          <w:sz w:val="18"/>
          <w:szCs w:val="18"/>
          <w:u w:val="single"/>
        </w:rPr>
        <w:t xml:space="preserve">Temat </w:t>
      </w:r>
      <w:r>
        <w:rPr>
          <w:rFonts w:ascii="Verdana" w:hAnsi="Verdana"/>
          <w:b/>
          <w:color w:val="000000" w:themeColor="text1"/>
          <w:sz w:val="18"/>
          <w:szCs w:val="18"/>
          <w:u w:val="single"/>
        </w:rPr>
        <w:t>3</w:t>
      </w:r>
      <w:r w:rsidRPr="004B45F9">
        <w:rPr>
          <w:rFonts w:ascii="Verdana" w:hAnsi="Verdana"/>
          <w:b/>
          <w:color w:val="000000" w:themeColor="text1"/>
          <w:sz w:val="18"/>
          <w:szCs w:val="18"/>
          <w:u w:val="single"/>
        </w:rPr>
        <w:t>:</w:t>
      </w:r>
      <w:r>
        <w:rPr>
          <w:rFonts w:ascii="Verdana" w:hAnsi="Verdana"/>
          <w:b/>
          <w:color w:val="000000" w:themeColor="text1"/>
          <w:sz w:val="18"/>
          <w:szCs w:val="18"/>
          <w:u w:val="single"/>
        </w:rPr>
        <w:t xml:space="preserve"> </w:t>
      </w:r>
      <w:proofErr w:type="spellStart"/>
      <w:r w:rsidRPr="00C919EB">
        <w:rPr>
          <w:rFonts w:ascii="Verdana" w:hAnsi="Verdana"/>
          <w:b/>
          <w:sz w:val="18"/>
          <w:szCs w:val="18"/>
        </w:rPr>
        <w:t>Implementing</w:t>
      </w:r>
      <w:proofErr w:type="spellEnd"/>
      <w:r w:rsidRPr="00C919EB">
        <w:rPr>
          <w:rFonts w:ascii="Verdana" w:hAnsi="Verdana"/>
          <w:b/>
          <w:sz w:val="18"/>
          <w:szCs w:val="18"/>
        </w:rPr>
        <w:t xml:space="preserve"> and Operating Cisco Enterprise Network </w:t>
      </w:r>
      <w:proofErr w:type="spellStart"/>
      <w:r w:rsidRPr="00C919EB">
        <w:rPr>
          <w:rFonts w:ascii="Verdana" w:hAnsi="Verdana"/>
          <w:b/>
          <w:sz w:val="18"/>
          <w:szCs w:val="18"/>
        </w:rPr>
        <w:t>Core</w:t>
      </w:r>
      <w:proofErr w:type="spellEnd"/>
      <w:r w:rsidRPr="00C919EB">
        <w:rPr>
          <w:rFonts w:ascii="Verdana" w:hAnsi="Verdana"/>
          <w:b/>
          <w:sz w:val="18"/>
          <w:szCs w:val="18"/>
        </w:rPr>
        <w:t xml:space="preserve"> Technologies</w:t>
      </w:r>
    </w:p>
    <w:p w14:paraId="72FFA5A4" w14:textId="77777777" w:rsidR="004B45F9" w:rsidRDefault="004B45F9" w:rsidP="004B45F9">
      <w:pPr>
        <w:keepNext/>
        <w:keepLines/>
        <w:tabs>
          <w:tab w:val="left" w:pos="426"/>
        </w:tabs>
        <w:ind w:left="426" w:right="-2"/>
        <w:contextualSpacing/>
        <w:rPr>
          <w:rFonts w:ascii="Verdana" w:hAnsi="Verdana"/>
          <w:b/>
          <w:bCs/>
          <w:sz w:val="18"/>
          <w:szCs w:val="18"/>
          <w:u w:val="single"/>
        </w:rPr>
      </w:pPr>
    </w:p>
    <w:p w14:paraId="548270A0" w14:textId="77777777" w:rsidR="004B45F9" w:rsidRDefault="004B45F9" w:rsidP="004B45F9">
      <w:pPr>
        <w:keepNext/>
        <w:keepLines/>
        <w:tabs>
          <w:tab w:val="left" w:pos="426"/>
        </w:tabs>
        <w:ind w:left="426" w:right="-2"/>
        <w:contextualSpacing/>
        <w:rPr>
          <w:rFonts w:ascii="Verdana" w:hAnsi="Verdana"/>
          <w:b/>
          <w:bCs/>
          <w:sz w:val="18"/>
          <w:szCs w:val="18"/>
          <w:u w:val="single"/>
        </w:rPr>
      </w:pPr>
      <w:r>
        <w:rPr>
          <w:rFonts w:ascii="Verdana" w:hAnsi="Verdana"/>
          <w:b/>
          <w:bCs/>
          <w:sz w:val="18"/>
          <w:szCs w:val="18"/>
          <w:u w:val="single"/>
        </w:rPr>
        <w:t>Trener nr 1</w:t>
      </w:r>
    </w:p>
    <w:p w14:paraId="2B278145" w14:textId="77777777" w:rsidR="004B45F9" w:rsidRDefault="004B45F9" w:rsidP="004B45F9">
      <w:pPr>
        <w:keepNext/>
        <w:keepLines/>
        <w:tabs>
          <w:tab w:val="left" w:pos="426"/>
        </w:tabs>
        <w:ind w:left="426" w:right="-2"/>
        <w:rPr>
          <w:rFonts w:ascii="Verdana" w:hAnsi="Verdana"/>
          <w:b/>
          <w:bCs/>
          <w:sz w:val="18"/>
          <w:szCs w:val="18"/>
        </w:rPr>
      </w:pPr>
    </w:p>
    <w:p w14:paraId="2596F10F" w14:textId="77777777" w:rsidR="004B45F9" w:rsidRDefault="004B45F9" w:rsidP="004B45F9">
      <w:pPr>
        <w:keepNext/>
        <w:keepLines/>
        <w:tabs>
          <w:tab w:val="left" w:pos="426"/>
        </w:tabs>
        <w:ind w:left="426" w:right="-2"/>
        <w:rPr>
          <w:rFonts w:ascii="Verdana" w:hAnsi="Verdana"/>
          <w:b/>
          <w:bCs/>
          <w:sz w:val="18"/>
          <w:szCs w:val="18"/>
        </w:rPr>
      </w:pPr>
      <w:r>
        <w:rPr>
          <w:rFonts w:ascii="Verdana" w:hAnsi="Verdana"/>
          <w:b/>
          <w:bCs/>
          <w:sz w:val="18"/>
          <w:szCs w:val="18"/>
        </w:rPr>
        <w:t xml:space="preserve">Imię i nazwisko: ………………..………......................................................………... </w:t>
      </w:r>
    </w:p>
    <w:p w14:paraId="2AAAA0BF" w14:textId="77777777" w:rsidR="004B45F9" w:rsidRDefault="004B45F9" w:rsidP="004B45F9">
      <w:pPr>
        <w:keepNext/>
        <w:keepLines/>
        <w:tabs>
          <w:tab w:val="left" w:pos="426"/>
        </w:tabs>
        <w:ind w:left="426" w:right="-2"/>
        <w:rPr>
          <w:rFonts w:ascii="Verdana" w:hAnsi="Verdana"/>
          <w:b/>
          <w:bCs/>
          <w:sz w:val="18"/>
          <w:szCs w:val="18"/>
        </w:rPr>
      </w:pPr>
    </w:p>
    <w:p w14:paraId="6EE5801F" w14:textId="77777777" w:rsidR="004B45F9" w:rsidRDefault="004B45F9" w:rsidP="004B45F9">
      <w:pPr>
        <w:keepNext/>
        <w:keepLines/>
        <w:tabs>
          <w:tab w:val="left" w:pos="426"/>
        </w:tabs>
        <w:ind w:left="426" w:right="-2"/>
        <w:rPr>
          <w:rFonts w:ascii="Verdana" w:hAnsi="Verdana"/>
          <w:b/>
          <w:bCs/>
          <w:sz w:val="18"/>
          <w:szCs w:val="18"/>
        </w:rPr>
      </w:pPr>
      <w:r>
        <w:rPr>
          <w:rFonts w:ascii="Verdana" w:hAnsi="Verdana"/>
          <w:color w:val="000000"/>
          <w:sz w:val="18"/>
          <w:szCs w:val="18"/>
        </w:rPr>
        <w:t>skierowany przez Wykonawcę do realizacji przedmiotu zamówienia</w:t>
      </w:r>
      <w:r>
        <w:rPr>
          <w:rFonts w:ascii="Verdana" w:hAnsi="Verdana"/>
          <w:bCs/>
          <w:sz w:val="18"/>
          <w:szCs w:val="18"/>
        </w:rPr>
        <w:t>, który:</w:t>
      </w:r>
      <w:r>
        <w:rPr>
          <w:rFonts w:ascii="Verdana" w:hAnsi="Verdana"/>
          <w:b/>
          <w:bCs/>
          <w:sz w:val="18"/>
          <w:szCs w:val="18"/>
        </w:rPr>
        <w:t xml:space="preserve">    </w:t>
      </w:r>
    </w:p>
    <w:p w14:paraId="75712310" w14:textId="77777777" w:rsidR="004B45F9" w:rsidRDefault="004B45F9" w:rsidP="004B45F9">
      <w:pPr>
        <w:ind w:right="-24"/>
        <w:jc w:val="both"/>
        <w:rPr>
          <w:rFonts w:ascii="Verdana" w:hAnsi="Verdana"/>
          <w:color w:val="000000" w:themeColor="text1"/>
          <w:sz w:val="18"/>
          <w:szCs w:val="18"/>
        </w:rPr>
      </w:pPr>
    </w:p>
    <w:tbl>
      <w:tblPr>
        <w:tblW w:w="898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87"/>
      </w:tblGrid>
      <w:tr w:rsidR="004B45F9" w:rsidRPr="00F07E3A" w14:paraId="0EFC71C3" w14:textId="77777777" w:rsidTr="00D10EA5">
        <w:trPr>
          <w:cantSplit/>
          <w:trHeight w:val="313"/>
        </w:trPr>
        <w:tc>
          <w:tcPr>
            <w:tcW w:w="8987" w:type="dxa"/>
            <w:tcBorders>
              <w:right w:val="single" w:sz="12" w:space="0" w:color="auto"/>
            </w:tcBorders>
          </w:tcPr>
          <w:p w14:paraId="125275C1" w14:textId="556D64F5" w:rsidR="004B45F9" w:rsidRPr="00F07E3A" w:rsidRDefault="004B45F9" w:rsidP="00D10EA5">
            <w:pPr>
              <w:rPr>
                <w:rFonts w:ascii="Verdana" w:hAnsi="Verdana"/>
                <w:color w:val="000000" w:themeColor="text1"/>
                <w:sz w:val="18"/>
                <w:szCs w:val="18"/>
              </w:rPr>
            </w:pPr>
            <w:r>
              <w:rPr>
                <w:rFonts w:ascii="Verdana" w:hAnsi="Verdana"/>
                <w:b/>
                <w:color w:val="000000" w:themeColor="text1"/>
                <w:sz w:val="18"/>
                <w:szCs w:val="18"/>
              </w:rPr>
              <w:t>P</w:t>
            </w:r>
            <w:r w:rsidRPr="0083158F">
              <w:rPr>
                <w:rFonts w:ascii="Verdana" w:hAnsi="Verdana"/>
                <w:b/>
                <w:color w:val="000000" w:themeColor="text1"/>
                <w:sz w:val="18"/>
                <w:szCs w:val="18"/>
              </w:rPr>
              <w:t xml:space="preserve">rzeprowadził w okresie </w:t>
            </w:r>
            <w:r>
              <w:rPr>
                <w:rFonts w:ascii="Verdana" w:hAnsi="Verdana"/>
                <w:b/>
                <w:color w:val="000000" w:themeColor="text1"/>
                <w:sz w:val="18"/>
                <w:szCs w:val="18"/>
              </w:rPr>
              <w:t xml:space="preserve">3 </w:t>
            </w:r>
            <w:r w:rsidRPr="0083158F">
              <w:rPr>
                <w:rFonts w:ascii="Verdana" w:hAnsi="Verdana"/>
                <w:b/>
                <w:color w:val="000000" w:themeColor="text1"/>
                <w:sz w:val="18"/>
                <w:szCs w:val="18"/>
              </w:rPr>
              <w:t>(</w:t>
            </w:r>
            <w:r>
              <w:rPr>
                <w:rFonts w:ascii="Verdana" w:hAnsi="Verdana"/>
                <w:b/>
                <w:color w:val="000000" w:themeColor="text1"/>
                <w:sz w:val="18"/>
                <w:szCs w:val="18"/>
              </w:rPr>
              <w:t>trzech</w:t>
            </w:r>
            <w:r w:rsidRPr="0083158F">
              <w:rPr>
                <w:rFonts w:ascii="Verdana" w:hAnsi="Verdana"/>
                <w:b/>
                <w:color w:val="000000" w:themeColor="text1"/>
                <w:sz w:val="18"/>
                <w:szCs w:val="18"/>
              </w:rPr>
              <w:t xml:space="preserve">) </w:t>
            </w:r>
            <w:r>
              <w:rPr>
                <w:rFonts w:ascii="Verdana" w:hAnsi="Verdana"/>
                <w:b/>
                <w:color w:val="000000" w:themeColor="text1"/>
                <w:sz w:val="18"/>
                <w:szCs w:val="18"/>
              </w:rPr>
              <w:t>lat</w:t>
            </w:r>
            <w:r w:rsidRPr="0083158F">
              <w:rPr>
                <w:rFonts w:ascii="Verdana" w:hAnsi="Verdana"/>
                <w:b/>
                <w:color w:val="000000" w:themeColor="text1"/>
                <w:sz w:val="18"/>
                <w:szCs w:val="18"/>
              </w:rPr>
              <w:t xml:space="preserve"> (licząc wstecz od dnia, w którym upływa termin składania ofert) co najmniej </w:t>
            </w:r>
            <w:r>
              <w:rPr>
                <w:rFonts w:ascii="Verdana" w:hAnsi="Verdana"/>
                <w:b/>
                <w:color w:val="000000" w:themeColor="text1"/>
                <w:sz w:val="18"/>
                <w:szCs w:val="18"/>
              </w:rPr>
              <w:t>3</w:t>
            </w:r>
            <w:r w:rsidRPr="0083158F">
              <w:rPr>
                <w:rFonts w:ascii="Verdana" w:hAnsi="Verdana"/>
                <w:b/>
                <w:color w:val="000000" w:themeColor="text1"/>
                <w:sz w:val="18"/>
                <w:szCs w:val="18"/>
              </w:rPr>
              <w:t xml:space="preserve"> (</w:t>
            </w:r>
            <w:r>
              <w:rPr>
                <w:rFonts w:ascii="Verdana" w:hAnsi="Verdana"/>
                <w:b/>
                <w:color w:val="000000" w:themeColor="text1"/>
                <w:sz w:val="18"/>
                <w:szCs w:val="18"/>
              </w:rPr>
              <w:t>trzy</w:t>
            </w:r>
            <w:r w:rsidRPr="0083158F">
              <w:rPr>
                <w:rFonts w:ascii="Verdana" w:hAnsi="Verdana"/>
                <w:b/>
                <w:color w:val="000000" w:themeColor="text1"/>
                <w:sz w:val="18"/>
                <w:szCs w:val="18"/>
              </w:rPr>
              <w:t>) szkoleni</w:t>
            </w:r>
            <w:r>
              <w:rPr>
                <w:rFonts w:ascii="Verdana" w:hAnsi="Verdana"/>
                <w:b/>
                <w:color w:val="000000" w:themeColor="text1"/>
                <w:sz w:val="18"/>
                <w:szCs w:val="18"/>
              </w:rPr>
              <w:t>a</w:t>
            </w:r>
            <w:r w:rsidRPr="0083158F">
              <w:rPr>
                <w:rFonts w:ascii="Verdana" w:hAnsi="Verdana"/>
                <w:b/>
                <w:color w:val="000000" w:themeColor="text1"/>
                <w:sz w:val="18"/>
                <w:szCs w:val="18"/>
              </w:rPr>
              <w:t xml:space="preserve"> z </w:t>
            </w:r>
            <w:r w:rsidRPr="00012E6F">
              <w:rPr>
                <w:rFonts w:ascii="Verdana" w:hAnsi="Verdana"/>
                <w:b/>
                <w:sz w:val="18"/>
                <w:szCs w:val="18"/>
              </w:rPr>
              <w:t>zakresu</w:t>
            </w:r>
            <w:r>
              <w:rPr>
                <w:rFonts w:ascii="Verdana" w:hAnsi="Verdana"/>
                <w:b/>
                <w:sz w:val="18"/>
                <w:szCs w:val="18"/>
              </w:rPr>
              <w:t xml:space="preserve"> </w:t>
            </w:r>
            <w:proofErr w:type="spellStart"/>
            <w:r w:rsidRPr="004B45F9">
              <w:rPr>
                <w:rFonts w:ascii="Verdana" w:hAnsi="Verdana"/>
                <w:b/>
                <w:sz w:val="18"/>
                <w:szCs w:val="18"/>
              </w:rPr>
              <w:t>Implementing</w:t>
            </w:r>
            <w:proofErr w:type="spellEnd"/>
            <w:r w:rsidRPr="004B45F9">
              <w:rPr>
                <w:rFonts w:ascii="Verdana" w:hAnsi="Verdana"/>
                <w:b/>
                <w:sz w:val="18"/>
                <w:szCs w:val="18"/>
              </w:rPr>
              <w:t xml:space="preserve"> and Operating Cisco Enterprise Network </w:t>
            </w:r>
            <w:proofErr w:type="spellStart"/>
            <w:r w:rsidRPr="004B45F9">
              <w:rPr>
                <w:rFonts w:ascii="Verdana" w:hAnsi="Verdana"/>
                <w:b/>
                <w:sz w:val="18"/>
                <w:szCs w:val="18"/>
              </w:rPr>
              <w:t>Core</w:t>
            </w:r>
            <w:proofErr w:type="spellEnd"/>
            <w:r w:rsidRPr="004B45F9">
              <w:rPr>
                <w:rFonts w:ascii="Verdana" w:hAnsi="Verdana"/>
                <w:b/>
                <w:sz w:val="18"/>
                <w:szCs w:val="18"/>
              </w:rPr>
              <w:t xml:space="preserve"> Technologies</w:t>
            </w:r>
            <w:r>
              <w:rPr>
                <w:rFonts w:ascii="Verdana" w:hAnsi="Verdana"/>
                <w:b/>
                <w:sz w:val="18"/>
                <w:szCs w:val="18"/>
              </w:rPr>
              <w:t xml:space="preserve"> </w:t>
            </w:r>
            <w:r w:rsidRPr="0083158F">
              <w:rPr>
                <w:rFonts w:ascii="Verdana" w:hAnsi="Verdana"/>
                <w:b/>
                <w:color w:val="000000" w:themeColor="text1"/>
                <w:sz w:val="18"/>
                <w:szCs w:val="18"/>
              </w:rPr>
              <w:t xml:space="preserve">- </w:t>
            </w:r>
            <w:r w:rsidRPr="0083158F">
              <w:rPr>
                <w:rFonts w:ascii="Verdana" w:hAnsi="Verdana"/>
                <w:color w:val="000000" w:themeColor="text1"/>
                <w:sz w:val="18"/>
                <w:szCs w:val="18"/>
                <w:u w:val="single"/>
              </w:rPr>
              <w:t>opisać każdą usługę, podając tematykę szkolenia, termin wykonania, informację o podmiocie, który zamawiał daną usługę –</w:t>
            </w:r>
            <w:r w:rsidRPr="0083158F">
              <w:rPr>
                <w:rFonts w:ascii="Verdana" w:hAnsi="Verdana"/>
                <w:bCs/>
                <w:color w:val="000000" w:themeColor="text1"/>
                <w:sz w:val="18"/>
                <w:szCs w:val="18"/>
                <w:u w:val="single"/>
              </w:rPr>
              <w:t xml:space="preserve"> w przypadku braku opisania szkolenia</w:t>
            </w:r>
            <w:r w:rsidRPr="0083158F">
              <w:rPr>
                <w:rFonts w:ascii="Verdana" w:hAnsi="Verdana"/>
                <w:color w:val="000000" w:themeColor="text1"/>
                <w:sz w:val="18"/>
                <w:szCs w:val="18"/>
                <w:u w:val="single"/>
              </w:rPr>
              <w:t xml:space="preserve"> </w:t>
            </w:r>
            <w:r w:rsidRPr="0083158F">
              <w:rPr>
                <w:rFonts w:ascii="Verdana" w:hAnsi="Verdana"/>
                <w:bCs/>
                <w:color w:val="000000" w:themeColor="text1"/>
                <w:sz w:val="18"/>
                <w:szCs w:val="18"/>
                <w:u w:val="single"/>
              </w:rPr>
              <w:t>co najmniej w ww. zakresie szkolenie nie będzie brane pod uwagę przy ocenie oferty</w:t>
            </w:r>
            <w:r w:rsidRPr="0083158F">
              <w:rPr>
                <w:rFonts w:ascii="Verdana" w:hAnsi="Verdana"/>
                <w:b/>
                <w:color w:val="000000" w:themeColor="text1"/>
                <w:sz w:val="18"/>
                <w:szCs w:val="18"/>
              </w:rPr>
              <w:t xml:space="preserve"> </w:t>
            </w:r>
          </w:p>
          <w:p w14:paraId="007C3234" w14:textId="77777777" w:rsidR="004B45F9" w:rsidRPr="00F07E3A" w:rsidRDefault="004B45F9" w:rsidP="00D10EA5">
            <w:pPr>
              <w:rPr>
                <w:rFonts w:ascii="Verdana" w:hAnsi="Verdana"/>
                <w:color w:val="000000" w:themeColor="text1"/>
                <w:sz w:val="18"/>
                <w:szCs w:val="18"/>
              </w:rPr>
            </w:pPr>
            <w:r w:rsidRPr="00F07E3A">
              <w:rPr>
                <w:rFonts w:ascii="Verdana" w:hAnsi="Verdana"/>
                <w:color w:val="000000" w:themeColor="text1"/>
                <w:sz w:val="18"/>
                <w:szCs w:val="18"/>
              </w:rPr>
              <w:t>1) …………………………………………………………………………………………………………………….</w:t>
            </w:r>
          </w:p>
          <w:p w14:paraId="379E9423" w14:textId="77777777" w:rsidR="004B45F9" w:rsidRPr="00F07E3A" w:rsidRDefault="004B45F9" w:rsidP="00D10EA5">
            <w:pPr>
              <w:rPr>
                <w:rFonts w:ascii="Verdana" w:hAnsi="Verdana"/>
                <w:color w:val="000000" w:themeColor="text1"/>
                <w:sz w:val="18"/>
                <w:szCs w:val="18"/>
              </w:rPr>
            </w:pPr>
          </w:p>
          <w:p w14:paraId="59A5D2BD" w14:textId="77777777" w:rsidR="004B45F9" w:rsidRPr="00F07E3A" w:rsidRDefault="004B45F9" w:rsidP="00D10EA5">
            <w:pPr>
              <w:rPr>
                <w:rFonts w:ascii="Verdana" w:hAnsi="Verdana"/>
                <w:color w:val="000000" w:themeColor="text1"/>
                <w:sz w:val="18"/>
                <w:szCs w:val="18"/>
              </w:rPr>
            </w:pPr>
            <w:r w:rsidRPr="00F07E3A">
              <w:rPr>
                <w:rFonts w:ascii="Verdana" w:hAnsi="Verdana"/>
                <w:color w:val="000000" w:themeColor="text1"/>
                <w:sz w:val="18"/>
                <w:szCs w:val="18"/>
              </w:rPr>
              <w:t>2) …………………………………………………………………………………………………………………….</w:t>
            </w:r>
          </w:p>
          <w:p w14:paraId="499281AA" w14:textId="77777777" w:rsidR="004B45F9" w:rsidRPr="00F07E3A" w:rsidRDefault="004B45F9" w:rsidP="00D10EA5">
            <w:pPr>
              <w:rPr>
                <w:rFonts w:ascii="Verdana" w:hAnsi="Verdana"/>
                <w:color w:val="000000" w:themeColor="text1"/>
                <w:sz w:val="18"/>
                <w:szCs w:val="18"/>
              </w:rPr>
            </w:pPr>
          </w:p>
          <w:p w14:paraId="14852AE8" w14:textId="77777777" w:rsidR="004B45F9" w:rsidRPr="00F07E3A" w:rsidRDefault="004B45F9" w:rsidP="00D10EA5">
            <w:pPr>
              <w:rPr>
                <w:rFonts w:ascii="Verdana" w:hAnsi="Verdana"/>
                <w:color w:val="000000" w:themeColor="text1"/>
                <w:sz w:val="18"/>
                <w:szCs w:val="18"/>
              </w:rPr>
            </w:pPr>
            <w:r w:rsidRPr="00F07E3A">
              <w:rPr>
                <w:rFonts w:ascii="Verdana" w:hAnsi="Verdana"/>
                <w:color w:val="000000" w:themeColor="text1"/>
                <w:sz w:val="18"/>
                <w:szCs w:val="18"/>
              </w:rPr>
              <w:t>3) …………………………………………………………………………………………………………………….</w:t>
            </w:r>
          </w:p>
          <w:p w14:paraId="53CBB915" w14:textId="77777777" w:rsidR="004B45F9" w:rsidRPr="00F07E3A" w:rsidRDefault="004B45F9" w:rsidP="00D10EA5">
            <w:pPr>
              <w:rPr>
                <w:rFonts w:ascii="Verdana" w:hAnsi="Verdana"/>
                <w:color w:val="000000" w:themeColor="text1"/>
                <w:sz w:val="18"/>
                <w:szCs w:val="18"/>
              </w:rPr>
            </w:pPr>
          </w:p>
          <w:p w14:paraId="49883A50" w14:textId="77777777" w:rsidR="004B45F9" w:rsidRPr="00F07E3A" w:rsidRDefault="004B45F9" w:rsidP="00D10EA5">
            <w:pPr>
              <w:rPr>
                <w:rFonts w:ascii="Verdana" w:hAnsi="Verdana"/>
                <w:color w:val="000000" w:themeColor="text1"/>
                <w:sz w:val="18"/>
                <w:szCs w:val="18"/>
              </w:rPr>
            </w:pPr>
            <w:r w:rsidRPr="00F07E3A">
              <w:rPr>
                <w:rFonts w:ascii="Verdana" w:hAnsi="Verdana"/>
                <w:color w:val="000000" w:themeColor="text1"/>
                <w:sz w:val="18"/>
                <w:szCs w:val="18"/>
              </w:rPr>
              <w:t>4) …………………………………………………………………………………………………………………….</w:t>
            </w:r>
          </w:p>
          <w:p w14:paraId="0A31E72F" w14:textId="77777777" w:rsidR="004B45F9" w:rsidRPr="00F07E3A" w:rsidRDefault="004B45F9" w:rsidP="00D10EA5">
            <w:pPr>
              <w:rPr>
                <w:rFonts w:ascii="Verdana" w:hAnsi="Verdana"/>
                <w:color w:val="000000" w:themeColor="text1"/>
                <w:sz w:val="18"/>
                <w:szCs w:val="18"/>
              </w:rPr>
            </w:pPr>
          </w:p>
          <w:p w14:paraId="377E9A91" w14:textId="77777777" w:rsidR="004B45F9" w:rsidRPr="00F07E3A" w:rsidRDefault="004B45F9" w:rsidP="00D10EA5">
            <w:pPr>
              <w:rPr>
                <w:rFonts w:ascii="Verdana" w:hAnsi="Verdana"/>
                <w:color w:val="000000" w:themeColor="text1"/>
                <w:sz w:val="18"/>
                <w:szCs w:val="18"/>
              </w:rPr>
            </w:pPr>
          </w:p>
        </w:tc>
      </w:tr>
    </w:tbl>
    <w:p w14:paraId="05A50B74" w14:textId="77777777" w:rsidR="004B45F9" w:rsidRDefault="004B45F9" w:rsidP="004B45F9">
      <w:pPr>
        <w:tabs>
          <w:tab w:val="left" w:pos="0"/>
        </w:tabs>
        <w:ind w:right="-23"/>
        <w:rPr>
          <w:rFonts w:ascii="Verdana" w:hAnsi="Verdana"/>
          <w:bCs/>
          <w:color w:val="000000" w:themeColor="text1"/>
          <w:sz w:val="18"/>
        </w:rPr>
      </w:pPr>
    </w:p>
    <w:p w14:paraId="27B50ACD" w14:textId="77777777" w:rsidR="004B45F9" w:rsidRDefault="004B45F9" w:rsidP="004B45F9">
      <w:pPr>
        <w:tabs>
          <w:tab w:val="left" w:pos="0"/>
        </w:tabs>
        <w:ind w:right="-23"/>
        <w:rPr>
          <w:rFonts w:ascii="Verdana" w:hAnsi="Verdana"/>
          <w:bCs/>
          <w:color w:val="000000" w:themeColor="text1"/>
          <w:sz w:val="18"/>
        </w:rPr>
      </w:pPr>
    </w:p>
    <w:p w14:paraId="676C3403" w14:textId="77777777" w:rsidR="004B45F9" w:rsidRPr="00AF0026" w:rsidRDefault="004B45F9" w:rsidP="004B45F9">
      <w:pPr>
        <w:tabs>
          <w:tab w:val="left" w:pos="0"/>
        </w:tabs>
        <w:ind w:right="-23"/>
        <w:rPr>
          <w:rFonts w:ascii="Verdana" w:hAnsi="Verdana"/>
          <w:b/>
          <w:bCs/>
          <w:color w:val="000000" w:themeColor="text1"/>
          <w:sz w:val="18"/>
        </w:rPr>
      </w:pPr>
      <w:r w:rsidRPr="00AF0026">
        <w:rPr>
          <w:rFonts w:ascii="Verdana" w:hAnsi="Verdana"/>
          <w:b/>
          <w:bCs/>
          <w:color w:val="000000" w:themeColor="text1"/>
          <w:sz w:val="18"/>
        </w:rPr>
        <w:t>Uwaga:</w:t>
      </w:r>
    </w:p>
    <w:p w14:paraId="3D143341" w14:textId="77777777" w:rsidR="004B45F9" w:rsidRPr="00F07E3A" w:rsidRDefault="004B45F9" w:rsidP="00C91750">
      <w:pPr>
        <w:numPr>
          <w:ilvl w:val="7"/>
          <w:numId w:val="199"/>
        </w:numPr>
        <w:tabs>
          <w:tab w:val="clear" w:pos="5136"/>
          <w:tab w:val="left" w:pos="426"/>
        </w:tabs>
        <w:ind w:left="284" w:right="-589"/>
        <w:contextualSpacing/>
        <w:rPr>
          <w:rFonts w:ascii="Verdana" w:hAnsi="Verdana"/>
          <w:bCs/>
          <w:color w:val="000000" w:themeColor="text1"/>
          <w:sz w:val="18"/>
        </w:rPr>
      </w:pPr>
      <w:r w:rsidRPr="00F07E3A">
        <w:rPr>
          <w:rFonts w:ascii="Verdana" w:hAnsi="Verdana"/>
          <w:bCs/>
          <w:color w:val="000000" w:themeColor="text1"/>
          <w:sz w:val="18"/>
        </w:rPr>
        <w:t xml:space="preserve">Wykonawca może zmodyfikować Wykaz </w:t>
      </w:r>
      <w:r>
        <w:rPr>
          <w:rFonts w:ascii="Verdana" w:hAnsi="Verdana"/>
          <w:bCs/>
          <w:color w:val="000000" w:themeColor="text1"/>
          <w:sz w:val="18"/>
        </w:rPr>
        <w:t xml:space="preserve">w zależności od liczby </w:t>
      </w:r>
      <w:r w:rsidRPr="00F07E3A">
        <w:rPr>
          <w:rFonts w:ascii="Verdana" w:hAnsi="Verdana"/>
          <w:bCs/>
          <w:color w:val="000000" w:themeColor="text1"/>
          <w:sz w:val="18"/>
        </w:rPr>
        <w:t>Trenerów</w:t>
      </w:r>
    </w:p>
    <w:p w14:paraId="4AFF0820" w14:textId="77777777" w:rsidR="004B45F9" w:rsidRDefault="004B45F9" w:rsidP="00C91750">
      <w:pPr>
        <w:numPr>
          <w:ilvl w:val="7"/>
          <w:numId w:val="199"/>
        </w:numPr>
        <w:tabs>
          <w:tab w:val="left" w:pos="426"/>
        </w:tabs>
        <w:ind w:left="708" w:right="-589"/>
        <w:contextualSpacing/>
        <w:rPr>
          <w:rFonts w:ascii="Verdana" w:hAnsi="Verdana"/>
          <w:bCs/>
          <w:color w:val="000000" w:themeColor="text1"/>
          <w:sz w:val="18"/>
        </w:rPr>
      </w:pPr>
      <w:r w:rsidRPr="00F07E3A">
        <w:rPr>
          <w:rFonts w:ascii="Verdana" w:hAnsi="Verdana"/>
          <w:bCs/>
          <w:color w:val="000000" w:themeColor="text1"/>
          <w:sz w:val="18"/>
          <w:szCs w:val="18"/>
        </w:rPr>
        <w:t xml:space="preserve">Wykonawca może dostosować rozmiary rubryk w tabeli w zależności od potrzeb. </w:t>
      </w:r>
    </w:p>
    <w:p w14:paraId="34E7805A" w14:textId="77777777" w:rsidR="004B45F9" w:rsidRPr="00AF0026" w:rsidRDefault="004B45F9" w:rsidP="00C91750">
      <w:pPr>
        <w:numPr>
          <w:ilvl w:val="7"/>
          <w:numId w:val="199"/>
        </w:numPr>
        <w:tabs>
          <w:tab w:val="left" w:pos="426"/>
        </w:tabs>
        <w:ind w:left="708" w:right="-589"/>
        <w:contextualSpacing/>
        <w:rPr>
          <w:rFonts w:ascii="Verdana" w:hAnsi="Verdana"/>
          <w:bCs/>
          <w:color w:val="000000" w:themeColor="text1"/>
          <w:sz w:val="18"/>
        </w:rPr>
      </w:pPr>
      <w:r w:rsidRPr="00AF0026">
        <w:rPr>
          <w:rFonts w:ascii="Verdana" w:hAnsi="Verdana"/>
          <w:bCs/>
          <w:color w:val="000000" w:themeColor="text1"/>
          <w:sz w:val="18"/>
        </w:rPr>
        <w:t>Wykonawca zobowiązany jest wskazać doświadczenie trenera/instruktora w sposób precyzyjny.</w:t>
      </w:r>
    </w:p>
    <w:p w14:paraId="034A7658" w14:textId="5AAACFFB" w:rsidR="004B45F9" w:rsidRDefault="004B45F9" w:rsidP="00675B75">
      <w:pPr>
        <w:tabs>
          <w:tab w:val="left" w:pos="0"/>
        </w:tabs>
        <w:ind w:right="-23"/>
        <w:rPr>
          <w:rFonts w:ascii="Verdana" w:hAnsi="Verdana"/>
          <w:color w:val="000000" w:themeColor="text1"/>
          <w:sz w:val="18"/>
          <w:szCs w:val="18"/>
        </w:rPr>
      </w:pPr>
    </w:p>
    <w:p w14:paraId="65F9AAFF" w14:textId="3621EF2D" w:rsidR="004B45F9" w:rsidRDefault="004B45F9" w:rsidP="00675B75">
      <w:pPr>
        <w:tabs>
          <w:tab w:val="left" w:pos="0"/>
        </w:tabs>
        <w:ind w:right="-23"/>
        <w:rPr>
          <w:rFonts w:ascii="Verdana" w:hAnsi="Verdana"/>
          <w:color w:val="000000" w:themeColor="text1"/>
          <w:sz w:val="18"/>
          <w:szCs w:val="18"/>
        </w:rPr>
      </w:pPr>
    </w:p>
    <w:p w14:paraId="4EE15276" w14:textId="77777777" w:rsidR="004B45F9" w:rsidRPr="00F07E3A" w:rsidRDefault="004B45F9" w:rsidP="00675B75">
      <w:pPr>
        <w:tabs>
          <w:tab w:val="left" w:pos="0"/>
        </w:tabs>
        <w:ind w:right="-23"/>
        <w:rPr>
          <w:rFonts w:ascii="Verdana" w:hAnsi="Verdana"/>
          <w:color w:val="000000" w:themeColor="text1"/>
          <w:sz w:val="18"/>
          <w:szCs w:val="18"/>
        </w:rPr>
      </w:pPr>
    </w:p>
    <w:p w14:paraId="6EFA12E3" w14:textId="4426AB9D" w:rsidR="004B45F9" w:rsidRDefault="00F07E3A" w:rsidP="004B45F9">
      <w:pPr>
        <w:tabs>
          <w:tab w:val="left" w:pos="0"/>
          <w:tab w:val="left" w:pos="9072"/>
        </w:tabs>
        <w:ind w:right="-23"/>
        <w:jc w:val="right"/>
        <w:rPr>
          <w:rFonts w:ascii="Verdana" w:hAnsi="Verdana"/>
          <w:b/>
          <w:bCs/>
          <w:color w:val="000000" w:themeColor="text1"/>
          <w:sz w:val="18"/>
          <w:szCs w:val="18"/>
        </w:rPr>
      </w:pPr>
      <w:r w:rsidRPr="00F07E3A">
        <w:rPr>
          <w:rFonts w:ascii="Verdana" w:hAnsi="Verdana"/>
          <w:b/>
          <w:bCs/>
          <w:color w:val="000000" w:themeColor="text1"/>
          <w:sz w:val="18"/>
          <w:szCs w:val="18"/>
        </w:rPr>
        <w:t>Podpis Wykonawcy</w:t>
      </w:r>
    </w:p>
    <w:p w14:paraId="1A9288DE" w14:textId="77777777" w:rsidR="004B45F9" w:rsidRDefault="004B45F9">
      <w:pPr>
        <w:rPr>
          <w:rFonts w:ascii="Verdana" w:hAnsi="Verdana"/>
          <w:b/>
          <w:bCs/>
          <w:color w:val="000000" w:themeColor="text1"/>
          <w:sz w:val="18"/>
          <w:szCs w:val="18"/>
        </w:rPr>
      </w:pPr>
      <w:r>
        <w:rPr>
          <w:rFonts w:ascii="Verdana" w:hAnsi="Verdana"/>
          <w:b/>
          <w:bCs/>
          <w:color w:val="000000" w:themeColor="text1"/>
          <w:sz w:val="18"/>
          <w:szCs w:val="18"/>
        </w:rPr>
        <w:br w:type="page"/>
      </w:r>
    </w:p>
    <w:p w14:paraId="2346C8E7" w14:textId="47C583E9" w:rsidR="004B45F9" w:rsidRDefault="004B45F9" w:rsidP="004B45F9">
      <w:pPr>
        <w:keepNext/>
        <w:keepLines/>
        <w:jc w:val="both"/>
        <w:rPr>
          <w:rFonts w:ascii="Verdana" w:hAnsi="Verdana"/>
          <w:b/>
          <w:bCs/>
          <w:sz w:val="18"/>
          <w:szCs w:val="18"/>
        </w:rPr>
      </w:pPr>
      <w:r>
        <w:rPr>
          <w:rFonts w:ascii="Verdana" w:hAnsi="Verdana"/>
          <w:b/>
          <w:bCs/>
          <w:color w:val="000000"/>
          <w:sz w:val="18"/>
          <w:szCs w:val="18"/>
          <w:shd w:val="clear" w:color="auto" w:fill="FFFFFF"/>
        </w:rPr>
        <w:lastRenderedPageBreak/>
        <w:t>AZP-260-TP-24/22</w:t>
      </w:r>
      <w:r>
        <w:rPr>
          <w:rFonts w:ascii="Verdana" w:hAnsi="Verdana"/>
          <w:b/>
          <w:bCs/>
          <w:color w:val="000000"/>
          <w:sz w:val="18"/>
          <w:szCs w:val="18"/>
          <w:shd w:val="clear" w:color="auto" w:fill="FFFFFF"/>
        </w:rPr>
        <w:tab/>
      </w:r>
      <w:r>
        <w:rPr>
          <w:rFonts w:ascii="Verdana" w:hAnsi="Verdana"/>
          <w:b/>
          <w:bCs/>
          <w:color w:val="000000"/>
          <w:sz w:val="18"/>
          <w:szCs w:val="18"/>
          <w:shd w:val="clear" w:color="auto" w:fill="FFFFFF"/>
        </w:rPr>
        <w:tab/>
      </w:r>
      <w:r>
        <w:rPr>
          <w:rFonts w:ascii="Verdana" w:hAnsi="Verdana"/>
          <w:b/>
          <w:bCs/>
          <w:color w:val="000000"/>
          <w:sz w:val="18"/>
          <w:szCs w:val="18"/>
          <w:shd w:val="clear" w:color="auto" w:fill="FFFFFF"/>
        </w:rPr>
        <w:tab/>
      </w:r>
      <w:r>
        <w:rPr>
          <w:rFonts w:ascii="Verdana" w:hAnsi="Verdana"/>
          <w:b/>
          <w:bCs/>
          <w:color w:val="000000"/>
          <w:sz w:val="18"/>
          <w:szCs w:val="18"/>
          <w:shd w:val="clear" w:color="auto" w:fill="FFFFFF"/>
        </w:rPr>
        <w:tab/>
      </w:r>
      <w:r>
        <w:rPr>
          <w:rFonts w:ascii="Verdana" w:hAnsi="Verdana"/>
          <w:b/>
          <w:bCs/>
          <w:color w:val="000000"/>
          <w:sz w:val="18"/>
          <w:szCs w:val="18"/>
          <w:shd w:val="clear" w:color="auto" w:fill="FFFFFF"/>
        </w:rPr>
        <w:tab/>
      </w:r>
      <w:r>
        <w:rPr>
          <w:rFonts w:ascii="Verdana" w:hAnsi="Verdana"/>
          <w:b/>
          <w:bCs/>
          <w:color w:val="000000"/>
          <w:sz w:val="18"/>
          <w:szCs w:val="18"/>
          <w:shd w:val="clear" w:color="auto" w:fill="FFFFFF"/>
        </w:rPr>
        <w:tab/>
      </w:r>
      <w:r>
        <w:rPr>
          <w:rFonts w:ascii="Verdana" w:hAnsi="Verdana"/>
          <w:b/>
          <w:bCs/>
          <w:color w:val="000000"/>
          <w:sz w:val="18"/>
          <w:szCs w:val="18"/>
          <w:shd w:val="clear" w:color="auto" w:fill="FFFFFF"/>
        </w:rPr>
        <w:tab/>
        <w:t>Załącznik nr 7B do SWZ</w:t>
      </w:r>
    </w:p>
    <w:p w14:paraId="6D95FB44" w14:textId="77777777" w:rsidR="004B45F9" w:rsidRPr="00F07E3A" w:rsidRDefault="004B45F9" w:rsidP="004B45F9">
      <w:pPr>
        <w:tabs>
          <w:tab w:val="left" w:pos="0"/>
        </w:tabs>
        <w:ind w:right="470"/>
        <w:rPr>
          <w:rFonts w:ascii="Verdana" w:hAnsi="Verdana"/>
          <w:b/>
          <w:bCs/>
          <w:color w:val="000000" w:themeColor="text1"/>
          <w:sz w:val="18"/>
        </w:rPr>
      </w:pPr>
    </w:p>
    <w:p w14:paraId="2DD54622" w14:textId="77777777" w:rsidR="004B45F9" w:rsidRPr="00F07E3A" w:rsidRDefault="004B45F9" w:rsidP="004B45F9">
      <w:pPr>
        <w:tabs>
          <w:tab w:val="left" w:pos="0"/>
        </w:tabs>
        <w:ind w:right="470"/>
        <w:jc w:val="center"/>
        <w:rPr>
          <w:rFonts w:ascii="Verdana" w:hAnsi="Verdana"/>
          <w:b/>
          <w:bCs/>
          <w:color w:val="000000" w:themeColor="text1"/>
          <w:sz w:val="20"/>
          <w:szCs w:val="20"/>
        </w:rPr>
      </w:pPr>
      <w:r w:rsidRPr="00F07E3A">
        <w:rPr>
          <w:rFonts w:ascii="Verdana" w:hAnsi="Verdana"/>
          <w:b/>
          <w:bCs/>
          <w:color w:val="000000" w:themeColor="text1"/>
          <w:sz w:val="20"/>
          <w:szCs w:val="20"/>
        </w:rPr>
        <w:t>Wykaz doświadczenia zawodowego trenerów</w:t>
      </w:r>
    </w:p>
    <w:p w14:paraId="69F04584" w14:textId="77777777" w:rsidR="004B45F9" w:rsidRPr="00F07E3A" w:rsidRDefault="004B45F9" w:rsidP="004B45F9">
      <w:pPr>
        <w:tabs>
          <w:tab w:val="left" w:pos="0"/>
        </w:tabs>
        <w:ind w:right="470"/>
        <w:jc w:val="center"/>
        <w:rPr>
          <w:rFonts w:ascii="Verdana" w:hAnsi="Verdana"/>
          <w:b/>
          <w:bCs/>
          <w:color w:val="000000" w:themeColor="text1"/>
          <w:sz w:val="20"/>
          <w:szCs w:val="20"/>
        </w:rPr>
      </w:pPr>
    </w:p>
    <w:p w14:paraId="41A7B783" w14:textId="77777777" w:rsidR="004B45F9" w:rsidRDefault="004B45F9" w:rsidP="004B45F9">
      <w:pPr>
        <w:keepNext/>
        <w:keepLines/>
        <w:jc w:val="both"/>
        <w:rPr>
          <w:rFonts w:ascii="Verdana" w:hAnsi="Verdana"/>
          <w:b/>
          <w:bCs/>
          <w:sz w:val="18"/>
          <w:szCs w:val="18"/>
        </w:rPr>
      </w:pPr>
      <w:r w:rsidRPr="00184EF5">
        <w:rPr>
          <w:rFonts w:ascii="Verdana" w:hAnsi="Verdana" w:cs="Arial"/>
          <w:b/>
          <w:bCs/>
          <w:sz w:val="18"/>
          <w:szCs w:val="18"/>
        </w:rPr>
        <w:t>Świadczenie usług szkoleniowych w zakresie podnoszenia kompetencji informatycznych kadry administracyjnej i kierowniczej</w:t>
      </w:r>
      <w:r>
        <w:rPr>
          <w:rFonts w:ascii="Verdana" w:hAnsi="Verdana" w:cs="Arial"/>
          <w:b/>
          <w:bCs/>
          <w:sz w:val="18"/>
          <w:szCs w:val="18"/>
        </w:rPr>
        <w:t>,</w:t>
      </w:r>
      <w:r w:rsidRPr="00184EF5">
        <w:rPr>
          <w:rFonts w:ascii="Verdana" w:hAnsi="Verdana" w:cs="Arial"/>
          <w:b/>
          <w:bCs/>
          <w:sz w:val="18"/>
          <w:szCs w:val="18"/>
        </w:rPr>
        <w:t xml:space="preserve"> w ramach realizacji projektu pn. "Dolnośląscy liderzy Medycyny - wdrożenie zintegrowanego programu podnoszenia kompetencji studentów, doktorantów, kadry dydaktycznej i administracyjnej Uniwersytetu Medycznego im. Piastów Śląskich we Wrocławiu"</w:t>
      </w:r>
      <w:r w:rsidRPr="00CF2896">
        <w:rPr>
          <w:rFonts w:ascii="Verdana" w:hAnsi="Verdana"/>
          <w:b/>
          <w:bCs/>
          <w:sz w:val="18"/>
          <w:szCs w:val="18"/>
        </w:rPr>
        <w:t>.</w:t>
      </w:r>
    </w:p>
    <w:p w14:paraId="5A37FF45" w14:textId="77777777" w:rsidR="004B45F9" w:rsidRDefault="004B45F9" w:rsidP="004B45F9">
      <w:pPr>
        <w:keepNext/>
        <w:keepLines/>
        <w:jc w:val="both"/>
        <w:rPr>
          <w:rFonts w:ascii="Verdana" w:eastAsiaTheme="minorHAnsi" w:hAnsi="Verdana" w:cs="Arial"/>
          <w:sz w:val="18"/>
          <w:szCs w:val="18"/>
          <w:lang w:eastAsia="en-US"/>
        </w:rPr>
      </w:pPr>
    </w:p>
    <w:p w14:paraId="3148DC60" w14:textId="504AC6E3" w:rsidR="004B45F9" w:rsidRPr="004B45F9" w:rsidRDefault="004B45F9" w:rsidP="004B45F9">
      <w:pPr>
        <w:keepNext/>
        <w:keepLines/>
        <w:ind w:left="993" w:hanging="993"/>
        <w:jc w:val="both"/>
        <w:rPr>
          <w:rFonts w:ascii="Verdana" w:hAnsi="Verdana"/>
          <w:b/>
          <w:sz w:val="18"/>
          <w:szCs w:val="18"/>
        </w:rPr>
      </w:pPr>
      <w:r w:rsidRPr="004B45F9">
        <w:rPr>
          <w:rFonts w:ascii="Verdana" w:hAnsi="Verdana"/>
          <w:b/>
          <w:sz w:val="18"/>
          <w:szCs w:val="18"/>
        </w:rPr>
        <w:t>Część B - Świadczenie usługi szkoleniowej o tematyce: Tworzenie aplikacji na platformie Node.js; Docker dla programistów</w:t>
      </w:r>
    </w:p>
    <w:p w14:paraId="533B0E57" w14:textId="77777777" w:rsidR="004B45F9" w:rsidRPr="00C919EB" w:rsidRDefault="004B45F9" w:rsidP="004B45F9">
      <w:pPr>
        <w:keepNext/>
        <w:keepLines/>
        <w:jc w:val="both"/>
        <w:rPr>
          <w:rFonts w:ascii="Verdana" w:eastAsiaTheme="minorHAnsi" w:hAnsi="Verdana" w:cs="Arial"/>
          <w:b/>
          <w:sz w:val="18"/>
          <w:szCs w:val="18"/>
          <w:lang w:eastAsia="en-US"/>
        </w:rPr>
      </w:pPr>
    </w:p>
    <w:p w14:paraId="1BA1F3AD" w14:textId="77777777" w:rsidR="004B45F9" w:rsidRDefault="004B45F9" w:rsidP="00C91750">
      <w:pPr>
        <w:keepNext/>
        <w:keepLines/>
        <w:numPr>
          <w:ilvl w:val="0"/>
          <w:numId w:val="200"/>
        </w:numPr>
        <w:tabs>
          <w:tab w:val="clear" w:pos="1980"/>
          <w:tab w:val="left" w:pos="0"/>
        </w:tabs>
        <w:ind w:left="426" w:right="-2"/>
        <w:contextualSpacing/>
        <w:jc w:val="both"/>
        <w:rPr>
          <w:rFonts w:ascii="Verdana" w:hAnsi="Verdana"/>
          <w:bCs/>
          <w:sz w:val="18"/>
          <w:szCs w:val="18"/>
        </w:rPr>
      </w:pPr>
      <w:r>
        <w:rPr>
          <w:rFonts w:ascii="Verdana" w:hAnsi="Verdana"/>
          <w:bCs/>
          <w:sz w:val="18"/>
          <w:szCs w:val="18"/>
        </w:rPr>
        <w:t xml:space="preserve">Zarejestrowana nazwa Wykonawcy: </w:t>
      </w:r>
    </w:p>
    <w:p w14:paraId="2F0E060C" w14:textId="77777777" w:rsidR="004B45F9" w:rsidRDefault="004B45F9" w:rsidP="004B45F9">
      <w:pPr>
        <w:keepNext/>
        <w:keepLines/>
        <w:tabs>
          <w:tab w:val="left" w:pos="426"/>
        </w:tabs>
        <w:spacing w:before="120"/>
        <w:ind w:left="425" w:right="-2"/>
        <w:jc w:val="both"/>
        <w:rPr>
          <w:rFonts w:ascii="Verdana" w:hAnsi="Verdana"/>
          <w:bCs/>
          <w:sz w:val="18"/>
          <w:szCs w:val="18"/>
        </w:rPr>
      </w:pPr>
      <w:r>
        <w:rPr>
          <w:rFonts w:ascii="Verdana" w:hAnsi="Verdana"/>
          <w:bCs/>
          <w:sz w:val="18"/>
          <w:szCs w:val="18"/>
        </w:rPr>
        <w:t>...................................................................................................................................</w:t>
      </w:r>
    </w:p>
    <w:p w14:paraId="480AB7CD" w14:textId="77777777" w:rsidR="004B45F9" w:rsidRDefault="004B45F9" w:rsidP="00C91750">
      <w:pPr>
        <w:keepNext/>
        <w:keepLines/>
        <w:numPr>
          <w:ilvl w:val="0"/>
          <w:numId w:val="200"/>
        </w:numPr>
        <w:ind w:left="426" w:right="-2" w:hanging="426"/>
        <w:contextualSpacing/>
        <w:jc w:val="both"/>
        <w:rPr>
          <w:rFonts w:ascii="Verdana" w:hAnsi="Verdana"/>
          <w:bCs/>
          <w:sz w:val="18"/>
          <w:szCs w:val="18"/>
        </w:rPr>
      </w:pPr>
      <w:r>
        <w:rPr>
          <w:rFonts w:ascii="Verdana" w:hAnsi="Verdana"/>
          <w:bCs/>
          <w:sz w:val="18"/>
          <w:szCs w:val="18"/>
        </w:rPr>
        <w:t xml:space="preserve">Adres Wykonawcy: </w:t>
      </w:r>
    </w:p>
    <w:p w14:paraId="5E3A0B36" w14:textId="77777777" w:rsidR="004B45F9" w:rsidRDefault="004B45F9" w:rsidP="004B45F9">
      <w:pPr>
        <w:keepNext/>
        <w:keepLines/>
        <w:tabs>
          <w:tab w:val="left" w:pos="426"/>
        </w:tabs>
        <w:spacing w:before="120"/>
        <w:ind w:left="425" w:right="-2"/>
        <w:jc w:val="both"/>
        <w:rPr>
          <w:rFonts w:ascii="Verdana" w:hAnsi="Verdana"/>
          <w:bCs/>
          <w:sz w:val="18"/>
          <w:szCs w:val="18"/>
        </w:rPr>
      </w:pPr>
      <w:r>
        <w:rPr>
          <w:rFonts w:ascii="Verdana" w:hAnsi="Verdana"/>
          <w:bCs/>
          <w:sz w:val="18"/>
          <w:szCs w:val="18"/>
        </w:rPr>
        <w:t>...................................................................................................................................</w:t>
      </w:r>
    </w:p>
    <w:p w14:paraId="73CD0B5A" w14:textId="77777777" w:rsidR="004B45F9" w:rsidRDefault="004B45F9" w:rsidP="00C91750">
      <w:pPr>
        <w:keepNext/>
        <w:keepLines/>
        <w:numPr>
          <w:ilvl w:val="0"/>
          <w:numId w:val="200"/>
        </w:numPr>
        <w:tabs>
          <w:tab w:val="left" w:pos="0"/>
        </w:tabs>
        <w:ind w:left="426" w:right="-2" w:hanging="426"/>
        <w:contextualSpacing/>
        <w:jc w:val="both"/>
        <w:rPr>
          <w:rFonts w:ascii="Verdana" w:hAnsi="Verdana"/>
          <w:bCs/>
          <w:sz w:val="18"/>
          <w:szCs w:val="18"/>
        </w:rPr>
      </w:pPr>
      <w:r>
        <w:rPr>
          <w:rFonts w:ascii="Verdana" w:hAnsi="Verdana"/>
          <w:bCs/>
          <w:sz w:val="18"/>
          <w:szCs w:val="18"/>
        </w:rPr>
        <w:t>Nazwiska osób po stronie Wykonawcy uprawnionych do jego reprezentowania przy sporządzaniu niniejszej oferty:</w:t>
      </w:r>
    </w:p>
    <w:p w14:paraId="1C397BC0" w14:textId="77777777" w:rsidR="004B45F9" w:rsidRDefault="004B45F9" w:rsidP="004B45F9">
      <w:pPr>
        <w:keepNext/>
        <w:keepLines/>
        <w:tabs>
          <w:tab w:val="left" w:pos="426"/>
        </w:tabs>
        <w:spacing w:before="120" w:after="60"/>
        <w:ind w:left="425" w:right="-2"/>
        <w:jc w:val="both"/>
        <w:rPr>
          <w:rFonts w:ascii="Verdana" w:hAnsi="Verdana"/>
          <w:bCs/>
          <w:sz w:val="18"/>
          <w:szCs w:val="18"/>
          <w:lang w:val="en-US"/>
        </w:rPr>
      </w:pPr>
      <w:r>
        <w:rPr>
          <w:rFonts w:ascii="Verdana" w:hAnsi="Verdana"/>
          <w:bCs/>
          <w:sz w:val="18"/>
          <w:szCs w:val="18"/>
          <w:lang w:val="en-US"/>
        </w:rPr>
        <w:t>...................................................................................................................................</w:t>
      </w:r>
    </w:p>
    <w:p w14:paraId="644D388F" w14:textId="77777777" w:rsidR="004B45F9" w:rsidRDefault="004B45F9" w:rsidP="004B45F9">
      <w:pPr>
        <w:keepNext/>
        <w:keepLines/>
        <w:ind w:right="-2"/>
        <w:rPr>
          <w:rFonts w:ascii="Verdana" w:hAnsi="Verdana"/>
          <w:iCs/>
          <w:sz w:val="18"/>
          <w:szCs w:val="18"/>
          <w:lang w:val="de-DE"/>
        </w:rPr>
      </w:pPr>
      <w:r>
        <w:rPr>
          <w:rFonts w:ascii="Verdana" w:hAnsi="Verdana"/>
          <w:iCs/>
          <w:sz w:val="18"/>
          <w:szCs w:val="18"/>
          <w:lang w:val="de-DE"/>
        </w:rPr>
        <w:t xml:space="preserve">4. NIP...........................     5. </w:t>
      </w:r>
      <w:proofErr w:type="spellStart"/>
      <w:r>
        <w:rPr>
          <w:rFonts w:ascii="Verdana" w:hAnsi="Verdana"/>
          <w:iCs/>
          <w:sz w:val="18"/>
          <w:szCs w:val="18"/>
          <w:lang w:val="de-DE"/>
        </w:rPr>
        <w:t>Regon</w:t>
      </w:r>
      <w:proofErr w:type="spellEnd"/>
      <w:r>
        <w:rPr>
          <w:rFonts w:ascii="Verdana" w:hAnsi="Verdana"/>
          <w:iCs/>
          <w:sz w:val="18"/>
          <w:szCs w:val="18"/>
          <w:lang w:val="de-DE"/>
        </w:rPr>
        <w:t xml:space="preserve">....................................    6.  Tel. ..................................      </w:t>
      </w:r>
      <w:r>
        <w:rPr>
          <w:rFonts w:ascii="Verdana" w:hAnsi="Verdana"/>
          <w:iCs/>
          <w:sz w:val="18"/>
          <w:szCs w:val="18"/>
          <w:lang w:val="de-DE"/>
        </w:rPr>
        <w:br/>
      </w:r>
    </w:p>
    <w:p w14:paraId="017FAE8E" w14:textId="77777777" w:rsidR="004B45F9" w:rsidRDefault="004B45F9" w:rsidP="004B45F9">
      <w:pPr>
        <w:keepNext/>
        <w:keepLines/>
        <w:tabs>
          <w:tab w:val="left" w:pos="0"/>
        </w:tabs>
        <w:ind w:right="-2"/>
        <w:rPr>
          <w:rFonts w:ascii="Verdana" w:hAnsi="Verdana"/>
          <w:bCs/>
          <w:sz w:val="18"/>
          <w:szCs w:val="18"/>
        </w:rPr>
      </w:pPr>
      <w:r>
        <w:rPr>
          <w:rFonts w:ascii="Verdana" w:hAnsi="Verdana"/>
          <w:iCs/>
          <w:sz w:val="18"/>
          <w:szCs w:val="18"/>
          <w:lang w:val="de-DE"/>
        </w:rPr>
        <w:t>7. Fax.</w:t>
      </w:r>
      <w:r>
        <w:rPr>
          <w:rFonts w:ascii="Verdana" w:hAnsi="Verdana"/>
          <w:sz w:val="18"/>
          <w:szCs w:val="18"/>
          <w:lang w:val="de-DE"/>
        </w:rPr>
        <w:t xml:space="preserve"> ...........................   8. </w:t>
      </w:r>
      <w:proofErr w:type="spellStart"/>
      <w:r>
        <w:rPr>
          <w:rFonts w:ascii="Verdana" w:hAnsi="Verdana"/>
          <w:sz w:val="18"/>
          <w:szCs w:val="18"/>
          <w:lang w:val="de-DE"/>
        </w:rPr>
        <w:t>E-mail</w:t>
      </w:r>
      <w:proofErr w:type="spellEnd"/>
      <w:r>
        <w:rPr>
          <w:rFonts w:ascii="Verdana" w:hAnsi="Verdana"/>
          <w:sz w:val="18"/>
          <w:szCs w:val="18"/>
          <w:lang w:val="de-DE"/>
        </w:rPr>
        <w:t>: …………..</w:t>
      </w:r>
      <w:r>
        <w:rPr>
          <w:rFonts w:ascii="Verdana" w:hAnsi="Verdana"/>
          <w:iCs/>
          <w:sz w:val="18"/>
          <w:szCs w:val="18"/>
          <w:lang w:val="de-DE"/>
        </w:rPr>
        <w:t xml:space="preserve">.......................... 9. </w:t>
      </w:r>
      <w:proofErr w:type="spellStart"/>
      <w:r>
        <w:rPr>
          <w:rFonts w:ascii="Verdana" w:hAnsi="Verdana"/>
          <w:iCs/>
          <w:sz w:val="18"/>
          <w:szCs w:val="18"/>
          <w:lang w:val="de-DE"/>
        </w:rPr>
        <w:t>www</w:t>
      </w:r>
      <w:proofErr w:type="spellEnd"/>
      <w:r>
        <w:rPr>
          <w:rFonts w:ascii="Verdana" w:hAnsi="Verdana"/>
          <w:iCs/>
          <w:sz w:val="18"/>
          <w:szCs w:val="18"/>
          <w:lang w:val="de-DE"/>
        </w:rPr>
        <w:t>.….….......................</w:t>
      </w:r>
    </w:p>
    <w:p w14:paraId="1A582095" w14:textId="77777777" w:rsidR="004B45F9" w:rsidRPr="00F07E3A" w:rsidRDefault="004B45F9" w:rsidP="004B45F9">
      <w:pPr>
        <w:ind w:right="-24"/>
        <w:jc w:val="both"/>
        <w:rPr>
          <w:rFonts w:ascii="Verdana" w:hAnsi="Verdana"/>
          <w:color w:val="000000" w:themeColor="text1"/>
          <w:sz w:val="18"/>
          <w:szCs w:val="18"/>
        </w:rPr>
      </w:pPr>
    </w:p>
    <w:p w14:paraId="41E6A0F0" w14:textId="77777777" w:rsidR="004B45F9" w:rsidRPr="0083158F" w:rsidRDefault="004B45F9" w:rsidP="004B45F9">
      <w:pPr>
        <w:ind w:right="-24"/>
        <w:jc w:val="both"/>
        <w:rPr>
          <w:rFonts w:ascii="Verdana" w:hAnsi="Verdana"/>
          <w:sz w:val="18"/>
          <w:szCs w:val="18"/>
        </w:rPr>
      </w:pPr>
      <w:r w:rsidRPr="00F07E3A">
        <w:rPr>
          <w:rFonts w:ascii="Verdana" w:hAnsi="Verdana"/>
          <w:color w:val="000000" w:themeColor="text1"/>
          <w:sz w:val="18"/>
          <w:szCs w:val="18"/>
        </w:rPr>
        <w:t xml:space="preserve">Przedkładamy informację na temat doświadczenia zawodowego </w:t>
      </w:r>
      <w:r w:rsidRPr="00F07E3A">
        <w:rPr>
          <w:rFonts w:ascii="Verdana" w:hAnsi="Verdana"/>
          <w:b/>
          <w:color w:val="000000" w:themeColor="text1"/>
          <w:sz w:val="18"/>
          <w:szCs w:val="18"/>
        </w:rPr>
        <w:t>co najmniej</w:t>
      </w:r>
      <w:r w:rsidRPr="00F07E3A">
        <w:rPr>
          <w:rFonts w:ascii="Verdana" w:hAnsi="Verdana"/>
          <w:color w:val="000000" w:themeColor="text1"/>
          <w:sz w:val="18"/>
          <w:szCs w:val="18"/>
        </w:rPr>
        <w:t xml:space="preserve"> </w:t>
      </w:r>
      <w:r>
        <w:rPr>
          <w:rFonts w:ascii="Verdana" w:hAnsi="Verdana"/>
          <w:b/>
          <w:color w:val="000000" w:themeColor="text1"/>
          <w:sz w:val="18"/>
          <w:szCs w:val="18"/>
        </w:rPr>
        <w:t>1</w:t>
      </w:r>
      <w:r w:rsidRPr="00F07E3A">
        <w:rPr>
          <w:rFonts w:ascii="Verdana" w:hAnsi="Verdana"/>
          <w:b/>
          <w:color w:val="000000" w:themeColor="text1"/>
          <w:sz w:val="18"/>
          <w:szCs w:val="18"/>
        </w:rPr>
        <w:t xml:space="preserve"> (</w:t>
      </w:r>
      <w:r>
        <w:rPr>
          <w:rFonts w:ascii="Verdana" w:hAnsi="Verdana"/>
          <w:b/>
          <w:color w:val="000000" w:themeColor="text1"/>
          <w:sz w:val="18"/>
          <w:szCs w:val="18"/>
        </w:rPr>
        <w:t>jednego</w:t>
      </w:r>
      <w:r w:rsidRPr="00F07E3A">
        <w:rPr>
          <w:rFonts w:ascii="Verdana" w:hAnsi="Verdana"/>
          <w:b/>
          <w:color w:val="000000" w:themeColor="text1"/>
          <w:sz w:val="18"/>
          <w:szCs w:val="18"/>
        </w:rPr>
        <w:t>) trener</w:t>
      </w:r>
      <w:r>
        <w:rPr>
          <w:rFonts w:ascii="Verdana" w:hAnsi="Verdana"/>
          <w:b/>
          <w:color w:val="000000" w:themeColor="text1"/>
          <w:sz w:val="18"/>
          <w:szCs w:val="18"/>
        </w:rPr>
        <w:t>a.</w:t>
      </w:r>
    </w:p>
    <w:p w14:paraId="47B8EDFE" w14:textId="77777777" w:rsidR="004B45F9" w:rsidRDefault="004B45F9" w:rsidP="004B45F9">
      <w:pPr>
        <w:ind w:right="-24"/>
        <w:jc w:val="both"/>
        <w:rPr>
          <w:rFonts w:ascii="Verdana" w:hAnsi="Verdana"/>
          <w:color w:val="000000" w:themeColor="text1"/>
          <w:sz w:val="18"/>
          <w:szCs w:val="18"/>
        </w:rPr>
      </w:pPr>
    </w:p>
    <w:p w14:paraId="1C8F007E" w14:textId="517D6AAB" w:rsidR="004B45F9" w:rsidRPr="004B45F9" w:rsidRDefault="004B45F9" w:rsidP="004B45F9">
      <w:pPr>
        <w:ind w:right="-24"/>
        <w:jc w:val="both"/>
        <w:rPr>
          <w:rFonts w:ascii="Verdana" w:hAnsi="Verdana"/>
          <w:b/>
          <w:color w:val="000000" w:themeColor="text1"/>
          <w:sz w:val="18"/>
          <w:szCs w:val="18"/>
          <w:u w:val="single"/>
        </w:rPr>
      </w:pPr>
      <w:r w:rsidRPr="004B45F9">
        <w:rPr>
          <w:rFonts w:ascii="Verdana" w:hAnsi="Verdana"/>
          <w:b/>
          <w:color w:val="000000" w:themeColor="text1"/>
          <w:sz w:val="18"/>
          <w:szCs w:val="18"/>
          <w:u w:val="single"/>
        </w:rPr>
        <w:t xml:space="preserve">Temat 1: </w:t>
      </w:r>
      <w:r w:rsidRPr="004B45F9">
        <w:rPr>
          <w:rFonts w:ascii="Verdana" w:hAnsi="Verdana"/>
          <w:b/>
          <w:sz w:val="18"/>
          <w:szCs w:val="18"/>
        </w:rPr>
        <w:t>Tworzenie aplikacji na platformie Node.js</w:t>
      </w:r>
    </w:p>
    <w:p w14:paraId="3512A5BC" w14:textId="77777777" w:rsidR="004B45F9" w:rsidRDefault="004B45F9" w:rsidP="004B45F9">
      <w:pPr>
        <w:ind w:right="-24"/>
        <w:jc w:val="both"/>
        <w:rPr>
          <w:rFonts w:ascii="Verdana" w:hAnsi="Verdana"/>
          <w:color w:val="000000" w:themeColor="text1"/>
          <w:sz w:val="18"/>
          <w:szCs w:val="18"/>
        </w:rPr>
      </w:pPr>
    </w:p>
    <w:p w14:paraId="276CED79" w14:textId="77777777" w:rsidR="004B45F9" w:rsidRDefault="004B45F9" w:rsidP="004B45F9">
      <w:pPr>
        <w:keepNext/>
        <w:keepLines/>
        <w:tabs>
          <w:tab w:val="left" w:pos="426"/>
        </w:tabs>
        <w:ind w:left="426" w:right="-2"/>
        <w:contextualSpacing/>
        <w:rPr>
          <w:rFonts w:ascii="Verdana" w:hAnsi="Verdana"/>
          <w:b/>
          <w:bCs/>
          <w:sz w:val="18"/>
          <w:szCs w:val="18"/>
          <w:u w:val="single"/>
        </w:rPr>
      </w:pPr>
      <w:r>
        <w:rPr>
          <w:rFonts w:ascii="Verdana" w:hAnsi="Verdana"/>
          <w:b/>
          <w:bCs/>
          <w:sz w:val="18"/>
          <w:szCs w:val="18"/>
          <w:u w:val="single"/>
        </w:rPr>
        <w:t>Trener nr 1</w:t>
      </w:r>
    </w:p>
    <w:p w14:paraId="18DEFC13" w14:textId="77777777" w:rsidR="004B45F9" w:rsidRDefault="004B45F9" w:rsidP="004B45F9">
      <w:pPr>
        <w:keepNext/>
        <w:keepLines/>
        <w:tabs>
          <w:tab w:val="left" w:pos="426"/>
        </w:tabs>
        <w:ind w:left="426" w:right="-2"/>
        <w:rPr>
          <w:rFonts w:ascii="Verdana" w:hAnsi="Verdana"/>
          <w:b/>
          <w:bCs/>
          <w:sz w:val="18"/>
          <w:szCs w:val="18"/>
        </w:rPr>
      </w:pPr>
    </w:p>
    <w:p w14:paraId="3D791276" w14:textId="77777777" w:rsidR="004B45F9" w:rsidRDefault="004B45F9" w:rsidP="004B45F9">
      <w:pPr>
        <w:keepNext/>
        <w:keepLines/>
        <w:tabs>
          <w:tab w:val="left" w:pos="426"/>
        </w:tabs>
        <w:ind w:left="426" w:right="-2"/>
        <w:rPr>
          <w:rFonts w:ascii="Verdana" w:hAnsi="Verdana"/>
          <w:b/>
          <w:bCs/>
          <w:sz w:val="18"/>
          <w:szCs w:val="18"/>
        </w:rPr>
      </w:pPr>
      <w:r>
        <w:rPr>
          <w:rFonts w:ascii="Verdana" w:hAnsi="Verdana"/>
          <w:b/>
          <w:bCs/>
          <w:sz w:val="18"/>
          <w:szCs w:val="18"/>
        </w:rPr>
        <w:t xml:space="preserve">Imię i nazwisko: ………………..………......................................................………... </w:t>
      </w:r>
    </w:p>
    <w:p w14:paraId="68C5FD20" w14:textId="77777777" w:rsidR="004B45F9" w:rsidRDefault="004B45F9" w:rsidP="004B45F9">
      <w:pPr>
        <w:keepNext/>
        <w:keepLines/>
        <w:tabs>
          <w:tab w:val="left" w:pos="426"/>
        </w:tabs>
        <w:ind w:left="426" w:right="-2"/>
        <w:rPr>
          <w:rFonts w:ascii="Verdana" w:hAnsi="Verdana"/>
          <w:b/>
          <w:bCs/>
          <w:sz w:val="18"/>
          <w:szCs w:val="18"/>
        </w:rPr>
      </w:pPr>
    </w:p>
    <w:p w14:paraId="0E8CA0AD" w14:textId="77777777" w:rsidR="004B45F9" w:rsidRDefault="004B45F9" w:rsidP="004B45F9">
      <w:pPr>
        <w:keepNext/>
        <w:keepLines/>
        <w:tabs>
          <w:tab w:val="left" w:pos="426"/>
        </w:tabs>
        <w:ind w:left="426" w:right="-2"/>
        <w:rPr>
          <w:rFonts w:ascii="Verdana" w:hAnsi="Verdana"/>
          <w:b/>
          <w:bCs/>
          <w:sz w:val="18"/>
          <w:szCs w:val="18"/>
        </w:rPr>
      </w:pPr>
      <w:r>
        <w:rPr>
          <w:rFonts w:ascii="Verdana" w:hAnsi="Verdana"/>
          <w:color w:val="000000"/>
          <w:sz w:val="18"/>
          <w:szCs w:val="18"/>
        </w:rPr>
        <w:t>skierowany przez Wykonawcę do realizacji przedmiotu zamówienia</w:t>
      </w:r>
      <w:r>
        <w:rPr>
          <w:rFonts w:ascii="Verdana" w:hAnsi="Verdana"/>
          <w:bCs/>
          <w:sz w:val="18"/>
          <w:szCs w:val="18"/>
        </w:rPr>
        <w:t>, który:</w:t>
      </w:r>
      <w:r>
        <w:rPr>
          <w:rFonts w:ascii="Verdana" w:hAnsi="Verdana"/>
          <w:b/>
          <w:bCs/>
          <w:sz w:val="18"/>
          <w:szCs w:val="18"/>
        </w:rPr>
        <w:t xml:space="preserve">    </w:t>
      </w:r>
    </w:p>
    <w:p w14:paraId="43FCBD7A" w14:textId="77777777" w:rsidR="004B45F9" w:rsidRDefault="004B45F9" w:rsidP="004B45F9">
      <w:pPr>
        <w:ind w:right="-24"/>
        <w:jc w:val="both"/>
        <w:rPr>
          <w:rFonts w:ascii="Verdana" w:hAnsi="Verdana"/>
          <w:color w:val="000000" w:themeColor="text1"/>
          <w:sz w:val="18"/>
          <w:szCs w:val="18"/>
        </w:rPr>
      </w:pPr>
    </w:p>
    <w:tbl>
      <w:tblPr>
        <w:tblW w:w="898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87"/>
      </w:tblGrid>
      <w:tr w:rsidR="004B45F9" w:rsidRPr="00F07E3A" w14:paraId="56032DDC" w14:textId="77777777" w:rsidTr="00D10EA5">
        <w:trPr>
          <w:cantSplit/>
          <w:trHeight w:val="313"/>
        </w:trPr>
        <w:tc>
          <w:tcPr>
            <w:tcW w:w="8987" w:type="dxa"/>
            <w:tcBorders>
              <w:right w:val="single" w:sz="12" w:space="0" w:color="auto"/>
            </w:tcBorders>
          </w:tcPr>
          <w:p w14:paraId="51FDC6BD" w14:textId="6CBEA215" w:rsidR="004B45F9" w:rsidRPr="00F07E3A" w:rsidRDefault="004B45F9" w:rsidP="00D10EA5">
            <w:pPr>
              <w:rPr>
                <w:rFonts w:ascii="Verdana" w:hAnsi="Verdana"/>
                <w:color w:val="000000" w:themeColor="text1"/>
                <w:sz w:val="18"/>
                <w:szCs w:val="18"/>
              </w:rPr>
            </w:pPr>
            <w:r>
              <w:rPr>
                <w:rFonts w:ascii="Verdana" w:hAnsi="Verdana"/>
                <w:b/>
                <w:color w:val="000000" w:themeColor="text1"/>
                <w:sz w:val="18"/>
                <w:szCs w:val="18"/>
              </w:rPr>
              <w:t>P</w:t>
            </w:r>
            <w:r w:rsidRPr="0083158F">
              <w:rPr>
                <w:rFonts w:ascii="Verdana" w:hAnsi="Verdana"/>
                <w:b/>
                <w:color w:val="000000" w:themeColor="text1"/>
                <w:sz w:val="18"/>
                <w:szCs w:val="18"/>
              </w:rPr>
              <w:t xml:space="preserve">rzeprowadził w okresie </w:t>
            </w:r>
            <w:r>
              <w:rPr>
                <w:rFonts w:ascii="Verdana" w:hAnsi="Verdana"/>
                <w:b/>
                <w:color w:val="000000" w:themeColor="text1"/>
                <w:sz w:val="18"/>
                <w:szCs w:val="18"/>
              </w:rPr>
              <w:t xml:space="preserve">3 </w:t>
            </w:r>
            <w:r w:rsidRPr="0083158F">
              <w:rPr>
                <w:rFonts w:ascii="Verdana" w:hAnsi="Verdana"/>
                <w:b/>
                <w:color w:val="000000" w:themeColor="text1"/>
                <w:sz w:val="18"/>
                <w:szCs w:val="18"/>
              </w:rPr>
              <w:t>(</w:t>
            </w:r>
            <w:r>
              <w:rPr>
                <w:rFonts w:ascii="Verdana" w:hAnsi="Verdana"/>
                <w:b/>
                <w:color w:val="000000" w:themeColor="text1"/>
                <w:sz w:val="18"/>
                <w:szCs w:val="18"/>
              </w:rPr>
              <w:t>trzech</w:t>
            </w:r>
            <w:r w:rsidRPr="0083158F">
              <w:rPr>
                <w:rFonts w:ascii="Verdana" w:hAnsi="Verdana"/>
                <w:b/>
                <w:color w:val="000000" w:themeColor="text1"/>
                <w:sz w:val="18"/>
                <w:szCs w:val="18"/>
              </w:rPr>
              <w:t xml:space="preserve">) </w:t>
            </w:r>
            <w:r>
              <w:rPr>
                <w:rFonts w:ascii="Verdana" w:hAnsi="Verdana"/>
                <w:b/>
                <w:color w:val="000000" w:themeColor="text1"/>
                <w:sz w:val="18"/>
                <w:szCs w:val="18"/>
              </w:rPr>
              <w:t>lat</w:t>
            </w:r>
            <w:r w:rsidRPr="0083158F">
              <w:rPr>
                <w:rFonts w:ascii="Verdana" w:hAnsi="Verdana"/>
                <w:b/>
                <w:color w:val="000000" w:themeColor="text1"/>
                <w:sz w:val="18"/>
                <w:szCs w:val="18"/>
              </w:rPr>
              <w:t xml:space="preserve"> (licząc wstecz od dnia, w którym upływa termin składania ofert) co najmniej </w:t>
            </w:r>
            <w:r>
              <w:rPr>
                <w:rFonts w:ascii="Verdana" w:hAnsi="Verdana"/>
                <w:b/>
                <w:color w:val="000000" w:themeColor="text1"/>
                <w:sz w:val="18"/>
                <w:szCs w:val="18"/>
              </w:rPr>
              <w:t>3</w:t>
            </w:r>
            <w:r w:rsidRPr="0083158F">
              <w:rPr>
                <w:rFonts w:ascii="Verdana" w:hAnsi="Verdana"/>
                <w:b/>
                <w:color w:val="000000" w:themeColor="text1"/>
                <w:sz w:val="18"/>
                <w:szCs w:val="18"/>
              </w:rPr>
              <w:t xml:space="preserve"> (</w:t>
            </w:r>
            <w:r>
              <w:rPr>
                <w:rFonts w:ascii="Verdana" w:hAnsi="Verdana"/>
                <w:b/>
                <w:color w:val="000000" w:themeColor="text1"/>
                <w:sz w:val="18"/>
                <w:szCs w:val="18"/>
              </w:rPr>
              <w:t>trzy</w:t>
            </w:r>
            <w:r w:rsidRPr="0083158F">
              <w:rPr>
                <w:rFonts w:ascii="Verdana" w:hAnsi="Verdana"/>
                <w:b/>
                <w:color w:val="000000" w:themeColor="text1"/>
                <w:sz w:val="18"/>
                <w:szCs w:val="18"/>
              </w:rPr>
              <w:t>) szkoleni</w:t>
            </w:r>
            <w:r>
              <w:rPr>
                <w:rFonts w:ascii="Verdana" w:hAnsi="Verdana"/>
                <w:b/>
                <w:color w:val="000000" w:themeColor="text1"/>
                <w:sz w:val="18"/>
                <w:szCs w:val="18"/>
              </w:rPr>
              <w:t>a</w:t>
            </w:r>
            <w:r w:rsidRPr="0083158F">
              <w:rPr>
                <w:rFonts w:ascii="Verdana" w:hAnsi="Verdana"/>
                <w:b/>
                <w:color w:val="000000" w:themeColor="text1"/>
                <w:sz w:val="18"/>
                <w:szCs w:val="18"/>
              </w:rPr>
              <w:t xml:space="preserve"> z </w:t>
            </w:r>
            <w:r w:rsidRPr="00012E6F">
              <w:rPr>
                <w:rFonts w:ascii="Verdana" w:hAnsi="Verdana"/>
                <w:b/>
                <w:sz w:val="18"/>
                <w:szCs w:val="18"/>
              </w:rPr>
              <w:t xml:space="preserve">zakresu </w:t>
            </w:r>
            <w:r w:rsidRPr="004B45F9">
              <w:rPr>
                <w:rFonts w:ascii="Verdana" w:hAnsi="Verdana"/>
                <w:b/>
                <w:sz w:val="18"/>
                <w:szCs w:val="18"/>
              </w:rPr>
              <w:t>tworzenia aplikacji na platformie Node.js</w:t>
            </w:r>
            <w:r w:rsidRPr="0083158F">
              <w:rPr>
                <w:rFonts w:ascii="Verdana" w:hAnsi="Verdana"/>
                <w:b/>
                <w:color w:val="000000" w:themeColor="text1"/>
                <w:sz w:val="18"/>
                <w:szCs w:val="18"/>
              </w:rPr>
              <w:t xml:space="preserve"> - </w:t>
            </w:r>
            <w:r w:rsidRPr="0083158F">
              <w:rPr>
                <w:rFonts w:ascii="Verdana" w:hAnsi="Verdana"/>
                <w:color w:val="000000" w:themeColor="text1"/>
                <w:sz w:val="18"/>
                <w:szCs w:val="18"/>
                <w:u w:val="single"/>
              </w:rPr>
              <w:t>opisać każdą usługę, podając tematykę szkolenia, termin wykonania, informację o podmiocie, który zamawiał daną usługę –</w:t>
            </w:r>
            <w:r w:rsidRPr="0083158F">
              <w:rPr>
                <w:rFonts w:ascii="Verdana" w:hAnsi="Verdana"/>
                <w:bCs/>
                <w:color w:val="000000" w:themeColor="text1"/>
                <w:sz w:val="18"/>
                <w:szCs w:val="18"/>
                <w:u w:val="single"/>
              </w:rPr>
              <w:t xml:space="preserve"> w przypadku braku opisania szkolenia</w:t>
            </w:r>
            <w:r w:rsidRPr="0083158F">
              <w:rPr>
                <w:rFonts w:ascii="Verdana" w:hAnsi="Verdana"/>
                <w:color w:val="000000" w:themeColor="text1"/>
                <w:sz w:val="18"/>
                <w:szCs w:val="18"/>
                <w:u w:val="single"/>
              </w:rPr>
              <w:t xml:space="preserve"> </w:t>
            </w:r>
            <w:r w:rsidRPr="0083158F">
              <w:rPr>
                <w:rFonts w:ascii="Verdana" w:hAnsi="Verdana"/>
                <w:bCs/>
                <w:color w:val="000000" w:themeColor="text1"/>
                <w:sz w:val="18"/>
                <w:szCs w:val="18"/>
                <w:u w:val="single"/>
              </w:rPr>
              <w:t>co najmniej w ww. zakresie szkolenie nie będzie brane pod uwagę przy ocenie oferty</w:t>
            </w:r>
            <w:r w:rsidRPr="0083158F">
              <w:rPr>
                <w:rFonts w:ascii="Verdana" w:hAnsi="Verdana"/>
                <w:b/>
                <w:color w:val="000000" w:themeColor="text1"/>
                <w:sz w:val="18"/>
                <w:szCs w:val="18"/>
              </w:rPr>
              <w:t xml:space="preserve"> </w:t>
            </w:r>
          </w:p>
          <w:p w14:paraId="0FBE1D33" w14:textId="77777777" w:rsidR="004B45F9" w:rsidRPr="00F07E3A" w:rsidRDefault="004B45F9" w:rsidP="00D10EA5">
            <w:pPr>
              <w:rPr>
                <w:rFonts w:ascii="Verdana" w:hAnsi="Verdana"/>
                <w:color w:val="000000" w:themeColor="text1"/>
                <w:sz w:val="18"/>
                <w:szCs w:val="18"/>
              </w:rPr>
            </w:pPr>
            <w:r w:rsidRPr="00F07E3A">
              <w:rPr>
                <w:rFonts w:ascii="Verdana" w:hAnsi="Verdana"/>
                <w:color w:val="000000" w:themeColor="text1"/>
                <w:sz w:val="18"/>
                <w:szCs w:val="18"/>
              </w:rPr>
              <w:t>1) …………………………………………………………………………………………………………………….</w:t>
            </w:r>
          </w:p>
          <w:p w14:paraId="0B72ED85" w14:textId="77777777" w:rsidR="004B45F9" w:rsidRPr="00F07E3A" w:rsidRDefault="004B45F9" w:rsidP="00D10EA5">
            <w:pPr>
              <w:rPr>
                <w:rFonts w:ascii="Verdana" w:hAnsi="Verdana"/>
                <w:color w:val="000000" w:themeColor="text1"/>
                <w:sz w:val="18"/>
                <w:szCs w:val="18"/>
              </w:rPr>
            </w:pPr>
          </w:p>
          <w:p w14:paraId="530EBF70" w14:textId="77777777" w:rsidR="004B45F9" w:rsidRPr="00F07E3A" w:rsidRDefault="004B45F9" w:rsidP="00D10EA5">
            <w:pPr>
              <w:rPr>
                <w:rFonts w:ascii="Verdana" w:hAnsi="Verdana"/>
                <w:color w:val="000000" w:themeColor="text1"/>
                <w:sz w:val="18"/>
                <w:szCs w:val="18"/>
              </w:rPr>
            </w:pPr>
            <w:r w:rsidRPr="00F07E3A">
              <w:rPr>
                <w:rFonts w:ascii="Verdana" w:hAnsi="Verdana"/>
                <w:color w:val="000000" w:themeColor="text1"/>
                <w:sz w:val="18"/>
                <w:szCs w:val="18"/>
              </w:rPr>
              <w:t>2) …………………………………………………………………………………………………………………….</w:t>
            </w:r>
          </w:p>
          <w:p w14:paraId="77D30766" w14:textId="77777777" w:rsidR="004B45F9" w:rsidRPr="00F07E3A" w:rsidRDefault="004B45F9" w:rsidP="00D10EA5">
            <w:pPr>
              <w:rPr>
                <w:rFonts w:ascii="Verdana" w:hAnsi="Verdana"/>
                <w:color w:val="000000" w:themeColor="text1"/>
                <w:sz w:val="18"/>
                <w:szCs w:val="18"/>
              </w:rPr>
            </w:pPr>
          </w:p>
          <w:p w14:paraId="75CFBA7B" w14:textId="77777777" w:rsidR="004B45F9" w:rsidRPr="00F07E3A" w:rsidRDefault="004B45F9" w:rsidP="00D10EA5">
            <w:pPr>
              <w:rPr>
                <w:rFonts w:ascii="Verdana" w:hAnsi="Verdana"/>
                <w:color w:val="000000" w:themeColor="text1"/>
                <w:sz w:val="18"/>
                <w:szCs w:val="18"/>
              </w:rPr>
            </w:pPr>
            <w:r w:rsidRPr="00F07E3A">
              <w:rPr>
                <w:rFonts w:ascii="Verdana" w:hAnsi="Verdana"/>
                <w:color w:val="000000" w:themeColor="text1"/>
                <w:sz w:val="18"/>
                <w:szCs w:val="18"/>
              </w:rPr>
              <w:t>3) …………………………………………………………………………………………………………………….</w:t>
            </w:r>
          </w:p>
          <w:p w14:paraId="3D31E636" w14:textId="77777777" w:rsidR="004B45F9" w:rsidRPr="00F07E3A" w:rsidRDefault="004B45F9" w:rsidP="00D10EA5">
            <w:pPr>
              <w:rPr>
                <w:rFonts w:ascii="Verdana" w:hAnsi="Verdana"/>
                <w:color w:val="000000" w:themeColor="text1"/>
                <w:sz w:val="18"/>
                <w:szCs w:val="18"/>
              </w:rPr>
            </w:pPr>
          </w:p>
          <w:p w14:paraId="3E598441" w14:textId="77777777" w:rsidR="004B45F9" w:rsidRPr="00F07E3A" w:rsidRDefault="004B45F9" w:rsidP="00D10EA5">
            <w:pPr>
              <w:rPr>
                <w:rFonts w:ascii="Verdana" w:hAnsi="Verdana"/>
                <w:color w:val="000000" w:themeColor="text1"/>
                <w:sz w:val="18"/>
                <w:szCs w:val="18"/>
              </w:rPr>
            </w:pPr>
            <w:r w:rsidRPr="00F07E3A">
              <w:rPr>
                <w:rFonts w:ascii="Verdana" w:hAnsi="Verdana"/>
                <w:color w:val="000000" w:themeColor="text1"/>
                <w:sz w:val="18"/>
                <w:szCs w:val="18"/>
              </w:rPr>
              <w:t>4) …………………………………………………………………………………………………………………….</w:t>
            </w:r>
          </w:p>
          <w:p w14:paraId="0B3374E7" w14:textId="77777777" w:rsidR="004B45F9" w:rsidRPr="00F07E3A" w:rsidRDefault="004B45F9" w:rsidP="00D10EA5">
            <w:pPr>
              <w:rPr>
                <w:rFonts w:ascii="Verdana" w:hAnsi="Verdana"/>
                <w:color w:val="000000" w:themeColor="text1"/>
                <w:sz w:val="18"/>
                <w:szCs w:val="18"/>
              </w:rPr>
            </w:pPr>
          </w:p>
          <w:p w14:paraId="501879BD" w14:textId="77777777" w:rsidR="004B45F9" w:rsidRPr="00F07E3A" w:rsidRDefault="004B45F9" w:rsidP="00D10EA5">
            <w:pPr>
              <w:rPr>
                <w:rFonts w:ascii="Verdana" w:hAnsi="Verdana"/>
                <w:color w:val="000000" w:themeColor="text1"/>
                <w:sz w:val="18"/>
                <w:szCs w:val="18"/>
              </w:rPr>
            </w:pPr>
          </w:p>
        </w:tc>
      </w:tr>
    </w:tbl>
    <w:p w14:paraId="530347D5" w14:textId="77777777" w:rsidR="004B45F9" w:rsidRPr="00F07E3A" w:rsidRDefault="004B45F9" w:rsidP="004B45F9">
      <w:pPr>
        <w:tabs>
          <w:tab w:val="left" w:pos="0"/>
        </w:tabs>
        <w:ind w:right="-24"/>
        <w:rPr>
          <w:rFonts w:ascii="Verdana" w:hAnsi="Verdana"/>
          <w:b/>
          <w:bCs/>
          <w:color w:val="000000" w:themeColor="text1"/>
          <w:sz w:val="18"/>
        </w:rPr>
      </w:pPr>
    </w:p>
    <w:p w14:paraId="3FE79A55" w14:textId="0D964404" w:rsidR="004B45F9" w:rsidRDefault="004B45F9" w:rsidP="004B45F9">
      <w:pPr>
        <w:keepNext/>
        <w:keepLines/>
        <w:ind w:right="-2"/>
        <w:contextualSpacing/>
        <w:rPr>
          <w:rFonts w:ascii="Verdana" w:hAnsi="Verdana"/>
          <w:b/>
          <w:bCs/>
          <w:sz w:val="18"/>
          <w:szCs w:val="18"/>
          <w:u w:val="single"/>
        </w:rPr>
      </w:pPr>
      <w:r w:rsidRPr="004B45F9">
        <w:rPr>
          <w:rFonts w:ascii="Verdana" w:hAnsi="Verdana"/>
          <w:b/>
          <w:color w:val="000000" w:themeColor="text1"/>
          <w:sz w:val="18"/>
          <w:szCs w:val="18"/>
          <w:u w:val="single"/>
        </w:rPr>
        <w:lastRenderedPageBreak/>
        <w:t xml:space="preserve">Temat </w:t>
      </w:r>
      <w:r>
        <w:rPr>
          <w:rFonts w:ascii="Verdana" w:hAnsi="Verdana"/>
          <w:b/>
          <w:color w:val="000000" w:themeColor="text1"/>
          <w:sz w:val="18"/>
          <w:szCs w:val="18"/>
          <w:u w:val="single"/>
        </w:rPr>
        <w:t>2</w:t>
      </w:r>
      <w:r w:rsidRPr="004B45F9">
        <w:rPr>
          <w:rFonts w:ascii="Verdana" w:hAnsi="Verdana"/>
          <w:b/>
          <w:color w:val="000000" w:themeColor="text1"/>
          <w:sz w:val="18"/>
          <w:szCs w:val="18"/>
          <w:u w:val="single"/>
        </w:rPr>
        <w:t>:</w:t>
      </w:r>
      <w:r>
        <w:rPr>
          <w:rFonts w:ascii="Verdana" w:hAnsi="Verdana"/>
          <w:b/>
          <w:color w:val="000000" w:themeColor="text1"/>
          <w:sz w:val="18"/>
          <w:szCs w:val="18"/>
          <w:u w:val="single"/>
        </w:rPr>
        <w:t xml:space="preserve"> </w:t>
      </w:r>
      <w:r w:rsidRPr="004B45F9">
        <w:rPr>
          <w:rFonts w:ascii="Verdana" w:hAnsi="Verdana"/>
          <w:b/>
          <w:sz w:val="18"/>
          <w:szCs w:val="18"/>
        </w:rPr>
        <w:t>Docker dla programistów</w:t>
      </w:r>
    </w:p>
    <w:p w14:paraId="3318948F" w14:textId="77777777" w:rsidR="004B45F9" w:rsidRDefault="004B45F9" w:rsidP="004B45F9">
      <w:pPr>
        <w:keepNext/>
        <w:keepLines/>
        <w:tabs>
          <w:tab w:val="left" w:pos="426"/>
        </w:tabs>
        <w:ind w:left="426" w:right="-2"/>
        <w:contextualSpacing/>
        <w:rPr>
          <w:rFonts w:ascii="Verdana" w:hAnsi="Verdana"/>
          <w:b/>
          <w:bCs/>
          <w:sz w:val="18"/>
          <w:szCs w:val="18"/>
          <w:u w:val="single"/>
        </w:rPr>
      </w:pPr>
    </w:p>
    <w:p w14:paraId="5107F815" w14:textId="77777777" w:rsidR="004B45F9" w:rsidRDefault="004B45F9" w:rsidP="004B45F9">
      <w:pPr>
        <w:keepNext/>
        <w:keepLines/>
        <w:tabs>
          <w:tab w:val="left" w:pos="426"/>
        </w:tabs>
        <w:ind w:left="426" w:right="-2"/>
        <w:contextualSpacing/>
        <w:rPr>
          <w:rFonts w:ascii="Verdana" w:hAnsi="Verdana"/>
          <w:b/>
          <w:bCs/>
          <w:sz w:val="18"/>
          <w:szCs w:val="18"/>
          <w:u w:val="single"/>
        </w:rPr>
      </w:pPr>
      <w:r>
        <w:rPr>
          <w:rFonts w:ascii="Verdana" w:hAnsi="Verdana"/>
          <w:b/>
          <w:bCs/>
          <w:sz w:val="18"/>
          <w:szCs w:val="18"/>
          <w:u w:val="single"/>
        </w:rPr>
        <w:t>Trener nr 1</w:t>
      </w:r>
    </w:p>
    <w:p w14:paraId="39C51811" w14:textId="77777777" w:rsidR="004B45F9" w:rsidRDefault="004B45F9" w:rsidP="004B45F9">
      <w:pPr>
        <w:keepNext/>
        <w:keepLines/>
        <w:tabs>
          <w:tab w:val="left" w:pos="426"/>
        </w:tabs>
        <w:ind w:left="426" w:right="-2"/>
        <w:rPr>
          <w:rFonts w:ascii="Verdana" w:hAnsi="Verdana"/>
          <w:b/>
          <w:bCs/>
          <w:sz w:val="18"/>
          <w:szCs w:val="18"/>
        </w:rPr>
      </w:pPr>
    </w:p>
    <w:p w14:paraId="5939273B" w14:textId="77777777" w:rsidR="004B45F9" w:rsidRDefault="004B45F9" w:rsidP="004B45F9">
      <w:pPr>
        <w:keepNext/>
        <w:keepLines/>
        <w:tabs>
          <w:tab w:val="left" w:pos="426"/>
        </w:tabs>
        <w:ind w:left="426" w:right="-2"/>
        <w:rPr>
          <w:rFonts w:ascii="Verdana" w:hAnsi="Verdana"/>
          <w:b/>
          <w:bCs/>
          <w:sz w:val="18"/>
          <w:szCs w:val="18"/>
        </w:rPr>
      </w:pPr>
      <w:r>
        <w:rPr>
          <w:rFonts w:ascii="Verdana" w:hAnsi="Verdana"/>
          <w:b/>
          <w:bCs/>
          <w:sz w:val="18"/>
          <w:szCs w:val="18"/>
        </w:rPr>
        <w:t xml:space="preserve">Imię i nazwisko: ………………..………......................................................………... </w:t>
      </w:r>
    </w:p>
    <w:p w14:paraId="00A2E139" w14:textId="77777777" w:rsidR="004B45F9" w:rsidRDefault="004B45F9" w:rsidP="004B45F9">
      <w:pPr>
        <w:keepNext/>
        <w:keepLines/>
        <w:tabs>
          <w:tab w:val="left" w:pos="426"/>
        </w:tabs>
        <w:ind w:left="426" w:right="-2"/>
        <w:rPr>
          <w:rFonts w:ascii="Verdana" w:hAnsi="Verdana"/>
          <w:b/>
          <w:bCs/>
          <w:sz w:val="18"/>
          <w:szCs w:val="18"/>
        </w:rPr>
      </w:pPr>
    </w:p>
    <w:p w14:paraId="03A6F292" w14:textId="77777777" w:rsidR="004B45F9" w:rsidRDefault="004B45F9" w:rsidP="004B45F9">
      <w:pPr>
        <w:keepNext/>
        <w:keepLines/>
        <w:tabs>
          <w:tab w:val="left" w:pos="426"/>
        </w:tabs>
        <w:ind w:left="426" w:right="-2"/>
        <w:rPr>
          <w:rFonts w:ascii="Verdana" w:hAnsi="Verdana"/>
          <w:b/>
          <w:bCs/>
          <w:sz w:val="18"/>
          <w:szCs w:val="18"/>
        </w:rPr>
      </w:pPr>
      <w:r>
        <w:rPr>
          <w:rFonts w:ascii="Verdana" w:hAnsi="Verdana"/>
          <w:color w:val="000000"/>
          <w:sz w:val="18"/>
          <w:szCs w:val="18"/>
        </w:rPr>
        <w:t>skierowany przez Wykonawcę do realizacji przedmiotu zamówienia</w:t>
      </w:r>
      <w:r>
        <w:rPr>
          <w:rFonts w:ascii="Verdana" w:hAnsi="Verdana"/>
          <w:bCs/>
          <w:sz w:val="18"/>
          <w:szCs w:val="18"/>
        </w:rPr>
        <w:t>, który:</w:t>
      </w:r>
      <w:r>
        <w:rPr>
          <w:rFonts w:ascii="Verdana" w:hAnsi="Verdana"/>
          <w:b/>
          <w:bCs/>
          <w:sz w:val="18"/>
          <w:szCs w:val="18"/>
        </w:rPr>
        <w:t xml:space="preserve">    </w:t>
      </w:r>
    </w:p>
    <w:p w14:paraId="36B47A9F" w14:textId="77777777" w:rsidR="004B45F9" w:rsidRDefault="004B45F9" w:rsidP="004B45F9">
      <w:pPr>
        <w:ind w:right="-24"/>
        <w:jc w:val="both"/>
        <w:rPr>
          <w:rFonts w:ascii="Verdana" w:hAnsi="Verdana"/>
          <w:color w:val="000000" w:themeColor="text1"/>
          <w:sz w:val="18"/>
          <w:szCs w:val="18"/>
        </w:rPr>
      </w:pPr>
    </w:p>
    <w:tbl>
      <w:tblPr>
        <w:tblW w:w="898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87"/>
      </w:tblGrid>
      <w:tr w:rsidR="004B45F9" w:rsidRPr="00F07E3A" w14:paraId="28F8B597" w14:textId="77777777" w:rsidTr="00D10EA5">
        <w:trPr>
          <w:cantSplit/>
          <w:trHeight w:val="313"/>
        </w:trPr>
        <w:tc>
          <w:tcPr>
            <w:tcW w:w="8987" w:type="dxa"/>
            <w:tcBorders>
              <w:right w:val="single" w:sz="12" w:space="0" w:color="auto"/>
            </w:tcBorders>
          </w:tcPr>
          <w:p w14:paraId="1EDAE262" w14:textId="4BF20E63" w:rsidR="004B45F9" w:rsidRPr="00F07E3A" w:rsidRDefault="004B45F9" w:rsidP="00D10EA5">
            <w:pPr>
              <w:rPr>
                <w:rFonts w:ascii="Verdana" w:hAnsi="Verdana"/>
                <w:color w:val="000000" w:themeColor="text1"/>
                <w:sz w:val="18"/>
                <w:szCs w:val="18"/>
              </w:rPr>
            </w:pPr>
            <w:r>
              <w:rPr>
                <w:rFonts w:ascii="Verdana" w:hAnsi="Verdana"/>
                <w:b/>
                <w:color w:val="000000" w:themeColor="text1"/>
                <w:sz w:val="18"/>
                <w:szCs w:val="18"/>
              </w:rPr>
              <w:t>P</w:t>
            </w:r>
            <w:r w:rsidRPr="0083158F">
              <w:rPr>
                <w:rFonts w:ascii="Verdana" w:hAnsi="Verdana"/>
                <w:b/>
                <w:color w:val="000000" w:themeColor="text1"/>
                <w:sz w:val="18"/>
                <w:szCs w:val="18"/>
              </w:rPr>
              <w:t xml:space="preserve">rzeprowadził w okresie </w:t>
            </w:r>
            <w:r>
              <w:rPr>
                <w:rFonts w:ascii="Verdana" w:hAnsi="Verdana"/>
                <w:b/>
                <w:color w:val="000000" w:themeColor="text1"/>
                <w:sz w:val="18"/>
                <w:szCs w:val="18"/>
              </w:rPr>
              <w:t xml:space="preserve">3 </w:t>
            </w:r>
            <w:r w:rsidRPr="0083158F">
              <w:rPr>
                <w:rFonts w:ascii="Verdana" w:hAnsi="Verdana"/>
                <w:b/>
                <w:color w:val="000000" w:themeColor="text1"/>
                <w:sz w:val="18"/>
                <w:szCs w:val="18"/>
              </w:rPr>
              <w:t>(</w:t>
            </w:r>
            <w:r>
              <w:rPr>
                <w:rFonts w:ascii="Verdana" w:hAnsi="Verdana"/>
                <w:b/>
                <w:color w:val="000000" w:themeColor="text1"/>
                <w:sz w:val="18"/>
                <w:szCs w:val="18"/>
              </w:rPr>
              <w:t>trzech</w:t>
            </w:r>
            <w:r w:rsidRPr="0083158F">
              <w:rPr>
                <w:rFonts w:ascii="Verdana" w:hAnsi="Verdana"/>
                <w:b/>
                <w:color w:val="000000" w:themeColor="text1"/>
                <w:sz w:val="18"/>
                <w:szCs w:val="18"/>
              </w:rPr>
              <w:t xml:space="preserve">) </w:t>
            </w:r>
            <w:r>
              <w:rPr>
                <w:rFonts w:ascii="Verdana" w:hAnsi="Verdana"/>
                <w:b/>
                <w:color w:val="000000" w:themeColor="text1"/>
                <w:sz w:val="18"/>
                <w:szCs w:val="18"/>
              </w:rPr>
              <w:t>lat</w:t>
            </w:r>
            <w:r w:rsidRPr="0083158F">
              <w:rPr>
                <w:rFonts w:ascii="Verdana" w:hAnsi="Verdana"/>
                <w:b/>
                <w:color w:val="000000" w:themeColor="text1"/>
                <w:sz w:val="18"/>
                <w:szCs w:val="18"/>
              </w:rPr>
              <w:t xml:space="preserve"> (licząc wstecz od dnia, w którym upływa termin składania ofert) co najmniej </w:t>
            </w:r>
            <w:r>
              <w:rPr>
                <w:rFonts w:ascii="Verdana" w:hAnsi="Verdana"/>
                <w:b/>
                <w:color w:val="000000" w:themeColor="text1"/>
                <w:sz w:val="18"/>
                <w:szCs w:val="18"/>
              </w:rPr>
              <w:t>3</w:t>
            </w:r>
            <w:r w:rsidRPr="0083158F">
              <w:rPr>
                <w:rFonts w:ascii="Verdana" w:hAnsi="Verdana"/>
                <w:b/>
                <w:color w:val="000000" w:themeColor="text1"/>
                <w:sz w:val="18"/>
                <w:szCs w:val="18"/>
              </w:rPr>
              <w:t xml:space="preserve"> (</w:t>
            </w:r>
            <w:r>
              <w:rPr>
                <w:rFonts w:ascii="Verdana" w:hAnsi="Verdana"/>
                <w:b/>
                <w:color w:val="000000" w:themeColor="text1"/>
                <w:sz w:val="18"/>
                <w:szCs w:val="18"/>
              </w:rPr>
              <w:t>trzy</w:t>
            </w:r>
            <w:r w:rsidRPr="0083158F">
              <w:rPr>
                <w:rFonts w:ascii="Verdana" w:hAnsi="Verdana"/>
                <w:b/>
                <w:color w:val="000000" w:themeColor="text1"/>
                <w:sz w:val="18"/>
                <w:szCs w:val="18"/>
              </w:rPr>
              <w:t>) szkoleni</w:t>
            </w:r>
            <w:r>
              <w:rPr>
                <w:rFonts w:ascii="Verdana" w:hAnsi="Verdana"/>
                <w:b/>
                <w:color w:val="000000" w:themeColor="text1"/>
                <w:sz w:val="18"/>
                <w:szCs w:val="18"/>
              </w:rPr>
              <w:t>a</w:t>
            </w:r>
            <w:r w:rsidRPr="0083158F">
              <w:rPr>
                <w:rFonts w:ascii="Verdana" w:hAnsi="Verdana"/>
                <w:b/>
                <w:color w:val="000000" w:themeColor="text1"/>
                <w:sz w:val="18"/>
                <w:szCs w:val="18"/>
              </w:rPr>
              <w:t xml:space="preserve"> z </w:t>
            </w:r>
            <w:r w:rsidRPr="00012E6F">
              <w:rPr>
                <w:rFonts w:ascii="Verdana" w:hAnsi="Verdana"/>
                <w:b/>
                <w:sz w:val="18"/>
                <w:szCs w:val="18"/>
              </w:rPr>
              <w:t>zakresu</w:t>
            </w:r>
            <w:r>
              <w:rPr>
                <w:rFonts w:ascii="Verdana" w:hAnsi="Verdana"/>
                <w:b/>
                <w:sz w:val="18"/>
                <w:szCs w:val="18"/>
              </w:rPr>
              <w:t xml:space="preserve"> </w:t>
            </w:r>
            <w:r w:rsidRPr="004B45F9">
              <w:rPr>
                <w:rFonts w:ascii="Verdana" w:hAnsi="Verdana"/>
                <w:b/>
                <w:sz w:val="18"/>
                <w:szCs w:val="18"/>
              </w:rPr>
              <w:t>obsługi platformy Docker</w:t>
            </w:r>
            <w:r w:rsidRPr="0083158F">
              <w:rPr>
                <w:rFonts w:ascii="Verdana" w:hAnsi="Verdana"/>
                <w:b/>
                <w:color w:val="000000" w:themeColor="text1"/>
                <w:sz w:val="18"/>
                <w:szCs w:val="18"/>
              </w:rPr>
              <w:t xml:space="preserve"> - </w:t>
            </w:r>
            <w:r w:rsidRPr="0083158F">
              <w:rPr>
                <w:rFonts w:ascii="Verdana" w:hAnsi="Verdana"/>
                <w:color w:val="000000" w:themeColor="text1"/>
                <w:sz w:val="18"/>
                <w:szCs w:val="18"/>
                <w:u w:val="single"/>
              </w:rPr>
              <w:t>opisać każdą usługę, podając tematykę szkolenia, termin wykonania, informację o podmiocie, który zamawiał daną usługę –</w:t>
            </w:r>
            <w:r w:rsidRPr="0083158F">
              <w:rPr>
                <w:rFonts w:ascii="Verdana" w:hAnsi="Verdana"/>
                <w:bCs/>
                <w:color w:val="000000" w:themeColor="text1"/>
                <w:sz w:val="18"/>
                <w:szCs w:val="18"/>
                <w:u w:val="single"/>
              </w:rPr>
              <w:t xml:space="preserve"> w przypadku braku opisania szkolenia</w:t>
            </w:r>
            <w:r w:rsidRPr="0083158F">
              <w:rPr>
                <w:rFonts w:ascii="Verdana" w:hAnsi="Verdana"/>
                <w:color w:val="000000" w:themeColor="text1"/>
                <w:sz w:val="18"/>
                <w:szCs w:val="18"/>
                <w:u w:val="single"/>
              </w:rPr>
              <w:t xml:space="preserve"> </w:t>
            </w:r>
            <w:r w:rsidRPr="0083158F">
              <w:rPr>
                <w:rFonts w:ascii="Verdana" w:hAnsi="Verdana"/>
                <w:bCs/>
                <w:color w:val="000000" w:themeColor="text1"/>
                <w:sz w:val="18"/>
                <w:szCs w:val="18"/>
                <w:u w:val="single"/>
              </w:rPr>
              <w:t>co najmniej w ww. zakresie szkolenie nie będzie brane pod uwagę przy ocenie oferty</w:t>
            </w:r>
            <w:r w:rsidRPr="0083158F">
              <w:rPr>
                <w:rFonts w:ascii="Verdana" w:hAnsi="Verdana"/>
                <w:b/>
                <w:color w:val="000000" w:themeColor="text1"/>
                <w:sz w:val="18"/>
                <w:szCs w:val="18"/>
              </w:rPr>
              <w:t xml:space="preserve"> </w:t>
            </w:r>
          </w:p>
          <w:p w14:paraId="4E2B8731" w14:textId="77777777" w:rsidR="004B45F9" w:rsidRPr="00F07E3A" w:rsidRDefault="004B45F9" w:rsidP="00D10EA5">
            <w:pPr>
              <w:rPr>
                <w:rFonts w:ascii="Verdana" w:hAnsi="Verdana"/>
                <w:color w:val="000000" w:themeColor="text1"/>
                <w:sz w:val="18"/>
                <w:szCs w:val="18"/>
              </w:rPr>
            </w:pPr>
            <w:r w:rsidRPr="00F07E3A">
              <w:rPr>
                <w:rFonts w:ascii="Verdana" w:hAnsi="Verdana"/>
                <w:color w:val="000000" w:themeColor="text1"/>
                <w:sz w:val="18"/>
                <w:szCs w:val="18"/>
              </w:rPr>
              <w:t>1) …………………………………………………………………………………………………………………….</w:t>
            </w:r>
          </w:p>
          <w:p w14:paraId="76EE487A" w14:textId="77777777" w:rsidR="004B45F9" w:rsidRPr="00F07E3A" w:rsidRDefault="004B45F9" w:rsidP="00D10EA5">
            <w:pPr>
              <w:rPr>
                <w:rFonts w:ascii="Verdana" w:hAnsi="Verdana"/>
                <w:color w:val="000000" w:themeColor="text1"/>
                <w:sz w:val="18"/>
                <w:szCs w:val="18"/>
              </w:rPr>
            </w:pPr>
          </w:p>
          <w:p w14:paraId="2E5F5CD1" w14:textId="77777777" w:rsidR="004B45F9" w:rsidRPr="00F07E3A" w:rsidRDefault="004B45F9" w:rsidP="00D10EA5">
            <w:pPr>
              <w:rPr>
                <w:rFonts w:ascii="Verdana" w:hAnsi="Verdana"/>
                <w:color w:val="000000" w:themeColor="text1"/>
                <w:sz w:val="18"/>
                <w:szCs w:val="18"/>
              </w:rPr>
            </w:pPr>
            <w:r w:rsidRPr="00F07E3A">
              <w:rPr>
                <w:rFonts w:ascii="Verdana" w:hAnsi="Verdana"/>
                <w:color w:val="000000" w:themeColor="text1"/>
                <w:sz w:val="18"/>
                <w:szCs w:val="18"/>
              </w:rPr>
              <w:t>2) …………………………………………………………………………………………………………………….</w:t>
            </w:r>
          </w:p>
          <w:p w14:paraId="1B78985E" w14:textId="77777777" w:rsidR="004B45F9" w:rsidRPr="00F07E3A" w:rsidRDefault="004B45F9" w:rsidP="00D10EA5">
            <w:pPr>
              <w:rPr>
                <w:rFonts w:ascii="Verdana" w:hAnsi="Verdana"/>
                <w:color w:val="000000" w:themeColor="text1"/>
                <w:sz w:val="18"/>
                <w:szCs w:val="18"/>
              </w:rPr>
            </w:pPr>
          </w:p>
          <w:p w14:paraId="7C7A0AD6" w14:textId="77777777" w:rsidR="004B45F9" w:rsidRPr="00F07E3A" w:rsidRDefault="004B45F9" w:rsidP="00D10EA5">
            <w:pPr>
              <w:rPr>
                <w:rFonts w:ascii="Verdana" w:hAnsi="Verdana"/>
                <w:color w:val="000000" w:themeColor="text1"/>
                <w:sz w:val="18"/>
                <w:szCs w:val="18"/>
              </w:rPr>
            </w:pPr>
            <w:r w:rsidRPr="00F07E3A">
              <w:rPr>
                <w:rFonts w:ascii="Verdana" w:hAnsi="Verdana"/>
                <w:color w:val="000000" w:themeColor="text1"/>
                <w:sz w:val="18"/>
                <w:szCs w:val="18"/>
              </w:rPr>
              <w:t>3) …………………………………………………………………………………………………………………….</w:t>
            </w:r>
          </w:p>
          <w:p w14:paraId="70FEB8E3" w14:textId="77777777" w:rsidR="004B45F9" w:rsidRPr="00F07E3A" w:rsidRDefault="004B45F9" w:rsidP="00D10EA5">
            <w:pPr>
              <w:rPr>
                <w:rFonts w:ascii="Verdana" w:hAnsi="Verdana"/>
                <w:color w:val="000000" w:themeColor="text1"/>
                <w:sz w:val="18"/>
                <w:szCs w:val="18"/>
              </w:rPr>
            </w:pPr>
          </w:p>
          <w:p w14:paraId="7707D41F" w14:textId="77777777" w:rsidR="004B45F9" w:rsidRPr="00F07E3A" w:rsidRDefault="004B45F9" w:rsidP="00D10EA5">
            <w:pPr>
              <w:rPr>
                <w:rFonts w:ascii="Verdana" w:hAnsi="Verdana"/>
                <w:color w:val="000000" w:themeColor="text1"/>
                <w:sz w:val="18"/>
                <w:szCs w:val="18"/>
              </w:rPr>
            </w:pPr>
            <w:r w:rsidRPr="00F07E3A">
              <w:rPr>
                <w:rFonts w:ascii="Verdana" w:hAnsi="Verdana"/>
                <w:color w:val="000000" w:themeColor="text1"/>
                <w:sz w:val="18"/>
                <w:szCs w:val="18"/>
              </w:rPr>
              <w:t>4) …………………………………………………………………………………………………………………….</w:t>
            </w:r>
          </w:p>
          <w:p w14:paraId="0261AC9D" w14:textId="77777777" w:rsidR="004B45F9" w:rsidRPr="00F07E3A" w:rsidRDefault="004B45F9" w:rsidP="00D10EA5">
            <w:pPr>
              <w:rPr>
                <w:rFonts w:ascii="Verdana" w:hAnsi="Verdana"/>
                <w:color w:val="000000" w:themeColor="text1"/>
                <w:sz w:val="18"/>
                <w:szCs w:val="18"/>
              </w:rPr>
            </w:pPr>
          </w:p>
          <w:p w14:paraId="7827C68B" w14:textId="77777777" w:rsidR="004B45F9" w:rsidRPr="00F07E3A" w:rsidRDefault="004B45F9" w:rsidP="00D10EA5">
            <w:pPr>
              <w:rPr>
                <w:rFonts w:ascii="Verdana" w:hAnsi="Verdana"/>
                <w:color w:val="000000" w:themeColor="text1"/>
                <w:sz w:val="18"/>
                <w:szCs w:val="18"/>
              </w:rPr>
            </w:pPr>
          </w:p>
        </w:tc>
      </w:tr>
    </w:tbl>
    <w:p w14:paraId="685B2C68" w14:textId="77777777" w:rsidR="004B45F9" w:rsidRDefault="004B45F9" w:rsidP="004B45F9">
      <w:pPr>
        <w:tabs>
          <w:tab w:val="left" w:pos="0"/>
        </w:tabs>
        <w:ind w:right="-23"/>
        <w:rPr>
          <w:rFonts w:ascii="Verdana" w:hAnsi="Verdana"/>
          <w:bCs/>
          <w:color w:val="000000" w:themeColor="text1"/>
          <w:sz w:val="18"/>
        </w:rPr>
      </w:pPr>
    </w:p>
    <w:p w14:paraId="0CC387B9" w14:textId="77777777" w:rsidR="004B45F9" w:rsidRDefault="004B45F9" w:rsidP="004B45F9">
      <w:pPr>
        <w:tabs>
          <w:tab w:val="left" w:pos="0"/>
        </w:tabs>
        <w:ind w:right="-23"/>
        <w:rPr>
          <w:rFonts w:ascii="Verdana" w:hAnsi="Verdana"/>
          <w:color w:val="000000" w:themeColor="text1"/>
          <w:sz w:val="18"/>
          <w:szCs w:val="18"/>
        </w:rPr>
      </w:pPr>
    </w:p>
    <w:p w14:paraId="38D3851B" w14:textId="77777777" w:rsidR="004B45F9" w:rsidRPr="00AF0026" w:rsidRDefault="004B45F9" w:rsidP="004B45F9">
      <w:pPr>
        <w:tabs>
          <w:tab w:val="left" w:pos="0"/>
        </w:tabs>
        <w:ind w:right="-23"/>
        <w:rPr>
          <w:rFonts w:ascii="Verdana" w:hAnsi="Verdana"/>
          <w:b/>
          <w:bCs/>
          <w:color w:val="000000" w:themeColor="text1"/>
          <w:sz w:val="18"/>
        </w:rPr>
      </w:pPr>
      <w:r w:rsidRPr="00AF0026">
        <w:rPr>
          <w:rFonts w:ascii="Verdana" w:hAnsi="Verdana"/>
          <w:b/>
          <w:bCs/>
          <w:color w:val="000000" w:themeColor="text1"/>
          <w:sz w:val="18"/>
        </w:rPr>
        <w:t>Uwaga:</w:t>
      </w:r>
    </w:p>
    <w:p w14:paraId="25A62E7B" w14:textId="77777777" w:rsidR="004B45F9" w:rsidRPr="00F07E3A" w:rsidRDefault="004B45F9" w:rsidP="00C91750">
      <w:pPr>
        <w:numPr>
          <w:ilvl w:val="7"/>
          <w:numId w:val="199"/>
        </w:numPr>
        <w:tabs>
          <w:tab w:val="clear" w:pos="5136"/>
          <w:tab w:val="left" w:pos="426"/>
        </w:tabs>
        <w:ind w:left="284" w:right="-589"/>
        <w:contextualSpacing/>
        <w:rPr>
          <w:rFonts w:ascii="Verdana" w:hAnsi="Verdana"/>
          <w:bCs/>
          <w:color w:val="000000" w:themeColor="text1"/>
          <w:sz w:val="18"/>
        </w:rPr>
      </w:pPr>
      <w:r w:rsidRPr="00F07E3A">
        <w:rPr>
          <w:rFonts w:ascii="Verdana" w:hAnsi="Verdana"/>
          <w:bCs/>
          <w:color w:val="000000" w:themeColor="text1"/>
          <w:sz w:val="18"/>
        </w:rPr>
        <w:t xml:space="preserve">Wykonawca może zmodyfikować Wykaz </w:t>
      </w:r>
      <w:r>
        <w:rPr>
          <w:rFonts w:ascii="Verdana" w:hAnsi="Verdana"/>
          <w:bCs/>
          <w:color w:val="000000" w:themeColor="text1"/>
          <w:sz w:val="18"/>
        </w:rPr>
        <w:t xml:space="preserve">w zależności od liczby </w:t>
      </w:r>
      <w:r w:rsidRPr="00F07E3A">
        <w:rPr>
          <w:rFonts w:ascii="Verdana" w:hAnsi="Verdana"/>
          <w:bCs/>
          <w:color w:val="000000" w:themeColor="text1"/>
          <w:sz w:val="18"/>
        </w:rPr>
        <w:t>Trenerów</w:t>
      </w:r>
    </w:p>
    <w:p w14:paraId="7351FE12" w14:textId="77777777" w:rsidR="004B45F9" w:rsidRDefault="004B45F9" w:rsidP="00C91750">
      <w:pPr>
        <w:numPr>
          <w:ilvl w:val="7"/>
          <w:numId w:val="199"/>
        </w:numPr>
        <w:tabs>
          <w:tab w:val="left" w:pos="426"/>
        </w:tabs>
        <w:ind w:left="708" w:right="-589"/>
        <w:contextualSpacing/>
        <w:rPr>
          <w:rFonts w:ascii="Verdana" w:hAnsi="Verdana"/>
          <w:bCs/>
          <w:color w:val="000000" w:themeColor="text1"/>
          <w:sz w:val="18"/>
        </w:rPr>
      </w:pPr>
      <w:r w:rsidRPr="00F07E3A">
        <w:rPr>
          <w:rFonts w:ascii="Verdana" w:hAnsi="Verdana"/>
          <w:bCs/>
          <w:color w:val="000000" w:themeColor="text1"/>
          <w:sz w:val="18"/>
          <w:szCs w:val="18"/>
        </w:rPr>
        <w:t xml:space="preserve">Wykonawca może dostosować rozmiary rubryk w tabeli w zależności od potrzeb. </w:t>
      </w:r>
    </w:p>
    <w:p w14:paraId="2B8CED21" w14:textId="77777777" w:rsidR="004B45F9" w:rsidRPr="00AF0026" w:rsidRDefault="004B45F9" w:rsidP="00C91750">
      <w:pPr>
        <w:numPr>
          <w:ilvl w:val="7"/>
          <w:numId w:val="199"/>
        </w:numPr>
        <w:tabs>
          <w:tab w:val="left" w:pos="426"/>
        </w:tabs>
        <w:ind w:left="708" w:right="-589"/>
        <w:contextualSpacing/>
        <w:rPr>
          <w:rFonts w:ascii="Verdana" w:hAnsi="Verdana"/>
          <w:bCs/>
          <w:color w:val="000000" w:themeColor="text1"/>
          <w:sz w:val="18"/>
        </w:rPr>
      </w:pPr>
      <w:r w:rsidRPr="00AF0026">
        <w:rPr>
          <w:rFonts w:ascii="Verdana" w:hAnsi="Verdana"/>
          <w:bCs/>
          <w:color w:val="000000" w:themeColor="text1"/>
          <w:sz w:val="18"/>
        </w:rPr>
        <w:t>Wykonawca zobowiązany jest wskazać doświadczenie trenera/instruktora w sposób precyzyjny.</w:t>
      </w:r>
    </w:p>
    <w:p w14:paraId="5871D6BD" w14:textId="77777777" w:rsidR="004B45F9" w:rsidRDefault="004B45F9" w:rsidP="004B45F9">
      <w:pPr>
        <w:tabs>
          <w:tab w:val="left" w:pos="0"/>
        </w:tabs>
        <w:ind w:right="-23"/>
        <w:rPr>
          <w:rFonts w:ascii="Verdana" w:hAnsi="Verdana"/>
          <w:color w:val="000000" w:themeColor="text1"/>
          <w:sz w:val="18"/>
          <w:szCs w:val="18"/>
        </w:rPr>
      </w:pPr>
    </w:p>
    <w:p w14:paraId="22480301" w14:textId="77777777" w:rsidR="004B45F9" w:rsidRDefault="004B45F9" w:rsidP="004B45F9">
      <w:pPr>
        <w:tabs>
          <w:tab w:val="left" w:pos="0"/>
        </w:tabs>
        <w:ind w:right="-23"/>
        <w:rPr>
          <w:rFonts w:ascii="Verdana" w:hAnsi="Verdana"/>
          <w:color w:val="000000" w:themeColor="text1"/>
          <w:sz w:val="18"/>
          <w:szCs w:val="18"/>
        </w:rPr>
      </w:pPr>
    </w:p>
    <w:p w14:paraId="3FA7F7E2" w14:textId="77777777" w:rsidR="004B45F9" w:rsidRPr="00F07E3A" w:rsidRDefault="004B45F9" w:rsidP="004B45F9">
      <w:pPr>
        <w:tabs>
          <w:tab w:val="left" w:pos="0"/>
        </w:tabs>
        <w:ind w:right="-23"/>
        <w:rPr>
          <w:rFonts w:ascii="Verdana" w:hAnsi="Verdana"/>
          <w:color w:val="000000" w:themeColor="text1"/>
          <w:sz w:val="18"/>
          <w:szCs w:val="18"/>
        </w:rPr>
      </w:pPr>
    </w:p>
    <w:p w14:paraId="29DD6D9F" w14:textId="77777777" w:rsidR="004B45F9" w:rsidRDefault="004B45F9" w:rsidP="004B45F9">
      <w:pPr>
        <w:tabs>
          <w:tab w:val="left" w:pos="0"/>
          <w:tab w:val="left" w:pos="9072"/>
        </w:tabs>
        <w:ind w:right="-23"/>
        <w:jc w:val="right"/>
        <w:rPr>
          <w:rFonts w:ascii="Verdana" w:hAnsi="Verdana"/>
          <w:b/>
          <w:bCs/>
          <w:color w:val="000000" w:themeColor="text1"/>
          <w:sz w:val="18"/>
          <w:szCs w:val="18"/>
        </w:rPr>
      </w:pPr>
      <w:r w:rsidRPr="00F07E3A">
        <w:rPr>
          <w:rFonts w:ascii="Verdana" w:hAnsi="Verdana"/>
          <w:b/>
          <w:bCs/>
          <w:color w:val="000000" w:themeColor="text1"/>
          <w:sz w:val="18"/>
          <w:szCs w:val="18"/>
        </w:rPr>
        <w:t>Podpis Wykonawcy</w:t>
      </w:r>
    </w:p>
    <w:p w14:paraId="2EC34268" w14:textId="77777777" w:rsidR="004B45F9" w:rsidRDefault="004B45F9" w:rsidP="004B45F9">
      <w:pPr>
        <w:rPr>
          <w:rFonts w:ascii="Verdana" w:hAnsi="Verdana"/>
          <w:b/>
          <w:bCs/>
          <w:color w:val="000000" w:themeColor="text1"/>
          <w:sz w:val="18"/>
          <w:szCs w:val="18"/>
        </w:rPr>
      </w:pPr>
      <w:r>
        <w:rPr>
          <w:rFonts w:ascii="Verdana" w:hAnsi="Verdana"/>
          <w:b/>
          <w:bCs/>
          <w:color w:val="000000" w:themeColor="text1"/>
          <w:sz w:val="18"/>
          <w:szCs w:val="18"/>
        </w:rPr>
        <w:br w:type="page"/>
      </w:r>
    </w:p>
    <w:p w14:paraId="7AF6C9AD" w14:textId="0303447F" w:rsidR="00406495" w:rsidRDefault="00406495" w:rsidP="00406495">
      <w:pPr>
        <w:keepNext/>
        <w:keepLines/>
        <w:jc w:val="both"/>
        <w:rPr>
          <w:rFonts w:ascii="Verdana" w:hAnsi="Verdana"/>
          <w:b/>
          <w:bCs/>
          <w:sz w:val="18"/>
          <w:szCs w:val="18"/>
        </w:rPr>
      </w:pPr>
      <w:r>
        <w:rPr>
          <w:rFonts w:ascii="Verdana" w:hAnsi="Verdana"/>
          <w:b/>
          <w:bCs/>
          <w:color w:val="000000"/>
          <w:sz w:val="18"/>
          <w:szCs w:val="18"/>
          <w:shd w:val="clear" w:color="auto" w:fill="FFFFFF"/>
        </w:rPr>
        <w:lastRenderedPageBreak/>
        <w:t>AZP-260-TP-24/22</w:t>
      </w:r>
      <w:r>
        <w:rPr>
          <w:rFonts w:ascii="Verdana" w:hAnsi="Verdana"/>
          <w:b/>
          <w:bCs/>
          <w:color w:val="000000"/>
          <w:sz w:val="18"/>
          <w:szCs w:val="18"/>
          <w:shd w:val="clear" w:color="auto" w:fill="FFFFFF"/>
        </w:rPr>
        <w:tab/>
      </w:r>
      <w:r>
        <w:rPr>
          <w:rFonts w:ascii="Verdana" w:hAnsi="Verdana"/>
          <w:b/>
          <w:bCs/>
          <w:color w:val="000000"/>
          <w:sz w:val="18"/>
          <w:szCs w:val="18"/>
          <w:shd w:val="clear" w:color="auto" w:fill="FFFFFF"/>
        </w:rPr>
        <w:tab/>
      </w:r>
      <w:r>
        <w:rPr>
          <w:rFonts w:ascii="Verdana" w:hAnsi="Verdana"/>
          <w:b/>
          <w:bCs/>
          <w:color w:val="000000"/>
          <w:sz w:val="18"/>
          <w:szCs w:val="18"/>
          <w:shd w:val="clear" w:color="auto" w:fill="FFFFFF"/>
        </w:rPr>
        <w:tab/>
      </w:r>
      <w:r>
        <w:rPr>
          <w:rFonts w:ascii="Verdana" w:hAnsi="Verdana"/>
          <w:b/>
          <w:bCs/>
          <w:color w:val="000000"/>
          <w:sz w:val="18"/>
          <w:szCs w:val="18"/>
          <w:shd w:val="clear" w:color="auto" w:fill="FFFFFF"/>
        </w:rPr>
        <w:tab/>
      </w:r>
      <w:r>
        <w:rPr>
          <w:rFonts w:ascii="Verdana" w:hAnsi="Verdana"/>
          <w:b/>
          <w:bCs/>
          <w:color w:val="000000"/>
          <w:sz w:val="18"/>
          <w:szCs w:val="18"/>
          <w:shd w:val="clear" w:color="auto" w:fill="FFFFFF"/>
        </w:rPr>
        <w:tab/>
      </w:r>
      <w:r>
        <w:rPr>
          <w:rFonts w:ascii="Verdana" w:hAnsi="Verdana"/>
          <w:b/>
          <w:bCs/>
          <w:color w:val="000000"/>
          <w:sz w:val="18"/>
          <w:szCs w:val="18"/>
          <w:shd w:val="clear" w:color="auto" w:fill="FFFFFF"/>
        </w:rPr>
        <w:tab/>
      </w:r>
      <w:r>
        <w:rPr>
          <w:rFonts w:ascii="Verdana" w:hAnsi="Verdana"/>
          <w:b/>
          <w:bCs/>
          <w:color w:val="000000"/>
          <w:sz w:val="18"/>
          <w:szCs w:val="18"/>
          <w:shd w:val="clear" w:color="auto" w:fill="FFFFFF"/>
        </w:rPr>
        <w:tab/>
        <w:t>Załącznik nr 7C do SWZ</w:t>
      </w:r>
    </w:p>
    <w:p w14:paraId="68A3F62B" w14:textId="77777777" w:rsidR="00406495" w:rsidRPr="00F07E3A" w:rsidRDefault="00406495" w:rsidP="00406495">
      <w:pPr>
        <w:tabs>
          <w:tab w:val="left" w:pos="0"/>
        </w:tabs>
        <w:ind w:right="470"/>
        <w:rPr>
          <w:rFonts w:ascii="Verdana" w:hAnsi="Verdana"/>
          <w:b/>
          <w:bCs/>
          <w:color w:val="000000" w:themeColor="text1"/>
          <w:sz w:val="18"/>
        </w:rPr>
      </w:pPr>
    </w:p>
    <w:p w14:paraId="7527C76E" w14:textId="77777777" w:rsidR="00406495" w:rsidRPr="00F07E3A" w:rsidRDefault="00406495" w:rsidP="00406495">
      <w:pPr>
        <w:tabs>
          <w:tab w:val="left" w:pos="0"/>
        </w:tabs>
        <w:ind w:right="470"/>
        <w:jc w:val="center"/>
        <w:rPr>
          <w:rFonts w:ascii="Verdana" w:hAnsi="Verdana"/>
          <w:b/>
          <w:bCs/>
          <w:color w:val="000000" w:themeColor="text1"/>
          <w:sz w:val="20"/>
          <w:szCs w:val="20"/>
        </w:rPr>
      </w:pPr>
      <w:r w:rsidRPr="00F07E3A">
        <w:rPr>
          <w:rFonts w:ascii="Verdana" w:hAnsi="Verdana"/>
          <w:b/>
          <w:bCs/>
          <w:color w:val="000000" w:themeColor="text1"/>
          <w:sz w:val="20"/>
          <w:szCs w:val="20"/>
        </w:rPr>
        <w:t>Wykaz doświadczenia zawodowego trenerów</w:t>
      </w:r>
    </w:p>
    <w:p w14:paraId="121AB1D0" w14:textId="77777777" w:rsidR="00406495" w:rsidRPr="00F07E3A" w:rsidRDefault="00406495" w:rsidP="00406495">
      <w:pPr>
        <w:tabs>
          <w:tab w:val="left" w:pos="0"/>
        </w:tabs>
        <w:ind w:right="470"/>
        <w:jc w:val="center"/>
        <w:rPr>
          <w:rFonts w:ascii="Verdana" w:hAnsi="Verdana"/>
          <w:b/>
          <w:bCs/>
          <w:color w:val="000000" w:themeColor="text1"/>
          <w:sz w:val="20"/>
          <w:szCs w:val="20"/>
        </w:rPr>
      </w:pPr>
    </w:p>
    <w:p w14:paraId="25242CF0" w14:textId="77777777" w:rsidR="00406495" w:rsidRDefault="00406495" w:rsidP="00406495">
      <w:pPr>
        <w:keepNext/>
        <w:keepLines/>
        <w:jc w:val="both"/>
        <w:rPr>
          <w:rFonts w:ascii="Verdana" w:hAnsi="Verdana"/>
          <w:b/>
          <w:bCs/>
          <w:sz w:val="18"/>
          <w:szCs w:val="18"/>
        </w:rPr>
      </w:pPr>
      <w:r w:rsidRPr="00184EF5">
        <w:rPr>
          <w:rFonts w:ascii="Verdana" w:hAnsi="Verdana" w:cs="Arial"/>
          <w:b/>
          <w:bCs/>
          <w:sz w:val="18"/>
          <w:szCs w:val="18"/>
        </w:rPr>
        <w:t>Świadczenie usług szkoleniowych w zakresie podnoszenia kompetencji informatycznych kadry administracyjnej i kierowniczej</w:t>
      </w:r>
      <w:r>
        <w:rPr>
          <w:rFonts w:ascii="Verdana" w:hAnsi="Verdana" w:cs="Arial"/>
          <w:b/>
          <w:bCs/>
          <w:sz w:val="18"/>
          <w:szCs w:val="18"/>
        </w:rPr>
        <w:t>,</w:t>
      </w:r>
      <w:r w:rsidRPr="00184EF5">
        <w:rPr>
          <w:rFonts w:ascii="Verdana" w:hAnsi="Verdana" w:cs="Arial"/>
          <w:b/>
          <w:bCs/>
          <w:sz w:val="18"/>
          <w:szCs w:val="18"/>
        </w:rPr>
        <w:t xml:space="preserve"> w ramach realizacji projektu pn. "Dolnośląscy liderzy Medycyny - wdrożenie zintegrowanego programu podnoszenia kompetencji studentów, doktorantów, kadry dydaktycznej i administracyjnej Uniwersytetu Medycznego im. Piastów Śląskich we Wrocławiu"</w:t>
      </w:r>
      <w:r w:rsidRPr="00CF2896">
        <w:rPr>
          <w:rFonts w:ascii="Verdana" w:hAnsi="Verdana"/>
          <w:b/>
          <w:bCs/>
          <w:sz w:val="18"/>
          <w:szCs w:val="18"/>
        </w:rPr>
        <w:t>.</w:t>
      </w:r>
    </w:p>
    <w:p w14:paraId="77DCCBC0" w14:textId="77777777" w:rsidR="00406495" w:rsidRDefault="00406495" w:rsidP="00406495">
      <w:pPr>
        <w:keepNext/>
        <w:keepLines/>
        <w:jc w:val="both"/>
        <w:rPr>
          <w:rFonts w:ascii="Verdana" w:eastAsiaTheme="minorHAnsi" w:hAnsi="Verdana" w:cs="Arial"/>
          <w:sz w:val="18"/>
          <w:szCs w:val="18"/>
          <w:lang w:eastAsia="en-US"/>
        </w:rPr>
      </w:pPr>
    </w:p>
    <w:p w14:paraId="6C817969" w14:textId="02220D79" w:rsidR="00406495" w:rsidRPr="00C509EF" w:rsidRDefault="00C509EF" w:rsidP="00406495">
      <w:pPr>
        <w:keepNext/>
        <w:keepLines/>
        <w:ind w:left="1134" w:hanging="1134"/>
        <w:jc w:val="both"/>
        <w:rPr>
          <w:rFonts w:ascii="Verdana" w:hAnsi="Verdana"/>
          <w:b/>
          <w:sz w:val="18"/>
          <w:szCs w:val="18"/>
        </w:rPr>
      </w:pPr>
      <w:r w:rsidRPr="00C509EF">
        <w:rPr>
          <w:rFonts w:ascii="Verdana" w:hAnsi="Verdana"/>
          <w:b/>
          <w:sz w:val="18"/>
          <w:szCs w:val="18"/>
        </w:rPr>
        <w:t>Część C - Świadczenie usługi szkoleniowej o tematyce: MS 20761 Zapytania za pomocą języka T-SQL; MD-100T00 Windows 10; MS 10997 OFFICE 365 administracja i rozwiązywanie problemów</w:t>
      </w:r>
    </w:p>
    <w:p w14:paraId="3E1BAA4E" w14:textId="77777777" w:rsidR="00406495" w:rsidRPr="00C919EB" w:rsidRDefault="00406495" w:rsidP="00406495">
      <w:pPr>
        <w:keepNext/>
        <w:keepLines/>
        <w:jc w:val="both"/>
        <w:rPr>
          <w:rFonts w:ascii="Verdana" w:eastAsiaTheme="minorHAnsi" w:hAnsi="Verdana" w:cs="Arial"/>
          <w:b/>
          <w:sz w:val="18"/>
          <w:szCs w:val="18"/>
          <w:lang w:eastAsia="en-US"/>
        </w:rPr>
      </w:pPr>
    </w:p>
    <w:p w14:paraId="4661413C" w14:textId="77777777" w:rsidR="00406495" w:rsidRDefault="00406495" w:rsidP="00C91750">
      <w:pPr>
        <w:keepNext/>
        <w:keepLines/>
        <w:numPr>
          <w:ilvl w:val="0"/>
          <w:numId w:val="201"/>
        </w:numPr>
        <w:tabs>
          <w:tab w:val="clear" w:pos="1980"/>
          <w:tab w:val="left" w:pos="0"/>
        </w:tabs>
        <w:ind w:left="426" w:right="-2"/>
        <w:contextualSpacing/>
        <w:jc w:val="both"/>
        <w:rPr>
          <w:rFonts w:ascii="Verdana" w:hAnsi="Verdana"/>
          <w:bCs/>
          <w:sz w:val="18"/>
          <w:szCs w:val="18"/>
        </w:rPr>
      </w:pPr>
      <w:r>
        <w:rPr>
          <w:rFonts w:ascii="Verdana" w:hAnsi="Verdana"/>
          <w:bCs/>
          <w:sz w:val="18"/>
          <w:szCs w:val="18"/>
        </w:rPr>
        <w:t xml:space="preserve">Zarejestrowana nazwa Wykonawcy: </w:t>
      </w:r>
    </w:p>
    <w:p w14:paraId="1C107EE7" w14:textId="77777777" w:rsidR="00406495" w:rsidRDefault="00406495" w:rsidP="00406495">
      <w:pPr>
        <w:keepNext/>
        <w:keepLines/>
        <w:tabs>
          <w:tab w:val="left" w:pos="426"/>
        </w:tabs>
        <w:spacing w:before="120"/>
        <w:ind w:left="425" w:right="-2"/>
        <w:jc w:val="both"/>
        <w:rPr>
          <w:rFonts w:ascii="Verdana" w:hAnsi="Verdana"/>
          <w:bCs/>
          <w:sz w:val="18"/>
          <w:szCs w:val="18"/>
        </w:rPr>
      </w:pPr>
      <w:r>
        <w:rPr>
          <w:rFonts w:ascii="Verdana" w:hAnsi="Verdana"/>
          <w:bCs/>
          <w:sz w:val="18"/>
          <w:szCs w:val="18"/>
        </w:rPr>
        <w:t>...................................................................................................................................</w:t>
      </w:r>
    </w:p>
    <w:p w14:paraId="3FE1312B" w14:textId="77777777" w:rsidR="00406495" w:rsidRDefault="00406495" w:rsidP="00C91750">
      <w:pPr>
        <w:keepNext/>
        <w:keepLines/>
        <w:numPr>
          <w:ilvl w:val="0"/>
          <w:numId w:val="201"/>
        </w:numPr>
        <w:ind w:left="426" w:right="-2" w:hanging="426"/>
        <w:contextualSpacing/>
        <w:jc w:val="both"/>
        <w:rPr>
          <w:rFonts w:ascii="Verdana" w:hAnsi="Verdana"/>
          <w:bCs/>
          <w:sz w:val="18"/>
          <w:szCs w:val="18"/>
        </w:rPr>
      </w:pPr>
      <w:r>
        <w:rPr>
          <w:rFonts w:ascii="Verdana" w:hAnsi="Verdana"/>
          <w:bCs/>
          <w:sz w:val="18"/>
          <w:szCs w:val="18"/>
        </w:rPr>
        <w:t xml:space="preserve">Adres Wykonawcy: </w:t>
      </w:r>
    </w:p>
    <w:p w14:paraId="3D2822E0" w14:textId="77777777" w:rsidR="00406495" w:rsidRDefault="00406495" w:rsidP="00406495">
      <w:pPr>
        <w:keepNext/>
        <w:keepLines/>
        <w:tabs>
          <w:tab w:val="left" w:pos="426"/>
        </w:tabs>
        <w:spacing w:before="120"/>
        <w:ind w:left="425" w:right="-2"/>
        <w:jc w:val="both"/>
        <w:rPr>
          <w:rFonts w:ascii="Verdana" w:hAnsi="Verdana"/>
          <w:bCs/>
          <w:sz w:val="18"/>
          <w:szCs w:val="18"/>
        </w:rPr>
      </w:pPr>
      <w:r>
        <w:rPr>
          <w:rFonts w:ascii="Verdana" w:hAnsi="Verdana"/>
          <w:bCs/>
          <w:sz w:val="18"/>
          <w:szCs w:val="18"/>
        </w:rPr>
        <w:t>...................................................................................................................................</w:t>
      </w:r>
    </w:p>
    <w:p w14:paraId="47CEC690" w14:textId="77777777" w:rsidR="00406495" w:rsidRDefault="00406495" w:rsidP="00C91750">
      <w:pPr>
        <w:keepNext/>
        <w:keepLines/>
        <w:numPr>
          <w:ilvl w:val="0"/>
          <w:numId w:val="201"/>
        </w:numPr>
        <w:tabs>
          <w:tab w:val="left" w:pos="0"/>
        </w:tabs>
        <w:ind w:left="426" w:right="-2" w:hanging="426"/>
        <w:contextualSpacing/>
        <w:jc w:val="both"/>
        <w:rPr>
          <w:rFonts w:ascii="Verdana" w:hAnsi="Verdana"/>
          <w:bCs/>
          <w:sz w:val="18"/>
          <w:szCs w:val="18"/>
        </w:rPr>
      </w:pPr>
      <w:r>
        <w:rPr>
          <w:rFonts w:ascii="Verdana" w:hAnsi="Verdana"/>
          <w:bCs/>
          <w:sz w:val="18"/>
          <w:szCs w:val="18"/>
        </w:rPr>
        <w:t>Nazwiska osób po stronie Wykonawcy uprawnionych do jego reprezentowania przy sporządzaniu niniejszej oferty:</w:t>
      </w:r>
    </w:p>
    <w:p w14:paraId="62A45E53" w14:textId="77777777" w:rsidR="00406495" w:rsidRDefault="00406495" w:rsidP="00406495">
      <w:pPr>
        <w:keepNext/>
        <w:keepLines/>
        <w:tabs>
          <w:tab w:val="left" w:pos="426"/>
        </w:tabs>
        <w:spacing w:before="120" w:after="60"/>
        <w:ind w:left="425" w:right="-2"/>
        <w:jc w:val="both"/>
        <w:rPr>
          <w:rFonts w:ascii="Verdana" w:hAnsi="Verdana"/>
          <w:bCs/>
          <w:sz w:val="18"/>
          <w:szCs w:val="18"/>
          <w:lang w:val="en-US"/>
        </w:rPr>
      </w:pPr>
      <w:r>
        <w:rPr>
          <w:rFonts w:ascii="Verdana" w:hAnsi="Verdana"/>
          <w:bCs/>
          <w:sz w:val="18"/>
          <w:szCs w:val="18"/>
          <w:lang w:val="en-US"/>
        </w:rPr>
        <w:t>...................................................................................................................................</w:t>
      </w:r>
    </w:p>
    <w:p w14:paraId="56C37217" w14:textId="77777777" w:rsidR="00406495" w:rsidRDefault="00406495" w:rsidP="00406495">
      <w:pPr>
        <w:keepNext/>
        <w:keepLines/>
        <w:ind w:right="-2"/>
        <w:rPr>
          <w:rFonts w:ascii="Verdana" w:hAnsi="Verdana"/>
          <w:iCs/>
          <w:sz w:val="18"/>
          <w:szCs w:val="18"/>
          <w:lang w:val="de-DE"/>
        </w:rPr>
      </w:pPr>
      <w:r>
        <w:rPr>
          <w:rFonts w:ascii="Verdana" w:hAnsi="Verdana"/>
          <w:iCs/>
          <w:sz w:val="18"/>
          <w:szCs w:val="18"/>
          <w:lang w:val="de-DE"/>
        </w:rPr>
        <w:t xml:space="preserve">4. NIP...........................     5. </w:t>
      </w:r>
      <w:proofErr w:type="spellStart"/>
      <w:r>
        <w:rPr>
          <w:rFonts w:ascii="Verdana" w:hAnsi="Verdana"/>
          <w:iCs/>
          <w:sz w:val="18"/>
          <w:szCs w:val="18"/>
          <w:lang w:val="de-DE"/>
        </w:rPr>
        <w:t>Regon</w:t>
      </w:r>
      <w:proofErr w:type="spellEnd"/>
      <w:r>
        <w:rPr>
          <w:rFonts w:ascii="Verdana" w:hAnsi="Verdana"/>
          <w:iCs/>
          <w:sz w:val="18"/>
          <w:szCs w:val="18"/>
          <w:lang w:val="de-DE"/>
        </w:rPr>
        <w:t xml:space="preserve">....................................    6.  Tel. ..................................      </w:t>
      </w:r>
      <w:r>
        <w:rPr>
          <w:rFonts w:ascii="Verdana" w:hAnsi="Verdana"/>
          <w:iCs/>
          <w:sz w:val="18"/>
          <w:szCs w:val="18"/>
          <w:lang w:val="de-DE"/>
        </w:rPr>
        <w:br/>
      </w:r>
    </w:p>
    <w:p w14:paraId="22FCB154" w14:textId="77777777" w:rsidR="00406495" w:rsidRDefault="00406495" w:rsidP="00406495">
      <w:pPr>
        <w:keepNext/>
        <w:keepLines/>
        <w:tabs>
          <w:tab w:val="left" w:pos="0"/>
        </w:tabs>
        <w:ind w:right="-2"/>
        <w:rPr>
          <w:rFonts w:ascii="Verdana" w:hAnsi="Verdana"/>
          <w:bCs/>
          <w:sz w:val="18"/>
          <w:szCs w:val="18"/>
        </w:rPr>
      </w:pPr>
      <w:r>
        <w:rPr>
          <w:rFonts w:ascii="Verdana" w:hAnsi="Verdana"/>
          <w:iCs/>
          <w:sz w:val="18"/>
          <w:szCs w:val="18"/>
          <w:lang w:val="de-DE"/>
        </w:rPr>
        <w:t>7. Fax.</w:t>
      </w:r>
      <w:r>
        <w:rPr>
          <w:rFonts w:ascii="Verdana" w:hAnsi="Verdana"/>
          <w:sz w:val="18"/>
          <w:szCs w:val="18"/>
          <w:lang w:val="de-DE"/>
        </w:rPr>
        <w:t xml:space="preserve"> ...........................   8. </w:t>
      </w:r>
      <w:proofErr w:type="spellStart"/>
      <w:r>
        <w:rPr>
          <w:rFonts w:ascii="Verdana" w:hAnsi="Verdana"/>
          <w:sz w:val="18"/>
          <w:szCs w:val="18"/>
          <w:lang w:val="de-DE"/>
        </w:rPr>
        <w:t>E-mail</w:t>
      </w:r>
      <w:proofErr w:type="spellEnd"/>
      <w:r>
        <w:rPr>
          <w:rFonts w:ascii="Verdana" w:hAnsi="Verdana"/>
          <w:sz w:val="18"/>
          <w:szCs w:val="18"/>
          <w:lang w:val="de-DE"/>
        </w:rPr>
        <w:t>: …………..</w:t>
      </w:r>
      <w:r>
        <w:rPr>
          <w:rFonts w:ascii="Verdana" w:hAnsi="Verdana"/>
          <w:iCs/>
          <w:sz w:val="18"/>
          <w:szCs w:val="18"/>
          <w:lang w:val="de-DE"/>
        </w:rPr>
        <w:t xml:space="preserve">.......................... 9. </w:t>
      </w:r>
      <w:proofErr w:type="spellStart"/>
      <w:r>
        <w:rPr>
          <w:rFonts w:ascii="Verdana" w:hAnsi="Verdana"/>
          <w:iCs/>
          <w:sz w:val="18"/>
          <w:szCs w:val="18"/>
          <w:lang w:val="de-DE"/>
        </w:rPr>
        <w:t>www</w:t>
      </w:r>
      <w:proofErr w:type="spellEnd"/>
      <w:r>
        <w:rPr>
          <w:rFonts w:ascii="Verdana" w:hAnsi="Verdana"/>
          <w:iCs/>
          <w:sz w:val="18"/>
          <w:szCs w:val="18"/>
          <w:lang w:val="de-DE"/>
        </w:rPr>
        <w:t>.….….......................</w:t>
      </w:r>
    </w:p>
    <w:p w14:paraId="532B963E" w14:textId="77777777" w:rsidR="00406495" w:rsidRPr="00F07E3A" w:rsidRDefault="00406495" w:rsidP="00406495">
      <w:pPr>
        <w:ind w:right="-24"/>
        <w:jc w:val="both"/>
        <w:rPr>
          <w:rFonts w:ascii="Verdana" w:hAnsi="Verdana"/>
          <w:color w:val="000000" w:themeColor="text1"/>
          <w:sz w:val="18"/>
          <w:szCs w:val="18"/>
        </w:rPr>
      </w:pPr>
    </w:p>
    <w:p w14:paraId="4A2FA13D" w14:textId="77777777" w:rsidR="00406495" w:rsidRPr="0083158F" w:rsidRDefault="00406495" w:rsidP="00406495">
      <w:pPr>
        <w:ind w:right="-24"/>
        <w:jc w:val="both"/>
        <w:rPr>
          <w:rFonts w:ascii="Verdana" w:hAnsi="Verdana"/>
          <w:sz w:val="18"/>
          <w:szCs w:val="18"/>
        </w:rPr>
      </w:pPr>
      <w:r w:rsidRPr="00F07E3A">
        <w:rPr>
          <w:rFonts w:ascii="Verdana" w:hAnsi="Verdana"/>
          <w:color w:val="000000" w:themeColor="text1"/>
          <w:sz w:val="18"/>
          <w:szCs w:val="18"/>
        </w:rPr>
        <w:t xml:space="preserve">Przedkładamy informację na temat doświadczenia zawodowego </w:t>
      </w:r>
      <w:r w:rsidRPr="00F07E3A">
        <w:rPr>
          <w:rFonts w:ascii="Verdana" w:hAnsi="Verdana"/>
          <w:b/>
          <w:color w:val="000000" w:themeColor="text1"/>
          <w:sz w:val="18"/>
          <w:szCs w:val="18"/>
        </w:rPr>
        <w:t>co najmniej</w:t>
      </w:r>
      <w:r w:rsidRPr="00F07E3A">
        <w:rPr>
          <w:rFonts w:ascii="Verdana" w:hAnsi="Verdana"/>
          <w:color w:val="000000" w:themeColor="text1"/>
          <w:sz w:val="18"/>
          <w:szCs w:val="18"/>
        </w:rPr>
        <w:t xml:space="preserve"> </w:t>
      </w:r>
      <w:r>
        <w:rPr>
          <w:rFonts w:ascii="Verdana" w:hAnsi="Verdana"/>
          <w:b/>
          <w:color w:val="000000" w:themeColor="text1"/>
          <w:sz w:val="18"/>
          <w:szCs w:val="18"/>
        </w:rPr>
        <w:t>1</w:t>
      </w:r>
      <w:r w:rsidRPr="00F07E3A">
        <w:rPr>
          <w:rFonts w:ascii="Verdana" w:hAnsi="Verdana"/>
          <w:b/>
          <w:color w:val="000000" w:themeColor="text1"/>
          <w:sz w:val="18"/>
          <w:szCs w:val="18"/>
        </w:rPr>
        <w:t xml:space="preserve"> (</w:t>
      </w:r>
      <w:r>
        <w:rPr>
          <w:rFonts w:ascii="Verdana" w:hAnsi="Verdana"/>
          <w:b/>
          <w:color w:val="000000" w:themeColor="text1"/>
          <w:sz w:val="18"/>
          <w:szCs w:val="18"/>
        </w:rPr>
        <w:t>jednego</w:t>
      </w:r>
      <w:r w:rsidRPr="00F07E3A">
        <w:rPr>
          <w:rFonts w:ascii="Verdana" w:hAnsi="Verdana"/>
          <w:b/>
          <w:color w:val="000000" w:themeColor="text1"/>
          <w:sz w:val="18"/>
          <w:szCs w:val="18"/>
        </w:rPr>
        <w:t>) trener</w:t>
      </w:r>
      <w:r>
        <w:rPr>
          <w:rFonts w:ascii="Verdana" w:hAnsi="Verdana"/>
          <w:b/>
          <w:color w:val="000000" w:themeColor="text1"/>
          <w:sz w:val="18"/>
          <w:szCs w:val="18"/>
        </w:rPr>
        <w:t>a.</w:t>
      </w:r>
    </w:p>
    <w:p w14:paraId="20497D66" w14:textId="77777777" w:rsidR="00406495" w:rsidRDefault="00406495" w:rsidP="00406495">
      <w:pPr>
        <w:ind w:right="-24"/>
        <w:jc w:val="both"/>
        <w:rPr>
          <w:rFonts w:ascii="Verdana" w:hAnsi="Verdana"/>
          <w:color w:val="000000" w:themeColor="text1"/>
          <w:sz w:val="18"/>
          <w:szCs w:val="18"/>
        </w:rPr>
      </w:pPr>
    </w:p>
    <w:p w14:paraId="3E5C7C89" w14:textId="06F71149" w:rsidR="00406495" w:rsidRPr="004B45F9" w:rsidRDefault="00406495" w:rsidP="00406495">
      <w:pPr>
        <w:ind w:right="-24"/>
        <w:jc w:val="both"/>
        <w:rPr>
          <w:rFonts w:ascii="Verdana" w:hAnsi="Verdana"/>
          <w:b/>
          <w:color w:val="000000" w:themeColor="text1"/>
          <w:sz w:val="18"/>
          <w:szCs w:val="18"/>
          <w:u w:val="single"/>
        </w:rPr>
      </w:pPr>
      <w:r w:rsidRPr="004B45F9">
        <w:rPr>
          <w:rFonts w:ascii="Verdana" w:hAnsi="Verdana"/>
          <w:b/>
          <w:color w:val="000000" w:themeColor="text1"/>
          <w:sz w:val="18"/>
          <w:szCs w:val="18"/>
          <w:u w:val="single"/>
        </w:rPr>
        <w:t xml:space="preserve">Temat 1: </w:t>
      </w:r>
      <w:r w:rsidR="00C509EF" w:rsidRPr="00C509EF">
        <w:rPr>
          <w:rFonts w:ascii="Verdana" w:hAnsi="Verdana"/>
          <w:b/>
          <w:sz w:val="18"/>
          <w:szCs w:val="18"/>
        </w:rPr>
        <w:t>MS 20761 Zapytania za pomocą języka T-SQL</w:t>
      </w:r>
    </w:p>
    <w:p w14:paraId="7D225C5F" w14:textId="77777777" w:rsidR="00406495" w:rsidRDefault="00406495" w:rsidP="00406495">
      <w:pPr>
        <w:ind w:right="-24"/>
        <w:jc w:val="both"/>
        <w:rPr>
          <w:rFonts w:ascii="Verdana" w:hAnsi="Verdana"/>
          <w:color w:val="000000" w:themeColor="text1"/>
          <w:sz w:val="18"/>
          <w:szCs w:val="18"/>
        </w:rPr>
      </w:pPr>
    </w:p>
    <w:p w14:paraId="2A3EA917" w14:textId="77777777" w:rsidR="00406495" w:rsidRDefault="00406495" w:rsidP="00406495">
      <w:pPr>
        <w:keepNext/>
        <w:keepLines/>
        <w:tabs>
          <w:tab w:val="left" w:pos="426"/>
        </w:tabs>
        <w:ind w:left="426" w:right="-2"/>
        <w:contextualSpacing/>
        <w:rPr>
          <w:rFonts w:ascii="Verdana" w:hAnsi="Verdana"/>
          <w:b/>
          <w:bCs/>
          <w:sz w:val="18"/>
          <w:szCs w:val="18"/>
          <w:u w:val="single"/>
        </w:rPr>
      </w:pPr>
      <w:r>
        <w:rPr>
          <w:rFonts w:ascii="Verdana" w:hAnsi="Verdana"/>
          <w:b/>
          <w:bCs/>
          <w:sz w:val="18"/>
          <w:szCs w:val="18"/>
          <w:u w:val="single"/>
        </w:rPr>
        <w:t>Trener nr 1</w:t>
      </w:r>
    </w:p>
    <w:p w14:paraId="40E9A582" w14:textId="77777777" w:rsidR="00406495" w:rsidRDefault="00406495" w:rsidP="00406495">
      <w:pPr>
        <w:keepNext/>
        <w:keepLines/>
        <w:tabs>
          <w:tab w:val="left" w:pos="426"/>
        </w:tabs>
        <w:ind w:left="426" w:right="-2"/>
        <w:rPr>
          <w:rFonts w:ascii="Verdana" w:hAnsi="Verdana"/>
          <w:b/>
          <w:bCs/>
          <w:sz w:val="18"/>
          <w:szCs w:val="18"/>
        </w:rPr>
      </w:pPr>
    </w:p>
    <w:p w14:paraId="5E7F3102" w14:textId="77777777" w:rsidR="00406495" w:rsidRDefault="00406495" w:rsidP="00406495">
      <w:pPr>
        <w:keepNext/>
        <w:keepLines/>
        <w:tabs>
          <w:tab w:val="left" w:pos="426"/>
        </w:tabs>
        <w:ind w:left="426" w:right="-2"/>
        <w:rPr>
          <w:rFonts w:ascii="Verdana" w:hAnsi="Verdana"/>
          <w:b/>
          <w:bCs/>
          <w:sz w:val="18"/>
          <w:szCs w:val="18"/>
        </w:rPr>
      </w:pPr>
      <w:r>
        <w:rPr>
          <w:rFonts w:ascii="Verdana" w:hAnsi="Verdana"/>
          <w:b/>
          <w:bCs/>
          <w:sz w:val="18"/>
          <w:szCs w:val="18"/>
        </w:rPr>
        <w:t xml:space="preserve">Imię i nazwisko: ………………..………......................................................………... </w:t>
      </w:r>
    </w:p>
    <w:p w14:paraId="50881030" w14:textId="77777777" w:rsidR="00406495" w:rsidRDefault="00406495" w:rsidP="00406495">
      <w:pPr>
        <w:keepNext/>
        <w:keepLines/>
        <w:tabs>
          <w:tab w:val="left" w:pos="426"/>
        </w:tabs>
        <w:ind w:left="426" w:right="-2"/>
        <w:rPr>
          <w:rFonts w:ascii="Verdana" w:hAnsi="Verdana"/>
          <w:b/>
          <w:bCs/>
          <w:sz w:val="18"/>
          <w:szCs w:val="18"/>
        </w:rPr>
      </w:pPr>
    </w:p>
    <w:p w14:paraId="0EE1E1F3" w14:textId="77777777" w:rsidR="00406495" w:rsidRDefault="00406495" w:rsidP="00406495">
      <w:pPr>
        <w:keepNext/>
        <w:keepLines/>
        <w:tabs>
          <w:tab w:val="left" w:pos="426"/>
        </w:tabs>
        <w:ind w:left="426" w:right="-2"/>
        <w:rPr>
          <w:rFonts w:ascii="Verdana" w:hAnsi="Verdana"/>
          <w:b/>
          <w:bCs/>
          <w:sz w:val="18"/>
          <w:szCs w:val="18"/>
        </w:rPr>
      </w:pPr>
      <w:r>
        <w:rPr>
          <w:rFonts w:ascii="Verdana" w:hAnsi="Verdana"/>
          <w:color w:val="000000"/>
          <w:sz w:val="18"/>
          <w:szCs w:val="18"/>
        </w:rPr>
        <w:t>skierowany przez Wykonawcę do realizacji przedmiotu zamówienia</w:t>
      </w:r>
      <w:r>
        <w:rPr>
          <w:rFonts w:ascii="Verdana" w:hAnsi="Verdana"/>
          <w:bCs/>
          <w:sz w:val="18"/>
          <w:szCs w:val="18"/>
        </w:rPr>
        <w:t>, który:</w:t>
      </w:r>
      <w:r>
        <w:rPr>
          <w:rFonts w:ascii="Verdana" w:hAnsi="Verdana"/>
          <w:b/>
          <w:bCs/>
          <w:sz w:val="18"/>
          <w:szCs w:val="18"/>
        </w:rPr>
        <w:t xml:space="preserve">    </w:t>
      </w:r>
    </w:p>
    <w:p w14:paraId="0AA5D8F5" w14:textId="77777777" w:rsidR="00406495" w:rsidRDefault="00406495" w:rsidP="00406495">
      <w:pPr>
        <w:ind w:right="-24"/>
        <w:jc w:val="both"/>
        <w:rPr>
          <w:rFonts w:ascii="Verdana" w:hAnsi="Verdana"/>
          <w:color w:val="000000" w:themeColor="text1"/>
          <w:sz w:val="18"/>
          <w:szCs w:val="18"/>
        </w:rPr>
      </w:pPr>
    </w:p>
    <w:tbl>
      <w:tblPr>
        <w:tblW w:w="898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87"/>
      </w:tblGrid>
      <w:tr w:rsidR="00406495" w:rsidRPr="00F07E3A" w14:paraId="4D10EC00" w14:textId="77777777" w:rsidTr="00D10EA5">
        <w:trPr>
          <w:cantSplit/>
          <w:trHeight w:val="313"/>
        </w:trPr>
        <w:tc>
          <w:tcPr>
            <w:tcW w:w="8987" w:type="dxa"/>
            <w:tcBorders>
              <w:right w:val="single" w:sz="12" w:space="0" w:color="auto"/>
            </w:tcBorders>
          </w:tcPr>
          <w:p w14:paraId="1780F2E4" w14:textId="62D725A3" w:rsidR="00406495" w:rsidRPr="00F07E3A" w:rsidRDefault="00406495" w:rsidP="00D10EA5">
            <w:pPr>
              <w:rPr>
                <w:rFonts w:ascii="Verdana" w:hAnsi="Verdana"/>
                <w:color w:val="000000" w:themeColor="text1"/>
                <w:sz w:val="18"/>
                <w:szCs w:val="18"/>
              </w:rPr>
            </w:pPr>
            <w:r>
              <w:rPr>
                <w:rFonts w:ascii="Verdana" w:hAnsi="Verdana"/>
                <w:b/>
                <w:color w:val="000000" w:themeColor="text1"/>
                <w:sz w:val="18"/>
                <w:szCs w:val="18"/>
              </w:rPr>
              <w:t>P</w:t>
            </w:r>
            <w:r w:rsidRPr="0083158F">
              <w:rPr>
                <w:rFonts w:ascii="Verdana" w:hAnsi="Verdana"/>
                <w:b/>
                <w:color w:val="000000" w:themeColor="text1"/>
                <w:sz w:val="18"/>
                <w:szCs w:val="18"/>
              </w:rPr>
              <w:t xml:space="preserve">rzeprowadził w okresie </w:t>
            </w:r>
            <w:r>
              <w:rPr>
                <w:rFonts w:ascii="Verdana" w:hAnsi="Verdana"/>
                <w:b/>
                <w:color w:val="000000" w:themeColor="text1"/>
                <w:sz w:val="18"/>
                <w:szCs w:val="18"/>
              </w:rPr>
              <w:t xml:space="preserve">3 </w:t>
            </w:r>
            <w:r w:rsidRPr="0083158F">
              <w:rPr>
                <w:rFonts w:ascii="Verdana" w:hAnsi="Verdana"/>
                <w:b/>
                <w:color w:val="000000" w:themeColor="text1"/>
                <w:sz w:val="18"/>
                <w:szCs w:val="18"/>
              </w:rPr>
              <w:t>(</w:t>
            </w:r>
            <w:r>
              <w:rPr>
                <w:rFonts w:ascii="Verdana" w:hAnsi="Verdana"/>
                <w:b/>
                <w:color w:val="000000" w:themeColor="text1"/>
                <w:sz w:val="18"/>
                <w:szCs w:val="18"/>
              </w:rPr>
              <w:t>trzech</w:t>
            </w:r>
            <w:r w:rsidRPr="0083158F">
              <w:rPr>
                <w:rFonts w:ascii="Verdana" w:hAnsi="Verdana"/>
                <w:b/>
                <w:color w:val="000000" w:themeColor="text1"/>
                <w:sz w:val="18"/>
                <w:szCs w:val="18"/>
              </w:rPr>
              <w:t xml:space="preserve">) </w:t>
            </w:r>
            <w:r>
              <w:rPr>
                <w:rFonts w:ascii="Verdana" w:hAnsi="Verdana"/>
                <w:b/>
                <w:color w:val="000000" w:themeColor="text1"/>
                <w:sz w:val="18"/>
                <w:szCs w:val="18"/>
              </w:rPr>
              <w:t>lat</w:t>
            </w:r>
            <w:r w:rsidRPr="0083158F">
              <w:rPr>
                <w:rFonts w:ascii="Verdana" w:hAnsi="Verdana"/>
                <w:b/>
                <w:color w:val="000000" w:themeColor="text1"/>
                <w:sz w:val="18"/>
                <w:szCs w:val="18"/>
              </w:rPr>
              <w:t xml:space="preserve"> (licząc wstecz od dnia, w którym upływa termin składania ofert) co najmniej </w:t>
            </w:r>
            <w:r>
              <w:rPr>
                <w:rFonts w:ascii="Verdana" w:hAnsi="Verdana"/>
                <w:b/>
                <w:color w:val="000000" w:themeColor="text1"/>
                <w:sz w:val="18"/>
                <w:szCs w:val="18"/>
              </w:rPr>
              <w:t>3</w:t>
            </w:r>
            <w:r w:rsidRPr="0083158F">
              <w:rPr>
                <w:rFonts w:ascii="Verdana" w:hAnsi="Verdana"/>
                <w:b/>
                <w:color w:val="000000" w:themeColor="text1"/>
                <w:sz w:val="18"/>
                <w:szCs w:val="18"/>
              </w:rPr>
              <w:t xml:space="preserve"> (</w:t>
            </w:r>
            <w:r>
              <w:rPr>
                <w:rFonts w:ascii="Verdana" w:hAnsi="Verdana"/>
                <w:b/>
                <w:color w:val="000000" w:themeColor="text1"/>
                <w:sz w:val="18"/>
                <w:szCs w:val="18"/>
              </w:rPr>
              <w:t>trzy</w:t>
            </w:r>
            <w:r w:rsidRPr="0083158F">
              <w:rPr>
                <w:rFonts w:ascii="Verdana" w:hAnsi="Verdana"/>
                <w:b/>
                <w:color w:val="000000" w:themeColor="text1"/>
                <w:sz w:val="18"/>
                <w:szCs w:val="18"/>
              </w:rPr>
              <w:t>) szkoleni</w:t>
            </w:r>
            <w:r>
              <w:rPr>
                <w:rFonts w:ascii="Verdana" w:hAnsi="Verdana"/>
                <w:b/>
                <w:color w:val="000000" w:themeColor="text1"/>
                <w:sz w:val="18"/>
                <w:szCs w:val="18"/>
              </w:rPr>
              <w:t>a</w:t>
            </w:r>
            <w:r w:rsidRPr="0083158F">
              <w:rPr>
                <w:rFonts w:ascii="Verdana" w:hAnsi="Verdana"/>
                <w:b/>
                <w:color w:val="000000" w:themeColor="text1"/>
                <w:sz w:val="18"/>
                <w:szCs w:val="18"/>
              </w:rPr>
              <w:t xml:space="preserve"> </w:t>
            </w:r>
            <w:r w:rsidR="00C509EF" w:rsidRPr="00C509EF">
              <w:rPr>
                <w:rFonts w:ascii="Verdana" w:hAnsi="Verdana"/>
                <w:b/>
                <w:sz w:val="18"/>
                <w:szCs w:val="18"/>
              </w:rPr>
              <w:t>MS Zapytania za pomocą języka T-SQL.</w:t>
            </w:r>
            <w:r w:rsidRPr="0083158F">
              <w:rPr>
                <w:rFonts w:ascii="Verdana" w:hAnsi="Verdana"/>
                <w:b/>
                <w:color w:val="000000" w:themeColor="text1"/>
                <w:sz w:val="18"/>
                <w:szCs w:val="18"/>
              </w:rPr>
              <w:t xml:space="preserve">- </w:t>
            </w:r>
            <w:r w:rsidRPr="0083158F">
              <w:rPr>
                <w:rFonts w:ascii="Verdana" w:hAnsi="Verdana"/>
                <w:color w:val="000000" w:themeColor="text1"/>
                <w:sz w:val="18"/>
                <w:szCs w:val="18"/>
                <w:u w:val="single"/>
              </w:rPr>
              <w:t>opisać każdą usługę, podając tematykę szkolenia, termin wykonania, informację o podmiocie, który zamawiał daną usługę –</w:t>
            </w:r>
            <w:r w:rsidRPr="0083158F">
              <w:rPr>
                <w:rFonts w:ascii="Verdana" w:hAnsi="Verdana"/>
                <w:bCs/>
                <w:color w:val="000000" w:themeColor="text1"/>
                <w:sz w:val="18"/>
                <w:szCs w:val="18"/>
                <w:u w:val="single"/>
              </w:rPr>
              <w:t xml:space="preserve"> w przypadku braku opisania szkolenia</w:t>
            </w:r>
            <w:r w:rsidRPr="0083158F">
              <w:rPr>
                <w:rFonts w:ascii="Verdana" w:hAnsi="Verdana"/>
                <w:color w:val="000000" w:themeColor="text1"/>
                <w:sz w:val="18"/>
                <w:szCs w:val="18"/>
                <w:u w:val="single"/>
              </w:rPr>
              <w:t xml:space="preserve"> </w:t>
            </w:r>
            <w:r w:rsidRPr="0083158F">
              <w:rPr>
                <w:rFonts w:ascii="Verdana" w:hAnsi="Verdana"/>
                <w:bCs/>
                <w:color w:val="000000" w:themeColor="text1"/>
                <w:sz w:val="18"/>
                <w:szCs w:val="18"/>
                <w:u w:val="single"/>
              </w:rPr>
              <w:t>co najmniej w ww. zakresie szkolenie nie będzie brane pod uwagę przy ocenie oferty</w:t>
            </w:r>
            <w:r w:rsidRPr="0083158F">
              <w:rPr>
                <w:rFonts w:ascii="Verdana" w:hAnsi="Verdana"/>
                <w:b/>
                <w:color w:val="000000" w:themeColor="text1"/>
                <w:sz w:val="18"/>
                <w:szCs w:val="18"/>
              </w:rPr>
              <w:t xml:space="preserve"> </w:t>
            </w:r>
          </w:p>
          <w:p w14:paraId="48F2DE08" w14:textId="77777777" w:rsidR="00406495" w:rsidRPr="00F07E3A" w:rsidRDefault="00406495" w:rsidP="00D10EA5">
            <w:pPr>
              <w:rPr>
                <w:rFonts w:ascii="Verdana" w:hAnsi="Verdana"/>
                <w:color w:val="000000" w:themeColor="text1"/>
                <w:sz w:val="18"/>
                <w:szCs w:val="18"/>
              </w:rPr>
            </w:pPr>
            <w:r w:rsidRPr="00F07E3A">
              <w:rPr>
                <w:rFonts w:ascii="Verdana" w:hAnsi="Verdana"/>
                <w:color w:val="000000" w:themeColor="text1"/>
                <w:sz w:val="18"/>
                <w:szCs w:val="18"/>
              </w:rPr>
              <w:t>1) …………………………………………………………………………………………………………………….</w:t>
            </w:r>
          </w:p>
          <w:p w14:paraId="283CC481" w14:textId="77777777" w:rsidR="00406495" w:rsidRPr="00F07E3A" w:rsidRDefault="00406495" w:rsidP="00D10EA5">
            <w:pPr>
              <w:rPr>
                <w:rFonts w:ascii="Verdana" w:hAnsi="Verdana"/>
                <w:color w:val="000000" w:themeColor="text1"/>
                <w:sz w:val="18"/>
                <w:szCs w:val="18"/>
              </w:rPr>
            </w:pPr>
          </w:p>
          <w:p w14:paraId="3E4B5C69" w14:textId="77777777" w:rsidR="00406495" w:rsidRPr="00F07E3A" w:rsidRDefault="00406495" w:rsidP="00D10EA5">
            <w:pPr>
              <w:rPr>
                <w:rFonts w:ascii="Verdana" w:hAnsi="Verdana"/>
                <w:color w:val="000000" w:themeColor="text1"/>
                <w:sz w:val="18"/>
                <w:szCs w:val="18"/>
              </w:rPr>
            </w:pPr>
            <w:r w:rsidRPr="00F07E3A">
              <w:rPr>
                <w:rFonts w:ascii="Verdana" w:hAnsi="Verdana"/>
                <w:color w:val="000000" w:themeColor="text1"/>
                <w:sz w:val="18"/>
                <w:szCs w:val="18"/>
              </w:rPr>
              <w:t>2) …………………………………………………………………………………………………………………….</w:t>
            </w:r>
          </w:p>
          <w:p w14:paraId="6C24EFEC" w14:textId="77777777" w:rsidR="00406495" w:rsidRPr="00F07E3A" w:rsidRDefault="00406495" w:rsidP="00D10EA5">
            <w:pPr>
              <w:rPr>
                <w:rFonts w:ascii="Verdana" w:hAnsi="Verdana"/>
                <w:color w:val="000000" w:themeColor="text1"/>
                <w:sz w:val="18"/>
                <w:szCs w:val="18"/>
              </w:rPr>
            </w:pPr>
          </w:p>
          <w:p w14:paraId="60153162" w14:textId="77777777" w:rsidR="00406495" w:rsidRPr="00F07E3A" w:rsidRDefault="00406495" w:rsidP="00D10EA5">
            <w:pPr>
              <w:rPr>
                <w:rFonts w:ascii="Verdana" w:hAnsi="Verdana"/>
                <w:color w:val="000000" w:themeColor="text1"/>
                <w:sz w:val="18"/>
                <w:szCs w:val="18"/>
              </w:rPr>
            </w:pPr>
            <w:r w:rsidRPr="00F07E3A">
              <w:rPr>
                <w:rFonts w:ascii="Verdana" w:hAnsi="Verdana"/>
                <w:color w:val="000000" w:themeColor="text1"/>
                <w:sz w:val="18"/>
                <w:szCs w:val="18"/>
              </w:rPr>
              <w:t>3) …………………………………………………………………………………………………………………….</w:t>
            </w:r>
          </w:p>
          <w:p w14:paraId="28147829" w14:textId="77777777" w:rsidR="00406495" w:rsidRPr="00F07E3A" w:rsidRDefault="00406495" w:rsidP="00D10EA5">
            <w:pPr>
              <w:rPr>
                <w:rFonts w:ascii="Verdana" w:hAnsi="Verdana"/>
                <w:color w:val="000000" w:themeColor="text1"/>
                <w:sz w:val="18"/>
                <w:szCs w:val="18"/>
              </w:rPr>
            </w:pPr>
          </w:p>
          <w:p w14:paraId="34528487" w14:textId="77777777" w:rsidR="00406495" w:rsidRPr="00F07E3A" w:rsidRDefault="00406495" w:rsidP="00D10EA5">
            <w:pPr>
              <w:rPr>
                <w:rFonts w:ascii="Verdana" w:hAnsi="Verdana"/>
                <w:color w:val="000000" w:themeColor="text1"/>
                <w:sz w:val="18"/>
                <w:szCs w:val="18"/>
              </w:rPr>
            </w:pPr>
            <w:r w:rsidRPr="00F07E3A">
              <w:rPr>
                <w:rFonts w:ascii="Verdana" w:hAnsi="Verdana"/>
                <w:color w:val="000000" w:themeColor="text1"/>
                <w:sz w:val="18"/>
                <w:szCs w:val="18"/>
              </w:rPr>
              <w:t>4) …………………………………………………………………………………………………………………….</w:t>
            </w:r>
          </w:p>
          <w:p w14:paraId="5CB2FB65" w14:textId="77777777" w:rsidR="00406495" w:rsidRPr="00F07E3A" w:rsidRDefault="00406495" w:rsidP="00D10EA5">
            <w:pPr>
              <w:rPr>
                <w:rFonts w:ascii="Verdana" w:hAnsi="Verdana"/>
                <w:color w:val="000000" w:themeColor="text1"/>
                <w:sz w:val="18"/>
                <w:szCs w:val="18"/>
              </w:rPr>
            </w:pPr>
          </w:p>
          <w:p w14:paraId="59632F0D" w14:textId="77777777" w:rsidR="00406495" w:rsidRPr="00F07E3A" w:rsidRDefault="00406495" w:rsidP="00D10EA5">
            <w:pPr>
              <w:rPr>
                <w:rFonts w:ascii="Verdana" w:hAnsi="Verdana"/>
                <w:color w:val="000000" w:themeColor="text1"/>
                <w:sz w:val="18"/>
                <w:szCs w:val="18"/>
              </w:rPr>
            </w:pPr>
          </w:p>
        </w:tc>
      </w:tr>
    </w:tbl>
    <w:p w14:paraId="1D3A9385" w14:textId="77777777" w:rsidR="00406495" w:rsidRPr="00F07E3A" w:rsidRDefault="00406495" w:rsidP="00406495">
      <w:pPr>
        <w:tabs>
          <w:tab w:val="left" w:pos="0"/>
        </w:tabs>
        <w:ind w:right="-24"/>
        <w:rPr>
          <w:rFonts w:ascii="Verdana" w:hAnsi="Verdana"/>
          <w:b/>
          <w:bCs/>
          <w:color w:val="000000" w:themeColor="text1"/>
          <w:sz w:val="18"/>
        </w:rPr>
      </w:pPr>
    </w:p>
    <w:p w14:paraId="6B3A0EC9" w14:textId="6280FBA4" w:rsidR="00406495" w:rsidRDefault="00406495" w:rsidP="00406495">
      <w:pPr>
        <w:keepNext/>
        <w:keepLines/>
        <w:ind w:right="-2"/>
        <w:contextualSpacing/>
        <w:rPr>
          <w:rFonts w:ascii="Verdana" w:hAnsi="Verdana"/>
          <w:b/>
          <w:bCs/>
          <w:sz w:val="18"/>
          <w:szCs w:val="18"/>
          <w:u w:val="single"/>
        </w:rPr>
      </w:pPr>
      <w:r w:rsidRPr="004B45F9">
        <w:rPr>
          <w:rFonts w:ascii="Verdana" w:hAnsi="Verdana"/>
          <w:b/>
          <w:color w:val="000000" w:themeColor="text1"/>
          <w:sz w:val="18"/>
          <w:szCs w:val="18"/>
          <w:u w:val="single"/>
        </w:rPr>
        <w:lastRenderedPageBreak/>
        <w:t xml:space="preserve">Temat </w:t>
      </w:r>
      <w:r>
        <w:rPr>
          <w:rFonts w:ascii="Verdana" w:hAnsi="Verdana"/>
          <w:b/>
          <w:color w:val="000000" w:themeColor="text1"/>
          <w:sz w:val="18"/>
          <w:szCs w:val="18"/>
          <w:u w:val="single"/>
        </w:rPr>
        <w:t>2</w:t>
      </w:r>
      <w:r w:rsidRPr="004B45F9">
        <w:rPr>
          <w:rFonts w:ascii="Verdana" w:hAnsi="Verdana"/>
          <w:b/>
          <w:color w:val="000000" w:themeColor="text1"/>
          <w:sz w:val="18"/>
          <w:szCs w:val="18"/>
          <w:u w:val="single"/>
        </w:rPr>
        <w:t>:</w:t>
      </w:r>
      <w:r>
        <w:rPr>
          <w:rFonts w:ascii="Verdana" w:hAnsi="Verdana"/>
          <w:b/>
          <w:color w:val="000000" w:themeColor="text1"/>
          <w:sz w:val="18"/>
          <w:szCs w:val="18"/>
          <w:u w:val="single"/>
        </w:rPr>
        <w:t xml:space="preserve"> </w:t>
      </w:r>
      <w:r w:rsidR="00C509EF" w:rsidRPr="00C509EF">
        <w:rPr>
          <w:rFonts w:ascii="Verdana" w:hAnsi="Verdana"/>
          <w:b/>
          <w:sz w:val="18"/>
          <w:szCs w:val="18"/>
        </w:rPr>
        <w:t>MD-100T00 Windows 10</w:t>
      </w:r>
    </w:p>
    <w:p w14:paraId="2D561B13" w14:textId="77777777" w:rsidR="00406495" w:rsidRDefault="00406495" w:rsidP="00406495">
      <w:pPr>
        <w:keepNext/>
        <w:keepLines/>
        <w:tabs>
          <w:tab w:val="left" w:pos="426"/>
        </w:tabs>
        <w:ind w:left="426" w:right="-2"/>
        <w:contextualSpacing/>
        <w:rPr>
          <w:rFonts w:ascii="Verdana" w:hAnsi="Verdana"/>
          <w:b/>
          <w:bCs/>
          <w:sz w:val="18"/>
          <w:szCs w:val="18"/>
          <w:u w:val="single"/>
        </w:rPr>
      </w:pPr>
    </w:p>
    <w:p w14:paraId="5B596AAA" w14:textId="77777777" w:rsidR="00406495" w:rsidRDefault="00406495" w:rsidP="00406495">
      <w:pPr>
        <w:keepNext/>
        <w:keepLines/>
        <w:tabs>
          <w:tab w:val="left" w:pos="426"/>
        </w:tabs>
        <w:ind w:left="426" w:right="-2"/>
        <w:contextualSpacing/>
        <w:rPr>
          <w:rFonts w:ascii="Verdana" w:hAnsi="Verdana"/>
          <w:b/>
          <w:bCs/>
          <w:sz w:val="18"/>
          <w:szCs w:val="18"/>
          <w:u w:val="single"/>
        </w:rPr>
      </w:pPr>
      <w:r>
        <w:rPr>
          <w:rFonts w:ascii="Verdana" w:hAnsi="Verdana"/>
          <w:b/>
          <w:bCs/>
          <w:sz w:val="18"/>
          <w:szCs w:val="18"/>
          <w:u w:val="single"/>
        </w:rPr>
        <w:t>Trener nr 1</w:t>
      </w:r>
    </w:p>
    <w:p w14:paraId="105DCF88" w14:textId="77777777" w:rsidR="00406495" w:rsidRDefault="00406495" w:rsidP="00406495">
      <w:pPr>
        <w:keepNext/>
        <w:keepLines/>
        <w:tabs>
          <w:tab w:val="left" w:pos="426"/>
        </w:tabs>
        <w:ind w:left="426" w:right="-2"/>
        <w:rPr>
          <w:rFonts w:ascii="Verdana" w:hAnsi="Verdana"/>
          <w:b/>
          <w:bCs/>
          <w:sz w:val="18"/>
          <w:szCs w:val="18"/>
        </w:rPr>
      </w:pPr>
    </w:p>
    <w:p w14:paraId="79EF4ABA" w14:textId="77777777" w:rsidR="00406495" w:rsidRDefault="00406495" w:rsidP="00406495">
      <w:pPr>
        <w:keepNext/>
        <w:keepLines/>
        <w:tabs>
          <w:tab w:val="left" w:pos="426"/>
        </w:tabs>
        <w:ind w:left="426" w:right="-2"/>
        <w:rPr>
          <w:rFonts w:ascii="Verdana" w:hAnsi="Verdana"/>
          <w:b/>
          <w:bCs/>
          <w:sz w:val="18"/>
          <w:szCs w:val="18"/>
        </w:rPr>
      </w:pPr>
      <w:r>
        <w:rPr>
          <w:rFonts w:ascii="Verdana" w:hAnsi="Verdana"/>
          <w:b/>
          <w:bCs/>
          <w:sz w:val="18"/>
          <w:szCs w:val="18"/>
        </w:rPr>
        <w:t xml:space="preserve">Imię i nazwisko: ………………..………......................................................………... </w:t>
      </w:r>
    </w:p>
    <w:p w14:paraId="6C12B5DB" w14:textId="77777777" w:rsidR="00406495" w:rsidRDefault="00406495" w:rsidP="00406495">
      <w:pPr>
        <w:keepNext/>
        <w:keepLines/>
        <w:tabs>
          <w:tab w:val="left" w:pos="426"/>
        </w:tabs>
        <w:ind w:left="426" w:right="-2"/>
        <w:rPr>
          <w:rFonts w:ascii="Verdana" w:hAnsi="Verdana"/>
          <w:b/>
          <w:bCs/>
          <w:sz w:val="18"/>
          <w:szCs w:val="18"/>
        </w:rPr>
      </w:pPr>
    </w:p>
    <w:p w14:paraId="24D78F2B" w14:textId="77777777" w:rsidR="00406495" w:rsidRDefault="00406495" w:rsidP="00406495">
      <w:pPr>
        <w:keepNext/>
        <w:keepLines/>
        <w:tabs>
          <w:tab w:val="left" w:pos="426"/>
        </w:tabs>
        <w:ind w:left="426" w:right="-2"/>
        <w:rPr>
          <w:rFonts w:ascii="Verdana" w:hAnsi="Verdana"/>
          <w:b/>
          <w:bCs/>
          <w:sz w:val="18"/>
          <w:szCs w:val="18"/>
        </w:rPr>
      </w:pPr>
      <w:r>
        <w:rPr>
          <w:rFonts w:ascii="Verdana" w:hAnsi="Verdana"/>
          <w:color w:val="000000"/>
          <w:sz w:val="18"/>
          <w:szCs w:val="18"/>
        </w:rPr>
        <w:t>skierowany przez Wykonawcę do realizacji przedmiotu zamówienia</w:t>
      </w:r>
      <w:r>
        <w:rPr>
          <w:rFonts w:ascii="Verdana" w:hAnsi="Verdana"/>
          <w:bCs/>
          <w:sz w:val="18"/>
          <w:szCs w:val="18"/>
        </w:rPr>
        <w:t>, który:</w:t>
      </w:r>
      <w:r>
        <w:rPr>
          <w:rFonts w:ascii="Verdana" w:hAnsi="Verdana"/>
          <w:b/>
          <w:bCs/>
          <w:sz w:val="18"/>
          <w:szCs w:val="18"/>
        </w:rPr>
        <w:t xml:space="preserve">    </w:t>
      </w:r>
    </w:p>
    <w:p w14:paraId="7C9C1ACA" w14:textId="77777777" w:rsidR="00406495" w:rsidRDefault="00406495" w:rsidP="00406495">
      <w:pPr>
        <w:ind w:right="-24"/>
        <w:jc w:val="both"/>
        <w:rPr>
          <w:rFonts w:ascii="Verdana" w:hAnsi="Verdana"/>
          <w:color w:val="000000" w:themeColor="text1"/>
          <w:sz w:val="18"/>
          <w:szCs w:val="18"/>
        </w:rPr>
      </w:pPr>
    </w:p>
    <w:tbl>
      <w:tblPr>
        <w:tblW w:w="898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87"/>
      </w:tblGrid>
      <w:tr w:rsidR="00406495" w:rsidRPr="00F07E3A" w14:paraId="426661C5" w14:textId="77777777" w:rsidTr="00D10EA5">
        <w:trPr>
          <w:cantSplit/>
          <w:trHeight w:val="313"/>
        </w:trPr>
        <w:tc>
          <w:tcPr>
            <w:tcW w:w="8987" w:type="dxa"/>
            <w:tcBorders>
              <w:right w:val="single" w:sz="12" w:space="0" w:color="auto"/>
            </w:tcBorders>
          </w:tcPr>
          <w:p w14:paraId="0BBCC41A" w14:textId="09F06CBC" w:rsidR="00406495" w:rsidRDefault="00406495" w:rsidP="00D10EA5">
            <w:pPr>
              <w:rPr>
                <w:rFonts w:ascii="Verdana" w:hAnsi="Verdana"/>
                <w:b/>
                <w:color w:val="000000" w:themeColor="text1"/>
                <w:sz w:val="18"/>
                <w:szCs w:val="18"/>
              </w:rPr>
            </w:pPr>
            <w:r>
              <w:rPr>
                <w:rFonts w:ascii="Verdana" w:hAnsi="Verdana"/>
                <w:b/>
                <w:color w:val="000000" w:themeColor="text1"/>
                <w:sz w:val="18"/>
                <w:szCs w:val="18"/>
              </w:rPr>
              <w:t>P</w:t>
            </w:r>
            <w:r w:rsidRPr="0083158F">
              <w:rPr>
                <w:rFonts w:ascii="Verdana" w:hAnsi="Verdana"/>
                <w:b/>
                <w:color w:val="000000" w:themeColor="text1"/>
                <w:sz w:val="18"/>
                <w:szCs w:val="18"/>
              </w:rPr>
              <w:t xml:space="preserve">rzeprowadził w okresie </w:t>
            </w:r>
            <w:r>
              <w:rPr>
                <w:rFonts w:ascii="Verdana" w:hAnsi="Verdana"/>
                <w:b/>
                <w:color w:val="000000" w:themeColor="text1"/>
                <w:sz w:val="18"/>
                <w:szCs w:val="18"/>
              </w:rPr>
              <w:t xml:space="preserve">3 </w:t>
            </w:r>
            <w:r w:rsidRPr="0083158F">
              <w:rPr>
                <w:rFonts w:ascii="Verdana" w:hAnsi="Verdana"/>
                <w:b/>
                <w:color w:val="000000" w:themeColor="text1"/>
                <w:sz w:val="18"/>
                <w:szCs w:val="18"/>
              </w:rPr>
              <w:t>(</w:t>
            </w:r>
            <w:r>
              <w:rPr>
                <w:rFonts w:ascii="Verdana" w:hAnsi="Verdana"/>
                <w:b/>
                <w:color w:val="000000" w:themeColor="text1"/>
                <w:sz w:val="18"/>
                <w:szCs w:val="18"/>
              </w:rPr>
              <w:t>trzech</w:t>
            </w:r>
            <w:r w:rsidRPr="0083158F">
              <w:rPr>
                <w:rFonts w:ascii="Verdana" w:hAnsi="Verdana"/>
                <w:b/>
                <w:color w:val="000000" w:themeColor="text1"/>
                <w:sz w:val="18"/>
                <w:szCs w:val="18"/>
              </w:rPr>
              <w:t xml:space="preserve">) </w:t>
            </w:r>
            <w:r>
              <w:rPr>
                <w:rFonts w:ascii="Verdana" w:hAnsi="Verdana"/>
                <w:b/>
                <w:color w:val="000000" w:themeColor="text1"/>
                <w:sz w:val="18"/>
                <w:szCs w:val="18"/>
              </w:rPr>
              <w:t>lat</w:t>
            </w:r>
            <w:r w:rsidRPr="0083158F">
              <w:rPr>
                <w:rFonts w:ascii="Verdana" w:hAnsi="Verdana"/>
                <w:b/>
                <w:color w:val="000000" w:themeColor="text1"/>
                <w:sz w:val="18"/>
                <w:szCs w:val="18"/>
              </w:rPr>
              <w:t xml:space="preserve"> (licząc wstecz od dnia, w którym upływa termin składania ofert) co najmniej </w:t>
            </w:r>
            <w:r>
              <w:rPr>
                <w:rFonts w:ascii="Verdana" w:hAnsi="Verdana"/>
                <w:b/>
                <w:color w:val="000000" w:themeColor="text1"/>
                <w:sz w:val="18"/>
                <w:szCs w:val="18"/>
              </w:rPr>
              <w:t>3</w:t>
            </w:r>
            <w:r w:rsidRPr="0083158F">
              <w:rPr>
                <w:rFonts w:ascii="Verdana" w:hAnsi="Verdana"/>
                <w:b/>
                <w:color w:val="000000" w:themeColor="text1"/>
                <w:sz w:val="18"/>
                <w:szCs w:val="18"/>
              </w:rPr>
              <w:t xml:space="preserve"> (</w:t>
            </w:r>
            <w:r>
              <w:rPr>
                <w:rFonts w:ascii="Verdana" w:hAnsi="Verdana"/>
                <w:b/>
                <w:color w:val="000000" w:themeColor="text1"/>
                <w:sz w:val="18"/>
                <w:szCs w:val="18"/>
              </w:rPr>
              <w:t>trzy</w:t>
            </w:r>
            <w:r w:rsidRPr="0083158F">
              <w:rPr>
                <w:rFonts w:ascii="Verdana" w:hAnsi="Verdana"/>
                <w:b/>
                <w:color w:val="000000" w:themeColor="text1"/>
                <w:sz w:val="18"/>
                <w:szCs w:val="18"/>
              </w:rPr>
              <w:t>) szkoleni</w:t>
            </w:r>
            <w:r>
              <w:rPr>
                <w:rFonts w:ascii="Verdana" w:hAnsi="Verdana"/>
                <w:b/>
                <w:color w:val="000000" w:themeColor="text1"/>
                <w:sz w:val="18"/>
                <w:szCs w:val="18"/>
              </w:rPr>
              <w:t>a</w:t>
            </w:r>
            <w:r w:rsidRPr="0083158F">
              <w:rPr>
                <w:rFonts w:ascii="Verdana" w:hAnsi="Verdana"/>
                <w:b/>
                <w:color w:val="000000" w:themeColor="text1"/>
                <w:sz w:val="18"/>
                <w:szCs w:val="18"/>
              </w:rPr>
              <w:t xml:space="preserve"> </w:t>
            </w:r>
            <w:r w:rsidR="00C509EF" w:rsidRPr="00C509EF">
              <w:rPr>
                <w:rFonts w:ascii="Verdana" w:hAnsi="Verdana"/>
                <w:b/>
                <w:sz w:val="18"/>
                <w:szCs w:val="18"/>
              </w:rPr>
              <w:t>MD-100T00 Windows 10</w:t>
            </w:r>
          </w:p>
          <w:p w14:paraId="63BBD1B7" w14:textId="77777777" w:rsidR="00406495" w:rsidRPr="00F07E3A" w:rsidRDefault="00406495" w:rsidP="00D10EA5">
            <w:pPr>
              <w:rPr>
                <w:rFonts w:ascii="Verdana" w:hAnsi="Verdana"/>
                <w:color w:val="000000" w:themeColor="text1"/>
                <w:sz w:val="18"/>
                <w:szCs w:val="18"/>
              </w:rPr>
            </w:pPr>
            <w:r w:rsidRPr="0083158F">
              <w:rPr>
                <w:rFonts w:ascii="Verdana" w:hAnsi="Verdana"/>
                <w:b/>
                <w:color w:val="000000" w:themeColor="text1"/>
                <w:sz w:val="18"/>
                <w:szCs w:val="18"/>
              </w:rPr>
              <w:t xml:space="preserve">- </w:t>
            </w:r>
            <w:r w:rsidRPr="0083158F">
              <w:rPr>
                <w:rFonts w:ascii="Verdana" w:hAnsi="Verdana"/>
                <w:color w:val="000000" w:themeColor="text1"/>
                <w:sz w:val="18"/>
                <w:szCs w:val="18"/>
                <w:u w:val="single"/>
              </w:rPr>
              <w:t>opisać każdą usługę, podając tematykę szkolenia, termin wykonania, informację o podmiocie, który zamawiał daną usługę –</w:t>
            </w:r>
            <w:r w:rsidRPr="0083158F">
              <w:rPr>
                <w:rFonts w:ascii="Verdana" w:hAnsi="Verdana"/>
                <w:bCs/>
                <w:color w:val="000000" w:themeColor="text1"/>
                <w:sz w:val="18"/>
                <w:szCs w:val="18"/>
                <w:u w:val="single"/>
              </w:rPr>
              <w:t xml:space="preserve"> w przypadku braku opisania szkolenia</w:t>
            </w:r>
            <w:r w:rsidRPr="0083158F">
              <w:rPr>
                <w:rFonts w:ascii="Verdana" w:hAnsi="Verdana"/>
                <w:color w:val="000000" w:themeColor="text1"/>
                <w:sz w:val="18"/>
                <w:szCs w:val="18"/>
                <w:u w:val="single"/>
              </w:rPr>
              <w:t xml:space="preserve"> </w:t>
            </w:r>
            <w:r w:rsidRPr="0083158F">
              <w:rPr>
                <w:rFonts w:ascii="Verdana" w:hAnsi="Verdana"/>
                <w:bCs/>
                <w:color w:val="000000" w:themeColor="text1"/>
                <w:sz w:val="18"/>
                <w:szCs w:val="18"/>
                <w:u w:val="single"/>
              </w:rPr>
              <w:t>co najmniej w ww. zakresie szkolenie nie będzie brane pod uwagę przy ocenie oferty</w:t>
            </w:r>
            <w:r w:rsidRPr="0083158F">
              <w:rPr>
                <w:rFonts w:ascii="Verdana" w:hAnsi="Verdana"/>
                <w:b/>
                <w:color w:val="000000" w:themeColor="text1"/>
                <w:sz w:val="18"/>
                <w:szCs w:val="18"/>
              </w:rPr>
              <w:t xml:space="preserve"> </w:t>
            </w:r>
          </w:p>
          <w:p w14:paraId="37694321" w14:textId="77777777" w:rsidR="00406495" w:rsidRPr="00F07E3A" w:rsidRDefault="00406495" w:rsidP="00D10EA5">
            <w:pPr>
              <w:rPr>
                <w:rFonts w:ascii="Verdana" w:hAnsi="Verdana"/>
                <w:color w:val="000000" w:themeColor="text1"/>
                <w:sz w:val="18"/>
                <w:szCs w:val="18"/>
              </w:rPr>
            </w:pPr>
            <w:r w:rsidRPr="00F07E3A">
              <w:rPr>
                <w:rFonts w:ascii="Verdana" w:hAnsi="Verdana"/>
                <w:color w:val="000000" w:themeColor="text1"/>
                <w:sz w:val="18"/>
                <w:szCs w:val="18"/>
              </w:rPr>
              <w:t>1) …………………………………………………………………………………………………………………….</w:t>
            </w:r>
          </w:p>
          <w:p w14:paraId="5C41272C" w14:textId="77777777" w:rsidR="00406495" w:rsidRPr="00F07E3A" w:rsidRDefault="00406495" w:rsidP="00D10EA5">
            <w:pPr>
              <w:rPr>
                <w:rFonts w:ascii="Verdana" w:hAnsi="Verdana"/>
                <w:color w:val="000000" w:themeColor="text1"/>
                <w:sz w:val="18"/>
                <w:szCs w:val="18"/>
              </w:rPr>
            </w:pPr>
          </w:p>
          <w:p w14:paraId="4A88A930" w14:textId="77777777" w:rsidR="00406495" w:rsidRPr="00F07E3A" w:rsidRDefault="00406495" w:rsidP="00D10EA5">
            <w:pPr>
              <w:rPr>
                <w:rFonts w:ascii="Verdana" w:hAnsi="Verdana"/>
                <w:color w:val="000000" w:themeColor="text1"/>
                <w:sz w:val="18"/>
                <w:szCs w:val="18"/>
              </w:rPr>
            </w:pPr>
            <w:r w:rsidRPr="00F07E3A">
              <w:rPr>
                <w:rFonts w:ascii="Verdana" w:hAnsi="Verdana"/>
                <w:color w:val="000000" w:themeColor="text1"/>
                <w:sz w:val="18"/>
                <w:szCs w:val="18"/>
              </w:rPr>
              <w:t>2) …………………………………………………………………………………………………………………….</w:t>
            </w:r>
          </w:p>
          <w:p w14:paraId="77CF66FB" w14:textId="77777777" w:rsidR="00406495" w:rsidRPr="00F07E3A" w:rsidRDefault="00406495" w:rsidP="00D10EA5">
            <w:pPr>
              <w:rPr>
                <w:rFonts w:ascii="Verdana" w:hAnsi="Verdana"/>
                <w:color w:val="000000" w:themeColor="text1"/>
                <w:sz w:val="18"/>
                <w:szCs w:val="18"/>
              </w:rPr>
            </w:pPr>
          </w:p>
          <w:p w14:paraId="6AAEB580" w14:textId="77777777" w:rsidR="00406495" w:rsidRPr="00F07E3A" w:rsidRDefault="00406495" w:rsidP="00D10EA5">
            <w:pPr>
              <w:rPr>
                <w:rFonts w:ascii="Verdana" w:hAnsi="Verdana"/>
                <w:color w:val="000000" w:themeColor="text1"/>
                <w:sz w:val="18"/>
                <w:szCs w:val="18"/>
              </w:rPr>
            </w:pPr>
            <w:r w:rsidRPr="00F07E3A">
              <w:rPr>
                <w:rFonts w:ascii="Verdana" w:hAnsi="Verdana"/>
                <w:color w:val="000000" w:themeColor="text1"/>
                <w:sz w:val="18"/>
                <w:szCs w:val="18"/>
              </w:rPr>
              <w:t>3) …………………………………………………………………………………………………………………….</w:t>
            </w:r>
          </w:p>
          <w:p w14:paraId="4B75D554" w14:textId="77777777" w:rsidR="00406495" w:rsidRPr="00F07E3A" w:rsidRDefault="00406495" w:rsidP="00D10EA5">
            <w:pPr>
              <w:rPr>
                <w:rFonts w:ascii="Verdana" w:hAnsi="Verdana"/>
                <w:color w:val="000000" w:themeColor="text1"/>
                <w:sz w:val="18"/>
                <w:szCs w:val="18"/>
              </w:rPr>
            </w:pPr>
          </w:p>
          <w:p w14:paraId="0285CB97" w14:textId="77777777" w:rsidR="00406495" w:rsidRPr="00F07E3A" w:rsidRDefault="00406495" w:rsidP="00D10EA5">
            <w:pPr>
              <w:rPr>
                <w:rFonts w:ascii="Verdana" w:hAnsi="Verdana"/>
                <w:color w:val="000000" w:themeColor="text1"/>
                <w:sz w:val="18"/>
                <w:szCs w:val="18"/>
              </w:rPr>
            </w:pPr>
            <w:r w:rsidRPr="00F07E3A">
              <w:rPr>
                <w:rFonts w:ascii="Verdana" w:hAnsi="Verdana"/>
                <w:color w:val="000000" w:themeColor="text1"/>
                <w:sz w:val="18"/>
                <w:szCs w:val="18"/>
              </w:rPr>
              <w:t>4) …………………………………………………………………………………………………………………….</w:t>
            </w:r>
          </w:p>
          <w:p w14:paraId="61E00BB0" w14:textId="77777777" w:rsidR="00406495" w:rsidRPr="00F07E3A" w:rsidRDefault="00406495" w:rsidP="00D10EA5">
            <w:pPr>
              <w:rPr>
                <w:rFonts w:ascii="Verdana" w:hAnsi="Verdana"/>
                <w:color w:val="000000" w:themeColor="text1"/>
                <w:sz w:val="18"/>
                <w:szCs w:val="18"/>
              </w:rPr>
            </w:pPr>
          </w:p>
          <w:p w14:paraId="6B2D42BE" w14:textId="77777777" w:rsidR="00406495" w:rsidRPr="00F07E3A" w:rsidRDefault="00406495" w:rsidP="00D10EA5">
            <w:pPr>
              <w:rPr>
                <w:rFonts w:ascii="Verdana" w:hAnsi="Verdana"/>
                <w:color w:val="000000" w:themeColor="text1"/>
                <w:sz w:val="18"/>
                <w:szCs w:val="18"/>
              </w:rPr>
            </w:pPr>
          </w:p>
        </w:tc>
      </w:tr>
    </w:tbl>
    <w:p w14:paraId="6CC18806" w14:textId="77777777" w:rsidR="00406495" w:rsidRDefault="00406495" w:rsidP="00406495">
      <w:pPr>
        <w:tabs>
          <w:tab w:val="left" w:pos="0"/>
        </w:tabs>
        <w:ind w:right="-23"/>
        <w:rPr>
          <w:rFonts w:ascii="Verdana" w:hAnsi="Verdana"/>
          <w:bCs/>
          <w:color w:val="000000" w:themeColor="text1"/>
          <w:sz w:val="18"/>
        </w:rPr>
      </w:pPr>
    </w:p>
    <w:p w14:paraId="578C36A1" w14:textId="77777777" w:rsidR="00406495" w:rsidRDefault="00406495" w:rsidP="00406495">
      <w:pPr>
        <w:tabs>
          <w:tab w:val="left" w:pos="0"/>
        </w:tabs>
        <w:ind w:right="-23"/>
        <w:rPr>
          <w:rFonts w:ascii="Verdana" w:hAnsi="Verdana"/>
          <w:color w:val="000000" w:themeColor="text1"/>
          <w:sz w:val="18"/>
          <w:szCs w:val="18"/>
        </w:rPr>
      </w:pPr>
    </w:p>
    <w:p w14:paraId="3918A06C" w14:textId="05778219" w:rsidR="00406495" w:rsidRDefault="00406495" w:rsidP="00406495">
      <w:pPr>
        <w:keepNext/>
        <w:keepLines/>
        <w:ind w:right="-2"/>
        <w:contextualSpacing/>
        <w:rPr>
          <w:rFonts w:ascii="Verdana" w:hAnsi="Verdana"/>
          <w:b/>
          <w:bCs/>
          <w:sz w:val="18"/>
          <w:szCs w:val="18"/>
          <w:u w:val="single"/>
        </w:rPr>
      </w:pPr>
      <w:r w:rsidRPr="004B45F9">
        <w:rPr>
          <w:rFonts w:ascii="Verdana" w:hAnsi="Verdana"/>
          <w:b/>
          <w:color w:val="000000" w:themeColor="text1"/>
          <w:sz w:val="18"/>
          <w:szCs w:val="18"/>
          <w:u w:val="single"/>
        </w:rPr>
        <w:t xml:space="preserve">Temat </w:t>
      </w:r>
      <w:r>
        <w:rPr>
          <w:rFonts w:ascii="Verdana" w:hAnsi="Verdana"/>
          <w:b/>
          <w:color w:val="000000" w:themeColor="text1"/>
          <w:sz w:val="18"/>
          <w:szCs w:val="18"/>
          <w:u w:val="single"/>
        </w:rPr>
        <w:t>3</w:t>
      </w:r>
      <w:r w:rsidRPr="004B45F9">
        <w:rPr>
          <w:rFonts w:ascii="Verdana" w:hAnsi="Verdana"/>
          <w:b/>
          <w:color w:val="000000" w:themeColor="text1"/>
          <w:sz w:val="18"/>
          <w:szCs w:val="18"/>
          <w:u w:val="single"/>
        </w:rPr>
        <w:t>:</w:t>
      </w:r>
      <w:r>
        <w:rPr>
          <w:rFonts w:ascii="Verdana" w:hAnsi="Verdana"/>
          <w:b/>
          <w:color w:val="000000" w:themeColor="text1"/>
          <w:sz w:val="18"/>
          <w:szCs w:val="18"/>
          <w:u w:val="single"/>
        </w:rPr>
        <w:t xml:space="preserve"> </w:t>
      </w:r>
      <w:r w:rsidR="00C509EF" w:rsidRPr="00C509EF">
        <w:rPr>
          <w:rFonts w:ascii="Verdana" w:hAnsi="Verdana"/>
          <w:b/>
          <w:sz w:val="18"/>
          <w:szCs w:val="18"/>
        </w:rPr>
        <w:t>MS 10997 OFFICE 365 administracja i rozwiązywanie problemów</w:t>
      </w:r>
    </w:p>
    <w:p w14:paraId="00CF1239" w14:textId="77777777" w:rsidR="00406495" w:rsidRDefault="00406495" w:rsidP="00406495">
      <w:pPr>
        <w:keepNext/>
        <w:keepLines/>
        <w:tabs>
          <w:tab w:val="left" w:pos="426"/>
        </w:tabs>
        <w:ind w:left="426" w:right="-2"/>
        <w:contextualSpacing/>
        <w:rPr>
          <w:rFonts w:ascii="Verdana" w:hAnsi="Verdana"/>
          <w:b/>
          <w:bCs/>
          <w:sz w:val="18"/>
          <w:szCs w:val="18"/>
          <w:u w:val="single"/>
        </w:rPr>
      </w:pPr>
    </w:p>
    <w:p w14:paraId="22FAD705" w14:textId="77777777" w:rsidR="00406495" w:rsidRDefault="00406495" w:rsidP="00406495">
      <w:pPr>
        <w:keepNext/>
        <w:keepLines/>
        <w:tabs>
          <w:tab w:val="left" w:pos="426"/>
        </w:tabs>
        <w:ind w:left="426" w:right="-2"/>
        <w:contextualSpacing/>
        <w:rPr>
          <w:rFonts w:ascii="Verdana" w:hAnsi="Verdana"/>
          <w:b/>
          <w:bCs/>
          <w:sz w:val="18"/>
          <w:szCs w:val="18"/>
          <w:u w:val="single"/>
        </w:rPr>
      </w:pPr>
      <w:r>
        <w:rPr>
          <w:rFonts w:ascii="Verdana" w:hAnsi="Verdana"/>
          <w:b/>
          <w:bCs/>
          <w:sz w:val="18"/>
          <w:szCs w:val="18"/>
          <w:u w:val="single"/>
        </w:rPr>
        <w:t>Trener nr 1</w:t>
      </w:r>
    </w:p>
    <w:p w14:paraId="0C17AB25" w14:textId="77777777" w:rsidR="00406495" w:rsidRDefault="00406495" w:rsidP="00406495">
      <w:pPr>
        <w:keepNext/>
        <w:keepLines/>
        <w:tabs>
          <w:tab w:val="left" w:pos="426"/>
        </w:tabs>
        <w:ind w:left="426" w:right="-2"/>
        <w:rPr>
          <w:rFonts w:ascii="Verdana" w:hAnsi="Verdana"/>
          <w:b/>
          <w:bCs/>
          <w:sz w:val="18"/>
          <w:szCs w:val="18"/>
        </w:rPr>
      </w:pPr>
    </w:p>
    <w:p w14:paraId="030D5EA2" w14:textId="77777777" w:rsidR="00406495" w:rsidRDefault="00406495" w:rsidP="00406495">
      <w:pPr>
        <w:keepNext/>
        <w:keepLines/>
        <w:tabs>
          <w:tab w:val="left" w:pos="426"/>
        </w:tabs>
        <w:ind w:left="426" w:right="-2"/>
        <w:rPr>
          <w:rFonts w:ascii="Verdana" w:hAnsi="Verdana"/>
          <w:b/>
          <w:bCs/>
          <w:sz w:val="18"/>
          <w:szCs w:val="18"/>
        </w:rPr>
      </w:pPr>
      <w:r>
        <w:rPr>
          <w:rFonts w:ascii="Verdana" w:hAnsi="Verdana"/>
          <w:b/>
          <w:bCs/>
          <w:sz w:val="18"/>
          <w:szCs w:val="18"/>
        </w:rPr>
        <w:t xml:space="preserve">Imię i nazwisko: ………………..………......................................................………... </w:t>
      </w:r>
    </w:p>
    <w:p w14:paraId="32F420D1" w14:textId="77777777" w:rsidR="00406495" w:rsidRDefault="00406495" w:rsidP="00406495">
      <w:pPr>
        <w:keepNext/>
        <w:keepLines/>
        <w:tabs>
          <w:tab w:val="left" w:pos="426"/>
        </w:tabs>
        <w:ind w:left="426" w:right="-2"/>
        <w:rPr>
          <w:rFonts w:ascii="Verdana" w:hAnsi="Verdana"/>
          <w:b/>
          <w:bCs/>
          <w:sz w:val="18"/>
          <w:szCs w:val="18"/>
        </w:rPr>
      </w:pPr>
    </w:p>
    <w:p w14:paraId="5A9BB759" w14:textId="77777777" w:rsidR="00406495" w:rsidRDefault="00406495" w:rsidP="00406495">
      <w:pPr>
        <w:keepNext/>
        <w:keepLines/>
        <w:tabs>
          <w:tab w:val="left" w:pos="426"/>
        </w:tabs>
        <w:ind w:left="426" w:right="-2"/>
        <w:rPr>
          <w:rFonts w:ascii="Verdana" w:hAnsi="Verdana"/>
          <w:b/>
          <w:bCs/>
          <w:sz w:val="18"/>
          <w:szCs w:val="18"/>
        </w:rPr>
      </w:pPr>
      <w:r>
        <w:rPr>
          <w:rFonts w:ascii="Verdana" w:hAnsi="Verdana"/>
          <w:color w:val="000000"/>
          <w:sz w:val="18"/>
          <w:szCs w:val="18"/>
        </w:rPr>
        <w:t>skierowany przez Wykonawcę do realizacji przedmiotu zamówienia</w:t>
      </w:r>
      <w:r>
        <w:rPr>
          <w:rFonts w:ascii="Verdana" w:hAnsi="Verdana"/>
          <w:bCs/>
          <w:sz w:val="18"/>
          <w:szCs w:val="18"/>
        </w:rPr>
        <w:t>, który:</w:t>
      </w:r>
      <w:r>
        <w:rPr>
          <w:rFonts w:ascii="Verdana" w:hAnsi="Verdana"/>
          <w:b/>
          <w:bCs/>
          <w:sz w:val="18"/>
          <w:szCs w:val="18"/>
        </w:rPr>
        <w:t xml:space="preserve">    </w:t>
      </w:r>
    </w:p>
    <w:p w14:paraId="22D5BA1F" w14:textId="77777777" w:rsidR="00406495" w:rsidRDefault="00406495" w:rsidP="00406495">
      <w:pPr>
        <w:ind w:right="-24"/>
        <w:jc w:val="both"/>
        <w:rPr>
          <w:rFonts w:ascii="Verdana" w:hAnsi="Verdana"/>
          <w:color w:val="000000" w:themeColor="text1"/>
          <w:sz w:val="18"/>
          <w:szCs w:val="18"/>
        </w:rPr>
      </w:pPr>
    </w:p>
    <w:tbl>
      <w:tblPr>
        <w:tblW w:w="898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87"/>
      </w:tblGrid>
      <w:tr w:rsidR="00406495" w:rsidRPr="00F07E3A" w14:paraId="2BA712BB" w14:textId="77777777" w:rsidTr="00D10EA5">
        <w:trPr>
          <w:cantSplit/>
          <w:trHeight w:val="313"/>
        </w:trPr>
        <w:tc>
          <w:tcPr>
            <w:tcW w:w="8987" w:type="dxa"/>
            <w:tcBorders>
              <w:right w:val="single" w:sz="12" w:space="0" w:color="auto"/>
            </w:tcBorders>
          </w:tcPr>
          <w:p w14:paraId="7C51FEE4" w14:textId="027326BA" w:rsidR="00406495" w:rsidRPr="00F07E3A" w:rsidRDefault="00406495" w:rsidP="00D10EA5">
            <w:pPr>
              <w:rPr>
                <w:rFonts w:ascii="Verdana" w:hAnsi="Verdana"/>
                <w:color w:val="000000" w:themeColor="text1"/>
                <w:sz w:val="18"/>
                <w:szCs w:val="18"/>
              </w:rPr>
            </w:pPr>
            <w:r>
              <w:rPr>
                <w:rFonts w:ascii="Verdana" w:hAnsi="Verdana"/>
                <w:b/>
                <w:color w:val="000000" w:themeColor="text1"/>
                <w:sz w:val="18"/>
                <w:szCs w:val="18"/>
              </w:rPr>
              <w:t>P</w:t>
            </w:r>
            <w:r w:rsidRPr="0083158F">
              <w:rPr>
                <w:rFonts w:ascii="Verdana" w:hAnsi="Verdana"/>
                <w:b/>
                <w:color w:val="000000" w:themeColor="text1"/>
                <w:sz w:val="18"/>
                <w:szCs w:val="18"/>
              </w:rPr>
              <w:t xml:space="preserve">rzeprowadził w okresie </w:t>
            </w:r>
            <w:r>
              <w:rPr>
                <w:rFonts w:ascii="Verdana" w:hAnsi="Verdana"/>
                <w:b/>
                <w:color w:val="000000" w:themeColor="text1"/>
                <w:sz w:val="18"/>
                <w:szCs w:val="18"/>
              </w:rPr>
              <w:t xml:space="preserve">3 </w:t>
            </w:r>
            <w:r w:rsidRPr="0083158F">
              <w:rPr>
                <w:rFonts w:ascii="Verdana" w:hAnsi="Verdana"/>
                <w:b/>
                <w:color w:val="000000" w:themeColor="text1"/>
                <w:sz w:val="18"/>
                <w:szCs w:val="18"/>
              </w:rPr>
              <w:t>(</w:t>
            </w:r>
            <w:r>
              <w:rPr>
                <w:rFonts w:ascii="Verdana" w:hAnsi="Verdana"/>
                <w:b/>
                <w:color w:val="000000" w:themeColor="text1"/>
                <w:sz w:val="18"/>
                <w:szCs w:val="18"/>
              </w:rPr>
              <w:t>trzech</w:t>
            </w:r>
            <w:r w:rsidRPr="0083158F">
              <w:rPr>
                <w:rFonts w:ascii="Verdana" w:hAnsi="Verdana"/>
                <w:b/>
                <w:color w:val="000000" w:themeColor="text1"/>
                <w:sz w:val="18"/>
                <w:szCs w:val="18"/>
              </w:rPr>
              <w:t xml:space="preserve">) </w:t>
            </w:r>
            <w:r>
              <w:rPr>
                <w:rFonts w:ascii="Verdana" w:hAnsi="Verdana"/>
                <w:b/>
                <w:color w:val="000000" w:themeColor="text1"/>
                <w:sz w:val="18"/>
                <w:szCs w:val="18"/>
              </w:rPr>
              <w:t>lat</w:t>
            </w:r>
            <w:r w:rsidRPr="0083158F">
              <w:rPr>
                <w:rFonts w:ascii="Verdana" w:hAnsi="Verdana"/>
                <w:b/>
                <w:color w:val="000000" w:themeColor="text1"/>
                <w:sz w:val="18"/>
                <w:szCs w:val="18"/>
              </w:rPr>
              <w:t xml:space="preserve"> (licząc wstecz od dnia, w którym upływa termin składania ofert) co najmniej </w:t>
            </w:r>
            <w:r>
              <w:rPr>
                <w:rFonts w:ascii="Verdana" w:hAnsi="Verdana"/>
                <w:b/>
                <w:color w:val="000000" w:themeColor="text1"/>
                <w:sz w:val="18"/>
                <w:szCs w:val="18"/>
              </w:rPr>
              <w:t>3</w:t>
            </w:r>
            <w:r w:rsidRPr="0083158F">
              <w:rPr>
                <w:rFonts w:ascii="Verdana" w:hAnsi="Verdana"/>
                <w:b/>
                <w:color w:val="000000" w:themeColor="text1"/>
                <w:sz w:val="18"/>
                <w:szCs w:val="18"/>
              </w:rPr>
              <w:t xml:space="preserve"> (</w:t>
            </w:r>
            <w:r>
              <w:rPr>
                <w:rFonts w:ascii="Verdana" w:hAnsi="Verdana"/>
                <w:b/>
                <w:color w:val="000000" w:themeColor="text1"/>
                <w:sz w:val="18"/>
                <w:szCs w:val="18"/>
              </w:rPr>
              <w:t>trzy</w:t>
            </w:r>
            <w:r w:rsidRPr="0083158F">
              <w:rPr>
                <w:rFonts w:ascii="Verdana" w:hAnsi="Verdana"/>
                <w:b/>
                <w:color w:val="000000" w:themeColor="text1"/>
                <w:sz w:val="18"/>
                <w:szCs w:val="18"/>
              </w:rPr>
              <w:t>) szkoleni</w:t>
            </w:r>
            <w:r>
              <w:rPr>
                <w:rFonts w:ascii="Verdana" w:hAnsi="Verdana"/>
                <w:b/>
                <w:color w:val="000000" w:themeColor="text1"/>
                <w:sz w:val="18"/>
                <w:szCs w:val="18"/>
              </w:rPr>
              <w:t>a</w:t>
            </w:r>
            <w:r w:rsidRPr="0083158F">
              <w:rPr>
                <w:rFonts w:ascii="Verdana" w:hAnsi="Verdana"/>
                <w:b/>
                <w:color w:val="000000" w:themeColor="text1"/>
                <w:sz w:val="18"/>
                <w:szCs w:val="18"/>
              </w:rPr>
              <w:t xml:space="preserve"> </w:t>
            </w:r>
            <w:r w:rsidR="00C509EF" w:rsidRPr="00C509EF">
              <w:rPr>
                <w:rFonts w:ascii="Verdana" w:hAnsi="Verdana"/>
                <w:b/>
                <w:sz w:val="18"/>
                <w:szCs w:val="18"/>
              </w:rPr>
              <w:t>MS 10997 OFFICE 365 administracja i rozwiązywanie problemów</w:t>
            </w:r>
            <w:r w:rsidR="00C509EF" w:rsidRPr="0083158F">
              <w:rPr>
                <w:rFonts w:ascii="Verdana" w:hAnsi="Verdana"/>
                <w:b/>
                <w:color w:val="000000" w:themeColor="text1"/>
                <w:sz w:val="18"/>
                <w:szCs w:val="18"/>
              </w:rPr>
              <w:t xml:space="preserve"> </w:t>
            </w:r>
            <w:r w:rsidRPr="0083158F">
              <w:rPr>
                <w:rFonts w:ascii="Verdana" w:hAnsi="Verdana"/>
                <w:b/>
                <w:color w:val="000000" w:themeColor="text1"/>
                <w:sz w:val="18"/>
                <w:szCs w:val="18"/>
              </w:rPr>
              <w:t xml:space="preserve">- </w:t>
            </w:r>
            <w:r w:rsidRPr="0083158F">
              <w:rPr>
                <w:rFonts w:ascii="Verdana" w:hAnsi="Verdana"/>
                <w:color w:val="000000" w:themeColor="text1"/>
                <w:sz w:val="18"/>
                <w:szCs w:val="18"/>
                <w:u w:val="single"/>
              </w:rPr>
              <w:t>opisać każdą usługę, podając tematykę szkolenia, termin wykonania, informację o podmiocie, który zamawiał daną usługę –</w:t>
            </w:r>
            <w:r w:rsidRPr="0083158F">
              <w:rPr>
                <w:rFonts w:ascii="Verdana" w:hAnsi="Verdana"/>
                <w:bCs/>
                <w:color w:val="000000" w:themeColor="text1"/>
                <w:sz w:val="18"/>
                <w:szCs w:val="18"/>
                <w:u w:val="single"/>
              </w:rPr>
              <w:t xml:space="preserve"> w przypadku braku opisania szkolenia</w:t>
            </w:r>
            <w:r w:rsidRPr="0083158F">
              <w:rPr>
                <w:rFonts w:ascii="Verdana" w:hAnsi="Verdana"/>
                <w:color w:val="000000" w:themeColor="text1"/>
                <w:sz w:val="18"/>
                <w:szCs w:val="18"/>
                <w:u w:val="single"/>
              </w:rPr>
              <w:t xml:space="preserve"> </w:t>
            </w:r>
            <w:r w:rsidRPr="0083158F">
              <w:rPr>
                <w:rFonts w:ascii="Verdana" w:hAnsi="Verdana"/>
                <w:bCs/>
                <w:color w:val="000000" w:themeColor="text1"/>
                <w:sz w:val="18"/>
                <w:szCs w:val="18"/>
                <w:u w:val="single"/>
              </w:rPr>
              <w:t>co najmniej w ww. zakresie szkolenie nie będzie brane pod uwagę przy ocenie oferty</w:t>
            </w:r>
            <w:r w:rsidRPr="0083158F">
              <w:rPr>
                <w:rFonts w:ascii="Verdana" w:hAnsi="Verdana"/>
                <w:b/>
                <w:color w:val="000000" w:themeColor="text1"/>
                <w:sz w:val="18"/>
                <w:szCs w:val="18"/>
              </w:rPr>
              <w:t xml:space="preserve"> </w:t>
            </w:r>
          </w:p>
          <w:p w14:paraId="70AC638A" w14:textId="77777777" w:rsidR="00406495" w:rsidRPr="00F07E3A" w:rsidRDefault="00406495" w:rsidP="00D10EA5">
            <w:pPr>
              <w:rPr>
                <w:rFonts w:ascii="Verdana" w:hAnsi="Verdana"/>
                <w:color w:val="000000" w:themeColor="text1"/>
                <w:sz w:val="18"/>
                <w:szCs w:val="18"/>
              </w:rPr>
            </w:pPr>
            <w:r w:rsidRPr="00F07E3A">
              <w:rPr>
                <w:rFonts w:ascii="Verdana" w:hAnsi="Verdana"/>
                <w:color w:val="000000" w:themeColor="text1"/>
                <w:sz w:val="18"/>
                <w:szCs w:val="18"/>
              </w:rPr>
              <w:t>1) …………………………………………………………………………………………………………………….</w:t>
            </w:r>
          </w:p>
          <w:p w14:paraId="2073A8EF" w14:textId="77777777" w:rsidR="00406495" w:rsidRPr="00F07E3A" w:rsidRDefault="00406495" w:rsidP="00D10EA5">
            <w:pPr>
              <w:rPr>
                <w:rFonts w:ascii="Verdana" w:hAnsi="Verdana"/>
                <w:color w:val="000000" w:themeColor="text1"/>
                <w:sz w:val="18"/>
                <w:szCs w:val="18"/>
              </w:rPr>
            </w:pPr>
          </w:p>
          <w:p w14:paraId="10249FC9" w14:textId="77777777" w:rsidR="00406495" w:rsidRPr="00F07E3A" w:rsidRDefault="00406495" w:rsidP="00D10EA5">
            <w:pPr>
              <w:rPr>
                <w:rFonts w:ascii="Verdana" w:hAnsi="Verdana"/>
                <w:color w:val="000000" w:themeColor="text1"/>
                <w:sz w:val="18"/>
                <w:szCs w:val="18"/>
              </w:rPr>
            </w:pPr>
            <w:r w:rsidRPr="00F07E3A">
              <w:rPr>
                <w:rFonts w:ascii="Verdana" w:hAnsi="Verdana"/>
                <w:color w:val="000000" w:themeColor="text1"/>
                <w:sz w:val="18"/>
                <w:szCs w:val="18"/>
              </w:rPr>
              <w:t>2) …………………………………………………………………………………………………………………….</w:t>
            </w:r>
          </w:p>
          <w:p w14:paraId="68129605" w14:textId="77777777" w:rsidR="00406495" w:rsidRPr="00F07E3A" w:rsidRDefault="00406495" w:rsidP="00D10EA5">
            <w:pPr>
              <w:rPr>
                <w:rFonts w:ascii="Verdana" w:hAnsi="Verdana"/>
                <w:color w:val="000000" w:themeColor="text1"/>
                <w:sz w:val="18"/>
                <w:szCs w:val="18"/>
              </w:rPr>
            </w:pPr>
          </w:p>
          <w:p w14:paraId="2C1219E8" w14:textId="77777777" w:rsidR="00406495" w:rsidRPr="00F07E3A" w:rsidRDefault="00406495" w:rsidP="00D10EA5">
            <w:pPr>
              <w:rPr>
                <w:rFonts w:ascii="Verdana" w:hAnsi="Verdana"/>
                <w:color w:val="000000" w:themeColor="text1"/>
                <w:sz w:val="18"/>
                <w:szCs w:val="18"/>
              </w:rPr>
            </w:pPr>
            <w:r w:rsidRPr="00F07E3A">
              <w:rPr>
                <w:rFonts w:ascii="Verdana" w:hAnsi="Verdana"/>
                <w:color w:val="000000" w:themeColor="text1"/>
                <w:sz w:val="18"/>
                <w:szCs w:val="18"/>
              </w:rPr>
              <w:t>3) …………………………………………………………………………………………………………………….</w:t>
            </w:r>
          </w:p>
          <w:p w14:paraId="4D7895D3" w14:textId="77777777" w:rsidR="00406495" w:rsidRPr="00F07E3A" w:rsidRDefault="00406495" w:rsidP="00D10EA5">
            <w:pPr>
              <w:rPr>
                <w:rFonts w:ascii="Verdana" w:hAnsi="Verdana"/>
                <w:color w:val="000000" w:themeColor="text1"/>
                <w:sz w:val="18"/>
                <w:szCs w:val="18"/>
              </w:rPr>
            </w:pPr>
          </w:p>
          <w:p w14:paraId="26189080" w14:textId="77777777" w:rsidR="00406495" w:rsidRPr="00F07E3A" w:rsidRDefault="00406495" w:rsidP="00D10EA5">
            <w:pPr>
              <w:rPr>
                <w:rFonts w:ascii="Verdana" w:hAnsi="Verdana"/>
                <w:color w:val="000000" w:themeColor="text1"/>
                <w:sz w:val="18"/>
                <w:szCs w:val="18"/>
              </w:rPr>
            </w:pPr>
            <w:r w:rsidRPr="00F07E3A">
              <w:rPr>
                <w:rFonts w:ascii="Verdana" w:hAnsi="Verdana"/>
                <w:color w:val="000000" w:themeColor="text1"/>
                <w:sz w:val="18"/>
                <w:szCs w:val="18"/>
              </w:rPr>
              <w:t>4) …………………………………………………………………………………………………………………….</w:t>
            </w:r>
          </w:p>
          <w:p w14:paraId="176C57F8" w14:textId="77777777" w:rsidR="00406495" w:rsidRPr="00F07E3A" w:rsidRDefault="00406495" w:rsidP="00D10EA5">
            <w:pPr>
              <w:rPr>
                <w:rFonts w:ascii="Verdana" w:hAnsi="Verdana"/>
                <w:color w:val="000000" w:themeColor="text1"/>
                <w:sz w:val="18"/>
                <w:szCs w:val="18"/>
              </w:rPr>
            </w:pPr>
          </w:p>
          <w:p w14:paraId="327773ED" w14:textId="77777777" w:rsidR="00406495" w:rsidRPr="00F07E3A" w:rsidRDefault="00406495" w:rsidP="00D10EA5">
            <w:pPr>
              <w:rPr>
                <w:rFonts w:ascii="Verdana" w:hAnsi="Verdana"/>
                <w:color w:val="000000" w:themeColor="text1"/>
                <w:sz w:val="18"/>
                <w:szCs w:val="18"/>
              </w:rPr>
            </w:pPr>
          </w:p>
        </w:tc>
      </w:tr>
    </w:tbl>
    <w:p w14:paraId="43865C49" w14:textId="77777777" w:rsidR="00406495" w:rsidRDefault="00406495" w:rsidP="00406495">
      <w:pPr>
        <w:tabs>
          <w:tab w:val="left" w:pos="0"/>
        </w:tabs>
        <w:ind w:right="-23"/>
        <w:rPr>
          <w:rFonts w:ascii="Verdana" w:hAnsi="Verdana"/>
          <w:bCs/>
          <w:color w:val="000000" w:themeColor="text1"/>
          <w:sz w:val="18"/>
        </w:rPr>
      </w:pPr>
    </w:p>
    <w:p w14:paraId="148F39E2" w14:textId="77777777" w:rsidR="00406495" w:rsidRDefault="00406495" w:rsidP="00406495">
      <w:pPr>
        <w:tabs>
          <w:tab w:val="left" w:pos="0"/>
        </w:tabs>
        <w:ind w:right="-23"/>
        <w:rPr>
          <w:rFonts w:ascii="Verdana" w:hAnsi="Verdana"/>
          <w:bCs/>
          <w:color w:val="000000" w:themeColor="text1"/>
          <w:sz w:val="18"/>
        </w:rPr>
      </w:pPr>
    </w:p>
    <w:p w14:paraId="55AC5304" w14:textId="77777777" w:rsidR="00406495" w:rsidRPr="00AF0026" w:rsidRDefault="00406495" w:rsidP="00406495">
      <w:pPr>
        <w:tabs>
          <w:tab w:val="left" w:pos="0"/>
        </w:tabs>
        <w:ind w:right="-23"/>
        <w:rPr>
          <w:rFonts w:ascii="Verdana" w:hAnsi="Verdana"/>
          <w:b/>
          <w:bCs/>
          <w:color w:val="000000" w:themeColor="text1"/>
          <w:sz w:val="18"/>
        </w:rPr>
      </w:pPr>
      <w:r w:rsidRPr="00AF0026">
        <w:rPr>
          <w:rFonts w:ascii="Verdana" w:hAnsi="Verdana"/>
          <w:b/>
          <w:bCs/>
          <w:color w:val="000000" w:themeColor="text1"/>
          <w:sz w:val="18"/>
        </w:rPr>
        <w:t>Uwaga:</w:t>
      </w:r>
    </w:p>
    <w:p w14:paraId="4EF997F8" w14:textId="77777777" w:rsidR="00406495" w:rsidRPr="00F07E3A" w:rsidRDefault="00406495" w:rsidP="00C91750">
      <w:pPr>
        <w:numPr>
          <w:ilvl w:val="7"/>
          <w:numId w:val="199"/>
        </w:numPr>
        <w:tabs>
          <w:tab w:val="clear" w:pos="5136"/>
          <w:tab w:val="left" w:pos="426"/>
        </w:tabs>
        <w:ind w:left="284" w:right="-589"/>
        <w:contextualSpacing/>
        <w:rPr>
          <w:rFonts w:ascii="Verdana" w:hAnsi="Verdana"/>
          <w:bCs/>
          <w:color w:val="000000" w:themeColor="text1"/>
          <w:sz w:val="18"/>
        </w:rPr>
      </w:pPr>
      <w:r w:rsidRPr="00F07E3A">
        <w:rPr>
          <w:rFonts w:ascii="Verdana" w:hAnsi="Verdana"/>
          <w:bCs/>
          <w:color w:val="000000" w:themeColor="text1"/>
          <w:sz w:val="18"/>
        </w:rPr>
        <w:t xml:space="preserve">Wykonawca może zmodyfikować Wykaz </w:t>
      </w:r>
      <w:r>
        <w:rPr>
          <w:rFonts w:ascii="Verdana" w:hAnsi="Verdana"/>
          <w:bCs/>
          <w:color w:val="000000" w:themeColor="text1"/>
          <w:sz w:val="18"/>
        </w:rPr>
        <w:t xml:space="preserve">w zależności od liczby </w:t>
      </w:r>
      <w:r w:rsidRPr="00F07E3A">
        <w:rPr>
          <w:rFonts w:ascii="Verdana" w:hAnsi="Verdana"/>
          <w:bCs/>
          <w:color w:val="000000" w:themeColor="text1"/>
          <w:sz w:val="18"/>
        </w:rPr>
        <w:t>Trenerów</w:t>
      </w:r>
    </w:p>
    <w:p w14:paraId="5847E4ED" w14:textId="77777777" w:rsidR="00406495" w:rsidRDefault="00406495" w:rsidP="00C91750">
      <w:pPr>
        <w:numPr>
          <w:ilvl w:val="7"/>
          <w:numId w:val="199"/>
        </w:numPr>
        <w:tabs>
          <w:tab w:val="left" w:pos="426"/>
        </w:tabs>
        <w:ind w:left="708" w:right="-589"/>
        <w:contextualSpacing/>
        <w:rPr>
          <w:rFonts w:ascii="Verdana" w:hAnsi="Verdana"/>
          <w:bCs/>
          <w:color w:val="000000" w:themeColor="text1"/>
          <w:sz w:val="18"/>
        </w:rPr>
      </w:pPr>
      <w:r w:rsidRPr="00F07E3A">
        <w:rPr>
          <w:rFonts w:ascii="Verdana" w:hAnsi="Verdana"/>
          <w:bCs/>
          <w:color w:val="000000" w:themeColor="text1"/>
          <w:sz w:val="18"/>
          <w:szCs w:val="18"/>
        </w:rPr>
        <w:t xml:space="preserve">Wykonawca może dostosować rozmiary rubryk w tabeli w zależności od potrzeb. </w:t>
      </w:r>
    </w:p>
    <w:p w14:paraId="59263E26" w14:textId="77777777" w:rsidR="00406495" w:rsidRPr="00AF0026" w:rsidRDefault="00406495" w:rsidP="00C91750">
      <w:pPr>
        <w:numPr>
          <w:ilvl w:val="7"/>
          <w:numId w:val="199"/>
        </w:numPr>
        <w:tabs>
          <w:tab w:val="left" w:pos="426"/>
        </w:tabs>
        <w:ind w:left="708" w:right="-589"/>
        <w:contextualSpacing/>
        <w:rPr>
          <w:rFonts w:ascii="Verdana" w:hAnsi="Verdana"/>
          <w:bCs/>
          <w:color w:val="000000" w:themeColor="text1"/>
          <w:sz w:val="18"/>
        </w:rPr>
      </w:pPr>
      <w:r w:rsidRPr="00AF0026">
        <w:rPr>
          <w:rFonts w:ascii="Verdana" w:hAnsi="Verdana"/>
          <w:bCs/>
          <w:color w:val="000000" w:themeColor="text1"/>
          <w:sz w:val="18"/>
        </w:rPr>
        <w:t>Wykonawca zobowiązany jest wskazać doświadczenie trenera/instruktora w sposób precyzyjny.</w:t>
      </w:r>
    </w:p>
    <w:p w14:paraId="2B2B20C8" w14:textId="77777777" w:rsidR="00406495" w:rsidRDefault="00406495" w:rsidP="00406495">
      <w:pPr>
        <w:tabs>
          <w:tab w:val="left" w:pos="0"/>
        </w:tabs>
        <w:ind w:right="-23"/>
        <w:rPr>
          <w:rFonts w:ascii="Verdana" w:hAnsi="Verdana"/>
          <w:color w:val="000000" w:themeColor="text1"/>
          <w:sz w:val="18"/>
          <w:szCs w:val="18"/>
        </w:rPr>
      </w:pPr>
    </w:p>
    <w:p w14:paraId="30955E7E" w14:textId="77777777" w:rsidR="00406495" w:rsidRDefault="00406495" w:rsidP="00406495">
      <w:pPr>
        <w:tabs>
          <w:tab w:val="left" w:pos="0"/>
        </w:tabs>
        <w:ind w:right="-23"/>
        <w:rPr>
          <w:rFonts w:ascii="Verdana" w:hAnsi="Verdana"/>
          <w:color w:val="000000" w:themeColor="text1"/>
          <w:sz w:val="18"/>
          <w:szCs w:val="18"/>
        </w:rPr>
      </w:pPr>
    </w:p>
    <w:p w14:paraId="6D56C656" w14:textId="77777777" w:rsidR="00406495" w:rsidRPr="00F07E3A" w:rsidRDefault="00406495" w:rsidP="00406495">
      <w:pPr>
        <w:tabs>
          <w:tab w:val="left" w:pos="0"/>
        </w:tabs>
        <w:ind w:right="-23"/>
        <w:rPr>
          <w:rFonts w:ascii="Verdana" w:hAnsi="Verdana"/>
          <w:color w:val="000000" w:themeColor="text1"/>
          <w:sz w:val="18"/>
          <w:szCs w:val="18"/>
        </w:rPr>
      </w:pPr>
    </w:p>
    <w:p w14:paraId="3503C4C8" w14:textId="77777777" w:rsidR="00406495" w:rsidRDefault="00406495" w:rsidP="00406495">
      <w:pPr>
        <w:tabs>
          <w:tab w:val="left" w:pos="0"/>
          <w:tab w:val="left" w:pos="9072"/>
        </w:tabs>
        <w:ind w:right="-23"/>
        <w:jc w:val="right"/>
        <w:rPr>
          <w:rFonts w:ascii="Verdana" w:hAnsi="Verdana"/>
          <w:b/>
          <w:bCs/>
          <w:color w:val="000000" w:themeColor="text1"/>
          <w:sz w:val="18"/>
          <w:szCs w:val="18"/>
        </w:rPr>
      </w:pPr>
      <w:r w:rsidRPr="00F07E3A">
        <w:rPr>
          <w:rFonts w:ascii="Verdana" w:hAnsi="Verdana"/>
          <w:b/>
          <w:bCs/>
          <w:color w:val="000000" w:themeColor="text1"/>
          <w:sz w:val="18"/>
          <w:szCs w:val="18"/>
        </w:rPr>
        <w:t>Podpis Wykonawcy</w:t>
      </w:r>
    </w:p>
    <w:p w14:paraId="6CA10A17" w14:textId="77777777" w:rsidR="00406495" w:rsidRDefault="00406495" w:rsidP="00406495">
      <w:pPr>
        <w:rPr>
          <w:rFonts w:ascii="Verdana" w:hAnsi="Verdana"/>
          <w:b/>
          <w:bCs/>
          <w:color w:val="000000" w:themeColor="text1"/>
          <w:sz w:val="18"/>
          <w:szCs w:val="18"/>
        </w:rPr>
      </w:pPr>
      <w:r>
        <w:rPr>
          <w:rFonts w:ascii="Verdana" w:hAnsi="Verdana"/>
          <w:b/>
          <w:bCs/>
          <w:color w:val="000000" w:themeColor="text1"/>
          <w:sz w:val="18"/>
          <w:szCs w:val="18"/>
        </w:rPr>
        <w:br w:type="page"/>
      </w:r>
    </w:p>
    <w:p w14:paraId="74B2A487" w14:textId="349135D7" w:rsidR="00C509EF" w:rsidRDefault="00C509EF" w:rsidP="00C509EF">
      <w:pPr>
        <w:keepNext/>
        <w:keepLines/>
        <w:jc w:val="both"/>
        <w:rPr>
          <w:rFonts w:ascii="Verdana" w:hAnsi="Verdana"/>
          <w:b/>
          <w:bCs/>
          <w:sz w:val="18"/>
          <w:szCs w:val="18"/>
        </w:rPr>
      </w:pPr>
      <w:r>
        <w:rPr>
          <w:rFonts w:ascii="Verdana" w:hAnsi="Verdana"/>
          <w:b/>
          <w:bCs/>
          <w:color w:val="000000"/>
          <w:sz w:val="18"/>
          <w:szCs w:val="18"/>
          <w:shd w:val="clear" w:color="auto" w:fill="FFFFFF"/>
        </w:rPr>
        <w:lastRenderedPageBreak/>
        <w:t>AZP-260-TP-24/22</w:t>
      </w:r>
      <w:r>
        <w:rPr>
          <w:rFonts w:ascii="Verdana" w:hAnsi="Verdana"/>
          <w:b/>
          <w:bCs/>
          <w:color w:val="000000"/>
          <w:sz w:val="18"/>
          <w:szCs w:val="18"/>
          <w:shd w:val="clear" w:color="auto" w:fill="FFFFFF"/>
        </w:rPr>
        <w:tab/>
      </w:r>
      <w:r>
        <w:rPr>
          <w:rFonts w:ascii="Verdana" w:hAnsi="Verdana"/>
          <w:b/>
          <w:bCs/>
          <w:color w:val="000000"/>
          <w:sz w:val="18"/>
          <w:szCs w:val="18"/>
          <w:shd w:val="clear" w:color="auto" w:fill="FFFFFF"/>
        </w:rPr>
        <w:tab/>
      </w:r>
      <w:r>
        <w:rPr>
          <w:rFonts w:ascii="Verdana" w:hAnsi="Verdana"/>
          <w:b/>
          <w:bCs/>
          <w:color w:val="000000"/>
          <w:sz w:val="18"/>
          <w:szCs w:val="18"/>
          <w:shd w:val="clear" w:color="auto" w:fill="FFFFFF"/>
        </w:rPr>
        <w:tab/>
      </w:r>
      <w:r>
        <w:rPr>
          <w:rFonts w:ascii="Verdana" w:hAnsi="Verdana"/>
          <w:b/>
          <w:bCs/>
          <w:color w:val="000000"/>
          <w:sz w:val="18"/>
          <w:szCs w:val="18"/>
          <w:shd w:val="clear" w:color="auto" w:fill="FFFFFF"/>
        </w:rPr>
        <w:tab/>
      </w:r>
      <w:r>
        <w:rPr>
          <w:rFonts w:ascii="Verdana" w:hAnsi="Verdana"/>
          <w:b/>
          <w:bCs/>
          <w:color w:val="000000"/>
          <w:sz w:val="18"/>
          <w:szCs w:val="18"/>
          <w:shd w:val="clear" w:color="auto" w:fill="FFFFFF"/>
        </w:rPr>
        <w:tab/>
      </w:r>
      <w:r>
        <w:rPr>
          <w:rFonts w:ascii="Verdana" w:hAnsi="Verdana"/>
          <w:b/>
          <w:bCs/>
          <w:color w:val="000000"/>
          <w:sz w:val="18"/>
          <w:szCs w:val="18"/>
          <w:shd w:val="clear" w:color="auto" w:fill="FFFFFF"/>
        </w:rPr>
        <w:tab/>
      </w:r>
      <w:r>
        <w:rPr>
          <w:rFonts w:ascii="Verdana" w:hAnsi="Verdana"/>
          <w:b/>
          <w:bCs/>
          <w:color w:val="000000"/>
          <w:sz w:val="18"/>
          <w:szCs w:val="18"/>
          <w:shd w:val="clear" w:color="auto" w:fill="FFFFFF"/>
        </w:rPr>
        <w:tab/>
        <w:t>Załącznik nr 7D do SWZ</w:t>
      </w:r>
    </w:p>
    <w:p w14:paraId="045EBFE4" w14:textId="77777777" w:rsidR="00C509EF" w:rsidRPr="00F07E3A" w:rsidRDefault="00C509EF" w:rsidP="00C509EF">
      <w:pPr>
        <w:tabs>
          <w:tab w:val="left" w:pos="0"/>
        </w:tabs>
        <w:ind w:right="470"/>
        <w:rPr>
          <w:rFonts w:ascii="Verdana" w:hAnsi="Verdana"/>
          <w:b/>
          <w:bCs/>
          <w:color w:val="000000" w:themeColor="text1"/>
          <w:sz w:val="18"/>
        </w:rPr>
      </w:pPr>
    </w:p>
    <w:p w14:paraId="41F43038" w14:textId="77777777" w:rsidR="00C509EF" w:rsidRPr="00F07E3A" w:rsidRDefault="00C509EF" w:rsidP="00C509EF">
      <w:pPr>
        <w:tabs>
          <w:tab w:val="left" w:pos="0"/>
        </w:tabs>
        <w:ind w:right="470"/>
        <w:jc w:val="center"/>
        <w:rPr>
          <w:rFonts w:ascii="Verdana" w:hAnsi="Verdana"/>
          <w:b/>
          <w:bCs/>
          <w:color w:val="000000" w:themeColor="text1"/>
          <w:sz w:val="20"/>
          <w:szCs w:val="20"/>
        </w:rPr>
      </w:pPr>
      <w:r w:rsidRPr="00F07E3A">
        <w:rPr>
          <w:rFonts w:ascii="Verdana" w:hAnsi="Verdana"/>
          <w:b/>
          <w:bCs/>
          <w:color w:val="000000" w:themeColor="text1"/>
          <w:sz w:val="20"/>
          <w:szCs w:val="20"/>
        </w:rPr>
        <w:t>Wykaz doświadczenia zawodowego trenerów</w:t>
      </w:r>
    </w:p>
    <w:p w14:paraId="4FEABC7E" w14:textId="77777777" w:rsidR="00C509EF" w:rsidRPr="00F07E3A" w:rsidRDefault="00C509EF" w:rsidP="00C509EF">
      <w:pPr>
        <w:tabs>
          <w:tab w:val="left" w:pos="0"/>
        </w:tabs>
        <w:ind w:right="470"/>
        <w:jc w:val="center"/>
        <w:rPr>
          <w:rFonts w:ascii="Verdana" w:hAnsi="Verdana"/>
          <w:b/>
          <w:bCs/>
          <w:color w:val="000000" w:themeColor="text1"/>
          <w:sz w:val="20"/>
          <w:szCs w:val="20"/>
        </w:rPr>
      </w:pPr>
    </w:p>
    <w:p w14:paraId="7B4E1A0B" w14:textId="77777777" w:rsidR="00C509EF" w:rsidRDefault="00C509EF" w:rsidP="00C509EF">
      <w:pPr>
        <w:keepNext/>
        <w:keepLines/>
        <w:jc w:val="both"/>
        <w:rPr>
          <w:rFonts w:ascii="Verdana" w:hAnsi="Verdana"/>
          <w:b/>
          <w:bCs/>
          <w:sz w:val="18"/>
          <w:szCs w:val="18"/>
        </w:rPr>
      </w:pPr>
      <w:r w:rsidRPr="00184EF5">
        <w:rPr>
          <w:rFonts w:ascii="Verdana" w:hAnsi="Verdana" w:cs="Arial"/>
          <w:b/>
          <w:bCs/>
          <w:sz w:val="18"/>
          <w:szCs w:val="18"/>
        </w:rPr>
        <w:t>Świadczenie usług szkoleniowych w zakresie podnoszenia kompetencji informatycznych kadry administracyjnej i kierowniczej</w:t>
      </w:r>
      <w:r>
        <w:rPr>
          <w:rFonts w:ascii="Verdana" w:hAnsi="Verdana" w:cs="Arial"/>
          <w:b/>
          <w:bCs/>
          <w:sz w:val="18"/>
          <w:szCs w:val="18"/>
        </w:rPr>
        <w:t>,</w:t>
      </w:r>
      <w:r w:rsidRPr="00184EF5">
        <w:rPr>
          <w:rFonts w:ascii="Verdana" w:hAnsi="Verdana" w:cs="Arial"/>
          <w:b/>
          <w:bCs/>
          <w:sz w:val="18"/>
          <w:szCs w:val="18"/>
        </w:rPr>
        <w:t xml:space="preserve"> w ramach realizacji projektu pn. "Dolnośląscy liderzy Medycyny - wdrożenie zintegrowanego programu podnoszenia kompetencji studentów, doktorantów, kadry dydaktycznej i administracyjnej Uniwersytetu Medycznego im. Piastów Śląskich we Wrocławiu"</w:t>
      </w:r>
      <w:r w:rsidRPr="00CF2896">
        <w:rPr>
          <w:rFonts w:ascii="Verdana" w:hAnsi="Verdana"/>
          <w:b/>
          <w:bCs/>
          <w:sz w:val="18"/>
          <w:szCs w:val="18"/>
        </w:rPr>
        <w:t>.</w:t>
      </w:r>
    </w:p>
    <w:p w14:paraId="7E4A03E4" w14:textId="77777777" w:rsidR="00C509EF" w:rsidRDefault="00C509EF" w:rsidP="00C509EF">
      <w:pPr>
        <w:keepNext/>
        <w:keepLines/>
        <w:jc w:val="both"/>
        <w:rPr>
          <w:rFonts w:ascii="Verdana" w:eastAsiaTheme="minorHAnsi" w:hAnsi="Verdana" w:cs="Arial"/>
          <w:sz w:val="18"/>
          <w:szCs w:val="18"/>
          <w:lang w:eastAsia="en-US"/>
        </w:rPr>
      </w:pPr>
    </w:p>
    <w:p w14:paraId="7884313E" w14:textId="5DB5224C" w:rsidR="00C509EF" w:rsidRPr="00C509EF" w:rsidRDefault="00C509EF" w:rsidP="00C509EF">
      <w:pPr>
        <w:keepNext/>
        <w:keepLines/>
        <w:ind w:left="1134" w:hanging="1134"/>
        <w:jc w:val="both"/>
        <w:rPr>
          <w:rFonts w:ascii="Verdana" w:hAnsi="Verdana"/>
          <w:b/>
          <w:sz w:val="18"/>
          <w:szCs w:val="18"/>
        </w:rPr>
      </w:pPr>
      <w:r w:rsidRPr="00C509EF">
        <w:rPr>
          <w:rFonts w:ascii="Verdana" w:hAnsi="Verdana"/>
          <w:b/>
          <w:sz w:val="18"/>
          <w:szCs w:val="18"/>
        </w:rPr>
        <w:t>Część D – Świadczenie usługi szkoleniowej o tematyce: Microsoft Excel i Microsoft Word (na trzech poziomach zaawansowania)</w:t>
      </w:r>
    </w:p>
    <w:p w14:paraId="02621BA0" w14:textId="77777777" w:rsidR="00C509EF" w:rsidRPr="00C919EB" w:rsidRDefault="00C509EF" w:rsidP="00C509EF">
      <w:pPr>
        <w:keepNext/>
        <w:keepLines/>
        <w:jc w:val="both"/>
        <w:rPr>
          <w:rFonts w:ascii="Verdana" w:eastAsiaTheme="minorHAnsi" w:hAnsi="Verdana" w:cs="Arial"/>
          <w:b/>
          <w:sz w:val="18"/>
          <w:szCs w:val="18"/>
          <w:lang w:eastAsia="en-US"/>
        </w:rPr>
      </w:pPr>
    </w:p>
    <w:p w14:paraId="08CA8599" w14:textId="77777777" w:rsidR="00C509EF" w:rsidRDefault="00C509EF" w:rsidP="00C91750">
      <w:pPr>
        <w:keepNext/>
        <w:keepLines/>
        <w:numPr>
          <w:ilvl w:val="0"/>
          <w:numId w:val="202"/>
        </w:numPr>
        <w:tabs>
          <w:tab w:val="clear" w:pos="1980"/>
          <w:tab w:val="left" w:pos="0"/>
        </w:tabs>
        <w:ind w:left="426" w:right="-2"/>
        <w:contextualSpacing/>
        <w:jc w:val="both"/>
        <w:rPr>
          <w:rFonts w:ascii="Verdana" w:hAnsi="Verdana"/>
          <w:bCs/>
          <w:sz w:val="18"/>
          <w:szCs w:val="18"/>
        </w:rPr>
      </w:pPr>
      <w:r>
        <w:rPr>
          <w:rFonts w:ascii="Verdana" w:hAnsi="Verdana"/>
          <w:bCs/>
          <w:sz w:val="18"/>
          <w:szCs w:val="18"/>
        </w:rPr>
        <w:t xml:space="preserve">Zarejestrowana nazwa Wykonawcy: </w:t>
      </w:r>
    </w:p>
    <w:p w14:paraId="5C73E219" w14:textId="77777777" w:rsidR="00C509EF" w:rsidRDefault="00C509EF" w:rsidP="00C509EF">
      <w:pPr>
        <w:keepNext/>
        <w:keepLines/>
        <w:tabs>
          <w:tab w:val="left" w:pos="426"/>
        </w:tabs>
        <w:spacing w:before="120"/>
        <w:ind w:left="425" w:right="-2"/>
        <w:jc w:val="both"/>
        <w:rPr>
          <w:rFonts w:ascii="Verdana" w:hAnsi="Verdana"/>
          <w:bCs/>
          <w:sz w:val="18"/>
          <w:szCs w:val="18"/>
        </w:rPr>
      </w:pPr>
      <w:r>
        <w:rPr>
          <w:rFonts w:ascii="Verdana" w:hAnsi="Verdana"/>
          <w:bCs/>
          <w:sz w:val="18"/>
          <w:szCs w:val="18"/>
        </w:rPr>
        <w:t>...................................................................................................................................</w:t>
      </w:r>
    </w:p>
    <w:p w14:paraId="64B5CDA9" w14:textId="77777777" w:rsidR="00C509EF" w:rsidRDefault="00C509EF" w:rsidP="00C91750">
      <w:pPr>
        <w:keepNext/>
        <w:keepLines/>
        <w:numPr>
          <w:ilvl w:val="0"/>
          <w:numId w:val="202"/>
        </w:numPr>
        <w:ind w:left="426" w:right="-2" w:hanging="426"/>
        <w:contextualSpacing/>
        <w:jc w:val="both"/>
        <w:rPr>
          <w:rFonts w:ascii="Verdana" w:hAnsi="Verdana"/>
          <w:bCs/>
          <w:sz w:val="18"/>
          <w:szCs w:val="18"/>
        </w:rPr>
      </w:pPr>
      <w:r>
        <w:rPr>
          <w:rFonts w:ascii="Verdana" w:hAnsi="Verdana"/>
          <w:bCs/>
          <w:sz w:val="18"/>
          <w:szCs w:val="18"/>
        </w:rPr>
        <w:t xml:space="preserve">Adres Wykonawcy: </w:t>
      </w:r>
    </w:p>
    <w:p w14:paraId="2D9FAF3A" w14:textId="77777777" w:rsidR="00C509EF" w:rsidRDefault="00C509EF" w:rsidP="00C509EF">
      <w:pPr>
        <w:keepNext/>
        <w:keepLines/>
        <w:tabs>
          <w:tab w:val="left" w:pos="426"/>
        </w:tabs>
        <w:spacing w:before="120"/>
        <w:ind w:left="425" w:right="-2"/>
        <w:jc w:val="both"/>
        <w:rPr>
          <w:rFonts w:ascii="Verdana" w:hAnsi="Verdana"/>
          <w:bCs/>
          <w:sz w:val="18"/>
          <w:szCs w:val="18"/>
        </w:rPr>
      </w:pPr>
      <w:r>
        <w:rPr>
          <w:rFonts w:ascii="Verdana" w:hAnsi="Verdana"/>
          <w:bCs/>
          <w:sz w:val="18"/>
          <w:szCs w:val="18"/>
        </w:rPr>
        <w:t>...................................................................................................................................</w:t>
      </w:r>
    </w:p>
    <w:p w14:paraId="62120DF3" w14:textId="77777777" w:rsidR="00C509EF" w:rsidRDefault="00C509EF" w:rsidP="00C91750">
      <w:pPr>
        <w:keepNext/>
        <w:keepLines/>
        <w:numPr>
          <w:ilvl w:val="0"/>
          <w:numId w:val="202"/>
        </w:numPr>
        <w:tabs>
          <w:tab w:val="left" w:pos="0"/>
        </w:tabs>
        <w:ind w:left="426" w:right="-2" w:hanging="426"/>
        <w:contextualSpacing/>
        <w:jc w:val="both"/>
        <w:rPr>
          <w:rFonts w:ascii="Verdana" w:hAnsi="Verdana"/>
          <w:bCs/>
          <w:sz w:val="18"/>
          <w:szCs w:val="18"/>
        </w:rPr>
      </w:pPr>
      <w:r>
        <w:rPr>
          <w:rFonts w:ascii="Verdana" w:hAnsi="Verdana"/>
          <w:bCs/>
          <w:sz w:val="18"/>
          <w:szCs w:val="18"/>
        </w:rPr>
        <w:t>Nazwiska osób po stronie Wykonawcy uprawnionych do jego reprezentowania przy sporządzaniu niniejszej oferty:</w:t>
      </w:r>
    </w:p>
    <w:p w14:paraId="69AE00DC" w14:textId="77777777" w:rsidR="00C509EF" w:rsidRDefault="00C509EF" w:rsidP="00C509EF">
      <w:pPr>
        <w:keepNext/>
        <w:keepLines/>
        <w:tabs>
          <w:tab w:val="left" w:pos="426"/>
        </w:tabs>
        <w:spacing w:before="120" w:after="60"/>
        <w:ind w:left="425" w:right="-2"/>
        <w:jc w:val="both"/>
        <w:rPr>
          <w:rFonts w:ascii="Verdana" w:hAnsi="Verdana"/>
          <w:bCs/>
          <w:sz w:val="18"/>
          <w:szCs w:val="18"/>
          <w:lang w:val="en-US"/>
        </w:rPr>
      </w:pPr>
      <w:r>
        <w:rPr>
          <w:rFonts w:ascii="Verdana" w:hAnsi="Verdana"/>
          <w:bCs/>
          <w:sz w:val="18"/>
          <w:szCs w:val="18"/>
          <w:lang w:val="en-US"/>
        </w:rPr>
        <w:t>...................................................................................................................................</w:t>
      </w:r>
    </w:p>
    <w:p w14:paraId="5363F31A" w14:textId="77777777" w:rsidR="00C509EF" w:rsidRDefault="00C509EF" w:rsidP="00C509EF">
      <w:pPr>
        <w:keepNext/>
        <w:keepLines/>
        <w:ind w:right="-2"/>
        <w:rPr>
          <w:rFonts w:ascii="Verdana" w:hAnsi="Verdana"/>
          <w:iCs/>
          <w:sz w:val="18"/>
          <w:szCs w:val="18"/>
          <w:lang w:val="de-DE"/>
        </w:rPr>
      </w:pPr>
      <w:r>
        <w:rPr>
          <w:rFonts w:ascii="Verdana" w:hAnsi="Verdana"/>
          <w:iCs/>
          <w:sz w:val="18"/>
          <w:szCs w:val="18"/>
          <w:lang w:val="de-DE"/>
        </w:rPr>
        <w:t xml:space="preserve">4. NIP...........................     5. </w:t>
      </w:r>
      <w:proofErr w:type="spellStart"/>
      <w:r>
        <w:rPr>
          <w:rFonts w:ascii="Verdana" w:hAnsi="Verdana"/>
          <w:iCs/>
          <w:sz w:val="18"/>
          <w:szCs w:val="18"/>
          <w:lang w:val="de-DE"/>
        </w:rPr>
        <w:t>Regon</w:t>
      </w:r>
      <w:proofErr w:type="spellEnd"/>
      <w:r>
        <w:rPr>
          <w:rFonts w:ascii="Verdana" w:hAnsi="Verdana"/>
          <w:iCs/>
          <w:sz w:val="18"/>
          <w:szCs w:val="18"/>
          <w:lang w:val="de-DE"/>
        </w:rPr>
        <w:t xml:space="preserve">....................................    6.  Tel. ..................................      </w:t>
      </w:r>
      <w:r>
        <w:rPr>
          <w:rFonts w:ascii="Verdana" w:hAnsi="Verdana"/>
          <w:iCs/>
          <w:sz w:val="18"/>
          <w:szCs w:val="18"/>
          <w:lang w:val="de-DE"/>
        </w:rPr>
        <w:br/>
      </w:r>
    </w:p>
    <w:p w14:paraId="3C721DF6" w14:textId="77777777" w:rsidR="00C509EF" w:rsidRDefault="00C509EF" w:rsidP="00C509EF">
      <w:pPr>
        <w:keepNext/>
        <w:keepLines/>
        <w:tabs>
          <w:tab w:val="left" w:pos="0"/>
        </w:tabs>
        <w:ind w:right="-2"/>
        <w:rPr>
          <w:rFonts w:ascii="Verdana" w:hAnsi="Verdana"/>
          <w:bCs/>
          <w:sz w:val="18"/>
          <w:szCs w:val="18"/>
        </w:rPr>
      </w:pPr>
      <w:r>
        <w:rPr>
          <w:rFonts w:ascii="Verdana" w:hAnsi="Verdana"/>
          <w:iCs/>
          <w:sz w:val="18"/>
          <w:szCs w:val="18"/>
          <w:lang w:val="de-DE"/>
        </w:rPr>
        <w:t>7. Fax.</w:t>
      </w:r>
      <w:r>
        <w:rPr>
          <w:rFonts w:ascii="Verdana" w:hAnsi="Verdana"/>
          <w:sz w:val="18"/>
          <w:szCs w:val="18"/>
          <w:lang w:val="de-DE"/>
        </w:rPr>
        <w:t xml:space="preserve"> ...........................   8. </w:t>
      </w:r>
      <w:proofErr w:type="spellStart"/>
      <w:r>
        <w:rPr>
          <w:rFonts w:ascii="Verdana" w:hAnsi="Verdana"/>
          <w:sz w:val="18"/>
          <w:szCs w:val="18"/>
          <w:lang w:val="de-DE"/>
        </w:rPr>
        <w:t>E-mail</w:t>
      </w:r>
      <w:proofErr w:type="spellEnd"/>
      <w:r>
        <w:rPr>
          <w:rFonts w:ascii="Verdana" w:hAnsi="Verdana"/>
          <w:sz w:val="18"/>
          <w:szCs w:val="18"/>
          <w:lang w:val="de-DE"/>
        </w:rPr>
        <w:t>: …………..</w:t>
      </w:r>
      <w:r>
        <w:rPr>
          <w:rFonts w:ascii="Verdana" w:hAnsi="Verdana"/>
          <w:iCs/>
          <w:sz w:val="18"/>
          <w:szCs w:val="18"/>
          <w:lang w:val="de-DE"/>
        </w:rPr>
        <w:t xml:space="preserve">.......................... 9. </w:t>
      </w:r>
      <w:proofErr w:type="spellStart"/>
      <w:r>
        <w:rPr>
          <w:rFonts w:ascii="Verdana" w:hAnsi="Verdana"/>
          <w:iCs/>
          <w:sz w:val="18"/>
          <w:szCs w:val="18"/>
          <w:lang w:val="de-DE"/>
        </w:rPr>
        <w:t>www</w:t>
      </w:r>
      <w:proofErr w:type="spellEnd"/>
      <w:r>
        <w:rPr>
          <w:rFonts w:ascii="Verdana" w:hAnsi="Verdana"/>
          <w:iCs/>
          <w:sz w:val="18"/>
          <w:szCs w:val="18"/>
          <w:lang w:val="de-DE"/>
        </w:rPr>
        <w:t>.….….......................</w:t>
      </w:r>
    </w:p>
    <w:p w14:paraId="00F44754" w14:textId="77777777" w:rsidR="00C509EF" w:rsidRPr="00F07E3A" w:rsidRDefault="00C509EF" w:rsidP="00C509EF">
      <w:pPr>
        <w:ind w:right="-24"/>
        <w:jc w:val="both"/>
        <w:rPr>
          <w:rFonts w:ascii="Verdana" w:hAnsi="Verdana"/>
          <w:color w:val="000000" w:themeColor="text1"/>
          <w:sz w:val="18"/>
          <w:szCs w:val="18"/>
        </w:rPr>
      </w:pPr>
    </w:p>
    <w:p w14:paraId="366116A4" w14:textId="77777777" w:rsidR="00C509EF" w:rsidRPr="0083158F" w:rsidRDefault="00C509EF" w:rsidP="00C509EF">
      <w:pPr>
        <w:ind w:right="-24"/>
        <w:jc w:val="both"/>
        <w:rPr>
          <w:rFonts w:ascii="Verdana" w:hAnsi="Verdana"/>
          <w:sz w:val="18"/>
          <w:szCs w:val="18"/>
        </w:rPr>
      </w:pPr>
      <w:r w:rsidRPr="00F07E3A">
        <w:rPr>
          <w:rFonts w:ascii="Verdana" w:hAnsi="Verdana"/>
          <w:color w:val="000000" w:themeColor="text1"/>
          <w:sz w:val="18"/>
          <w:szCs w:val="18"/>
        </w:rPr>
        <w:t xml:space="preserve">Przedkładamy informację na temat doświadczenia zawodowego </w:t>
      </w:r>
      <w:r w:rsidRPr="00F07E3A">
        <w:rPr>
          <w:rFonts w:ascii="Verdana" w:hAnsi="Verdana"/>
          <w:b/>
          <w:color w:val="000000" w:themeColor="text1"/>
          <w:sz w:val="18"/>
          <w:szCs w:val="18"/>
        </w:rPr>
        <w:t>co najmniej</w:t>
      </w:r>
      <w:r w:rsidRPr="00F07E3A">
        <w:rPr>
          <w:rFonts w:ascii="Verdana" w:hAnsi="Verdana"/>
          <w:color w:val="000000" w:themeColor="text1"/>
          <w:sz w:val="18"/>
          <w:szCs w:val="18"/>
        </w:rPr>
        <w:t xml:space="preserve"> </w:t>
      </w:r>
      <w:r>
        <w:rPr>
          <w:rFonts w:ascii="Verdana" w:hAnsi="Verdana"/>
          <w:b/>
          <w:color w:val="000000" w:themeColor="text1"/>
          <w:sz w:val="18"/>
          <w:szCs w:val="18"/>
        </w:rPr>
        <w:t>1</w:t>
      </w:r>
      <w:r w:rsidRPr="00F07E3A">
        <w:rPr>
          <w:rFonts w:ascii="Verdana" w:hAnsi="Verdana"/>
          <w:b/>
          <w:color w:val="000000" w:themeColor="text1"/>
          <w:sz w:val="18"/>
          <w:szCs w:val="18"/>
        </w:rPr>
        <w:t xml:space="preserve"> (</w:t>
      </w:r>
      <w:r>
        <w:rPr>
          <w:rFonts w:ascii="Verdana" w:hAnsi="Verdana"/>
          <w:b/>
          <w:color w:val="000000" w:themeColor="text1"/>
          <w:sz w:val="18"/>
          <w:szCs w:val="18"/>
        </w:rPr>
        <w:t>jednego</w:t>
      </w:r>
      <w:r w:rsidRPr="00F07E3A">
        <w:rPr>
          <w:rFonts w:ascii="Verdana" w:hAnsi="Verdana"/>
          <w:b/>
          <w:color w:val="000000" w:themeColor="text1"/>
          <w:sz w:val="18"/>
          <w:szCs w:val="18"/>
        </w:rPr>
        <w:t>) trener</w:t>
      </w:r>
      <w:r>
        <w:rPr>
          <w:rFonts w:ascii="Verdana" w:hAnsi="Verdana"/>
          <w:b/>
          <w:color w:val="000000" w:themeColor="text1"/>
          <w:sz w:val="18"/>
          <w:szCs w:val="18"/>
        </w:rPr>
        <w:t>a.</w:t>
      </w:r>
    </w:p>
    <w:p w14:paraId="45AE631A" w14:textId="77777777" w:rsidR="00C509EF" w:rsidRDefault="00C509EF" w:rsidP="00C509EF">
      <w:pPr>
        <w:ind w:right="-24"/>
        <w:jc w:val="both"/>
        <w:rPr>
          <w:rFonts w:ascii="Verdana" w:hAnsi="Verdana"/>
          <w:color w:val="000000" w:themeColor="text1"/>
          <w:sz w:val="18"/>
          <w:szCs w:val="18"/>
        </w:rPr>
      </w:pPr>
    </w:p>
    <w:p w14:paraId="7DB06F73" w14:textId="77777777" w:rsidR="00C509EF" w:rsidRDefault="00C509EF" w:rsidP="00C509EF">
      <w:pPr>
        <w:keepNext/>
        <w:keepLines/>
        <w:tabs>
          <w:tab w:val="left" w:pos="426"/>
        </w:tabs>
        <w:ind w:left="426" w:right="-2"/>
        <w:contextualSpacing/>
        <w:rPr>
          <w:rFonts w:ascii="Verdana" w:hAnsi="Verdana"/>
          <w:b/>
          <w:bCs/>
          <w:sz w:val="18"/>
          <w:szCs w:val="18"/>
          <w:u w:val="single"/>
        </w:rPr>
      </w:pPr>
      <w:r>
        <w:rPr>
          <w:rFonts w:ascii="Verdana" w:hAnsi="Verdana"/>
          <w:b/>
          <w:bCs/>
          <w:sz w:val="18"/>
          <w:szCs w:val="18"/>
          <w:u w:val="single"/>
        </w:rPr>
        <w:t>Trener nr 1</w:t>
      </w:r>
    </w:p>
    <w:p w14:paraId="74B09B1D" w14:textId="77777777" w:rsidR="00C509EF" w:rsidRDefault="00C509EF" w:rsidP="00C509EF">
      <w:pPr>
        <w:keepNext/>
        <w:keepLines/>
        <w:tabs>
          <w:tab w:val="left" w:pos="426"/>
        </w:tabs>
        <w:ind w:left="426" w:right="-2"/>
        <w:rPr>
          <w:rFonts w:ascii="Verdana" w:hAnsi="Verdana"/>
          <w:b/>
          <w:bCs/>
          <w:sz w:val="18"/>
          <w:szCs w:val="18"/>
        </w:rPr>
      </w:pPr>
    </w:p>
    <w:p w14:paraId="363BAFFB" w14:textId="77777777" w:rsidR="00C509EF" w:rsidRDefault="00C509EF" w:rsidP="00C509EF">
      <w:pPr>
        <w:keepNext/>
        <w:keepLines/>
        <w:tabs>
          <w:tab w:val="left" w:pos="426"/>
        </w:tabs>
        <w:ind w:left="426" w:right="-2"/>
        <w:rPr>
          <w:rFonts w:ascii="Verdana" w:hAnsi="Verdana"/>
          <w:b/>
          <w:bCs/>
          <w:sz w:val="18"/>
          <w:szCs w:val="18"/>
        </w:rPr>
      </w:pPr>
      <w:r>
        <w:rPr>
          <w:rFonts w:ascii="Verdana" w:hAnsi="Verdana"/>
          <w:b/>
          <w:bCs/>
          <w:sz w:val="18"/>
          <w:szCs w:val="18"/>
        </w:rPr>
        <w:t xml:space="preserve">Imię i nazwisko: ………………..………......................................................………... </w:t>
      </w:r>
    </w:p>
    <w:p w14:paraId="2ADB012F" w14:textId="77777777" w:rsidR="00C509EF" w:rsidRDefault="00C509EF" w:rsidP="00C509EF">
      <w:pPr>
        <w:keepNext/>
        <w:keepLines/>
        <w:tabs>
          <w:tab w:val="left" w:pos="426"/>
        </w:tabs>
        <w:ind w:left="426" w:right="-2"/>
        <w:rPr>
          <w:rFonts w:ascii="Verdana" w:hAnsi="Verdana"/>
          <w:b/>
          <w:bCs/>
          <w:sz w:val="18"/>
          <w:szCs w:val="18"/>
        </w:rPr>
      </w:pPr>
    </w:p>
    <w:p w14:paraId="2EC9291D" w14:textId="77777777" w:rsidR="00C509EF" w:rsidRDefault="00C509EF" w:rsidP="00C509EF">
      <w:pPr>
        <w:keepNext/>
        <w:keepLines/>
        <w:tabs>
          <w:tab w:val="left" w:pos="426"/>
        </w:tabs>
        <w:ind w:left="426" w:right="-2"/>
        <w:rPr>
          <w:rFonts w:ascii="Verdana" w:hAnsi="Verdana"/>
          <w:b/>
          <w:bCs/>
          <w:sz w:val="18"/>
          <w:szCs w:val="18"/>
        </w:rPr>
      </w:pPr>
      <w:r>
        <w:rPr>
          <w:rFonts w:ascii="Verdana" w:hAnsi="Verdana"/>
          <w:color w:val="000000"/>
          <w:sz w:val="18"/>
          <w:szCs w:val="18"/>
        </w:rPr>
        <w:t>skierowany przez Wykonawcę do realizacji przedmiotu zamówienia</w:t>
      </w:r>
      <w:r>
        <w:rPr>
          <w:rFonts w:ascii="Verdana" w:hAnsi="Verdana"/>
          <w:bCs/>
          <w:sz w:val="18"/>
          <w:szCs w:val="18"/>
        </w:rPr>
        <w:t>, który:</w:t>
      </w:r>
      <w:r>
        <w:rPr>
          <w:rFonts w:ascii="Verdana" w:hAnsi="Verdana"/>
          <w:b/>
          <w:bCs/>
          <w:sz w:val="18"/>
          <w:szCs w:val="18"/>
        </w:rPr>
        <w:t xml:space="preserve">    </w:t>
      </w:r>
    </w:p>
    <w:p w14:paraId="763B0A7C" w14:textId="77777777" w:rsidR="00C509EF" w:rsidRDefault="00C509EF" w:rsidP="00C509EF">
      <w:pPr>
        <w:ind w:right="-24"/>
        <w:jc w:val="both"/>
        <w:rPr>
          <w:rFonts w:ascii="Verdana" w:hAnsi="Verdana"/>
          <w:color w:val="000000" w:themeColor="text1"/>
          <w:sz w:val="18"/>
          <w:szCs w:val="18"/>
        </w:rPr>
      </w:pPr>
    </w:p>
    <w:tbl>
      <w:tblPr>
        <w:tblW w:w="898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87"/>
      </w:tblGrid>
      <w:tr w:rsidR="00C509EF" w:rsidRPr="00F07E3A" w14:paraId="192E945F" w14:textId="77777777" w:rsidTr="00D10EA5">
        <w:trPr>
          <w:cantSplit/>
          <w:trHeight w:val="313"/>
        </w:trPr>
        <w:tc>
          <w:tcPr>
            <w:tcW w:w="8987" w:type="dxa"/>
            <w:tcBorders>
              <w:right w:val="single" w:sz="12" w:space="0" w:color="auto"/>
            </w:tcBorders>
          </w:tcPr>
          <w:p w14:paraId="520E25CA" w14:textId="752FDE5A" w:rsidR="00C509EF" w:rsidRPr="00F07E3A" w:rsidRDefault="00C509EF" w:rsidP="00D10EA5">
            <w:pPr>
              <w:rPr>
                <w:rFonts w:ascii="Verdana" w:hAnsi="Verdana"/>
                <w:color w:val="000000" w:themeColor="text1"/>
                <w:sz w:val="18"/>
                <w:szCs w:val="18"/>
              </w:rPr>
            </w:pPr>
            <w:r>
              <w:rPr>
                <w:rFonts w:ascii="Verdana" w:hAnsi="Verdana"/>
                <w:b/>
                <w:color w:val="000000" w:themeColor="text1"/>
                <w:sz w:val="18"/>
                <w:szCs w:val="18"/>
              </w:rPr>
              <w:t>P</w:t>
            </w:r>
            <w:r w:rsidRPr="0083158F">
              <w:rPr>
                <w:rFonts w:ascii="Verdana" w:hAnsi="Verdana"/>
                <w:b/>
                <w:color w:val="000000" w:themeColor="text1"/>
                <w:sz w:val="18"/>
                <w:szCs w:val="18"/>
              </w:rPr>
              <w:t xml:space="preserve">rzeprowadził w okresie </w:t>
            </w:r>
            <w:r>
              <w:rPr>
                <w:rFonts w:ascii="Verdana" w:hAnsi="Verdana"/>
                <w:b/>
                <w:color w:val="000000" w:themeColor="text1"/>
                <w:sz w:val="18"/>
                <w:szCs w:val="18"/>
              </w:rPr>
              <w:t xml:space="preserve">3 </w:t>
            </w:r>
            <w:r w:rsidRPr="0083158F">
              <w:rPr>
                <w:rFonts w:ascii="Verdana" w:hAnsi="Verdana"/>
                <w:b/>
                <w:color w:val="000000" w:themeColor="text1"/>
                <w:sz w:val="18"/>
                <w:szCs w:val="18"/>
              </w:rPr>
              <w:t>(</w:t>
            </w:r>
            <w:r>
              <w:rPr>
                <w:rFonts w:ascii="Verdana" w:hAnsi="Verdana"/>
                <w:b/>
                <w:color w:val="000000" w:themeColor="text1"/>
                <w:sz w:val="18"/>
                <w:szCs w:val="18"/>
              </w:rPr>
              <w:t>trzech</w:t>
            </w:r>
            <w:r w:rsidRPr="0083158F">
              <w:rPr>
                <w:rFonts w:ascii="Verdana" w:hAnsi="Verdana"/>
                <w:b/>
                <w:color w:val="000000" w:themeColor="text1"/>
                <w:sz w:val="18"/>
                <w:szCs w:val="18"/>
              </w:rPr>
              <w:t xml:space="preserve">) </w:t>
            </w:r>
            <w:r>
              <w:rPr>
                <w:rFonts w:ascii="Verdana" w:hAnsi="Verdana"/>
                <w:b/>
                <w:color w:val="000000" w:themeColor="text1"/>
                <w:sz w:val="18"/>
                <w:szCs w:val="18"/>
              </w:rPr>
              <w:t>lat</w:t>
            </w:r>
            <w:r w:rsidRPr="0083158F">
              <w:rPr>
                <w:rFonts w:ascii="Verdana" w:hAnsi="Verdana"/>
                <w:b/>
                <w:color w:val="000000" w:themeColor="text1"/>
                <w:sz w:val="18"/>
                <w:szCs w:val="18"/>
              </w:rPr>
              <w:t xml:space="preserve"> (licząc wstecz od dnia, w którym upływa termin składania ofert) co najmniej </w:t>
            </w:r>
            <w:r>
              <w:rPr>
                <w:rFonts w:ascii="Verdana" w:hAnsi="Verdana"/>
                <w:b/>
                <w:color w:val="000000" w:themeColor="text1"/>
                <w:sz w:val="18"/>
                <w:szCs w:val="18"/>
              </w:rPr>
              <w:t>3</w:t>
            </w:r>
            <w:r w:rsidRPr="0083158F">
              <w:rPr>
                <w:rFonts w:ascii="Verdana" w:hAnsi="Verdana"/>
                <w:b/>
                <w:color w:val="000000" w:themeColor="text1"/>
                <w:sz w:val="18"/>
                <w:szCs w:val="18"/>
              </w:rPr>
              <w:t xml:space="preserve"> (</w:t>
            </w:r>
            <w:r>
              <w:rPr>
                <w:rFonts w:ascii="Verdana" w:hAnsi="Verdana"/>
                <w:b/>
                <w:color w:val="000000" w:themeColor="text1"/>
                <w:sz w:val="18"/>
                <w:szCs w:val="18"/>
              </w:rPr>
              <w:t>trzy</w:t>
            </w:r>
            <w:r w:rsidRPr="0083158F">
              <w:rPr>
                <w:rFonts w:ascii="Verdana" w:hAnsi="Verdana"/>
                <w:b/>
                <w:color w:val="000000" w:themeColor="text1"/>
                <w:sz w:val="18"/>
                <w:szCs w:val="18"/>
              </w:rPr>
              <w:t>) szkoleni</w:t>
            </w:r>
            <w:r>
              <w:rPr>
                <w:rFonts w:ascii="Verdana" w:hAnsi="Verdana"/>
                <w:b/>
                <w:color w:val="000000" w:themeColor="text1"/>
                <w:sz w:val="18"/>
                <w:szCs w:val="18"/>
              </w:rPr>
              <w:t>a</w:t>
            </w:r>
            <w:r w:rsidRPr="0083158F">
              <w:rPr>
                <w:rFonts w:ascii="Verdana" w:hAnsi="Verdana"/>
                <w:b/>
                <w:color w:val="000000" w:themeColor="text1"/>
                <w:sz w:val="18"/>
                <w:szCs w:val="18"/>
              </w:rPr>
              <w:t xml:space="preserve"> </w:t>
            </w:r>
            <w:r w:rsidRPr="00C509EF">
              <w:rPr>
                <w:rFonts w:ascii="Verdana" w:hAnsi="Verdana"/>
                <w:b/>
                <w:sz w:val="18"/>
                <w:szCs w:val="18"/>
              </w:rPr>
              <w:t>z zakresu obsługi MS Excel i/lub MS Word</w:t>
            </w:r>
            <w:r w:rsidRPr="0083158F">
              <w:rPr>
                <w:rFonts w:ascii="Verdana" w:hAnsi="Verdana"/>
                <w:b/>
                <w:color w:val="000000" w:themeColor="text1"/>
                <w:sz w:val="18"/>
                <w:szCs w:val="18"/>
              </w:rPr>
              <w:t xml:space="preserve"> - </w:t>
            </w:r>
            <w:r w:rsidRPr="0083158F">
              <w:rPr>
                <w:rFonts w:ascii="Verdana" w:hAnsi="Verdana"/>
                <w:color w:val="000000" w:themeColor="text1"/>
                <w:sz w:val="18"/>
                <w:szCs w:val="18"/>
                <w:u w:val="single"/>
              </w:rPr>
              <w:t>opisać każdą usługę, podając tematykę szkolenia, termin wykonania, informację o podmiocie, który zamawiał daną usługę –</w:t>
            </w:r>
            <w:r w:rsidRPr="0083158F">
              <w:rPr>
                <w:rFonts w:ascii="Verdana" w:hAnsi="Verdana"/>
                <w:bCs/>
                <w:color w:val="000000" w:themeColor="text1"/>
                <w:sz w:val="18"/>
                <w:szCs w:val="18"/>
                <w:u w:val="single"/>
              </w:rPr>
              <w:t xml:space="preserve"> w przypadku braku opisania szkolenia</w:t>
            </w:r>
            <w:r w:rsidRPr="0083158F">
              <w:rPr>
                <w:rFonts w:ascii="Verdana" w:hAnsi="Verdana"/>
                <w:color w:val="000000" w:themeColor="text1"/>
                <w:sz w:val="18"/>
                <w:szCs w:val="18"/>
                <w:u w:val="single"/>
              </w:rPr>
              <w:t xml:space="preserve"> </w:t>
            </w:r>
            <w:r w:rsidRPr="0083158F">
              <w:rPr>
                <w:rFonts w:ascii="Verdana" w:hAnsi="Verdana"/>
                <w:bCs/>
                <w:color w:val="000000" w:themeColor="text1"/>
                <w:sz w:val="18"/>
                <w:szCs w:val="18"/>
                <w:u w:val="single"/>
              </w:rPr>
              <w:t>co najmniej w ww. zakresie szkolenie nie będzie brane pod uwagę przy ocenie oferty</w:t>
            </w:r>
            <w:r w:rsidRPr="0083158F">
              <w:rPr>
                <w:rFonts w:ascii="Verdana" w:hAnsi="Verdana"/>
                <w:b/>
                <w:color w:val="000000" w:themeColor="text1"/>
                <w:sz w:val="18"/>
                <w:szCs w:val="18"/>
              </w:rPr>
              <w:t xml:space="preserve"> </w:t>
            </w:r>
          </w:p>
          <w:p w14:paraId="03CCA235" w14:textId="77777777" w:rsidR="00C509EF" w:rsidRPr="00F07E3A" w:rsidRDefault="00C509EF" w:rsidP="00D10EA5">
            <w:pPr>
              <w:rPr>
                <w:rFonts w:ascii="Verdana" w:hAnsi="Verdana"/>
                <w:color w:val="000000" w:themeColor="text1"/>
                <w:sz w:val="18"/>
                <w:szCs w:val="18"/>
              </w:rPr>
            </w:pPr>
            <w:r w:rsidRPr="00F07E3A">
              <w:rPr>
                <w:rFonts w:ascii="Verdana" w:hAnsi="Verdana"/>
                <w:color w:val="000000" w:themeColor="text1"/>
                <w:sz w:val="18"/>
                <w:szCs w:val="18"/>
              </w:rPr>
              <w:t>1) …………………………………………………………………………………………………………………….</w:t>
            </w:r>
          </w:p>
          <w:p w14:paraId="5C778D57" w14:textId="77777777" w:rsidR="00C509EF" w:rsidRPr="00F07E3A" w:rsidRDefault="00C509EF" w:rsidP="00D10EA5">
            <w:pPr>
              <w:rPr>
                <w:rFonts w:ascii="Verdana" w:hAnsi="Verdana"/>
                <w:color w:val="000000" w:themeColor="text1"/>
                <w:sz w:val="18"/>
                <w:szCs w:val="18"/>
              </w:rPr>
            </w:pPr>
          </w:p>
          <w:p w14:paraId="71762462" w14:textId="77777777" w:rsidR="00C509EF" w:rsidRPr="00F07E3A" w:rsidRDefault="00C509EF" w:rsidP="00D10EA5">
            <w:pPr>
              <w:rPr>
                <w:rFonts w:ascii="Verdana" w:hAnsi="Verdana"/>
                <w:color w:val="000000" w:themeColor="text1"/>
                <w:sz w:val="18"/>
                <w:szCs w:val="18"/>
              </w:rPr>
            </w:pPr>
            <w:r w:rsidRPr="00F07E3A">
              <w:rPr>
                <w:rFonts w:ascii="Verdana" w:hAnsi="Verdana"/>
                <w:color w:val="000000" w:themeColor="text1"/>
                <w:sz w:val="18"/>
                <w:szCs w:val="18"/>
              </w:rPr>
              <w:t>2) …………………………………………………………………………………………………………………….</w:t>
            </w:r>
          </w:p>
          <w:p w14:paraId="5C5EC560" w14:textId="77777777" w:rsidR="00C509EF" w:rsidRPr="00F07E3A" w:rsidRDefault="00C509EF" w:rsidP="00D10EA5">
            <w:pPr>
              <w:rPr>
                <w:rFonts w:ascii="Verdana" w:hAnsi="Verdana"/>
                <w:color w:val="000000" w:themeColor="text1"/>
                <w:sz w:val="18"/>
                <w:szCs w:val="18"/>
              </w:rPr>
            </w:pPr>
          </w:p>
          <w:p w14:paraId="3AC6E4CB" w14:textId="77777777" w:rsidR="00C509EF" w:rsidRPr="00F07E3A" w:rsidRDefault="00C509EF" w:rsidP="00D10EA5">
            <w:pPr>
              <w:rPr>
                <w:rFonts w:ascii="Verdana" w:hAnsi="Verdana"/>
                <w:color w:val="000000" w:themeColor="text1"/>
                <w:sz w:val="18"/>
                <w:szCs w:val="18"/>
              </w:rPr>
            </w:pPr>
            <w:r w:rsidRPr="00F07E3A">
              <w:rPr>
                <w:rFonts w:ascii="Verdana" w:hAnsi="Verdana"/>
                <w:color w:val="000000" w:themeColor="text1"/>
                <w:sz w:val="18"/>
                <w:szCs w:val="18"/>
              </w:rPr>
              <w:t>3) …………………………………………………………………………………………………………………….</w:t>
            </w:r>
          </w:p>
          <w:p w14:paraId="7B440F51" w14:textId="77777777" w:rsidR="00C509EF" w:rsidRPr="00F07E3A" w:rsidRDefault="00C509EF" w:rsidP="00D10EA5">
            <w:pPr>
              <w:rPr>
                <w:rFonts w:ascii="Verdana" w:hAnsi="Verdana"/>
                <w:color w:val="000000" w:themeColor="text1"/>
                <w:sz w:val="18"/>
                <w:szCs w:val="18"/>
              </w:rPr>
            </w:pPr>
          </w:p>
          <w:p w14:paraId="7D0C92E1" w14:textId="77777777" w:rsidR="00C509EF" w:rsidRPr="00F07E3A" w:rsidRDefault="00C509EF" w:rsidP="00D10EA5">
            <w:pPr>
              <w:rPr>
                <w:rFonts w:ascii="Verdana" w:hAnsi="Verdana"/>
                <w:color w:val="000000" w:themeColor="text1"/>
                <w:sz w:val="18"/>
                <w:szCs w:val="18"/>
              </w:rPr>
            </w:pPr>
            <w:r w:rsidRPr="00F07E3A">
              <w:rPr>
                <w:rFonts w:ascii="Verdana" w:hAnsi="Verdana"/>
                <w:color w:val="000000" w:themeColor="text1"/>
                <w:sz w:val="18"/>
                <w:szCs w:val="18"/>
              </w:rPr>
              <w:t>4) …………………………………………………………………………………………………………………….</w:t>
            </w:r>
          </w:p>
          <w:p w14:paraId="666BB6B3" w14:textId="77777777" w:rsidR="00C509EF" w:rsidRPr="00F07E3A" w:rsidRDefault="00C509EF" w:rsidP="00D10EA5">
            <w:pPr>
              <w:rPr>
                <w:rFonts w:ascii="Verdana" w:hAnsi="Verdana"/>
                <w:color w:val="000000" w:themeColor="text1"/>
                <w:sz w:val="18"/>
                <w:szCs w:val="18"/>
              </w:rPr>
            </w:pPr>
          </w:p>
          <w:p w14:paraId="4D4CDFB2" w14:textId="77777777" w:rsidR="00C509EF" w:rsidRPr="00F07E3A" w:rsidRDefault="00C509EF" w:rsidP="00D10EA5">
            <w:pPr>
              <w:rPr>
                <w:rFonts w:ascii="Verdana" w:hAnsi="Verdana"/>
                <w:color w:val="000000" w:themeColor="text1"/>
                <w:sz w:val="18"/>
                <w:szCs w:val="18"/>
              </w:rPr>
            </w:pPr>
          </w:p>
        </w:tc>
      </w:tr>
    </w:tbl>
    <w:p w14:paraId="2AFEB8C9" w14:textId="281841B8" w:rsidR="00C509EF" w:rsidRDefault="00C509EF" w:rsidP="00C509EF">
      <w:pPr>
        <w:tabs>
          <w:tab w:val="left" w:pos="0"/>
        </w:tabs>
        <w:ind w:right="-24"/>
        <w:rPr>
          <w:rFonts w:ascii="Verdana" w:hAnsi="Verdana"/>
          <w:b/>
          <w:bCs/>
          <w:color w:val="000000" w:themeColor="text1"/>
          <w:sz w:val="18"/>
        </w:rPr>
      </w:pPr>
    </w:p>
    <w:p w14:paraId="5856EDBB" w14:textId="38B8BC12" w:rsidR="00C509EF" w:rsidRDefault="00C509EF" w:rsidP="00C509EF">
      <w:pPr>
        <w:keepNext/>
        <w:keepLines/>
        <w:tabs>
          <w:tab w:val="left" w:pos="426"/>
        </w:tabs>
        <w:ind w:left="426" w:right="-2"/>
        <w:contextualSpacing/>
        <w:rPr>
          <w:rFonts w:ascii="Verdana" w:hAnsi="Verdana"/>
          <w:b/>
          <w:bCs/>
          <w:sz w:val="18"/>
          <w:szCs w:val="18"/>
          <w:u w:val="single"/>
        </w:rPr>
      </w:pPr>
      <w:r>
        <w:rPr>
          <w:rFonts w:ascii="Verdana" w:hAnsi="Verdana"/>
          <w:b/>
          <w:bCs/>
          <w:sz w:val="18"/>
          <w:szCs w:val="18"/>
          <w:u w:val="single"/>
        </w:rPr>
        <w:t>Trener nr 2</w:t>
      </w:r>
    </w:p>
    <w:p w14:paraId="19EB0B35" w14:textId="77777777" w:rsidR="00C509EF" w:rsidRDefault="00C509EF" w:rsidP="00C509EF">
      <w:pPr>
        <w:keepNext/>
        <w:keepLines/>
        <w:tabs>
          <w:tab w:val="left" w:pos="426"/>
        </w:tabs>
        <w:ind w:left="426" w:right="-2"/>
        <w:rPr>
          <w:rFonts w:ascii="Verdana" w:hAnsi="Verdana"/>
          <w:b/>
          <w:bCs/>
          <w:sz w:val="18"/>
          <w:szCs w:val="18"/>
        </w:rPr>
      </w:pPr>
    </w:p>
    <w:p w14:paraId="6919B5C9" w14:textId="77777777" w:rsidR="00C509EF" w:rsidRDefault="00C509EF" w:rsidP="00C509EF">
      <w:pPr>
        <w:keepNext/>
        <w:keepLines/>
        <w:tabs>
          <w:tab w:val="left" w:pos="426"/>
        </w:tabs>
        <w:ind w:left="426" w:right="-2"/>
        <w:rPr>
          <w:rFonts w:ascii="Verdana" w:hAnsi="Verdana"/>
          <w:b/>
          <w:bCs/>
          <w:sz w:val="18"/>
          <w:szCs w:val="18"/>
        </w:rPr>
      </w:pPr>
      <w:r>
        <w:rPr>
          <w:rFonts w:ascii="Verdana" w:hAnsi="Verdana"/>
          <w:b/>
          <w:bCs/>
          <w:sz w:val="18"/>
          <w:szCs w:val="18"/>
        </w:rPr>
        <w:t xml:space="preserve">Imię i nazwisko: ………………..………......................................................………... </w:t>
      </w:r>
    </w:p>
    <w:p w14:paraId="1A5FCF71" w14:textId="77777777" w:rsidR="00C509EF" w:rsidRDefault="00C509EF" w:rsidP="00C509EF">
      <w:pPr>
        <w:keepNext/>
        <w:keepLines/>
        <w:tabs>
          <w:tab w:val="left" w:pos="426"/>
        </w:tabs>
        <w:ind w:left="426" w:right="-2"/>
        <w:rPr>
          <w:rFonts w:ascii="Verdana" w:hAnsi="Verdana"/>
          <w:b/>
          <w:bCs/>
          <w:sz w:val="18"/>
          <w:szCs w:val="18"/>
        </w:rPr>
      </w:pPr>
    </w:p>
    <w:p w14:paraId="68A5D959" w14:textId="77777777" w:rsidR="00C509EF" w:rsidRDefault="00C509EF" w:rsidP="00C509EF">
      <w:pPr>
        <w:keepNext/>
        <w:keepLines/>
        <w:tabs>
          <w:tab w:val="left" w:pos="426"/>
        </w:tabs>
        <w:ind w:left="426" w:right="-2"/>
        <w:rPr>
          <w:rFonts w:ascii="Verdana" w:hAnsi="Verdana"/>
          <w:b/>
          <w:bCs/>
          <w:sz w:val="18"/>
          <w:szCs w:val="18"/>
        </w:rPr>
      </w:pPr>
      <w:r>
        <w:rPr>
          <w:rFonts w:ascii="Verdana" w:hAnsi="Verdana"/>
          <w:color w:val="000000"/>
          <w:sz w:val="18"/>
          <w:szCs w:val="18"/>
        </w:rPr>
        <w:t>skierowany przez Wykonawcę do realizacji przedmiotu zamówienia</w:t>
      </w:r>
      <w:r>
        <w:rPr>
          <w:rFonts w:ascii="Verdana" w:hAnsi="Verdana"/>
          <w:bCs/>
          <w:sz w:val="18"/>
          <w:szCs w:val="18"/>
        </w:rPr>
        <w:t>, który:</w:t>
      </w:r>
      <w:r>
        <w:rPr>
          <w:rFonts w:ascii="Verdana" w:hAnsi="Verdana"/>
          <w:b/>
          <w:bCs/>
          <w:sz w:val="18"/>
          <w:szCs w:val="18"/>
        </w:rPr>
        <w:t xml:space="preserve">    </w:t>
      </w:r>
    </w:p>
    <w:p w14:paraId="3D90071F" w14:textId="77777777" w:rsidR="00C509EF" w:rsidRDefault="00C509EF" w:rsidP="00C509EF">
      <w:pPr>
        <w:ind w:right="-24"/>
        <w:jc w:val="both"/>
        <w:rPr>
          <w:rFonts w:ascii="Verdana" w:hAnsi="Verdana"/>
          <w:color w:val="000000" w:themeColor="text1"/>
          <w:sz w:val="18"/>
          <w:szCs w:val="18"/>
        </w:rPr>
      </w:pPr>
    </w:p>
    <w:tbl>
      <w:tblPr>
        <w:tblW w:w="898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87"/>
      </w:tblGrid>
      <w:tr w:rsidR="00C509EF" w:rsidRPr="00F07E3A" w14:paraId="2B0C795E" w14:textId="77777777" w:rsidTr="00D10EA5">
        <w:trPr>
          <w:cantSplit/>
          <w:trHeight w:val="313"/>
        </w:trPr>
        <w:tc>
          <w:tcPr>
            <w:tcW w:w="8987" w:type="dxa"/>
            <w:tcBorders>
              <w:right w:val="single" w:sz="12" w:space="0" w:color="auto"/>
            </w:tcBorders>
          </w:tcPr>
          <w:p w14:paraId="596DF74B" w14:textId="77777777" w:rsidR="00C509EF" w:rsidRPr="00F07E3A" w:rsidRDefault="00C509EF" w:rsidP="00D10EA5">
            <w:pPr>
              <w:rPr>
                <w:rFonts w:ascii="Verdana" w:hAnsi="Verdana"/>
                <w:color w:val="000000" w:themeColor="text1"/>
                <w:sz w:val="18"/>
                <w:szCs w:val="18"/>
              </w:rPr>
            </w:pPr>
            <w:r>
              <w:rPr>
                <w:rFonts w:ascii="Verdana" w:hAnsi="Verdana"/>
                <w:b/>
                <w:color w:val="000000" w:themeColor="text1"/>
                <w:sz w:val="18"/>
                <w:szCs w:val="18"/>
              </w:rPr>
              <w:lastRenderedPageBreak/>
              <w:t>P</w:t>
            </w:r>
            <w:r w:rsidRPr="0083158F">
              <w:rPr>
                <w:rFonts w:ascii="Verdana" w:hAnsi="Verdana"/>
                <w:b/>
                <w:color w:val="000000" w:themeColor="text1"/>
                <w:sz w:val="18"/>
                <w:szCs w:val="18"/>
              </w:rPr>
              <w:t xml:space="preserve">rzeprowadził w okresie </w:t>
            </w:r>
            <w:r>
              <w:rPr>
                <w:rFonts w:ascii="Verdana" w:hAnsi="Verdana"/>
                <w:b/>
                <w:color w:val="000000" w:themeColor="text1"/>
                <w:sz w:val="18"/>
                <w:szCs w:val="18"/>
              </w:rPr>
              <w:t xml:space="preserve">3 </w:t>
            </w:r>
            <w:r w:rsidRPr="0083158F">
              <w:rPr>
                <w:rFonts w:ascii="Verdana" w:hAnsi="Verdana"/>
                <w:b/>
                <w:color w:val="000000" w:themeColor="text1"/>
                <w:sz w:val="18"/>
                <w:szCs w:val="18"/>
              </w:rPr>
              <w:t>(</w:t>
            </w:r>
            <w:r>
              <w:rPr>
                <w:rFonts w:ascii="Verdana" w:hAnsi="Verdana"/>
                <w:b/>
                <w:color w:val="000000" w:themeColor="text1"/>
                <w:sz w:val="18"/>
                <w:szCs w:val="18"/>
              </w:rPr>
              <w:t>trzech</w:t>
            </w:r>
            <w:r w:rsidRPr="0083158F">
              <w:rPr>
                <w:rFonts w:ascii="Verdana" w:hAnsi="Verdana"/>
                <w:b/>
                <w:color w:val="000000" w:themeColor="text1"/>
                <w:sz w:val="18"/>
                <w:szCs w:val="18"/>
              </w:rPr>
              <w:t xml:space="preserve">) </w:t>
            </w:r>
            <w:r>
              <w:rPr>
                <w:rFonts w:ascii="Verdana" w:hAnsi="Verdana"/>
                <w:b/>
                <w:color w:val="000000" w:themeColor="text1"/>
                <w:sz w:val="18"/>
                <w:szCs w:val="18"/>
              </w:rPr>
              <w:t>lat</w:t>
            </w:r>
            <w:r w:rsidRPr="0083158F">
              <w:rPr>
                <w:rFonts w:ascii="Verdana" w:hAnsi="Verdana"/>
                <w:b/>
                <w:color w:val="000000" w:themeColor="text1"/>
                <w:sz w:val="18"/>
                <w:szCs w:val="18"/>
              </w:rPr>
              <w:t xml:space="preserve"> (licząc wstecz od dnia, w którym upływa termin składania ofert) co najmniej </w:t>
            </w:r>
            <w:r>
              <w:rPr>
                <w:rFonts w:ascii="Verdana" w:hAnsi="Verdana"/>
                <w:b/>
                <w:color w:val="000000" w:themeColor="text1"/>
                <w:sz w:val="18"/>
                <w:szCs w:val="18"/>
              </w:rPr>
              <w:t>3</w:t>
            </w:r>
            <w:r w:rsidRPr="0083158F">
              <w:rPr>
                <w:rFonts w:ascii="Verdana" w:hAnsi="Verdana"/>
                <w:b/>
                <w:color w:val="000000" w:themeColor="text1"/>
                <w:sz w:val="18"/>
                <w:szCs w:val="18"/>
              </w:rPr>
              <w:t xml:space="preserve"> (</w:t>
            </w:r>
            <w:r>
              <w:rPr>
                <w:rFonts w:ascii="Verdana" w:hAnsi="Verdana"/>
                <w:b/>
                <w:color w:val="000000" w:themeColor="text1"/>
                <w:sz w:val="18"/>
                <w:szCs w:val="18"/>
              </w:rPr>
              <w:t>trzy</w:t>
            </w:r>
            <w:r w:rsidRPr="0083158F">
              <w:rPr>
                <w:rFonts w:ascii="Verdana" w:hAnsi="Verdana"/>
                <w:b/>
                <w:color w:val="000000" w:themeColor="text1"/>
                <w:sz w:val="18"/>
                <w:szCs w:val="18"/>
              </w:rPr>
              <w:t>) szkoleni</w:t>
            </w:r>
            <w:r>
              <w:rPr>
                <w:rFonts w:ascii="Verdana" w:hAnsi="Verdana"/>
                <w:b/>
                <w:color w:val="000000" w:themeColor="text1"/>
                <w:sz w:val="18"/>
                <w:szCs w:val="18"/>
              </w:rPr>
              <w:t>a</w:t>
            </w:r>
            <w:r w:rsidRPr="0083158F">
              <w:rPr>
                <w:rFonts w:ascii="Verdana" w:hAnsi="Verdana"/>
                <w:b/>
                <w:color w:val="000000" w:themeColor="text1"/>
                <w:sz w:val="18"/>
                <w:szCs w:val="18"/>
              </w:rPr>
              <w:t xml:space="preserve"> </w:t>
            </w:r>
            <w:r w:rsidRPr="00C509EF">
              <w:rPr>
                <w:rFonts w:ascii="Verdana" w:hAnsi="Verdana"/>
                <w:b/>
                <w:sz w:val="18"/>
                <w:szCs w:val="18"/>
              </w:rPr>
              <w:t>z zakresu obsługi MS Excel i/lub MS Word</w:t>
            </w:r>
            <w:r w:rsidRPr="0083158F">
              <w:rPr>
                <w:rFonts w:ascii="Verdana" w:hAnsi="Verdana"/>
                <w:b/>
                <w:color w:val="000000" w:themeColor="text1"/>
                <w:sz w:val="18"/>
                <w:szCs w:val="18"/>
              </w:rPr>
              <w:t xml:space="preserve"> - </w:t>
            </w:r>
            <w:r w:rsidRPr="0083158F">
              <w:rPr>
                <w:rFonts w:ascii="Verdana" w:hAnsi="Verdana"/>
                <w:color w:val="000000" w:themeColor="text1"/>
                <w:sz w:val="18"/>
                <w:szCs w:val="18"/>
                <w:u w:val="single"/>
              </w:rPr>
              <w:t>opisać każdą usługę, podając tematykę szkolenia, termin wykonania, informację o podmiocie, który zamawiał daną usługę –</w:t>
            </w:r>
            <w:r w:rsidRPr="0083158F">
              <w:rPr>
                <w:rFonts w:ascii="Verdana" w:hAnsi="Verdana"/>
                <w:bCs/>
                <w:color w:val="000000" w:themeColor="text1"/>
                <w:sz w:val="18"/>
                <w:szCs w:val="18"/>
                <w:u w:val="single"/>
              </w:rPr>
              <w:t xml:space="preserve"> w przypadku braku opisania szkolenia</w:t>
            </w:r>
            <w:r w:rsidRPr="0083158F">
              <w:rPr>
                <w:rFonts w:ascii="Verdana" w:hAnsi="Verdana"/>
                <w:color w:val="000000" w:themeColor="text1"/>
                <w:sz w:val="18"/>
                <w:szCs w:val="18"/>
                <w:u w:val="single"/>
              </w:rPr>
              <w:t xml:space="preserve"> </w:t>
            </w:r>
            <w:r w:rsidRPr="0083158F">
              <w:rPr>
                <w:rFonts w:ascii="Verdana" w:hAnsi="Verdana"/>
                <w:bCs/>
                <w:color w:val="000000" w:themeColor="text1"/>
                <w:sz w:val="18"/>
                <w:szCs w:val="18"/>
                <w:u w:val="single"/>
              </w:rPr>
              <w:t>co najmniej w ww. zakresie szkolenie nie będzie brane pod uwagę przy ocenie oferty</w:t>
            </w:r>
            <w:r w:rsidRPr="0083158F">
              <w:rPr>
                <w:rFonts w:ascii="Verdana" w:hAnsi="Verdana"/>
                <w:b/>
                <w:color w:val="000000" w:themeColor="text1"/>
                <w:sz w:val="18"/>
                <w:szCs w:val="18"/>
              </w:rPr>
              <w:t xml:space="preserve"> </w:t>
            </w:r>
          </w:p>
          <w:p w14:paraId="6AB4D993" w14:textId="77777777" w:rsidR="00C509EF" w:rsidRPr="00F07E3A" w:rsidRDefault="00C509EF" w:rsidP="00D10EA5">
            <w:pPr>
              <w:rPr>
                <w:rFonts w:ascii="Verdana" w:hAnsi="Verdana"/>
                <w:color w:val="000000" w:themeColor="text1"/>
                <w:sz w:val="18"/>
                <w:szCs w:val="18"/>
              </w:rPr>
            </w:pPr>
            <w:r w:rsidRPr="00F07E3A">
              <w:rPr>
                <w:rFonts w:ascii="Verdana" w:hAnsi="Verdana"/>
                <w:color w:val="000000" w:themeColor="text1"/>
                <w:sz w:val="18"/>
                <w:szCs w:val="18"/>
              </w:rPr>
              <w:t>1) …………………………………………………………………………………………………………………….</w:t>
            </w:r>
          </w:p>
          <w:p w14:paraId="370BDABB" w14:textId="77777777" w:rsidR="00C509EF" w:rsidRPr="00F07E3A" w:rsidRDefault="00C509EF" w:rsidP="00D10EA5">
            <w:pPr>
              <w:rPr>
                <w:rFonts w:ascii="Verdana" w:hAnsi="Verdana"/>
                <w:color w:val="000000" w:themeColor="text1"/>
                <w:sz w:val="18"/>
                <w:szCs w:val="18"/>
              </w:rPr>
            </w:pPr>
          </w:p>
          <w:p w14:paraId="5CD31B36" w14:textId="77777777" w:rsidR="00C509EF" w:rsidRPr="00F07E3A" w:rsidRDefault="00C509EF" w:rsidP="00D10EA5">
            <w:pPr>
              <w:rPr>
                <w:rFonts w:ascii="Verdana" w:hAnsi="Verdana"/>
                <w:color w:val="000000" w:themeColor="text1"/>
                <w:sz w:val="18"/>
                <w:szCs w:val="18"/>
              </w:rPr>
            </w:pPr>
            <w:r w:rsidRPr="00F07E3A">
              <w:rPr>
                <w:rFonts w:ascii="Verdana" w:hAnsi="Verdana"/>
                <w:color w:val="000000" w:themeColor="text1"/>
                <w:sz w:val="18"/>
                <w:szCs w:val="18"/>
              </w:rPr>
              <w:t>2) …………………………………………………………………………………………………………………….</w:t>
            </w:r>
          </w:p>
          <w:p w14:paraId="29C7DA4F" w14:textId="77777777" w:rsidR="00C509EF" w:rsidRPr="00F07E3A" w:rsidRDefault="00C509EF" w:rsidP="00D10EA5">
            <w:pPr>
              <w:rPr>
                <w:rFonts w:ascii="Verdana" w:hAnsi="Verdana"/>
                <w:color w:val="000000" w:themeColor="text1"/>
                <w:sz w:val="18"/>
                <w:szCs w:val="18"/>
              </w:rPr>
            </w:pPr>
          </w:p>
          <w:p w14:paraId="730ECD8E" w14:textId="77777777" w:rsidR="00C509EF" w:rsidRPr="00F07E3A" w:rsidRDefault="00C509EF" w:rsidP="00D10EA5">
            <w:pPr>
              <w:rPr>
                <w:rFonts w:ascii="Verdana" w:hAnsi="Verdana"/>
                <w:color w:val="000000" w:themeColor="text1"/>
                <w:sz w:val="18"/>
                <w:szCs w:val="18"/>
              </w:rPr>
            </w:pPr>
            <w:r w:rsidRPr="00F07E3A">
              <w:rPr>
                <w:rFonts w:ascii="Verdana" w:hAnsi="Verdana"/>
                <w:color w:val="000000" w:themeColor="text1"/>
                <w:sz w:val="18"/>
                <w:szCs w:val="18"/>
              </w:rPr>
              <w:t>3) …………………………………………………………………………………………………………………….</w:t>
            </w:r>
          </w:p>
          <w:p w14:paraId="19F0BE05" w14:textId="77777777" w:rsidR="00C509EF" w:rsidRPr="00F07E3A" w:rsidRDefault="00C509EF" w:rsidP="00D10EA5">
            <w:pPr>
              <w:rPr>
                <w:rFonts w:ascii="Verdana" w:hAnsi="Verdana"/>
                <w:color w:val="000000" w:themeColor="text1"/>
                <w:sz w:val="18"/>
                <w:szCs w:val="18"/>
              </w:rPr>
            </w:pPr>
          </w:p>
          <w:p w14:paraId="43B67BFD" w14:textId="77777777" w:rsidR="00C509EF" w:rsidRPr="00F07E3A" w:rsidRDefault="00C509EF" w:rsidP="00D10EA5">
            <w:pPr>
              <w:rPr>
                <w:rFonts w:ascii="Verdana" w:hAnsi="Verdana"/>
                <w:color w:val="000000" w:themeColor="text1"/>
                <w:sz w:val="18"/>
                <w:szCs w:val="18"/>
              </w:rPr>
            </w:pPr>
            <w:r w:rsidRPr="00F07E3A">
              <w:rPr>
                <w:rFonts w:ascii="Verdana" w:hAnsi="Verdana"/>
                <w:color w:val="000000" w:themeColor="text1"/>
                <w:sz w:val="18"/>
                <w:szCs w:val="18"/>
              </w:rPr>
              <w:t>4) …………………………………………………………………………………………………………………….</w:t>
            </w:r>
          </w:p>
          <w:p w14:paraId="4ABF7F43" w14:textId="77777777" w:rsidR="00C509EF" w:rsidRPr="00F07E3A" w:rsidRDefault="00C509EF" w:rsidP="00D10EA5">
            <w:pPr>
              <w:rPr>
                <w:rFonts w:ascii="Verdana" w:hAnsi="Verdana"/>
                <w:color w:val="000000" w:themeColor="text1"/>
                <w:sz w:val="18"/>
                <w:szCs w:val="18"/>
              </w:rPr>
            </w:pPr>
          </w:p>
          <w:p w14:paraId="2F820BD3" w14:textId="77777777" w:rsidR="00C509EF" w:rsidRPr="00F07E3A" w:rsidRDefault="00C509EF" w:rsidP="00D10EA5">
            <w:pPr>
              <w:rPr>
                <w:rFonts w:ascii="Verdana" w:hAnsi="Verdana"/>
                <w:color w:val="000000" w:themeColor="text1"/>
                <w:sz w:val="18"/>
                <w:szCs w:val="18"/>
              </w:rPr>
            </w:pPr>
          </w:p>
        </w:tc>
      </w:tr>
    </w:tbl>
    <w:p w14:paraId="459DF899" w14:textId="2213D622" w:rsidR="00C509EF" w:rsidRDefault="00C509EF" w:rsidP="00C509EF">
      <w:pPr>
        <w:tabs>
          <w:tab w:val="left" w:pos="0"/>
        </w:tabs>
        <w:ind w:right="-24"/>
        <w:rPr>
          <w:rFonts w:ascii="Verdana" w:hAnsi="Verdana"/>
          <w:b/>
          <w:bCs/>
          <w:color w:val="000000" w:themeColor="text1"/>
          <w:sz w:val="18"/>
        </w:rPr>
      </w:pPr>
    </w:p>
    <w:p w14:paraId="7C609FB0" w14:textId="3D1D488D" w:rsidR="00C509EF" w:rsidRDefault="00C509EF" w:rsidP="00C509EF">
      <w:pPr>
        <w:keepNext/>
        <w:keepLines/>
        <w:tabs>
          <w:tab w:val="left" w:pos="426"/>
        </w:tabs>
        <w:ind w:left="426" w:right="-2"/>
        <w:contextualSpacing/>
        <w:rPr>
          <w:rFonts w:ascii="Verdana" w:hAnsi="Verdana"/>
          <w:b/>
          <w:bCs/>
          <w:sz w:val="18"/>
          <w:szCs w:val="18"/>
          <w:u w:val="single"/>
        </w:rPr>
      </w:pPr>
      <w:r>
        <w:rPr>
          <w:rFonts w:ascii="Verdana" w:hAnsi="Verdana"/>
          <w:b/>
          <w:bCs/>
          <w:sz w:val="18"/>
          <w:szCs w:val="18"/>
          <w:u w:val="single"/>
        </w:rPr>
        <w:t>Trener nr 3</w:t>
      </w:r>
    </w:p>
    <w:p w14:paraId="21DB1582" w14:textId="77777777" w:rsidR="00C509EF" w:rsidRDefault="00C509EF" w:rsidP="00C509EF">
      <w:pPr>
        <w:keepNext/>
        <w:keepLines/>
        <w:tabs>
          <w:tab w:val="left" w:pos="426"/>
        </w:tabs>
        <w:ind w:left="426" w:right="-2"/>
        <w:rPr>
          <w:rFonts w:ascii="Verdana" w:hAnsi="Verdana"/>
          <w:b/>
          <w:bCs/>
          <w:sz w:val="18"/>
          <w:szCs w:val="18"/>
        </w:rPr>
      </w:pPr>
    </w:p>
    <w:p w14:paraId="6CD4DC4A" w14:textId="77777777" w:rsidR="00C509EF" w:rsidRDefault="00C509EF" w:rsidP="00C509EF">
      <w:pPr>
        <w:keepNext/>
        <w:keepLines/>
        <w:tabs>
          <w:tab w:val="left" w:pos="426"/>
        </w:tabs>
        <w:ind w:left="426" w:right="-2"/>
        <w:rPr>
          <w:rFonts w:ascii="Verdana" w:hAnsi="Verdana"/>
          <w:b/>
          <w:bCs/>
          <w:sz w:val="18"/>
          <w:szCs w:val="18"/>
        </w:rPr>
      </w:pPr>
      <w:r>
        <w:rPr>
          <w:rFonts w:ascii="Verdana" w:hAnsi="Verdana"/>
          <w:b/>
          <w:bCs/>
          <w:sz w:val="18"/>
          <w:szCs w:val="18"/>
        </w:rPr>
        <w:t xml:space="preserve">Imię i nazwisko: ………………..………......................................................………... </w:t>
      </w:r>
    </w:p>
    <w:p w14:paraId="3D13E856" w14:textId="77777777" w:rsidR="00C509EF" w:rsidRDefault="00C509EF" w:rsidP="00C509EF">
      <w:pPr>
        <w:keepNext/>
        <w:keepLines/>
        <w:tabs>
          <w:tab w:val="left" w:pos="426"/>
        </w:tabs>
        <w:ind w:left="426" w:right="-2"/>
        <w:rPr>
          <w:rFonts w:ascii="Verdana" w:hAnsi="Verdana"/>
          <w:b/>
          <w:bCs/>
          <w:sz w:val="18"/>
          <w:szCs w:val="18"/>
        </w:rPr>
      </w:pPr>
    </w:p>
    <w:p w14:paraId="3FC502FC" w14:textId="77777777" w:rsidR="00C509EF" w:rsidRDefault="00C509EF" w:rsidP="00C509EF">
      <w:pPr>
        <w:keepNext/>
        <w:keepLines/>
        <w:tabs>
          <w:tab w:val="left" w:pos="426"/>
        </w:tabs>
        <w:ind w:left="426" w:right="-2"/>
        <w:rPr>
          <w:rFonts w:ascii="Verdana" w:hAnsi="Verdana"/>
          <w:b/>
          <w:bCs/>
          <w:sz w:val="18"/>
          <w:szCs w:val="18"/>
        </w:rPr>
      </w:pPr>
      <w:r>
        <w:rPr>
          <w:rFonts w:ascii="Verdana" w:hAnsi="Verdana"/>
          <w:color w:val="000000"/>
          <w:sz w:val="18"/>
          <w:szCs w:val="18"/>
        </w:rPr>
        <w:t>skierowany przez Wykonawcę do realizacji przedmiotu zamówienia</w:t>
      </w:r>
      <w:r>
        <w:rPr>
          <w:rFonts w:ascii="Verdana" w:hAnsi="Verdana"/>
          <w:bCs/>
          <w:sz w:val="18"/>
          <w:szCs w:val="18"/>
        </w:rPr>
        <w:t>, który:</w:t>
      </w:r>
      <w:r>
        <w:rPr>
          <w:rFonts w:ascii="Verdana" w:hAnsi="Verdana"/>
          <w:b/>
          <w:bCs/>
          <w:sz w:val="18"/>
          <w:szCs w:val="18"/>
        </w:rPr>
        <w:t xml:space="preserve">    </w:t>
      </w:r>
    </w:p>
    <w:p w14:paraId="04104BED" w14:textId="77777777" w:rsidR="00C509EF" w:rsidRDefault="00C509EF" w:rsidP="00C509EF">
      <w:pPr>
        <w:ind w:right="-24"/>
        <w:jc w:val="both"/>
        <w:rPr>
          <w:rFonts w:ascii="Verdana" w:hAnsi="Verdana"/>
          <w:color w:val="000000" w:themeColor="text1"/>
          <w:sz w:val="18"/>
          <w:szCs w:val="18"/>
        </w:rPr>
      </w:pPr>
    </w:p>
    <w:tbl>
      <w:tblPr>
        <w:tblW w:w="898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87"/>
      </w:tblGrid>
      <w:tr w:rsidR="00C509EF" w:rsidRPr="00F07E3A" w14:paraId="0F757801" w14:textId="77777777" w:rsidTr="00D10EA5">
        <w:trPr>
          <w:cantSplit/>
          <w:trHeight w:val="313"/>
        </w:trPr>
        <w:tc>
          <w:tcPr>
            <w:tcW w:w="8987" w:type="dxa"/>
            <w:tcBorders>
              <w:right w:val="single" w:sz="12" w:space="0" w:color="auto"/>
            </w:tcBorders>
          </w:tcPr>
          <w:p w14:paraId="003D766E" w14:textId="77777777" w:rsidR="00C509EF" w:rsidRPr="00F07E3A" w:rsidRDefault="00C509EF" w:rsidP="00D10EA5">
            <w:pPr>
              <w:rPr>
                <w:rFonts w:ascii="Verdana" w:hAnsi="Verdana"/>
                <w:color w:val="000000" w:themeColor="text1"/>
                <w:sz w:val="18"/>
                <w:szCs w:val="18"/>
              </w:rPr>
            </w:pPr>
            <w:r>
              <w:rPr>
                <w:rFonts w:ascii="Verdana" w:hAnsi="Verdana"/>
                <w:b/>
                <w:color w:val="000000" w:themeColor="text1"/>
                <w:sz w:val="18"/>
                <w:szCs w:val="18"/>
              </w:rPr>
              <w:t>P</w:t>
            </w:r>
            <w:r w:rsidRPr="0083158F">
              <w:rPr>
                <w:rFonts w:ascii="Verdana" w:hAnsi="Verdana"/>
                <w:b/>
                <w:color w:val="000000" w:themeColor="text1"/>
                <w:sz w:val="18"/>
                <w:szCs w:val="18"/>
              </w:rPr>
              <w:t xml:space="preserve">rzeprowadził w okresie </w:t>
            </w:r>
            <w:r>
              <w:rPr>
                <w:rFonts w:ascii="Verdana" w:hAnsi="Verdana"/>
                <w:b/>
                <w:color w:val="000000" w:themeColor="text1"/>
                <w:sz w:val="18"/>
                <w:szCs w:val="18"/>
              </w:rPr>
              <w:t xml:space="preserve">3 </w:t>
            </w:r>
            <w:r w:rsidRPr="0083158F">
              <w:rPr>
                <w:rFonts w:ascii="Verdana" w:hAnsi="Verdana"/>
                <w:b/>
                <w:color w:val="000000" w:themeColor="text1"/>
                <w:sz w:val="18"/>
                <w:szCs w:val="18"/>
              </w:rPr>
              <w:t>(</w:t>
            </w:r>
            <w:r>
              <w:rPr>
                <w:rFonts w:ascii="Verdana" w:hAnsi="Verdana"/>
                <w:b/>
                <w:color w:val="000000" w:themeColor="text1"/>
                <w:sz w:val="18"/>
                <w:szCs w:val="18"/>
              </w:rPr>
              <w:t>trzech</w:t>
            </w:r>
            <w:r w:rsidRPr="0083158F">
              <w:rPr>
                <w:rFonts w:ascii="Verdana" w:hAnsi="Verdana"/>
                <w:b/>
                <w:color w:val="000000" w:themeColor="text1"/>
                <w:sz w:val="18"/>
                <w:szCs w:val="18"/>
              </w:rPr>
              <w:t xml:space="preserve">) </w:t>
            </w:r>
            <w:r>
              <w:rPr>
                <w:rFonts w:ascii="Verdana" w:hAnsi="Verdana"/>
                <w:b/>
                <w:color w:val="000000" w:themeColor="text1"/>
                <w:sz w:val="18"/>
                <w:szCs w:val="18"/>
              </w:rPr>
              <w:t>lat</w:t>
            </w:r>
            <w:r w:rsidRPr="0083158F">
              <w:rPr>
                <w:rFonts w:ascii="Verdana" w:hAnsi="Verdana"/>
                <w:b/>
                <w:color w:val="000000" w:themeColor="text1"/>
                <w:sz w:val="18"/>
                <w:szCs w:val="18"/>
              </w:rPr>
              <w:t xml:space="preserve"> (licząc wstecz od dnia, w którym upływa termin składania ofert) co najmniej </w:t>
            </w:r>
            <w:r>
              <w:rPr>
                <w:rFonts w:ascii="Verdana" w:hAnsi="Verdana"/>
                <w:b/>
                <w:color w:val="000000" w:themeColor="text1"/>
                <w:sz w:val="18"/>
                <w:szCs w:val="18"/>
              </w:rPr>
              <w:t>3</w:t>
            </w:r>
            <w:r w:rsidRPr="0083158F">
              <w:rPr>
                <w:rFonts w:ascii="Verdana" w:hAnsi="Verdana"/>
                <w:b/>
                <w:color w:val="000000" w:themeColor="text1"/>
                <w:sz w:val="18"/>
                <w:szCs w:val="18"/>
              </w:rPr>
              <w:t xml:space="preserve"> (</w:t>
            </w:r>
            <w:r>
              <w:rPr>
                <w:rFonts w:ascii="Verdana" w:hAnsi="Verdana"/>
                <w:b/>
                <w:color w:val="000000" w:themeColor="text1"/>
                <w:sz w:val="18"/>
                <w:szCs w:val="18"/>
              </w:rPr>
              <w:t>trzy</w:t>
            </w:r>
            <w:r w:rsidRPr="0083158F">
              <w:rPr>
                <w:rFonts w:ascii="Verdana" w:hAnsi="Verdana"/>
                <w:b/>
                <w:color w:val="000000" w:themeColor="text1"/>
                <w:sz w:val="18"/>
                <w:szCs w:val="18"/>
              </w:rPr>
              <w:t>) szkoleni</w:t>
            </w:r>
            <w:r>
              <w:rPr>
                <w:rFonts w:ascii="Verdana" w:hAnsi="Verdana"/>
                <w:b/>
                <w:color w:val="000000" w:themeColor="text1"/>
                <w:sz w:val="18"/>
                <w:szCs w:val="18"/>
              </w:rPr>
              <w:t>a</w:t>
            </w:r>
            <w:r w:rsidRPr="0083158F">
              <w:rPr>
                <w:rFonts w:ascii="Verdana" w:hAnsi="Verdana"/>
                <w:b/>
                <w:color w:val="000000" w:themeColor="text1"/>
                <w:sz w:val="18"/>
                <w:szCs w:val="18"/>
              </w:rPr>
              <w:t xml:space="preserve"> </w:t>
            </w:r>
            <w:r w:rsidRPr="00C509EF">
              <w:rPr>
                <w:rFonts w:ascii="Verdana" w:hAnsi="Verdana"/>
                <w:b/>
                <w:sz w:val="18"/>
                <w:szCs w:val="18"/>
              </w:rPr>
              <w:t>z zakresu obsługi MS Excel i/lub MS Word</w:t>
            </w:r>
            <w:r w:rsidRPr="0083158F">
              <w:rPr>
                <w:rFonts w:ascii="Verdana" w:hAnsi="Verdana"/>
                <w:b/>
                <w:color w:val="000000" w:themeColor="text1"/>
                <w:sz w:val="18"/>
                <w:szCs w:val="18"/>
              </w:rPr>
              <w:t xml:space="preserve"> - </w:t>
            </w:r>
            <w:r w:rsidRPr="0083158F">
              <w:rPr>
                <w:rFonts w:ascii="Verdana" w:hAnsi="Verdana"/>
                <w:color w:val="000000" w:themeColor="text1"/>
                <w:sz w:val="18"/>
                <w:szCs w:val="18"/>
                <w:u w:val="single"/>
              </w:rPr>
              <w:t>opisać każdą usługę, podając tematykę szkolenia, termin wykonania, informację o podmiocie, który zamawiał daną usługę –</w:t>
            </w:r>
            <w:r w:rsidRPr="0083158F">
              <w:rPr>
                <w:rFonts w:ascii="Verdana" w:hAnsi="Verdana"/>
                <w:bCs/>
                <w:color w:val="000000" w:themeColor="text1"/>
                <w:sz w:val="18"/>
                <w:szCs w:val="18"/>
                <w:u w:val="single"/>
              </w:rPr>
              <w:t xml:space="preserve"> w przypadku braku opisania szkolenia</w:t>
            </w:r>
            <w:r w:rsidRPr="0083158F">
              <w:rPr>
                <w:rFonts w:ascii="Verdana" w:hAnsi="Verdana"/>
                <w:color w:val="000000" w:themeColor="text1"/>
                <w:sz w:val="18"/>
                <w:szCs w:val="18"/>
                <w:u w:val="single"/>
              </w:rPr>
              <w:t xml:space="preserve"> </w:t>
            </w:r>
            <w:r w:rsidRPr="0083158F">
              <w:rPr>
                <w:rFonts w:ascii="Verdana" w:hAnsi="Verdana"/>
                <w:bCs/>
                <w:color w:val="000000" w:themeColor="text1"/>
                <w:sz w:val="18"/>
                <w:szCs w:val="18"/>
                <w:u w:val="single"/>
              </w:rPr>
              <w:t>co najmniej w ww. zakresie szkolenie nie będzie brane pod uwagę przy ocenie oferty</w:t>
            </w:r>
            <w:r w:rsidRPr="0083158F">
              <w:rPr>
                <w:rFonts w:ascii="Verdana" w:hAnsi="Verdana"/>
                <w:b/>
                <w:color w:val="000000" w:themeColor="text1"/>
                <w:sz w:val="18"/>
                <w:szCs w:val="18"/>
              </w:rPr>
              <w:t xml:space="preserve"> </w:t>
            </w:r>
          </w:p>
          <w:p w14:paraId="50F4F755" w14:textId="77777777" w:rsidR="00C509EF" w:rsidRPr="00F07E3A" w:rsidRDefault="00C509EF" w:rsidP="00D10EA5">
            <w:pPr>
              <w:rPr>
                <w:rFonts w:ascii="Verdana" w:hAnsi="Verdana"/>
                <w:color w:val="000000" w:themeColor="text1"/>
                <w:sz w:val="18"/>
                <w:szCs w:val="18"/>
              </w:rPr>
            </w:pPr>
            <w:r w:rsidRPr="00F07E3A">
              <w:rPr>
                <w:rFonts w:ascii="Verdana" w:hAnsi="Verdana"/>
                <w:color w:val="000000" w:themeColor="text1"/>
                <w:sz w:val="18"/>
                <w:szCs w:val="18"/>
              </w:rPr>
              <w:t>1) …………………………………………………………………………………………………………………….</w:t>
            </w:r>
          </w:p>
          <w:p w14:paraId="60C15983" w14:textId="77777777" w:rsidR="00C509EF" w:rsidRPr="00F07E3A" w:rsidRDefault="00C509EF" w:rsidP="00D10EA5">
            <w:pPr>
              <w:rPr>
                <w:rFonts w:ascii="Verdana" w:hAnsi="Verdana"/>
                <w:color w:val="000000" w:themeColor="text1"/>
                <w:sz w:val="18"/>
                <w:szCs w:val="18"/>
              </w:rPr>
            </w:pPr>
          </w:p>
          <w:p w14:paraId="7493D273" w14:textId="77777777" w:rsidR="00C509EF" w:rsidRPr="00F07E3A" w:rsidRDefault="00C509EF" w:rsidP="00D10EA5">
            <w:pPr>
              <w:rPr>
                <w:rFonts w:ascii="Verdana" w:hAnsi="Verdana"/>
                <w:color w:val="000000" w:themeColor="text1"/>
                <w:sz w:val="18"/>
                <w:szCs w:val="18"/>
              </w:rPr>
            </w:pPr>
            <w:r w:rsidRPr="00F07E3A">
              <w:rPr>
                <w:rFonts w:ascii="Verdana" w:hAnsi="Verdana"/>
                <w:color w:val="000000" w:themeColor="text1"/>
                <w:sz w:val="18"/>
                <w:szCs w:val="18"/>
              </w:rPr>
              <w:t>2) …………………………………………………………………………………………………………………….</w:t>
            </w:r>
          </w:p>
          <w:p w14:paraId="65FD7A24" w14:textId="77777777" w:rsidR="00C509EF" w:rsidRPr="00F07E3A" w:rsidRDefault="00C509EF" w:rsidP="00D10EA5">
            <w:pPr>
              <w:rPr>
                <w:rFonts w:ascii="Verdana" w:hAnsi="Verdana"/>
                <w:color w:val="000000" w:themeColor="text1"/>
                <w:sz w:val="18"/>
                <w:szCs w:val="18"/>
              </w:rPr>
            </w:pPr>
          </w:p>
          <w:p w14:paraId="4843945D" w14:textId="77777777" w:rsidR="00C509EF" w:rsidRPr="00F07E3A" w:rsidRDefault="00C509EF" w:rsidP="00D10EA5">
            <w:pPr>
              <w:rPr>
                <w:rFonts w:ascii="Verdana" w:hAnsi="Verdana"/>
                <w:color w:val="000000" w:themeColor="text1"/>
                <w:sz w:val="18"/>
                <w:szCs w:val="18"/>
              </w:rPr>
            </w:pPr>
            <w:r w:rsidRPr="00F07E3A">
              <w:rPr>
                <w:rFonts w:ascii="Verdana" w:hAnsi="Verdana"/>
                <w:color w:val="000000" w:themeColor="text1"/>
                <w:sz w:val="18"/>
                <w:szCs w:val="18"/>
              </w:rPr>
              <w:t>3) …………………………………………………………………………………………………………………….</w:t>
            </w:r>
          </w:p>
          <w:p w14:paraId="639F9318" w14:textId="77777777" w:rsidR="00C509EF" w:rsidRPr="00F07E3A" w:rsidRDefault="00C509EF" w:rsidP="00D10EA5">
            <w:pPr>
              <w:rPr>
                <w:rFonts w:ascii="Verdana" w:hAnsi="Verdana"/>
                <w:color w:val="000000" w:themeColor="text1"/>
                <w:sz w:val="18"/>
                <w:szCs w:val="18"/>
              </w:rPr>
            </w:pPr>
          </w:p>
          <w:p w14:paraId="7BDADB5A" w14:textId="77777777" w:rsidR="00C509EF" w:rsidRPr="00F07E3A" w:rsidRDefault="00C509EF" w:rsidP="00D10EA5">
            <w:pPr>
              <w:rPr>
                <w:rFonts w:ascii="Verdana" w:hAnsi="Verdana"/>
                <w:color w:val="000000" w:themeColor="text1"/>
                <w:sz w:val="18"/>
                <w:szCs w:val="18"/>
              </w:rPr>
            </w:pPr>
            <w:r w:rsidRPr="00F07E3A">
              <w:rPr>
                <w:rFonts w:ascii="Verdana" w:hAnsi="Verdana"/>
                <w:color w:val="000000" w:themeColor="text1"/>
                <w:sz w:val="18"/>
                <w:szCs w:val="18"/>
              </w:rPr>
              <w:t>4) …………………………………………………………………………………………………………………….</w:t>
            </w:r>
          </w:p>
          <w:p w14:paraId="161E1185" w14:textId="77777777" w:rsidR="00C509EF" w:rsidRPr="00F07E3A" w:rsidRDefault="00C509EF" w:rsidP="00D10EA5">
            <w:pPr>
              <w:rPr>
                <w:rFonts w:ascii="Verdana" w:hAnsi="Verdana"/>
                <w:color w:val="000000" w:themeColor="text1"/>
                <w:sz w:val="18"/>
                <w:szCs w:val="18"/>
              </w:rPr>
            </w:pPr>
          </w:p>
          <w:p w14:paraId="1A92DEAE" w14:textId="77777777" w:rsidR="00C509EF" w:rsidRPr="00F07E3A" w:rsidRDefault="00C509EF" w:rsidP="00D10EA5">
            <w:pPr>
              <w:rPr>
                <w:rFonts w:ascii="Verdana" w:hAnsi="Verdana"/>
                <w:color w:val="000000" w:themeColor="text1"/>
                <w:sz w:val="18"/>
                <w:szCs w:val="18"/>
              </w:rPr>
            </w:pPr>
          </w:p>
        </w:tc>
      </w:tr>
    </w:tbl>
    <w:p w14:paraId="6E0A96CA" w14:textId="2747A551" w:rsidR="00C509EF" w:rsidRDefault="00C509EF" w:rsidP="00C509EF">
      <w:pPr>
        <w:tabs>
          <w:tab w:val="left" w:pos="0"/>
        </w:tabs>
        <w:ind w:right="-24"/>
        <w:rPr>
          <w:rFonts w:ascii="Verdana" w:hAnsi="Verdana"/>
          <w:b/>
          <w:bCs/>
          <w:color w:val="000000" w:themeColor="text1"/>
          <w:sz w:val="18"/>
        </w:rPr>
      </w:pPr>
    </w:p>
    <w:p w14:paraId="029DD77E" w14:textId="77777777" w:rsidR="00C509EF" w:rsidRPr="00F07E3A" w:rsidRDefault="00C509EF" w:rsidP="00C509EF">
      <w:pPr>
        <w:tabs>
          <w:tab w:val="left" w:pos="0"/>
        </w:tabs>
        <w:ind w:right="-24"/>
        <w:rPr>
          <w:rFonts w:ascii="Verdana" w:hAnsi="Verdana"/>
          <w:b/>
          <w:bCs/>
          <w:color w:val="000000" w:themeColor="text1"/>
          <w:sz w:val="18"/>
        </w:rPr>
      </w:pPr>
    </w:p>
    <w:p w14:paraId="149A8721" w14:textId="77777777" w:rsidR="00C509EF" w:rsidRPr="00AF0026" w:rsidRDefault="00C509EF" w:rsidP="00C509EF">
      <w:pPr>
        <w:tabs>
          <w:tab w:val="left" w:pos="0"/>
        </w:tabs>
        <w:ind w:right="-23"/>
        <w:rPr>
          <w:rFonts w:ascii="Verdana" w:hAnsi="Verdana"/>
          <w:b/>
          <w:bCs/>
          <w:color w:val="000000" w:themeColor="text1"/>
          <w:sz w:val="18"/>
        </w:rPr>
      </w:pPr>
      <w:r w:rsidRPr="00AF0026">
        <w:rPr>
          <w:rFonts w:ascii="Verdana" w:hAnsi="Verdana"/>
          <w:b/>
          <w:bCs/>
          <w:color w:val="000000" w:themeColor="text1"/>
          <w:sz w:val="18"/>
        </w:rPr>
        <w:t>Uwaga:</w:t>
      </w:r>
    </w:p>
    <w:p w14:paraId="073EBCFB" w14:textId="77777777" w:rsidR="00C509EF" w:rsidRPr="00F07E3A" w:rsidRDefault="00C509EF" w:rsidP="00C91750">
      <w:pPr>
        <w:numPr>
          <w:ilvl w:val="7"/>
          <w:numId w:val="203"/>
        </w:numPr>
        <w:tabs>
          <w:tab w:val="clear" w:pos="5136"/>
          <w:tab w:val="left" w:pos="426"/>
        </w:tabs>
        <w:ind w:left="709" w:right="-589"/>
        <w:contextualSpacing/>
        <w:rPr>
          <w:rFonts w:ascii="Verdana" w:hAnsi="Verdana"/>
          <w:bCs/>
          <w:color w:val="000000" w:themeColor="text1"/>
          <w:sz w:val="18"/>
        </w:rPr>
      </w:pPr>
      <w:r w:rsidRPr="00F07E3A">
        <w:rPr>
          <w:rFonts w:ascii="Verdana" w:hAnsi="Verdana"/>
          <w:bCs/>
          <w:color w:val="000000" w:themeColor="text1"/>
          <w:sz w:val="18"/>
        </w:rPr>
        <w:t xml:space="preserve">Wykonawca może zmodyfikować Wykaz </w:t>
      </w:r>
      <w:r>
        <w:rPr>
          <w:rFonts w:ascii="Verdana" w:hAnsi="Verdana"/>
          <w:bCs/>
          <w:color w:val="000000" w:themeColor="text1"/>
          <w:sz w:val="18"/>
        </w:rPr>
        <w:t xml:space="preserve">w zależności od liczby </w:t>
      </w:r>
      <w:r w:rsidRPr="00F07E3A">
        <w:rPr>
          <w:rFonts w:ascii="Verdana" w:hAnsi="Verdana"/>
          <w:bCs/>
          <w:color w:val="000000" w:themeColor="text1"/>
          <w:sz w:val="18"/>
        </w:rPr>
        <w:t>Trenerów</w:t>
      </w:r>
    </w:p>
    <w:p w14:paraId="0CE4A14F" w14:textId="77777777" w:rsidR="00C509EF" w:rsidRDefault="00C509EF" w:rsidP="00C91750">
      <w:pPr>
        <w:numPr>
          <w:ilvl w:val="7"/>
          <w:numId w:val="203"/>
        </w:numPr>
        <w:tabs>
          <w:tab w:val="left" w:pos="426"/>
        </w:tabs>
        <w:ind w:left="708" w:right="-589"/>
        <w:contextualSpacing/>
        <w:rPr>
          <w:rFonts w:ascii="Verdana" w:hAnsi="Verdana"/>
          <w:bCs/>
          <w:color w:val="000000" w:themeColor="text1"/>
          <w:sz w:val="18"/>
        </w:rPr>
      </w:pPr>
      <w:r w:rsidRPr="00F07E3A">
        <w:rPr>
          <w:rFonts w:ascii="Verdana" w:hAnsi="Verdana"/>
          <w:bCs/>
          <w:color w:val="000000" w:themeColor="text1"/>
          <w:sz w:val="18"/>
          <w:szCs w:val="18"/>
        </w:rPr>
        <w:t xml:space="preserve">Wykonawca może dostosować rozmiary rubryk w tabeli w zależności od potrzeb. </w:t>
      </w:r>
    </w:p>
    <w:p w14:paraId="3A0D090D" w14:textId="77777777" w:rsidR="00C509EF" w:rsidRPr="00AF0026" w:rsidRDefault="00C509EF" w:rsidP="00C91750">
      <w:pPr>
        <w:numPr>
          <w:ilvl w:val="7"/>
          <w:numId w:val="203"/>
        </w:numPr>
        <w:tabs>
          <w:tab w:val="left" w:pos="426"/>
        </w:tabs>
        <w:ind w:left="708" w:right="-589"/>
        <w:contextualSpacing/>
        <w:rPr>
          <w:rFonts w:ascii="Verdana" w:hAnsi="Verdana"/>
          <w:bCs/>
          <w:color w:val="000000" w:themeColor="text1"/>
          <w:sz w:val="18"/>
        </w:rPr>
      </w:pPr>
      <w:r w:rsidRPr="00AF0026">
        <w:rPr>
          <w:rFonts w:ascii="Verdana" w:hAnsi="Verdana"/>
          <w:bCs/>
          <w:color w:val="000000" w:themeColor="text1"/>
          <w:sz w:val="18"/>
        </w:rPr>
        <w:t>Wykonawca zobowiązany jest wskazać doświadczenie trenera/instruktora w sposób precyzyjny.</w:t>
      </w:r>
    </w:p>
    <w:p w14:paraId="2120F7CA" w14:textId="77777777" w:rsidR="00C509EF" w:rsidRDefault="00C509EF" w:rsidP="00C509EF">
      <w:pPr>
        <w:tabs>
          <w:tab w:val="left" w:pos="0"/>
        </w:tabs>
        <w:ind w:right="-23"/>
        <w:rPr>
          <w:rFonts w:ascii="Verdana" w:hAnsi="Verdana"/>
          <w:color w:val="000000" w:themeColor="text1"/>
          <w:sz w:val="18"/>
          <w:szCs w:val="18"/>
        </w:rPr>
      </w:pPr>
    </w:p>
    <w:p w14:paraId="08CEBF7A" w14:textId="77777777" w:rsidR="00C509EF" w:rsidRDefault="00C509EF" w:rsidP="00C509EF">
      <w:pPr>
        <w:tabs>
          <w:tab w:val="left" w:pos="0"/>
        </w:tabs>
        <w:ind w:right="-23"/>
        <w:rPr>
          <w:rFonts w:ascii="Verdana" w:hAnsi="Verdana"/>
          <w:color w:val="000000" w:themeColor="text1"/>
          <w:sz w:val="18"/>
          <w:szCs w:val="18"/>
        </w:rPr>
      </w:pPr>
    </w:p>
    <w:p w14:paraId="7E945C8B" w14:textId="77777777" w:rsidR="00C509EF" w:rsidRPr="00F07E3A" w:rsidRDefault="00C509EF" w:rsidP="00C509EF">
      <w:pPr>
        <w:tabs>
          <w:tab w:val="left" w:pos="0"/>
        </w:tabs>
        <w:ind w:right="-23"/>
        <w:rPr>
          <w:rFonts w:ascii="Verdana" w:hAnsi="Verdana"/>
          <w:color w:val="000000" w:themeColor="text1"/>
          <w:sz w:val="18"/>
          <w:szCs w:val="18"/>
        </w:rPr>
      </w:pPr>
    </w:p>
    <w:p w14:paraId="1CAF4DAA" w14:textId="77777777" w:rsidR="00C509EF" w:rsidRDefault="00C509EF" w:rsidP="00C509EF">
      <w:pPr>
        <w:tabs>
          <w:tab w:val="left" w:pos="0"/>
          <w:tab w:val="left" w:pos="9072"/>
        </w:tabs>
        <w:ind w:right="-23"/>
        <w:jc w:val="right"/>
        <w:rPr>
          <w:rFonts w:ascii="Verdana" w:hAnsi="Verdana"/>
          <w:b/>
          <w:bCs/>
          <w:color w:val="000000" w:themeColor="text1"/>
          <w:sz w:val="18"/>
          <w:szCs w:val="18"/>
        </w:rPr>
      </w:pPr>
      <w:r w:rsidRPr="00F07E3A">
        <w:rPr>
          <w:rFonts w:ascii="Verdana" w:hAnsi="Verdana"/>
          <w:b/>
          <w:bCs/>
          <w:color w:val="000000" w:themeColor="text1"/>
          <w:sz w:val="18"/>
          <w:szCs w:val="18"/>
        </w:rPr>
        <w:t>Podpis Wykonawcy</w:t>
      </w:r>
    </w:p>
    <w:p w14:paraId="0C432E54" w14:textId="77777777" w:rsidR="00C509EF" w:rsidRDefault="00C509EF" w:rsidP="00C509EF">
      <w:pPr>
        <w:rPr>
          <w:rFonts w:ascii="Verdana" w:hAnsi="Verdana"/>
          <w:b/>
          <w:bCs/>
          <w:color w:val="000000" w:themeColor="text1"/>
          <w:sz w:val="18"/>
          <w:szCs w:val="18"/>
        </w:rPr>
      </w:pPr>
      <w:r>
        <w:rPr>
          <w:rFonts w:ascii="Verdana" w:hAnsi="Verdana"/>
          <w:b/>
          <w:bCs/>
          <w:color w:val="000000" w:themeColor="text1"/>
          <w:sz w:val="18"/>
          <w:szCs w:val="18"/>
        </w:rPr>
        <w:br w:type="page"/>
      </w:r>
    </w:p>
    <w:p w14:paraId="455CF93E" w14:textId="25B26FEA" w:rsidR="00C509EF" w:rsidRDefault="00C509EF" w:rsidP="00C509EF">
      <w:pPr>
        <w:keepNext/>
        <w:keepLines/>
        <w:jc w:val="both"/>
        <w:rPr>
          <w:rFonts w:ascii="Verdana" w:hAnsi="Verdana"/>
          <w:b/>
          <w:bCs/>
          <w:sz w:val="18"/>
          <w:szCs w:val="18"/>
        </w:rPr>
      </w:pPr>
      <w:r>
        <w:rPr>
          <w:rFonts w:ascii="Verdana" w:hAnsi="Verdana"/>
          <w:b/>
          <w:bCs/>
          <w:color w:val="000000"/>
          <w:sz w:val="18"/>
          <w:szCs w:val="18"/>
          <w:shd w:val="clear" w:color="auto" w:fill="FFFFFF"/>
        </w:rPr>
        <w:lastRenderedPageBreak/>
        <w:t>AZP-260-TP-24/22</w:t>
      </w:r>
      <w:r>
        <w:rPr>
          <w:rFonts w:ascii="Verdana" w:hAnsi="Verdana"/>
          <w:b/>
          <w:bCs/>
          <w:color w:val="000000"/>
          <w:sz w:val="18"/>
          <w:szCs w:val="18"/>
          <w:shd w:val="clear" w:color="auto" w:fill="FFFFFF"/>
        </w:rPr>
        <w:tab/>
      </w:r>
      <w:r>
        <w:rPr>
          <w:rFonts w:ascii="Verdana" w:hAnsi="Verdana"/>
          <w:b/>
          <w:bCs/>
          <w:color w:val="000000"/>
          <w:sz w:val="18"/>
          <w:szCs w:val="18"/>
          <w:shd w:val="clear" w:color="auto" w:fill="FFFFFF"/>
        </w:rPr>
        <w:tab/>
      </w:r>
      <w:r>
        <w:rPr>
          <w:rFonts w:ascii="Verdana" w:hAnsi="Verdana"/>
          <w:b/>
          <w:bCs/>
          <w:color w:val="000000"/>
          <w:sz w:val="18"/>
          <w:szCs w:val="18"/>
          <w:shd w:val="clear" w:color="auto" w:fill="FFFFFF"/>
        </w:rPr>
        <w:tab/>
      </w:r>
      <w:r>
        <w:rPr>
          <w:rFonts w:ascii="Verdana" w:hAnsi="Verdana"/>
          <w:b/>
          <w:bCs/>
          <w:color w:val="000000"/>
          <w:sz w:val="18"/>
          <w:szCs w:val="18"/>
          <w:shd w:val="clear" w:color="auto" w:fill="FFFFFF"/>
        </w:rPr>
        <w:tab/>
      </w:r>
      <w:r>
        <w:rPr>
          <w:rFonts w:ascii="Verdana" w:hAnsi="Verdana"/>
          <w:b/>
          <w:bCs/>
          <w:color w:val="000000"/>
          <w:sz w:val="18"/>
          <w:szCs w:val="18"/>
          <w:shd w:val="clear" w:color="auto" w:fill="FFFFFF"/>
        </w:rPr>
        <w:tab/>
      </w:r>
      <w:r>
        <w:rPr>
          <w:rFonts w:ascii="Verdana" w:hAnsi="Verdana"/>
          <w:b/>
          <w:bCs/>
          <w:color w:val="000000"/>
          <w:sz w:val="18"/>
          <w:szCs w:val="18"/>
          <w:shd w:val="clear" w:color="auto" w:fill="FFFFFF"/>
        </w:rPr>
        <w:tab/>
      </w:r>
      <w:r>
        <w:rPr>
          <w:rFonts w:ascii="Verdana" w:hAnsi="Verdana"/>
          <w:b/>
          <w:bCs/>
          <w:color w:val="000000"/>
          <w:sz w:val="18"/>
          <w:szCs w:val="18"/>
          <w:shd w:val="clear" w:color="auto" w:fill="FFFFFF"/>
        </w:rPr>
        <w:tab/>
        <w:t>Załącznik nr 7E do SWZ</w:t>
      </w:r>
    </w:p>
    <w:p w14:paraId="1AD2A4AE" w14:textId="77777777" w:rsidR="00C509EF" w:rsidRPr="00F07E3A" w:rsidRDefault="00C509EF" w:rsidP="00C509EF">
      <w:pPr>
        <w:tabs>
          <w:tab w:val="left" w:pos="0"/>
        </w:tabs>
        <w:ind w:right="470"/>
        <w:rPr>
          <w:rFonts w:ascii="Verdana" w:hAnsi="Verdana"/>
          <w:b/>
          <w:bCs/>
          <w:color w:val="000000" w:themeColor="text1"/>
          <w:sz w:val="18"/>
        </w:rPr>
      </w:pPr>
    </w:p>
    <w:p w14:paraId="1E0462EE" w14:textId="77777777" w:rsidR="00C509EF" w:rsidRPr="00F07E3A" w:rsidRDefault="00C509EF" w:rsidP="00C509EF">
      <w:pPr>
        <w:tabs>
          <w:tab w:val="left" w:pos="0"/>
        </w:tabs>
        <w:ind w:right="470"/>
        <w:jc w:val="center"/>
        <w:rPr>
          <w:rFonts w:ascii="Verdana" w:hAnsi="Verdana"/>
          <w:b/>
          <w:bCs/>
          <w:color w:val="000000" w:themeColor="text1"/>
          <w:sz w:val="20"/>
          <w:szCs w:val="20"/>
        </w:rPr>
      </w:pPr>
      <w:r w:rsidRPr="00F07E3A">
        <w:rPr>
          <w:rFonts w:ascii="Verdana" w:hAnsi="Verdana"/>
          <w:b/>
          <w:bCs/>
          <w:color w:val="000000" w:themeColor="text1"/>
          <w:sz w:val="20"/>
          <w:szCs w:val="20"/>
        </w:rPr>
        <w:t>Wykaz doświadczenia zawodowego trenerów</w:t>
      </w:r>
    </w:p>
    <w:p w14:paraId="29541563" w14:textId="77777777" w:rsidR="00C509EF" w:rsidRPr="00F07E3A" w:rsidRDefault="00C509EF" w:rsidP="00C509EF">
      <w:pPr>
        <w:tabs>
          <w:tab w:val="left" w:pos="0"/>
        </w:tabs>
        <w:ind w:right="470"/>
        <w:jc w:val="center"/>
        <w:rPr>
          <w:rFonts w:ascii="Verdana" w:hAnsi="Verdana"/>
          <w:b/>
          <w:bCs/>
          <w:color w:val="000000" w:themeColor="text1"/>
          <w:sz w:val="20"/>
          <w:szCs w:val="20"/>
        </w:rPr>
      </w:pPr>
    </w:p>
    <w:p w14:paraId="19C53109" w14:textId="77777777" w:rsidR="00C509EF" w:rsidRDefault="00C509EF" w:rsidP="00C509EF">
      <w:pPr>
        <w:keepNext/>
        <w:keepLines/>
        <w:jc w:val="both"/>
        <w:rPr>
          <w:rFonts w:ascii="Verdana" w:hAnsi="Verdana"/>
          <w:b/>
          <w:bCs/>
          <w:sz w:val="18"/>
          <w:szCs w:val="18"/>
        </w:rPr>
      </w:pPr>
      <w:r w:rsidRPr="00184EF5">
        <w:rPr>
          <w:rFonts w:ascii="Verdana" w:hAnsi="Verdana" w:cs="Arial"/>
          <w:b/>
          <w:bCs/>
          <w:sz w:val="18"/>
          <w:szCs w:val="18"/>
        </w:rPr>
        <w:t>Świadczenie usług szkoleniowych w zakresie podnoszenia kompetencji informatycznych kadry administracyjnej i kierowniczej</w:t>
      </w:r>
      <w:r>
        <w:rPr>
          <w:rFonts w:ascii="Verdana" w:hAnsi="Verdana" w:cs="Arial"/>
          <w:b/>
          <w:bCs/>
          <w:sz w:val="18"/>
          <w:szCs w:val="18"/>
        </w:rPr>
        <w:t>,</w:t>
      </w:r>
      <w:r w:rsidRPr="00184EF5">
        <w:rPr>
          <w:rFonts w:ascii="Verdana" w:hAnsi="Verdana" w:cs="Arial"/>
          <w:b/>
          <w:bCs/>
          <w:sz w:val="18"/>
          <w:szCs w:val="18"/>
        </w:rPr>
        <w:t xml:space="preserve"> w ramach realizacji projektu pn. "Dolnośląscy liderzy Medycyny - wdrożenie zintegrowanego programu podnoszenia kompetencji studentów, doktorantów, kadry dydaktycznej i administracyjnej Uniwersytetu Medycznego im. Piastów Śląskich we Wrocławiu"</w:t>
      </w:r>
      <w:r w:rsidRPr="00CF2896">
        <w:rPr>
          <w:rFonts w:ascii="Verdana" w:hAnsi="Verdana"/>
          <w:b/>
          <w:bCs/>
          <w:sz w:val="18"/>
          <w:szCs w:val="18"/>
        </w:rPr>
        <w:t>.</w:t>
      </w:r>
    </w:p>
    <w:p w14:paraId="3CF6F758" w14:textId="77777777" w:rsidR="00C509EF" w:rsidRDefault="00C509EF" w:rsidP="00C509EF">
      <w:pPr>
        <w:keepNext/>
        <w:keepLines/>
        <w:jc w:val="both"/>
        <w:rPr>
          <w:rFonts w:ascii="Verdana" w:eastAsiaTheme="minorHAnsi" w:hAnsi="Verdana" w:cs="Arial"/>
          <w:sz w:val="18"/>
          <w:szCs w:val="18"/>
          <w:lang w:eastAsia="en-US"/>
        </w:rPr>
      </w:pPr>
    </w:p>
    <w:p w14:paraId="697BB2F9" w14:textId="76BD767F" w:rsidR="00C509EF" w:rsidRPr="00C509EF" w:rsidRDefault="00C509EF" w:rsidP="00C509EF">
      <w:pPr>
        <w:keepNext/>
        <w:keepLines/>
        <w:ind w:left="1134" w:hanging="1134"/>
        <w:jc w:val="both"/>
        <w:rPr>
          <w:rFonts w:ascii="Verdana" w:hAnsi="Verdana"/>
          <w:b/>
          <w:sz w:val="18"/>
          <w:szCs w:val="18"/>
        </w:rPr>
      </w:pPr>
      <w:r w:rsidRPr="00C509EF">
        <w:rPr>
          <w:rFonts w:ascii="Verdana" w:hAnsi="Verdana"/>
          <w:b/>
          <w:sz w:val="18"/>
          <w:szCs w:val="18"/>
        </w:rPr>
        <w:t>Część E – Świadczenie usługi szkoleniowej o tematyce: Microsoft PowerPoint (na trzech poziomach zaawansowania)</w:t>
      </w:r>
    </w:p>
    <w:p w14:paraId="498DE9A6" w14:textId="77777777" w:rsidR="00C509EF" w:rsidRPr="00C919EB" w:rsidRDefault="00C509EF" w:rsidP="00C509EF">
      <w:pPr>
        <w:keepNext/>
        <w:keepLines/>
        <w:jc w:val="both"/>
        <w:rPr>
          <w:rFonts w:ascii="Verdana" w:eastAsiaTheme="minorHAnsi" w:hAnsi="Verdana" w:cs="Arial"/>
          <w:b/>
          <w:sz w:val="18"/>
          <w:szCs w:val="18"/>
          <w:lang w:eastAsia="en-US"/>
        </w:rPr>
      </w:pPr>
    </w:p>
    <w:p w14:paraId="6449746C" w14:textId="77777777" w:rsidR="00C509EF" w:rsidRDefault="00C509EF" w:rsidP="00C91750">
      <w:pPr>
        <w:keepNext/>
        <w:keepLines/>
        <w:numPr>
          <w:ilvl w:val="0"/>
          <w:numId w:val="204"/>
        </w:numPr>
        <w:tabs>
          <w:tab w:val="clear" w:pos="1980"/>
          <w:tab w:val="left" w:pos="0"/>
        </w:tabs>
        <w:ind w:left="426" w:right="-2"/>
        <w:contextualSpacing/>
        <w:jc w:val="both"/>
        <w:rPr>
          <w:rFonts w:ascii="Verdana" w:hAnsi="Verdana"/>
          <w:bCs/>
          <w:sz w:val="18"/>
          <w:szCs w:val="18"/>
        </w:rPr>
      </w:pPr>
      <w:r>
        <w:rPr>
          <w:rFonts w:ascii="Verdana" w:hAnsi="Verdana"/>
          <w:bCs/>
          <w:sz w:val="18"/>
          <w:szCs w:val="18"/>
        </w:rPr>
        <w:t xml:space="preserve">Zarejestrowana nazwa Wykonawcy: </w:t>
      </w:r>
    </w:p>
    <w:p w14:paraId="71043B62" w14:textId="77777777" w:rsidR="00C509EF" w:rsidRDefault="00C509EF" w:rsidP="00C509EF">
      <w:pPr>
        <w:keepNext/>
        <w:keepLines/>
        <w:tabs>
          <w:tab w:val="left" w:pos="426"/>
        </w:tabs>
        <w:spacing w:before="120"/>
        <w:ind w:left="425" w:right="-2"/>
        <w:jc w:val="both"/>
        <w:rPr>
          <w:rFonts w:ascii="Verdana" w:hAnsi="Verdana"/>
          <w:bCs/>
          <w:sz w:val="18"/>
          <w:szCs w:val="18"/>
        </w:rPr>
      </w:pPr>
      <w:r>
        <w:rPr>
          <w:rFonts w:ascii="Verdana" w:hAnsi="Verdana"/>
          <w:bCs/>
          <w:sz w:val="18"/>
          <w:szCs w:val="18"/>
        </w:rPr>
        <w:t>...................................................................................................................................</w:t>
      </w:r>
    </w:p>
    <w:p w14:paraId="4A670ADF" w14:textId="77777777" w:rsidR="00C509EF" w:rsidRDefault="00C509EF" w:rsidP="00C91750">
      <w:pPr>
        <w:keepNext/>
        <w:keepLines/>
        <w:numPr>
          <w:ilvl w:val="0"/>
          <w:numId w:val="204"/>
        </w:numPr>
        <w:ind w:left="426" w:right="-2" w:hanging="426"/>
        <w:contextualSpacing/>
        <w:jc w:val="both"/>
        <w:rPr>
          <w:rFonts w:ascii="Verdana" w:hAnsi="Verdana"/>
          <w:bCs/>
          <w:sz w:val="18"/>
          <w:szCs w:val="18"/>
        </w:rPr>
      </w:pPr>
      <w:r>
        <w:rPr>
          <w:rFonts w:ascii="Verdana" w:hAnsi="Verdana"/>
          <w:bCs/>
          <w:sz w:val="18"/>
          <w:szCs w:val="18"/>
        </w:rPr>
        <w:t xml:space="preserve">Adres Wykonawcy: </w:t>
      </w:r>
    </w:p>
    <w:p w14:paraId="6E18F8FB" w14:textId="77777777" w:rsidR="00C509EF" w:rsidRDefault="00C509EF" w:rsidP="00C509EF">
      <w:pPr>
        <w:keepNext/>
        <w:keepLines/>
        <w:tabs>
          <w:tab w:val="left" w:pos="426"/>
        </w:tabs>
        <w:spacing w:before="120"/>
        <w:ind w:left="425" w:right="-2"/>
        <w:jc w:val="both"/>
        <w:rPr>
          <w:rFonts w:ascii="Verdana" w:hAnsi="Verdana"/>
          <w:bCs/>
          <w:sz w:val="18"/>
          <w:szCs w:val="18"/>
        </w:rPr>
      </w:pPr>
      <w:r>
        <w:rPr>
          <w:rFonts w:ascii="Verdana" w:hAnsi="Verdana"/>
          <w:bCs/>
          <w:sz w:val="18"/>
          <w:szCs w:val="18"/>
        </w:rPr>
        <w:t>...................................................................................................................................</w:t>
      </w:r>
    </w:p>
    <w:p w14:paraId="4F14AB92" w14:textId="77777777" w:rsidR="00C509EF" w:rsidRDefault="00C509EF" w:rsidP="00C91750">
      <w:pPr>
        <w:keepNext/>
        <w:keepLines/>
        <w:numPr>
          <w:ilvl w:val="0"/>
          <w:numId w:val="204"/>
        </w:numPr>
        <w:tabs>
          <w:tab w:val="left" w:pos="0"/>
        </w:tabs>
        <w:ind w:left="426" w:right="-2" w:hanging="426"/>
        <w:contextualSpacing/>
        <w:jc w:val="both"/>
        <w:rPr>
          <w:rFonts w:ascii="Verdana" w:hAnsi="Verdana"/>
          <w:bCs/>
          <w:sz w:val="18"/>
          <w:szCs w:val="18"/>
        </w:rPr>
      </w:pPr>
      <w:r>
        <w:rPr>
          <w:rFonts w:ascii="Verdana" w:hAnsi="Verdana"/>
          <w:bCs/>
          <w:sz w:val="18"/>
          <w:szCs w:val="18"/>
        </w:rPr>
        <w:t>Nazwiska osób po stronie Wykonawcy uprawnionych do jego reprezentowania przy sporządzaniu niniejszej oferty:</w:t>
      </w:r>
    </w:p>
    <w:p w14:paraId="6706D994" w14:textId="77777777" w:rsidR="00C509EF" w:rsidRDefault="00C509EF" w:rsidP="00C509EF">
      <w:pPr>
        <w:keepNext/>
        <w:keepLines/>
        <w:tabs>
          <w:tab w:val="left" w:pos="426"/>
        </w:tabs>
        <w:spacing w:before="120" w:after="60"/>
        <w:ind w:left="425" w:right="-2"/>
        <w:jc w:val="both"/>
        <w:rPr>
          <w:rFonts w:ascii="Verdana" w:hAnsi="Verdana"/>
          <w:bCs/>
          <w:sz w:val="18"/>
          <w:szCs w:val="18"/>
          <w:lang w:val="en-US"/>
        </w:rPr>
      </w:pPr>
      <w:r>
        <w:rPr>
          <w:rFonts w:ascii="Verdana" w:hAnsi="Verdana"/>
          <w:bCs/>
          <w:sz w:val="18"/>
          <w:szCs w:val="18"/>
          <w:lang w:val="en-US"/>
        </w:rPr>
        <w:t>...................................................................................................................................</w:t>
      </w:r>
    </w:p>
    <w:p w14:paraId="0CD5DEEE" w14:textId="77777777" w:rsidR="00C509EF" w:rsidRDefault="00C509EF" w:rsidP="00C509EF">
      <w:pPr>
        <w:keepNext/>
        <w:keepLines/>
        <w:ind w:right="-2"/>
        <w:rPr>
          <w:rFonts w:ascii="Verdana" w:hAnsi="Verdana"/>
          <w:iCs/>
          <w:sz w:val="18"/>
          <w:szCs w:val="18"/>
          <w:lang w:val="de-DE"/>
        </w:rPr>
      </w:pPr>
      <w:r>
        <w:rPr>
          <w:rFonts w:ascii="Verdana" w:hAnsi="Verdana"/>
          <w:iCs/>
          <w:sz w:val="18"/>
          <w:szCs w:val="18"/>
          <w:lang w:val="de-DE"/>
        </w:rPr>
        <w:t xml:space="preserve">4. NIP...........................     5. </w:t>
      </w:r>
      <w:proofErr w:type="spellStart"/>
      <w:r>
        <w:rPr>
          <w:rFonts w:ascii="Verdana" w:hAnsi="Verdana"/>
          <w:iCs/>
          <w:sz w:val="18"/>
          <w:szCs w:val="18"/>
          <w:lang w:val="de-DE"/>
        </w:rPr>
        <w:t>Regon</w:t>
      </w:r>
      <w:proofErr w:type="spellEnd"/>
      <w:r>
        <w:rPr>
          <w:rFonts w:ascii="Verdana" w:hAnsi="Verdana"/>
          <w:iCs/>
          <w:sz w:val="18"/>
          <w:szCs w:val="18"/>
          <w:lang w:val="de-DE"/>
        </w:rPr>
        <w:t xml:space="preserve">....................................    6.  Tel. ..................................      </w:t>
      </w:r>
      <w:r>
        <w:rPr>
          <w:rFonts w:ascii="Verdana" w:hAnsi="Verdana"/>
          <w:iCs/>
          <w:sz w:val="18"/>
          <w:szCs w:val="18"/>
          <w:lang w:val="de-DE"/>
        </w:rPr>
        <w:br/>
      </w:r>
    </w:p>
    <w:p w14:paraId="03D613FA" w14:textId="77777777" w:rsidR="00C509EF" w:rsidRDefault="00C509EF" w:rsidP="00C509EF">
      <w:pPr>
        <w:keepNext/>
        <w:keepLines/>
        <w:tabs>
          <w:tab w:val="left" w:pos="0"/>
        </w:tabs>
        <w:ind w:right="-2"/>
        <w:rPr>
          <w:rFonts w:ascii="Verdana" w:hAnsi="Verdana"/>
          <w:bCs/>
          <w:sz w:val="18"/>
          <w:szCs w:val="18"/>
        </w:rPr>
      </w:pPr>
      <w:r>
        <w:rPr>
          <w:rFonts w:ascii="Verdana" w:hAnsi="Verdana"/>
          <w:iCs/>
          <w:sz w:val="18"/>
          <w:szCs w:val="18"/>
          <w:lang w:val="de-DE"/>
        </w:rPr>
        <w:t>7. Fax.</w:t>
      </w:r>
      <w:r>
        <w:rPr>
          <w:rFonts w:ascii="Verdana" w:hAnsi="Verdana"/>
          <w:sz w:val="18"/>
          <w:szCs w:val="18"/>
          <w:lang w:val="de-DE"/>
        </w:rPr>
        <w:t xml:space="preserve"> ...........................   8. </w:t>
      </w:r>
      <w:proofErr w:type="spellStart"/>
      <w:r>
        <w:rPr>
          <w:rFonts w:ascii="Verdana" w:hAnsi="Verdana"/>
          <w:sz w:val="18"/>
          <w:szCs w:val="18"/>
          <w:lang w:val="de-DE"/>
        </w:rPr>
        <w:t>E-mail</w:t>
      </w:r>
      <w:proofErr w:type="spellEnd"/>
      <w:r>
        <w:rPr>
          <w:rFonts w:ascii="Verdana" w:hAnsi="Verdana"/>
          <w:sz w:val="18"/>
          <w:szCs w:val="18"/>
          <w:lang w:val="de-DE"/>
        </w:rPr>
        <w:t>: …………..</w:t>
      </w:r>
      <w:r>
        <w:rPr>
          <w:rFonts w:ascii="Verdana" w:hAnsi="Verdana"/>
          <w:iCs/>
          <w:sz w:val="18"/>
          <w:szCs w:val="18"/>
          <w:lang w:val="de-DE"/>
        </w:rPr>
        <w:t xml:space="preserve">.......................... 9. </w:t>
      </w:r>
      <w:proofErr w:type="spellStart"/>
      <w:r>
        <w:rPr>
          <w:rFonts w:ascii="Verdana" w:hAnsi="Verdana"/>
          <w:iCs/>
          <w:sz w:val="18"/>
          <w:szCs w:val="18"/>
          <w:lang w:val="de-DE"/>
        </w:rPr>
        <w:t>www</w:t>
      </w:r>
      <w:proofErr w:type="spellEnd"/>
      <w:r>
        <w:rPr>
          <w:rFonts w:ascii="Verdana" w:hAnsi="Verdana"/>
          <w:iCs/>
          <w:sz w:val="18"/>
          <w:szCs w:val="18"/>
          <w:lang w:val="de-DE"/>
        </w:rPr>
        <w:t>.….….......................</w:t>
      </w:r>
    </w:p>
    <w:p w14:paraId="46C9042F" w14:textId="77777777" w:rsidR="00C509EF" w:rsidRPr="00F07E3A" w:rsidRDefault="00C509EF" w:rsidP="00C509EF">
      <w:pPr>
        <w:ind w:right="-24"/>
        <w:jc w:val="both"/>
        <w:rPr>
          <w:rFonts w:ascii="Verdana" w:hAnsi="Verdana"/>
          <w:color w:val="000000" w:themeColor="text1"/>
          <w:sz w:val="18"/>
          <w:szCs w:val="18"/>
        </w:rPr>
      </w:pPr>
    </w:p>
    <w:p w14:paraId="28B258EA" w14:textId="77777777" w:rsidR="00C509EF" w:rsidRPr="0083158F" w:rsidRDefault="00C509EF" w:rsidP="00C509EF">
      <w:pPr>
        <w:ind w:right="-24"/>
        <w:jc w:val="both"/>
        <w:rPr>
          <w:rFonts w:ascii="Verdana" w:hAnsi="Verdana"/>
          <w:sz w:val="18"/>
          <w:szCs w:val="18"/>
        </w:rPr>
      </w:pPr>
      <w:r w:rsidRPr="00F07E3A">
        <w:rPr>
          <w:rFonts w:ascii="Verdana" w:hAnsi="Verdana"/>
          <w:color w:val="000000" w:themeColor="text1"/>
          <w:sz w:val="18"/>
          <w:szCs w:val="18"/>
        </w:rPr>
        <w:t xml:space="preserve">Przedkładamy informację na temat doświadczenia zawodowego </w:t>
      </w:r>
      <w:r w:rsidRPr="00F07E3A">
        <w:rPr>
          <w:rFonts w:ascii="Verdana" w:hAnsi="Verdana"/>
          <w:b/>
          <w:color w:val="000000" w:themeColor="text1"/>
          <w:sz w:val="18"/>
          <w:szCs w:val="18"/>
        </w:rPr>
        <w:t>co najmniej</w:t>
      </w:r>
      <w:r w:rsidRPr="00F07E3A">
        <w:rPr>
          <w:rFonts w:ascii="Verdana" w:hAnsi="Verdana"/>
          <w:color w:val="000000" w:themeColor="text1"/>
          <w:sz w:val="18"/>
          <w:szCs w:val="18"/>
        </w:rPr>
        <w:t xml:space="preserve"> </w:t>
      </w:r>
      <w:r>
        <w:rPr>
          <w:rFonts w:ascii="Verdana" w:hAnsi="Verdana"/>
          <w:b/>
          <w:color w:val="000000" w:themeColor="text1"/>
          <w:sz w:val="18"/>
          <w:szCs w:val="18"/>
        </w:rPr>
        <w:t>1</w:t>
      </w:r>
      <w:r w:rsidRPr="00F07E3A">
        <w:rPr>
          <w:rFonts w:ascii="Verdana" w:hAnsi="Verdana"/>
          <w:b/>
          <w:color w:val="000000" w:themeColor="text1"/>
          <w:sz w:val="18"/>
          <w:szCs w:val="18"/>
        </w:rPr>
        <w:t xml:space="preserve"> (</w:t>
      </w:r>
      <w:r>
        <w:rPr>
          <w:rFonts w:ascii="Verdana" w:hAnsi="Verdana"/>
          <w:b/>
          <w:color w:val="000000" w:themeColor="text1"/>
          <w:sz w:val="18"/>
          <w:szCs w:val="18"/>
        </w:rPr>
        <w:t>jednego</w:t>
      </w:r>
      <w:r w:rsidRPr="00F07E3A">
        <w:rPr>
          <w:rFonts w:ascii="Verdana" w:hAnsi="Verdana"/>
          <w:b/>
          <w:color w:val="000000" w:themeColor="text1"/>
          <w:sz w:val="18"/>
          <w:szCs w:val="18"/>
        </w:rPr>
        <w:t>) trener</w:t>
      </w:r>
      <w:r>
        <w:rPr>
          <w:rFonts w:ascii="Verdana" w:hAnsi="Verdana"/>
          <w:b/>
          <w:color w:val="000000" w:themeColor="text1"/>
          <w:sz w:val="18"/>
          <w:szCs w:val="18"/>
        </w:rPr>
        <w:t>a.</w:t>
      </w:r>
    </w:p>
    <w:p w14:paraId="5D09DAAE" w14:textId="77777777" w:rsidR="00C509EF" w:rsidRDefault="00C509EF" w:rsidP="00C509EF">
      <w:pPr>
        <w:ind w:right="-24"/>
        <w:jc w:val="both"/>
        <w:rPr>
          <w:rFonts w:ascii="Verdana" w:hAnsi="Verdana"/>
          <w:color w:val="000000" w:themeColor="text1"/>
          <w:sz w:val="18"/>
          <w:szCs w:val="18"/>
        </w:rPr>
      </w:pPr>
    </w:p>
    <w:p w14:paraId="5E171E99" w14:textId="77777777" w:rsidR="00C509EF" w:rsidRDefault="00C509EF" w:rsidP="00C509EF">
      <w:pPr>
        <w:keepNext/>
        <w:keepLines/>
        <w:tabs>
          <w:tab w:val="left" w:pos="426"/>
        </w:tabs>
        <w:ind w:left="426" w:right="-2"/>
        <w:contextualSpacing/>
        <w:rPr>
          <w:rFonts w:ascii="Verdana" w:hAnsi="Verdana"/>
          <w:b/>
          <w:bCs/>
          <w:sz w:val="18"/>
          <w:szCs w:val="18"/>
          <w:u w:val="single"/>
        </w:rPr>
      </w:pPr>
      <w:r>
        <w:rPr>
          <w:rFonts w:ascii="Verdana" w:hAnsi="Verdana"/>
          <w:b/>
          <w:bCs/>
          <w:sz w:val="18"/>
          <w:szCs w:val="18"/>
          <w:u w:val="single"/>
        </w:rPr>
        <w:t>Trener nr 1</w:t>
      </w:r>
    </w:p>
    <w:p w14:paraId="37FDC82C" w14:textId="77777777" w:rsidR="00C509EF" w:rsidRDefault="00C509EF" w:rsidP="00C509EF">
      <w:pPr>
        <w:keepNext/>
        <w:keepLines/>
        <w:tabs>
          <w:tab w:val="left" w:pos="426"/>
        </w:tabs>
        <w:ind w:left="426" w:right="-2"/>
        <w:rPr>
          <w:rFonts w:ascii="Verdana" w:hAnsi="Verdana"/>
          <w:b/>
          <w:bCs/>
          <w:sz w:val="18"/>
          <w:szCs w:val="18"/>
        </w:rPr>
      </w:pPr>
    </w:p>
    <w:p w14:paraId="1DF50BBD" w14:textId="77777777" w:rsidR="00C509EF" w:rsidRDefault="00C509EF" w:rsidP="00C509EF">
      <w:pPr>
        <w:keepNext/>
        <w:keepLines/>
        <w:tabs>
          <w:tab w:val="left" w:pos="426"/>
        </w:tabs>
        <w:ind w:left="426" w:right="-2"/>
        <w:rPr>
          <w:rFonts w:ascii="Verdana" w:hAnsi="Verdana"/>
          <w:b/>
          <w:bCs/>
          <w:sz w:val="18"/>
          <w:szCs w:val="18"/>
        </w:rPr>
      </w:pPr>
      <w:r>
        <w:rPr>
          <w:rFonts w:ascii="Verdana" w:hAnsi="Verdana"/>
          <w:b/>
          <w:bCs/>
          <w:sz w:val="18"/>
          <w:szCs w:val="18"/>
        </w:rPr>
        <w:t xml:space="preserve">Imię i nazwisko: ………………..………......................................................………... </w:t>
      </w:r>
    </w:p>
    <w:p w14:paraId="5CD01DA3" w14:textId="77777777" w:rsidR="00C509EF" w:rsidRDefault="00C509EF" w:rsidP="00C509EF">
      <w:pPr>
        <w:keepNext/>
        <w:keepLines/>
        <w:tabs>
          <w:tab w:val="left" w:pos="426"/>
        </w:tabs>
        <w:ind w:left="426" w:right="-2"/>
        <w:rPr>
          <w:rFonts w:ascii="Verdana" w:hAnsi="Verdana"/>
          <w:b/>
          <w:bCs/>
          <w:sz w:val="18"/>
          <w:szCs w:val="18"/>
        </w:rPr>
      </w:pPr>
    </w:p>
    <w:p w14:paraId="370DD719" w14:textId="77777777" w:rsidR="00C509EF" w:rsidRDefault="00C509EF" w:rsidP="00C509EF">
      <w:pPr>
        <w:keepNext/>
        <w:keepLines/>
        <w:tabs>
          <w:tab w:val="left" w:pos="426"/>
        </w:tabs>
        <w:ind w:left="426" w:right="-2"/>
        <w:rPr>
          <w:rFonts w:ascii="Verdana" w:hAnsi="Verdana"/>
          <w:b/>
          <w:bCs/>
          <w:sz w:val="18"/>
          <w:szCs w:val="18"/>
        </w:rPr>
      </w:pPr>
      <w:r>
        <w:rPr>
          <w:rFonts w:ascii="Verdana" w:hAnsi="Verdana"/>
          <w:color w:val="000000"/>
          <w:sz w:val="18"/>
          <w:szCs w:val="18"/>
        </w:rPr>
        <w:t>skierowany przez Wykonawcę do realizacji przedmiotu zamówienia</w:t>
      </w:r>
      <w:r>
        <w:rPr>
          <w:rFonts w:ascii="Verdana" w:hAnsi="Verdana"/>
          <w:bCs/>
          <w:sz w:val="18"/>
          <w:szCs w:val="18"/>
        </w:rPr>
        <w:t>, który:</w:t>
      </w:r>
      <w:r>
        <w:rPr>
          <w:rFonts w:ascii="Verdana" w:hAnsi="Verdana"/>
          <w:b/>
          <w:bCs/>
          <w:sz w:val="18"/>
          <w:szCs w:val="18"/>
        </w:rPr>
        <w:t xml:space="preserve">    </w:t>
      </w:r>
    </w:p>
    <w:p w14:paraId="2901AE9A" w14:textId="77777777" w:rsidR="00C509EF" w:rsidRDefault="00C509EF" w:rsidP="00C509EF">
      <w:pPr>
        <w:ind w:right="-24"/>
        <w:jc w:val="both"/>
        <w:rPr>
          <w:rFonts w:ascii="Verdana" w:hAnsi="Verdana"/>
          <w:color w:val="000000" w:themeColor="text1"/>
          <w:sz w:val="18"/>
          <w:szCs w:val="18"/>
        </w:rPr>
      </w:pPr>
    </w:p>
    <w:tbl>
      <w:tblPr>
        <w:tblW w:w="898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87"/>
      </w:tblGrid>
      <w:tr w:rsidR="00C509EF" w:rsidRPr="00F07E3A" w14:paraId="55C69B36" w14:textId="77777777" w:rsidTr="00D10EA5">
        <w:trPr>
          <w:cantSplit/>
          <w:trHeight w:val="313"/>
        </w:trPr>
        <w:tc>
          <w:tcPr>
            <w:tcW w:w="8987" w:type="dxa"/>
            <w:tcBorders>
              <w:right w:val="single" w:sz="12" w:space="0" w:color="auto"/>
            </w:tcBorders>
          </w:tcPr>
          <w:p w14:paraId="40941F97" w14:textId="41FAF746" w:rsidR="00C509EF" w:rsidRPr="00F07E3A" w:rsidRDefault="00C509EF" w:rsidP="00D10EA5">
            <w:pPr>
              <w:rPr>
                <w:rFonts w:ascii="Verdana" w:hAnsi="Verdana"/>
                <w:color w:val="000000" w:themeColor="text1"/>
                <w:sz w:val="18"/>
                <w:szCs w:val="18"/>
              </w:rPr>
            </w:pPr>
            <w:r>
              <w:rPr>
                <w:rFonts w:ascii="Verdana" w:hAnsi="Verdana"/>
                <w:b/>
                <w:color w:val="000000" w:themeColor="text1"/>
                <w:sz w:val="18"/>
                <w:szCs w:val="18"/>
              </w:rPr>
              <w:t>P</w:t>
            </w:r>
            <w:r w:rsidRPr="0083158F">
              <w:rPr>
                <w:rFonts w:ascii="Verdana" w:hAnsi="Verdana"/>
                <w:b/>
                <w:color w:val="000000" w:themeColor="text1"/>
                <w:sz w:val="18"/>
                <w:szCs w:val="18"/>
              </w:rPr>
              <w:t xml:space="preserve">rzeprowadził w okresie </w:t>
            </w:r>
            <w:r>
              <w:rPr>
                <w:rFonts w:ascii="Verdana" w:hAnsi="Verdana"/>
                <w:b/>
                <w:color w:val="000000" w:themeColor="text1"/>
                <w:sz w:val="18"/>
                <w:szCs w:val="18"/>
              </w:rPr>
              <w:t xml:space="preserve">3 </w:t>
            </w:r>
            <w:r w:rsidRPr="0083158F">
              <w:rPr>
                <w:rFonts w:ascii="Verdana" w:hAnsi="Verdana"/>
                <w:b/>
                <w:color w:val="000000" w:themeColor="text1"/>
                <w:sz w:val="18"/>
                <w:szCs w:val="18"/>
              </w:rPr>
              <w:t>(</w:t>
            </w:r>
            <w:r>
              <w:rPr>
                <w:rFonts w:ascii="Verdana" w:hAnsi="Verdana"/>
                <w:b/>
                <w:color w:val="000000" w:themeColor="text1"/>
                <w:sz w:val="18"/>
                <w:szCs w:val="18"/>
              </w:rPr>
              <w:t>trzech</w:t>
            </w:r>
            <w:r w:rsidRPr="0083158F">
              <w:rPr>
                <w:rFonts w:ascii="Verdana" w:hAnsi="Verdana"/>
                <w:b/>
                <w:color w:val="000000" w:themeColor="text1"/>
                <w:sz w:val="18"/>
                <w:szCs w:val="18"/>
              </w:rPr>
              <w:t xml:space="preserve">) </w:t>
            </w:r>
            <w:r>
              <w:rPr>
                <w:rFonts w:ascii="Verdana" w:hAnsi="Verdana"/>
                <w:b/>
                <w:color w:val="000000" w:themeColor="text1"/>
                <w:sz w:val="18"/>
                <w:szCs w:val="18"/>
              </w:rPr>
              <w:t>lat</w:t>
            </w:r>
            <w:r w:rsidRPr="0083158F">
              <w:rPr>
                <w:rFonts w:ascii="Verdana" w:hAnsi="Verdana"/>
                <w:b/>
                <w:color w:val="000000" w:themeColor="text1"/>
                <w:sz w:val="18"/>
                <w:szCs w:val="18"/>
              </w:rPr>
              <w:t xml:space="preserve"> (licząc wstecz od dnia, w którym upływa termin składania ofert) co najmniej </w:t>
            </w:r>
            <w:r>
              <w:rPr>
                <w:rFonts w:ascii="Verdana" w:hAnsi="Verdana"/>
                <w:b/>
                <w:color w:val="000000" w:themeColor="text1"/>
                <w:sz w:val="18"/>
                <w:szCs w:val="18"/>
              </w:rPr>
              <w:t>3</w:t>
            </w:r>
            <w:r w:rsidRPr="0083158F">
              <w:rPr>
                <w:rFonts w:ascii="Verdana" w:hAnsi="Verdana"/>
                <w:b/>
                <w:color w:val="000000" w:themeColor="text1"/>
                <w:sz w:val="18"/>
                <w:szCs w:val="18"/>
              </w:rPr>
              <w:t xml:space="preserve"> (</w:t>
            </w:r>
            <w:r>
              <w:rPr>
                <w:rFonts w:ascii="Verdana" w:hAnsi="Verdana"/>
                <w:b/>
                <w:color w:val="000000" w:themeColor="text1"/>
                <w:sz w:val="18"/>
                <w:szCs w:val="18"/>
              </w:rPr>
              <w:t>trzy</w:t>
            </w:r>
            <w:r w:rsidRPr="0083158F">
              <w:rPr>
                <w:rFonts w:ascii="Verdana" w:hAnsi="Verdana"/>
                <w:b/>
                <w:color w:val="000000" w:themeColor="text1"/>
                <w:sz w:val="18"/>
                <w:szCs w:val="18"/>
              </w:rPr>
              <w:t>) szkoleni</w:t>
            </w:r>
            <w:r>
              <w:rPr>
                <w:rFonts w:ascii="Verdana" w:hAnsi="Verdana"/>
                <w:b/>
                <w:color w:val="000000" w:themeColor="text1"/>
                <w:sz w:val="18"/>
                <w:szCs w:val="18"/>
              </w:rPr>
              <w:t>a</w:t>
            </w:r>
            <w:r w:rsidRPr="0083158F">
              <w:rPr>
                <w:rFonts w:ascii="Verdana" w:hAnsi="Verdana"/>
                <w:b/>
                <w:color w:val="000000" w:themeColor="text1"/>
                <w:sz w:val="18"/>
                <w:szCs w:val="18"/>
              </w:rPr>
              <w:t xml:space="preserve"> </w:t>
            </w:r>
            <w:r w:rsidRPr="00C509EF">
              <w:rPr>
                <w:rFonts w:ascii="Verdana" w:hAnsi="Verdana"/>
                <w:b/>
                <w:sz w:val="18"/>
                <w:szCs w:val="18"/>
              </w:rPr>
              <w:t>z zakresu obsługi MS Power Point.</w:t>
            </w:r>
            <w:r w:rsidRPr="0083158F">
              <w:rPr>
                <w:rFonts w:ascii="Verdana" w:hAnsi="Verdana"/>
                <w:b/>
                <w:color w:val="000000" w:themeColor="text1"/>
                <w:sz w:val="18"/>
                <w:szCs w:val="18"/>
              </w:rPr>
              <w:t xml:space="preserve">- </w:t>
            </w:r>
            <w:r w:rsidRPr="0083158F">
              <w:rPr>
                <w:rFonts w:ascii="Verdana" w:hAnsi="Verdana"/>
                <w:color w:val="000000" w:themeColor="text1"/>
                <w:sz w:val="18"/>
                <w:szCs w:val="18"/>
                <w:u w:val="single"/>
              </w:rPr>
              <w:t>opisać każdą usługę, podając tematykę szkolenia, termin wykonania, informację o podmiocie, który zamawiał daną usługę –</w:t>
            </w:r>
            <w:r w:rsidRPr="0083158F">
              <w:rPr>
                <w:rFonts w:ascii="Verdana" w:hAnsi="Verdana"/>
                <w:bCs/>
                <w:color w:val="000000" w:themeColor="text1"/>
                <w:sz w:val="18"/>
                <w:szCs w:val="18"/>
                <w:u w:val="single"/>
              </w:rPr>
              <w:t xml:space="preserve"> w przypadku braku opisania szkolenia</w:t>
            </w:r>
            <w:r w:rsidRPr="0083158F">
              <w:rPr>
                <w:rFonts w:ascii="Verdana" w:hAnsi="Verdana"/>
                <w:color w:val="000000" w:themeColor="text1"/>
                <w:sz w:val="18"/>
                <w:szCs w:val="18"/>
                <w:u w:val="single"/>
              </w:rPr>
              <w:t xml:space="preserve"> </w:t>
            </w:r>
            <w:r w:rsidRPr="0083158F">
              <w:rPr>
                <w:rFonts w:ascii="Verdana" w:hAnsi="Verdana"/>
                <w:bCs/>
                <w:color w:val="000000" w:themeColor="text1"/>
                <w:sz w:val="18"/>
                <w:szCs w:val="18"/>
                <w:u w:val="single"/>
              </w:rPr>
              <w:t>co najmniej w ww. zakresie szkolenie nie będzie brane pod uwagę przy ocenie oferty</w:t>
            </w:r>
            <w:r w:rsidRPr="0083158F">
              <w:rPr>
                <w:rFonts w:ascii="Verdana" w:hAnsi="Verdana"/>
                <w:b/>
                <w:color w:val="000000" w:themeColor="text1"/>
                <w:sz w:val="18"/>
                <w:szCs w:val="18"/>
              </w:rPr>
              <w:t xml:space="preserve"> </w:t>
            </w:r>
          </w:p>
          <w:p w14:paraId="0D8CAEF0" w14:textId="77777777" w:rsidR="00C509EF" w:rsidRPr="00F07E3A" w:rsidRDefault="00C509EF" w:rsidP="00D10EA5">
            <w:pPr>
              <w:rPr>
                <w:rFonts w:ascii="Verdana" w:hAnsi="Verdana"/>
                <w:color w:val="000000" w:themeColor="text1"/>
                <w:sz w:val="18"/>
                <w:szCs w:val="18"/>
              </w:rPr>
            </w:pPr>
            <w:r w:rsidRPr="00F07E3A">
              <w:rPr>
                <w:rFonts w:ascii="Verdana" w:hAnsi="Verdana"/>
                <w:color w:val="000000" w:themeColor="text1"/>
                <w:sz w:val="18"/>
                <w:szCs w:val="18"/>
              </w:rPr>
              <w:t>1) …………………………………………………………………………………………………………………….</w:t>
            </w:r>
          </w:p>
          <w:p w14:paraId="691FE0D0" w14:textId="77777777" w:rsidR="00C509EF" w:rsidRPr="00F07E3A" w:rsidRDefault="00C509EF" w:rsidP="00D10EA5">
            <w:pPr>
              <w:rPr>
                <w:rFonts w:ascii="Verdana" w:hAnsi="Verdana"/>
                <w:color w:val="000000" w:themeColor="text1"/>
                <w:sz w:val="18"/>
                <w:szCs w:val="18"/>
              </w:rPr>
            </w:pPr>
          </w:p>
          <w:p w14:paraId="07006B2D" w14:textId="77777777" w:rsidR="00C509EF" w:rsidRPr="00F07E3A" w:rsidRDefault="00C509EF" w:rsidP="00D10EA5">
            <w:pPr>
              <w:rPr>
                <w:rFonts w:ascii="Verdana" w:hAnsi="Verdana"/>
                <w:color w:val="000000" w:themeColor="text1"/>
                <w:sz w:val="18"/>
                <w:szCs w:val="18"/>
              </w:rPr>
            </w:pPr>
            <w:r w:rsidRPr="00F07E3A">
              <w:rPr>
                <w:rFonts w:ascii="Verdana" w:hAnsi="Verdana"/>
                <w:color w:val="000000" w:themeColor="text1"/>
                <w:sz w:val="18"/>
                <w:szCs w:val="18"/>
              </w:rPr>
              <w:t>2) …………………………………………………………………………………………………………………….</w:t>
            </w:r>
          </w:p>
          <w:p w14:paraId="361C4822" w14:textId="77777777" w:rsidR="00C509EF" w:rsidRPr="00F07E3A" w:rsidRDefault="00C509EF" w:rsidP="00D10EA5">
            <w:pPr>
              <w:rPr>
                <w:rFonts w:ascii="Verdana" w:hAnsi="Verdana"/>
                <w:color w:val="000000" w:themeColor="text1"/>
                <w:sz w:val="18"/>
                <w:szCs w:val="18"/>
              </w:rPr>
            </w:pPr>
          </w:p>
          <w:p w14:paraId="76080F53" w14:textId="77777777" w:rsidR="00C509EF" w:rsidRPr="00F07E3A" w:rsidRDefault="00C509EF" w:rsidP="00D10EA5">
            <w:pPr>
              <w:rPr>
                <w:rFonts w:ascii="Verdana" w:hAnsi="Verdana"/>
                <w:color w:val="000000" w:themeColor="text1"/>
                <w:sz w:val="18"/>
                <w:szCs w:val="18"/>
              </w:rPr>
            </w:pPr>
            <w:r w:rsidRPr="00F07E3A">
              <w:rPr>
                <w:rFonts w:ascii="Verdana" w:hAnsi="Verdana"/>
                <w:color w:val="000000" w:themeColor="text1"/>
                <w:sz w:val="18"/>
                <w:szCs w:val="18"/>
              </w:rPr>
              <w:t>3) …………………………………………………………………………………………………………………….</w:t>
            </w:r>
          </w:p>
          <w:p w14:paraId="2E40CE3A" w14:textId="77777777" w:rsidR="00C509EF" w:rsidRPr="00F07E3A" w:rsidRDefault="00C509EF" w:rsidP="00D10EA5">
            <w:pPr>
              <w:rPr>
                <w:rFonts w:ascii="Verdana" w:hAnsi="Verdana"/>
                <w:color w:val="000000" w:themeColor="text1"/>
                <w:sz w:val="18"/>
                <w:szCs w:val="18"/>
              </w:rPr>
            </w:pPr>
          </w:p>
          <w:p w14:paraId="07345047" w14:textId="77777777" w:rsidR="00C509EF" w:rsidRPr="00F07E3A" w:rsidRDefault="00C509EF" w:rsidP="00D10EA5">
            <w:pPr>
              <w:rPr>
                <w:rFonts w:ascii="Verdana" w:hAnsi="Verdana"/>
                <w:color w:val="000000" w:themeColor="text1"/>
                <w:sz w:val="18"/>
                <w:szCs w:val="18"/>
              </w:rPr>
            </w:pPr>
            <w:r w:rsidRPr="00F07E3A">
              <w:rPr>
                <w:rFonts w:ascii="Verdana" w:hAnsi="Verdana"/>
                <w:color w:val="000000" w:themeColor="text1"/>
                <w:sz w:val="18"/>
                <w:szCs w:val="18"/>
              </w:rPr>
              <w:t>4) …………………………………………………………………………………………………………………….</w:t>
            </w:r>
          </w:p>
          <w:p w14:paraId="7CF87906" w14:textId="77777777" w:rsidR="00C509EF" w:rsidRPr="00F07E3A" w:rsidRDefault="00C509EF" w:rsidP="00D10EA5">
            <w:pPr>
              <w:rPr>
                <w:rFonts w:ascii="Verdana" w:hAnsi="Verdana"/>
                <w:color w:val="000000" w:themeColor="text1"/>
                <w:sz w:val="18"/>
                <w:szCs w:val="18"/>
              </w:rPr>
            </w:pPr>
          </w:p>
          <w:p w14:paraId="6347D516" w14:textId="77777777" w:rsidR="00C509EF" w:rsidRPr="00F07E3A" w:rsidRDefault="00C509EF" w:rsidP="00D10EA5">
            <w:pPr>
              <w:rPr>
                <w:rFonts w:ascii="Verdana" w:hAnsi="Verdana"/>
                <w:color w:val="000000" w:themeColor="text1"/>
                <w:sz w:val="18"/>
                <w:szCs w:val="18"/>
              </w:rPr>
            </w:pPr>
          </w:p>
        </w:tc>
      </w:tr>
    </w:tbl>
    <w:p w14:paraId="3F3D47E0" w14:textId="026E8E3F" w:rsidR="00C509EF" w:rsidRDefault="00C509EF" w:rsidP="00C509EF">
      <w:pPr>
        <w:tabs>
          <w:tab w:val="left" w:pos="0"/>
        </w:tabs>
        <w:ind w:right="-24"/>
        <w:rPr>
          <w:rFonts w:ascii="Verdana" w:hAnsi="Verdana"/>
          <w:b/>
          <w:bCs/>
          <w:color w:val="000000" w:themeColor="text1"/>
          <w:sz w:val="18"/>
        </w:rPr>
      </w:pPr>
    </w:p>
    <w:p w14:paraId="29A4A69C" w14:textId="3024A99C" w:rsidR="00C509EF" w:rsidRDefault="00C509EF" w:rsidP="00C509EF">
      <w:pPr>
        <w:keepNext/>
        <w:keepLines/>
        <w:tabs>
          <w:tab w:val="left" w:pos="426"/>
        </w:tabs>
        <w:ind w:left="426" w:right="-2"/>
        <w:contextualSpacing/>
        <w:rPr>
          <w:rFonts w:ascii="Verdana" w:hAnsi="Verdana"/>
          <w:b/>
          <w:bCs/>
          <w:sz w:val="18"/>
          <w:szCs w:val="18"/>
          <w:u w:val="single"/>
        </w:rPr>
      </w:pPr>
      <w:r>
        <w:rPr>
          <w:rFonts w:ascii="Verdana" w:hAnsi="Verdana"/>
          <w:b/>
          <w:bCs/>
          <w:sz w:val="18"/>
          <w:szCs w:val="18"/>
          <w:u w:val="single"/>
        </w:rPr>
        <w:t>Trener nr 2</w:t>
      </w:r>
    </w:p>
    <w:p w14:paraId="2C9876AE" w14:textId="77777777" w:rsidR="00C509EF" w:rsidRDefault="00C509EF" w:rsidP="00C509EF">
      <w:pPr>
        <w:keepNext/>
        <w:keepLines/>
        <w:tabs>
          <w:tab w:val="left" w:pos="426"/>
        </w:tabs>
        <w:ind w:left="426" w:right="-2"/>
        <w:rPr>
          <w:rFonts w:ascii="Verdana" w:hAnsi="Verdana"/>
          <w:b/>
          <w:bCs/>
          <w:sz w:val="18"/>
          <w:szCs w:val="18"/>
        </w:rPr>
      </w:pPr>
    </w:p>
    <w:p w14:paraId="700DBA0A" w14:textId="77777777" w:rsidR="00C509EF" w:rsidRDefault="00C509EF" w:rsidP="00C509EF">
      <w:pPr>
        <w:keepNext/>
        <w:keepLines/>
        <w:tabs>
          <w:tab w:val="left" w:pos="426"/>
        </w:tabs>
        <w:ind w:left="426" w:right="-2"/>
        <w:rPr>
          <w:rFonts w:ascii="Verdana" w:hAnsi="Verdana"/>
          <w:b/>
          <w:bCs/>
          <w:sz w:val="18"/>
          <w:szCs w:val="18"/>
        </w:rPr>
      </w:pPr>
      <w:r>
        <w:rPr>
          <w:rFonts w:ascii="Verdana" w:hAnsi="Verdana"/>
          <w:b/>
          <w:bCs/>
          <w:sz w:val="18"/>
          <w:szCs w:val="18"/>
        </w:rPr>
        <w:t xml:space="preserve">Imię i nazwisko: ………………..………......................................................………... </w:t>
      </w:r>
    </w:p>
    <w:p w14:paraId="59A700C0" w14:textId="77777777" w:rsidR="00C509EF" w:rsidRDefault="00C509EF" w:rsidP="00C509EF">
      <w:pPr>
        <w:keepNext/>
        <w:keepLines/>
        <w:tabs>
          <w:tab w:val="left" w:pos="426"/>
        </w:tabs>
        <w:ind w:left="426" w:right="-2"/>
        <w:rPr>
          <w:rFonts w:ascii="Verdana" w:hAnsi="Verdana"/>
          <w:b/>
          <w:bCs/>
          <w:sz w:val="18"/>
          <w:szCs w:val="18"/>
        </w:rPr>
      </w:pPr>
    </w:p>
    <w:p w14:paraId="76D4ADF9" w14:textId="77777777" w:rsidR="00C509EF" w:rsidRDefault="00C509EF" w:rsidP="00C509EF">
      <w:pPr>
        <w:keepNext/>
        <w:keepLines/>
        <w:tabs>
          <w:tab w:val="left" w:pos="426"/>
        </w:tabs>
        <w:ind w:left="426" w:right="-2"/>
        <w:rPr>
          <w:rFonts w:ascii="Verdana" w:hAnsi="Verdana"/>
          <w:b/>
          <w:bCs/>
          <w:sz w:val="18"/>
          <w:szCs w:val="18"/>
        </w:rPr>
      </w:pPr>
      <w:r>
        <w:rPr>
          <w:rFonts w:ascii="Verdana" w:hAnsi="Verdana"/>
          <w:color w:val="000000"/>
          <w:sz w:val="18"/>
          <w:szCs w:val="18"/>
        </w:rPr>
        <w:t>skierowany przez Wykonawcę do realizacji przedmiotu zamówienia</w:t>
      </w:r>
      <w:r>
        <w:rPr>
          <w:rFonts w:ascii="Verdana" w:hAnsi="Verdana"/>
          <w:bCs/>
          <w:sz w:val="18"/>
          <w:szCs w:val="18"/>
        </w:rPr>
        <w:t>, który:</w:t>
      </w:r>
      <w:r>
        <w:rPr>
          <w:rFonts w:ascii="Verdana" w:hAnsi="Verdana"/>
          <w:b/>
          <w:bCs/>
          <w:sz w:val="18"/>
          <w:szCs w:val="18"/>
        </w:rPr>
        <w:t xml:space="preserve">    </w:t>
      </w:r>
    </w:p>
    <w:p w14:paraId="58231CB2" w14:textId="77777777" w:rsidR="00C509EF" w:rsidRDefault="00C509EF" w:rsidP="00C509EF">
      <w:pPr>
        <w:ind w:right="-24"/>
        <w:jc w:val="both"/>
        <w:rPr>
          <w:rFonts w:ascii="Verdana" w:hAnsi="Verdana"/>
          <w:color w:val="000000" w:themeColor="text1"/>
          <w:sz w:val="18"/>
          <w:szCs w:val="18"/>
        </w:rPr>
      </w:pPr>
    </w:p>
    <w:tbl>
      <w:tblPr>
        <w:tblW w:w="898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87"/>
      </w:tblGrid>
      <w:tr w:rsidR="00C509EF" w:rsidRPr="00F07E3A" w14:paraId="003A51E8" w14:textId="77777777" w:rsidTr="00D10EA5">
        <w:trPr>
          <w:cantSplit/>
          <w:trHeight w:val="313"/>
        </w:trPr>
        <w:tc>
          <w:tcPr>
            <w:tcW w:w="8987" w:type="dxa"/>
            <w:tcBorders>
              <w:right w:val="single" w:sz="12" w:space="0" w:color="auto"/>
            </w:tcBorders>
          </w:tcPr>
          <w:p w14:paraId="5610C097" w14:textId="22874162" w:rsidR="00C509EF" w:rsidRPr="00F07E3A" w:rsidRDefault="00C509EF" w:rsidP="00D10EA5">
            <w:pPr>
              <w:rPr>
                <w:rFonts w:ascii="Verdana" w:hAnsi="Verdana"/>
                <w:color w:val="000000" w:themeColor="text1"/>
                <w:sz w:val="18"/>
                <w:szCs w:val="18"/>
              </w:rPr>
            </w:pPr>
            <w:r>
              <w:rPr>
                <w:rFonts w:ascii="Verdana" w:hAnsi="Verdana"/>
                <w:b/>
                <w:color w:val="000000" w:themeColor="text1"/>
                <w:sz w:val="18"/>
                <w:szCs w:val="18"/>
              </w:rPr>
              <w:lastRenderedPageBreak/>
              <w:t>P</w:t>
            </w:r>
            <w:r w:rsidRPr="0083158F">
              <w:rPr>
                <w:rFonts w:ascii="Verdana" w:hAnsi="Verdana"/>
                <w:b/>
                <w:color w:val="000000" w:themeColor="text1"/>
                <w:sz w:val="18"/>
                <w:szCs w:val="18"/>
              </w:rPr>
              <w:t xml:space="preserve">rzeprowadził w okresie </w:t>
            </w:r>
            <w:r>
              <w:rPr>
                <w:rFonts w:ascii="Verdana" w:hAnsi="Verdana"/>
                <w:b/>
                <w:color w:val="000000" w:themeColor="text1"/>
                <w:sz w:val="18"/>
                <w:szCs w:val="18"/>
              </w:rPr>
              <w:t xml:space="preserve">3 </w:t>
            </w:r>
            <w:r w:rsidRPr="0083158F">
              <w:rPr>
                <w:rFonts w:ascii="Verdana" w:hAnsi="Verdana"/>
                <w:b/>
                <w:color w:val="000000" w:themeColor="text1"/>
                <w:sz w:val="18"/>
                <w:szCs w:val="18"/>
              </w:rPr>
              <w:t>(</w:t>
            </w:r>
            <w:r>
              <w:rPr>
                <w:rFonts w:ascii="Verdana" w:hAnsi="Verdana"/>
                <w:b/>
                <w:color w:val="000000" w:themeColor="text1"/>
                <w:sz w:val="18"/>
                <w:szCs w:val="18"/>
              </w:rPr>
              <w:t>trzech</w:t>
            </w:r>
            <w:r w:rsidRPr="0083158F">
              <w:rPr>
                <w:rFonts w:ascii="Verdana" w:hAnsi="Verdana"/>
                <w:b/>
                <w:color w:val="000000" w:themeColor="text1"/>
                <w:sz w:val="18"/>
                <w:szCs w:val="18"/>
              </w:rPr>
              <w:t xml:space="preserve">) </w:t>
            </w:r>
            <w:r>
              <w:rPr>
                <w:rFonts w:ascii="Verdana" w:hAnsi="Verdana"/>
                <w:b/>
                <w:color w:val="000000" w:themeColor="text1"/>
                <w:sz w:val="18"/>
                <w:szCs w:val="18"/>
              </w:rPr>
              <w:t>lat</w:t>
            </w:r>
            <w:r w:rsidRPr="0083158F">
              <w:rPr>
                <w:rFonts w:ascii="Verdana" w:hAnsi="Verdana"/>
                <w:b/>
                <w:color w:val="000000" w:themeColor="text1"/>
                <w:sz w:val="18"/>
                <w:szCs w:val="18"/>
              </w:rPr>
              <w:t xml:space="preserve"> (licząc wstecz od dnia, w którym upływa termin składania ofert) co najmniej </w:t>
            </w:r>
            <w:r>
              <w:rPr>
                <w:rFonts w:ascii="Verdana" w:hAnsi="Verdana"/>
                <w:b/>
                <w:color w:val="000000" w:themeColor="text1"/>
                <w:sz w:val="18"/>
                <w:szCs w:val="18"/>
              </w:rPr>
              <w:t>3</w:t>
            </w:r>
            <w:r w:rsidRPr="0083158F">
              <w:rPr>
                <w:rFonts w:ascii="Verdana" w:hAnsi="Verdana"/>
                <w:b/>
                <w:color w:val="000000" w:themeColor="text1"/>
                <w:sz w:val="18"/>
                <w:szCs w:val="18"/>
              </w:rPr>
              <w:t xml:space="preserve"> (</w:t>
            </w:r>
            <w:r>
              <w:rPr>
                <w:rFonts w:ascii="Verdana" w:hAnsi="Verdana"/>
                <w:b/>
                <w:color w:val="000000" w:themeColor="text1"/>
                <w:sz w:val="18"/>
                <w:szCs w:val="18"/>
              </w:rPr>
              <w:t>trzy</w:t>
            </w:r>
            <w:r w:rsidRPr="0083158F">
              <w:rPr>
                <w:rFonts w:ascii="Verdana" w:hAnsi="Verdana"/>
                <w:b/>
                <w:color w:val="000000" w:themeColor="text1"/>
                <w:sz w:val="18"/>
                <w:szCs w:val="18"/>
              </w:rPr>
              <w:t>) szkoleni</w:t>
            </w:r>
            <w:r>
              <w:rPr>
                <w:rFonts w:ascii="Verdana" w:hAnsi="Verdana"/>
                <w:b/>
                <w:color w:val="000000" w:themeColor="text1"/>
                <w:sz w:val="18"/>
                <w:szCs w:val="18"/>
              </w:rPr>
              <w:t>a</w:t>
            </w:r>
            <w:r w:rsidRPr="0083158F">
              <w:rPr>
                <w:rFonts w:ascii="Verdana" w:hAnsi="Verdana"/>
                <w:b/>
                <w:color w:val="000000" w:themeColor="text1"/>
                <w:sz w:val="18"/>
                <w:szCs w:val="18"/>
              </w:rPr>
              <w:t xml:space="preserve"> </w:t>
            </w:r>
            <w:r w:rsidRPr="00C509EF">
              <w:rPr>
                <w:rFonts w:ascii="Verdana" w:hAnsi="Verdana"/>
                <w:b/>
                <w:sz w:val="18"/>
                <w:szCs w:val="18"/>
              </w:rPr>
              <w:t>z zakresu obsługi MS Power Point.</w:t>
            </w:r>
            <w:r w:rsidRPr="0083158F">
              <w:rPr>
                <w:rFonts w:ascii="Verdana" w:hAnsi="Verdana"/>
                <w:b/>
                <w:color w:val="000000" w:themeColor="text1"/>
                <w:sz w:val="18"/>
                <w:szCs w:val="18"/>
              </w:rPr>
              <w:t xml:space="preserve">- </w:t>
            </w:r>
            <w:r w:rsidRPr="0083158F">
              <w:rPr>
                <w:rFonts w:ascii="Verdana" w:hAnsi="Verdana"/>
                <w:color w:val="000000" w:themeColor="text1"/>
                <w:sz w:val="18"/>
                <w:szCs w:val="18"/>
                <w:u w:val="single"/>
              </w:rPr>
              <w:t>opisać każdą usługę, podając tematykę szkolenia, termin wykonania, informację o podmiocie, który zamawiał daną usługę –</w:t>
            </w:r>
            <w:r w:rsidRPr="0083158F">
              <w:rPr>
                <w:rFonts w:ascii="Verdana" w:hAnsi="Verdana"/>
                <w:bCs/>
                <w:color w:val="000000" w:themeColor="text1"/>
                <w:sz w:val="18"/>
                <w:szCs w:val="18"/>
                <w:u w:val="single"/>
              </w:rPr>
              <w:t xml:space="preserve"> w przypadku braku opisania szkolenia</w:t>
            </w:r>
            <w:r w:rsidRPr="0083158F">
              <w:rPr>
                <w:rFonts w:ascii="Verdana" w:hAnsi="Verdana"/>
                <w:color w:val="000000" w:themeColor="text1"/>
                <w:sz w:val="18"/>
                <w:szCs w:val="18"/>
                <w:u w:val="single"/>
              </w:rPr>
              <w:t xml:space="preserve"> </w:t>
            </w:r>
            <w:r w:rsidRPr="0083158F">
              <w:rPr>
                <w:rFonts w:ascii="Verdana" w:hAnsi="Verdana"/>
                <w:bCs/>
                <w:color w:val="000000" w:themeColor="text1"/>
                <w:sz w:val="18"/>
                <w:szCs w:val="18"/>
                <w:u w:val="single"/>
              </w:rPr>
              <w:t>co najmniej w ww. zakresie szkolenie nie będzie brane pod uwagę przy ocenie oferty</w:t>
            </w:r>
            <w:r w:rsidRPr="0083158F">
              <w:rPr>
                <w:rFonts w:ascii="Verdana" w:hAnsi="Verdana"/>
                <w:b/>
                <w:color w:val="000000" w:themeColor="text1"/>
                <w:sz w:val="18"/>
                <w:szCs w:val="18"/>
              </w:rPr>
              <w:t xml:space="preserve"> </w:t>
            </w:r>
          </w:p>
          <w:p w14:paraId="5BB93838" w14:textId="77777777" w:rsidR="00C509EF" w:rsidRPr="00F07E3A" w:rsidRDefault="00C509EF" w:rsidP="00D10EA5">
            <w:pPr>
              <w:rPr>
                <w:rFonts w:ascii="Verdana" w:hAnsi="Verdana"/>
                <w:color w:val="000000" w:themeColor="text1"/>
                <w:sz w:val="18"/>
                <w:szCs w:val="18"/>
              </w:rPr>
            </w:pPr>
            <w:r w:rsidRPr="00F07E3A">
              <w:rPr>
                <w:rFonts w:ascii="Verdana" w:hAnsi="Verdana"/>
                <w:color w:val="000000" w:themeColor="text1"/>
                <w:sz w:val="18"/>
                <w:szCs w:val="18"/>
              </w:rPr>
              <w:t>1) …………………………………………………………………………………………………………………….</w:t>
            </w:r>
          </w:p>
          <w:p w14:paraId="6BAEB49A" w14:textId="77777777" w:rsidR="00C509EF" w:rsidRPr="00F07E3A" w:rsidRDefault="00C509EF" w:rsidP="00D10EA5">
            <w:pPr>
              <w:rPr>
                <w:rFonts w:ascii="Verdana" w:hAnsi="Verdana"/>
                <w:color w:val="000000" w:themeColor="text1"/>
                <w:sz w:val="18"/>
                <w:szCs w:val="18"/>
              </w:rPr>
            </w:pPr>
          </w:p>
          <w:p w14:paraId="2853663E" w14:textId="77777777" w:rsidR="00C509EF" w:rsidRPr="00F07E3A" w:rsidRDefault="00C509EF" w:rsidP="00D10EA5">
            <w:pPr>
              <w:rPr>
                <w:rFonts w:ascii="Verdana" w:hAnsi="Verdana"/>
                <w:color w:val="000000" w:themeColor="text1"/>
                <w:sz w:val="18"/>
                <w:szCs w:val="18"/>
              </w:rPr>
            </w:pPr>
            <w:r w:rsidRPr="00F07E3A">
              <w:rPr>
                <w:rFonts w:ascii="Verdana" w:hAnsi="Verdana"/>
                <w:color w:val="000000" w:themeColor="text1"/>
                <w:sz w:val="18"/>
                <w:szCs w:val="18"/>
              </w:rPr>
              <w:t>2) …………………………………………………………………………………………………………………….</w:t>
            </w:r>
          </w:p>
          <w:p w14:paraId="22861A63" w14:textId="77777777" w:rsidR="00C509EF" w:rsidRPr="00F07E3A" w:rsidRDefault="00C509EF" w:rsidP="00D10EA5">
            <w:pPr>
              <w:rPr>
                <w:rFonts w:ascii="Verdana" w:hAnsi="Verdana"/>
                <w:color w:val="000000" w:themeColor="text1"/>
                <w:sz w:val="18"/>
                <w:szCs w:val="18"/>
              </w:rPr>
            </w:pPr>
          </w:p>
          <w:p w14:paraId="0DAF14D8" w14:textId="77777777" w:rsidR="00C509EF" w:rsidRPr="00F07E3A" w:rsidRDefault="00C509EF" w:rsidP="00D10EA5">
            <w:pPr>
              <w:rPr>
                <w:rFonts w:ascii="Verdana" w:hAnsi="Verdana"/>
                <w:color w:val="000000" w:themeColor="text1"/>
                <w:sz w:val="18"/>
                <w:szCs w:val="18"/>
              </w:rPr>
            </w:pPr>
            <w:r w:rsidRPr="00F07E3A">
              <w:rPr>
                <w:rFonts w:ascii="Verdana" w:hAnsi="Verdana"/>
                <w:color w:val="000000" w:themeColor="text1"/>
                <w:sz w:val="18"/>
                <w:szCs w:val="18"/>
              </w:rPr>
              <w:t>3) …………………………………………………………………………………………………………………….</w:t>
            </w:r>
          </w:p>
          <w:p w14:paraId="10BF63E2" w14:textId="77777777" w:rsidR="00C509EF" w:rsidRPr="00F07E3A" w:rsidRDefault="00C509EF" w:rsidP="00D10EA5">
            <w:pPr>
              <w:rPr>
                <w:rFonts w:ascii="Verdana" w:hAnsi="Verdana"/>
                <w:color w:val="000000" w:themeColor="text1"/>
                <w:sz w:val="18"/>
                <w:szCs w:val="18"/>
              </w:rPr>
            </w:pPr>
          </w:p>
          <w:p w14:paraId="19679E89" w14:textId="77777777" w:rsidR="00C509EF" w:rsidRPr="00F07E3A" w:rsidRDefault="00C509EF" w:rsidP="00D10EA5">
            <w:pPr>
              <w:rPr>
                <w:rFonts w:ascii="Verdana" w:hAnsi="Verdana"/>
                <w:color w:val="000000" w:themeColor="text1"/>
                <w:sz w:val="18"/>
                <w:szCs w:val="18"/>
              </w:rPr>
            </w:pPr>
            <w:r w:rsidRPr="00F07E3A">
              <w:rPr>
                <w:rFonts w:ascii="Verdana" w:hAnsi="Verdana"/>
                <w:color w:val="000000" w:themeColor="text1"/>
                <w:sz w:val="18"/>
                <w:szCs w:val="18"/>
              </w:rPr>
              <w:t>4) …………………………………………………………………………………………………………………….</w:t>
            </w:r>
          </w:p>
          <w:p w14:paraId="3739A18C" w14:textId="77777777" w:rsidR="00C509EF" w:rsidRPr="00F07E3A" w:rsidRDefault="00C509EF" w:rsidP="00D10EA5">
            <w:pPr>
              <w:rPr>
                <w:rFonts w:ascii="Verdana" w:hAnsi="Verdana"/>
                <w:color w:val="000000" w:themeColor="text1"/>
                <w:sz w:val="18"/>
                <w:szCs w:val="18"/>
              </w:rPr>
            </w:pPr>
          </w:p>
          <w:p w14:paraId="38F73F0B" w14:textId="77777777" w:rsidR="00C509EF" w:rsidRPr="00F07E3A" w:rsidRDefault="00C509EF" w:rsidP="00D10EA5">
            <w:pPr>
              <w:rPr>
                <w:rFonts w:ascii="Verdana" w:hAnsi="Verdana"/>
                <w:color w:val="000000" w:themeColor="text1"/>
                <w:sz w:val="18"/>
                <w:szCs w:val="18"/>
              </w:rPr>
            </w:pPr>
          </w:p>
        </w:tc>
      </w:tr>
    </w:tbl>
    <w:p w14:paraId="6653BCE8" w14:textId="35830F10" w:rsidR="00C509EF" w:rsidRDefault="00C509EF" w:rsidP="00C509EF">
      <w:pPr>
        <w:tabs>
          <w:tab w:val="left" w:pos="0"/>
        </w:tabs>
        <w:ind w:right="-24"/>
        <w:rPr>
          <w:rFonts w:ascii="Verdana" w:hAnsi="Verdana"/>
          <w:b/>
          <w:bCs/>
          <w:color w:val="000000" w:themeColor="text1"/>
          <w:sz w:val="18"/>
        </w:rPr>
      </w:pPr>
    </w:p>
    <w:p w14:paraId="7FE5B02D" w14:textId="77777777" w:rsidR="00C509EF" w:rsidRPr="00F07E3A" w:rsidRDefault="00C509EF" w:rsidP="00C509EF">
      <w:pPr>
        <w:tabs>
          <w:tab w:val="left" w:pos="0"/>
        </w:tabs>
        <w:ind w:right="-24"/>
        <w:rPr>
          <w:rFonts w:ascii="Verdana" w:hAnsi="Verdana"/>
          <w:b/>
          <w:bCs/>
          <w:color w:val="000000" w:themeColor="text1"/>
          <w:sz w:val="18"/>
        </w:rPr>
      </w:pPr>
    </w:p>
    <w:p w14:paraId="2CFB2D60" w14:textId="77777777" w:rsidR="00C509EF" w:rsidRPr="00AF0026" w:rsidRDefault="00C509EF" w:rsidP="00C509EF">
      <w:pPr>
        <w:tabs>
          <w:tab w:val="left" w:pos="0"/>
        </w:tabs>
        <w:ind w:right="-23"/>
        <w:rPr>
          <w:rFonts w:ascii="Verdana" w:hAnsi="Verdana"/>
          <w:b/>
          <w:bCs/>
          <w:color w:val="000000" w:themeColor="text1"/>
          <w:sz w:val="18"/>
        </w:rPr>
      </w:pPr>
      <w:r w:rsidRPr="00AF0026">
        <w:rPr>
          <w:rFonts w:ascii="Verdana" w:hAnsi="Verdana"/>
          <w:b/>
          <w:bCs/>
          <w:color w:val="000000" w:themeColor="text1"/>
          <w:sz w:val="18"/>
        </w:rPr>
        <w:t>Uwaga:</w:t>
      </w:r>
    </w:p>
    <w:p w14:paraId="3B087CEA" w14:textId="77777777" w:rsidR="00C509EF" w:rsidRPr="00F07E3A" w:rsidRDefault="00C509EF" w:rsidP="00C91750">
      <w:pPr>
        <w:numPr>
          <w:ilvl w:val="7"/>
          <w:numId w:val="205"/>
        </w:numPr>
        <w:tabs>
          <w:tab w:val="clear" w:pos="5136"/>
          <w:tab w:val="left" w:pos="426"/>
        </w:tabs>
        <w:ind w:left="709" w:right="-589"/>
        <w:contextualSpacing/>
        <w:rPr>
          <w:rFonts w:ascii="Verdana" w:hAnsi="Verdana"/>
          <w:bCs/>
          <w:color w:val="000000" w:themeColor="text1"/>
          <w:sz w:val="18"/>
        </w:rPr>
      </w:pPr>
      <w:r w:rsidRPr="00F07E3A">
        <w:rPr>
          <w:rFonts w:ascii="Verdana" w:hAnsi="Verdana"/>
          <w:bCs/>
          <w:color w:val="000000" w:themeColor="text1"/>
          <w:sz w:val="18"/>
        </w:rPr>
        <w:t xml:space="preserve">Wykonawca może zmodyfikować Wykaz </w:t>
      </w:r>
      <w:r>
        <w:rPr>
          <w:rFonts w:ascii="Verdana" w:hAnsi="Verdana"/>
          <w:bCs/>
          <w:color w:val="000000" w:themeColor="text1"/>
          <w:sz w:val="18"/>
        </w:rPr>
        <w:t xml:space="preserve">w zależności od liczby </w:t>
      </w:r>
      <w:r w:rsidRPr="00F07E3A">
        <w:rPr>
          <w:rFonts w:ascii="Verdana" w:hAnsi="Verdana"/>
          <w:bCs/>
          <w:color w:val="000000" w:themeColor="text1"/>
          <w:sz w:val="18"/>
        </w:rPr>
        <w:t>Trenerów</w:t>
      </w:r>
    </w:p>
    <w:p w14:paraId="4FACE9F5" w14:textId="77777777" w:rsidR="00C509EF" w:rsidRDefault="00C509EF" w:rsidP="00C91750">
      <w:pPr>
        <w:numPr>
          <w:ilvl w:val="7"/>
          <w:numId w:val="205"/>
        </w:numPr>
        <w:tabs>
          <w:tab w:val="left" w:pos="426"/>
        </w:tabs>
        <w:ind w:left="708" w:right="-589"/>
        <w:contextualSpacing/>
        <w:rPr>
          <w:rFonts w:ascii="Verdana" w:hAnsi="Verdana"/>
          <w:bCs/>
          <w:color w:val="000000" w:themeColor="text1"/>
          <w:sz w:val="18"/>
        </w:rPr>
      </w:pPr>
      <w:r w:rsidRPr="00F07E3A">
        <w:rPr>
          <w:rFonts w:ascii="Verdana" w:hAnsi="Verdana"/>
          <w:bCs/>
          <w:color w:val="000000" w:themeColor="text1"/>
          <w:sz w:val="18"/>
          <w:szCs w:val="18"/>
        </w:rPr>
        <w:t xml:space="preserve">Wykonawca może dostosować rozmiary rubryk w tabeli w zależności od potrzeb. </w:t>
      </w:r>
    </w:p>
    <w:p w14:paraId="37984AC0" w14:textId="77777777" w:rsidR="00C509EF" w:rsidRPr="00AF0026" w:rsidRDefault="00C509EF" w:rsidP="00C91750">
      <w:pPr>
        <w:numPr>
          <w:ilvl w:val="7"/>
          <w:numId w:val="205"/>
        </w:numPr>
        <w:tabs>
          <w:tab w:val="left" w:pos="426"/>
        </w:tabs>
        <w:ind w:left="708" w:right="-589"/>
        <w:contextualSpacing/>
        <w:rPr>
          <w:rFonts w:ascii="Verdana" w:hAnsi="Verdana"/>
          <w:bCs/>
          <w:color w:val="000000" w:themeColor="text1"/>
          <w:sz w:val="18"/>
        </w:rPr>
      </w:pPr>
      <w:r w:rsidRPr="00AF0026">
        <w:rPr>
          <w:rFonts w:ascii="Verdana" w:hAnsi="Verdana"/>
          <w:bCs/>
          <w:color w:val="000000" w:themeColor="text1"/>
          <w:sz w:val="18"/>
        </w:rPr>
        <w:t>Wykonawca zobowiązany jest wskazać doświadczenie trenera/instruktora w sposób precyzyjny.</w:t>
      </w:r>
    </w:p>
    <w:p w14:paraId="68786D0E" w14:textId="77777777" w:rsidR="00C509EF" w:rsidRDefault="00C509EF" w:rsidP="00C509EF">
      <w:pPr>
        <w:tabs>
          <w:tab w:val="left" w:pos="0"/>
        </w:tabs>
        <w:ind w:right="-23"/>
        <w:rPr>
          <w:rFonts w:ascii="Verdana" w:hAnsi="Verdana"/>
          <w:color w:val="000000" w:themeColor="text1"/>
          <w:sz w:val="18"/>
          <w:szCs w:val="18"/>
        </w:rPr>
      </w:pPr>
    </w:p>
    <w:p w14:paraId="6EFCB2F6" w14:textId="77777777" w:rsidR="00C509EF" w:rsidRDefault="00C509EF" w:rsidP="00C509EF">
      <w:pPr>
        <w:tabs>
          <w:tab w:val="left" w:pos="0"/>
        </w:tabs>
        <w:ind w:right="-23"/>
        <w:rPr>
          <w:rFonts w:ascii="Verdana" w:hAnsi="Verdana"/>
          <w:color w:val="000000" w:themeColor="text1"/>
          <w:sz w:val="18"/>
          <w:szCs w:val="18"/>
        </w:rPr>
      </w:pPr>
    </w:p>
    <w:p w14:paraId="6F6A7163" w14:textId="77777777" w:rsidR="00C509EF" w:rsidRPr="00F07E3A" w:rsidRDefault="00C509EF" w:rsidP="00C509EF">
      <w:pPr>
        <w:tabs>
          <w:tab w:val="left" w:pos="0"/>
        </w:tabs>
        <w:ind w:right="-23"/>
        <w:rPr>
          <w:rFonts w:ascii="Verdana" w:hAnsi="Verdana"/>
          <w:color w:val="000000" w:themeColor="text1"/>
          <w:sz w:val="18"/>
          <w:szCs w:val="18"/>
        </w:rPr>
      </w:pPr>
    </w:p>
    <w:p w14:paraId="618CE411" w14:textId="77777777" w:rsidR="00C509EF" w:rsidRDefault="00C509EF" w:rsidP="00C509EF">
      <w:pPr>
        <w:tabs>
          <w:tab w:val="left" w:pos="0"/>
          <w:tab w:val="left" w:pos="9072"/>
        </w:tabs>
        <w:ind w:right="-23"/>
        <w:jc w:val="right"/>
        <w:rPr>
          <w:rFonts w:ascii="Verdana" w:hAnsi="Verdana"/>
          <w:b/>
          <w:bCs/>
          <w:color w:val="000000" w:themeColor="text1"/>
          <w:sz w:val="18"/>
          <w:szCs w:val="18"/>
        </w:rPr>
      </w:pPr>
      <w:r w:rsidRPr="00F07E3A">
        <w:rPr>
          <w:rFonts w:ascii="Verdana" w:hAnsi="Verdana"/>
          <w:b/>
          <w:bCs/>
          <w:color w:val="000000" w:themeColor="text1"/>
          <w:sz w:val="18"/>
          <w:szCs w:val="18"/>
        </w:rPr>
        <w:t>Podpis Wykonawcy</w:t>
      </w:r>
    </w:p>
    <w:p w14:paraId="751638D0" w14:textId="77777777" w:rsidR="00C509EF" w:rsidRDefault="00C509EF" w:rsidP="00C509EF">
      <w:pPr>
        <w:rPr>
          <w:rFonts w:ascii="Verdana" w:hAnsi="Verdana"/>
          <w:b/>
          <w:bCs/>
          <w:color w:val="000000" w:themeColor="text1"/>
          <w:sz w:val="18"/>
          <w:szCs w:val="18"/>
        </w:rPr>
      </w:pPr>
      <w:r>
        <w:rPr>
          <w:rFonts w:ascii="Verdana" w:hAnsi="Verdana"/>
          <w:b/>
          <w:bCs/>
          <w:color w:val="000000" w:themeColor="text1"/>
          <w:sz w:val="18"/>
          <w:szCs w:val="18"/>
        </w:rPr>
        <w:br w:type="page"/>
      </w:r>
    </w:p>
    <w:p w14:paraId="4B607F82" w14:textId="78A3F794" w:rsidR="00C509EF" w:rsidRDefault="00C509EF" w:rsidP="00C509EF">
      <w:pPr>
        <w:keepNext/>
        <w:keepLines/>
        <w:jc w:val="both"/>
        <w:rPr>
          <w:rFonts w:ascii="Verdana" w:hAnsi="Verdana"/>
          <w:b/>
          <w:bCs/>
          <w:sz w:val="18"/>
          <w:szCs w:val="18"/>
        </w:rPr>
      </w:pPr>
      <w:r>
        <w:rPr>
          <w:rFonts w:ascii="Verdana" w:hAnsi="Verdana"/>
          <w:b/>
          <w:bCs/>
          <w:color w:val="000000"/>
          <w:sz w:val="18"/>
          <w:szCs w:val="18"/>
          <w:shd w:val="clear" w:color="auto" w:fill="FFFFFF"/>
        </w:rPr>
        <w:lastRenderedPageBreak/>
        <w:t>AZP-260-TP-24/22</w:t>
      </w:r>
      <w:r>
        <w:rPr>
          <w:rFonts w:ascii="Verdana" w:hAnsi="Verdana"/>
          <w:b/>
          <w:bCs/>
          <w:color w:val="000000"/>
          <w:sz w:val="18"/>
          <w:szCs w:val="18"/>
          <w:shd w:val="clear" w:color="auto" w:fill="FFFFFF"/>
        </w:rPr>
        <w:tab/>
      </w:r>
      <w:r>
        <w:rPr>
          <w:rFonts w:ascii="Verdana" w:hAnsi="Verdana"/>
          <w:b/>
          <w:bCs/>
          <w:color w:val="000000"/>
          <w:sz w:val="18"/>
          <w:szCs w:val="18"/>
          <w:shd w:val="clear" w:color="auto" w:fill="FFFFFF"/>
        </w:rPr>
        <w:tab/>
      </w:r>
      <w:r>
        <w:rPr>
          <w:rFonts w:ascii="Verdana" w:hAnsi="Verdana"/>
          <w:b/>
          <w:bCs/>
          <w:color w:val="000000"/>
          <w:sz w:val="18"/>
          <w:szCs w:val="18"/>
          <w:shd w:val="clear" w:color="auto" w:fill="FFFFFF"/>
        </w:rPr>
        <w:tab/>
      </w:r>
      <w:r>
        <w:rPr>
          <w:rFonts w:ascii="Verdana" w:hAnsi="Verdana"/>
          <w:b/>
          <w:bCs/>
          <w:color w:val="000000"/>
          <w:sz w:val="18"/>
          <w:szCs w:val="18"/>
          <w:shd w:val="clear" w:color="auto" w:fill="FFFFFF"/>
        </w:rPr>
        <w:tab/>
      </w:r>
      <w:r>
        <w:rPr>
          <w:rFonts w:ascii="Verdana" w:hAnsi="Verdana"/>
          <w:b/>
          <w:bCs/>
          <w:color w:val="000000"/>
          <w:sz w:val="18"/>
          <w:szCs w:val="18"/>
          <w:shd w:val="clear" w:color="auto" w:fill="FFFFFF"/>
        </w:rPr>
        <w:tab/>
      </w:r>
      <w:r>
        <w:rPr>
          <w:rFonts w:ascii="Verdana" w:hAnsi="Verdana"/>
          <w:b/>
          <w:bCs/>
          <w:color w:val="000000"/>
          <w:sz w:val="18"/>
          <w:szCs w:val="18"/>
          <w:shd w:val="clear" w:color="auto" w:fill="FFFFFF"/>
        </w:rPr>
        <w:tab/>
      </w:r>
      <w:r>
        <w:rPr>
          <w:rFonts w:ascii="Verdana" w:hAnsi="Verdana"/>
          <w:b/>
          <w:bCs/>
          <w:color w:val="000000"/>
          <w:sz w:val="18"/>
          <w:szCs w:val="18"/>
          <w:shd w:val="clear" w:color="auto" w:fill="FFFFFF"/>
        </w:rPr>
        <w:tab/>
        <w:t>Załącznik nr 7F do SWZ</w:t>
      </w:r>
    </w:p>
    <w:p w14:paraId="50086F39" w14:textId="77777777" w:rsidR="00C509EF" w:rsidRPr="00F07E3A" w:rsidRDefault="00C509EF" w:rsidP="00C509EF">
      <w:pPr>
        <w:tabs>
          <w:tab w:val="left" w:pos="0"/>
        </w:tabs>
        <w:ind w:right="470"/>
        <w:rPr>
          <w:rFonts w:ascii="Verdana" w:hAnsi="Verdana"/>
          <w:b/>
          <w:bCs/>
          <w:color w:val="000000" w:themeColor="text1"/>
          <w:sz w:val="18"/>
        </w:rPr>
      </w:pPr>
    </w:p>
    <w:p w14:paraId="6E9FC51B" w14:textId="77777777" w:rsidR="00C509EF" w:rsidRPr="00F07E3A" w:rsidRDefault="00C509EF" w:rsidP="00C509EF">
      <w:pPr>
        <w:tabs>
          <w:tab w:val="left" w:pos="0"/>
        </w:tabs>
        <w:ind w:right="470"/>
        <w:jc w:val="center"/>
        <w:rPr>
          <w:rFonts w:ascii="Verdana" w:hAnsi="Verdana"/>
          <w:b/>
          <w:bCs/>
          <w:color w:val="000000" w:themeColor="text1"/>
          <w:sz w:val="20"/>
          <w:szCs w:val="20"/>
        </w:rPr>
      </w:pPr>
      <w:r w:rsidRPr="00F07E3A">
        <w:rPr>
          <w:rFonts w:ascii="Verdana" w:hAnsi="Verdana"/>
          <w:b/>
          <w:bCs/>
          <w:color w:val="000000" w:themeColor="text1"/>
          <w:sz w:val="20"/>
          <w:szCs w:val="20"/>
        </w:rPr>
        <w:t>Wykaz doświadczenia zawodowego trenerów</w:t>
      </w:r>
    </w:p>
    <w:p w14:paraId="02599021" w14:textId="77777777" w:rsidR="00C509EF" w:rsidRPr="00F07E3A" w:rsidRDefault="00C509EF" w:rsidP="00C509EF">
      <w:pPr>
        <w:tabs>
          <w:tab w:val="left" w:pos="0"/>
        </w:tabs>
        <w:ind w:right="470"/>
        <w:jc w:val="center"/>
        <w:rPr>
          <w:rFonts w:ascii="Verdana" w:hAnsi="Verdana"/>
          <w:b/>
          <w:bCs/>
          <w:color w:val="000000" w:themeColor="text1"/>
          <w:sz w:val="20"/>
          <w:szCs w:val="20"/>
        </w:rPr>
      </w:pPr>
    </w:p>
    <w:p w14:paraId="40FAE415" w14:textId="77777777" w:rsidR="00C509EF" w:rsidRDefault="00C509EF" w:rsidP="00C509EF">
      <w:pPr>
        <w:keepNext/>
        <w:keepLines/>
        <w:jc w:val="both"/>
        <w:rPr>
          <w:rFonts w:ascii="Verdana" w:hAnsi="Verdana"/>
          <w:b/>
          <w:bCs/>
          <w:sz w:val="18"/>
          <w:szCs w:val="18"/>
        </w:rPr>
      </w:pPr>
      <w:r w:rsidRPr="00184EF5">
        <w:rPr>
          <w:rFonts w:ascii="Verdana" w:hAnsi="Verdana" w:cs="Arial"/>
          <w:b/>
          <w:bCs/>
          <w:sz w:val="18"/>
          <w:szCs w:val="18"/>
        </w:rPr>
        <w:t>Świadczenie usług szkoleniowych w zakresie podnoszenia kompetencji informatycznych kadry administracyjnej i kierowniczej</w:t>
      </w:r>
      <w:r>
        <w:rPr>
          <w:rFonts w:ascii="Verdana" w:hAnsi="Verdana" w:cs="Arial"/>
          <w:b/>
          <w:bCs/>
          <w:sz w:val="18"/>
          <w:szCs w:val="18"/>
        </w:rPr>
        <w:t>,</w:t>
      </w:r>
      <w:r w:rsidRPr="00184EF5">
        <w:rPr>
          <w:rFonts w:ascii="Verdana" w:hAnsi="Verdana" w:cs="Arial"/>
          <w:b/>
          <w:bCs/>
          <w:sz w:val="18"/>
          <w:szCs w:val="18"/>
        </w:rPr>
        <w:t xml:space="preserve"> w ramach realizacji projektu pn. "Dolnośląscy liderzy Medycyny - wdrożenie zintegrowanego programu podnoszenia kompetencji studentów, doktorantów, kadry dydaktycznej i administracyjnej Uniwersytetu Medycznego im. Piastów Śląskich we Wrocławiu"</w:t>
      </w:r>
      <w:r w:rsidRPr="00CF2896">
        <w:rPr>
          <w:rFonts w:ascii="Verdana" w:hAnsi="Verdana"/>
          <w:b/>
          <w:bCs/>
          <w:sz w:val="18"/>
          <w:szCs w:val="18"/>
        </w:rPr>
        <w:t>.</w:t>
      </w:r>
    </w:p>
    <w:p w14:paraId="740CC5E8" w14:textId="77777777" w:rsidR="00C509EF" w:rsidRDefault="00C509EF" w:rsidP="00C509EF">
      <w:pPr>
        <w:keepNext/>
        <w:keepLines/>
        <w:jc w:val="both"/>
        <w:rPr>
          <w:rFonts w:ascii="Verdana" w:eastAsiaTheme="minorHAnsi" w:hAnsi="Verdana" w:cs="Arial"/>
          <w:sz w:val="18"/>
          <w:szCs w:val="18"/>
          <w:lang w:eastAsia="en-US"/>
        </w:rPr>
      </w:pPr>
    </w:p>
    <w:p w14:paraId="291142AE" w14:textId="47B970D8" w:rsidR="00C509EF" w:rsidRPr="00C509EF" w:rsidRDefault="00C509EF" w:rsidP="00C509EF">
      <w:pPr>
        <w:keepNext/>
        <w:keepLines/>
        <w:ind w:left="993" w:hanging="993"/>
        <w:jc w:val="both"/>
        <w:rPr>
          <w:rFonts w:ascii="Verdana" w:hAnsi="Verdana"/>
          <w:b/>
          <w:sz w:val="18"/>
          <w:szCs w:val="18"/>
        </w:rPr>
      </w:pPr>
      <w:r w:rsidRPr="00C509EF">
        <w:rPr>
          <w:rFonts w:ascii="Verdana" w:hAnsi="Verdana"/>
          <w:b/>
          <w:sz w:val="18"/>
          <w:szCs w:val="18"/>
        </w:rPr>
        <w:t>Część F – Świadczenie usługi szkoleniowej o tematyce: VBA (Visual Basic for Applications) w Excelu od podstaw</w:t>
      </w:r>
    </w:p>
    <w:p w14:paraId="1637C82F" w14:textId="77777777" w:rsidR="00C509EF" w:rsidRPr="00C919EB" w:rsidRDefault="00C509EF" w:rsidP="00C509EF">
      <w:pPr>
        <w:keepNext/>
        <w:keepLines/>
        <w:jc w:val="both"/>
        <w:rPr>
          <w:rFonts w:ascii="Verdana" w:eastAsiaTheme="minorHAnsi" w:hAnsi="Verdana" w:cs="Arial"/>
          <w:b/>
          <w:sz w:val="18"/>
          <w:szCs w:val="18"/>
          <w:lang w:eastAsia="en-US"/>
        </w:rPr>
      </w:pPr>
    </w:p>
    <w:p w14:paraId="750764AD" w14:textId="77777777" w:rsidR="00C509EF" w:rsidRDefault="00C509EF" w:rsidP="00C91750">
      <w:pPr>
        <w:keepNext/>
        <w:keepLines/>
        <w:numPr>
          <w:ilvl w:val="0"/>
          <w:numId w:val="206"/>
        </w:numPr>
        <w:tabs>
          <w:tab w:val="clear" w:pos="1980"/>
          <w:tab w:val="left" w:pos="0"/>
        </w:tabs>
        <w:ind w:right="-2"/>
        <w:contextualSpacing/>
        <w:jc w:val="both"/>
        <w:rPr>
          <w:rFonts w:ascii="Verdana" w:hAnsi="Verdana"/>
          <w:bCs/>
          <w:sz w:val="18"/>
          <w:szCs w:val="18"/>
        </w:rPr>
      </w:pPr>
      <w:r>
        <w:rPr>
          <w:rFonts w:ascii="Verdana" w:hAnsi="Verdana"/>
          <w:bCs/>
          <w:sz w:val="18"/>
          <w:szCs w:val="18"/>
        </w:rPr>
        <w:t xml:space="preserve">Zarejestrowana nazwa Wykonawcy: </w:t>
      </w:r>
    </w:p>
    <w:p w14:paraId="37AE2421" w14:textId="77777777" w:rsidR="00C509EF" w:rsidRDefault="00C509EF" w:rsidP="00C509EF">
      <w:pPr>
        <w:keepNext/>
        <w:keepLines/>
        <w:tabs>
          <w:tab w:val="left" w:pos="426"/>
        </w:tabs>
        <w:spacing w:before="120"/>
        <w:ind w:left="425" w:right="-2"/>
        <w:jc w:val="both"/>
        <w:rPr>
          <w:rFonts w:ascii="Verdana" w:hAnsi="Verdana"/>
          <w:bCs/>
          <w:sz w:val="18"/>
          <w:szCs w:val="18"/>
        </w:rPr>
      </w:pPr>
      <w:r>
        <w:rPr>
          <w:rFonts w:ascii="Verdana" w:hAnsi="Verdana"/>
          <w:bCs/>
          <w:sz w:val="18"/>
          <w:szCs w:val="18"/>
        </w:rPr>
        <w:t>...................................................................................................................................</w:t>
      </w:r>
    </w:p>
    <w:p w14:paraId="2EACD364" w14:textId="77777777" w:rsidR="00C509EF" w:rsidRDefault="00C509EF" w:rsidP="00C91750">
      <w:pPr>
        <w:keepNext/>
        <w:keepLines/>
        <w:numPr>
          <w:ilvl w:val="0"/>
          <w:numId w:val="206"/>
        </w:numPr>
        <w:ind w:left="426" w:right="-2" w:hanging="426"/>
        <w:contextualSpacing/>
        <w:jc w:val="both"/>
        <w:rPr>
          <w:rFonts w:ascii="Verdana" w:hAnsi="Verdana"/>
          <w:bCs/>
          <w:sz w:val="18"/>
          <w:szCs w:val="18"/>
        </w:rPr>
      </w:pPr>
      <w:r>
        <w:rPr>
          <w:rFonts w:ascii="Verdana" w:hAnsi="Verdana"/>
          <w:bCs/>
          <w:sz w:val="18"/>
          <w:szCs w:val="18"/>
        </w:rPr>
        <w:t xml:space="preserve">Adres Wykonawcy: </w:t>
      </w:r>
    </w:p>
    <w:p w14:paraId="37366F28" w14:textId="77777777" w:rsidR="00C509EF" w:rsidRDefault="00C509EF" w:rsidP="00C509EF">
      <w:pPr>
        <w:keepNext/>
        <w:keepLines/>
        <w:tabs>
          <w:tab w:val="left" w:pos="426"/>
        </w:tabs>
        <w:spacing w:before="120"/>
        <w:ind w:left="425" w:right="-2"/>
        <w:jc w:val="both"/>
        <w:rPr>
          <w:rFonts w:ascii="Verdana" w:hAnsi="Verdana"/>
          <w:bCs/>
          <w:sz w:val="18"/>
          <w:szCs w:val="18"/>
        </w:rPr>
      </w:pPr>
      <w:r>
        <w:rPr>
          <w:rFonts w:ascii="Verdana" w:hAnsi="Verdana"/>
          <w:bCs/>
          <w:sz w:val="18"/>
          <w:szCs w:val="18"/>
        </w:rPr>
        <w:t>...................................................................................................................................</w:t>
      </w:r>
    </w:p>
    <w:p w14:paraId="3E53247A" w14:textId="77777777" w:rsidR="00C509EF" w:rsidRDefault="00C509EF" w:rsidP="00C91750">
      <w:pPr>
        <w:keepNext/>
        <w:keepLines/>
        <w:numPr>
          <w:ilvl w:val="0"/>
          <w:numId w:val="206"/>
        </w:numPr>
        <w:tabs>
          <w:tab w:val="left" w:pos="0"/>
        </w:tabs>
        <w:ind w:left="426" w:right="-2" w:hanging="426"/>
        <w:contextualSpacing/>
        <w:jc w:val="both"/>
        <w:rPr>
          <w:rFonts w:ascii="Verdana" w:hAnsi="Verdana"/>
          <w:bCs/>
          <w:sz w:val="18"/>
          <w:szCs w:val="18"/>
        </w:rPr>
      </w:pPr>
      <w:r>
        <w:rPr>
          <w:rFonts w:ascii="Verdana" w:hAnsi="Verdana"/>
          <w:bCs/>
          <w:sz w:val="18"/>
          <w:szCs w:val="18"/>
        </w:rPr>
        <w:t>Nazwiska osób po stronie Wykonawcy uprawnionych do jego reprezentowania przy sporządzaniu niniejszej oferty:</w:t>
      </w:r>
    </w:p>
    <w:p w14:paraId="16AB3916" w14:textId="77777777" w:rsidR="00C509EF" w:rsidRDefault="00C509EF" w:rsidP="00C509EF">
      <w:pPr>
        <w:keepNext/>
        <w:keepLines/>
        <w:tabs>
          <w:tab w:val="left" w:pos="426"/>
        </w:tabs>
        <w:spacing w:before="120" w:after="60"/>
        <w:ind w:left="425" w:right="-2"/>
        <w:jc w:val="both"/>
        <w:rPr>
          <w:rFonts w:ascii="Verdana" w:hAnsi="Verdana"/>
          <w:bCs/>
          <w:sz w:val="18"/>
          <w:szCs w:val="18"/>
          <w:lang w:val="en-US"/>
        </w:rPr>
      </w:pPr>
      <w:r>
        <w:rPr>
          <w:rFonts w:ascii="Verdana" w:hAnsi="Verdana"/>
          <w:bCs/>
          <w:sz w:val="18"/>
          <w:szCs w:val="18"/>
          <w:lang w:val="en-US"/>
        </w:rPr>
        <w:t>...................................................................................................................................</w:t>
      </w:r>
    </w:p>
    <w:p w14:paraId="41B9AF86" w14:textId="77777777" w:rsidR="00C509EF" w:rsidRDefault="00C509EF" w:rsidP="00C509EF">
      <w:pPr>
        <w:keepNext/>
        <w:keepLines/>
        <w:ind w:right="-2"/>
        <w:rPr>
          <w:rFonts w:ascii="Verdana" w:hAnsi="Verdana"/>
          <w:iCs/>
          <w:sz w:val="18"/>
          <w:szCs w:val="18"/>
          <w:lang w:val="de-DE"/>
        </w:rPr>
      </w:pPr>
      <w:r>
        <w:rPr>
          <w:rFonts w:ascii="Verdana" w:hAnsi="Verdana"/>
          <w:iCs/>
          <w:sz w:val="18"/>
          <w:szCs w:val="18"/>
          <w:lang w:val="de-DE"/>
        </w:rPr>
        <w:t xml:space="preserve">4. NIP...........................     5. </w:t>
      </w:r>
      <w:proofErr w:type="spellStart"/>
      <w:r>
        <w:rPr>
          <w:rFonts w:ascii="Verdana" w:hAnsi="Verdana"/>
          <w:iCs/>
          <w:sz w:val="18"/>
          <w:szCs w:val="18"/>
          <w:lang w:val="de-DE"/>
        </w:rPr>
        <w:t>Regon</w:t>
      </w:r>
      <w:proofErr w:type="spellEnd"/>
      <w:r>
        <w:rPr>
          <w:rFonts w:ascii="Verdana" w:hAnsi="Verdana"/>
          <w:iCs/>
          <w:sz w:val="18"/>
          <w:szCs w:val="18"/>
          <w:lang w:val="de-DE"/>
        </w:rPr>
        <w:t xml:space="preserve">....................................    6.  Tel. ..................................      </w:t>
      </w:r>
      <w:r>
        <w:rPr>
          <w:rFonts w:ascii="Verdana" w:hAnsi="Verdana"/>
          <w:iCs/>
          <w:sz w:val="18"/>
          <w:szCs w:val="18"/>
          <w:lang w:val="de-DE"/>
        </w:rPr>
        <w:br/>
      </w:r>
    </w:p>
    <w:p w14:paraId="0B8F79CE" w14:textId="77777777" w:rsidR="00C509EF" w:rsidRDefault="00C509EF" w:rsidP="00C509EF">
      <w:pPr>
        <w:keepNext/>
        <w:keepLines/>
        <w:tabs>
          <w:tab w:val="left" w:pos="0"/>
        </w:tabs>
        <w:ind w:right="-2"/>
        <w:rPr>
          <w:rFonts w:ascii="Verdana" w:hAnsi="Verdana"/>
          <w:bCs/>
          <w:sz w:val="18"/>
          <w:szCs w:val="18"/>
        </w:rPr>
      </w:pPr>
      <w:r>
        <w:rPr>
          <w:rFonts w:ascii="Verdana" w:hAnsi="Verdana"/>
          <w:iCs/>
          <w:sz w:val="18"/>
          <w:szCs w:val="18"/>
          <w:lang w:val="de-DE"/>
        </w:rPr>
        <w:t>7. Fax.</w:t>
      </w:r>
      <w:r>
        <w:rPr>
          <w:rFonts w:ascii="Verdana" w:hAnsi="Verdana"/>
          <w:sz w:val="18"/>
          <w:szCs w:val="18"/>
          <w:lang w:val="de-DE"/>
        </w:rPr>
        <w:t xml:space="preserve"> ...........................   8. </w:t>
      </w:r>
      <w:proofErr w:type="spellStart"/>
      <w:r>
        <w:rPr>
          <w:rFonts w:ascii="Verdana" w:hAnsi="Verdana"/>
          <w:sz w:val="18"/>
          <w:szCs w:val="18"/>
          <w:lang w:val="de-DE"/>
        </w:rPr>
        <w:t>E-mail</w:t>
      </w:r>
      <w:proofErr w:type="spellEnd"/>
      <w:r>
        <w:rPr>
          <w:rFonts w:ascii="Verdana" w:hAnsi="Verdana"/>
          <w:sz w:val="18"/>
          <w:szCs w:val="18"/>
          <w:lang w:val="de-DE"/>
        </w:rPr>
        <w:t>: …………..</w:t>
      </w:r>
      <w:r>
        <w:rPr>
          <w:rFonts w:ascii="Verdana" w:hAnsi="Verdana"/>
          <w:iCs/>
          <w:sz w:val="18"/>
          <w:szCs w:val="18"/>
          <w:lang w:val="de-DE"/>
        </w:rPr>
        <w:t xml:space="preserve">.......................... 9. </w:t>
      </w:r>
      <w:proofErr w:type="spellStart"/>
      <w:r>
        <w:rPr>
          <w:rFonts w:ascii="Verdana" w:hAnsi="Verdana"/>
          <w:iCs/>
          <w:sz w:val="18"/>
          <w:szCs w:val="18"/>
          <w:lang w:val="de-DE"/>
        </w:rPr>
        <w:t>www</w:t>
      </w:r>
      <w:proofErr w:type="spellEnd"/>
      <w:r>
        <w:rPr>
          <w:rFonts w:ascii="Verdana" w:hAnsi="Verdana"/>
          <w:iCs/>
          <w:sz w:val="18"/>
          <w:szCs w:val="18"/>
          <w:lang w:val="de-DE"/>
        </w:rPr>
        <w:t>.….….......................</w:t>
      </w:r>
    </w:p>
    <w:p w14:paraId="1A408A50" w14:textId="77777777" w:rsidR="00C509EF" w:rsidRPr="00F07E3A" w:rsidRDefault="00C509EF" w:rsidP="00C509EF">
      <w:pPr>
        <w:ind w:right="-24"/>
        <w:jc w:val="both"/>
        <w:rPr>
          <w:rFonts w:ascii="Verdana" w:hAnsi="Verdana"/>
          <w:color w:val="000000" w:themeColor="text1"/>
          <w:sz w:val="18"/>
          <w:szCs w:val="18"/>
        </w:rPr>
      </w:pPr>
    </w:p>
    <w:p w14:paraId="3906D490" w14:textId="77777777" w:rsidR="00C509EF" w:rsidRPr="0083158F" w:rsidRDefault="00C509EF" w:rsidP="00C509EF">
      <w:pPr>
        <w:ind w:right="-24"/>
        <w:jc w:val="both"/>
        <w:rPr>
          <w:rFonts w:ascii="Verdana" w:hAnsi="Verdana"/>
          <w:sz w:val="18"/>
          <w:szCs w:val="18"/>
        </w:rPr>
      </w:pPr>
      <w:r w:rsidRPr="00F07E3A">
        <w:rPr>
          <w:rFonts w:ascii="Verdana" w:hAnsi="Verdana"/>
          <w:color w:val="000000" w:themeColor="text1"/>
          <w:sz w:val="18"/>
          <w:szCs w:val="18"/>
        </w:rPr>
        <w:t xml:space="preserve">Przedkładamy informację na temat doświadczenia zawodowego </w:t>
      </w:r>
      <w:r w:rsidRPr="00F07E3A">
        <w:rPr>
          <w:rFonts w:ascii="Verdana" w:hAnsi="Verdana"/>
          <w:b/>
          <w:color w:val="000000" w:themeColor="text1"/>
          <w:sz w:val="18"/>
          <w:szCs w:val="18"/>
        </w:rPr>
        <w:t>co najmniej</w:t>
      </w:r>
      <w:r w:rsidRPr="00F07E3A">
        <w:rPr>
          <w:rFonts w:ascii="Verdana" w:hAnsi="Verdana"/>
          <w:color w:val="000000" w:themeColor="text1"/>
          <w:sz w:val="18"/>
          <w:szCs w:val="18"/>
        </w:rPr>
        <w:t xml:space="preserve"> </w:t>
      </w:r>
      <w:r>
        <w:rPr>
          <w:rFonts w:ascii="Verdana" w:hAnsi="Verdana"/>
          <w:b/>
          <w:color w:val="000000" w:themeColor="text1"/>
          <w:sz w:val="18"/>
          <w:szCs w:val="18"/>
        </w:rPr>
        <w:t>1</w:t>
      </w:r>
      <w:r w:rsidRPr="00F07E3A">
        <w:rPr>
          <w:rFonts w:ascii="Verdana" w:hAnsi="Verdana"/>
          <w:b/>
          <w:color w:val="000000" w:themeColor="text1"/>
          <w:sz w:val="18"/>
          <w:szCs w:val="18"/>
        </w:rPr>
        <w:t xml:space="preserve"> (</w:t>
      </w:r>
      <w:r>
        <w:rPr>
          <w:rFonts w:ascii="Verdana" w:hAnsi="Verdana"/>
          <w:b/>
          <w:color w:val="000000" w:themeColor="text1"/>
          <w:sz w:val="18"/>
          <w:szCs w:val="18"/>
        </w:rPr>
        <w:t>jednego</w:t>
      </w:r>
      <w:r w:rsidRPr="00F07E3A">
        <w:rPr>
          <w:rFonts w:ascii="Verdana" w:hAnsi="Verdana"/>
          <w:b/>
          <w:color w:val="000000" w:themeColor="text1"/>
          <w:sz w:val="18"/>
          <w:szCs w:val="18"/>
        </w:rPr>
        <w:t>) trener</w:t>
      </w:r>
      <w:r>
        <w:rPr>
          <w:rFonts w:ascii="Verdana" w:hAnsi="Verdana"/>
          <w:b/>
          <w:color w:val="000000" w:themeColor="text1"/>
          <w:sz w:val="18"/>
          <w:szCs w:val="18"/>
        </w:rPr>
        <w:t>a.</w:t>
      </w:r>
    </w:p>
    <w:p w14:paraId="56156650" w14:textId="77777777" w:rsidR="00C509EF" w:rsidRDefault="00C509EF" w:rsidP="00C509EF">
      <w:pPr>
        <w:ind w:right="-24"/>
        <w:jc w:val="both"/>
        <w:rPr>
          <w:rFonts w:ascii="Verdana" w:hAnsi="Verdana"/>
          <w:color w:val="000000" w:themeColor="text1"/>
          <w:sz w:val="18"/>
          <w:szCs w:val="18"/>
        </w:rPr>
      </w:pPr>
    </w:p>
    <w:p w14:paraId="0E02E847" w14:textId="77777777" w:rsidR="00C509EF" w:rsidRDefault="00C509EF" w:rsidP="00C509EF">
      <w:pPr>
        <w:keepNext/>
        <w:keepLines/>
        <w:tabs>
          <w:tab w:val="left" w:pos="426"/>
        </w:tabs>
        <w:ind w:left="426" w:right="-2"/>
        <w:contextualSpacing/>
        <w:rPr>
          <w:rFonts w:ascii="Verdana" w:hAnsi="Verdana"/>
          <w:b/>
          <w:bCs/>
          <w:sz w:val="18"/>
          <w:szCs w:val="18"/>
          <w:u w:val="single"/>
        </w:rPr>
      </w:pPr>
      <w:r>
        <w:rPr>
          <w:rFonts w:ascii="Verdana" w:hAnsi="Verdana"/>
          <w:b/>
          <w:bCs/>
          <w:sz w:val="18"/>
          <w:szCs w:val="18"/>
          <w:u w:val="single"/>
        </w:rPr>
        <w:t>Trener nr 1</w:t>
      </w:r>
    </w:p>
    <w:p w14:paraId="20959DC6" w14:textId="77777777" w:rsidR="00C509EF" w:rsidRDefault="00C509EF" w:rsidP="00C509EF">
      <w:pPr>
        <w:keepNext/>
        <w:keepLines/>
        <w:tabs>
          <w:tab w:val="left" w:pos="426"/>
        </w:tabs>
        <w:ind w:left="426" w:right="-2"/>
        <w:rPr>
          <w:rFonts w:ascii="Verdana" w:hAnsi="Verdana"/>
          <w:b/>
          <w:bCs/>
          <w:sz w:val="18"/>
          <w:szCs w:val="18"/>
        </w:rPr>
      </w:pPr>
    </w:p>
    <w:p w14:paraId="26D26E54" w14:textId="77777777" w:rsidR="00C509EF" w:rsidRDefault="00C509EF" w:rsidP="00C509EF">
      <w:pPr>
        <w:keepNext/>
        <w:keepLines/>
        <w:tabs>
          <w:tab w:val="left" w:pos="426"/>
        </w:tabs>
        <w:ind w:left="426" w:right="-2"/>
        <w:rPr>
          <w:rFonts w:ascii="Verdana" w:hAnsi="Verdana"/>
          <w:b/>
          <w:bCs/>
          <w:sz w:val="18"/>
          <w:szCs w:val="18"/>
        </w:rPr>
      </w:pPr>
      <w:r>
        <w:rPr>
          <w:rFonts w:ascii="Verdana" w:hAnsi="Verdana"/>
          <w:b/>
          <w:bCs/>
          <w:sz w:val="18"/>
          <w:szCs w:val="18"/>
        </w:rPr>
        <w:t xml:space="preserve">Imię i nazwisko: ………………..………......................................................………... </w:t>
      </w:r>
    </w:p>
    <w:p w14:paraId="71DF453C" w14:textId="77777777" w:rsidR="00C509EF" w:rsidRDefault="00C509EF" w:rsidP="00C509EF">
      <w:pPr>
        <w:keepNext/>
        <w:keepLines/>
        <w:tabs>
          <w:tab w:val="left" w:pos="426"/>
        </w:tabs>
        <w:ind w:left="426" w:right="-2"/>
        <w:rPr>
          <w:rFonts w:ascii="Verdana" w:hAnsi="Verdana"/>
          <w:b/>
          <w:bCs/>
          <w:sz w:val="18"/>
          <w:szCs w:val="18"/>
        </w:rPr>
      </w:pPr>
    </w:p>
    <w:p w14:paraId="1D6FFBE5" w14:textId="77777777" w:rsidR="00C509EF" w:rsidRDefault="00C509EF" w:rsidP="00C509EF">
      <w:pPr>
        <w:keepNext/>
        <w:keepLines/>
        <w:tabs>
          <w:tab w:val="left" w:pos="426"/>
        </w:tabs>
        <w:ind w:left="426" w:right="-2"/>
        <w:rPr>
          <w:rFonts w:ascii="Verdana" w:hAnsi="Verdana"/>
          <w:b/>
          <w:bCs/>
          <w:sz w:val="18"/>
          <w:szCs w:val="18"/>
        </w:rPr>
      </w:pPr>
      <w:r>
        <w:rPr>
          <w:rFonts w:ascii="Verdana" w:hAnsi="Verdana"/>
          <w:color w:val="000000"/>
          <w:sz w:val="18"/>
          <w:szCs w:val="18"/>
        </w:rPr>
        <w:t>skierowany przez Wykonawcę do realizacji przedmiotu zamówienia</w:t>
      </w:r>
      <w:r>
        <w:rPr>
          <w:rFonts w:ascii="Verdana" w:hAnsi="Verdana"/>
          <w:bCs/>
          <w:sz w:val="18"/>
          <w:szCs w:val="18"/>
        </w:rPr>
        <w:t>, który:</w:t>
      </w:r>
      <w:r>
        <w:rPr>
          <w:rFonts w:ascii="Verdana" w:hAnsi="Verdana"/>
          <w:b/>
          <w:bCs/>
          <w:sz w:val="18"/>
          <w:szCs w:val="18"/>
        </w:rPr>
        <w:t xml:space="preserve">    </w:t>
      </w:r>
    </w:p>
    <w:p w14:paraId="6C1F45A6" w14:textId="77777777" w:rsidR="00C509EF" w:rsidRDefault="00C509EF" w:rsidP="00C509EF">
      <w:pPr>
        <w:ind w:right="-24"/>
        <w:jc w:val="both"/>
        <w:rPr>
          <w:rFonts w:ascii="Verdana" w:hAnsi="Verdana"/>
          <w:color w:val="000000" w:themeColor="text1"/>
          <w:sz w:val="18"/>
          <w:szCs w:val="18"/>
        </w:rPr>
      </w:pPr>
    </w:p>
    <w:tbl>
      <w:tblPr>
        <w:tblW w:w="898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87"/>
      </w:tblGrid>
      <w:tr w:rsidR="00C509EF" w:rsidRPr="00F07E3A" w14:paraId="65A5ED5F" w14:textId="77777777" w:rsidTr="00D10EA5">
        <w:trPr>
          <w:cantSplit/>
          <w:trHeight w:val="313"/>
        </w:trPr>
        <w:tc>
          <w:tcPr>
            <w:tcW w:w="8987" w:type="dxa"/>
            <w:tcBorders>
              <w:right w:val="single" w:sz="12" w:space="0" w:color="auto"/>
            </w:tcBorders>
          </w:tcPr>
          <w:p w14:paraId="06BFD9C2" w14:textId="16E81F44" w:rsidR="00C509EF" w:rsidRPr="00F07E3A" w:rsidRDefault="00C509EF" w:rsidP="00D10EA5">
            <w:pPr>
              <w:rPr>
                <w:rFonts w:ascii="Verdana" w:hAnsi="Verdana"/>
                <w:color w:val="000000" w:themeColor="text1"/>
                <w:sz w:val="18"/>
                <w:szCs w:val="18"/>
              </w:rPr>
            </w:pPr>
            <w:r>
              <w:rPr>
                <w:rFonts w:ascii="Verdana" w:hAnsi="Verdana"/>
                <w:b/>
                <w:color w:val="000000" w:themeColor="text1"/>
                <w:sz w:val="18"/>
                <w:szCs w:val="18"/>
              </w:rPr>
              <w:t>P</w:t>
            </w:r>
            <w:r w:rsidRPr="0083158F">
              <w:rPr>
                <w:rFonts w:ascii="Verdana" w:hAnsi="Verdana"/>
                <w:b/>
                <w:color w:val="000000" w:themeColor="text1"/>
                <w:sz w:val="18"/>
                <w:szCs w:val="18"/>
              </w:rPr>
              <w:t xml:space="preserve">rzeprowadził w okresie </w:t>
            </w:r>
            <w:r>
              <w:rPr>
                <w:rFonts w:ascii="Verdana" w:hAnsi="Verdana"/>
                <w:b/>
                <w:color w:val="000000" w:themeColor="text1"/>
                <w:sz w:val="18"/>
                <w:szCs w:val="18"/>
              </w:rPr>
              <w:t xml:space="preserve">3 </w:t>
            </w:r>
            <w:r w:rsidRPr="0083158F">
              <w:rPr>
                <w:rFonts w:ascii="Verdana" w:hAnsi="Verdana"/>
                <w:b/>
                <w:color w:val="000000" w:themeColor="text1"/>
                <w:sz w:val="18"/>
                <w:szCs w:val="18"/>
              </w:rPr>
              <w:t>(</w:t>
            </w:r>
            <w:r>
              <w:rPr>
                <w:rFonts w:ascii="Verdana" w:hAnsi="Verdana"/>
                <w:b/>
                <w:color w:val="000000" w:themeColor="text1"/>
                <w:sz w:val="18"/>
                <w:szCs w:val="18"/>
              </w:rPr>
              <w:t>trzech</w:t>
            </w:r>
            <w:r w:rsidRPr="0083158F">
              <w:rPr>
                <w:rFonts w:ascii="Verdana" w:hAnsi="Verdana"/>
                <w:b/>
                <w:color w:val="000000" w:themeColor="text1"/>
                <w:sz w:val="18"/>
                <w:szCs w:val="18"/>
              </w:rPr>
              <w:t xml:space="preserve">) </w:t>
            </w:r>
            <w:r>
              <w:rPr>
                <w:rFonts w:ascii="Verdana" w:hAnsi="Verdana"/>
                <w:b/>
                <w:color w:val="000000" w:themeColor="text1"/>
                <w:sz w:val="18"/>
                <w:szCs w:val="18"/>
              </w:rPr>
              <w:t>lat</w:t>
            </w:r>
            <w:r w:rsidRPr="0083158F">
              <w:rPr>
                <w:rFonts w:ascii="Verdana" w:hAnsi="Verdana"/>
                <w:b/>
                <w:color w:val="000000" w:themeColor="text1"/>
                <w:sz w:val="18"/>
                <w:szCs w:val="18"/>
              </w:rPr>
              <w:t xml:space="preserve"> (licząc wstecz od dnia, w którym upływa termin składania ofert) co najmniej </w:t>
            </w:r>
            <w:r>
              <w:rPr>
                <w:rFonts w:ascii="Verdana" w:hAnsi="Verdana"/>
                <w:b/>
                <w:color w:val="000000" w:themeColor="text1"/>
                <w:sz w:val="18"/>
                <w:szCs w:val="18"/>
              </w:rPr>
              <w:t>3</w:t>
            </w:r>
            <w:r w:rsidRPr="0083158F">
              <w:rPr>
                <w:rFonts w:ascii="Verdana" w:hAnsi="Verdana"/>
                <w:b/>
                <w:color w:val="000000" w:themeColor="text1"/>
                <w:sz w:val="18"/>
                <w:szCs w:val="18"/>
              </w:rPr>
              <w:t xml:space="preserve"> (</w:t>
            </w:r>
            <w:r>
              <w:rPr>
                <w:rFonts w:ascii="Verdana" w:hAnsi="Verdana"/>
                <w:b/>
                <w:color w:val="000000" w:themeColor="text1"/>
                <w:sz w:val="18"/>
                <w:szCs w:val="18"/>
              </w:rPr>
              <w:t>trzy</w:t>
            </w:r>
            <w:r w:rsidRPr="0083158F">
              <w:rPr>
                <w:rFonts w:ascii="Verdana" w:hAnsi="Verdana"/>
                <w:b/>
                <w:color w:val="000000" w:themeColor="text1"/>
                <w:sz w:val="18"/>
                <w:szCs w:val="18"/>
              </w:rPr>
              <w:t>) szkoleni</w:t>
            </w:r>
            <w:r>
              <w:rPr>
                <w:rFonts w:ascii="Verdana" w:hAnsi="Verdana"/>
                <w:b/>
                <w:color w:val="000000" w:themeColor="text1"/>
                <w:sz w:val="18"/>
                <w:szCs w:val="18"/>
              </w:rPr>
              <w:t>a</w:t>
            </w:r>
            <w:r w:rsidRPr="0083158F">
              <w:rPr>
                <w:rFonts w:ascii="Verdana" w:hAnsi="Verdana"/>
                <w:b/>
                <w:color w:val="000000" w:themeColor="text1"/>
                <w:sz w:val="18"/>
                <w:szCs w:val="18"/>
              </w:rPr>
              <w:t xml:space="preserve"> </w:t>
            </w:r>
            <w:r w:rsidRPr="00C509EF">
              <w:rPr>
                <w:rFonts w:ascii="Verdana" w:hAnsi="Verdana"/>
                <w:b/>
                <w:sz w:val="18"/>
                <w:szCs w:val="18"/>
              </w:rPr>
              <w:t>z zakresu VBA</w:t>
            </w:r>
            <w:r w:rsidRPr="0083158F">
              <w:rPr>
                <w:rFonts w:ascii="Verdana" w:hAnsi="Verdana"/>
                <w:b/>
                <w:color w:val="000000" w:themeColor="text1"/>
                <w:sz w:val="18"/>
                <w:szCs w:val="18"/>
              </w:rPr>
              <w:t xml:space="preserve">- </w:t>
            </w:r>
            <w:r w:rsidRPr="0083158F">
              <w:rPr>
                <w:rFonts w:ascii="Verdana" w:hAnsi="Verdana"/>
                <w:color w:val="000000" w:themeColor="text1"/>
                <w:sz w:val="18"/>
                <w:szCs w:val="18"/>
                <w:u w:val="single"/>
              </w:rPr>
              <w:t>opisać każdą usługę, podając tematykę szkolenia, termin wykonania, informację o podmiocie, który zamawiał daną usługę –</w:t>
            </w:r>
            <w:r w:rsidRPr="0083158F">
              <w:rPr>
                <w:rFonts w:ascii="Verdana" w:hAnsi="Verdana"/>
                <w:bCs/>
                <w:color w:val="000000" w:themeColor="text1"/>
                <w:sz w:val="18"/>
                <w:szCs w:val="18"/>
                <w:u w:val="single"/>
              </w:rPr>
              <w:t xml:space="preserve"> w przypadku braku opisania szkolenia</w:t>
            </w:r>
            <w:r w:rsidRPr="0083158F">
              <w:rPr>
                <w:rFonts w:ascii="Verdana" w:hAnsi="Verdana"/>
                <w:color w:val="000000" w:themeColor="text1"/>
                <w:sz w:val="18"/>
                <w:szCs w:val="18"/>
                <w:u w:val="single"/>
              </w:rPr>
              <w:t xml:space="preserve"> </w:t>
            </w:r>
            <w:r w:rsidRPr="0083158F">
              <w:rPr>
                <w:rFonts w:ascii="Verdana" w:hAnsi="Verdana"/>
                <w:bCs/>
                <w:color w:val="000000" w:themeColor="text1"/>
                <w:sz w:val="18"/>
                <w:szCs w:val="18"/>
                <w:u w:val="single"/>
              </w:rPr>
              <w:t>co najmniej w ww. zakresie szkolenie nie będzie brane pod uwagę przy ocenie oferty</w:t>
            </w:r>
            <w:r w:rsidRPr="0083158F">
              <w:rPr>
                <w:rFonts w:ascii="Verdana" w:hAnsi="Verdana"/>
                <w:b/>
                <w:color w:val="000000" w:themeColor="text1"/>
                <w:sz w:val="18"/>
                <w:szCs w:val="18"/>
              </w:rPr>
              <w:t xml:space="preserve"> </w:t>
            </w:r>
          </w:p>
          <w:p w14:paraId="0911A30C" w14:textId="77777777" w:rsidR="00C509EF" w:rsidRPr="00F07E3A" w:rsidRDefault="00C509EF" w:rsidP="00D10EA5">
            <w:pPr>
              <w:rPr>
                <w:rFonts w:ascii="Verdana" w:hAnsi="Verdana"/>
                <w:color w:val="000000" w:themeColor="text1"/>
                <w:sz w:val="18"/>
                <w:szCs w:val="18"/>
              </w:rPr>
            </w:pPr>
            <w:r w:rsidRPr="00F07E3A">
              <w:rPr>
                <w:rFonts w:ascii="Verdana" w:hAnsi="Verdana"/>
                <w:color w:val="000000" w:themeColor="text1"/>
                <w:sz w:val="18"/>
                <w:szCs w:val="18"/>
              </w:rPr>
              <w:t>1) …………………………………………………………………………………………………………………….</w:t>
            </w:r>
          </w:p>
          <w:p w14:paraId="04A8C659" w14:textId="77777777" w:rsidR="00C509EF" w:rsidRPr="00F07E3A" w:rsidRDefault="00C509EF" w:rsidP="00D10EA5">
            <w:pPr>
              <w:rPr>
                <w:rFonts w:ascii="Verdana" w:hAnsi="Verdana"/>
                <w:color w:val="000000" w:themeColor="text1"/>
                <w:sz w:val="18"/>
                <w:szCs w:val="18"/>
              </w:rPr>
            </w:pPr>
          </w:p>
          <w:p w14:paraId="59CE06A4" w14:textId="77777777" w:rsidR="00C509EF" w:rsidRPr="00F07E3A" w:rsidRDefault="00C509EF" w:rsidP="00D10EA5">
            <w:pPr>
              <w:rPr>
                <w:rFonts w:ascii="Verdana" w:hAnsi="Verdana"/>
                <w:color w:val="000000" w:themeColor="text1"/>
                <w:sz w:val="18"/>
                <w:szCs w:val="18"/>
              </w:rPr>
            </w:pPr>
            <w:r w:rsidRPr="00F07E3A">
              <w:rPr>
                <w:rFonts w:ascii="Verdana" w:hAnsi="Verdana"/>
                <w:color w:val="000000" w:themeColor="text1"/>
                <w:sz w:val="18"/>
                <w:szCs w:val="18"/>
              </w:rPr>
              <w:t>2) …………………………………………………………………………………………………………………….</w:t>
            </w:r>
          </w:p>
          <w:p w14:paraId="4FE1B844" w14:textId="77777777" w:rsidR="00C509EF" w:rsidRPr="00F07E3A" w:rsidRDefault="00C509EF" w:rsidP="00D10EA5">
            <w:pPr>
              <w:rPr>
                <w:rFonts w:ascii="Verdana" w:hAnsi="Verdana"/>
                <w:color w:val="000000" w:themeColor="text1"/>
                <w:sz w:val="18"/>
                <w:szCs w:val="18"/>
              </w:rPr>
            </w:pPr>
          </w:p>
          <w:p w14:paraId="2166D7C1" w14:textId="77777777" w:rsidR="00C509EF" w:rsidRPr="00F07E3A" w:rsidRDefault="00C509EF" w:rsidP="00D10EA5">
            <w:pPr>
              <w:rPr>
                <w:rFonts w:ascii="Verdana" w:hAnsi="Verdana"/>
                <w:color w:val="000000" w:themeColor="text1"/>
                <w:sz w:val="18"/>
                <w:szCs w:val="18"/>
              </w:rPr>
            </w:pPr>
            <w:r w:rsidRPr="00F07E3A">
              <w:rPr>
                <w:rFonts w:ascii="Verdana" w:hAnsi="Verdana"/>
                <w:color w:val="000000" w:themeColor="text1"/>
                <w:sz w:val="18"/>
                <w:szCs w:val="18"/>
              </w:rPr>
              <w:t>3) …………………………………………………………………………………………………………………….</w:t>
            </w:r>
          </w:p>
          <w:p w14:paraId="016FD2CC" w14:textId="77777777" w:rsidR="00C509EF" w:rsidRPr="00F07E3A" w:rsidRDefault="00C509EF" w:rsidP="00D10EA5">
            <w:pPr>
              <w:rPr>
                <w:rFonts w:ascii="Verdana" w:hAnsi="Verdana"/>
                <w:color w:val="000000" w:themeColor="text1"/>
                <w:sz w:val="18"/>
                <w:szCs w:val="18"/>
              </w:rPr>
            </w:pPr>
          </w:p>
          <w:p w14:paraId="39F67AC1" w14:textId="77777777" w:rsidR="00C509EF" w:rsidRPr="00F07E3A" w:rsidRDefault="00C509EF" w:rsidP="00D10EA5">
            <w:pPr>
              <w:rPr>
                <w:rFonts w:ascii="Verdana" w:hAnsi="Verdana"/>
                <w:color w:val="000000" w:themeColor="text1"/>
                <w:sz w:val="18"/>
                <w:szCs w:val="18"/>
              </w:rPr>
            </w:pPr>
            <w:r w:rsidRPr="00F07E3A">
              <w:rPr>
                <w:rFonts w:ascii="Verdana" w:hAnsi="Verdana"/>
                <w:color w:val="000000" w:themeColor="text1"/>
                <w:sz w:val="18"/>
                <w:szCs w:val="18"/>
              </w:rPr>
              <w:t>4) …………………………………………………………………………………………………………………….</w:t>
            </w:r>
          </w:p>
          <w:p w14:paraId="3FD0231E" w14:textId="77777777" w:rsidR="00C509EF" w:rsidRPr="00F07E3A" w:rsidRDefault="00C509EF" w:rsidP="00D10EA5">
            <w:pPr>
              <w:rPr>
                <w:rFonts w:ascii="Verdana" w:hAnsi="Verdana"/>
                <w:color w:val="000000" w:themeColor="text1"/>
                <w:sz w:val="18"/>
                <w:szCs w:val="18"/>
              </w:rPr>
            </w:pPr>
          </w:p>
          <w:p w14:paraId="2EE01582" w14:textId="77777777" w:rsidR="00C509EF" w:rsidRPr="00F07E3A" w:rsidRDefault="00C509EF" w:rsidP="00D10EA5">
            <w:pPr>
              <w:rPr>
                <w:rFonts w:ascii="Verdana" w:hAnsi="Verdana"/>
                <w:color w:val="000000" w:themeColor="text1"/>
                <w:sz w:val="18"/>
                <w:szCs w:val="18"/>
              </w:rPr>
            </w:pPr>
          </w:p>
        </w:tc>
      </w:tr>
    </w:tbl>
    <w:p w14:paraId="29904ADA" w14:textId="77777777" w:rsidR="00C509EF" w:rsidRPr="00F07E3A" w:rsidRDefault="00C509EF" w:rsidP="00C509EF">
      <w:pPr>
        <w:tabs>
          <w:tab w:val="left" w:pos="0"/>
        </w:tabs>
        <w:ind w:right="-24"/>
        <w:rPr>
          <w:rFonts w:ascii="Verdana" w:hAnsi="Verdana"/>
          <w:b/>
          <w:bCs/>
          <w:color w:val="000000" w:themeColor="text1"/>
          <w:sz w:val="18"/>
        </w:rPr>
      </w:pPr>
    </w:p>
    <w:p w14:paraId="1F9451E8" w14:textId="77777777" w:rsidR="00C509EF" w:rsidRPr="00AF0026" w:rsidRDefault="00C509EF" w:rsidP="00C509EF">
      <w:pPr>
        <w:tabs>
          <w:tab w:val="left" w:pos="0"/>
        </w:tabs>
        <w:ind w:right="-23"/>
        <w:rPr>
          <w:rFonts w:ascii="Verdana" w:hAnsi="Verdana"/>
          <w:b/>
          <w:bCs/>
          <w:color w:val="000000" w:themeColor="text1"/>
          <w:sz w:val="18"/>
        </w:rPr>
      </w:pPr>
      <w:r w:rsidRPr="00AF0026">
        <w:rPr>
          <w:rFonts w:ascii="Verdana" w:hAnsi="Verdana"/>
          <w:b/>
          <w:bCs/>
          <w:color w:val="000000" w:themeColor="text1"/>
          <w:sz w:val="18"/>
        </w:rPr>
        <w:t>Uwaga:</w:t>
      </w:r>
    </w:p>
    <w:p w14:paraId="1816FA6A" w14:textId="77777777" w:rsidR="00C509EF" w:rsidRPr="00F07E3A" w:rsidRDefault="00C509EF" w:rsidP="00C91750">
      <w:pPr>
        <w:numPr>
          <w:ilvl w:val="7"/>
          <w:numId w:val="207"/>
        </w:numPr>
        <w:tabs>
          <w:tab w:val="clear" w:pos="5136"/>
          <w:tab w:val="left" w:pos="426"/>
        </w:tabs>
        <w:ind w:left="709" w:right="-589"/>
        <w:contextualSpacing/>
        <w:rPr>
          <w:rFonts w:ascii="Verdana" w:hAnsi="Verdana"/>
          <w:bCs/>
          <w:color w:val="000000" w:themeColor="text1"/>
          <w:sz w:val="18"/>
        </w:rPr>
      </w:pPr>
      <w:r w:rsidRPr="00F07E3A">
        <w:rPr>
          <w:rFonts w:ascii="Verdana" w:hAnsi="Verdana"/>
          <w:bCs/>
          <w:color w:val="000000" w:themeColor="text1"/>
          <w:sz w:val="18"/>
        </w:rPr>
        <w:t xml:space="preserve">Wykonawca może zmodyfikować Wykaz </w:t>
      </w:r>
      <w:r>
        <w:rPr>
          <w:rFonts w:ascii="Verdana" w:hAnsi="Verdana"/>
          <w:bCs/>
          <w:color w:val="000000" w:themeColor="text1"/>
          <w:sz w:val="18"/>
        </w:rPr>
        <w:t xml:space="preserve">w zależności od liczby </w:t>
      </w:r>
      <w:r w:rsidRPr="00F07E3A">
        <w:rPr>
          <w:rFonts w:ascii="Verdana" w:hAnsi="Verdana"/>
          <w:bCs/>
          <w:color w:val="000000" w:themeColor="text1"/>
          <w:sz w:val="18"/>
        </w:rPr>
        <w:t>Trenerów</w:t>
      </w:r>
    </w:p>
    <w:p w14:paraId="449172C6" w14:textId="77777777" w:rsidR="00C509EF" w:rsidRDefault="00C509EF" w:rsidP="00C91750">
      <w:pPr>
        <w:numPr>
          <w:ilvl w:val="7"/>
          <w:numId w:val="207"/>
        </w:numPr>
        <w:tabs>
          <w:tab w:val="left" w:pos="426"/>
        </w:tabs>
        <w:ind w:left="708" w:right="-589"/>
        <w:contextualSpacing/>
        <w:rPr>
          <w:rFonts w:ascii="Verdana" w:hAnsi="Verdana"/>
          <w:bCs/>
          <w:color w:val="000000" w:themeColor="text1"/>
          <w:sz w:val="18"/>
        </w:rPr>
      </w:pPr>
      <w:r w:rsidRPr="00F07E3A">
        <w:rPr>
          <w:rFonts w:ascii="Verdana" w:hAnsi="Verdana"/>
          <w:bCs/>
          <w:color w:val="000000" w:themeColor="text1"/>
          <w:sz w:val="18"/>
          <w:szCs w:val="18"/>
        </w:rPr>
        <w:t xml:space="preserve">Wykonawca może dostosować rozmiary rubryk w tabeli w zależności od potrzeb. </w:t>
      </w:r>
    </w:p>
    <w:p w14:paraId="1AECED99" w14:textId="77777777" w:rsidR="00C509EF" w:rsidRPr="00AF0026" w:rsidRDefault="00C509EF" w:rsidP="00C91750">
      <w:pPr>
        <w:numPr>
          <w:ilvl w:val="7"/>
          <w:numId w:val="207"/>
        </w:numPr>
        <w:tabs>
          <w:tab w:val="left" w:pos="426"/>
        </w:tabs>
        <w:ind w:left="708" w:right="-589"/>
        <w:contextualSpacing/>
        <w:rPr>
          <w:rFonts w:ascii="Verdana" w:hAnsi="Verdana"/>
          <w:bCs/>
          <w:color w:val="000000" w:themeColor="text1"/>
          <w:sz w:val="18"/>
        </w:rPr>
      </w:pPr>
      <w:r w:rsidRPr="00AF0026">
        <w:rPr>
          <w:rFonts w:ascii="Verdana" w:hAnsi="Verdana"/>
          <w:bCs/>
          <w:color w:val="000000" w:themeColor="text1"/>
          <w:sz w:val="18"/>
        </w:rPr>
        <w:t>Wykonawca zobowiązany jest wskazać doświadczenie trenera/instruktora w sposób precyzyjny.</w:t>
      </w:r>
    </w:p>
    <w:p w14:paraId="0E63CDFE" w14:textId="77777777" w:rsidR="00C509EF" w:rsidRDefault="00C509EF" w:rsidP="00C509EF">
      <w:pPr>
        <w:tabs>
          <w:tab w:val="left" w:pos="0"/>
        </w:tabs>
        <w:ind w:right="-23"/>
        <w:rPr>
          <w:rFonts w:ascii="Verdana" w:hAnsi="Verdana"/>
          <w:color w:val="000000" w:themeColor="text1"/>
          <w:sz w:val="18"/>
          <w:szCs w:val="18"/>
        </w:rPr>
      </w:pPr>
    </w:p>
    <w:p w14:paraId="25E240B9" w14:textId="77777777" w:rsidR="00C509EF" w:rsidRDefault="00C509EF" w:rsidP="00C509EF">
      <w:pPr>
        <w:tabs>
          <w:tab w:val="left" w:pos="0"/>
        </w:tabs>
        <w:ind w:right="-23"/>
        <w:rPr>
          <w:rFonts w:ascii="Verdana" w:hAnsi="Verdana"/>
          <w:color w:val="000000" w:themeColor="text1"/>
          <w:sz w:val="18"/>
          <w:szCs w:val="18"/>
        </w:rPr>
      </w:pPr>
    </w:p>
    <w:p w14:paraId="73D9BC91" w14:textId="77777777" w:rsidR="00C509EF" w:rsidRPr="00F07E3A" w:rsidRDefault="00C509EF" w:rsidP="00C509EF">
      <w:pPr>
        <w:tabs>
          <w:tab w:val="left" w:pos="0"/>
        </w:tabs>
        <w:ind w:right="-23"/>
        <w:rPr>
          <w:rFonts w:ascii="Verdana" w:hAnsi="Verdana"/>
          <w:color w:val="000000" w:themeColor="text1"/>
          <w:sz w:val="18"/>
          <w:szCs w:val="18"/>
        </w:rPr>
      </w:pPr>
    </w:p>
    <w:p w14:paraId="0323EBD5" w14:textId="77777777" w:rsidR="00C509EF" w:rsidRDefault="00C509EF" w:rsidP="00C509EF">
      <w:pPr>
        <w:tabs>
          <w:tab w:val="left" w:pos="0"/>
          <w:tab w:val="left" w:pos="9072"/>
        </w:tabs>
        <w:ind w:right="-23"/>
        <w:jc w:val="right"/>
        <w:rPr>
          <w:rFonts w:ascii="Verdana" w:hAnsi="Verdana"/>
          <w:b/>
          <w:bCs/>
          <w:color w:val="000000" w:themeColor="text1"/>
          <w:sz w:val="18"/>
          <w:szCs w:val="18"/>
        </w:rPr>
      </w:pPr>
      <w:r w:rsidRPr="00F07E3A">
        <w:rPr>
          <w:rFonts w:ascii="Verdana" w:hAnsi="Verdana"/>
          <w:b/>
          <w:bCs/>
          <w:color w:val="000000" w:themeColor="text1"/>
          <w:sz w:val="18"/>
          <w:szCs w:val="18"/>
        </w:rPr>
        <w:t>Podpis Wykonawcy</w:t>
      </w:r>
    </w:p>
    <w:p w14:paraId="141B0640" w14:textId="77777777" w:rsidR="00C509EF" w:rsidRDefault="00C509EF" w:rsidP="00C509EF">
      <w:pPr>
        <w:rPr>
          <w:rFonts w:ascii="Verdana" w:hAnsi="Verdana"/>
          <w:b/>
          <w:bCs/>
          <w:color w:val="000000" w:themeColor="text1"/>
          <w:sz w:val="18"/>
          <w:szCs w:val="18"/>
        </w:rPr>
      </w:pPr>
      <w:r>
        <w:rPr>
          <w:rFonts w:ascii="Verdana" w:hAnsi="Verdana"/>
          <w:b/>
          <w:bCs/>
          <w:color w:val="000000" w:themeColor="text1"/>
          <w:sz w:val="18"/>
          <w:szCs w:val="18"/>
        </w:rPr>
        <w:br w:type="page"/>
      </w:r>
    </w:p>
    <w:p w14:paraId="455DD7E2" w14:textId="449F2A81" w:rsidR="00C509EF" w:rsidRDefault="00C509EF" w:rsidP="00C509EF">
      <w:pPr>
        <w:keepNext/>
        <w:keepLines/>
        <w:jc w:val="both"/>
        <w:rPr>
          <w:rFonts w:ascii="Verdana" w:hAnsi="Verdana"/>
          <w:b/>
          <w:bCs/>
          <w:sz w:val="18"/>
          <w:szCs w:val="18"/>
        </w:rPr>
      </w:pPr>
      <w:r>
        <w:rPr>
          <w:rFonts w:ascii="Verdana" w:hAnsi="Verdana"/>
          <w:b/>
          <w:bCs/>
          <w:color w:val="000000"/>
          <w:sz w:val="18"/>
          <w:szCs w:val="18"/>
          <w:shd w:val="clear" w:color="auto" w:fill="FFFFFF"/>
        </w:rPr>
        <w:lastRenderedPageBreak/>
        <w:t>AZP-260-TP-24/22</w:t>
      </w:r>
      <w:r>
        <w:rPr>
          <w:rFonts w:ascii="Verdana" w:hAnsi="Verdana"/>
          <w:b/>
          <w:bCs/>
          <w:color w:val="000000"/>
          <w:sz w:val="18"/>
          <w:szCs w:val="18"/>
          <w:shd w:val="clear" w:color="auto" w:fill="FFFFFF"/>
        </w:rPr>
        <w:tab/>
      </w:r>
      <w:r>
        <w:rPr>
          <w:rFonts w:ascii="Verdana" w:hAnsi="Verdana"/>
          <w:b/>
          <w:bCs/>
          <w:color w:val="000000"/>
          <w:sz w:val="18"/>
          <w:szCs w:val="18"/>
          <w:shd w:val="clear" w:color="auto" w:fill="FFFFFF"/>
        </w:rPr>
        <w:tab/>
      </w:r>
      <w:r>
        <w:rPr>
          <w:rFonts w:ascii="Verdana" w:hAnsi="Verdana"/>
          <w:b/>
          <w:bCs/>
          <w:color w:val="000000"/>
          <w:sz w:val="18"/>
          <w:szCs w:val="18"/>
          <w:shd w:val="clear" w:color="auto" w:fill="FFFFFF"/>
        </w:rPr>
        <w:tab/>
      </w:r>
      <w:r>
        <w:rPr>
          <w:rFonts w:ascii="Verdana" w:hAnsi="Verdana"/>
          <w:b/>
          <w:bCs/>
          <w:color w:val="000000"/>
          <w:sz w:val="18"/>
          <w:szCs w:val="18"/>
          <w:shd w:val="clear" w:color="auto" w:fill="FFFFFF"/>
        </w:rPr>
        <w:tab/>
      </w:r>
      <w:r>
        <w:rPr>
          <w:rFonts w:ascii="Verdana" w:hAnsi="Verdana"/>
          <w:b/>
          <w:bCs/>
          <w:color w:val="000000"/>
          <w:sz w:val="18"/>
          <w:szCs w:val="18"/>
          <w:shd w:val="clear" w:color="auto" w:fill="FFFFFF"/>
        </w:rPr>
        <w:tab/>
      </w:r>
      <w:r>
        <w:rPr>
          <w:rFonts w:ascii="Verdana" w:hAnsi="Verdana"/>
          <w:b/>
          <w:bCs/>
          <w:color w:val="000000"/>
          <w:sz w:val="18"/>
          <w:szCs w:val="18"/>
          <w:shd w:val="clear" w:color="auto" w:fill="FFFFFF"/>
        </w:rPr>
        <w:tab/>
      </w:r>
      <w:r>
        <w:rPr>
          <w:rFonts w:ascii="Verdana" w:hAnsi="Verdana"/>
          <w:b/>
          <w:bCs/>
          <w:color w:val="000000"/>
          <w:sz w:val="18"/>
          <w:szCs w:val="18"/>
          <w:shd w:val="clear" w:color="auto" w:fill="FFFFFF"/>
        </w:rPr>
        <w:tab/>
        <w:t>Załącznik nr 7G do SWZ</w:t>
      </w:r>
    </w:p>
    <w:p w14:paraId="3C2FE154" w14:textId="77777777" w:rsidR="00C509EF" w:rsidRPr="00F07E3A" w:rsidRDefault="00C509EF" w:rsidP="00C509EF">
      <w:pPr>
        <w:tabs>
          <w:tab w:val="left" w:pos="0"/>
        </w:tabs>
        <w:ind w:right="470"/>
        <w:rPr>
          <w:rFonts w:ascii="Verdana" w:hAnsi="Verdana"/>
          <w:b/>
          <w:bCs/>
          <w:color w:val="000000" w:themeColor="text1"/>
          <w:sz w:val="18"/>
        </w:rPr>
      </w:pPr>
    </w:p>
    <w:p w14:paraId="13E42065" w14:textId="77777777" w:rsidR="00C509EF" w:rsidRPr="00F07E3A" w:rsidRDefault="00C509EF" w:rsidP="00C509EF">
      <w:pPr>
        <w:tabs>
          <w:tab w:val="left" w:pos="0"/>
        </w:tabs>
        <w:ind w:right="470"/>
        <w:jc w:val="center"/>
        <w:rPr>
          <w:rFonts w:ascii="Verdana" w:hAnsi="Verdana"/>
          <w:b/>
          <w:bCs/>
          <w:color w:val="000000" w:themeColor="text1"/>
          <w:sz w:val="20"/>
          <w:szCs w:val="20"/>
        </w:rPr>
      </w:pPr>
      <w:r w:rsidRPr="00F07E3A">
        <w:rPr>
          <w:rFonts w:ascii="Verdana" w:hAnsi="Verdana"/>
          <w:b/>
          <w:bCs/>
          <w:color w:val="000000" w:themeColor="text1"/>
          <w:sz w:val="20"/>
          <w:szCs w:val="20"/>
        </w:rPr>
        <w:t>Wykaz doświadczenia zawodowego trenerów</w:t>
      </w:r>
    </w:p>
    <w:p w14:paraId="31BB841B" w14:textId="77777777" w:rsidR="00C509EF" w:rsidRPr="00F07E3A" w:rsidRDefault="00C509EF" w:rsidP="00C509EF">
      <w:pPr>
        <w:tabs>
          <w:tab w:val="left" w:pos="0"/>
        </w:tabs>
        <w:ind w:right="470"/>
        <w:jc w:val="center"/>
        <w:rPr>
          <w:rFonts w:ascii="Verdana" w:hAnsi="Verdana"/>
          <w:b/>
          <w:bCs/>
          <w:color w:val="000000" w:themeColor="text1"/>
          <w:sz w:val="20"/>
          <w:szCs w:val="20"/>
        </w:rPr>
      </w:pPr>
    </w:p>
    <w:p w14:paraId="01C7C93E" w14:textId="77777777" w:rsidR="00C509EF" w:rsidRDefault="00C509EF" w:rsidP="00C509EF">
      <w:pPr>
        <w:keepNext/>
        <w:keepLines/>
        <w:jc w:val="both"/>
        <w:rPr>
          <w:rFonts w:ascii="Verdana" w:hAnsi="Verdana"/>
          <w:b/>
          <w:bCs/>
          <w:sz w:val="18"/>
          <w:szCs w:val="18"/>
        </w:rPr>
      </w:pPr>
      <w:r w:rsidRPr="00184EF5">
        <w:rPr>
          <w:rFonts w:ascii="Verdana" w:hAnsi="Verdana" w:cs="Arial"/>
          <w:b/>
          <w:bCs/>
          <w:sz w:val="18"/>
          <w:szCs w:val="18"/>
        </w:rPr>
        <w:t>Świadczenie usług szkoleniowych w zakresie podnoszenia kompetencji informatycznych kadry administracyjnej i kierowniczej</w:t>
      </w:r>
      <w:r>
        <w:rPr>
          <w:rFonts w:ascii="Verdana" w:hAnsi="Verdana" w:cs="Arial"/>
          <w:b/>
          <w:bCs/>
          <w:sz w:val="18"/>
          <w:szCs w:val="18"/>
        </w:rPr>
        <w:t>,</w:t>
      </w:r>
      <w:r w:rsidRPr="00184EF5">
        <w:rPr>
          <w:rFonts w:ascii="Verdana" w:hAnsi="Verdana" w:cs="Arial"/>
          <w:b/>
          <w:bCs/>
          <w:sz w:val="18"/>
          <w:szCs w:val="18"/>
        </w:rPr>
        <w:t xml:space="preserve"> w ramach realizacji projektu pn. "Dolnośląscy liderzy Medycyny - wdrożenie zintegrowanego programu podnoszenia kompetencji studentów, doktorantów, kadry dydaktycznej i administracyjnej Uniwersytetu Medycznego im. Piastów Śląskich we Wrocławiu"</w:t>
      </w:r>
      <w:r w:rsidRPr="00CF2896">
        <w:rPr>
          <w:rFonts w:ascii="Verdana" w:hAnsi="Verdana"/>
          <w:b/>
          <w:bCs/>
          <w:sz w:val="18"/>
          <w:szCs w:val="18"/>
        </w:rPr>
        <w:t>.</w:t>
      </w:r>
    </w:p>
    <w:p w14:paraId="6880034C" w14:textId="77777777" w:rsidR="00C509EF" w:rsidRDefault="00C509EF" w:rsidP="00C509EF">
      <w:pPr>
        <w:keepNext/>
        <w:keepLines/>
        <w:jc w:val="both"/>
        <w:rPr>
          <w:rFonts w:ascii="Verdana" w:eastAsiaTheme="minorHAnsi" w:hAnsi="Verdana" w:cs="Arial"/>
          <w:sz w:val="18"/>
          <w:szCs w:val="18"/>
          <w:lang w:eastAsia="en-US"/>
        </w:rPr>
      </w:pPr>
    </w:p>
    <w:p w14:paraId="120B6829" w14:textId="77777777" w:rsidR="00C509EF" w:rsidRPr="00C509EF" w:rsidRDefault="00C509EF" w:rsidP="00C509EF">
      <w:pPr>
        <w:keepNext/>
        <w:keepLines/>
        <w:ind w:left="1134" w:hanging="1134"/>
        <w:jc w:val="both"/>
        <w:rPr>
          <w:rFonts w:ascii="Verdana" w:hAnsi="Verdana"/>
          <w:b/>
          <w:sz w:val="18"/>
          <w:szCs w:val="18"/>
        </w:rPr>
      </w:pPr>
      <w:r w:rsidRPr="00C509EF">
        <w:rPr>
          <w:rFonts w:ascii="Verdana" w:hAnsi="Verdana"/>
          <w:b/>
          <w:sz w:val="18"/>
          <w:szCs w:val="18"/>
        </w:rPr>
        <w:t>Część E – Świadczenie usługi szkoleniowej o tematyce: Microsoft PowerPoint (na trzech poziomach zaawansowania)</w:t>
      </w:r>
    </w:p>
    <w:p w14:paraId="5AA7A670" w14:textId="77777777" w:rsidR="00C509EF" w:rsidRPr="00C919EB" w:rsidRDefault="00C509EF" w:rsidP="00C509EF">
      <w:pPr>
        <w:keepNext/>
        <w:keepLines/>
        <w:jc w:val="both"/>
        <w:rPr>
          <w:rFonts w:ascii="Verdana" w:eastAsiaTheme="minorHAnsi" w:hAnsi="Verdana" w:cs="Arial"/>
          <w:b/>
          <w:sz w:val="18"/>
          <w:szCs w:val="18"/>
          <w:lang w:eastAsia="en-US"/>
        </w:rPr>
      </w:pPr>
    </w:p>
    <w:p w14:paraId="6CA903B5" w14:textId="77777777" w:rsidR="00C509EF" w:rsidRDefault="00C509EF" w:rsidP="00C91750">
      <w:pPr>
        <w:keepNext/>
        <w:keepLines/>
        <w:numPr>
          <w:ilvl w:val="0"/>
          <w:numId w:val="208"/>
        </w:numPr>
        <w:tabs>
          <w:tab w:val="clear" w:pos="1980"/>
          <w:tab w:val="left" w:pos="0"/>
        </w:tabs>
        <w:ind w:left="426" w:right="-2"/>
        <w:contextualSpacing/>
        <w:jc w:val="both"/>
        <w:rPr>
          <w:rFonts w:ascii="Verdana" w:hAnsi="Verdana"/>
          <w:bCs/>
          <w:sz w:val="18"/>
          <w:szCs w:val="18"/>
        </w:rPr>
      </w:pPr>
      <w:r>
        <w:rPr>
          <w:rFonts w:ascii="Verdana" w:hAnsi="Verdana"/>
          <w:bCs/>
          <w:sz w:val="18"/>
          <w:szCs w:val="18"/>
        </w:rPr>
        <w:t xml:space="preserve">Zarejestrowana nazwa Wykonawcy: </w:t>
      </w:r>
    </w:p>
    <w:p w14:paraId="2B001B9C" w14:textId="77777777" w:rsidR="00C509EF" w:rsidRDefault="00C509EF" w:rsidP="00C509EF">
      <w:pPr>
        <w:keepNext/>
        <w:keepLines/>
        <w:tabs>
          <w:tab w:val="left" w:pos="426"/>
        </w:tabs>
        <w:spacing w:before="120"/>
        <w:ind w:left="425" w:right="-2"/>
        <w:jc w:val="both"/>
        <w:rPr>
          <w:rFonts w:ascii="Verdana" w:hAnsi="Verdana"/>
          <w:bCs/>
          <w:sz w:val="18"/>
          <w:szCs w:val="18"/>
        </w:rPr>
      </w:pPr>
      <w:r>
        <w:rPr>
          <w:rFonts w:ascii="Verdana" w:hAnsi="Verdana"/>
          <w:bCs/>
          <w:sz w:val="18"/>
          <w:szCs w:val="18"/>
        </w:rPr>
        <w:t>...................................................................................................................................</w:t>
      </w:r>
    </w:p>
    <w:p w14:paraId="3E2FF608" w14:textId="77777777" w:rsidR="00C509EF" w:rsidRDefault="00C509EF" w:rsidP="00C91750">
      <w:pPr>
        <w:keepNext/>
        <w:keepLines/>
        <w:numPr>
          <w:ilvl w:val="0"/>
          <w:numId w:val="208"/>
        </w:numPr>
        <w:ind w:left="426" w:right="-2" w:hanging="426"/>
        <w:contextualSpacing/>
        <w:jc w:val="both"/>
        <w:rPr>
          <w:rFonts w:ascii="Verdana" w:hAnsi="Verdana"/>
          <w:bCs/>
          <w:sz w:val="18"/>
          <w:szCs w:val="18"/>
        </w:rPr>
      </w:pPr>
      <w:r>
        <w:rPr>
          <w:rFonts w:ascii="Verdana" w:hAnsi="Verdana"/>
          <w:bCs/>
          <w:sz w:val="18"/>
          <w:szCs w:val="18"/>
        </w:rPr>
        <w:t xml:space="preserve">Adres Wykonawcy: </w:t>
      </w:r>
    </w:p>
    <w:p w14:paraId="50FE59E3" w14:textId="77777777" w:rsidR="00C509EF" w:rsidRDefault="00C509EF" w:rsidP="00C509EF">
      <w:pPr>
        <w:keepNext/>
        <w:keepLines/>
        <w:tabs>
          <w:tab w:val="left" w:pos="426"/>
        </w:tabs>
        <w:spacing w:before="120"/>
        <w:ind w:left="425" w:right="-2"/>
        <w:jc w:val="both"/>
        <w:rPr>
          <w:rFonts w:ascii="Verdana" w:hAnsi="Verdana"/>
          <w:bCs/>
          <w:sz w:val="18"/>
          <w:szCs w:val="18"/>
        </w:rPr>
      </w:pPr>
      <w:r>
        <w:rPr>
          <w:rFonts w:ascii="Verdana" w:hAnsi="Verdana"/>
          <w:bCs/>
          <w:sz w:val="18"/>
          <w:szCs w:val="18"/>
        </w:rPr>
        <w:t>...................................................................................................................................</w:t>
      </w:r>
    </w:p>
    <w:p w14:paraId="48CB3028" w14:textId="77777777" w:rsidR="00C509EF" w:rsidRDefault="00C509EF" w:rsidP="00C91750">
      <w:pPr>
        <w:keepNext/>
        <w:keepLines/>
        <w:numPr>
          <w:ilvl w:val="0"/>
          <w:numId w:val="208"/>
        </w:numPr>
        <w:tabs>
          <w:tab w:val="left" w:pos="0"/>
        </w:tabs>
        <w:ind w:left="426" w:right="-2" w:hanging="426"/>
        <w:contextualSpacing/>
        <w:jc w:val="both"/>
        <w:rPr>
          <w:rFonts w:ascii="Verdana" w:hAnsi="Verdana"/>
          <w:bCs/>
          <w:sz w:val="18"/>
          <w:szCs w:val="18"/>
        </w:rPr>
      </w:pPr>
      <w:r>
        <w:rPr>
          <w:rFonts w:ascii="Verdana" w:hAnsi="Verdana"/>
          <w:bCs/>
          <w:sz w:val="18"/>
          <w:szCs w:val="18"/>
        </w:rPr>
        <w:t>Nazwiska osób po stronie Wykonawcy uprawnionych do jego reprezentowania przy sporządzaniu niniejszej oferty:</w:t>
      </w:r>
    </w:p>
    <w:p w14:paraId="36034E71" w14:textId="77777777" w:rsidR="00C509EF" w:rsidRDefault="00C509EF" w:rsidP="00C509EF">
      <w:pPr>
        <w:keepNext/>
        <w:keepLines/>
        <w:tabs>
          <w:tab w:val="left" w:pos="426"/>
        </w:tabs>
        <w:spacing w:before="120" w:after="60"/>
        <w:ind w:left="425" w:right="-2"/>
        <w:jc w:val="both"/>
        <w:rPr>
          <w:rFonts w:ascii="Verdana" w:hAnsi="Verdana"/>
          <w:bCs/>
          <w:sz w:val="18"/>
          <w:szCs w:val="18"/>
          <w:lang w:val="en-US"/>
        </w:rPr>
      </w:pPr>
      <w:r>
        <w:rPr>
          <w:rFonts w:ascii="Verdana" w:hAnsi="Verdana"/>
          <w:bCs/>
          <w:sz w:val="18"/>
          <w:szCs w:val="18"/>
          <w:lang w:val="en-US"/>
        </w:rPr>
        <w:t>...................................................................................................................................</w:t>
      </w:r>
    </w:p>
    <w:p w14:paraId="37E50BB5" w14:textId="77777777" w:rsidR="00C509EF" w:rsidRDefault="00C509EF" w:rsidP="00C509EF">
      <w:pPr>
        <w:keepNext/>
        <w:keepLines/>
        <w:ind w:right="-2"/>
        <w:rPr>
          <w:rFonts w:ascii="Verdana" w:hAnsi="Verdana"/>
          <w:iCs/>
          <w:sz w:val="18"/>
          <w:szCs w:val="18"/>
          <w:lang w:val="de-DE"/>
        </w:rPr>
      </w:pPr>
      <w:r>
        <w:rPr>
          <w:rFonts w:ascii="Verdana" w:hAnsi="Verdana"/>
          <w:iCs/>
          <w:sz w:val="18"/>
          <w:szCs w:val="18"/>
          <w:lang w:val="de-DE"/>
        </w:rPr>
        <w:t xml:space="preserve">4. NIP...........................     5. </w:t>
      </w:r>
      <w:proofErr w:type="spellStart"/>
      <w:r>
        <w:rPr>
          <w:rFonts w:ascii="Verdana" w:hAnsi="Verdana"/>
          <w:iCs/>
          <w:sz w:val="18"/>
          <w:szCs w:val="18"/>
          <w:lang w:val="de-DE"/>
        </w:rPr>
        <w:t>Regon</w:t>
      </w:r>
      <w:proofErr w:type="spellEnd"/>
      <w:r>
        <w:rPr>
          <w:rFonts w:ascii="Verdana" w:hAnsi="Verdana"/>
          <w:iCs/>
          <w:sz w:val="18"/>
          <w:szCs w:val="18"/>
          <w:lang w:val="de-DE"/>
        </w:rPr>
        <w:t xml:space="preserve">....................................    6.  Tel. ..................................      </w:t>
      </w:r>
      <w:r>
        <w:rPr>
          <w:rFonts w:ascii="Verdana" w:hAnsi="Verdana"/>
          <w:iCs/>
          <w:sz w:val="18"/>
          <w:szCs w:val="18"/>
          <w:lang w:val="de-DE"/>
        </w:rPr>
        <w:br/>
      </w:r>
    </w:p>
    <w:p w14:paraId="68FF039B" w14:textId="77777777" w:rsidR="00C509EF" w:rsidRDefault="00C509EF" w:rsidP="00C509EF">
      <w:pPr>
        <w:keepNext/>
        <w:keepLines/>
        <w:tabs>
          <w:tab w:val="left" w:pos="0"/>
        </w:tabs>
        <w:ind w:right="-2"/>
        <w:rPr>
          <w:rFonts w:ascii="Verdana" w:hAnsi="Verdana"/>
          <w:bCs/>
          <w:sz w:val="18"/>
          <w:szCs w:val="18"/>
        </w:rPr>
      </w:pPr>
      <w:r>
        <w:rPr>
          <w:rFonts w:ascii="Verdana" w:hAnsi="Verdana"/>
          <w:iCs/>
          <w:sz w:val="18"/>
          <w:szCs w:val="18"/>
          <w:lang w:val="de-DE"/>
        </w:rPr>
        <w:t>7. Fax.</w:t>
      </w:r>
      <w:r>
        <w:rPr>
          <w:rFonts w:ascii="Verdana" w:hAnsi="Verdana"/>
          <w:sz w:val="18"/>
          <w:szCs w:val="18"/>
          <w:lang w:val="de-DE"/>
        </w:rPr>
        <w:t xml:space="preserve"> ...........................   8. </w:t>
      </w:r>
      <w:proofErr w:type="spellStart"/>
      <w:r>
        <w:rPr>
          <w:rFonts w:ascii="Verdana" w:hAnsi="Verdana"/>
          <w:sz w:val="18"/>
          <w:szCs w:val="18"/>
          <w:lang w:val="de-DE"/>
        </w:rPr>
        <w:t>E-mail</w:t>
      </w:r>
      <w:proofErr w:type="spellEnd"/>
      <w:r>
        <w:rPr>
          <w:rFonts w:ascii="Verdana" w:hAnsi="Verdana"/>
          <w:sz w:val="18"/>
          <w:szCs w:val="18"/>
          <w:lang w:val="de-DE"/>
        </w:rPr>
        <w:t>: …………..</w:t>
      </w:r>
      <w:r>
        <w:rPr>
          <w:rFonts w:ascii="Verdana" w:hAnsi="Verdana"/>
          <w:iCs/>
          <w:sz w:val="18"/>
          <w:szCs w:val="18"/>
          <w:lang w:val="de-DE"/>
        </w:rPr>
        <w:t xml:space="preserve">.......................... 9. </w:t>
      </w:r>
      <w:proofErr w:type="spellStart"/>
      <w:r>
        <w:rPr>
          <w:rFonts w:ascii="Verdana" w:hAnsi="Verdana"/>
          <w:iCs/>
          <w:sz w:val="18"/>
          <w:szCs w:val="18"/>
          <w:lang w:val="de-DE"/>
        </w:rPr>
        <w:t>www</w:t>
      </w:r>
      <w:proofErr w:type="spellEnd"/>
      <w:r>
        <w:rPr>
          <w:rFonts w:ascii="Verdana" w:hAnsi="Verdana"/>
          <w:iCs/>
          <w:sz w:val="18"/>
          <w:szCs w:val="18"/>
          <w:lang w:val="de-DE"/>
        </w:rPr>
        <w:t>.….….......................</w:t>
      </w:r>
    </w:p>
    <w:p w14:paraId="1A3A3DE2" w14:textId="77777777" w:rsidR="00C509EF" w:rsidRPr="00F07E3A" w:rsidRDefault="00C509EF" w:rsidP="00C509EF">
      <w:pPr>
        <w:ind w:right="-24"/>
        <w:jc w:val="both"/>
        <w:rPr>
          <w:rFonts w:ascii="Verdana" w:hAnsi="Verdana"/>
          <w:color w:val="000000" w:themeColor="text1"/>
          <w:sz w:val="18"/>
          <w:szCs w:val="18"/>
        </w:rPr>
      </w:pPr>
    </w:p>
    <w:p w14:paraId="4764C225" w14:textId="77777777" w:rsidR="00C509EF" w:rsidRPr="0083158F" w:rsidRDefault="00C509EF" w:rsidP="00C509EF">
      <w:pPr>
        <w:ind w:right="-24"/>
        <w:jc w:val="both"/>
        <w:rPr>
          <w:rFonts w:ascii="Verdana" w:hAnsi="Verdana"/>
          <w:sz w:val="18"/>
          <w:szCs w:val="18"/>
        </w:rPr>
      </w:pPr>
      <w:r w:rsidRPr="00F07E3A">
        <w:rPr>
          <w:rFonts w:ascii="Verdana" w:hAnsi="Verdana"/>
          <w:color w:val="000000" w:themeColor="text1"/>
          <w:sz w:val="18"/>
          <w:szCs w:val="18"/>
        </w:rPr>
        <w:t xml:space="preserve">Przedkładamy informację na temat doświadczenia zawodowego </w:t>
      </w:r>
      <w:r w:rsidRPr="00F07E3A">
        <w:rPr>
          <w:rFonts w:ascii="Verdana" w:hAnsi="Verdana"/>
          <w:b/>
          <w:color w:val="000000" w:themeColor="text1"/>
          <w:sz w:val="18"/>
          <w:szCs w:val="18"/>
        </w:rPr>
        <w:t>co najmniej</w:t>
      </w:r>
      <w:r w:rsidRPr="00F07E3A">
        <w:rPr>
          <w:rFonts w:ascii="Verdana" w:hAnsi="Verdana"/>
          <w:color w:val="000000" w:themeColor="text1"/>
          <w:sz w:val="18"/>
          <w:szCs w:val="18"/>
        </w:rPr>
        <w:t xml:space="preserve"> </w:t>
      </w:r>
      <w:r>
        <w:rPr>
          <w:rFonts w:ascii="Verdana" w:hAnsi="Verdana"/>
          <w:b/>
          <w:color w:val="000000" w:themeColor="text1"/>
          <w:sz w:val="18"/>
          <w:szCs w:val="18"/>
        </w:rPr>
        <w:t>1</w:t>
      </w:r>
      <w:r w:rsidRPr="00F07E3A">
        <w:rPr>
          <w:rFonts w:ascii="Verdana" w:hAnsi="Verdana"/>
          <w:b/>
          <w:color w:val="000000" w:themeColor="text1"/>
          <w:sz w:val="18"/>
          <w:szCs w:val="18"/>
        </w:rPr>
        <w:t xml:space="preserve"> (</w:t>
      </w:r>
      <w:r>
        <w:rPr>
          <w:rFonts w:ascii="Verdana" w:hAnsi="Verdana"/>
          <w:b/>
          <w:color w:val="000000" w:themeColor="text1"/>
          <w:sz w:val="18"/>
          <w:szCs w:val="18"/>
        </w:rPr>
        <w:t>jednego</w:t>
      </w:r>
      <w:r w:rsidRPr="00F07E3A">
        <w:rPr>
          <w:rFonts w:ascii="Verdana" w:hAnsi="Verdana"/>
          <w:b/>
          <w:color w:val="000000" w:themeColor="text1"/>
          <w:sz w:val="18"/>
          <w:szCs w:val="18"/>
        </w:rPr>
        <w:t>) trener</w:t>
      </w:r>
      <w:r>
        <w:rPr>
          <w:rFonts w:ascii="Verdana" w:hAnsi="Verdana"/>
          <w:b/>
          <w:color w:val="000000" w:themeColor="text1"/>
          <w:sz w:val="18"/>
          <w:szCs w:val="18"/>
        </w:rPr>
        <w:t>a.</w:t>
      </w:r>
    </w:p>
    <w:p w14:paraId="7F78E45F" w14:textId="77777777" w:rsidR="00C509EF" w:rsidRDefault="00C509EF" w:rsidP="00C509EF">
      <w:pPr>
        <w:ind w:right="-24"/>
        <w:jc w:val="both"/>
        <w:rPr>
          <w:rFonts w:ascii="Verdana" w:hAnsi="Verdana"/>
          <w:color w:val="000000" w:themeColor="text1"/>
          <w:sz w:val="18"/>
          <w:szCs w:val="18"/>
        </w:rPr>
      </w:pPr>
    </w:p>
    <w:p w14:paraId="5BDE1608" w14:textId="77777777" w:rsidR="00C509EF" w:rsidRDefault="00C509EF" w:rsidP="00C509EF">
      <w:pPr>
        <w:keepNext/>
        <w:keepLines/>
        <w:tabs>
          <w:tab w:val="left" w:pos="426"/>
        </w:tabs>
        <w:ind w:left="426" w:right="-2"/>
        <w:contextualSpacing/>
        <w:rPr>
          <w:rFonts w:ascii="Verdana" w:hAnsi="Verdana"/>
          <w:b/>
          <w:bCs/>
          <w:sz w:val="18"/>
          <w:szCs w:val="18"/>
          <w:u w:val="single"/>
        </w:rPr>
      </w:pPr>
      <w:r>
        <w:rPr>
          <w:rFonts w:ascii="Verdana" w:hAnsi="Verdana"/>
          <w:b/>
          <w:bCs/>
          <w:sz w:val="18"/>
          <w:szCs w:val="18"/>
          <w:u w:val="single"/>
        </w:rPr>
        <w:t>Trener nr 1</w:t>
      </w:r>
    </w:p>
    <w:p w14:paraId="7200251E" w14:textId="77777777" w:rsidR="00C509EF" w:rsidRDefault="00C509EF" w:rsidP="00C509EF">
      <w:pPr>
        <w:keepNext/>
        <w:keepLines/>
        <w:tabs>
          <w:tab w:val="left" w:pos="426"/>
        </w:tabs>
        <w:ind w:left="426" w:right="-2"/>
        <w:rPr>
          <w:rFonts w:ascii="Verdana" w:hAnsi="Verdana"/>
          <w:b/>
          <w:bCs/>
          <w:sz w:val="18"/>
          <w:szCs w:val="18"/>
        </w:rPr>
      </w:pPr>
    </w:p>
    <w:p w14:paraId="0A9CE58A" w14:textId="77777777" w:rsidR="00C509EF" w:rsidRDefault="00C509EF" w:rsidP="00C509EF">
      <w:pPr>
        <w:keepNext/>
        <w:keepLines/>
        <w:tabs>
          <w:tab w:val="left" w:pos="426"/>
        </w:tabs>
        <w:ind w:left="426" w:right="-2"/>
        <w:rPr>
          <w:rFonts w:ascii="Verdana" w:hAnsi="Verdana"/>
          <w:b/>
          <w:bCs/>
          <w:sz w:val="18"/>
          <w:szCs w:val="18"/>
        </w:rPr>
      </w:pPr>
      <w:r>
        <w:rPr>
          <w:rFonts w:ascii="Verdana" w:hAnsi="Verdana"/>
          <w:b/>
          <w:bCs/>
          <w:sz w:val="18"/>
          <w:szCs w:val="18"/>
        </w:rPr>
        <w:t xml:space="preserve">Imię i nazwisko: ………………..………......................................................………... </w:t>
      </w:r>
    </w:p>
    <w:p w14:paraId="401E9981" w14:textId="77777777" w:rsidR="00C509EF" w:rsidRDefault="00C509EF" w:rsidP="00C509EF">
      <w:pPr>
        <w:keepNext/>
        <w:keepLines/>
        <w:tabs>
          <w:tab w:val="left" w:pos="426"/>
        </w:tabs>
        <w:ind w:left="426" w:right="-2"/>
        <w:rPr>
          <w:rFonts w:ascii="Verdana" w:hAnsi="Verdana"/>
          <w:b/>
          <w:bCs/>
          <w:sz w:val="18"/>
          <w:szCs w:val="18"/>
        </w:rPr>
      </w:pPr>
    </w:p>
    <w:p w14:paraId="70F3B071" w14:textId="77777777" w:rsidR="00C509EF" w:rsidRDefault="00C509EF" w:rsidP="00C509EF">
      <w:pPr>
        <w:keepNext/>
        <w:keepLines/>
        <w:tabs>
          <w:tab w:val="left" w:pos="426"/>
        </w:tabs>
        <w:ind w:left="426" w:right="-2"/>
        <w:rPr>
          <w:rFonts w:ascii="Verdana" w:hAnsi="Verdana"/>
          <w:b/>
          <w:bCs/>
          <w:sz w:val="18"/>
          <w:szCs w:val="18"/>
        </w:rPr>
      </w:pPr>
      <w:r>
        <w:rPr>
          <w:rFonts w:ascii="Verdana" w:hAnsi="Verdana"/>
          <w:color w:val="000000"/>
          <w:sz w:val="18"/>
          <w:szCs w:val="18"/>
        </w:rPr>
        <w:t>skierowany przez Wykonawcę do realizacji przedmiotu zamówienia</w:t>
      </w:r>
      <w:r>
        <w:rPr>
          <w:rFonts w:ascii="Verdana" w:hAnsi="Verdana"/>
          <w:bCs/>
          <w:sz w:val="18"/>
          <w:szCs w:val="18"/>
        </w:rPr>
        <w:t>, który:</w:t>
      </w:r>
      <w:r>
        <w:rPr>
          <w:rFonts w:ascii="Verdana" w:hAnsi="Verdana"/>
          <w:b/>
          <w:bCs/>
          <w:sz w:val="18"/>
          <w:szCs w:val="18"/>
        </w:rPr>
        <w:t xml:space="preserve">    </w:t>
      </w:r>
    </w:p>
    <w:p w14:paraId="4FC4E34C" w14:textId="77777777" w:rsidR="00C509EF" w:rsidRDefault="00C509EF" w:rsidP="00C509EF">
      <w:pPr>
        <w:ind w:right="-24"/>
        <w:jc w:val="both"/>
        <w:rPr>
          <w:rFonts w:ascii="Verdana" w:hAnsi="Verdana"/>
          <w:color w:val="000000" w:themeColor="text1"/>
          <w:sz w:val="18"/>
          <w:szCs w:val="18"/>
        </w:rPr>
      </w:pPr>
    </w:p>
    <w:tbl>
      <w:tblPr>
        <w:tblW w:w="898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87"/>
      </w:tblGrid>
      <w:tr w:rsidR="00C509EF" w:rsidRPr="00F07E3A" w14:paraId="6B5B87AE" w14:textId="77777777" w:rsidTr="00D10EA5">
        <w:trPr>
          <w:cantSplit/>
          <w:trHeight w:val="313"/>
        </w:trPr>
        <w:tc>
          <w:tcPr>
            <w:tcW w:w="8987" w:type="dxa"/>
            <w:tcBorders>
              <w:right w:val="single" w:sz="12" w:space="0" w:color="auto"/>
            </w:tcBorders>
          </w:tcPr>
          <w:p w14:paraId="4F50CB60" w14:textId="4F1BA4B2" w:rsidR="00C509EF" w:rsidRPr="00F07E3A" w:rsidRDefault="00C509EF" w:rsidP="00D10EA5">
            <w:pPr>
              <w:rPr>
                <w:rFonts w:ascii="Verdana" w:hAnsi="Verdana"/>
                <w:color w:val="000000" w:themeColor="text1"/>
                <w:sz w:val="18"/>
                <w:szCs w:val="18"/>
              </w:rPr>
            </w:pPr>
            <w:r>
              <w:rPr>
                <w:rFonts w:ascii="Verdana" w:hAnsi="Verdana"/>
                <w:b/>
                <w:color w:val="000000" w:themeColor="text1"/>
                <w:sz w:val="18"/>
                <w:szCs w:val="18"/>
              </w:rPr>
              <w:t>P</w:t>
            </w:r>
            <w:r w:rsidRPr="0083158F">
              <w:rPr>
                <w:rFonts w:ascii="Verdana" w:hAnsi="Verdana"/>
                <w:b/>
                <w:color w:val="000000" w:themeColor="text1"/>
                <w:sz w:val="18"/>
                <w:szCs w:val="18"/>
              </w:rPr>
              <w:t xml:space="preserve">rzeprowadził w okresie </w:t>
            </w:r>
            <w:r>
              <w:rPr>
                <w:rFonts w:ascii="Verdana" w:hAnsi="Verdana"/>
                <w:b/>
                <w:color w:val="000000" w:themeColor="text1"/>
                <w:sz w:val="18"/>
                <w:szCs w:val="18"/>
              </w:rPr>
              <w:t xml:space="preserve">3 </w:t>
            </w:r>
            <w:r w:rsidRPr="0083158F">
              <w:rPr>
                <w:rFonts w:ascii="Verdana" w:hAnsi="Verdana"/>
                <w:b/>
                <w:color w:val="000000" w:themeColor="text1"/>
                <w:sz w:val="18"/>
                <w:szCs w:val="18"/>
              </w:rPr>
              <w:t>(</w:t>
            </w:r>
            <w:r>
              <w:rPr>
                <w:rFonts w:ascii="Verdana" w:hAnsi="Verdana"/>
                <w:b/>
                <w:color w:val="000000" w:themeColor="text1"/>
                <w:sz w:val="18"/>
                <w:szCs w:val="18"/>
              </w:rPr>
              <w:t>trzech</w:t>
            </w:r>
            <w:r w:rsidRPr="0083158F">
              <w:rPr>
                <w:rFonts w:ascii="Verdana" w:hAnsi="Verdana"/>
                <w:b/>
                <w:color w:val="000000" w:themeColor="text1"/>
                <w:sz w:val="18"/>
                <w:szCs w:val="18"/>
              </w:rPr>
              <w:t xml:space="preserve">) </w:t>
            </w:r>
            <w:r>
              <w:rPr>
                <w:rFonts w:ascii="Verdana" w:hAnsi="Verdana"/>
                <w:b/>
                <w:color w:val="000000" w:themeColor="text1"/>
                <w:sz w:val="18"/>
                <w:szCs w:val="18"/>
              </w:rPr>
              <w:t>lat</w:t>
            </w:r>
            <w:r w:rsidRPr="0083158F">
              <w:rPr>
                <w:rFonts w:ascii="Verdana" w:hAnsi="Verdana"/>
                <w:b/>
                <w:color w:val="000000" w:themeColor="text1"/>
                <w:sz w:val="18"/>
                <w:szCs w:val="18"/>
              </w:rPr>
              <w:t xml:space="preserve"> (licząc wstecz od dnia, w którym upływa termin składania ofert) co najmniej </w:t>
            </w:r>
            <w:r>
              <w:rPr>
                <w:rFonts w:ascii="Verdana" w:hAnsi="Verdana"/>
                <w:b/>
                <w:color w:val="000000" w:themeColor="text1"/>
                <w:sz w:val="18"/>
                <w:szCs w:val="18"/>
              </w:rPr>
              <w:t>3</w:t>
            </w:r>
            <w:r w:rsidRPr="0083158F">
              <w:rPr>
                <w:rFonts w:ascii="Verdana" w:hAnsi="Verdana"/>
                <w:b/>
                <w:color w:val="000000" w:themeColor="text1"/>
                <w:sz w:val="18"/>
                <w:szCs w:val="18"/>
              </w:rPr>
              <w:t xml:space="preserve"> (</w:t>
            </w:r>
            <w:r>
              <w:rPr>
                <w:rFonts w:ascii="Verdana" w:hAnsi="Verdana"/>
                <w:b/>
                <w:color w:val="000000" w:themeColor="text1"/>
                <w:sz w:val="18"/>
                <w:szCs w:val="18"/>
              </w:rPr>
              <w:t>trzy</w:t>
            </w:r>
            <w:r w:rsidRPr="0083158F">
              <w:rPr>
                <w:rFonts w:ascii="Verdana" w:hAnsi="Verdana"/>
                <w:b/>
                <w:color w:val="000000" w:themeColor="text1"/>
                <w:sz w:val="18"/>
                <w:szCs w:val="18"/>
              </w:rPr>
              <w:t>) szkoleni</w:t>
            </w:r>
            <w:r>
              <w:rPr>
                <w:rFonts w:ascii="Verdana" w:hAnsi="Verdana"/>
                <w:b/>
                <w:color w:val="000000" w:themeColor="text1"/>
                <w:sz w:val="18"/>
                <w:szCs w:val="18"/>
              </w:rPr>
              <w:t>a</w:t>
            </w:r>
            <w:r w:rsidRPr="0083158F">
              <w:rPr>
                <w:rFonts w:ascii="Verdana" w:hAnsi="Verdana"/>
                <w:b/>
                <w:color w:val="000000" w:themeColor="text1"/>
                <w:sz w:val="18"/>
                <w:szCs w:val="18"/>
              </w:rPr>
              <w:t xml:space="preserve"> </w:t>
            </w:r>
            <w:r w:rsidRPr="00C509EF">
              <w:rPr>
                <w:rFonts w:ascii="Verdana" w:hAnsi="Verdana"/>
                <w:b/>
                <w:sz w:val="18"/>
                <w:szCs w:val="18"/>
              </w:rPr>
              <w:t>z zakresu SQL</w:t>
            </w:r>
            <w:r>
              <w:rPr>
                <w:rFonts w:ascii="Verdana" w:hAnsi="Verdana"/>
                <w:b/>
                <w:sz w:val="18"/>
                <w:szCs w:val="18"/>
              </w:rPr>
              <w:t xml:space="preserve"> </w:t>
            </w:r>
            <w:r w:rsidRPr="0083158F">
              <w:rPr>
                <w:rFonts w:ascii="Verdana" w:hAnsi="Verdana"/>
                <w:b/>
                <w:color w:val="000000" w:themeColor="text1"/>
                <w:sz w:val="18"/>
                <w:szCs w:val="18"/>
              </w:rPr>
              <w:t xml:space="preserve">- </w:t>
            </w:r>
            <w:r w:rsidRPr="0083158F">
              <w:rPr>
                <w:rFonts w:ascii="Verdana" w:hAnsi="Verdana"/>
                <w:color w:val="000000" w:themeColor="text1"/>
                <w:sz w:val="18"/>
                <w:szCs w:val="18"/>
                <w:u w:val="single"/>
              </w:rPr>
              <w:t>opisać każdą usługę, podając tematykę szkolenia, termin wykonania, informację o podmiocie, który zamawiał daną usługę –</w:t>
            </w:r>
            <w:r w:rsidRPr="0083158F">
              <w:rPr>
                <w:rFonts w:ascii="Verdana" w:hAnsi="Verdana"/>
                <w:bCs/>
                <w:color w:val="000000" w:themeColor="text1"/>
                <w:sz w:val="18"/>
                <w:szCs w:val="18"/>
                <w:u w:val="single"/>
              </w:rPr>
              <w:t xml:space="preserve"> w przypadku braku opisania szkolenia</w:t>
            </w:r>
            <w:r w:rsidRPr="0083158F">
              <w:rPr>
                <w:rFonts w:ascii="Verdana" w:hAnsi="Verdana"/>
                <w:color w:val="000000" w:themeColor="text1"/>
                <w:sz w:val="18"/>
                <w:szCs w:val="18"/>
                <w:u w:val="single"/>
              </w:rPr>
              <w:t xml:space="preserve"> </w:t>
            </w:r>
            <w:r w:rsidRPr="0083158F">
              <w:rPr>
                <w:rFonts w:ascii="Verdana" w:hAnsi="Verdana"/>
                <w:bCs/>
                <w:color w:val="000000" w:themeColor="text1"/>
                <w:sz w:val="18"/>
                <w:szCs w:val="18"/>
                <w:u w:val="single"/>
              </w:rPr>
              <w:t>co najmniej w ww. zakresie szkolenie nie będzie brane pod uwagę przy ocenie oferty</w:t>
            </w:r>
            <w:r w:rsidRPr="0083158F">
              <w:rPr>
                <w:rFonts w:ascii="Verdana" w:hAnsi="Verdana"/>
                <w:b/>
                <w:color w:val="000000" w:themeColor="text1"/>
                <w:sz w:val="18"/>
                <w:szCs w:val="18"/>
              </w:rPr>
              <w:t xml:space="preserve"> </w:t>
            </w:r>
          </w:p>
          <w:p w14:paraId="699709E0" w14:textId="77777777" w:rsidR="00C509EF" w:rsidRPr="00F07E3A" w:rsidRDefault="00C509EF" w:rsidP="00D10EA5">
            <w:pPr>
              <w:rPr>
                <w:rFonts w:ascii="Verdana" w:hAnsi="Verdana"/>
                <w:color w:val="000000" w:themeColor="text1"/>
                <w:sz w:val="18"/>
                <w:szCs w:val="18"/>
              </w:rPr>
            </w:pPr>
            <w:r w:rsidRPr="00F07E3A">
              <w:rPr>
                <w:rFonts w:ascii="Verdana" w:hAnsi="Verdana"/>
                <w:color w:val="000000" w:themeColor="text1"/>
                <w:sz w:val="18"/>
                <w:szCs w:val="18"/>
              </w:rPr>
              <w:t>1) …………………………………………………………………………………………………………………….</w:t>
            </w:r>
          </w:p>
          <w:p w14:paraId="6262B4B5" w14:textId="77777777" w:rsidR="00C509EF" w:rsidRPr="00F07E3A" w:rsidRDefault="00C509EF" w:rsidP="00D10EA5">
            <w:pPr>
              <w:rPr>
                <w:rFonts w:ascii="Verdana" w:hAnsi="Verdana"/>
                <w:color w:val="000000" w:themeColor="text1"/>
                <w:sz w:val="18"/>
                <w:szCs w:val="18"/>
              </w:rPr>
            </w:pPr>
          </w:p>
          <w:p w14:paraId="7FBB77E4" w14:textId="77777777" w:rsidR="00C509EF" w:rsidRPr="00F07E3A" w:rsidRDefault="00C509EF" w:rsidP="00D10EA5">
            <w:pPr>
              <w:rPr>
                <w:rFonts w:ascii="Verdana" w:hAnsi="Verdana"/>
                <w:color w:val="000000" w:themeColor="text1"/>
                <w:sz w:val="18"/>
                <w:szCs w:val="18"/>
              </w:rPr>
            </w:pPr>
            <w:r w:rsidRPr="00F07E3A">
              <w:rPr>
                <w:rFonts w:ascii="Verdana" w:hAnsi="Verdana"/>
                <w:color w:val="000000" w:themeColor="text1"/>
                <w:sz w:val="18"/>
                <w:szCs w:val="18"/>
              </w:rPr>
              <w:t>2) …………………………………………………………………………………………………………………….</w:t>
            </w:r>
          </w:p>
          <w:p w14:paraId="55F3547F" w14:textId="77777777" w:rsidR="00C509EF" w:rsidRPr="00F07E3A" w:rsidRDefault="00C509EF" w:rsidP="00D10EA5">
            <w:pPr>
              <w:rPr>
                <w:rFonts w:ascii="Verdana" w:hAnsi="Verdana"/>
                <w:color w:val="000000" w:themeColor="text1"/>
                <w:sz w:val="18"/>
                <w:szCs w:val="18"/>
              </w:rPr>
            </w:pPr>
          </w:p>
          <w:p w14:paraId="72FD70EA" w14:textId="77777777" w:rsidR="00C509EF" w:rsidRPr="00F07E3A" w:rsidRDefault="00C509EF" w:rsidP="00D10EA5">
            <w:pPr>
              <w:rPr>
                <w:rFonts w:ascii="Verdana" w:hAnsi="Verdana"/>
                <w:color w:val="000000" w:themeColor="text1"/>
                <w:sz w:val="18"/>
                <w:szCs w:val="18"/>
              </w:rPr>
            </w:pPr>
            <w:r w:rsidRPr="00F07E3A">
              <w:rPr>
                <w:rFonts w:ascii="Verdana" w:hAnsi="Verdana"/>
                <w:color w:val="000000" w:themeColor="text1"/>
                <w:sz w:val="18"/>
                <w:szCs w:val="18"/>
              </w:rPr>
              <w:t>3) …………………………………………………………………………………………………………………….</w:t>
            </w:r>
          </w:p>
          <w:p w14:paraId="7FE1A69B" w14:textId="77777777" w:rsidR="00C509EF" w:rsidRPr="00F07E3A" w:rsidRDefault="00C509EF" w:rsidP="00D10EA5">
            <w:pPr>
              <w:rPr>
                <w:rFonts w:ascii="Verdana" w:hAnsi="Verdana"/>
                <w:color w:val="000000" w:themeColor="text1"/>
                <w:sz w:val="18"/>
                <w:szCs w:val="18"/>
              </w:rPr>
            </w:pPr>
          </w:p>
          <w:p w14:paraId="0EC19434" w14:textId="77777777" w:rsidR="00C509EF" w:rsidRPr="00F07E3A" w:rsidRDefault="00C509EF" w:rsidP="00D10EA5">
            <w:pPr>
              <w:rPr>
                <w:rFonts w:ascii="Verdana" w:hAnsi="Verdana"/>
                <w:color w:val="000000" w:themeColor="text1"/>
                <w:sz w:val="18"/>
                <w:szCs w:val="18"/>
              </w:rPr>
            </w:pPr>
            <w:r w:rsidRPr="00F07E3A">
              <w:rPr>
                <w:rFonts w:ascii="Verdana" w:hAnsi="Verdana"/>
                <w:color w:val="000000" w:themeColor="text1"/>
                <w:sz w:val="18"/>
                <w:szCs w:val="18"/>
              </w:rPr>
              <w:t>4) …………………………………………………………………………………………………………………….</w:t>
            </w:r>
          </w:p>
          <w:p w14:paraId="335F472A" w14:textId="77777777" w:rsidR="00C509EF" w:rsidRPr="00F07E3A" w:rsidRDefault="00C509EF" w:rsidP="00D10EA5">
            <w:pPr>
              <w:rPr>
                <w:rFonts w:ascii="Verdana" w:hAnsi="Verdana"/>
                <w:color w:val="000000" w:themeColor="text1"/>
                <w:sz w:val="18"/>
                <w:szCs w:val="18"/>
              </w:rPr>
            </w:pPr>
          </w:p>
          <w:p w14:paraId="6939D98B" w14:textId="77777777" w:rsidR="00C509EF" w:rsidRPr="00F07E3A" w:rsidRDefault="00C509EF" w:rsidP="00D10EA5">
            <w:pPr>
              <w:rPr>
                <w:rFonts w:ascii="Verdana" w:hAnsi="Verdana"/>
                <w:color w:val="000000" w:themeColor="text1"/>
                <w:sz w:val="18"/>
                <w:szCs w:val="18"/>
              </w:rPr>
            </w:pPr>
          </w:p>
        </w:tc>
      </w:tr>
    </w:tbl>
    <w:p w14:paraId="3171046A" w14:textId="77777777" w:rsidR="00C509EF" w:rsidRPr="00F07E3A" w:rsidRDefault="00C509EF" w:rsidP="00C509EF">
      <w:pPr>
        <w:tabs>
          <w:tab w:val="left" w:pos="0"/>
        </w:tabs>
        <w:ind w:right="-24"/>
        <w:rPr>
          <w:rFonts w:ascii="Verdana" w:hAnsi="Verdana"/>
          <w:b/>
          <w:bCs/>
          <w:color w:val="000000" w:themeColor="text1"/>
          <w:sz w:val="18"/>
        </w:rPr>
      </w:pPr>
    </w:p>
    <w:p w14:paraId="57C3270E" w14:textId="77777777" w:rsidR="00C509EF" w:rsidRPr="00AF0026" w:rsidRDefault="00C509EF" w:rsidP="00C509EF">
      <w:pPr>
        <w:tabs>
          <w:tab w:val="left" w:pos="0"/>
        </w:tabs>
        <w:ind w:right="-23"/>
        <w:rPr>
          <w:rFonts w:ascii="Verdana" w:hAnsi="Verdana"/>
          <w:b/>
          <w:bCs/>
          <w:color w:val="000000" w:themeColor="text1"/>
          <w:sz w:val="18"/>
        </w:rPr>
      </w:pPr>
      <w:r w:rsidRPr="00AF0026">
        <w:rPr>
          <w:rFonts w:ascii="Verdana" w:hAnsi="Verdana"/>
          <w:b/>
          <w:bCs/>
          <w:color w:val="000000" w:themeColor="text1"/>
          <w:sz w:val="18"/>
        </w:rPr>
        <w:t>Uwaga:</w:t>
      </w:r>
    </w:p>
    <w:p w14:paraId="74BE280A" w14:textId="77777777" w:rsidR="00C509EF" w:rsidRPr="00F07E3A" w:rsidRDefault="00C509EF" w:rsidP="00C91750">
      <w:pPr>
        <w:numPr>
          <w:ilvl w:val="7"/>
          <w:numId w:val="209"/>
        </w:numPr>
        <w:tabs>
          <w:tab w:val="clear" w:pos="5136"/>
          <w:tab w:val="left" w:pos="426"/>
        </w:tabs>
        <w:ind w:left="709" w:right="-589"/>
        <w:contextualSpacing/>
        <w:rPr>
          <w:rFonts w:ascii="Verdana" w:hAnsi="Verdana"/>
          <w:bCs/>
          <w:color w:val="000000" w:themeColor="text1"/>
          <w:sz w:val="18"/>
        </w:rPr>
      </w:pPr>
      <w:r w:rsidRPr="00F07E3A">
        <w:rPr>
          <w:rFonts w:ascii="Verdana" w:hAnsi="Verdana"/>
          <w:bCs/>
          <w:color w:val="000000" w:themeColor="text1"/>
          <w:sz w:val="18"/>
        </w:rPr>
        <w:t xml:space="preserve">Wykonawca może zmodyfikować Wykaz </w:t>
      </w:r>
      <w:r>
        <w:rPr>
          <w:rFonts w:ascii="Verdana" w:hAnsi="Verdana"/>
          <w:bCs/>
          <w:color w:val="000000" w:themeColor="text1"/>
          <w:sz w:val="18"/>
        </w:rPr>
        <w:t xml:space="preserve">w zależności od liczby </w:t>
      </w:r>
      <w:r w:rsidRPr="00F07E3A">
        <w:rPr>
          <w:rFonts w:ascii="Verdana" w:hAnsi="Verdana"/>
          <w:bCs/>
          <w:color w:val="000000" w:themeColor="text1"/>
          <w:sz w:val="18"/>
        </w:rPr>
        <w:t>Trenerów</w:t>
      </w:r>
    </w:p>
    <w:p w14:paraId="3E12ED50" w14:textId="77777777" w:rsidR="00C509EF" w:rsidRDefault="00C509EF" w:rsidP="00C91750">
      <w:pPr>
        <w:numPr>
          <w:ilvl w:val="7"/>
          <w:numId w:val="209"/>
        </w:numPr>
        <w:tabs>
          <w:tab w:val="left" w:pos="426"/>
        </w:tabs>
        <w:ind w:left="708" w:right="-589"/>
        <w:contextualSpacing/>
        <w:rPr>
          <w:rFonts w:ascii="Verdana" w:hAnsi="Verdana"/>
          <w:bCs/>
          <w:color w:val="000000" w:themeColor="text1"/>
          <w:sz w:val="18"/>
        </w:rPr>
      </w:pPr>
      <w:r w:rsidRPr="00F07E3A">
        <w:rPr>
          <w:rFonts w:ascii="Verdana" w:hAnsi="Verdana"/>
          <w:bCs/>
          <w:color w:val="000000" w:themeColor="text1"/>
          <w:sz w:val="18"/>
          <w:szCs w:val="18"/>
        </w:rPr>
        <w:t xml:space="preserve">Wykonawca może dostosować rozmiary rubryk w tabeli w zależności od potrzeb. </w:t>
      </w:r>
    </w:p>
    <w:p w14:paraId="7726DC44" w14:textId="77777777" w:rsidR="00C509EF" w:rsidRPr="00AF0026" w:rsidRDefault="00C509EF" w:rsidP="00C91750">
      <w:pPr>
        <w:numPr>
          <w:ilvl w:val="7"/>
          <w:numId w:val="209"/>
        </w:numPr>
        <w:tabs>
          <w:tab w:val="left" w:pos="426"/>
        </w:tabs>
        <w:ind w:left="708" w:right="-589"/>
        <w:contextualSpacing/>
        <w:rPr>
          <w:rFonts w:ascii="Verdana" w:hAnsi="Verdana"/>
          <w:bCs/>
          <w:color w:val="000000" w:themeColor="text1"/>
          <w:sz w:val="18"/>
        </w:rPr>
      </w:pPr>
      <w:r w:rsidRPr="00AF0026">
        <w:rPr>
          <w:rFonts w:ascii="Verdana" w:hAnsi="Verdana"/>
          <w:bCs/>
          <w:color w:val="000000" w:themeColor="text1"/>
          <w:sz w:val="18"/>
        </w:rPr>
        <w:t>Wykonawca zobowiązany jest wskazać doświadczenie trenera/instruktora w sposób precyzyjny.</w:t>
      </w:r>
    </w:p>
    <w:p w14:paraId="46CD14E4" w14:textId="77777777" w:rsidR="00C509EF" w:rsidRDefault="00C509EF" w:rsidP="00C509EF">
      <w:pPr>
        <w:tabs>
          <w:tab w:val="left" w:pos="0"/>
        </w:tabs>
        <w:ind w:right="-23"/>
        <w:rPr>
          <w:rFonts w:ascii="Verdana" w:hAnsi="Verdana"/>
          <w:color w:val="000000" w:themeColor="text1"/>
          <w:sz w:val="18"/>
          <w:szCs w:val="18"/>
        </w:rPr>
      </w:pPr>
    </w:p>
    <w:p w14:paraId="44A74DFD" w14:textId="77777777" w:rsidR="00C509EF" w:rsidRPr="00F07E3A" w:rsidRDefault="00C509EF" w:rsidP="00C509EF">
      <w:pPr>
        <w:tabs>
          <w:tab w:val="left" w:pos="0"/>
        </w:tabs>
        <w:ind w:right="-23"/>
        <w:rPr>
          <w:rFonts w:ascii="Verdana" w:hAnsi="Verdana"/>
          <w:color w:val="000000" w:themeColor="text1"/>
          <w:sz w:val="18"/>
          <w:szCs w:val="18"/>
        </w:rPr>
      </w:pPr>
    </w:p>
    <w:p w14:paraId="61EF385F" w14:textId="6DCE7229" w:rsidR="00C509EF" w:rsidRDefault="00C509EF" w:rsidP="00C509EF">
      <w:pPr>
        <w:tabs>
          <w:tab w:val="left" w:pos="0"/>
          <w:tab w:val="left" w:pos="9072"/>
        </w:tabs>
        <w:ind w:right="-23"/>
        <w:jc w:val="right"/>
        <w:rPr>
          <w:rFonts w:ascii="Verdana" w:hAnsi="Verdana"/>
          <w:b/>
          <w:bCs/>
          <w:color w:val="000000" w:themeColor="text1"/>
          <w:sz w:val="18"/>
          <w:szCs w:val="18"/>
        </w:rPr>
      </w:pPr>
      <w:r w:rsidRPr="00F07E3A">
        <w:rPr>
          <w:rFonts w:ascii="Verdana" w:hAnsi="Verdana"/>
          <w:b/>
          <w:bCs/>
          <w:color w:val="000000" w:themeColor="text1"/>
          <w:sz w:val="18"/>
          <w:szCs w:val="18"/>
        </w:rPr>
        <w:t>Podpis Wykonawcy</w:t>
      </w:r>
    </w:p>
    <w:sectPr w:rsidR="00C509EF" w:rsidSect="00CF2896">
      <w:footerReference w:type="default" r:id="rId16"/>
      <w:pgSz w:w="12240" w:h="15840"/>
      <w:pgMar w:top="1440" w:right="1750" w:bottom="1440" w:left="1440" w:header="0" w:footer="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883CA" w14:textId="77777777" w:rsidR="00C24B93" w:rsidRDefault="00C24B93">
      <w:r>
        <w:separator/>
      </w:r>
    </w:p>
  </w:endnote>
  <w:endnote w:type="continuationSeparator" w:id="0">
    <w:p w14:paraId="70175B8B" w14:textId="77777777" w:rsidR="00C24B93" w:rsidRDefault="00C24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OpenSymbol">
    <w:altName w:val="Times New Roman"/>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ndara">
    <w:panose1 w:val="020E0502030303020204"/>
    <w:charset w:val="EE"/>
    <w:family w:val="swiss"/>
    <w:pitch w:val="variable"/>
    <w:sig w:usb0="A00002EF" w:usb1="4000A44B" w:usb2="00000000" w:usb3="00000000" w:csb0="0000019F" w:csb1="00000000"/>
  </w:font>
  <w:font w:name="MyriadPro-Regular">
    <w:charset w:val="EE"/>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Myriad Pro">
    <w:altName w:val="Times New Roman"/>
    <w:panose1 w:val="00000000000000000000"/>
    <w:charset w:val="00"/>
    <w:family w:val="swiss"/>
    <w:notTrueType/>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F951F" w14:textId="77777777" w:rsidR="0049503F" w:rsidRPr="00970795" w:rsidRDefault="0049503F" w:rsidP="00C91811">
    <w:pPr>
      <w:tabs>
        <w:tab w:val="center" w:pos="0"/>
        <w:tab w:val="right" w:pos="9072"/>
      </w:tabs>
      <w:rPr>
        <w:b/>
        <w:color w:val="000000"/>
        <w:sz w:val="16"/>
        <w:szCs w:val="16"/>
        <w:lang w:val="de-DE"/>
      </w:rPr>
    </w:pPr>
    <w:r w:rsidRPr="00970795">
      <w:rPr>
        <w:rFonts w:ascii="Myriad Pro" w:hAnsi="Myriad Pro"/>
        <w:b/>
        <w:noProof/>
        <w:color w:val="000000"/>
        <w:sz w:val="16"/>
        <w:szCs w:val="16"/>
      </w:rPr>
      <w:drawing>
        <wp:inline distT="0" distB="0" distL="0" distR="0" wp14:anchorId="0B288A86" wp14:editId="2D56FC5D">
          <wp:extent cx="1390650" cy="647700"/>
          <wp:effectExtent l="1905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970795">
      <w:rPr>
        <w:b/>
        <w:color w:val="000000"/>
        <w:sz w:val="16"/>
        <w:szCs w:val="16"/>
        <w:lang w:val="de-DE"/>
      </w:rPr>
      <w:t xml:space="preserve">                                                                                              </w:t>
    </w:r>
    <w:r w:rsidRPr="00970795">
      <w:rPr>
        <w:rFonts w:ascii="Myriad Pro" w:hAnsi="Myriad Pro"/>
        <w:b/>
        <w:noProof/>
        <w:color w:val="000000"/>
        <w:sz w:val="16"/>
        <w:szCs w:val="16"/>
      </w:rPr>
      <w:drawing>
        <wp:inline distT="0" distB="0" distL="0" distR="0" wp14:anchorId="7D1C52C6" wp14:editId="42A071B6">
          <wp:extent cx="1924050" cy="660400"/>
          <wp:effectExtent l="1905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sdt>
    <w:sdtPr>
      <w:id w:val="-887019917"/>
      <w:docPartObj>
        <w:docPartGallery w:val="Page Numbers (Bottom of Page)"/>
        <w:docPartUnique/>
      </w:docPartObj>
    </w:sdtPr>
    <w:sdtEndPr/>
    <w:sdtContent>
      <w:p w14:paraId="2FCCB209" w14:textId="59350BBD" w:rsidR="0049503F" w:rsidRDefault="0049503F">
        <w:pPr>
          <w:pStyle w:val="Stopka"/>
          <w:jc w:val="right"/>
        </w:pPr>
        <w:r>
          <w:fldChar w:fldCharType="begin"/>
        </w:r>
        <w:r>
          <w:instrText>PAGE   \* MERGEFORMAT</w:instrText>
        </w:r>
        <w:r>
          <w:fldChar w:fldCharType="separate"/>
        </w:r>
        <w:r>
          <w:rPr>
            <w:noProof/>
          </w:rPr>
          <w:t>32</w:t>
        </w:r>
        <w:r>
          <w:fldChar w:fldCharType="end"/>
        </w:r>
      </w:p>
    </w:sdtContent>
  </w:sdt>
  <w:p w14:paraId="3A3F4E91" w14:textId="77777777" w:rsidR="0049503F" w:rsidRDefault="004950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3CAF8" w14:textId="77777777" w:rsidR="00C24B93" w:rsidRDefault="00C24B93">
      <w:pPr>
        <w:rPr>
          <w:sz w:val="12"/>
        </w:rPr>
      </w:pPr>
      <w:r>
        <w:separator/>
      </w:r>
    </w:p>
  </w:footnote>
  <w:footnote w:type="continuationSeparator" w:id="0">
    <w:p w14:paraId="757C2F1D" w14:textId="77777777" w:rsidR="00C24B93" w:rsidRDefault="00C24B93">
      <w:pPr>
        <w:rPr>
          <w:sz w:val="1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8"/>
    <w:multiLevelType w:val="multilevel"/>
    <w:tmpl w:val="00000018"/>
    <w:name w:val="WW8Num24"/>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708"/>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 w15:restartNumberingAfterBreak="0">
    <w:nsid w:val="00000022"/>
    <w:multiLevelType w:val="singleLevel"/>
    <w:tmpl w:val="00000022"/>
    <w:name w:val="WW8Num34"/>
    <w:lvl w:ilvl="0">
      <w:start w:val="1"/>
      <w:numFmt w:val="decimal"/>
      <w:lvlText w:val="%1)"/>
      <w:lvlJc w:val="left"/>
      <w:pPr>
        <w:tabs>
          <w:tab w:val="num" w:pos="708"/>
        </w:tabs>
        <w:ind w:left="720" w:hanging="360"/>
      </w:pPr>
      <w:rPr>
        <w:rFonts w:cs="Calibri"/>
      </w:rPr>
    </w:lvl>
  </w:abstractNum>
  <w:abstractNum w:abstractNumId="2" w15:restartNumberingAfterBreak="0">
    <w:nsid w:val="00000032"/>
    <w:multiLevelType w:val="singleLevel"/>
    <w:tmpl w:val="00000032"/>
    <w:name w:val="WW8Num50"/>
    <w:lvl w:ilvl="0">
      <w:start w:val="1"/>
      <w:numFmt w:val="decimal"/>
      <w:lvlText w:val="%1)"/>
      <w:lvlJc w:val="left"/>
      <w:pPr>
        <w:tabs>
          <w:tab w:val="num" w:pos="708"/>
        </w:tabs>
        <w:ind w:left="720" w:hanging="360"/>
      </w:pPr>
      <w:rPr>
        <w:rFonts w:cs="Calibri"/>
      </w:rPr>
    </w:lvl>
  </w:abstractNum>
  <w:abstractNum w:abstractNumId="3" w15:restartNumberingAfterBreak="0">
    <w:nsid w:val="00000044"/>
    <w:multiLevelType w:val="singleLevel"/>
    <w:tmpl w:val="ABAEAF3C"/>
    <w:lvl w:ilvl="0">
      <w:start w:val="2"/>
      <w:numFmt w:val="decimal"/>
      <w:lvlText w:val="%1."/>
      <w:lvlJc w:val="left"/>
      <w:pPr>
        <w:tabs>
          <w:tab w:val="num" w:pos="708"/>
        </w:tabs>
        <w:ind w:left="360" w:hanging="360"/>
      </w:pPr>
      <w:rPr>
        <w:rFonts w:cs="Calibri" w:hint="default"/>
        <w:i w:val="0"/>
        <w:iCs/>
        <w:strike w:val="0"/>
        <w:color w:val="auto"/>
      </w:rPr>
    </w:lvl>
  </w:abstractNum>
  <w:abstractNum w:abstractNumId="4" w15:restartNumberingAfterBreak="0">
    <w:nsid w:val="002A6DE7"/>
    <w:multiLevelType w:val="hybridMultilevel"/>
    <w:tmpl w:val="EE90BB18"/>
    <w:lvl w:ilvl="0" w:tplc="C52EE862">
      <w:start w:val="1"/>
      <w:numFmt w:val="decimal"/>
      <w:lvlText w:val="%1."/>
      <w:lvlJc w:val="lef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0380A35"/>
    <w:multiLevelType w:val="multilevel"/>
    <w:tmpl w:val="946EAA0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15:restartNumberingAfterBreak="0">
    <w:nsid w:val="021B052D"/>
    <w:multiLevelType w:val="multilevel"/>
    <w:tmpl w:val="9500978C"/>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7" w15:restartNumberingAfterBreak="0">
    <w:nsid w:val="028A29A4"/>
    <w:multiLevelType w:val="multilevel"/>
    <w:tmpl w:val="67AA53A2"/>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8" w15:restartNumberingAfterBreak="0">
    <w:nsid w:val="04526E03"/>
    <w:multiLevelType w:val="multilevel"/>
    <w:tmpl w:val="798A3C9C"/>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9" w15:restartNumberingAfterBreak="0">
    <w:nsid w:val="051F14F7"/>
    <w:multiLevelType w:val="multilevel"/>
    <w:tmpl w:val="F8B25384"/>
    <w:lvl w:ilvl="0">
      <w:start w:val="1"/>
      <w:numFmt w:val="decimal"/>
      <w:pStyle w:val="Listanumerowana4"/>
      <w:lvlText w:val="%1."/>
      <w:lvlJc w:val="left"/>
      <w:pPr>
        <w:tabs>
          <w:tab w:val="num" w:pos="1209"/>
        </w:tabs>
        <w:ind w:left="120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6B33F3B"/>
    <w:multiLevelType w:val="multilevel"/>
    <w:tmpl w:val="EE78FD08"/>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1" w15:restartNumberingAfterBreak="0">
    <w:nsid w:val="06BA357D"/>
    <w:multiLevelType w:val="multilevel"/>
    <w:tmpl w:val="536A5B7C"/>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2" w15:restartNumberingAfterBreak="0">
    <w:nsid w:val="083D3C4C"/>
    <w:multiLevelType w:val="hybridMultilevel"/>
    <w:tmpl w:val="ADD43786"/>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544240"/>
    <w:multiLevelType w:val="multilevel"/>
    <w:tmpl w:val="AFF2899A"/>
    <w:lvl w:ilvl="0">
      <w:start w:val="6"/>
      <w:numFmt w:val="decimal"/>
      <w:lvlText w:val="%1."/>
      <w:lvlJc w:val="left"/>
      <w:pPr>
        <w:tabs>
          <w:tab w:val="num" w:pos="3421"/>
        </w:tabs>
        <w:ind w:left="3421" w:hanging="283"/>
      </w:pPr>
      <w:rPr>
        <w:rFonts w:hint="default"/>
        <w:b w:val="0"/>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14" w15:restartNumberingAfterBreak="0">
    <w:nsid w:val="09036F0E"/>
    <w:multiLevelType w:val="hybridMultilevel"/>
    <w:tmpl w:val="EFF41E32"/>
    <w:lvl w:ilvl="0" w:tplc="0BD43AD8">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A82FCE"/>
    <w:multiLevelType w:val="hybridMultilevel"/>
    <w:tmpl w:val="62105B72"/>
    <w:lvl w:ilvl="0" w:tplc="BC46494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C90A25"/>
    <w:multiLevelType w:val="hybridMultilevel"/>
    <w:tmpl w:val="CF825822"/>
    <w:lvl w:ilvl="0" w:tplc="9FC6F5FA">
      <w:start w:val="1"/>
      <w:numFmt w:val="decimal"/>
      <w:lvlText w:val="%1."/>
      <w:lvlJc w:val="lef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237E54"/>
    <w:multiLevelType w:val="multilevel"/>
    <w:tmpl w:val="5D8A0056"/>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8" w15:restartNumberingAfterBreak="0">
    <w:nsid w:val="0B457E2B"/>
    <w:multiLevelType w:val="multilevel"/>
    <w:tmpl w:val="106AFE00"/>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9" w15:restartNumberingAfterBreak="0">
    <w:nsid w:val="0BEE6068"/>
    <w:multiLevelType w:val="multilevel"/>
    <w:tmpl w:val="79E81936"/>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0" w15:restartNumberingAfterBreak="0">
    <w:nsid w:val="0C391E40"/>
    <w:multiLevelType w:val="hybridMultilevel"/>
    <w:tmpl w:val="22D0EA3C"/>
    <w:lvl w:ilvl="0" w:tplc="6764EB1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C8864EA"/>
    <w:multiLevelType w:val="multilevel"/>
    <w:tmpl w:val="5F7A620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0CCF0F88"/>
    <w:multiLevelType w:val="multilevel"/>
    <w:tmpl w:val="0DA60CA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3" w15:restartNumberingAfterBreak="0">
    <w:nsid w:val="0CEC7056"/>
    <w:multiLevelType w:val="multilevel"/>
    <w:tmpl w:val="D1DA56D6"/>
    <w:lvl w:ilvl="0">
      <w:start w:val="1"/>
      <w:numFmt w:val="decimal"/>
      <w:lvlText w:val="%1."/>
      <w:lvlJc w:val="left"/>
      <w:pPr>
        <w:tabs>
          <w:tab w:val="num" w:pos="1080"/>
        </w:tabs>
        <w:ind w:left="1080" w:hanging="360"/>
      </w:pPr>
      <w:rPr>
        <w:b w:val="0"/>
        <w:i w:val="0"/>
        <w:color w:val="000000"/>
        <w:sz w:val="18"/>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15:restartNumberingAfterBreak="0">
    <w:nsid w:val="0CFA00BE"/>
    <w:multiLevelType w:val="hybridMultilevel"/>
    <w:tmpl w:val="444807EA"/>
    <w:lvl w:ilvl="0" w:tplc="23C0DD0E">
      <w:start w:val="1"/>
      <w:numFmt w:val="decimal"/>
      <w:lvlText w:val="%1."/>
      <w:lvlJc w:val="left"/>
      <w:pPr>
        <w:tabs>
          <w:tab w:val="num" w:pos="0"/>
        </w:tabs>
        <w:ind w:left="0" w:hanging="360"/>
      </w:pPr>
      <w:rPr>
        <w:rFonts w:hint="default"/>
        <w:color w:val="auto"/>
      </w:rPr>
    </w:lvl>
    <w:lvl w:ilvl="1" w:tplc="99B4F6B0">
      <w:start w:val="1"/>
      <w:numFmt w:val="decimal"/>
      <w:lvlText w:val="%2."/>
      <w:lvlJc w:val="left"/>
      <w:pPr>
        <w:ind w:left="720" w:hanging="360"/>
      </w:pPr>
      <w:rPr>
        <w:rFonts w:hint="default"/>
      </w:rPr>
    </w:lvl>
    <w:lvl w:ilvl="2" w:tplc="0DFAA3EC">
      <w:start w:val="1"/>
      <w:numFmt w:val="decimal"/>
      <w:lvlText w:val="%3)"/>
      <w:lvlJc w:val="left"/>
      <w:pPr>
        <w:ind w:left="1620" w:hanging="360"/>
      </w:pPr>
      <w:rPr>
        <w:rFonts w:hint="default"/>
      </w:r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5" w15:restartNumberingAfterBreak="0">
    <w:nsid w:val="0DA512DC"/>
    <w:multiLevelType w:val="hybridMultilevel"/>
    <w:tmpl w:val="80442562"/>
    <w:lvl w:ilvl="0" w:tplc="38B61E3A">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DB809A4"/>
    <w:multiLevelType w:val="hybridMultilevel"/>
    <w:tmpl w:val="320C6252"/>
    <w:lvl w:ilvl="0" w:tplc="41B4E364">
      <w:start w:val="12"/>
      <w:numFmt w:val="decimal"/>
      <w:lvlText w:val="%1."/>
      <w:lvlJc w:val="left"/>
      <w:pPr>
        <w:ind w:left="16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DD55DF7"/>
    <w:multiLevelType w:val="hybridMultilevel"/>
    <w:tmpl w:val="C430020C"/>
    <w:lvl w:ilvl="0" w:tplc="2E1A0B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DD604BA"/>
    <w:multiLevelType w:val="hybridMultilevel"/>
    <w:tmpl w:val="FAE84C00"/>
    <w:lvl w:ilvl="0" w:tplc="2598AB7A">
      <w:start w:val="1"/>
      <w:numFmt w:val="decimal"/>
      <w:lvlText w:val="%1."/>
      <w:lvlJc w:val="lef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DE65810"/>
    <w:multiLevelType w:val="multilevel"/>
    <w:tmpl w:val="565462E4"/>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30" w15:restartNumberingAfterBreak="0">
    <w:nsid w:val="0E237967"/>
    <w:multiLevelType w:val="hybridMultilevel"/>
    <w:tmpl w:val="98D0C78A"/>
    <w:lvl w:ilvl="0" w:tplc="F1ECA4EE">
      <w:start w:val="1"/>
      <w:numFmt w:val="decimal"/>
      <w:lvlText w:val="%1."/>
      <w:lvlJc w:val="left"/>
      <w:pPr>
        <w:ind w:left="1428" w:hanging="360"/>
      </w:pPr>
      <w:rPr>
        <w:rFonts w:ascii="Verdana" w:hAnsi="Verdana" w:hint="default"/>
        <w:b w:val="0"/>
        <w:i w:val="0"/>
        <w:color w:val="auto"/>
        <w:sz w:val="18"/>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 w15:restartNumberingAfterBreak="0">
    <w:nsid w:val="0E6A2D5D"/>
    <w:multiLevelType w:val="multilevel"/>
    <w:tmpl w:val="40C0524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0EAC0B94"/>
    <w:multiLevelType w:val="hybridMultilevel"/>
    <w:tmpl w:val="C8C26354"/>
    <w:lvl w:ilvl="0" w:tplc="3FE6AECA">
      <w:start w:val="1"/>
      <w:numFmt w:val="decimal"/>
      <w:lvlText w:val="%1."/>
      <w:lvlJc w:val="lef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FFA12F7"/>
    <w:multiLevelType w:val="multilevel"/>
    <w:tmpl w:val="6FBAC248"/>
    <w:lvl w:ilvl="0">
      <w:start w:val="1"/>
      <w:numFmt w:val="bullet"/>
      <w:pStyle w:val="Listapunktowana3"/>
      <w:lvlText w:val=""/>
      <w:lvlJc w:val="left"/>
      <w:pPr>
        <w:tabs>
          <w:tab w:val="num" w:pos="926"/>
        </w:tabs>
        <w:ind w:left="92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10361C19"/>
    <w:multiLevelType w:val="multilevel"/>
    <w:tmpl w:val="5BD67AC6"/>
    <w:lvl w:ilvl="0">
      <w:start w:val="1"/>
      <w:numFmt w:val="decimal"/>
      <w:lvlText w:val="%1."/>
      <w:lvlJc w:val="center"/>
      <w:pPr>
        <w:tabs>
          <w:tab w:val="num" w:pos="0"/>
        </w:tabs>
        <w:ind w:left="928" w:hanging="360"/>
      </w:pPr>
      <w:rPr>
        <w:b w:val="0"/>
        <w:bCs w:val="0"/>
        <w:i w:val="0"/>
        <w:iCs w:val="0"/>
        <w:strike w:val="0"/>
        <w:dstrike w:val="0"/>
        <w:color w:val="000000"/>
        <w:sz w:val="18"/>
        <w:szCs w:val="24"/>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35" w15:restartNumberingAfterBreak="0">
    <w:nsid w:val="1039131A"/>
    <w:multiLevelType w:val="hybridMultilevel"/>
    <w:tmpl w:val="24EE07F6"/>
    <w:lvl w:ilvl="0" w:tplc="542A58F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0C61E11"/>
    <w:multiLevelType w:val="multilevel"/>
    <w:tmpl w:val="6EF87D04"/>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37" w15:restartNumberingAfterBreak="0">
    <w:nsid w:val="11495427"/>
    <w:multiLevelType w:val="multilevel"/>
    <w:tmpl w:val="3C088A7E"/>
    <w:lvl w:ilvl="0">
      <w:start w:val="1"/>
      <w:numFmt w:val="decimal"/>
      <w:lvlText w:val="%1."/>
      <w:lvlJc w:val="left"/>
      <w:pPr>
        <w:tabs>
          <w:tab w:val="num" w:pos="0"/>
        </w:tabs>
        <w:ind w:left="786" w:hanging="360"/>
      </w:pPr>
      <w:rPr>
        <w:rFonts w:ascii="Verdana" w:hAnsi="Verdana"/>
        <w:b w:val="0"/>
        <w:i w:val="0"/>
        <w:color w:val="000000"/>
        <w:sz w:val="18"/>
      </w:rPr>
    </w:lvl>
    <w:lvl w:ilvl="1">
      <w:start w:val="1"/>
      <w:numFmt w:val="lowerLetter"/>
      <w:lvlText w:val="%2."/>
      <w:lvlJc w:val="left"/>
      <w:pPr>
        <w:tabs>
          <w:tab w:val="num" w:pos="0"/>
        </w:tabs>
        <w:ind w:left="1146" w:hanging="360"/>
      </w:pPr>
    </w:lvl>
    <w:lvl w:ilvl="2">
      <w:start w:val="1"/>
      <w:numFmt w:val="lowerRoman"/>
      <w:lvlText w:val="%3."/>
      <w:lvlJc w:val="right"/>
      <w:pPr>
        <w:tabs>
          <w:tab w:val="num" w:pos="0"/>
        </w:tabs>
        <w:ind w:left="1866" w:hanging="180"/>
      </w:pPr>
    </w:lvl>
    <w:lvl w:ilvl="3">
      <w:start w:val="1"/>
      <w:numFmt w:val="decimal"/>
      <w:lvlText w:val="%4."/>
      <w:lvlJc w:val="left"/>
      <w:pPr>
        <w:tabs>
          <w:tab w:val="num" w:pos="0"/>
        </w:tabs>
        <w:ind w:left="2586" w:hanging="360"/>
      </w:pPr>
    </w:lvl>
    <w:lvl w:ilvl="4">
      <w:start w:val="1"/>
      <w:numFmt w:val="lowerLetter"/>
      <w:lvlText w:val="%5."/>
      <w:lvlJc w:val="left"/>
      <w:pPr>
        <w:tabs>
          <w:tab w:val="num" w:pos="0"/>
        </w:tabs>
        <w:ind w:left="3306" w:hanging="360"/>
      </w:pPr>
    </w:lvl>
    <w:lvl w:ilvl="5">
      <w:start w:val="1"/>
      <w:numFmt w:val="lowerRoman"/>
      <w:lvlText w:val="%6."/>
      <w:lvlJc w:val="right"/>
      <w:pPr>
        <w:tabs>
          <w:tab w:val="num" w:pos="0"/>
        </w:tabs>
        <w:ind w:left="4026" w:hanging="180"/>
      </w:pPr>
    </w:lvl>
    <w:lvl w:ilvl="6">
      <w:start w:val="1"/>
      <w:numFmt w:val="decimal"/>
      <w:lvlText w:val="%7."/>
      <w:lvlJc w:val="left"/>
      <w:pPr>
        <w:tabs>
          <w:tab w:val="num" w:pos="0"/>
        </w:tabs>
        <w:ind w:left="4746" w:hanging="360"/>
      </w:pPr>
    </w:lvl>
    <w:lvl w:ilvl="7">
      <w:start w:val="1"/>
      <w:numFmt w:val="lowerLetter"/>
      <w:lvlText w:val="%8."/>
      <w:lvlJc w:val="left"/>
      <w:pPr>
        <w:tabs>
          <w:tab w:val="num" w:pos="0"/>
        </w:tabs>
        <w:ind w:left="5466" w:hanging="360"/>
      </w:pPr>
    </w:lvl>
    <w:lvl w:ilvl="8">
      <w:start w:val="1"/>
      <w:numFmt w:val="lowerRoman"/>
      <w:lvlText w:val="%9."/>
      <w:lvlJc w:val="right"/>
      <w:pPr>
        <w:tabs>
          <w:tab w:val="num" w:pos="0"/>
        </w:tabs>
        <w:ind w:left="6186" w:hanging="180"/>
      </w:pPr>
    </w:lvl>
  </w:abstractNum>
  <w:abstractNum w:abstractNumId="38" w15:restartNumberingAfterBreak="0">
    <w:nsid w:val="11AF2C95"/>
    <w:multiLevelType w:val="multilevel"/>
    <w:tmpl w:val="F9DE5C92"/>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39" w15:restartNumberingAfterBreak="0">
    <w:nsid w:val="11C61119"/>
    <w:multiLevelType w:val="multilevel"/>
    <w:tmpl w:val="1E3E9B1E"/>
    <w:lvl w:ilvl="0">
      <w:numFmt w:val="bullet"/>
      <w:lvlText w:val="•"/>
      <w:lvlJc w:val="left"/>
      <w:pPr>
        <w:ind w:left="1068" w:hanging="360"/>
      </w:pPr>
      <w:rPr>
        <w:rFonts w:ascii="Verdana" w:eastAsia="Calibri" w:hAnsi="Verdana" w:cs="Times New Roman"/>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40" w15:restartNumberingAfterBreak="0">
    <w:nsid w:val="1206251F"/>
    <w:multiLevelType w:val="hybridMultilevel"/>
    <w:tmpl w:val="51DA758A"/>
    <w:lvl w:ilvl="0" w:tplc="52BEBE78">
      <w:start w:val="1"/>
      <w:numFmt w:val="decimal"/>
      <w:lvlText w:val="%1."/>
      <w:lvlJc w:val="left"/>
      <w:pPr>
        <w:tabs>
          <w:tab w:val="num" w:pos="1980"/>
        </w:tabs>
        <w:ind w:left="19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125A2941"/>
    <w:multiLevelType w:val="multilevel"/>
    <w:tmpl w:val="AB0A08A2"/>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42" w15:restartNumberingAfterBreak="0">
    <w:nsid w:val="12725FC1"/>
    <w:multiLevelType w:val="multilevel"/>
    <w:tmpl w:val="5A1C75B2"/>
    <w:lvl w:ilvl="0">
      <w:start w:val="1"/>
      <w:numFmt w:val="decimal"/>
      <w:lvlText w:val="%1)"/>
      <w:lvlJc w:val="left"/>
      <w:pPr>
        <w:tabs>
          <w:tab w:val="num" w:pos="0"/>
        </w:tabs>
        <w:ind w:left="1505" w:hanging="360"/>
      </w:pPr>
      <w:rPr>
        <w:rFonts w:ascii="Verdana" w:hAnsi="Verdana"/>
        <w:b w:val="0"/>
        <w:i w:val="0"/>
        <w:sz w:val="18"/>
      </w:rPr>
    </w:lvl>
    <w:lvl w:ilvl="1">
      <w:start w:val="1"/>
      <w:numFmt w:val="decimal"/>
      <w:lvlText w:val="%2)"/>
      <w:lvlJc w:val="left"/>
      <w:pPr>
        <w:tabs>
          <w:tab w:val="num" w:pos="0"/>
        </w:tabs>
        <w:ind w:left="2225" w:hanging="360"/>
      </w:pPr>
      <w:rPr>
        <w:rFonts w:ascii="Verdana" w:hAnsi="Verdana"/>
        <w:b w:val="0"/>
        <w:i w:val="0"/>
        <w:sz w:val="18"/>
      </w:rPr>
    </w:lvl>
    <w:lvl w:ilvl="2">
      <w:start w:val="1"/>
      <w:numFmt w:val="decimal"/>
      <w:lvlText w:val="%3."/>
      <w:lvlJc w:val="left"/>
      <w:pPr>
        <w:tabs>
          <w:tab w:val="num" w:pos="0"/>
        </w:tabs>
        <w:ind w:left="3125" w:hanging="360"/>
      </w:pPr>
    </w:lvl>
    <w:lvl w:ilvl="3">
      <w:start w:val="1"/>
      <w:numFmt w:val="decimal"/>
      <w:lvlText w:val="%4."/>
      <w:lvlJc w:val="left"/>
      <w:pPr>
        <w:tabs>
          <w:tab w:val="num" w:pos="0"/>
        </w:tabs>
        <w:ind w:left="3665" w:hanging="360"/>
      </w:pPr>
    </w:lvl>
    <w:lvl w:ilvl="4">
      <w:start w:val="1"/>
      <w:numFmt w:val="lowerLetter"/>
      <w:lvlText w:val="%5."/>
      <w:lvlJc w:val="left"/>
      <w:pPr>
        <w:tabs>
          <w:tab w:val="num" w:pos="0"/>
        </w:tabs>
        <w:ind w:left="4385" w:hanging="360"/>
      </w:pPr>
    </w:lvl>
    <w:lvl w:ilvl="5">
      <w:start w:val="1"/>
      <w:numFmt w:val="lowerRoman"/>
      <w:lvlText w:val="%6."/>
      <w:lvlJc w:val="right"/>
      <w:pPr>
        <w:tabs>
          <w:tab w:val="num" w:pos="0"/>
        </w:tabs>
        <w:ind w:left="5105" w:hanging="180"/>
      </w:pPr>
    </w:lvl>
    <w:lvl w:ilvl="6">
      <w:start w:val="1"/>
      <w:numFmt w:val="decimal"/>
      <w:lvlText w:val="%7."/>
      <w:lvlJc w:val="left"/>
      <w:pPr>
        <w:tabs>
          <w:tab w:val="num" w:pos="0"/>
        </w:tabs>
        <w:ind w:left="5825" w:hanging="360"/>
      </w:pPr>
    </w:lvl>
    <w:lvl w:ilvl="7">
      <w:start w:val="1"/>
      <w:numFmt w:val="lowerLetter"/>
      <w:lvlText w:val="%8."/>
      <w:lvlJc w:val="left"/>
      <w:pPr>
        <w:tabs>
          <w:tab w:val="num" w:pos="0"/>
        </w:tabs>
        <w:ind w:left="6545" w:hanging="360"/>
      </w:pPr>
    </w:lvl>
    <w:lvl w:ilvl="8">
      <w:start w:val="1"/>
      <w:numFmt w:val="lowerRoman"/>
      <w:lvlText w:val="%9."/>
      <w:lvlJc w:val="right"/>
      <w:pPr>
        <w:tabs>
          <w:tab w:val="num" w:pos="0"/>
        </w:tabs>
        <w:ind w:left="7265" w:hanging="180"/>
      </w:pPr>
    </w:lvl>
  </w:abstractNum>
  <w:abstractNum w:abstractNumId="43" w15:restartNumberingAfterBreak="0">
    <w:nsid w:val="130E4361"/>
    <w:multiLevelType w:val="multilevel"/>
    <w:tmpl w:val="43B020C8"/>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44" w15:restartNumberingAfterBreak="0">
    <w:nsid w:val="13184109"/>
    <w:multiLevelType w:val="multilevel"/>
    <w:tmpl w:val="90D833DE"/>
    <w:lvl w:ilvl="0">
      <w:start w:val="1"/>
      <w:numFmt w:val="decimal"/>
      <w:lvlText w:val="%1."/>
      <w:lvlJc w:val="left"/>
      <w:pPr>
        <w:tabs>
          <w:tab w:val="num" w:pos="0"/>
        </w:tabs>
        <w:ind w:left="1284" w:hanging="360"/>
      </w:pPr>
      <w:rPr>
        <w:color w:val="auto"/>
      </w:rPr>
    </w:lvl>
    <w:lvl w:ilvl="1">
      <w:start w:val="1"/>
      <w:numFmt w:val="lowerLetter"/>
      <w:lvlText w:val="%2."/>
      <w:lvlJc w:val="left"/>
      <w:pPr>
        <w:tabs>
          <w:tab w:val="num" w:pos="0"/>
        </w:tabs>
        <w:ind w:left="2004" w:hanging="360"/>
      </w:pPr>
    </w:lvl>
    <w:lvl w:ilvl="2">
      <w:start w:val="1"/>
      <w:numFmt w:val="lowerRoman"/>
      <w:lvlText w:val="%3."/>
      <w:lvlJc w:val="right"/>
      <w:pPr>
        <w:tabs>
          <w:tab w:val="num" w:pos="0"/>
        </w:tabs>
        <w:ind w:left="2724" w:hanging="180"/>
      </w:pPr>
    </w:lvl>
    <w:lvl w:ilvl="3">
      <w:start w:val="1"/>
      <w:numFmt w:val="decimal"/>
      <w:lvlText w:val="%4."/>
      <w:lvlJc w:val="left"/>
      <w:pPr>
        <w:tabs>
          <w:tab w:val="num" w:pos="0"/>
        </w:tabs>
        <w:ind w:left="3444" w:hanging="360"/>
      </w:pPr>
    </w:lvl>
    <w:lvl w:ilvl="4">
      <w:start w:val="1"/>
      <w:numFmt w:val="lowerLetter"/>
      <w:lvlText w:val="%5."/>
      <w:lvlJc w:val="left"/>
      <w:pPr>
        <w:tabs>
          <w:tab w:val="num" w:pos="0"/>
        </w:tabs>
        <w:ind w:left="4164" w:hanging="360"/>
      </w:pPr>
    </w:lvl>
    <w:lvl w:ilvl="5">
      <w:start w:val="1"/>
      <w:numFmt w:val="lowerRoman"/>
      <w:lvlText w:val="%6."/>
      <w:lvlJc w:val="right"/>
      <w:pPr>
        <w:tabs>
          <w:tab w:val="num" w:pos="0"/>
        </w:tabs>
        <w:ind w:left="4884" w:hanging="180"/>
      </w:pPr>
    </w:lvl>
    <w:lvl w:ilvl="6">
      <w:start w:val="1"/>
      <w:numFmt w:val="decimal"/>
      <w:lvlText w:val="%7."/>
      <w:lvlJc w:val="left"/>
      <w:pPr>
        <w:tabs>
          <w:tab w:val="num" w:pos="0"/>
        </w:tabs>
        <w:ind w:left="5604" w:hanging="360"/>
      </w:pPr>
    </w:lvl>
    <w:lvl w:ilvl="7">
      <w:start w:val="1"/>
      <w:numFmt w:val="lowerLetter"/>
      <w:lvlText w:val="%8."/>
      <w:lvlJc w:val="left"/>
      <w:pPr>
        <w:tabs>
          <w:tab w:val="num" w:pos="0"/>
        </w:tabs>
        <w:ind w:left="6324" w:hanging="360"/>
      </w:pPr>
    </w:lvl>
    <w:lvl w:ilvl="8">
      <w:start w:val="1"/>
      <w:numFmt w:val="lowerRoman"/>
      <w:lvlText w:val="%9."/>
      <w:lvlJc w:val="right"/>
      <w:pPr>
        <w:tabs>
          <w:tab w:val="num" w:pos="0"/>
        </w:tabs>
        <w:ind w:left="7044" w:hanging="180"/>
      </w:pPr>
    </w:lvl>
  </w:abstractNum>
  <w:abstractNum w:abstractNumId="45" w15:restartNumberingAfterBreak="0">
    <w:nsid w:val="13DF1193"/>
    <w:multiLevelType w:val="multilevel"/>
    <w:tmpl w:val="F41451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147F717C"/>
    <w:multiLevelType w:val="multilevel"/>
    <w:tmpl w:val="EE1C53C4"/>
    <w:lvl w:ilvl="0">
      <w:start w:val="2"/>
      <w:numFmt w:val="decimal"/>
      <w:lvlText w:val="%1."/>
      <w:lvlJc w:val="left"/>
      <w:pPr>
        <w:ind w:left="720" w:hanging="360"/>
      </w:pPr>
      <w:rPr>
        <w:rFonts w:ascii="Verdana" w:hAnsi="Verdana" w:hint="default"/>
        <w:b w:val="0"/>
        <w:i w:val="0"/>
        <w:sz w:val="18"/>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ascii="Verdana" w:hAnsi="Verdana" w:cs="Times New Roman" w:hint="default"/>
        <w:b w:val="0"/>
        <w:i w:val="0"/>
        <w:color w:val="000000" w:themeColor="text1"/>
        <w:sz w:val="18"/>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7" w15:restartNumberingAfterBreak="0">
    <w:nsid w:val="14E4183A"/>
    <w:multiLevelType w:val="hybridMultilevel"/>
    <w:tmpl w:val="25604D3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15:restartNumberingAfterBreak="0">
    <w:nsid w:val="161902FD"/>
    <w:multiLevelType w:val="multilevel"/>
    <w:tmpl w:val="F1980084"/>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9" w15:restartNumberingAfterBreak="0">
    <w:nsid w:val="17C45D2C"/>
    <w:multiLevelType w:val="multilevel"/>
    <w:tmpl w:val="3946A62C"/>
    <w:lvl w:ilvl="0">
      <w:start w:val="1"/>
      <w:numFmt w:val="decimal"/>
      <w:lvlText w:val="%1."/>
      <w:lvlJc w:val="left"/>
      <w:pPr>
        <w:tabs>
          <w:tab w:val="num" w:pos="0"/>
        </w:tabs>
        <w:ind w:left="230" w:hanging="360"/>
      </w:pPr>
      <w:rPr>
        <w:rFonts w:ascii="Verdana" w:hAnsi="Verdana"/>
        <w:b w:val="0"/>
        <w:i w:val="0"/>
        <w:color w:val="000000"/>
        <w:sz w:val="18"/>
      </w:rPr>
    </w:lvl>
    <w:lvl w:ilvl="1">
      <w:start w:val="1"/>
      <w:numFmt w:val="lowerLetter"/>
      <w:lvlText w:val="%2."/>
      <w:lvlJc w:val="left"/>
      <w:pPr>
        <w:tabs>
          <w:tab w:val="num" w:pos="0"/>
        </w:tabs>
        <w:ind w:left="590" w:hanging="360"/>
      </w:pPr>
    </w:lvl>
    <w:lvl w:ilvl="2">
      <w:start w:val="1"/>
      <w:numFmt w:val="lowerRoman"/>
      <w:lvlText w:val="%3."/>
      <w:lvlJc w:val="right"/>
      <w:pPr>
        <w:tabs>
          <w:tab w:val="num" w:pos="0"/>
        </w:tabs>
        <w:ind w:left="1310" w:hanging="180"/>
      </w:pPr>
    </w:lvl>
    <w:lvl w:ilvl="3">
      <w:start w:val="1"/>
      <w:numFmt w:val="decimal"/>
      <w:lvlText w:val="%4."/>
      <w:lvlJc w:val="left"/>
      <w:pPr>
        <w:tabs>
          <w:tab w:val="num" w:pos="0"/>
        </w:tabs>
        <w:ind w:left="2030" w:hanging="360"/>
      </w:pPr>
    </w:lvl>
    <w:lvl w:ilvl="4">
      <w:start w:val="1"/>
      <w:numFmt w:val="lowerLetter"/>
      <w:lvlText w:val="%5."/>
      <w:lvlJc w:val="left"/>
      <w:pPr>
        <w:tabs>
          <w:tab w:val="num" w:pos="0"/>
        </w:tabs>
        <w:ind w:left="2750" w:hanging="360"/>
      </w:pPr>
    </w:lvl>
    <w:lvl w:ilvl="5">
      <w:start w:val="1"/>
      <w:numFmt w:val="lowerRoman"/>
      <w:lvlText w:val="%6."/>
      <w:lvlJc w:val="right"/>
      <w:pPr>
        <w:tabs>
          <w:tab w:val="num" w:pos="0"/>
        </w:tabs>
        <w:ind w:left="3470" w:hanging="180"/>
      </w:pPr>
    </w:lvl>
    <w:lvl w:ilvl="6">
      <w:start w:val="1"/>
      <w:numFmt w:val="decimal"/>
      <w:lvlText w:val="%7."/>
      <w:lvlJc w:val="left"/>
      <w:pPr>
        <w:tabs>
          <w:tab w:val="num" w:pos="0"/>
        </w:tabs>
        <w:ind w:left="4190" w:hanging="360"/>
      </w:pPr>
    </w:lvl>
    <w:lvl w:ilvl="7">
      <w:start w:val="1"/>
      <w:numFmt w:val="lowerLetter"/>
      <w:lvlText w:val="%8."/>
      <w:lvlJc w:val="left"/>
      <w:pPr>
        <w:tabs>
          <w:tab w:val="num" w:pos="0"/>
        </w:tabs>
        <w:ind w:left="4910" w:hanging="360"/>
      </w:pPr>
    </w:lvl>
    <w:lvl w:ilvl="8">
      <w:start w:val="1"/>
      <w:numFmt w:val="lowerRoman"/>
      <w:lvlText w:val="%9."/>
      <w:lvlJc w:val="right"/>
      <w:pPr>
        <w:tabs>
          <w:tab w:val="num" w:pos="0"/>
        </w:tabs>
        <w:ind w:left="5630" w:hanging="180"/>
      </w:pPr>
    </w:lvl>
  </w:abstractNum>
  <w:abstractNum w:abstractNumId="50" w15:restartNumberingAfterBreak="0">
    <w:nsid w:val="17CD3D08"/>
    <w:multiLevelType w:val="multilevel"/>
    <w:tmpl w:val="39D04B2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1" w15:restartNumberingAfterBreak="0">
    <w:nsid w:val="181A62F7"/>
    <w:multiLevelType w:val="hybridMultilevel"/>
    <w:tmpl w:val="65F00A60"/>
    <w:lvl w:ilvl="0" w:tplc="60A06E26">
      <w:start w:val="1"/>
      <w:numFmt w:val="lowerLetter"/>
      <w:lvlText w:val="%1)"/>
      <w:lvlJc w:val="left"/>
      <w:pPr>
        <w:ind w:left="1571" w:hanging="360"/>
      </w:pPr>
      <w:rPr>
        <w:rFonts w:ascii="Verdana" w:eastAsia="Times New Roman" w:hAnsi="Verdana" w:cs="Times New Roman"/>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2" w15:restartNumberingAfterBreak="0">
    <w:nsid w:val="187A3AA7"/>
    <w:multiLevelType w:val="hybridMultilevel"/>
    <w:tmpl w:val="A8D818EC"/>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19A62190"/>
    <w:multiLevelType w:val="multilevel"/>
    <w:tmpl w:val="A2C29A7C"/>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54" w15:restartNumberingAfterBreak="0">
    <w:nsid w:val="19AF7818"/>
    <w:multiLevelType w:val="multilevel"/>
    <w:tmpl w:val="02303DD8"/>
    <w:lvl w:ilvl="0">
      <w:start w:val="2"/>
      <w:numFmt w:val="decimal"/>
      <w:lvlText w:val="%1."/>
      <w:lvlJc w:val="left"/>
      <w:pPr>
        <w:ind w:left="720" w:hanging="360"/>
      </w:pPr>
      <w:rPr>
        <w:rFonts w:ascii="Verdana" w:hAnsi="Verdana" w:hint="default"/>
        <w:b w:val="0"/>
        <w:i w:val="0"/>
        <w:sz w:val="1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5"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1A5556A7"/>
    <w:multiLevelType w:val="multilevel"/>
    <w:tmpl w:val="29D2B24C"/>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57" w15:restartNumberingAfterBreak="0">
    <w:nsid w:val="1A8F0D52"/>
    <w:multiLevelType w:val="multilevel"/>
    <w:tmpl w:val="77D0E6D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8" w15:restartNumberingAfterBreak="0">
    <w:nsid w:val="1B5365F9"/>
    <w:multiLevelType w:val="multilevel"/>
    <w:tmpl w:val="AA18FBD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9" w15:restartNumberingAfterBreak="0">
    <w:nsid w:val="1C0F1CB7"/>
    <w:multiLevelType w:val="multilevel"/>
    <w:tmpl w:val="AD820A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1C64506D"/>
    <w:multiLevelType w:val="hybridMultilevel"/>
    <w:tmpl w:val="4816E912"/>
    <w:lvl w:ilvl="0" w:tplc="5BFEA3E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CE7034B"/>
    <w:multiLevelType w:val="multilevel"/>
    <w:tmpl w:val="065E88F0"/>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62" w15:restartNumberingAfterBreak="0">
    <w:nsid w:val="1CF87B8A"/>
    <w:multiLevelType w:val="multilevel"/>
    <w:tmpl w:val="40A68AD2"/>
    <w:lvl w:ilvl="0">
      <w:numFmt w:val="bullet"/>
      <w:lvlText w:val=""/>
      <w:lvlJc w:val="left"/>
      <w:pPr>
        <w:ind w:left="1068" w:hanging="360"/>
      </w:pPr>
      <w:rPr>
        <w:rFonts w:ascii="Symbol" w:hAnsi="Symbol"/>
        <w:sz w:val="20"/>
      </w:rPr>
    </w:lvl>
    <w:lvl w:ilvl="1">
      <w:numFmt w:val="bullet"/>
      <w:lvlText w:val="o"/>
      <w:lvlJc w:val="left"/>
      <w:pPr>
        <w:ind w:left="1788" w:hanging="360"/>
      </w:pPr>
      <w:rPr>
        <w:rFonts w:ascii="Courier New" w:hAnsi="Courier New"/>
        <w:sz w:val="20"/>
      </w:rPr>
    </w:lvl>
    <w:lvl w:ilvl="2">
      <w:numFmt w:val="bullet"/>
      <w:lvlText w:val=""/>
      <w:lvlJc w:val="left"/>
      <w:pPr>
        <w:ind w:left="2508" w:hanging="360"/>
      </w:pPr>
      <w:rPr>
        <w:rFonts w:ascii="Wingdings" w:hAnsi="Wingdings"/>
        <w:sz w:val="20"/>
      </w:rPr>
    </w:lvl>
    <w:lvl w:ilvl="3">
      <w:numFmt w:val="bullet"/>
      <w:lvlText w:val=""/>
      <w:lvlJc w:val="left"/>
      <w:pPr>
        <w:ind w:left="3228" w:hanging="360"/>
      </w:pPr>
      <w:rPr>
        <w:rFonts w:ascii="Wingdings" w:hAnsi="Wingdings"/>
        <w:sz w:val="20"/>
      </w:rPr>
    </w:lvl>
    <w:lvl w:ilvl="4">
      <w:numFmt w:val="bullet"/>
      <w:lvlText w:val=""/>
      <w:lvlJc w:val="left"/>
      <w:pPr>
        <w:ind w:left="3948" w:hanging="360"/>
      </w:pPr>
      <w:rPr>
        <w:rFonts w:ascii="Wingdings" w:hAnsi="Wingdings"/>
        <w:sz w:val="20"/>
      </w:rPr>
    </w:lvl>
    <w:lvl w:ilvl="5">
      <w:numFmt w:val="bullet"/>
      <w:lvlText w:val=""/>
      <w:lvlJc w:val="left"/>
      <w:pPr>
        <w:ind w:left="4668" w:hanging="360"/>
      </w:pPr>
      <w:rPr>
        <w:rFonts w:ascii="Wingdings" w:hAnsi="Wingdings"/>
        <w:sz w:val="20"/>
      </w:rPr>
    </w:lvl>
    <w:lvl w:ilvl="6">
      <w:numFmt w:val="bullet"/>
      <w:lvlText w:val=""/>
      <w:lvlJc w:val="left"/>
      <w:pPr>
        <w:ind w:left="5388" w:hanging="360"/>
      </w:pPr>
      <w:rPr>
        <w:rFonts w:ascii="Wingdings" w:hAnsi="Wingdings"/>
        <w:sz w:val="20"/>
      </w:rPr>
    </w:lvl>
    <w:lvl w:ilvl="7">
      <w:numFmt w:val="bullet"/>
      <w:lvlText w:val=""/>
      <w:lvlJc w:val="left"/>
      <w:pPr>
        <w:ind w:left="6108" w:hanging="360"/>
      </w:pPr>
      <w:rPr>
        <w:rFonts w:ascii="Wingdings" w:hAnsi="Wingdings"/>
        <w:sz w:val="20"/>
      </w:rPr>
    </w:lvl>
    <w:lvl w:ilvl="8">
      <w:numFmt w:val="bullet"/>
      <w:lvlText w:val=""/>
      <w:lvlJc w:val="left"/>
      <w:pPr>
        <w:ind w:left="6828" w:hanging="360"/>
      </w:pPr>
      <w:rPr>
        <w:rFonts w:ascii="Wingdings" w:hAnsi="Wingdings"/>
        <w:sz w:val="20"/>
      </w:rPr>
    </w:lvl>
  </w:abstractNum>
  <w:abstractNum w:abstractNumId="63" w15:restartNumberingAfterBreak="0">
    <w:nsid w:val="1DA443E1"/>
    <w:multiLevelType w:val="hybridMultilevel"/>
    <w:tmpl w:val="2C54DA5E"/>
    <w:lvl w:ilvl="0" w:tplc="D60656A8">
      <w:start w:val="1"/>
      <w:numFmt w:val="upperRoman"/>
      <w:lvlText w:val="%1."/>
      <w:lvlJc w:val="left"/>
      <w:pPr>
        <w:tabs>
          <w:tab w:val="num" w:pos="357"/>
        </w:tabs>
        <w:ind w:left="360" w:hanging="360"/>
      </w:pPr>
      <w:rPr>
        <w:rFonts w:ascii="Calibri" w:hAnsi="Calibri" w:hint="default"/>
        <w:sz w:val="24"/>
      </w:rPr>
    </w:lvl>
    <w:lvl w:ilvl="1" w:tplc="3CAC066C">
      <w:start w:val="1"/>
      <w:numFmt w:val="decimal"/>
      <w:lvlText w:val="%2."/>
      <w:lvlJc w:val="left"/>
      <w:pPr>
        <w:ind w:left="1672" w:hanging="450"/>
      </w:pPr>
      <w:rPr>
        <w:rFonts w:hint="default"/>
      </w:rPr>
    </w:lvl>
    <w:lvl w:ilvl="2" w:tplc="427E503A">
      <w:start w:val="1"/>
      <w:numFmt w:val="decimal"/>
      <w:lvlText w:val="%3)"/>
      <w:lvlJc w:val="left"/>
      <w:pPr>
        <w:ind w:left="2482" w:hanging="360"/>
      </w:pPr>
      <w:rPr>
        <w:rFonts w:hint="default"/>
      </w:rPr>
    </w:lvl>
    <w:lvl w:ilvl="3" w:tplc="04150017">
      <w:start w:val="1"/>
      <w:numFmt w:val="lowerLetter"/>
      <w:lvlText w:val="%4)"/>
      <w:lvlJc w:val="left"/>
      <w:pPr>
        <w:ind w:left="3022" w:hanging="360"/>
      </w:pPr>
      <w:rPr>
        <w:rFonts w:hint="default"/>
      </w:rPr>
    </w:lvl>
    <w:lvl w:ilvl="4" w:tplc="FAAAFCCE">
      <w:start w:val="1"/>
      <w:numFmt w:val="upperLetter"/>
      <w:lvlText w:val="%5-"/>
      <w:lvlJc w:val="left"/>
      <w:pPr>
        <w:ind w:left="3742" w:hanging="360"/>
      </w:pPr>
      <w:rPr>
        <w:rFonts w:hint="default"/>
      </w:r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4" w15:restartNumberingAfterBreak="0">
    <w:nsid w:val="1E1D62E2"/>
    <w:multiLevelType w:val="multilevel"/>
    <w:tmpl w:val="84A8AD2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5" w15:restartNumberingAfterBreak="0">
    <w:nsid w:val="1E6A74D0"/>
    <w:multiLevelType w:val="hybridMultilevel"/>
    <w:tmpl w:val="C7ACB86C"/>
    <w:lvl w:ilvl="0" w:tplc="1BB446F2">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E863A8C"/>
    <w:multiLevelType w:val="hybridMultilevel"/>
    <w:tmpl w:val="7C0067F2"/>
    <w:lvl w:ilvl="0" w:tplc="6B0E9822">
      <w:start w:val="1"/>
      <w:numFmt w:val="decimal"/>
      <w:lvlText w:val="%1."/>
      <w:lvlJc w:val="left"/>
      <w:pPr>
        <w:ind w:left="720" w:hanging="360"/>
      </w:pPr>
      <w:rPr>
        <w:rFonts w:ascii="Arial" w:hAnsi="Arial"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F9B26DE"/>
    <w:multiLevelType w:val="multilevel"/>
    <w:tmpl w:val="A7B8D79E"/>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68" w15:restartNumberingAfterBreak="0">
    <w:nsid w:val="1FAA7B40"/>
    <w:multiLevelType w:val="hybridMultilevel"/>
    <w:tmpl w:val="F2FEAC8A"/>
    <w:lvl w:ilvl="0" w:tplc="35E2AD68">
      <w:start w:val="1"/>
      <w:numFmt w:val="lowerLetter"/>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272C44"/>
    <w:multiLevelType w:val="multilevel"/>
    <w:tmpl w:val="ABD814E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0" w15:restartNumberingAfterBreak="0">
    <w:nsid w:val="20883BFF"/>
    <w:multiLevelType w:val="multilevel"/>
    <w:tmpl w:val="B5C4C93A"/>
    <w:lvl w:ilvl="0">
      <w:start w:val="1"/>
      <w:numFmt w:val="decimal"/>
      <w:lvlText w:val="%1."/>
      <w:lvlJc w:val="left"/>
      <w:pPr>
        <w:tabs>
          <w:tab w:val="num" w:pos="0"/>
        </w:tabs>
        <w:ind w:left="786" w:hanging="360"/>
      </w:pPr>
      <w:rPr>
        <w:rFonts w:ascii="Verdana" w:hAnsi="Verdana"/>
        <w:b w:val="0"/>
        <w:i w:val="0"/>
        <w:color w:val="auto"/>
        <w:sz w:val="18"/>
      </w:rPr>
    </w:lvl>
    <w:lvl w:ilvl="1">
      <w:start w:val="1"/>
      <w:numFmt w:val="lowerLetter"/>
      <w:lvlText w:val="%2."/>
      <w:lvlJc w:val="left"/>
      <w:pPr>
        <w:tabs>
          <w:tab w:val="num" w:pos="0"/>
        </w:tabs>
        <w:ind w:left="-3521" w:hanging="360"/>
      </w:pPr>
    </w:lvl>
    <w:lvl w:ilvl="2">
      <w:start w:val="1"/>
      <w:numFmt w:val="lowerRoman"/>
      <w:lvlText w:val="%3."/>
      <w:lvlJc w:val="right"/>
      <w:pPr>
        <w:tabs>
          <w:tab w:val="num" w:pos="0"/>
        </w:tabs>
        <w:ind w:left="-2801" w:hanging="180"/>
      </w:pPr>
    </w:lvl>
    <w:lvl w:ilvl="3">
      <w:start w:val="1"/>
      <w:numFmt w:val="lowerLetter"/>
      <w:lvlText w:val="%4)"/>
      <w:lvlJc w:val="left"/>
      <w:pPr>
        <w:tabs>
          <w:tab w:val="num" w:pos="0"/>
        </w:tabs>
        <w:ind w:left="-2081" w:hanging="360"/>
      </w:pPr>
    </w:lvl>
    <w:lvl w:ilvl="4">
      <w:start w:val="1"/>
      <w:numFmt w:val="upperLetter"/>
      <w:lvlText w:val="%5)"/>
      <w:lvlJc w:val="left"/>
      <w:pPr>
        <w:tabs>
          <w:tab w:val="num" w:pos="0"/>
        </w:tabs>
        <w:ind w:left="-1361" w:hanging="360"/>
      </w:pPr>
    </w:lvl>
    <w:lvl w:ilvl="5">
      <w:start w:val="1"/>
      <w:numFmt w:val="lowerRoman"/>
      <w:lvlText w:val="%6."/>
      <w:lvlJc w:val="right"/>
      <w:pPr>
        <w:tabs>
          <w:tab w:val="num" w:pos="0"/>
        </w:tabs>
        <w:ind w:left="-641" w:hanging="180"/>
      </w:pPr>
    </w:lvl>
    <w:lvl w:ilvl="6">
      <w:start w:val="1"/>
      <w:numFmt w:val="decimal"/>
      <w:lvlText w:val="%7."/>
      <w:lvlJc w:val="left"/>
      <w:pPr>
        <w:tabs>
          <w:tab w:val="num" w:pos="0"/>
        </w:tabs>
        <w:ind w:left="79" w:hanging="360"/>
      </w:pPr>
    </w:lvl>
    <w:lvl w:ilvl="7">
      <w:start w:val="1"/>
      <w:numFmt w:val="lowerLetter"/>
      <w:lvlText w:val="%8."/>
      <w:lvlJc w:val="left"/>
      <w:pPr>
        <w:tabs>
          <w:tab w:val="num" w:pos="0"/>
        </w:tabs>
        <w:ind w:left="799" w:hanging="360"/>
      </w:pPr>
    </w:lvl>
    <w:lvl w:ilvl="8">
      <w:start w:val="1"/>
      <w:numFmt w:val="lowerRoman"/>
      <w:lvlText w:val="%9."/>
      <w:lvlJc w:val="right"/>
      <w:pPr>
        <w:tabs>
          <w:tab w:val="num" w:pos="0"/>
        </w:tabs>
        <w:ind w:left="1519" w:hanging="180"/>
      </w:pPr>
    </w:lvl>
  </w:abstractNum>
  <w:abstractNum w:abstractNumId="71" w15:restartNumberingAfterBreak="0">
    <w:nsid w:val="209A74BF"/>
    <w:multiLevelType w:val="multilevel"/>
    <w:tmpl w:val="21E2204E"/>
    <w:lvl w:ilvl="0">
      <w:start w:val="1"/>
      <w:numFmt w:val="upperRoman"/>
      <w:lvlText w:val="%1."/>
      <w:lvlJc w:val="left"/>
      <w:pPr>
        <w:tabs>
          <w:tab w:val="num" w:pos="357"/>
        </w:tabs>
        <w:ind w:left="360" w:hanging="360"/>
      </w:pPr>
      <w:rPr>
        <w:rFonts w:ascii="Calibri" w:hAnsi="Calibri"/>
        <w:sz w:val="24"/>
      </w:rPr>
    </w:lvl>
    <w:lvl w:ilvl="1">
      <w:start w:val="1"/>
      <w:numFmt w:val="decimal"/>
      <w:lvlText w:val="%2."/>
      <w:lvlJc w:val="left"/>
      <w:pPr>
        <w:tabs>
          <w:tab w:val="num" w:pos="0"/>
        </w:tabs>
        <w:ind w:left="1672" w:hanging="450"/>
      </w:pPr>
    </w:lvl>
    <w:lvl w:ilvl="2">
      <w:start w:val="1"/>
      <w:numFmt w:val="decimal"/>
      <w:lvlText w:val="%3)"/>
      <w:lvlJc w:val="left"/>
      <w:pPr>
        <w:tabs>
          <w:tab w:val="num" w:pos="0"/>
        </w:tabs>
        <w:ind w:left="2482" w:hanging="360"/>
      </w:pPr>
      <w:rPr>
        <w:rFonts w:ascii="Verdana" w:hAnsi="Verdana" w:cs="Times New Roman"/>
        <w:b w:val="0"/>
        <w:bCs w:val="0"/>
        <w:i w:val="0"/>
        <w:iCs w:val="0"/>
        <w:color w:val="auto"/>
        <w:sz w:val="18"/>
        <w:szCs w:val="18"/>
      </w:rPr>
    </w:lvl>
    <w:lvl w:ilvl="3">
      <w:start w:val="1"/>
      <w:numFmt w:val="lowerLetter"/>
      <w:lvlText w:val="%4)"/>
      <w:lvlJc w:val="left"/>
      <w:pPr>
        <w:tabs>
          <w:tab w:val="num" w:pos="-1811"/>
        </w:tabs>
        <w:ind w:left="1211"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72" w15:restartNumberingAfterBreak="0">
    <w:nsid w:val="20C32040"/>
    <w:multiLevelType w:val="multilevel"/>
    <w:tmpl w:val="9E5A4E4C"/>
    <w:lvl w:ilvl="0">
      <w:start w:val="6"/>
      <w:numFmt w:val="decimal"/>
      <w:lvlText w:val="%1."/>
      <w:lvlJc w:val="left"/>
      <w:pPr>
        <w:tabs>
          <w:tab w:val="num" w:pos="3421"/>
        </w:tabs>
        <w:ind w:left="3421" w:hanging="283"/>
      </w:pPr>
      <w:rPr>
        <w:rFonts w:hint="default"/>
        <w:b w:val="0"/>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73" w15:restartNumberingAfterBreak="0">
    <w:nsid w:val="21CE0E9E"/>
    <w:multiLevelType w:val="multilevel"/>
    <w:tmpl w:val="01E02F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225439A6"/>
    <w:multiLevelType w:val="multilevel"/>
    <w:tmpl w:val="848EAA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5" w15:restartNumberingAfterBreak="0">
    <w:nsid w:val="23BF01AE"/>
    <w:multiLevelType w:val="multilevel"/>
    <w:tmpl w:val="36642378"/>
    <w:lvl w:ilvl="0">
      <w:start w:val="1"/>
      <w:numFmt w:val="decimal"/>
      <w:lvlText w:val="%1."/>
      <w:lvlJc w:val="right"/>
      <w:pPr>
        <w:tabs>
          <w:tab w:val="num" w:pos="0"/>
        </w:tabs>
        <w:ind w:left="720" w:hanging="360"/>
      </w:pPr>
      <w:rPr>
        <w:rFonts w:ascii="Verdana" w:hAnsi="Verdana"/>
        <w:b w:val="0"/>
        <w:i w:val="0"/>
        <w:w w:val="10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6" w15:restartNumberingAfterBreak="0">
    <w:nsid w:val="255E308D"/>
    <w:multiLevelType w:val="singleLevel"/>
    <w:tmpl w:val="80A6FCC0"/>
    <w:lvl w:ilvl="0">
      <w:start w:val="1"/>
      <w:numFmt w:val="decimal"/>
      <w:lvlText w:val="%1."/>
      <w:lvlJc w:val="left"/>
      <w:pPr>
        <w:ind w:left="720" w:hanging="360"/>
      </w:pPr>
      <w:rPr>
        <w:rFonts w:ascii="Verdana" w:hAnsi="Verdana" w:hint="default"/>
        <w:b w:val="0"/>
        <w:i w:val="0"/>
        <w:sz w:val="18"/>
      </w:rPr>
    </w:lvl>
  </w:abstractNum>
  <w:abstractNum w:abstractNumId="77" w15:restartNumberingAfterBreak="0">
    <w:nsid w:val="25735738"/>
    <w:multiLevelType w:val="hybridMultilevel"/>
    <w:tmpl w:val="9B5E0EF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8" w15:restartNumberingAfterBreak="0">
    <w:nsid w:val="26AD68C3"/>
    <w:multiLevelType w:val="hybridMultilevel"/>
    <w:tmpl w:val="B8B6AAFC"/>
    <w:lvl w:ilvl="0" w:tplc="3E0A9908">
      <w:start w:val="1"/>
      <w:numFmt w:val="upperRoman"/>
      <w:lvlText w:val="%1."/>
      <w:lvlJc w:val="left"/>
      <w:pPr>
        <w:ind w:left="1004" w:hanging="720"/>
      </w:pPr>
      <w:rPr>
        <w:rFonts w:eastAsia="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7DE2218"/>
    <w:multiLevelType w:val="multilevel"/>
    <w:tmpl w:val="3364C9F2"/>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80" w15:restartNumberingAfterBreak="0">
    <w:nsid w:val="28700272"/>
    <w:multiLevelType w:val="multilevel"/>
    <w:tmpl w:val="076E5178"/>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81" w15:restartNumberingAfterBreak="0">
    <w:nsid w:val="2A8D1C2F"/>
    <w:multiLevelType w:val="multilevel"/>
    <w:tmpl w:val="C01685A0"/>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82" w15:restartNumberingAfterBreak="0">
    <w:nsid w:val="2AD446ED"/>
    <w:multiLevelType w:val="multilevel"/>
    <w:tmpl w:val="5F2E0330"/>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83" w15:restartNumberingAfterBreak="0">
    <w:nsid w:val="2B9A7FFD"/>
    <w:multiLevelType w:val="multilevel"/>
    <w:tmpl w:val="CD3037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4" w15:restartNumberingAfterBreak="0">
    <w:nsid w:val="2BFA44D7"/>
    <w:multiLevelType w:val="multilevel"/>
    <w:tmpl w:val="73D4F8A8"/>
    <w:lvl w:ilvl="0">
      <w:start w:val="1"/>
      <w:numFmt w:val="decimal"/>
      <w:pStyle w:val="Listanumerowana3"/>
      <w:lvlText w:val="%1."/>
      <w:lvlJc w:val="left"/>
      <w:pPr>
        <w:tabs>
          <w:tab w:val="num" w:pos="926"/>
        </w:tabs>
        <w:ind w:left="92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15:restartNumberingAfterBreak="0">
    <w:nsid w:val="2CC410BD"/>
    <w:multiLevelType w:val="multilevel"/>
    <w:tmpl w:val="60E462F2"/>
    <w:lvl w:ilvl="0">
      <w:start w:val="2"/>
      <w:numFmt w:val="lowerLetter"/>
      <w:lvlText w:val="%1)"/>
      <w:lvlJc w:val="left"/>
      <w:pPr>
        <w:tabs>
          <w:tab w:val="num" w:pos="0"/>
        </w:tabs>
        <w:ind w:left="720" w:hanging="360"/>
      </w:pPr>
      <w:rPr>
        <w:rFonts w:hint="default"/>
        <w:b w:val="0"/>
        <w:i w:val="0"/>
        <w:color w:val="auto"/>
        <w:sz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6" w15:restartNumberingAfterBreak="0">
    <w:nsid w:val="2D567232"/>
    <w:multiLevelType w:val="multilevel"/>
    <w:tmpl w:val="644C198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7" w15:restartNumberingAfterBreak="0">
    <w:nsid w:val="2D652490"/>
    <w:multiLevelType w:val="hybridMultilevel"/>
    <w:tmpl w:val="B3BCCB82"/>
    <w:lvl w:ilvl="0" w:tplc="6D8650E2">
      <w:start w:val="2"/>
      <w:numFmt w:val="decimal"/>
      <w:lvlText w:val="%1."/>
      <w:lvlJc w:val="left"/>
      <w:pPr>
        <w:ind w:left="72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E146526"/>
    <w:multiLevelType w:val="multilevel"/>
    <w:tmpl w:val="4574EA22"/>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89" w15:restartNumberingAfterBreak="0">
    <w:nsid w:val="2E9F5795"/>
    <w:multiLevelType w:val="hybridMultilevel"/>
    <w:tmpl w:val="3E584A4A"/>
    <w:lvl w:ilvl="0" w:tplc="70E2308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EAF27F0"/>
    <w:multiLevelType w:val="multilevel"/>
    <w:tmpl w:val="B31E2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2EC629FB"/>
    <w:multiLevelType w:val="multilevel"/>
    <w:tmpl w:val="7DB63C38"/>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92" w15:restartNumberingAfterBreak="0">
    <w:nsid w:val="2ED13438"/>
    <w:multiLevelType w:val="multilevel"/>
    <w:tmpl w:val="F89C4574"/>
    <w:lvl w:ilvl="0">
      <w:start w:val="1"/>
      <w:numFmt w:val="decimal"/>
      <w:lvlText w:val="%1."/>
      <w:lvlJc w:val="center"/>
      <w:pPr>
        <w:tabs>
          <w:tab w:val="num" w:pos="0"/>
        </w:tabs>
        <w:ind w:left="928" w:hanging="360"/>
      </w:pPr>
      <w:rPr>
        <w:b w:val="0"/>
        <w:bCs w:val="0"/>
        <w:i w:val="0"/>
        <w:iCs w:val="0"/>
        <w:strike w:val="0"/>
        <w:dstrike w:val="0"/>
        <w:color w:val="000000"/>
        <w:sz w:val="18"/>
        <w:szCs w:val="24"/>
      </w:rPr>
    </w:lvl>
    <w:lvl w:ilvl="1">
      <w:start w:val="1"/>
      <w:numFmt w:val="lowerLetter"/>
      <w:lvlText w:val="%2."/>
      <w:lvlJc w:val="left"/>
      <w:pPr>
        <w:tabs>
          <w:tab w:val="num" w:pos="0"/>
        </w:tabs>
        <w:ind w:left="1648" w:hanging="360"/>
      </w:pPr>
    </w:lvl>
    <w:lvl w:ilvl="2">
      <w:start w:val="1"/>
      <w:numFmt w:val="decimal"/>
      <w:lvlText w:val="%3."/>
      <w:lvlJc w:val="lef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93" w15:restartNumberingAfterBreak="0">
    <w:nsid w:val="2ED96E00"/>
    <w:multiLevelType w:val="hybridMultilevel"/>
    <w:tmpl w:val="739229B6"/>
    <w:lvl w:ilvl="0" w:tplc="60D435AC">
      <w:start w:val="1"/>
      <w:numFmt w:val="upperRoman"/>
      <w:lvlText w:val="%1."/>
      <w:lvlJc w:val="left"/>
      <w:pPr>
        <w:ind w:left="1004" w:hanging="720"/>
      </w:pPr>
      <w:rPr>
        <w:rFonts w:eastAsia="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F13195C"/>
    <w:multiLevelType w:val="multilevel"/>
    <w:tmpl w:val="2A1CFF30"/>
    <w:lvl w:ilvl="0">
      <w:start w:val="1"/>
      <w:numFmt w:val="decimal"/>
      <w:lvlText w:val="%1)"/>
      <w:lvlJc w:val="left"/>
      <w:pPr>
        <w:tabs>
          <w:tab w:val="num" w:pos="0"/>
        </w:tabs>
        <w:ind w:left="720" w:hanging="360"/>
      </w:pPr>
      <w:rPr>
        <w:rFonts w:ascii="Verdana" w:hAnsi="Verdana" w:cs="Times New Roman"/>
        <w:b w:val="0"/>
        <w:bCs w:val="0"/>
        <w:i w:val="0"/>
        <w:iCs w:val="0"/>
        <w:color w:val="auto"/>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5" w15:restartNumberingAfterBreak="0">
    <w:nsid w:val="2FA33514"/>
    <w:multiLevelType w:val="multilevel"/>
    <w:tmpl w:val="3782EEF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5"/>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6" w15:restartNumberingAfterBreak="0">
    <w:nsid w:val="2FCF4BBE"/>
    <w:multiLevelType w:val="multilevel"/>
    <w:tmpl w:val="EFE0012C"/>
    <w:lvl w:ilvl="0">
      <w:start w:val="1"/>
      <w:numFmt w:val="decimal"/>
      <w:pStyle w:val="Listanumerowana2"/>
      <w:lvlText w:val="%1."/>
      <w:lvlJc w:val="left"/>
      <w:pPr>
        <w:tabs>
          <w:tab w:val="num" w:pos="64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15:restartNumberingAfterBreak="0">
    <w:nsid w:val="30334FB9"/>
    <w:multiLevelType w:val="multilevel"/>
    <w:tmpl w:val="AFF2899A"/>
    <w:lvl w:ilvl="0">
      <w:start w:val="6"/>
      <w:numFmt w:val="decimal"/>
      <w:lvlText w:val="%1."/>
      <w:lvlJc w:val="left"/>
      <w:pPr>
        <w:tabs>
          <w:tab w:val="num" w:pos="3421"/>
        </w:tabs>
        <w:ind w:left="3421" w:hanging="283"/>
      </w:pPr>
      <w:rPr>
        <w:rFonts w:hint="default"/>
        <w:b w:val="0"/>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98" w15:restartNumberingAfterBreak="0">
    <w:nsid w:val="31166740"/>
    <w:multiLevelType w:val="hybridMultilevel"/>
    <w:tmpl w:val="8C7839B2"/>
    <w:lvl w:ilvl="0" w:tplc="6B226C1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9" w15:restartNumberingAfterBreak="0">
    <w:nsid w:val="31C642E1"/>
    <w:multiLevelType w:val="multilevel"/>
    <w:tmpl w:val="C33A0162"/>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00" w15:restartNumberingAfterBreak="0">
    <w:nsid w:val="31ED07DC"/>
    <w:multiLevelType w:val="hybridMultilevel"/>
    <w:tmpl w:val="6EAAE9D4"/>
    <w:lvl w:ilvl="0" w:tplc="DA823040">
      <w:start w:val="1"/>
      <w:numFmt w:val="decimal"/>
      <w:lvlText w:val="%1)"/>
      <w:lvlJc w:val="left"/>
      <w:pPr>
        <w:ind w:left="720" w:hanging="360"/>
      </w:pPr>
      <w:rPr>
        <w:rFonts w:ascii="Verdana" w:hAnsi="Verdana" w:cs="Times New Roman" w:hint="default"/>
        <w:b w:val="0"/>
        <w:bCs w:val="0"/>
        <w:i w:val="0"/>
        <w:iCs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219382A"/>
    <w:multiLevelType w:val="multilevel"/>
    <w:tmpl w:val="ABFEC84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2" w15:restartNumberingAfterBreak="0">
    <w:nsid w:val="32437127"/>
    <w:multiLevelType w:val="multilevel"/>
    <w:tmpl w:val="636A77D8"/>
    <w:lvl w:ilvl="0">
      <w:start w:val="1"/>
      <w:numFmt w:val="decimal"/>
      <w:lvlText w:val="%1."/>
      <w:lvlJc w:val="left"/>
      <w:pPr>
        <w:tabs>
          <w:tab w:val="num" w:pos="0"/>
        </w:tabs>
        <w:ind w:left="720" w:hanging="360"/>
      </w:pPr>
      <w:rPr>
        <w:rFonts w:ascii="Verdana" w:hAnsi="Verdana"/>
        <w:b w:val="0"/>
        <w:i w:val="0"/>
        <w:sz w:val="18"/>
      </w:rPr>
    </w:lvl>
    <w:lvl w:ilvl="1">
      <w:start w:val="1"/>
      <w:numFmt w:val="decimal"/>
      <w:lvlText w:val="%2."/>
      <w:lvlJc w:val="left"/>
      <w:pPr>
        <w:tabs>
          <w:tab w:val="num" w:pos="0"/>
        </w:tabs>
        <w:ind w:left="1440" w:hanging="360"/>
      </w:pPr>
      <w:rPr>
        <w:rFonts w:ascii="Verdana" w:hAnsi="Verdana"/>
        <w:b w:val="0"/>
        <w:i w:val="0"/>
        <w:color w:val="auto"/>
        <w:sz w:val="18"/>
      </w:rPr>
    </w:lvl>
    <w:lvl w:ilvl="2">
      <w:start w:val="7"/>
      <w:numFmt w:val="decimal"/>
      <w:lvlText w:val="%3"/>
      <w:lvlJc w:val="left"/>
      <w:pPr>
        <w:tabs>
          <w:tab w:val="num" w:pos="0"/>
        </w:tabs>
        <w:ind w:left="2340" w:hanging="360"/>
      </w:pPr>
      <w:rPr>
        <w:i w:val="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3" w15:restartNumberingAfterBreak="0">
    <w:nsid w:val="3289677F"/>
    <w:multiLevelType w:val="multilevel"/>
    <w:tmpl w:val="829AD760"/>
    <w:lvl w:ilvl="0">
      <w:start w:val="1"/>
      <w:numFmt w:val="decimal"/>
      <w:lvlText w:val="%1)"/>
      <w:lvlJc w:val="left"/>
      <w:pPr>
        <w:tabs>
          <w:tab w:val="num" w:pos="0"/>
        </w:tabs>
        <w:ind w:left="1211" w:hanging="360"/>
      </w:pPr>
      <w:rPr>
        <w:rFonts w:ascii="Verdana" w:hAnsi="Verdana" w:hint="default"/>
        <w:b w:val="0"/>
        <w:bCs w:val="0"/>
        <w:i w:val="0"/>
        <w:iCs w:val="0"/>
        <w:color w:val="000000" w:themeColor="text1"/>
        <w:sz w:val="18"/>
        <w:szCs w:val="22"/>
      </w:rPr>
    </w:lvl>
    <w:lvl w:ilvl="1">
      <w:start w:val="1"/>
      <w:numFmt w:val="lowerLetter"/>
      <w:lvlText w:val="%2."/>
      <w:lvlJc w:val="left"/>
      <w:pPr>
        <w:tabs>
          <w:tab w:val="num" w:pos="0"/>
        </w:tabs>
        <w:ind w:left="1931" w:hanging="360"/>
      </w:p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104" w15:restartNumberingAfterBreak="0">
    <w:nsid w:val="33493BC8"/>
    <w:multiLevelType w:val="multilevel"/>
    <w:tmpl w:val="54C0AC28"/>
    <w:lvl w:ilvl="0">
      <w:start w:val="1"/>
      <w:numFmt w:val="lowerLetter"/>
      <w:lvlText w:val="%1)"/>
      <w:lvlJc w:val="left"/>
      <w:pPr>
        <w:tabs>
          <w:tab w:val="num" w:pos="0"/>
        </w:tabs>
        <w:ind w:left="3731" w:hanging="360"/>
      </w:pPr>
      <w:rPr>
        <w:rFonts w:ascii="Verdana" w:hAnsi="Verdana"/>
        <w:b w:val="0"/>
        <w:i w:val="0"/>
        <w:strike w:val="0"/>
        <w:dstrike w:val="0"/>
        <w:sz w:val="18"/>
        <w:szCs w:val="23"/>
        <w:u w:val="none"/>
      </w:rPr>
    </w:lvl>
    <w:lvl w:ilvl="1">
      <w:start w:val="1"/>
      <w:numFmt w:val="lowerLetter"/>
      <w:lvlText w:val="%2."/>
      <w:lvlJc w:val="left"/>
      <w:pPr>
        <w:tabs>
          <w:tab w:val="num" w:pos="0"/>
        </w:tabs>
        <w:ind w:left="4451" w:hanging="360"/>
      </w:pPr>
    </w:lvl>
    <w:lvl w:ilvl="2">
      <w:start w:val="1"/>
      <w:numFmt w:val="lowerRoman"/>
      <w:lvlText w:val="%3."/>
      <w:lvlJc w:val="right"/>
      <w:pPr>
        <w:tabs>
          <w:tab w:val="num" w:pos="0"/>
        </w:tabs>
        <w:ind w:left="5171" w:hanging="180"/>
      </w:pPr>
    </w:lvl>
    <w:lvl w:ilvl="3">
      <w:start w:val="1"/>
      <w:numFmt w:val="decimal"/>
      <w:lvlText w:val="%4."/>
      <w:lvlJc w:val="left"/>
      <w:pPr>
        <w:tabs>
          <w:tab w:val="num" w:pos="0"/>
        </w:tabs>
        <w:ind w:left="5891" w:hanging="360"/>
      </w:pPr>
    </w:lvl>
    <w:lvl w:ilvl="4">
      <w:start w:val="1"/>
      <w:numFmt w:val="lowerLetter"/>
      <w:lvlText w:val="%5."/>
      <w:lvlJc w:val="left"/>
      <w:pPr>
        <w:tabs>
          <w:tab w:val="num" w:pos="0"/>
        </w:tabs>
        <w:ind w:left="6611" w:hanging="360"/>
      </w:pPr>
    </w:lvl>
    <w:lvl w:ilvl="5">
      <w:start w:val="1"/>
      <w:numFmt w:val="lowerRoman"/>
      <w:lvlText w:val="%6."/>
      <w:lvlJc w:val="right"/>
      <w:pPr>
        <w:tabs>
          <w:tab w:val="num" w:pos="0"/>
        </w:tabs>
        <w:ind w:left="7331" w:hanging="180"/>
      </w:pPr>
    </w:lvl>
    <w:lvl w:ilvl="6">
      <w:start w:val="1"/>
      <w:numFmt w:val="decimal"/>
      <w:lvlText w:val="%7."/>
      <w:lvlJc w:val="left"/>
      <w:pPr>
        <w:tabs>
          <w:tab w:val="num" w:pos="0"/>
        </w:tabs>
        <w:ind w:left="8051" w:hanging="360"/>
      </w:pPr>
    </w:lvl>
    <w:lvl w:ilvl="7">
      <w:start w:val="1"/>
      <w:numFmt w:val="lowerLetter"/>
      <w:lvlText w:val="%8."/>
      <w:lvlJc w:val="left"/>
      <w:pPr>
        <w:tabs>
          <w:tab w:val="num" w:pos="0"/>
        </w:tabs>
        <w:ind w:left="8771" w:hanging="360"/>
      </w:pPr>
    </w:lvl>
    <w:lvl w:ilvl="8">
      <w:start w:val="1"/>
      <w:numFmt w:val="lowerRoman"/>
      <w:lvlText w:val="%9."/>
      <w:lvlJc w:val="right"/>
      <w:pPr>
        <w:tabs>
          <w:tab w:val="num" w:pos="0"/>
        </w:tabs>
        <w:ind w:left="9491" w:hanging="180"/>
      </w:pPr>
    </w:lvl>
  </w:abstractNum>
  <w:abstractNum w:abstractNumId="105" w15:restartNumberingAfterBreak="0">
    <w:nsid w:val="3598490D"/>
    <w:multiLevelType w:val="multilevel"/>
    <w:tmpl w:val="7988D14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06" w15:restartNumberingAfterBreak="0">
    <w:nsid w:val="35E133F4"/>
    <w:multiLevelType w:val="multilevel"/>
    <w:tmpl w:val="AD38F220"/>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07" w15:restartNumberingAfterBreak="0">
    <w:nsid w:val="362A21C1"/>
    <w:multiLevelType w:val="hybridMultilevel"/>
    <w:tmpl w:val="675EE13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8" w15:restartNumberingAfterBreak="0">
    <w:nsid w:val="381F4422"/>
    <w:multiLevelType w:val="multilevel"/>
    <w:tmpl w:val="FB92C3F8"/>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09" w15:restartNumberingAfterBreak="0">
    <w:nsid w:val="39CF72E5"/>
    <w:multiLevelType w:val="multilevel"/>
    <w:tmpl w:val="6DC21E7C"/>
    <w:lvl w:ilvl="0">
      <w:start w:val="1"/>
      <w:numFmt w:val="bullet"/>
      <w:lvlText w:val=""/>
      <w:lvlJc w:val="left"/>
      <w:pPr>
        <w:tabs>
          <w:tab w:val="num" w:pos="357"/>
        </w:tabs>
        <w:ind w:left="360" w:hanging="360"/>
      </w:pPr>
      <w:rPr>
        <w:rFonts w:ascii="Symbol" w:hAnsi="Symbol" w:hint="default"/>
        <w:sz w:val="24"/>
      </w:rPr>
    </w:lvl>
    <w:lvl w:ilvl="1">
      <w:start w:val="1"/>
      <w:numFmt w:val="decimal"/>
      <w:lvlText w:val="%2)"/>
      <w:lvlJc w:val="left"/>
      <w:pPr>
        <w:tabs>
          <w:tab w:val="num" w:pos="0"/>
        </w:tabs>
        <w:ind w:left="1672" w:hanging="450"/>
      </w:pPr>
      <w:rPr>
        <w:rFonts w:ascii="Verdana" w:eastAsia="Times New Roman" w:hAnsi="Verdana" w:cs="Times New Roman"/>
      </w:rPr>
    </w:lvl>
    <w:lvl w:ilvl="2">
      <w:start w:val="1"/>
      <w:numFmt w:val="decimal"/>
      <w:lvlText w:val="%3)"/>
      <w:lvlJc w:val="left"/>
      <w:pPr>
        <w:tabs>
          <w:tab w:val="num" w:pos="0"/>
        </w:tabs>
        <w:ind w:left="2482" w:hanging="360"/>
      </w:pPr>
    </w:lvl>
    <w:lvl w:ilvl="3">
      <w:start w:val="1"/>
      <w:numFmt w:val="lowerLetter"/>
      <w:lvlText w:val="%4)"/>
      <w:lvlJc w:val="left"/>
      <w:pPr>
        <w:tabs>
          <w:tab w:val="num" w:pos="0"/>
        </w:tabs>
        <w:ind w:left="3022" w:hanging="360"/>
      </w:pPr>
      <w:rPr>
        <w:color w:val="00B050"/>
      </w:r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10" w15:restartNumberingAfterBreak="0">
    <w:nsid w:val="3CCC1245"/>
    <w:multiLevelType w:val="multilevel"/>
    <w:tmpl w:val="0A7A63E6"/>
    <w:lvl w:ilvl="0">
      <w:start w:val="1"/>
      <w:numFmt w:val="decimal"/>
      <w:pStyle w:val="Listanumerowana5"/>
      <w:lvlText w:val="%1."/>
      <w:lvlJc w:val="left"/>
      <w:pPr>
        <w:tabs>
          <w:tab w:val="num" w:pos="1776"/>
        </w:tabs>
        <w:ind w:left="177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1" w15:restartNumberingAfterBreak="0">
    <w:nsid w:val="3D9372EE"/>
    <w:multiLevelType w:val="hybridMultilevel"/>
    <w:tmpl w:val="D76AB98A"/>
    <w:lvl w:ilvl="0" w:tplc="2BBE8842">
      <w:start w:val="1"/>
      <w:numFmt w:val="decimal"/>
      <w:lvlText w:val="%1."/>
      <w:lvlJc w:val="left"/>
      <w:pPr>
        <w:ind w:left="72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DDB372A"/>
    <w:multiLevelType w:val="multilevel"/>
    <w:tmpl w:val="236064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3E5E5C42"/>
    <w:multiLevelType w:val="multilevel"/>
    <w:tmpl w:val="1328661A"/>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14" w15:restartNumberingAfterBreak="0">
    <w:nsid w:val="40DC064E"/>
    <w:multiLevelType w:val="multilevel"/>
    <w:tmpl w:val="3B8A905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15" w15:restartNumberingAfterBreak="0">
    <w:nsid w:val="428F1C63"/>
    <w:multiLevelType w:val="multilevel"/>
    <w:tmpl w:val="7CE618CA"/>
    <w:lvl w:ilvl="0">
      <w:start w:val="1"/>
      <w:numFmt w:val="decimal"/>
      <w:lvlText w:val="%1)"/>
      <w:lvlJc w:val="left"/>
      <w:pPr>
        <w:tabs>
          <w:tab w:val="num" w:pos="0"/>
        </w:tabs>
        <w:ind w:left="1211" w:hanging="360"/>
      </w:pPr>
    </w:lvl>
    <w:lvl w:ilvl="1">
      <w:start w:val="1"/>
      <w:numFmt w:val="lowerLetter"/>
      <w:lvlText w:val="%2."/>
      <w:lvlJc w:val="left"/>
      <w:pPr>
        <w:tabs>
          <w:tab w:val="num" w:pos="0"/>
        </w:tabs>
        <w:ind w:left="1931" w:hanging="360"/>
      </w:p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116" w15:restartNumberingAfterBreak="0">
    <w:nsid w:val="42DC3A3F"/>
    <w:multiLevelType w:val="multilevel"/>
    <w:tmpl w:val="9872F62C"/>
    <w:lvl w:ilvl="0">
      <w:start w:val="1"/>
      <w:numFmt w:val="decimal"/>
      <w:lvlText w:val="%1)"/>
      <w:lvlJc w:val="left"/>
      <w:pPr>
        <w:ind w:left="360" w:hanging="360"/>
      </w:pPr>
      <w:rPr>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7" w15:restartNumberingAfterBreak="0">
    <w:nsid w:val="42F043B2"/>
    <w:multiLevelType w:val="multilevel"/>
    <w:tmpl w:val="657CC3D0"/>
    <w:lvl w:ilvl="0">
      <w:start w:val="6"/>
      <w:numFmt w:val="decimal"/>
      <w:lvlText w:val="%1."/>
      <w:lvlJc w:val="left"/>
      <w:pPr>
        <w:tabs>
          <w:tab w:val="num" w:pos="3421"/>
        </w:tabs>
        <w:ind w:left="3421" w:hanging="283"/>
      </w:pPr>
      <w:rPr>
        <w:rFonts w:hint="default"/>
        <w:b w:val="0"/>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118" w15:restartNumberingAfterBreak="0">
    <w:nsid w:val="432D68C1"/>
    <w:multiLevelType w:val="multilevel"/>
    <w:tmpl w:val="151653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43723B11"/>
    <w:multiLevelType w:val="hybridMultilevel"/>
    <w:tmpl w:val="03FC53CC"/>
    <w:lvl w:ilvl="0" w:tplc="04A8E60C">
      <w:start w:val="1"/>
      <w:numFmt w:val="decimal"/>
      <w:lvlText w:val="%1."/>
      <w:lvlJc w:val="left"/>
      <w:pPr>
        <w:tabs>
          <w:tab w:val="num" w:pos="360"/>
        </w:tabs>
        <w:ind w:left="360" w:hanging="360"/>
      </w:pPr>
      <w:rPr>
        <w:rFonts w:ascii="Verdana" w:hAnsi="Verdana" w:cs="Times New Roman" w:hint="default"/>
        <w:b w:val="0"/>
        <w:i w:val="0"/>
        <w:color w:val="000000"/>
        <w:sz w:val="18"/>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20" w15:restartNumberingAfterBreak="0">
    <w:nsid w:val="447A3427"/>
    <w:multiLevelType w:val="hybridMultilevel"/>
    <w:tmpl w:val="0A4A1844"/>
    <w:name w:val="WW8Num682"/>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21" w15:restartNumberingAfterBreak="0">
    <w:nsid w:val="44CA3D07"/>
    <w:multiLevelType w:val="hybridMultilevel"/>
    <w:tmpl w:val="13200CD6"/>
    <w:lvl w:ilvl="0" w:tplc="738E88CC">
      <w:start w:val="1"/>
      <w:numFmt w:val="decimal"/>
      <w:lvlText w:val="%1."/>
      <w:lvlJc w:val="left"/>
      <w:pPr>
        <w:tabs>
          <w:tab w:val="num" w:pos="0"/>
        </w:tabs>
        <w:ind w:left="0" w:hanging="360"/>
      </w:pPr>
      <w:rPr>
        <w:rFonts w:ascii="Verdana" w:hAnsi="Verdana" w:hint="default"/>
        <w:b w:val="0"/>
        <w:i w:val="0"/>
        <w:color w:val="auto"/>
        <w:sz w:val="18"/>
      </w:rPr>
    </w:lvl>
    <w:lvl w:ilvl="1" w:tplc="99B4F6B0">
      <w:start w:val="1"/>
      <w:numFmt w:val="decimal"/>
      <w:lvlText w:val="%2."/>
      <w:lvlJc w:val="left"/>
      <w:pPr>
        <w:ind w:left="720"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22" w15:restartNumberingAfterBreak="0">
    <w:nsid w:val="44F82DCE"/>
    <w:multiLevelType w:val="hybridMultilevel"/>
    <w:tmpl w:val="8376A63E"/>
    <w:lvl w:ilvl="0" w:tplc="E0F00544">
      <w:start w:val="1"/>
      <w:numFmt w:val="decimal"/>
      <w:lvlText w:val="%1)"/>
      <w:lvlJc w:val="left"/>
      <w:pPr>
        <w:ind w:left="1080" w:hanging="360"/>
      </w:pPr>
      <w:rPr>
        <w:rFonts w:hint="default"/>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15:restartNumberingAfterBreak="0">
    <w:nsid w:val="450526D7"/>
    <w:multiLevelType w:val="multilevel"/>
    <w:tmpl w:val="948C447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4" w15:restartNumberingAfterBreak="0">
    <w:nsid w:val="456E4680"/>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5" w15:restartNumberingAfterBreak="0">
    <w:nsid w:val="46241C32"/>
    <w:multiLevelType w:val="multilevel"/>
    <w:tmpl w:val="1BD03C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6" w15:restartNumberingAfterBreak="0">
    <w:nsid w:val="469E5A50"/>
    <w:multiLevelType w:val="multilevel"/>
    <w:tmpl w:val="F46099F2"/>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27" w15:restartNumberingAfterBreak="0">
    <w:nsid w:val="46B96975"/>
    <w:multiLevelType w:val="multilevel"/>
    <w:tmpl w:val="AAECAB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8" w15:restartNumberingAfterBreak="0">
    <w:nsid w:val="47CD5604"/>
    <w:multiLevelType w:val="hybridMultilevel"/>
    <w:tmpl w:val="0B8C6032"/>
    <w:lvl w:ilvl="0" w:tplc="04150017">
      <w:start w:val="1"/>
      <w:numFmt w:val="lowerLetter"/>
      <w:lvlText w:val="%1)"/>
      <w:lvlJc w:val="left"/>
      <w:pPr>
        <w:ind w:left="720" w:hanging="360"/>
      </w:pPr>
      <w:rPr>
        <w:rFonts w:eastAsia="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8A242A2"/>
    <w:multiLevelType w:val="multilevel"/>
    <w:tmpl w:val="291EA81A"/>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30" w15:restartNumberingAfterBreak="0">
    <w:nsid w:val="490F0D5A"/>
    <w:multiLevelType w:val="multilevel"/>
    <w:tmpl w:val="C40A47E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1" w15:restartNumberingAfterBreak="0">
    <w:nsid w:val="496D156D"/>
    <w:multiLevelType w:val="hybridMultilevel"/>
    <w:tmpl w:val="488693A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2" w15:restartNumberingAfterBreak="0">
    <w:nsid w:val="49CE2C8E"/>
    <w:multiLevelType w:val="multilevel"/>
    <w:tmpl w:val="18CEEEE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3" w15:restartNumberingAfterBreak="0">
    <w:nsid w:val="4C57716B"/>
    <w:multiLevelType w:val="multilevel"/>
    <w:tmpl w:val="AAECAB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4CC86C3B"/>
    <w:multiLevelType w:val="multilevel"/>
    <w:tmpl w:val="DD30FFB4"/>
    <w:lvl w:ilvl="0">
      <w:start w:val="1"/>
      <w:numFmt w:val="lowerLetter"/>
      <w:lvlText w:val="%1)"/>
      <w:lvlJc w:val="left"/>
      <w:pPr>
        <w:tabs>
          <w:tab w:val="num" w:pos="0"/>
        </w:tabs>
        <w:ind w:left="1080" w:hanging="360"/>
      </w:pPr>
      <w:rPr>
        <w:rFonts w:hint="default"/>
        <w:b w:val="0"/>
        <w:i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5" w15:restartNumberingAfterBreak="0">
    <w:nsid w:val="4D2D0192"/>
    <w:multiLevelType w:val="hybridMultilevel"/>
    <w:tmpl w:val="F4CCCBB2"/>
    <w:lvl w:ilvl="0" w:tplc="C756D6B6">
      <w:start w:val="1"/>
      <w:numFmt w:val="lowerLetter"/>
      <w:lvlText w:val="%1)"/>
      <w:lvlJc w:val="left"/>
      <w:pPr>
        <w:ind w:left="720" w:hanging="360"/>
      </w:pPr>
      <w:rPr>
        <w:rFonts w:eastAsia="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4E27659A"/>
    <w:multiLevelType w:val="hybridMultilevel"/>
    <w:tmpl w:val="4218ED92"/>
    <w:lvl w:ilvl="0" w:tplc="F8628FA8">
      <w:start w:val="1"/>
      <w:numFmt w:val="decimal"/>
      <w:lvlText w:val="%1."/>
      <w:lvlJc w:val="lef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FDD1ED6"/>
    <w:multiLevelType w:val="hybridMultilevel"/>
    <w:tmpl w:val="3AE609C2"/>
    <w:lvl w:ilvl="0" w:tplc="40FED7C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08B1D85"/>
    <w:multiLevelType w:val="multilevel"/>
    <w:tmpl w:val="625AA624"/>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39" w15:restartNumberingAfterBreak="0">
    <w:nsid w:val="51D936F4"/>
    <w:multiLevelType w:val="multilevel"/>
    <w:tmpl w:val="C8E81A62"/>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40" w15:restartNumberingAfterBreak="0">
    <w:nsid w:val="521A744F"/>
    <w:multiLevelType w:val="hybridMultilevel"/>
    <w:tmpl w:val="BC0E1C3C"/>
    <w:lvl w:ilvl="0" w:tplc="D5BE647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23210D3"/>
    <w:multiLevelType w:val="multilevel"/>
    <w:tmpl w:val="3D4E4EA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2" w15:restartNumberingAfterBreak="0">
    <w:nsid w:val="52432162"/>
    <w:multiLevelType w:val="multilevel"/>
    <w:tmpl w:val="DCA06F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15:restartNumberingAfterBreak="0">
    <w:nsid w:val="534E2AEF"/>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4" w15:restartNumberingAfterBreak="0">
    <w:nsid w:val="53BE6A6E"/>
    <w:multiLevelType w:val="multilevel"/>
    <w:tmpl w:val="9CE2F74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5" w15:restartNumberingAfterBreak="0">
    <w:nsid w:val="566D4CDE"/>
    <w:multiLevelType w:val="hybridMultilevel"/>
    <w:tmpl w:val="5756F9C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6" w15:restartNumberingAfterBreak="0">
    <w:nsid w:val="56746FE2"/>
    <w:multiLevelType w:val="multilevel"/>
    <w:tmpl w:val="27A8B9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7" w15:restartNumberingAfterBreak="0">
    <w:nsid w:val="575520E8"/>
    <w:multiLevelType w:val="multilevel"/>
    <w:tmpl w:val="57607932"/>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48" w15:restartNumberingAfterBreak="0">
    <w:nsid w:val="57676016"/>
    <w:multiLevelType w:val="multilevel"/>
    <w:tmpl w:val="F2C40A54"/>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49" w15:restartNumberingAfterBreak="0">
    <w:nsid w:val="589059C2"/>
    <w:multiLevelType w:val="multilevel"/>
    <w:tmpl w:val="3E603C58"/>
    <w:lvl w:ilvl="0">
      <w:start w:val="1"/>
      <w:numFmt w:val="decimal"/>
      <w:lvlText w:val="%1."/>
      <w:lvlJc w:val="left"/>
      <w:pPr>
        <w:tabs>
          <w:tab w:val="num" w:pos="0"/>
        </w:tabs>
        <w:ind w:left="1998" w:hanging="360"/>
      </w:pPr>
      <w:rPr>
        <w:rFonts w:ascii="Verdana" w:hAnsi="Verdana"/>
        <w:b w:val="0"/>
        <w:i w:val="0"/>
        <w:sz w:val="18"/>
      </w:rPr>
    </w:lvl>
    <w:lvl w:ilvl="1">
      <w:start w:val="2"/>
      <w:numFmt w:val="decimal"/>
      <w:lvlText w:val="%1.%2."/>
      <w:lvlJc w:val="left"/>
      <w:pPr>
        <w:tabs>
          <w:tab w:val="num" w:pos="0"/>
        </w:tabs>
        <w:ind w:left="2358" w:hanging="720"/>
      </w:pPr>
    </w:lvl>
    <w:lvl w:ilvl="2">
      <w:start w:val="1"/>
      <w:numFmt w:val="decimal"/>
      <w:lvlText w:val="%1.%2.%3."/>
      <w:lvlJc w:val="left"/>
      <w:pPr>
        <w:tabs>
          <w:tab w:val="num" w:pos="0"/>
        </w:tabs>
        <w:ind w:left="2358" w:hanging="720"/>
      </w:pPr>
    </w:lvl>
    <w:lvl w:ilvl="3">
      <w:start w:val="1"/>
      <w:numFmt w:val="decimal"/>
      <w:lvlText w:val="%1.%2.%3.%4."/>
      <w:lvlJc w:val="left"/>
      <w:pPr>
        <w:tabs>
          <w:tab w:val="num" w:pos="0"/>
        </w:tabs>
        <w:ind w:left="2718" w:hanging="1080"/>
      </w:pPr>
    </w:lvl>
    <w:lvl w:ilvl="4">
      <w:start w:val="1"/>
      <w:numFmt w:val="decimal"/>
      <w:lvlText w:val="%1.%2.%3.%4.%5."/>
      <w:lvlJc w:val="left"/>
      <w:pPr>
        <w:tabs>
          <w:tab w:val="num" w:pos="0"/>
        </w:tabs>
        <w:ind w:left="2718" w:hanging="1080"/>
      </w:pPr>
    </w:lvl>
    <w:lvl w:ilvl="5">
      <w:start w:val="1"/>
      <w:numFmt w:val="decimal"/>
      <w:lvlText w:val="%1.%2.%3.%4.%5.%6."/>
      <w:lvlJc w:val="left"/>
      <w:pPr>
        <w:tabs>
          <w:tab w:val="num" w:pos="0"/>
        </w:tabs>
        <w:ind w:left="3078" w:hanging="1440"/>
      </w:pPr>
    </w:lvl>
    <w:lvl w:ilvl="6">
      <w:start w:val="1"/>
      <w:numFmt w:val="decimal"/>
      <w:lvlText w:val="%1.%2.%3.%4.%5.%6.%7."/>
      <w:lvlJc w:val="left"/>
      <w:pPr>
        <w:tabs>
          <w:tab w:val="num" w:pos="0"/>
        </w:tabs>
        <w:ind w:left="3438" w:hanging="1800"/>
      </w:pPr>
    </w:lvl>
    <w:lvl w:ilvl="7">
      <w:start w:val="1"/>
      <w:numFmt w:val="decimal"/>
      <w:lvlText w:val="%1.%2.%3.%4.%5.%6.%7.%8."/>
      <w:lvlJc w:val="left"/>
      <w:pPr>
        <w:tabs>
          <w:tab w:val="num" w:pos="0"/>
        </w:tabs>
        <w:ind w:left="3438" w:hanging="1800"/>
      </w:pPr>
    </w:lvl>
    <w:lvl w:ilvl="8">
      <w:start w:val="1"/>
      <w:numFmt w:val="decimal"/>
      <w:lvlText w:val="%1.%2.%3.%4.%5.%6.%7.%8.%9."/>
      <w:lvlJc w:val="left"/>
      <w:pPr>
        <w:tabs>
          <w:tab w:val="num" w:pos="0"/>
        </w:tabs>
        <w:ind w:left="3798" w:hanging="2160"/>
      </w:pPr>
    </w:lvl>
  </w:abstractNum>
  <w:abstractNum w:abstractNumId="150" w15:restartNumberingAfterBreak="0">
    <w:nsid w:val="58F73AE3"/>
    <w:multiLevelType w:val="multilevel"/>
    <w:tmpl w:val="97845088"/>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51" w15:restartNumberingAfterBreak="0">
    <w:nsid w:val="59AE2EBB"/>
    <w:multiLevelType w:val="multilevel"/>
    <w:tmpl w:val="F6CE00BE"/>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52" w15:restartNumberingAfterBreak="0">
    <w:nsid w:val="5A1F1173"/>
    <w:multiLevelType w:val="hybridMultilevel"/>
    <w:tmpl w:val="57ACC9C4"/>
    <w:lvl w:ilvl="0" w:tplc="9C8AC3D0">
      <w:start w:val="2"/>
      <w:numFmt w:val="decimal"/>
      <w:lvlText w:val="%1."/>
      <w:lvlJc w:val="left"/>
      <w:pPr>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A497375"/>
    <w:multiLevelType w:val="multilevel"/>
    <w:tmpl w:val="2A820D2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4" w15:restartNumberingAfterBreak="0">
    <w:nsid w:val="5B121565"/>
    <w:multiLevelType w:val="multilevel"/>
    <w:tmpl w:val="DD9EA68E"/>
    <w:lvl w:ilvl="0">
      <w:start w:val="1"/>
      <w:numFmt w:val="bullet"/>
      <w:pStyle w:val="Listapunktowana2"/>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5" w15:restartNumberingAfterBreak="0">
    <w:nsid w:val="5BBB6506"/>
    <w:multiLevelType w:val="multilevel"/>
    <w:tmpl w:val="A04043E0"/>
    <w:lvl w:ilvl="0">
      <w:start w:val="2"/>
      <w:numFmt w:val="decimal"/>
      <w:lvlText w:val="%1."/>
      <w:lvlJc w:val="left"/>
      <w:pPr>
        <w:tabs>
          <w:tab w:val="num" w:pos="0"/>
        </w:tabs>
        <w:ind w:left="1080" w:hanging="360"/>
      </w:pPr>
      <w:rPr>
        <w:rFonts w:ascii="Verdana" w:hAnsi="Verdana" w:hint="default"/>
        <w:b w:val="0"/>
        <w:i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6" w15:restartNumberingAfterBreak="0">
    <w:nsid w:val="5BC5656C"/>
    <w:multiLevelType w:val="multilevel"/>
    <w:tmpl w:val="4BC67DFA"/>
    <w:lvl w:ilvl="0">
      <w:numFmt w:val="bullet"/>
      <w:lvlText w:val="•"/>
      <w:lvlJc w:val="left"/>
      <w:pPr>
        <w:ind w:left="1068" w:hanging="360"/>
      </w:pPr>
      <w:rPr>
        <w:rFonts w:ascii="Verdana" w:eastAsia="Calibri" w:hAnsi="Verdana"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7" w15:restartNumberingAfterBreak="0">
    <w:nsid w:val="5C2369FD"/>
    <w:multiLevelType w:val="hybridMultilevel"/>
    <w:tmpl w:val="D1F426A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15:restartNumberingAfterBreak="0">
    <w:nsid w:val="5C380A47"/>
    <w:multiLevelType w:val="multilevel"/>
    <w:tmpl w:val="EC762B90"/>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59" w15:restartNumberingAfterBreak="0">
    <w:nsid w:val="5C4D4694"/>
    <w:multiLevelType w:val="multilevel"/>
    <w:tmpl w:val="D7C66C9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0" w15:restartNumberingAfterBreak="0">
    <w:nsid w:val="5C6D040F"/>
    <w:multiLevelType w:val="multilevel"/>
    <w:tmpl w:val="E9EC9DC4"/>
    <w:lvl w:ilvl="0">
      <w:start w:val="1"/>
      <w:numFmt w:val="upperRoman"/>
      <w:pStyle w:val="Nagwek1"/>
      <w:lvlText w:val="%1"/>
      <w:lvlJc w:val="right"/>
      <w:pPr>
        <w:tabs>
          <w:tab w:val="num" w:pos="0"/>
        </w:tabs>
        <w:ind w:left="928" w:hanging="360"/>
      </w:pPr>
      <w:rPr>
        <w:rFonts w:ascii="Verdana" w:hAnsi="Verdana"/>
        <w:b w:val="0"/>
        <w:i w:val="0"/>
        <w:strike w:val="0"/>
        <w:dstrike w:val="0"/>
        <w:sz w:val="20"/>
        <w:szCs w:val="23"/>
        <w:u w:val="none"/>
      </w:rPr>
    </w:lvl>
    <w:lvl w:ilvl="1">
      <w:start w:val="1"/>
      <w:numFmt w:val="decimal"/>
      <w:pStyle w:val="Nagwek2"/>
      <w:lvlText w:val="%1.%2."/>
      <w:lvlJc w:val="left"/>
      <w:pPr>
        <w:tabs>
          <w:tab w:val="num" w:pos="0"/>
        </w:tabs>
        <w:ind w:left="1437" w:hanging="72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1" w15:restartNumberingAfterBreak="0">
    <w:nsid w:val="5D350E45"/>
    <w:multiLevelType w:val="multilevel"/>
    <w:tmpl w:val="5798CAC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2" w15:restartNumberingAfterBreak="0">
    <w:nsid w:val="5E704130"/>
    <w:multiLevelType w:val="multilevel"/>
    <w:tmpl w:val="5F12AC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3" w15:restartNumberingAfterBreak="0">
    <w:nsid w:val="5F033C05"/>
    <w:multiLevelType w:val="multilevel"/>
    <w:tmpl w:val="BDD8A4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4" w15:restartNumberingAfterBreak="0">
    <w:nsid w:val="5F3C5ABE"/>
    <w:multiLevelType w:val="multilevel"/>
    <w:tmpl w:val="D670182A"/>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65" w15:restartNumberingAfterBreak="0">
    <w:nsid w:val="5FDA757D"/>
    <w:multiLevelType w:val="multilevel"/>
    <w:tmpl w:val="1F34845C"/>
    <w:lvl w:ilvl="0">
      <w:start w:val="1"/>
      <w:numFmt w:val="bullet"/>
      <w:pStyle w:val="Listapunktowana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6" w15:restartNumberingAfterBreak="0">
    <w:nsid w:val="61513E60"/>
    <w:multiLevelType w:val="hybridMultilevel"/>
    <w:tmpl w:val="3D74FBA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7" w15:restartNumberingAfterBreak="0">
    <w:nsid w:val="618211ED"/>
    <w:multiLevelType w:val="multilevel"/>
    <w:tmpl w:val="D7B027DE"/>
    <w:lvl w:ilvl="0">
      <w:start w:val="1"/>
      <w:numFmt w:val="bullet"/>
      <w:pStyle w:val="Listapunktowana"/>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8" w15:restartNumberingAfterBreak="0">
    <w:nsid w:val="61DB65B9"/>
    <w:multiLevelType w:val="multilevel"/>
    <w:tmpl w:val="9426ECC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9" w15:restartNumberingAfterBreak="0">
    <w:nsid w:val="626A5525"/>
    <w:multiLevelType w:val="hybridMultilevel"/>
    <w:tmpl w:val="7C0067F2"/>
    <w:lvl w:ilvl="0" w:tplc="6B0E9822">
      <w:start w:val="1"/>
      <w:numFmt w:val="decimal"/>
      <w:lvlText w:val="%1."/>
      <w:lvlJc w:val="left"/>
      <w:pPr>
        <w:ind w:left="720" w:hanging="360"/>
      </w:pPr>
      <w:rPr>
        <w:rFonts w:ascii="Arial" w:hAnsi="Arial"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48E5A39"/>
    <w:multiLevelType w:val="multilevel"/>
    <w:tmpl w:val="64429D6A"/>
    <w:lvl w:ilvl="0">
      <w:start w:val="1"/>
      <w:numFmt w:val="decimal"/>
      <w:lvlText w:val="%1."/>
      <w:lvlJc w:val="left"/>
      <w:pPr>
        <w:tabs>
          <w:tab w:val="num" w:pos="360"/>
        </w:tabs>
        <w:ind w:left="360" w:hanging="360"/>
      </w:pPr>
      <w:rPr>
        <w:rFonts w:ascii="Verdana" w:hAnsi="Verdana" w:hint="default"/>
        <w:b w:val="0"/>
        <w:i w:val="0"/>
        <w:sz w:val="18"/>
      </w:rPr>
    </w:lvl>
    <w:lvl w:ilvl="1">
      <w:start w:val="1"/>
      <w:numFmt w:val="lowerLetter"/>
      <w:lvlText w:val="%2."/>
      <w:lvlJc w:val="left"/>
      <w:pPr>
        <w:tabs>
          <w:tab w:val="num" w:pos="0"/>
        </w:tabs>
        <w:ind w:left="1440" w:hanging="360"/>
      </w:pPr>
      <w:rPr>
        <w:rFonts w:hint="default"/>
      </w:rPr>
    </w:lvl>
    <w:lvl w:ilvl="2">
      <w:start w:val="6"/>
      <w:numFmt w:val="decimal"/>
      <w:lvlText w:val="%3)"/>
      <w:lvlJc w:val="left"/>
      <w:pPr>
        <w:tabs>
          <w:tab w:val="num" w:pos="0"/>
        </w:tabs>
        <w:ind w:left="2591" w:hanging="180"/>
      </w:pPr>
      <w:rPr>
        <w:rFonts w:ascii="Verdana" w:hAnsi="Verdana" w:hint="default"/>
        <w:b w:val="0"/>
        <w:bCs w:val="0"/>
        <w:i w:val="0"/>
        <w:iCs w:val="0"/>
        <w:color w:val="000000" w:themeColor="text1"/>
        <w:sz w:val="18"/>
        <w:szCs w:val="22"/>
      </w:r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71" w15:restartNumberingAfterBreak="0">
    <w:nsid w:val="6655158A"/>
    <w:multiLevelType w:val="hybridMultilevel"/>
    <w:tmpl w:val="2556A5FE"/>
    <w:lvl w:ilvl="0" w:tplc="E0000276">
      <w:start w:val="1"/>
      <w:numFmt w:val="decimal"/>
      <w:lvlText w:val="%1)"/>
      <w:lvlJc w:val="left"/>
      <w:pPr>
        <w:ind w:left="2340" w:hanging="360"/>
      </w:pPr>
      <w:rPr>
        <w:rFonts w:ascii="Verdana" w:hAnsi="Verdana" w:cs="Times New Roman" w:hint="default"/>
        <w:b w:val="0"/>
        <w:bCs w:val="0"/>
        <w:i w:val="0"/>
        <w:iCs w:val="0"/>
        <w:color w:val="auto"/>
        <w:sz w:val="18"/>
        <w:szCs w:val="18"/>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72" w15:restartNumberingAfterBreak="0">
    <w:nsid w:val="66C73DAE"/>
    <w:multiLevelType w:val="hybridMultilevel"/>
    <w:tmpl w:val="DE1C8FE8"/>
    <w:lvl w:ilvl="0" w:tplc="BDE0DBB8">
      <w:start w:val="10"/>
      <w:numFmt w:val="decimal"/>
      <w:lvlText w:val="%1)"/>
      <w:lvlJc w:val="left"/>
      <w:pPr>
        <w:ind w:left="0" w:hanging="360"/>
      </w:pPr>
      <w:rPr>
        <w:rFonts w:ascii="Verdana" w:hAnsi="Verdana" w:hint="default"/>
        <w:b w:val="0"/>
        <w:i w:val="0"/>
        <w:color w:val="auto"/>
        <w:sz w:val="18"/>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6D83500"/>
    <w:multiLevelType w:val="hybridMultilevel"/>
    <w:tmpl w:val="1A7A21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6FE6F5D"/>
    <w:multiLevelType w:val="hybridMultilevel"/>
    <w:tmpl w:val="25DA99A4"/>
    <w:lvl w:ilvl="0" w:tplc="FF9C9B28">
      <w:start w:val="1"/>
      <w:numFmt w:val="decimal"/>
      <w:lvlText w:val="%1."/>
      <w:lvlJc w:val="lef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7642281"/>
    <w:multiLevelType w:val="multilevel"/>
    <w:tmpl w:val="5F34C36E"/>
    <w:lvl w:ilvl="0">
      <w:start w:val="6"/>
      <w:numFmt w:val="decimal"/>
      <w:lvlText w:val="%1."/>
      <w:lvlJc w:val="left"/>
      <w:pPr>
        <w:tabs>
          <w:tab w:val="num" w:pos="3421"/>
        </w:tabs>
        <w:ind w:left="3421" w:hanging="283"/>
      </w:pPr>
      <w:rPr>
        <w:rFonts w:hint="default"/>
        <w:b w:val="0"/>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176" w15:restartNumberingAfterBreak="0">
    <w:nsid w:val="6A2F52A7"/>
    <w:multiLevelType w:val="multilevel"/>
    <w:tmpl w:val="9F40E684"/>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7" w15:restartNumberingAfterBreak="0">
    <w:nsid w:val="6A44751B"/>
    <w:multiLevelType w:val="multilevel"/>
    <w:tmpl w:val="A4B4253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8" w15:restartNumberingAfterBreak="0">
    <w:nsid w:val="6AE05788"/>
    <w:multiLevelType w:val="multilevel"/>
    <w:tmpl w:val="781EBBB0"/>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79" w15:restartNumberingAfterBreak="0">
    <w:nsid w:val="6B9F72A9"/>
    <w:multiLevelType w:val="multilevel"/>
    <w:tmpl w:val="360011D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80" w15:restartNumberingAfterBreak="0">
    <w:nsid w:val="6C5253DA"/>
    <w:multiLevelType w:val="multilevel"/>
    <w:tmpl w:val="50787FF4"/>
    <w:lvl w:ilvl="0">
      <w:start w:val="1"/>
      <w:numFmt w:val="decimal"/>
      <w:lvlText w:val="%1)"/>
      <w:lvlJc w:val="left"/>
      <w:pPr>
        <w:ind w:left="360" w:hanging="360"/>
      </w:pPr>
    </w:lvl>
    <w:lvl w:ilvl="1">
      <w:numFmt w:val="bullet"/>
      <w:lvlText w:val="o"/>
      <w:lvlJc w:val="left"/>
      <w:pPr>
        <w:ind w:left="-3240" w:hanging="360"/>
      </w:pPr>
      <w:rPr>
        <w:rFonts w:ascii="Courier New" w:hAnsi="Courier New"/>
        <w:sz w:val="20"/>
      </w:rPr>
    </w:lvl>
    <w:lvl w:ilvl="2">
      <w:numFmt w:val="bullet"/>
      <w:lvlText w:val=""/>
      <w:lvlJc w:val="left"/>
      <w:pPr>
        <w:ind w:left="-2520" w:hanging="360"/>
      </w:pPr>
      <w:rPr>
        <w:rFonts w:ascii="Wingdings" w:hAnsi="Wingdings"/>
        <w:sz w:val="20"/>
      </w:rPr>
    </w:lvl>
    <w:lvl w:ilvl="3">
      <w:start w:val="1"/>
      <w:numFmt w:val="decimal"/>
      <w:lvlText w:val="%4."/>
      <w:lvlJc w:val="left"/>
      <w:pPr>
        <w:ind w:left="-1800" w:hanging="360"/>
      </w:pPr>
    </w:lvl>
    <w:lvl w:ilvl="4">
      <w:start w:val="1"/>
      <w:numFmt w:val="decimal"/>
      <w:lvlText w:val="%5."/>
      <w:lvlJc w:val="left"/>
      <w:pPr>
        <w:ind w:left="-1080" w:hanging="360"/>
      </w:pPr>
    </w:lvl>
    <w:lvl w:ilvl="5">
      <w:start w:val="1"/>
      <w:numFmt w:val="decimal"/>
      <w:lvlText w:val="%6."/>
      <w:lvlJc w:val="left"/>
      <w:pPr>
        <w:ind w:left="-360" w:hanging="360"/>
      </w:pPr>
    </w:lvl>
    <w:lvl w:ilvl="6">
      <w:start w:val="1"/>
      <w:numFmt w:val="decimal"/>
      <w:lvlText w:val="%7."/>
      <w:lvlJc w:val="left"/>
      <w:pPr>
        <w:ind w:left="360" w:hanging="360"/>
      </w:pPr>
    </w:lvl>
    <w:lvl w:ilvl="7">
      <w:start w:val="1"/>
      <w:numFmt w:val="decimal"/>
      <w:lvlText w:val="%8."/>
      <w:lvlJc w:val="left"/>
      <w:pPr>
        <w:ind w:left="1080" w:hanging="360"/>
      </w:pPr>
    </w:lvl>
    <w:lvl w:ilvl="8">
      <w:start w:val="1"/>
      <w:numFmt w:val="decimal"/>
      <w:lvlText w:val="%9."/>
      <w:lvlJc w:val="left"/>
      <w:pPr>
        <w:ind w:left="1800" w:hanging="360"/>
      </w:pPr>
    </w:lvl>
  </w:abstractNum>
  <w:abstractNum w:abstractNumId="181" w15:restartNumberingAfterBreak="0">
    <w:nsid w:val="6CAA0866"/>
    <w:multiLevelType w:val="multilevel"/>
    <w:tmpl w:val="AFE0AC4E"/>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82" w15:restartNumberingAfterBreak="0">
    <w:nsid w:val="6DD0120C"/>
    <w:multiLevelType w:val="multilevel"/>
    <w:tmpl w:val="3168C0C0"/>
    <w:lvl w:ilvl="0">
      <w:start w:val="1"/>
      <w:numFmt w:val="decimal"/>
      <w:lvlText w:val="%1."/>
      <w:lvlJc w:val="left"/>
      <w:pPr>
        <w:ind w:left="810" w:hanging="45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3" w15:restartNumberingAfterBreak="0">
    <w:nsid w:val="6DF05484"/>
    <w:multiLevelType w:val="hybridMultilevel"/>
    <w:tmpl w:val="78FE2ADE"/>
    <w:lvl w:ilvl="0" w:tplc="3E48C68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4" w15:restartNumberingAfterBreak="0">
    <w:nsid w:val="6E300069"/>
    <w:multiLevelType w:val="multilevel"/>
    <w:tmpl w:val="D8B6589C"/>
    <w:lvl w:ilvl="0">
      <w:start w:val="1"/>
      <w:numFmt w:val="bullet"/>
      <w:pStyle w:val="Listapunktowana4"/>
      <w:lvlText w:val=""/>
      <w:lvlJc w:val="left"/>
      <w:pPr>
        <w:tabs>
          <w:tab w:val="num" w:pos="1209"/>
        </w:tabs>
        <w:ind w:left="120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5" w15:restartNumberingAfterBreak="0">
    <w:nsid w:val="6E657030"/>
    <w:multiLevelType w:val="hybridMultilevel"/>
    <w:tmpl w:val="6882DD40"/>
    <w:lvl w:ilvl="0" w:tplc="8772A22C">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6E812BB0"/>
    <w:multiLevelType w:val="multilevel"/>
    <w:tmpl w:val="77E2ADB4"/>
    <w:lvl w:ilvl="0">
      <w:start w:val="1"/>
      <w:numFmt w:val="decimal"/>
      <w:pStyle w:val="Listanumerowana"/>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7" w15:restartNumberingAfterBreak="0">
    <w:nsid w:val="6FB42E72"/>
    <w:multiLevelType w:val="multilevel"/>
    <w:tmpl w:val="BB24016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8" w15:restartNumberingAfterBreak="0">
    <w:nsid w:val="70820168"/>
    <w:multiLevelType w:val="multilevel"/>
    <w:tmpl w:val="510A844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89" w15:restartNumberingAfterBreak="0">
    <w:nsid w:val="70AF3CA7"/>
    <w:multiLevelType w:val="hybridMultilevel"/>
    <w:tmpl w:val="0C3E0240"/>
    <w:lvl w:ilvl="0" w:tplc="28ACDC28">
      <w:start w:val="1"/>
      <w:numFmt w:val="decimal"/>
      <w:lvlText w:val="%1."/>
      <w:lvlJc w:val="left"/>
      <w:pPr>
        <w:ind w:left="720" w:hanging="360"/>
      </w:pPr>
      <w:rPr>
        <w:rFonts w:ascii="Verdana" w:hAnsi="Verdana" w:hint="default"/>
        <w:b w:val="0"/>
        <w:i w:val="0"/>
        <w:color w:val="000000"/>
        <w:sz w:val="22"/>
      </w:rPr>
    </w:lvl>
    <w:lvl w:ilvl="1" w:tplc="98E4EB60">
      <w:start w:val="1"/>
      <w:numFmt w:val="decimal"/>
      <w:lvlText w:val="%2."/>
      <w:lvlJc w:val="left"/>
      <w:pPr>
        <w:ind w:left="360" w:hanging="360"/>
      </w:pPr>
      <w:rPr>
        <w:rFonts w:ascii="Verdana" w:eastAsia="Times New Roman" w:hAnsi="Verdana"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0E42279"/>
    <w:multiLevelType w:val="multilevel"/>
    <w:tmpl w:val="4C942364"/>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91" w15:restartNumberingAfterBreak="0">
    <w:nsid w:val="710B0B87"/>
    <w:multiLevelType w:val="hybridMultilevel"/>
    <w:tmpl w:val="FC8632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71F80317"/>
    <w:multiLevelType w:val="multilevel"/>
    <w:tmpl w:val="542EBC6E"/>
    <w:lvl w:ilvl="0">
      <w:start w:val="1"/>
      <w:numFmt w:val="decimal"/>
      <w:lvlText w:val="%1."/>
      <w:lvlJc w:val="left"/>
      <w:pPr>
        <w:tabs>
          <w:tab w:val="num" w:pos="360"/>
        </w:tabs>
        <w:ind w:left="360" w:hanging="360"/>
      </w:pPr>
      <w:rPr>
        <w:rFonts w:ascii="Verdana" w:hAnsi="Verdana"/>
        <w:b w:val="0"/>
        <w:i w:val="0"/>
        <w:sz w:val="18"/>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591"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3" w15:restartNumberingAfterBreak="0">
    <w:nsid w:val="72D94B3C"/>
    <w:multiLevelType w:val="hybridMultilevel"/>
    <w:tmpl w:val="1EEA76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42D2454"/>
    <w:multiLevelType w:val="hybridMultilevel"/>
    <w:tmpl w:val="D3F63D4E"/>
    <w:lvl w:ilvl="0" w:tplc="B9DCB874">
      <w:start w:val="1"/>
      <w:numFmt w:val="decimal"/>
      <w:lvlText w:val="%1)"/>
      <w:lvlJc w:val="right"/>
      <w:pPr>
        <w:ind w:left="720"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4996696"/>
    <w:multiLevelType w:val="multilevel"/>
    <w:tmpl w:val="CF86D818"/>
    <w:lvl w:ilvl="0">
      <w:start w:val="1"/>
      <w:numFmt w:val="decimal"/>
      <w:lvlText w:val="%1."/>
      <w:lvlJc w:val="left"/>
      <w:pPr>
        <w:tabs>
          <w:tab w:val="num" w:pos="0"/>
        </w:tabs>
        <w:ind w:left="720" w:hanging="360"/>
      </w:pPr>
      <w:rPr>
        <w:rFonts w:ascii="Verdana" w:hAnsi="Verdana"/>
        <w:b w:val="0"/>
        <w:i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6" w15:restartNumberingAfterBreak="0">
    <w:nsid w:val="756B48C0"/>
    <w:multiLevelType w:val="multilevel"/>
    <w:tmpl w:val="48207ADA"/>
    <w:lvl w:ilvl="0">
      <w:start w:val="1"/>
      <w:numFmt w:val="upperRoman"/>
      <w:lvlText w:val="%1."/>
      <w:lvlJc w:val="left"/>
      <w:pPr>
        <w:tabs>
          <w:tab w:val="num" w:pos="0"/>
        </w:tabs>
        <w:ind w:left="1080" w:hanging="720"/>
      </w:pPr>
      <w:rPr>
        <w:rFonts w:ascii="Verdana" w:hAnsi="Verdana"/>
        <w:b w:val="0"/>
        <w:color w:val="auto"/>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7"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8" w15:restartNumberingAfterBreak="0">
    <w:nsid w:val="76C11787"/>
    <w:multiLevelType w:val="multilevel"/>
    <w:tmpl w:val="82A43D4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9" w15:restartNumberingAfterBreak="0">
    <w:nsid w:val="778D1F51"/>
    <w:multiLevelType w:val="hybridMultilevel"/>
    <w:tmpl w:val="27B83F56"/>
    <w:lvl w:ilvl="0" w:tplc="E0000276">
      <w:start w:val="1"/>
      <w:numFmt w:val="decimal"/>
      <w:lvlText w:val="%1)"/>
      <w:lvlJc w:val="left"/>
      <w:pPr>
        <w:ind w:left="720" w:hanging="360"/>
      </w:pPr>
      <w:rPr>
        <w:rFonts w:ascii="Verdana" w:hAnsi="Verdana" w:cs="Times New Roman" w:hint="default"/>
        <w:b w:val="0"/>
        <w:bCs w:val="0"/>
        <w:i w:val="0"/>
        <w:iCs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783D1457"/>
    <w:multiLevelType w:val="hybridMultilevel"/>
    <w:tmpl w:val="53565FE2"/>
    <w:lvl w:ilvl="0" w:tplc="580655F6">
      <w:start w:val="1"/>
      <w:numFmt w:val="upperRoman"/>
      <w:lvlText w:val="%1."/>
      <w:lvlJc w:val="left"/>
      <w:pPr>
        <w:ind w:left="1004" w:hanging="720"/>
      </w:pPr>
      <w:rPr>
        <w:rFonts w:eastAsia="Times New Roman"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1" w15:restartNumberingAfterBreak="0">
    <w:nsid w:val="7B1E722A"/>
    <w:multiLevelType w:val="hybridMultilevel"/>
    <w:tmpl w:val="EFF41E32"/>
    <w:lvl w:ilvl="0" w:tplc="0BD43AD8">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BBF2FA7"/>
    <w:multiLevelType w:val="hybridMultilevel"/>
    <w:tmpl w:val="98CC75BA"/>
    <w:lvl w:ilvl="0" w:tplc="D574744C">
      <w:start w:val="1"/>
      <w:numFmt w:val="lowerLetter"/>
      <w:lvlText w:val="%1)"/>
      <w:lvlJc w:val="left"/>
      <w:pPr>
        <w:ind w:left="720" w:hanging="360"/>
      </w:pPr>
      <w:rPr>
        <w:rFonts w:eastAsia="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7CBC0A67"/>
    <w:multiLevelType w:val="multilevel"/>
    <w:tmpl w:val="660E97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15:restartNumberingAfterBreak="0">
    <w:nsid w:val="7CE70502"/>
    <w:multiLevelType w:val="multilevel"/>
    <w:tmpl w:val="B6B4AAC0"/>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05" w15:restartNumberingAfterBreak="0">
    <w:nsid w:val="7E252B48"/>
    <w:multiLevelType w:val="hybridMultilevel"/>
    <w:tmpl w:val="BFACD93C"/>
    <w:lvl w:ilvl="0" w:tplc="E0000276">
      <w:start w:val="1"/>
      <w:numFmt w:val="decimal"/>
      <w:lvlText w:val="%1)"/>
      <w:lvlJc w:val="left"/>
      <w:pPr>
        <w:ind w:left="1080" w:hanging="360"/>
      </w:pPr>
      <w:rPr>
        <w:rFonts w:ascii="Verdana" w:hAnsi="Verdana" w:cs="Times New Roman" w:hint="default"/>
        <w:b w:val="0"/>
        <w:bCs w:val="0"/>
        <w:i w:val="0"/>
        <w:iCs w:val="0"/>
        <w:color w:val="auto"/>
        <w:sz w:val="18"/>
        <w:szCs w:val="18"/>
      </w:rPr>
    </w:lvl>
    <w:lvl w:ilvl="1" w:tplc="04150019" w:tentative="1">
      <w:start w:val="1"/>
      <w:numFmt w:val="lowerLetter"/>
      <w:lvlText w:val="%2."/>
      <w:lvlJc w:val="left"/>
      <w:pPr>
        <w:ind w:left="1800" w:hanging="360"/>
      </w:pPr>
    </w:lvl>
    <w:lvl w:ilvl="2" w:tplc="D0C479AA">
      <w:start w:val="1"/>
      <w:numFmt w:val="decimal"/>
      <w:lvlText w:val="%3)"/>
      <w:lvlJc w:val="right"/>
      <w:pPr>
        <w:ind w:left="2520" w:hanging="180"/>
      </w:pPr>
      <w:rPr>
        <w:rFonts w:ascii="Verdana" w:eastAsia="Times New Roman" w:hAnsi="Verdana" w:cs="Times New Roman"/>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6" w15:restartNumberingAfterBreak="0">
    <w:nsid w:val="7EC0547B"/>
    <w:multiLevelType w:val="multilevel"/>
    <w:tmpl w:val="53A8B5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7" w15:restartNumberingAfterBreak="0">
    <w:nsid w:val="7F98360A"/>
    <w:multiLevelType w:val="hybridMultilevel"/>
    <w:tmpl w:val="D85A93E8"/>
    <w:lvl w:ilvl="0" w:tplc="E242886C">
      <w:start w:val="1"/>
      <w:numFmt w:val="decimal"/>
      <w:lvlText w:val="%1."/>
      <w:lvlJc w:val="lef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7FED6EE3"/>
    <w:multiLevelType w:val="hybridMultilevel"/>
    <w:tmpl w:val="99DAABCC"/>
    <w:lvl w:ilvl="0" w:tplc="B5563828">
      <w:start w:val="1"/>
      <w:numFmt w:val="decimal"/>
      <w:lvlText w:val="%1."/>
      <w:lvlJc w:val="left"/>
      <w:pPr>
        <w:ind w:left="1146" w:hanging="360"/>
      </w:pPr>
      <w:rPr>
        <w:rFonts w:ascii="Verdana" w:hAnsi="Verdana" w:hint="default"/>
        <w:b w:val="0"/>
        <w:i w:val="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AEF8E9E6">
      <w:start w:val="1"/>
      <w:numFmt w:val="decimal"/>
      <w:lvlText w:val="%4."/>
      <w:lvlJc w:val="left"/>
      <w:pPr>
        <w:ind w:left="3306" w:hanging="360"/>
      </w:pPr>
      <w:rPr>
        <w:rFonts w:ascii="Verdana" w:hAnsi="Verdana" w:hint="default"/>
        <w:b w:val="0"/>
        <w:i w:val="0"/>
        <w:sz w:val="18"/>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60"/>
  </w:num>
  <w:num w:numId="2">
    <w:abstractNumId w:val="186"/>
  </w:num>
  <w:num w:numId="3">
    <w:abstractNumId w:val="96"/>
  </w:num>
  <w:num w:numId="4">
    <w:abstractNumId w:val="84"/>
  </w:num>
  <w:num w:numId="5">
    <w:abstractNumId w:val="9"/>
  </w:num>
  <w:num w:numId="6">
    <w:abstractNumId w:val="110"/>
  </w:num>
  <w:num w:numId="7">
    <w:abstractNumId w:val="167"/>
  </w:num>
  <w:num w:numId="8">
    <w:abstractNumId w:val="154"/>
  </w:num>
  <w:num w:numId="9">
    <w:abstractNumId w:val="33"/>
  </w:num>
  <w:num w:numId="10">
    <w:abstractNumId w:val="184"/>
  </w:num>
  <w:num w:numId="11">
    <w:abstractNumId w:val="165"/>
  </w:num>
  <w:num w:numId="12">
    <w:abstractNumId w:val="44"/>
  </w:num>
  <w:num w:numId="13">
    <w:abstractNumId w:val="23"/>
  </w:num>
  <w:num w:numId="14">
    <w:abstractNumId w:val="192"/>
  </w:num>
  <w:num w:numId="15">
    <w:abstractNumId w:val="70"/>
  </w:num>
  <w:num w:numId="16">
    <w:abstractNumId w:val="49"/>
  </w:num>
  <w:num w:numId="17">
    <w:abstractNumId w:val="102"/>
  </w:num>
  <w:num w:numId="18">
    <w:abstractNumId w:val="42"/>
  </w:num>
  <w:num w:numId="19">
    <w:abstractNumId w:val="155"/>
  </w:num>
  <w:num w:numId="20">
    <w:abstractNumId w:val="75"/>
  </w:num>
  <w:num w:numId="21">
    <w:abstractNumId w:val="37"/>
  </w:num>
  <w:num w:numId="22">
    <w:abstractNumId w:val="34"/>
  </w:num>
  <w:num w:numId="23">
    <w:abstractNumId w:val="92"/>
  </w:num>
  <w:num w:numId="24">
    <w:abstractNumId w:val="103"/>
  </w:num>
  <w:num w:numId="25">
    <w:abstractNumId w:val="109"/>
  </w:num>
  <w:num w:numId="26">
    <w:abstractNumId w:val="195"/>
  </w:num>
  <w:num w:numId="27">
    <w:abstractNumId w:val="149"/>
  </w:num>
  <w:num w:numId="28">
    <w:abstractNumId w:val="94"/>
  </w:num>
  <w:num w:numId="29">
    <w:abstractNumId w:val="104"/>
  </w:num>
  <w:num w:numId="30">
    <w:abstractNumId w:val="196"/>
  </w:num>
  <w:num w:numId="31">
    <w:abstractNumId w:val="115"/>
  </w:num>
  <w:num w:numId="32">
    <w:abstractNumId w:val="71"/>
  </w:num>
  <w:num w:numId="33">
    <w:abstractNumId w:val="193"/>
  </w:num>
  <w:num w:numId="34">
    <w:abstractNumId w:val="199"/>
  </w:num>
  <w:num w:numId="35">
    <w:abstractNumId w:val="100"/>
  </w:num>
  <w:num w:numId="36">
    <w:abstractNumId w:val="66"/>
  </w:num>
  <w:num w:numId="37">
    <w:abstractNumId w:val="170"/>
  </w:num>
  <w:num w:numId="38">
    <w:abstractNumId w:val="208"/>
  </w:num>
  <w:num w:numId="39">
    <w:abstractNumId w:val="111"/>
  </w:num>
  <w:num w:numId="40">
    <w:abstractNumId w:val="51"/>
  </w:num>
  <w:num w:numId="41">
    <w:abstractNumId w:val="183"/>
  </w:num>
  <w:num w:numId="42">
    <w:abstractNumId w:val="134"/>
  </w:num>
  <w:num w:numId="43">
    <w:abstractNumId w:val="52"/>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5"/>
  </w:num>
  <w:num w:numId="46">
    <w:abstractNumId w:val="63"/>
  </w:num>
  <w:num w:numId="47">
    <w:abstractNumId w:val="171"/>
  </w:num>
  <w:num w:numId="48">
    <w:abstractNumId w:val="4"/>
  </w:num>
  <w:num w:numId="49">
    <w:abstractNumId w:val="169"/>
  </w:num>
  <w:num w:numId="50">
    <w:abstractNumId w:val="55"/>
  </w:num>
  <w:num w:numId="51">
    <w:abstractNumId w:val="197"/>
  </w:num>
  <w:num w:numId="52">
    <w:abstractNumId w:val="54"/>
  </w:num>
  <w:num w:numId="53">
    <w:abstractNumId w:val="24"/>
  </w:num>
  <w:num w:numId="54">
    <w:abstractNumId w:val="30"/>
  </w:num>
  <w:num w:numId="55">
    <w:abstractNumId w:val="121"/>
  </w:num>
  <w:num w:numId="56">
    <w:abstractNumId w:val="152"/>
  </w:num>
  <w:num w:numId="57">
    <w:abstractNumId w:val="189"/>
  </w:num>
  <w:num w:numId="58">
    <w:abstractNumId w:val="76"/>
  </w:num>
  <w:num w:numId="59">
    <w:abstractNumId w:val="0"/>
  </w:num>
  <w:num w:numId="60">
    <w:abstractNumId w:val="3"/>
  </w:num>
  <w:num w:numId="61">
    <w:abstractNumId w:val="120"/>
  </w:num>
  <w:num w:numId="62">
    <w:abstractNumId w:val="143"/>
  </w:num>
  <w:num w:numId="63">
    <w:abstractNumId w:val="124"/>
  </w:num>
  <w:num w:numId="64">
    <w:abstractNumId w:val="1"/>
  </w:num>
  <w:num w:numId="65">
    <w:abstractNumId w:val="2"/>
  </w:num>
  <w:num w:numId="66">
    <w:abstractNumId w:val="122"/>
  </w:num>
  <w:num w:numId="67">
    <w:abstractNumId w:val="119"/>
  </w:num>
  <w:num w:numId="68">
    <w:abstractNumId w:val="26"/>
  </w:num>
  <w:num w:numId="69">
    <w:abstractNumId w:val="87"/>
  </w:num>
  <w:num w:numId="70">
    <w:abstractNumId w:val="194"/>
  </w:num>
  <w:num w:numId="71">
    <w:abstractNumId w:val="46"/>
  </w:num>
  <w:num w:numId="72">
    <w:abstractNumId w:val="65"/>
  </w:num>
  <w:num w:numId="7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72"/>
  </w:num>
  <w:num w:numId="75">
    <w:abstractNumId w:val="205"/>
  </w:num>
  <w:num w:numId="76">
    <w:abstractNumId w:val="145"/>
  </w:num>
  <w:num w:numId="77">
    <w:abstractNumId w:val="131"/>
  </w:num>
  <w:num w:numId="78">
    <w:abstractNumId w:val="173"/>
  </w:num>
  <w:num w:numId="79">
    <w:abstractNumId w:val="68"/>
  </w:num>
  <w:num w:numId="80">
    <w:abstractNumId w:val="12"/>
  </w:num>
  <w:num w:numId="81">
    <w:abstractNumId w:val="174"/>
  </w:num>
  <w:num w:numId="82">
    <w:abstractNumId w:val="136"/>
  </w:num>
  <w:num w:numId="83">
    <w:abstractNumId w:val="16"/>
  </w:num>
  <w:num w:numId="84">
    <w:abstractNumId w:val="207"/>
  </w:num>
  <w:num w:numId="85">
    <w:abstractNumId w:val="32"/>
  </w:num>
  <w:num w:numId="86">
    <w:abstractNumId w:val="28"/>
  </w:num>
  <w:num w:numId="87">
    <w:abstractNumId w:val="163"/>
  </w:num>
  <w:num w:numId="88">
    <w:abstractNumId w:val="138"/>
  </w:num>
  <w:num w:numId="89">
    <w:abstractNumId w:val="178"/>
  </w:num>
  <w:num w:numId="90">
    <w:abstractNumId w:val="108"/>
  </w:num>
  <w:num w:numId="91">
    <w:abstractNumId w:val="36"/>
  </w:num>
  <w:num w:numId="92">
    <w:abstractNumId w:val="181"/>
  </w:num>
  <w:num w:numId="93">
    <w:abstractNumId w:val="89"/>
  </w:num>
  <w:num w:numId="94">
    <w:abstractNumId w:val="129"/>
  </w:num>
  <w:num w:numId="95">
    <w:abstractNumId w:val="88"/>
  </w:num>
  <w:num w:numId="96">
    <w:abstractNumId w:val="56"/>
  </w:num>
  <w:num w:numId="97">
    <w:abstractNumId w:val="45"/>
  </w:num>
  <w:num w:numId="98">
    <w:abstractNumId w:val="67"/>
  </w:num>
  <w:num w:numId="99">
    <w:abstractNumId w:val="190"/>
  </w:num>
  <w:num w:numId="100">
    <w:abstractNumId w:val="53"/>
  </w:num>
  <w:num w:numId="101">
    <w:abstractNumId w:val="7"/>
  </w:num>
  <w:num w:numId="102">
    <w:abstractNumId w:val="148"/>
  </w:num>
  <w:num w:numId="103">
    <w:abstractNumId w:val="91"/>
  </w:num>
  <w:num w:numId="104">
    <w:abstractNumId w:val="206"/>
  </w:num>
  <w:num w:numId="105">
    <w:abstractNumId w:val="123"/>
  </w:num>
  <w:num w:numId="106">
    <w:abstractNumId w:val="86"/>
  </w:num>
  <w:num w:numId="107">
    <w:abstractNumId w:val="179"/>
  </w:num>
  <w:num w:numId="108">
    <w:abstractNumId w:val="114"/>
  </w:num>
  <w:num w:numId="109">
    <w:abstractNumId w:val="198"/>
  </w:num>
  <w:num w:numId="110">
    <w:abstractNumId w:val="69"/>
  </w:num>
  <w:num w:numId="111">
    <w:abstractNumId w:val="22"/>
  </w:num>
  <w:num w:numId="112">
    <w:abstractNumId w:val="142"/>
  </w:num>
  <w:num w:numId="113">
    <w:abstractNumId w:val="8"/>
  </w:num>
  <w:num w:numId="114">
    <w:abstractNumId w:val="151"/>
  </w:num>
  <w:num w:numId="115">
    <w:abstractNumId w:val="99"/>
  </w:num>
  <w:num w:numId="116">
    <w:abstractNumId w:val="82"/>
  </w:num>
  <w:num w:numId="117">
    <w:abstractNumId w:val="147"/>
  </w:num>
  <w:num w:numId="118">
    <w:abstractNumId w:val="112"/>
  </w:num>
  <w:num w:numId="119">
    <w:abstractNumId w:val="161"/>
  </w:num>
  <w:num w:numId="120">
    <w:abstractNumId w:val="11"/>
  </w:num>
  <w:num w:numId="121">
    <w:abstractNumId w:val="141"/>
  </w:num>
  <w:num w:numId="122">
    <w:abstractNumId w:val="5"/>
  </w:num>
  <w:num w:numId="123">
    <w:abstractNumId w:val="58"/>
  </w:num>
  <w:num w:numId="124">
    <w:abstractNumId w:val="64"/>
  </w:num>
  <w:num w:numId="125">
    <w:abstractNumId w:val="50"/>
  </w:num>
  <w:num w:numId="126">
    <w:abstractNumId w:val="90"/>
  </w:num>
  <w:num w:numId="127">
    <w:abstractNumId w:val="79"/>
  </w:num>
  <w:num w:numId="128">
    <w:abstractNumId w:val="113"/>
  </w:num>
  <w:num w:numId="129">
    <w:abstractNumId w:val="126"/>
  </w:num>
  <w:num w:numId="130">
    <w:abstractNumId w:val="106"/>
  </w:num>
  <w:num w:numId="131">
    <w:abstractNumId w:val="61"/>
  </w:num>
  <w:num w:numId="132">
    <w:abstractNumId w:val="164"/>
  </w:num>
  <w:num w:numId="133">
    <w:abstractNumId w:val="127"/>
  </w:num>
  <w:num w:numId="134">
    <w:abstractNumId w:val="191"/>
  </w:num>
  <w:num w:numId="135">
    <w:abstractNumId w:val="98"/>
  </w:num>
  <w:num w:numId="136">
    <w:abstractNumId w:val="118"/>
  </w:num>
  <w:num w:numId="137">
    <w:abstractNumId w:val="19"/>
  </w:num>
  <w:num w:numId="138">
    <w:abstractNumId w:val="41"/>
  </w:num>
  <w:num w:numId="139">
    <w:abstractNumId w:val="80"/>
  </w:num>
  <w:num w:numId="140">
    <w:abstractNumId w:val="29"/>
  </w:num>
  <w:num w:numId="141">
    <w:abstractNumId w:val="158"/>
  </w:num>
  <w:num w:numId="142">
    <w:abstractNumId w:val="59"/>
  </w:num>
  <w:num w:numId="143">
    <w:abstractNumId w:val="38"/>
  </w:num>
  <w:num w:numId="144">
    <w:abstractNumId w:val="6"/>
  </w:num>
  <w:num w:numId="145">
    <w:abstractNumId w:val="150"/>
  </w:num>
  <w:num w:numId="146">
    <w:abstractNumId w:val="139"/>
  </w:num>
  <w:num w:numId="147">
    <w:abstractNumId w:val="204"/>
  </w:num>
  <w:num w:numId="148">
    <w:abstractNumId w:val="73"/>
  </w:num>
  <w:num w:numId="149">
    <w:abstractNumId w:val="17"/>
  </w:num>
  <w:num w:numId="150">
    <w:abstractNumId w:val="43"/>
  </w:num>
  <w:num w:numId="151">
    <w:abstractNumId w:val="81"/>
  </w:num>
  <w:num w:numId="152">
    <w:abstractNumId w:val="10"/>
  </w:num>
  <w:num w:numId="153">
    <w:abstractNumId w:val="20"/>
  </w:num>
  <w:num w:numId="154">
    <w:abstractNumId w:val="21"/>
  </w:num>
  <w:num w:numId="155">
    <w:abstractNumId w:val="35"/>
  </w:num>
  <w:num w:numId="156">
    <w:abstractNumId w:val="125"/>
  </w:num>
  <w:num w:numId="157">
    <w:abstractNumId w:val="203"/>
  </w:num>
  <w:num w:numId="158">
    <w:abstractNumId w:val="57"/>
  </w:num>
  <w:num w:numId="159">
    <w:abstractNumId w:val="188"/>
  </w:num>
  <w:num w:numId="160">
    <w:abstractNumId w:val="132"/>
  </w:num>
  <w:num w:numId="161">
    <w:abstractNumId w:val="130"/>
  </w:num>
  <w:num w:numId="162">
    <w:abstractNumId w:val="177"/>
  </w:num>
  <w:num w:numId="163">
    <w:abstractNumId w:val="153"/>
  </w:num>
  <w:num w:numId="164">
    <w:abstractNumId w:val="105"/>
  </w:num>
  <w:num w:numId="165">
    <w:abstractNumId w:val="144"/>
  </w:num>
  <w:num w:numId="166">
    <w:abstractNumId w:val="168"/>
  </w:num>
  <w:num w:numId="167">
    <w:abstractNumId w:val="176"/>
  </w:num>
  <w:num w:numId="168">
    <w:abstractNumId w:val="133"/>
  </w:num>
  <w:num w:numId="169">
    <w:abstractNumId w:val="39"/>
  </w:num>
  <w:num w:numId="170">
    <w:abstractNumId w:val="62"/>
  </w:num>
  <w:num w:numId="171">
    <w:abstractNumId w:val="18"/>
  </w:num>
  <w:num w:numId="172">
    <w:abstractNumId w:val="156"/>
  </w:num>
  <w:num w:numId="173">
    <w:abstractNumId w:val="95"/>
  </w:num>
  <w:num w:numId="174">
    <w:abstractNumId w:val="48"/>
  </w:num>
  <w:num w:numId="175">
    <w:abstractNumId w:val="77"/>
  </w:num>
  <w:num w:numId="176">
    <w:abstractNumId w:val="166"/>
  </w:num>
  <w:num w:numId="177">
    <w:abstractNumId w:val="107"/>
  </w:num>
  <w:num w:numId="178">
    <w:abstractNumId w:val="47"/>
  </w:num>
  <w:num w:numId="179">
    <w:abstractNumId w:val="200"/>
  </w:num>
  <w:num w:numId="180">
    <w:abstractNumId w:val="180"/>
  </w:num>
  <w:num w:numId="181">
    <w:abstractNumId w:val="159"/>
  </w:num>
  <w:num w:numId="182">
    <w:abstractNumId w:val="74"/>
  </w:num>
  <w:num w:numId="183">
    <w:abstractNumId w:val="157"/>
  </w:num>
  <w:num w:numId="184">
    <w:abstractNumId w:val="128"/>
  </w:num>
  <w:num w:numId="185">
    <w:abstractNumId w:val="93"/>
  </w:num>
  <w:num w:numId="186">
    <w:abstractNumId w:val="146"/>
  </w:num>
  <w:num w:numId="187">
    <w:abstractNumId w:val="83"/>
  </w:num>
  <w:num w:numId="188">
    <w:abstractNumId w:val="187"/>
  </w:num>
  <w:num w:numId="189">
    <w:abstractNumId w:val="15"/>
  </w:num>
  <w:num w:numId="190">
    <w:abstractNumId w:val="202"/>
  </w:num>
  <w:num w:numId="191">
    <w:abstractNumId w:val="78"/>
  </w:num>
  <w:num w:numId="192">
    <w:abstractNumId w:val="162"/>
  </w:num>
  <w:num w:numId="193">
    <w:abstractNumId w:val="101"/>
  </w:num>
  <w:num w:numId="194">
    <w:abstractNumId w:val="116"/>
  </w:num>
  <w:num w:numId="195">
    <w:abstractNumId w:val="31"/>
  </w:num>
  <w:num w:numId="196">
    <w:abstractNumId w:val="60"/>
  </w:num>
  <w:num w:numId="197">
    <w:abstractNumId w:val="135"/>
  </w:num>
  <w:num w:numId="198">
    <w:abstractNumId w:val="182"/>
  </w:num>
  <w:num w:numId="199">
    <w:abstractNumId w:val="97"/>
  </w:num>
  <w:num w:numId="200">
    <w:abstractNumId w:val="185"/>
  </w:num>
  <w:num w:numId="201">
    <w:abstractNumId w:val="201"/>
  </w:num>
  <w:num w:numId="202">
    <w:abstractNumId w:val="14"/>
  </w:num>
  <w:num w:numId="203">
    <w:abstractNumId w:val="13"/>
  </w:num>
  <w:num w:numId="204">
    <w:abstractNumId w:val="137"/>
  </w:num>
  <w:num w:numId="205">
    <w:abstractNumId w:val="72"/>
  </w:num>
  <w:num w:numId="206">
    <w:abstractNumId w:val="25"/>
  </w:num>
  <w:num w:numId="207">
    <w:abstractNumId w:val="117"/>
  </w:num>
  <w:num w:numId="208">
    <w:abstractNumId w:val="140"/>
  </w:num>
  <w:num w:numId="209">
    <w:abstractNumId w:val="175"/>
  </w:num>
  <w:numIdMacAtCleanup w:val="2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FF3"/>
    <w:rsid w:val="000049E7"/>
    <w:rsid w:val="000065B2"/>
    <w:rsid w:val="00012E6F"/>
    <w:rsid w:val="000139A1"/>
    <w:rsid w:val="00014199"/>
    <w:rsid w:val="00021BDF"/>
    <w:rsid w:val="00022464"/>
    <w:rsid w:val="00027CAA"/>
    <w:rsid w:val="00033C2D"/>
    <w:rsid w:val="00033E6B"/>
    <w:rsid w:val="0004170C"/>
    <w:rsid w:val="00042135"/>
    <w:rsid w:val="000506AC"/>
    <w:rsid w:val="0005434E"/>
    <w:rsid w:val="00063036"/>
    <w:rsid w:val="0006402D"/>
    <w:rsid w:val="00072699"/>
    <w:rsid w:val="0007321A"/>
    <w:rsid w:val="00084EF7"/>
    <w:rsid w:val="00085A95"/>
    <w:rsid w:val="0008623E"/>
    <w:rsid w:val="000873D9"/>
    <w:rsid w:val="000B20C3"/>
    <w:rsid w:val="000B51EC"/>
    <w:rsid w:val="000B7782"/>
    <w:rsid w:val="000C17AA"/>
    <w:rsid w:val="000C3896"/>
    <w:rsid w:val="000C4D62"/>
    <w:rsid w:val="000D1146"/>
    <w:rsid w:val="000D46D1"/>
    <w:rsid w:val="000D524B"/>
    <w:rsid w:val="000D72AE"/>
    <w:rsid w:val="000D7E2C"/>
    <w:rsid w:val="000E0813"/>
    <w:rsid w:val="000E2194"/>
    <w:rsid w:val="000E44E5"/>
    <w:rsid w:val="000F18D2"/>
    <w:rsid w:val="000F7FE9"/>
    <w:rsid w:val="00100F43"/>
    <w:rsid w:val="0010103E"/>
    <w:rsid w:val="001058BF"/>
    <w:rsid w:val="00114DF3"/>
    <w:rsid w:val="00122ED1"/>
    <w:rsid w:val="00126F62"/>
    <w:rsid w:val="001354C7"/>
    <w:rsid w:val="001359CD"/>
    <w:rsid w:val="00141F06"/>
    <w:rsid w:val="00144D90"/>
    <w:rsid w:val="00147D7F"/>
    <w:rsid w:val="0015089A"/>
    <w:rsid w:val="001528D8"/>
    <w:rsid w:val="001561CF"/>
    <w:rsid w:val="00157E66"/>
    <w:rsid w:val="0016330C"/>
    <w:rsid w:val="00172D58"/>
    <w:rsid w:val="00180EE9"/>
    <w:rsid w:val="0018200C"/>
    <w:rsid w:val="0018403C"/>
    <w:rsid w:val="00184EF5"/>
    <w:rsid w:val="00196745"/>
    <w:rsid w:val="001A33D8"/>
    <w:rsid w:val="001A61AF"/>
    <w:rsid w:val="001A6A8D"/>
    <w:rsid w:val="001B0D18"/>
    <w:rsid w:val="001B19BA"/>
    <w:rsid w:val="001C1261"/>
    <w:rsid w:val="001C1D4B"/>
    <w:rsid w:val="001C35ED"/>
    <w:rsid w:val="001C3ABA"/>
    <w:rsid w:val="001C4077"/>
    <w:rsid w:val="001C4A57"/>
    <w:rsid w:val="001C64FA"/>
    <w:rsid w:val="001E048F"/>
    <w:rsid w:val="001E32D8"/>
    <w:rsid w:val="002027DB"/>
    <w:rsid w:val="002037AE"/>
    <w:rsid w:val="00204574"/>
    <w:rsid w:val="002164E0"/>
    <w:rsid w:val="00216502"/>
    <w:rsid w:val="002208D0"/>
    <w:rsid w:val="00230DE2"/>
    <w:rsid w:val="002333C4"/>
    <w:rsid w:val="0024036E"/>
    <w:rsid w:val="00244250"/>
    <w:rsid w:val="00246375"/>
    <w:rsid w:val="00255B0E"/>
    <w:rsid w:val="00257157"/>
    <w:rsid w:val="00262439"/>
    <w:rsid w:val="00263714"/>
    <w:rsid w:val="00266B5E"/>
    <w:rsid w:val="002706A9"/>
    <w:rsid w:val="00276C00"/>
    <w:rsid w:val="002836BD"/>
    <w:rsid w:val="00286134"/>
    <w:rsid w:val="00292FFB"/>
    <w:rsid w:val="002B1080"/>
    <w:rsid w:val="002B1F91"/>
    <w:rsid w:val="002B2313"/>
    <w:rsid w:val="002B2CF9"/>
    <w:rsid w:val="002B44F8"/>
    <w:rsid w:val="002B7A20"/>
    <w:rsid w:val="002C163A"/>
    <w:rsid w:val="002C672A"/>
    <w:rsid w:val="002D4457"/>
    <w:rsid w:val="002D6A2B"/>
    <w:rsid w:val="002D6BE1"/>
    <w:rsid w:val="002E2078"/>
    <w:rsid w:val="002E49D3"/>
    <w:rsid w:val="002F0ABE"/>
    <w:rsid w:val="002F6BD9"/>
    <w:rsid w:val="003007BB"/>
    <w:rsid w:val="003018AD"/>
    <w:rsid w:val="003053D3"/>
    <w:rsid w:val="00310EF6"/>
    <w:rsid w:val="003123B8"/>
    <w:rsid w:val="00316284"/>
    <w:rsid w:val="00316B75"/>
    <w:rsid w:val="003202D4"/>
    <w:rsid w:val="003224C0"/>
    <w:rsid w:val="00325A22"/>
    <w:rsid w:val="00330FBC"/>
    <w:rsid w:val="00335F33"/>
    <w:rsid w:val="00345C97"/>
    <w:rsid w:val="00346E2F"/>
    <w:rsid w:val="00354488"/>
    <w:rsid w:val="003558FF"/>
    <w:rsid w:val="00355CA8"/>
    <w:rsid w:val="00356668"/>
    <w:rsid w:val="0036062C"/>
    <w:rsid w:val="0036119F"/>
    <w:rsid w:val="003622B2"/>
    <w:rsid w:val="003659C6"/>
    <w:rsid w:val="003668DE"/>
    <w:rsid w:val="0037310E"/>
    <w:rsid w:val="0038290A"/>
    <w:rsid w:val="00387A09"/>
    <w:rsid w:val="00391E44"/>
    <w:rsid w:val="003939E5"/>
    <w:rsid w:val="003A1EC1"/>
    <w:rsid w:val="003A5427"/>
    <w:rsid w:val="003B156F"/>
    <w:rsid w:val="003B4DF4"/>
    <w:rsid w:val="003B5298"/>
    <w:rsid w:val="003B7A37"/>
    <w:rsid w:val="003E39DB"/>
    <w:rsid w:val="003F0D32"/>
    <w:rsid w:val="003F1E02"/>
    <w:rsid w:val="003F3405"/>
    <w:rsid w:val="00400850"/>
    <w:rsid w:val="00406495"/>
    <w:rsid w:val="004112BE"/>
    <w:rsid w:val="00413F96"/>
    <w:rsid w:val="00427165"/>
    <w:rsid w:val="00433540"/>
    <w:rsid w:val="00434CEC"/>
    <w:rsid w:val="0043651E"/>
    <w:rsid w:val="00437C0D"/>
    <w:rsid w:val="00441A7A"/>
    <w:rsid w:val="004526FB"/>
    <w:rsid w:val="004566AA"/>
    <w:rsid w:val="0045747F"/>
    <w:rsid w:val="0046104A"/>
    <w:rsid w:val="0046787B"/>
    <w:rsid w:val="00471B6E"/>
    <w:rsid w:val="004726ED"/>
    <w:rsid w:val="0048512A"/>
    <w:rsid w:val="004870FA"/>
    <w:rsid w:val="00487F2E"/>
    <w:rsid w:val="004919A9"/>
    <w:rsid w:val="00491AAC"/>
    <w:rsid w:val="00491F90"/>
    <w:rsid w:val="00495022"/>
    <w:rsid w:val="0049503F"/>
    <w:rsid w:val="004A1DF5"/>
    <w:rsid w:val="004A7218"/>
    <w:rsid w:val="004B0000"/>
    <w:rsid w:val="004B30E2"/>
    <w:rsid w:val="004B361F"/>
    <w:rsid w:val="004B45F9"/>
    <w:rsid w:val="004B6D98"/>
    <w:rsid w:val="004C148C"/>
    <w:rsid w:val="004C1625"/>
    <w:rsid w:val="004C5FA5"/>
    <w:rsid w:val="004C6826"/>
    <w:rsid w:val="004C78FE"/>
    <w:rsid w:val="004D3C07"/>
    <w:rsid w:val="004D4529"/>
    <w:rsid w:val="004E19F2"/>
    <w:rsid w:val="004E1C76"/>
    <w:rsid w:val="004E262C"/>
    <w:rsid w:val="004E3DDC"/>
    <w:rsid w:val="004E5522"/>
    <w:rsid w:val="004E5E24"/>
    <w:rsid w:val="004E65CE"/>
    <w:rsid w:val="004F0DD8"/>
    <w:rsid w:val="004F58EC"/>
    <w:rsid w:val="005025AC"/>
    <w:rsid w:val="005063EB"/>
    <w:rsid w:val="005144AD"/>
    <w:rsid w:val="00516B67"/>
    <w:rsid w:val="005170FD"/>
    <w:rsid w:val="00523668"/>
    <w:rsid w:val="00527651"/>
    <w:rsid w:val="00532414"/>
    <w:rsid w:val="00533AD7"/>
    <w:rsid w:val="00534C96"/>
    <w:rsid w:val="00537306"/>
    <w:rsid w:val="005411FD"/>
    <w:rsid w:val="00544821"/>
    <w:rsid w:val="00555BB7"/>
    <w:rsid w:val="00555C34"/>
    <w:rsid w:val="0056096F"/>
    <w:rsid w:val="00561ECF"/>
    <w:rsid w:val="005669BD"/>
    <w:rsid w:val="005746C2"/>
    <w:rsid w:val="0057729F"/>
    <w:rsid w:val="005805A3"/>
    <w:rsid w:val="00593055"/>
    <w:rsid w:val="00596DD2"/>
    <w:rsid w:val="005A4388"/>
    <w:rsid w:val="005A6281"/>
    <w:rsid w:val="005B16C7"/>
    <w:rsid w:val="005B1897"/>
    <w:rsid w:val="005B58CA"/>
    <w:rsid w:val="005D32D9"/>
    <w:rsid w:val="005D368B"/>
    <w:rsid w:val="005D45D8"/>
    <w:rsid w:val="005D7C3E"/>
    <w:rsid w:val="005D7E2B"/>
    <w:rsid w:val="005E66EE"/>
    <w:rsid w:val="005F3A4D"/>
    <w:rsid w:val="005F3CEE"/>
    <w:rsid w:val="005F42EB"/>
    <w:rsid w:val="005F640D"/>
    <w:rsid w:val="006017CF"/>
    <w:rsid w:val="00607DF2"/>
    <w:rsid w:val="00611561"/>
    <w:rsid w:val="00623E45"/>
    <w:rsid w:val="00630ADC"/>
    <w:rsid w:val="00632B66"/>
    <w:rsid w:val="00636780"/>
    <w:rsid w:val="00637607"/>
    <w:rsid w:val="00640380"/>
    <w:rsid w:val="00640DC2"/>
    <w:rsid w:val="006434AA"/>
    <w:rsid w:val="00645873"/>
    <w:rsid w:val="0065048E"/>
    <w:rsid w:val="00650C03"/>
    <w:rsid w:val="00651D77"/>
    <w:rsid w:val="00661A3E"/>
    <w:rsid w:val="006624D2"/>
    <w:rsid w:val="0066301A"/>
    <w:rsid w:val="006639C4"/>
    <w:rsid w:val="00666C5B"/>
    <w:rsid w:val="0067201D"/>
    <w:rsid w:val="00675B75"/>
    <w:rsid w:val="00683784"/>
    <w:rsid w:val="00684F28"/>
    <w:rsid w:val="00690A34"/>
    <w:rsid w:val="00693EFD"/>
    <w:rsid w:val="006A394B"/>
    <w:rsid w:val="006A4BE2"/>
    <w:rsid w:val="006A734A"/>
    <w:rsid w:val="006B33F6"/>
    <w:rsid w:val="006B4730"/>
    <w:rsid w:val="006B4D68"/>
    <w:rsid w:val="006E1A06"/>
    <w:rsid w:val="006E659B"/>
    <w:rsid w:val="006F0D82"/>
    <w:rsid w:val="00704F46"/>
    <w:rsid w:val="00707E9A"/>
    <w:rsid w:val="0071323D"/>
    <w:rsid w:val="007134DB"/>
    <w:rsid w:val="0071545E"/>
    <w:rsid w:val="007249B0"/>
    <w:rsid w:val="0073496B"/>
    <w:rsid w:val="0073565E"/>
    <w:rsid w:val="00754847"/>
    <w:rsid w:val="00754EE3"/>
    <w:rsid w:val="007557EC"/>
    <w:rsid w:val="00755EC8"/>
    <w:rsid w:val="00761760"/>
    <w:rsid w:val="00761E40"/>
    <w:rsid w:val="00762CF6"/>
    <w:rsid w:val="00770914"/>
    <w:rsid w:val="00770CE8"/>
    <w:rsid w:val="00792A7D"/>
    <w:rsid w:val="007A320F"/>
    <w:rsid w:val="007A3A2C"/>
    <w:rsid w:val="007A4995"/>
    <w:rsid w:val="007A5639"/>
    <w:rsid w:val="007B0870"/>
    <w:rsid w:val="007B1DA1"/>
    <w:rsid w:val="007B2D71"/>
    <w:rsid w:val="007B3240"/>
    <w:rsid w:val="007C7B98"/>
    <w:rsid w:val="007D3EC4"/>
    <w:rsid w:val="007E12D0"/>
    <w:rsid w:val="007E61E5"/>
    <w:rsid w:val="007F2FC8"/>
    <w:rsid w:val="00802170"/>
    <w:rsid w:val="00802FF3"/>
    <w:rsid w:val="008107F6"/>
    <w:rsid w:val="00811D00"/>
    <w:rsid w:val="00813395"/>
    <w:rsid w:val="0081447A"/>
    <w:rsid w:val="0081565D"/>
    <w:rsid w:val="00824C03"/>
    <w:rsid w:val="0083158F"/>
    <w:rsid w:val="00832ADD"/>
    <w:rsid w:val="0084177A"/>
    <w:rsid w:val="00845689"/>
    <w:rsid w:val="00846B52"/>
    <w:rsid w:val="008512C7"/>
    <w:rsid w:val="008620A3"/>
    <w:rsid w:val="00864A18"/>
    <w:rsid w:val="008701B6"/>
    <w:rsid w:val="00874441"/>
    <w:rsid w:val="00880E85"/>
    <w:rsid w:val="00881E0E"/>
    <w:rsid w:val="008831A4"/>
    <w:rsid w:val="00883ED0"/>
    <w:rsid w:val="00884DD5"/>
    <w:rsid w:val="008907A7"/>
    <w:rsid w:val="00891126"/>
    <w:rsid w:val="008917BB"/>
    <w:rsid w:val="00893534"/>
    <w:rsid w:val="00897F21"/>
    <w:rsid w:val="008A0666"/>
    <w:rsid w:val="008A0AEA"/>
    <w:rsid w:val="008A3708"/>
    <w:rsid w:val="008A54B3"/>
    <w:rsid w:val="008A6ABE"/>
    <w:rsid w:val="008A6E47"/>
    <w:rsid w:val="008B1C0E"/>
    <w:rsid w:val="008B4E79"/>
    <w:rsid w:val="008B4F16"/>
    <w:rsid w:val="008C2D83"/>
    <w:rsid w:val="008C33C6"/>
    <w:rsid w:val="008C3B38"/>
    <w:rsid w:val="008D4DAE"/>
    <w:rsid w:val="008D5533"/>
    <w:rsid w:val="008E160C"/>
    <w:rsid w:val="008E2697"/>
    <w:rsid w:val="00904290"/>
    <w:rsid w:val="00916226"/>
    <w:rsid w:val="00921051"/>
    <w:rsid w:val="00921370"/>
    <w:rsid w:val="00921C38"/>
    <w:rsid w:val="0092250A"/>
    <w:rsid w:val="00926552"/>
    <w:rsid w:val="00927EC1"/>
    <w:rsid w:val="00934B0B"/>
    <w:rsid w:val="0093567D"/>
    <w:rsid w:val="009406A0"/>
    <w:rsid w:val="00944FFD"/>
    <w:rsid w:val="0094638E"/>
    <w:rsid w:val="00950F11"/>
    <w:rsid w:val="00954827"/>
    <w:rsid w:val="009556B1"/>
    <w:rsid w:val="00956CD6"/>
    <w:rsid w:val="009642E4"/>
    <w:rsid w:val="00964A30"/>
    <w:rsid w:val="00965E31"/>
    <w:rsid w:val="00983A03"/>
    <w:rsid w:val="00986C47"/>
    <w:rsid w:val="00992D6F"/>
    <w:rsid w:val="00995662"/>
    <w:rsid w:val="009A52B2"/>
    <w:rsid w:val="009C4D24"/>
    <w:rsid w:val="009C6B7F"/>
    <w:rsid w:val="009D1AF2"/>
    <w:rsid w:val="009E3442"/>
    <w:rsid w:val="009F285C"/>
    <w:rsid w:val="009F459C"/>
    <w:rsid w:val="009F4902"/>
    <w:rsid w:val="009F4C95"/>
    <w:rsid w:val="009F7761"/>
    <w:rsid w:val="00A00DED"/>
    <w:rsid w:val="00A03F84"/>
    <w:rsid w:val="00A07215"/>
    <w:rsid w:val="00A13784"/>
    <w:rsid w:val="00A2242C"/>
    <w:rsid w:val="00A337C6"/>
    <w:rsid w:val="00A36BB5"/>
    <w:rsid w:val="00A4522D"/>
    <w:rsid w:val="00A535EA"/>
    <w:rsid w:val="00A5762B"/>
    <w:rsid w:val="00A60EED"/>
    <w:rsid w:val="00A61150"/>
    <w:rsid w:val="00A61EEF"/>
    <w:rsid w:val="00A6359B"/>
    <w:rsid w:val="00A70D05"/>
    <w:rsid w:val="00A724ED"/>
    <w:rsid w:val="00A778BE"/>
    <w:rsid w:val="00A82F5F"/>
    <w:rsid w:val="00A83515"/>
    <w:rsid w:val="00A835C7"/>
    <w:rsid w:val="00A85560"/>
    <w:rsid w:val="00A915FA"/>
    <w:rsid w:val="00A93176"/>
    <w:rsid w:val="00AA17CE"/>
    <w:rsid w:val="00AA2A38"/>
    <w:rsid w:val="00AA2B86"/>
    <w:rsid w:val="00AB0F42"/>
    <w:rsid w:val="00AB167D"/>
    <w:rsid w:val="00AB3A20"/>
    <w:rsid w:val="00AB58AE"/>
    <w:rsid w:val="00AB680C"/>
    <w:rsid w:val="00AC4866"/>
    <w:rsid w:val="00AC6097"/>
    <w:rsid w:val="00AD1443"/>
    <w:rsid w:val="00AE0A7D"/>
    <w:rsid w:val="00AE14FD"/>
    <w:rsid w:val="00AE5D94"/>
    <w:rsid w:val="00AF0026"/>
    <w:rsid w:val="00AF39BF"/>
    <w:rsid w:val="00AF3E27"/>
    <w:rsid w:val="00B05839"/>
    <w:rsid w:val="00B07A6B"/>
    <w:rsid w:val="00B10198"/>
    <w:rsid w:val="00B104E8"/>
    <w:rsid w:val="00B1501F"/>
    <w:rsid w:val="00B15B73"/>
    <w:rsid w:val="00B16F97"/>
    <w:rsid w:val="00B178FE"/>
    <w:rsid w:val="00B27299"/>
    <w:rsid w:val="00B314E3"/>
    <w:rsid w:val="00B40501"/>
    <w:rsid w:val="00B41B48"/>
    <w:rsid w:val="00B47CA0"/>
    <w:rsid w:val="00B5303B"/>
    <w:rsid w:val="00B53533"/>
    <w:rsid w:val="00B53CC7"/>
    <w:rsid w:val="00B54DE6"/>
    <w:rsid w:val="00B56E81"/>
    <w:rsid w:val="00B60B56"/>
    <w:rsid w:val="00B65473"/>
    <w:rsid w:val="00B72106"/>
    <w:rsid w:val="00B812F2"/>
    <w:rsid w:val="00B82164"/>
    <w:rsid w:val="00B87B30"/>
    <w:rsid w:val="00BA31DF"/>
    <w:rsid w:val="00BA619A"/>
    <w:rsid w:val="00BA7A61"/>
    <w:rsid w:val="00BB5E2C"/>
    <w:rsid w:val="00BC59E1"/>
    <w:rsid w:val="00BC6161"/>
    <w:rsid w:val="00BC78F8"/>
    <w:rsid w:val="00BD12A0"/>
    <w:rsid w:val="00BD3E36"/>
    <w:rsid w:val="00BD5D42"/>
    <w:rsid w:val="00BE6098"/>
    <w:rsid w:val="00BF22C0"/>
    <w:rsid w:val="00BF6210"/>
    <w:rsid w:val="00BF68A6"/>
    <w:rsid w:val="00C05274"/>
    <w:rsid w:val="00C076F1"/>
    <w:rsid w:val="00C127E8"/>
    <w:rsid w:val="00C162A5"/>
    <w:rsid w:val="00C222AF"/>
    <w:rsid w:val="00C23810"/>
    <w:rsid w:val="00C24B93"/>
    <w:rsid w:val="00C3182C"/>
    <w:rsid w:val="00C35595"/>
    <w:rsid w:val="00C4502B"/>
    <w:rsid w:val="00C509EF"/>
    <w:rsid w:val="00C6149A"/>
    <w:rsid w:val="00C655D1"/>
    <w:rsid w:val="00C748D0"/>
    <w:rsid w:val="00C758E8"/>
    <w:rsid w:val="00C822E8"/>
    <w:rsid w:val="00C840E6"/>
    <w:rsid w:val="00C84A59"/>
    <w:rsid w:val="00C8621C"/>
    <w:rsid w:val="00C91750"/>
    <w:rsid w:val="00C91811"/>
    <w:rsid w:val="00C919EB"/>
    <w:rsid w:val="00C96C5F"/>
    <w:rsid w:val="00CA1B36"/>
    <w:rsid w:val="00CB2230"/>
    <w:rsid w:val="00CB575F"/>
    <w:rsid w:val="00CC48AC"/>
    <w:rsid w:val="00CC4A81"/>
    <w:rsid w:val="00CC62D6"/>
    <w:rsid w:val="00CE07E8"/>
    <w:rsid w:val="00CF2896"/>
    <w:rsid w:val="00CF2B4B"/>
    <w:rsid w:val="00CF32F7"/>
    <w:rsid w:val="00D07B7E"/>
    <w:rsid w:val="00D123C4"/>
    <w:rsid w:val="00D160E0"/>
    <w:rsid w:val="00D16CF7"/>
    <w:rsid w:val="00D20C66"/>
    <w:rsid w:val="00D21073"/>
    <w:rsid w:val="00D21D25"/>
    <w:rsid w:val="00D2457C"/>
    <w:rsid w:val="00D33CE4"/>
    <w:rsid w:val="00D436F0"/>
    <w:rsid w:val="00D45E17"/>
    <w:rsid w:val="00D53A79"/>
    <w:rsid w:val="00D5782C"/>
    <w:rsid w:val="00D65415"/>
    <w:rsid w:val="00D75371"/>
    <w:rsid w:val="00D81CFA"/>
    <w:rsid w:val="00DB2A1D"/>
    <w:rsid w:val="00DB3E8E"/>
    <w:rsid w:val="00DB47A8"/>
    <w:rsid w:val="00DB56A9"/>
    <w:rsid w:val="00DD0CA0"/>
    <w:rsid w:val="00DD2A4E"/>
    <w:rsid w:val="00DE13E1"/>
    <w:rsid w:val="00DE28BC"/>
    <w:rsid w:val="00DF3B61"/>
    <w:rsid w:val="00E02383"/>
    <w:rsid w:val="00E047CA"/>
    <w:rsid w:val="00E04B7B"/>
    <w:rsid w:val="00E10A1F"/>
    <w:rsid w:val="00E1229D"/>
    <w:rsid w:val="00E1282C"/>
    <w:rsid w:val="00E232DB"/>
    <w:rsid w:val="00E334FD"/>
    <w:rsid w:val="00E43961"/>
    <w:rsid w:val="00E54599"/>
    <w:rsid w:val="00E55BA4"/>
    <w:rsid w:val="00E66F30"/>
    <w:rsid w:val="00E72393"/>
    <w:rsid w:val="00E73D79"/>
    <w:rsid w:val="00E763EB"/>
    <w:rsid w:val="00EA1B62"/>
    <w:rsid w:val="00EA453F"/>
    <w:rsid w:val="00EA5AA1"/>
    <w:rsid w:val="00EB5A9A"/>
    <w:rsid w:val="00EB5B8C"/>
    <w:rsid w:val="00EB6F36"/>
    <w:rsid w:val="00EC1875"/>
    <w:rsid w:val="00EC1CDA"/>
    <w:rsid w:val="00EC720E"/>
    <w:rsid w:val="00ED6370"/>
    <w:rsid w:val="00ED7AD6"/>
    <w:rsid w:val="00EE432C"/>
    <w:rsid w:val="00EF5175"/>
    <w:rsid w:val="00EF6800"/>
    <w:rsid w:val="00F026E9"/>
    <w:rsid w:val="00F03724"/>
    <w:rsid w:val="00F05A34"/>
    <w:rsid w:val="00F07E3A"/>
    <w:rsid w:val="00F1171F"/>
    <w:rsid w:val="00F14FFA"/>
    <w:rsid w:val="00F207D8"/>
    <w:rsid w:val="00F21C99"/>
    <w:rsid w:val="00F226A3"/>
    <w:rsid w:val="00F2499B"/>
    <w:rsid w:val="00F30FCA"/>
    <w:rsid w:val="00F33ED1"/>
    <w:rsid w:val="00F357E2"/>
    <w:rsid w:val="00F42B38"/>
    <w:rsid w:val="00F43F04"/>
    <w:rsid w:val="00F5469A"/>
    <w:rsid w:val="00F5541D"/>
    <w:rsid w:val="00F7390A"/>
    <w:rsid w:val="00F75D6A"/>
    <w:rsid w:val="00F76E8D"/>
    <w:rsid w:val="00F8052B"/>
    <w:rsid w:val="00F833B6"/>
    <w:rsid w:val="00F84B72"/>
    <w:rsid w:val="00F854D8"/>
    <w:rsid w:val="00F85511"/>
    <w:rsid w:val="00F85D90"/>
    <w:rsid w:val="00F86BC1"/>
    <w:rsid w:val="00F948F9"/>
    <w:rsid w:val="00F94F9D"/>
    <w:rsid w:val="00FA1808"/>
    <w:rsid w:val="00FA60BE"/>
    <w:rsid w:val="00FB1FE6"/>
    <w:rsid w:val="00FB2291"/>
    <w:rsid w:val="00FB273C"/>
    <w:rsid w:val="00FB3C74"/>
    <w:rsid w:val="00FB6010"/>
    <w:rsid w:val="00FB6533"/>
    <w:rsid w:val="00FB6F1B"/>
    <w:rsid w:val="00FC694D"/>
    <w:rsid w:val="00FD0577"/>
    <w:rsid w:val="00FD3837"/>
    <w:rsid w:val="00FD62A2"/>
    <w:rsid w:val="00FE3983"/>
    <w:rsid w:val="00FE5645"/>
    <w:rsid w:val="00FE631B"/>
    <w:rsid w:val="00FF0448"/>
    <w:rsid w:val="00FF2529"/>
    <w:rsid w:val="00FF5BB5"/>
    <w:rsid w:val="00FF7B7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CCA41"/>
  <w15:docId w15:val="{11238DA4-6361-4DFD-AB24-3EFF9E816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D1AF2"/>
    <w:rPr>
      <w:sz w:val="24"/>
      <w:szCs w:val="24"/>
    </w:rPr>
  </w:style>
  <w:style w:type="paragraph" w:styleId="Nagwek1">
    <w:name w:val="heading 1"/>
    <w:basedOn w:val="Normalny"/>
    <w:next w:val="Normalny"/>
    <w:link w:val="Nagwek1Znak"/>
    <w:qFormat/>
    <w:rsid w:val="008C1974"/>
    <w:pPr>
      <w:keepNext/>
      <w:numPr>
        <w:numId w:val="1"/>
      </w:numPr>
      <w:spacing w:line="360" w:lineRule="auto"/>
      <w:ind w:right="170" w:firstLine="0"/>
      <w:outlineLvl w:val="0"/>
    </w:pPr>
    <w:rPr>
      <w:rFonts w:ascii="Verdana" w:hAnsi="Verdana" w:cs="Arial"/>
      <w:b/>
      <w:bCs/>
      <w:kern w:val="2"/>
      <w:sz w:val="18"/>
      <w:szCs w:val="18"/>
    </w:rPr>
  </w:style>
  <w:style w:type="paragraph" w:styleId="Nagwek2">
    <w:name w:val="heading 2"/>
    <w:basedOn w:val="Normalny"/>
    <w:next w:val="Normalny"/>
    <w:qFormat/>
    <w:rsid w:val="006B102E"/>
    <w:pPr>
      <w:keepNext/>
      <w:numPr>
        <w:ilvl w:val="1"/>
        <w:numId w:val="1"/>
      </w:numPr>
      <w:overflowPunct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qFormat/>
    <w:rsid w:val="00133885"/>
    <w:pPr>
      <w:keepNext/>
      <w:tabs>
        <w:tab w:val="left"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argockiKrzysztof">
    <w:name w:val="Wargocki Krzysztof"/>
    <w:semiHidden/>
    <w:qFormat/>
    <w:rsid w:val="006B102E"/>
    <w:rPr>
      <w:rFonts w:ascii="Arial" w:hAnsi="Arial" w:cs="Arial"/>
      <w:color w:val="000080"/>
      <w:sz w:val="20"/>
      <w:szCs w:val="20"/>
    </w:rPr>
  </w:style>
  <w:style w:type="character" w:customStyle="1" w:styleId="tek7">
    <w:name w:val="tek7"/>
    <w:qFormat/>
    <w:rsid w:val="006B102E"/>
    <w:rPr>
      <w:rFonts w:ascii="Verdana" w:hAnsi="Verdana"/>
      <w:strike w:val="0"/>
      <w:dstrike w:val="0"/>
      <w:sz w:val="16"/>
      <w:szCs w:val="16"/>
      <w:u w:val="none"/>
      <w:effect w:val="none"/>
    </w:rPr>
  </w:style>
  <w:style w:type="character" w:customStyle="1" w:styleId="tek">
    <w:name w:val="tek"/>
    <w:basedOn w:val="Domylnaczcionkaakapitu"/>
    <w:qFormat/>
    <w:rsid w:val="006B102E"/>
  </w:style>
  <w:style w:type="character" w:customStyle="1" w:styleId="ZnakZnak1">
    <w:name w:val="Znak Znak1"/>
    <w:qFormat/>
    <w:rsid w:val="006B102E"/>
    <w:rPr>
      <w:rFonts w:ascii="Arial" w:hAnsi="Arial" w:cs="Arial"/>
    </w:rPr>
  </w:style>
  <w:style w:type="character" w:customStyle="1" w:styleId="NagwekZnakZnak">
    <w:name w:val="Nagłówek Znak Znak"/>
    <w:qFormat/>
    <w:rsid w:val="006B102E"/>
    <w:rPr>
      <w:sz w:val="24"/>
      <w:szCs w:val="24"/>
    </w:rPr>
  </w:style>
  <w:style w:type="character" w:customStyle="1" w:styleId="ZnakZnak2">
    <w:name w:val="Znak Znak2"/>
    <w:qFormat/>
    <w:rsid w:val="006B102E"/>
    <w:rPr>
      <w:rFonts w:ascii="Arial" w:hAnsi="Arial"/>
      <w:b/>
      <w:bCs/>
      <w:sz w:val="24"/>
      <w:szCs w:val="24"/>
    </w:rPr>
  </w:style>
  <w:style w:type="character" w:customStyle="1" w:styleId="ZnakZnak">
    <w:name w:val="Znak Znak"/>
    <w:basedOn w:val="Domylnaczcionkaakapitu"/>
    <w:semiHidden/>
    <w:qFormat/>
    <w:locked/>
    <w:rsid w:val="006B102E"/>
  </w:style>
  <w:style w:type="character" w:customStyle="1" w:styleId="FontStyle81">
    <w:name w:val="Font Style81"/>
    <w:qFormat/>
    <w:rsid w:val="006B102E"/>
    <w:rPr>
      <w:rFonts w:ascii="Times New Roman" w:hAnsi="Times New Roman" w:cs="Times New Roman"/>
      <w:sz w:val="22"/>
      <w:szCs w:val="22"/>
    </w:rPr>
  </w:style>
  <w:style w:type="character" w:customStyle="1" w:styleId="rponormalZnakZnak">
    <w:name w:val="rpo normal Znak Znak"/>
    <w:qFormat/>
    <w:rsid w:val="006B102E"/>
    <w:rPr>
      <w:rFonts w:ascii="Cambria" w:hAnsi="Cambria"/>
      <w:sz w:val="24"/>
      <w:szCs w:val="24"/>
      <w:lang w:eastAsia="ar-SA"/>
    </w:rPr>
  </w:style>
  <w:style w:type="character" w:customStyle="1" w:styleId="czeinternetowe">
    <w:name w:val="Łącze internetowe"/>
    <w:rsid w:val="006B102E"/>
    <w:rPr>
      <w:color w:val="0000FF"/>
      <w:u w:val="single"/>
    </w:rPr>
  </w:style>
  <w:style w:type="character" w:styleId="Numerstrony">
    <w:name w:val="page number"/>
    <w:basedOn w:val="Domylnaczcionkaakapitu"/>
    <w:semiHidden/>
    <w:qFormat/>
    <w:rsid w:val="006B102E"/>
  </w:style>
  <w:style w:type="character" w:customStyle="1" w:styleId="ZnakZnak3">
    <w:name w:val="Znak Znak3"/>
    <w:semiHidden/>
    <w:qFormat/>
    <w:rsid w:val="006B102E"/>
    <w:rPr>
      <w:rFonts w:ascii="Courier New" w:hAnsi="Courier New" w:cs="Courier New"/>
    </w:rPr>
  </w:style>
  <w:style w:type="character" w:customStyle="1" w:styleId="Odwiedzoneczeinternetowe">
    <w:name w:val="Odwiedzone łącze internetowe"/>
    <w:semiHidden/>
    <w:rsid w:val="006B102E"/>
    <w:rPr>
      <w:color w:val="800080"/>
      <w:u w:val="single"/>
    </w:rPr>
  </w:style>
  <w:style w:type="character" w:customStyle="1" w:styleId="StopkaZnak">
    <w:name w:val="Stopka Znak"/>
    <w:uiPriority w:val="99"/>
    <w:qFormat/>
    <w:rsid w:val="006B102E"/>
    <w:rPr>
      <w:sz w:val="24"/>
      <w:szCs w:val="24"/>
    </w:rPr>
  </w:style>
  <w:style w:type="character" w:styleId="Pogrubienie">
    <w:name w:val="Strong"/>
    <w:qFormat/>
    <w:rsid w:val="006B102E"/>
    <w:rPr>
      <w:b/>
    </w:rPr>
  </w:style>
  <w:style w:type="character" w:customStyle="1" w:styleId="Nagwek9Znak">
    <w:name w:val="Nagłówek 9 Znak"/>
    <w:semiHidden/>
    <w:qFormat/>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qFormat/>
    <w:rsid w:val="006B102E"/>
    <w:rPr>
      <w:rFonts w:ascii="Arial" w:hAnsi="Arial" w:cs="Arial"/>
    </w:rPr>
  </w:style>
  <w:style w:type="character" w:customStyle="1" w:styleId="TekstpodstawowyZnak1">
    <w:name w:val="Tekst podstawowy Znak1"/>
    <w:semiHidden/>
    <w:qFormat/>
    <w:rsid w:val="006B102E"/>
    <w:rPr>
      <w:rFonts w:ascii="Arial" w:hAnsi="Arial" w:cs="Arial"/>
      <w:b/>
      <w:bCs/>
      <w:i/>
      <w:iCs/>
      <w:sz w:val="24"/>
      <w:szCs w:val="24"/>
    </w:rPr>
  </w:style>
  <w:style w:type="character" w:customStyle="1" w:styleId="TekstpodstawowyzwciciemZnak">
    <w:name w:val="Tekst podstawowy z wcięciem Znak"/>
    <w:semiHidden/>
    <w:qFormat/>
    <w:rsid w:val="006B102E"/>
    <w:rPr>
      <w:rFonts w:ascii="Arial" w:hAnsi="Arial" w:cs="Arial"/>
      <w:b/>
      <w:bCs/>
      <w:i/>
      <w:iCs/>
      <w:sz w:val="24"/>
      <w:szCs w:val="24"/>
    </w:rPr>
  </w:style>
  <w:style w:type="character" w:customStyle="1" w:styleId="Tekstpodstawowywcity2Znak">
    <w:name w:val="Tekst podstawowy wcięty 2 Znak"/>
    <w:basedOn w:val="Domylnaczcionkaakapitu"/>
    <w:link w:val="Tekstpodstawowywcity2"/>
    <w:uiPriority w:val="99"/>
    <w:qFormat/>
    <w:rsid w:val="006549C8"/>
    <w:rPr>
      <w:sz w:val="24"/>
      <w:szCs w:val="24"/>
    </w:rPr>
  </w:style>
  <w:style w:type="character" w:customStyle="1" w:styleId="TekstkomentarzaZnak">
    <w:name w:val="Tekst komentarza Znak"/>
    <w:basedOn w:val="Domylnaczcionkaakapitu"/>
    <w:link w:val="Tekstkomentarza"/>
    <w:uiPriority w:val="99"/>
    <w:qFormat/>
    <w:rsid w:val="00517302"/>
    <w:rPr>
      <w:rFonts w:asciiTheme="minorHAnsi" w:hAnsiTheme="minorHAnsi"/>
    </w:rPr>
  </w:style>
  <w:style w:type="character" w:customStyle="1" w:styleId="TytuZnak">
    <w:name w:val="Tytuł Znak"/>
    <w:basedOn w:val="Domylnaczcionkaakapitu"/>
    <w:link w:val="Tytu"/>
    <w:uiPriority w:val="99"/>
    <w:qFormat/>
    <w:rsid w:val="00C603B6"/>
    <w:rPr>
      <w:sz w:val="28"/>
    </w:rPr>
  </w:style>
  <w:style w:type="character" w:customStyle="1" w:styleId="TekstprzypisukocowegoZnak">
    <w:name w:val="Tekst przypisu końcowego Znak"/>
    <w:basedOn w:val="Domylnaczcionkaakapitu"/>
    <w:link w:val="Tekstprzypisukocowego"/>
    <w:uiPriority w:val="99"/>
    <w:semiHidden/>
    <w:qFormat/>
    <w:rsid w:val="00941A79"/>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941A79"/>
    <w:rPr>
      <w:vertAlign w:val="superscript"/>
    </w:rPr>
  </w:style>
  <w:style w:type="character" w:customStyle="1" w:styleId="Nagwek3Znak">
    <w:name w:val="Nagłówek 3 Znak"/>
    <w:basedOn w:val="Domylnaczcionkaakapitu"/>
    <w:link w:val="Nagwek3"/>
    <w:qFormat/>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qFormat/>
    <w:rsid w:val="005A7F84"/>
    <w:rPr>
      <w:rFonts w:ascii="Courier New" w:hAnsi="Courier New" w:cs="Courier New"/>
    </w:rPr>
  </w:style>
  <w:style w:type="character" w:customStyle="1" w:styleId="DeltaViewInsertion">
    <w:name w:val="DeltaView Insertion"/>
    <w:uiPriority w:val="99"/>
    <w:qFormat/>
    <w:rsid w:val="00176517"/>
    <w:rPr>
      <w:color w:val="0000FF"/>
      <w:u w:val="double"/>
    </w:rPr>
  </w:style>
  <w:style w:type="character" w:customStyle="1" w:styleId="DeltaViewMoveDestination">
    <w:name w:val="DeltaView Move Destination"/>
    <w:uiPriority w:val="99"/>
    <w:qFormat/>
    <w:rsid w:val="00176517"/>
    <w:rPr>
      <w:color w:val="00C000"/>
      <w:u w:val="double"/>
    </w:rPr>
  </w:style>
  <w:style w:type="character" w:customStyle="1" w:styleId="TekstpodstawowyZnak">
    <w:name w:val="Tekst podstawowy Znak"/>
    <w:basedOn w:val="Domylnaczcionkaakapitu"/>
    <w:link w:val="Tekstpodstawowy"/>
    <w:semiHidden/>
    <w:qFormat/>
    <w:locked/>
    <w:rsid w:val="001010C3"/>
    <w:rPr>
      <w:rFonts w:ascii="Arial" w:hAnsi="Arial" w:cs="Arial"/>
      <w:b/>
      <w:bCs/>
      <w:i/>
      <w:iCs/>
      <w:sz w:val="24"/>
      <w:szCs w:val="24"/>
    </w:rPr>
  </w:style>
  <w:style w:type="character" w:styleId="Odwoaniedokomentarza">
    <w:name w:val="annotation reference"/>
    <w:basedOn w:val="Domylnaczcionkaakapitu"/>
    <w:uiPriority w:val="99"/>
    <w:semiHidden/>
    <w:unhideWhenUsed/>
    <w:qFormat/>
    <w:rsid w:val="00156CC8"/>
    <w:rPr>
      <w:sz w:val="16"/>
      <w:szCs w:val="16"/>
    </w:rPr>
  </w:style>
  <w:style w:type="character" w:customStyle="1" w:styleId="Style10Znak">
    <w:name w:val="Style10 Znak"/>
    <w:link w:val="Style10"/>
    <w:qFormat/>
    <w:rsid w:val="000D36AE"/>
    <w:rPr>
      <w:rFonts w:ascii="Arial" w:hAnsi="Arial" w:cs="Arial"/>
      <w:sz w:val="24"/>
      <w:szCs w:val="24"/>
      <w:lang w:eastAsia="ar-SA"/>
    </w:rPr>
  </w:style>
  <w:style w:type="character" w:customStyle="1" w:styleId="FontStyle19">
    <w:name w:val="Font Style19"/>
    <w:qFormat/>
    <w:rsid w:val="00247060"/>
    <w:rPr>
      <w:rFonts w:ascii="Arial Narrow" w:hAnsi="Arial Narrow" w:cs="Arial Narrow"/>
      <w:sz w:val="14"/>
      <w:szCs w:val="14"/>
    </w:rPr>
  </w:style>
  <w:style w:type="character" w:customStyle="1" w:styleId="Tekstpodstawowywcity3Znak">
    <w:name w:val="Tekst podstawowy wcięty 3 Znak"/>
    <w:basedOn w:val="Domylnaczcionkaakapitu"/>
    <w:link w:val="Tekstpodstawowywcity3"/>
    <w:uiPriority w:val="99"/>
    <w:semiHidden/>
    <w:qFormat/>
    <w:rsid w:val="000948AD"/>
    <w:rPr>
      <w:sz w:val="16"/>
      <w:szCs w:val="16"/>
    </w:rPr>
  </w:style>
  <w:style w:type="character" w:customStyle="1" w:styleId="highlight">
    <w:name w:val="highlight"/>
    <w:basedOn w:val="Domylnaczcionkaakapitu"/>
    <w:qFormat/>
    <w:rsid w:val="00DB1FF1"/>
  </w:style>
  <w:style w:type="character" w:customStyle="1" w:styleId="AkapitzlistZnak">
    <w:name w:val="Akapit z listą Znak"/>
    <w:aliases w:val="wypunktowanie Znak,Nag 1 Znak,Wypunktowanie Znak,L1 Znak,Numerowanie Znak,List Paragraph Znak,Akapit z listą5 Znak,CW_Lista Znak,normalny tekst Znak,Obiekt Znak,BulletC Znak,Akapit z listą31 Znak,NOWY Znak,Akapit z listą32 Znak"/>
    <w:basedOn w:val="Domylnaczcionkaakapitu"/>
    <w:link w:val="Akapitzlist"/>
    <w:uiPriority w:val="34"/>
    <w:qFormat/>
    <w:rsid w:val="00D65783"/>
    <w:rPr>
      <w:sz w:val="24"/>
      <w:szCs w:val="24"/>
    </w:rPr>
  </w:style>
  <w:style w:type="character" w:customStyle="1" w:styleId="Nagwek1Znak">
    <w:name w:val="Nagłówek 1 Znak"/>
    <w:basedOn w:val="Domylnaczcionkaakapitu"/>
    <w:link w:val="Nagwek1"/>
    <w:qFormat/>
    <w:rsid w:val="00D57F02"/>
    <w:rPr>
      <w:rFonts w:ascii="Verdana" w:hAnsi="Verdana" w:cs="Arial"/>
      <w:b/>
      <w:bCs/>
      <w:kern w:val="2"/>
      <w:sz w:val="18"/>
      <w:szCs w:val="18"/>
    </w:rPr>
  </w:style>
  <w:style w:type="character" w:customStyle="1" w:styleId="Nierozpoznanawzmianka1">
    <w:name w:val="Nierozpoznana wzmianka1"/>
    <w:basedOn w:val="Domylnaczcionkaakapitu"/>
    <w:uiPriority w:val="99"/>
    <w:semiHidden/>
    <w:unhideWhenUsed/>
    <w:qFormat/>
    <w:rsid w:val="001C169F"/>
    <w:rPr>
      <w:color w:val="605E5C"/>
      <w:shd w:val="clear" w:color="auto" w:fill="E1DFDD"/>
    </w:rPr>
  </w:style>
  <w:style w:type="character" w:customStyle="1" w:styleId="Teksttreci7">
    <w:name w:val="Tekst treści (7)_"/>
    <w:basedOn w:val="Domylnaczcionkaakapitu"/>
    <w:link w:val="Teksttreci70"/>
    <w:qFormat/>
    <w:rsid w:val="00E36CD7"/>
    <w:rPr>
      <w:rFonts w:ascii="Trebuchet MS" w:eastAsia="Trebuchet MS" w:hAnsi="Trebuchet MS" w:cs="Trebuchet MS"/>
      <w:b/>
      <w:bCs/>
      <w:sz w:val="24"/>
      <w:szCs w:val="24"/>
      <w:shd w:val="clear" w:color="auto" w:fill="FFFFFF"/>
    </w:rPr>
  </w:style>
  <w:style w:type="character" w:customStyle="1" w:styleId="Teksttreci2">
    <w:name w:val="Tekst treści (2)_"/>
    <w:basedOn w:val="Domylnaczcionkaakapitu"/>
    <w:link w:val="Teksttreci20"/>
    <w:qFormat/>
    <w:rsid w:val="00E36CD7"/>
    <w:rPr>
      <w:rFonts w:ascii="Trebuchet MS" w:eastAsia="Trebuchet MS" w:hAnsi="Trebuchet MS" w:cs="Trebuchet MS"/>
      <w:shd w:val="clear" w:color="auto" w:fill="FFFFFF"/>
    </w:rPr>
  </w:style>
  <w:style w:type="character" w:customStyle="1" w:styleId="Teksttreci2Kursywa">
    <w:name w:val="Tekst treści (2) + Kursywa"/>
    <w:basedOn w:val="Teksttreci2"/>
    <w:qFormat/>
    <w:rsid w:val="00CF5E80"/>
    <w:rPr>
      <w:rFonts w:ascii="Trebuchet MS" w:eastAsia="Trebuchet MS" w:hAnsi="Trebuchet MS" w:cs="Trebuchet MS"/>
      <w:b w:val="0"/>
      <w:bCs w:val="0"/>
      <w:i/>
      <w:iCs/>
      <w:caps w:val="0"/>
      <w:smallCaps w:val="0"/>
      <w:strike w:val="0"/>
      <w:dstrike w:val="0"/>
      <w:color w:val="000000"/>
      <w:spacing w:val="0"/>
      <w:w w:val="100"/>
      <w:sz w:val="24"/>
      <w:szCs w:val="24"/>
      <w:u w:val="none"/>
      <w:shd w:val="clear" w:color="auto" w:fill="FFFFFF"/>
      <w:lang w:val="pl-PL" w:eastAsia="pl-PL" w:bidi="pl-PL"/>
    </w:rPr>
  </w:style>
  <w:style w:type="character" w:customStyle="1" w:styleId="Teksttreci8">
    <w:name w:val="Tekst treści (8)_"/>
    <w:basedOn w:val="Domylnaczcionkaakapitu"/>
    <w:link w:val="Teksttreci80"/>
    <w:qFormat/>
    <w:rsid w:val="00CF5E80"/>
    <w:rPr>
      <w:rFonts w:ascii="Trebuchet MS" w:eastAsia="Trebuchet MS" w:hAnsi="Trebuchet MS" w:cs="Trebuchet MS"/>
      <w:b/>
      <w:bCs/>
      <w:sz w:val="19"/>
      <w:szCs w:val="19"/>
      <w:shd w:val="clear" w:color="auto" w:fill="FFFFFF"/>
    </w:rPr>
  </w:style>
  <w:style w:type="character" w:customStyle="1" w:styleId="Stopka2">
    <w:name w:val="Stopka (2)_"/>
    <w:basedOn w:val="Domylnaczcionkaakapitu"/>
    <w:link w:val="Stopka20"/>
    <w:qFormat/>
    <w:rsid w:val="007F0E34"/>
    <w:rPr>
      <w:rFonts w:ascii="Trebuchet MS" w:eastAsia="Trebuchet MS" w:hAnsi="Trebuchet MS" w:cs="Trebuchet MS"/>
      <w:b/>
      <w:bCs/>
      <w:sz w:val="19"/>
      <w:szCs w:val="19"/>
      <w:shd w:val="clear" w:color="auto" w:fill="FFFFFF"/>
    </w:rPr>
  </w:style>
  <w:style w:type="character" w:customStyle="1" w:styleId="Teksttreci2Maelitery">
    <w:name w:val="Tekst treści (2) + Małe litery"/>
    <w:basedOn w:val="Teksttreci2"/>
    <w:qFormat/>
    <w:rsid w:val="00256509"/>
    <w:rPr>
      <w:rFonts w:ascii="Trebuchet MS" w:eastAsia="Trebuchet MS" w:hAnsi="Trebuchet MS" w:cs="Trebuchet MS"/>
      <w:b w:val="0"/>
      <w:bCs w:val="0"/>
      <w:i w:val="0"/>
      <w:iCs w:val="0"/>
      <w:smallCaps/>
      <w:strike w:val="0"/>
      <w:dstrike w:val="0"/>
      <w:color w:val="000000"/>
      <w:spacing w:val="0"/>
      <w:w w:val="100"/>
      <w:sz w:val="24"/>
      <w:szCs w:val="24"/>
      <w:u w:val="none"/>
      <w:shd w:val="clear" w:color="auto" w:fill="FFFFFF"/>
      <w:lang w:val="pl-PL" w:eastAsia="pl-PL" w:bidi="pl-PL"/>
    </w:rPr>
  </w:style>
  <w:style w:type="character" w:customStyle="1" w:styleId="Teksttreci11">
    <w:name w:val="Tekst treści (11)_"/>
    <w:basedOn w:val="Domylnaczcionkaakapitu"/>
    <w:link w:val="Teksttreci110"/>
    <w:qFormat/>
    <w:rsid w:val="00E26DE9"/>
    <w:rPr>
      <w:rFonts w:ascii="Trebuchet MS" w:eastAsia="Trebuchet MS" w:hAnsi="Trebuchet MS" w:cs="Trebuchet MS"/>
      <w:sz w:val="22"/>
      <w:szCs w:val="22"/>
      <w:shd w:val="clear" w:color="auto" w:fill="FFFFFF"/>
    </w:rPr>
  </w:style>
  <w:style w:type="character" w:customStyle="1" w:styleId="Nierozpoznanawzmianka2">
    <w:name w:val="Nierozpoznana wzmianka2"/>
    <w:basedOn w:val="Domylnaczcionkaakapitu"/>
    <w:uiPriority w:val="99"/>
    <w:semiHidden/>
    <w:unhideWhenUsed/>
    <w:qFormat/>
    <w:rsid w:val="00FD67DD"/>
    <w:rPr>
      <w:color w:val="605E5C"/>
      <w:shd w:val="clear" w:color="auto" w:fill="E1DFDD"/>
    </w:rPr>
  </w:style>
  <w:style w:type="character" w:customStyle="1" w:styleId="NagwekZnak">
    <w:name w:val="Nagłówek Znak"/>
    <w:aliases w:val="Nagłówek strony Znak Znak,Nagłówek strony Znak1,Punktowanie Znak Znak,Punktowanie Znak1,Nagłówek strony1 Znak,Nagłówek strony11 Znak,Nagłówek strony nieparzystej Znak Znak Znak,Nagłówek strony nieparzystej Znak Znak1"/>
    <w:basedOn w:val="Domylnaczcionkaakapitu"/>
    <w:link w:val="Nagwek"/>
    <w:qFormat/>
    <w:rsid w:val="00705B08"/>
    <w:rPr>
      <w:sz w:val="24"/>
      <w:szCs w:val="24"/>
    </w:rPr>
  </w:style>
  <w:style w:type="character" w:customStyle="1" w:styleId="TekstprzypisudolnegoZnak">
    <w:name w:val="Tekst przypisu dolnego Znak"/>
    <w:basedOn w:val="Domylnaczcionkaakapitu"/>
    <w:link w:val="Tekstprzypisudolnego"/>
    <w:uiPriority w:val="99"/>
    <w:qFormat/>
    <w:rsid w:val="00FF3669"/>
    <w:rPr>
      <w:rFonts w:asciiTheme="minorHAnsi" w:eastAsiaTheme="minorHAnsi" w:hAnsiTheme="minorHAnsi" w:cstheme="minorBidi"/>
      <w:lang w:eastAsia="en-US"/>
    </w:rPr>
  </w:style>
  <w:style w:type="character" w:customStyle="1" w:styleId="Zakotwiczenieprzypisudolnego">
    <w:name w:val="Zakotwiczenie przypisu dolnego"/>
    <w:rPr>
      <w:rFonts w:ascii="Times New Roman" w:hAnsi="Times New Roman" w:cs="Times New Roman"/>
      <w:vertAlign w:val="superscript"/>
    </w:rPr>
  </w:style>
  <w:style w:type="character" w:customStyle="1" w:styleId="FootnoteCharacters">
    <w:name w:val="Footnote Characters"/>
    <w:uiPriority w:val="99"/>
    <w:unhideWhenUsed/>
    <w:qFormat/>
    <w:rsid w:val="00FF3669"/>
    <w:rPr>
      <w:rFonts w:ascii="Times New Roman" w:hAnsi="Times New Roman" w:cs="Times New Roman"/>
      <w:vertAlign w:val="superscript"/>
    </w:rPr>
  </w:style>
  <w:style w:type="character" w:customStyle="1" w:styleId="Znakiprzypiswdolnych">
    <w:name w:val="Znaki przypisów dolnych"/>
    <w:qFormat/>
  </w:style>
  <w:style w:type="character" w:customStyle="1" w:styleId="Znakiprzypiswkocowych">
    <w:name w:val="Znaki przypisów końcowych"/>
    <w:qFormat/>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style>
  <w:style w:type="paragraph" w:styleId="Nagwek">
    <w:name w:val="header"/>
    <w:aliases w:val="Nagłówek strony Znak,Nagłówek strony,Punktowanie Znak,Punktowanie,Nagłówek strony1,Nagłówek strony11,Nagłówek strony nieparzystej Znak Znak,Nagłówek strony nieparzystej Znak"/>
    <w:basedOn w:val="Normalny"/>
    <w:next w:val="Tekstpodstawowy"/>
    <w:link w:val="NagwekZnak"/>
    <w:rsid w:val="006B102E"/>
    <w:pPr>
      <w:tabs>
        <w:tab w:val="center" w:pos="4536"/>
        <w:tab w:val="right" w:pos="9072"/>
      </w:tabs>
    </w:pPr>
  </w:style>
  <w:style w:type="paragraph" w:styleId="Tekstpodstawowy">
    <w:name w:val="Body Text"/>
    <w:basedOn w:val="Normalny"/>
    <w:link w:val="TekstpodstawowyZnak"/>
    <w:semiHidden/>
    <w:rsid w:val="006B102E"/>
    <w:pPr>
      <w:jc w:val="both"/>
    </w:pPr>
    <w:rPr>
      <w:rFonts w:ascii="Arial" w:hAnsi="Arial" w:cs="Arial"/>
      <w:b/>
      <w:bCs/>
      <w:i/>
      <w:iCs/>
    </w:rPr>
  </w:style>
  <w:style w:type="paragraph" w:styleId="Lista">
    <w:name w:val="List"/>
    <w:basedOn w:val="Normalny"/>
    <w:semiHidden/>
    <w:unhideWhenUsed/>
    <w:rsid w:val="006B102E"/>
    <w:pPr>
      <w:ind w:left="283" w:hanging="283"/>
      <w:contextualSpacing/>
    </w:p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Tekstpodstawowy21">
    <w:name w:val="Tekst podstawowy 21"/>
    <w:basedOn w:val="Normalny"/>
    <w:qFormat/>
    <w:rsid w:val="006B102E"/>
    <w:pPr>
      <w:overflowPunct w:val="0"/>
      <w:ind w:left="1080"/>
      <w:jc w:val="both"/>
      <w:textAlignment w:val="baseline"/>
    </w:pPr>
    <w:rPr>
      <w:sz w:val="22"/>
      <w:szCs w:val="20"/>
    </w:rPr>
  </w:style>
  <w:style w:type="paragraph" w:customStyle="1" w:styleId="Tekstpodstawowy31">
    <w:name w:val="Tekst podstawowy 31"/>
    <w:basedOn w:val="Normalny"/>
    <w:qFormat/>
    <w:rsid w:val="006B102E"/>
    <w:pPr>
      <w:overflowPunct w:val="0"/>
      <w:jc w:val="both"/>
      <w:textAlignment w:val="baseline"/>
    </w:pPr>
    <w:rPr>
      <w:color w:val="000000"/>
      <w:sz w:val="22"/>
      <w:szCs w:val="20"/>
    </w:rPr>
  </w:style>
  <w:style w:type="paragraph" w:styleId="Tekstdymka">
    <w:name w:val="Balloon Text"/>
    <w:basedOn w:val="Normalny"/>
    <w:semiHidden/>
    <w:qFormat/>
    <w:rsid w:val="006B102E"/>
    <w:rPr>
      <w:rFonts w:ascii="Tahoma" w:hAnsi="Tahoma" w:cs="Tahoma"/>
      <w:sz w:val="16"/>
      <w:szCs w:val="16"/>
    </w:rPr>
  </w:style>
  <w:style w:type="paragraph" w:customStyle="1" w:styleId="Standard">
    <w:name w:val="Standard"/>
    <w:qFormat/>
    <w:rsid w:val="006B102E"/>
    <w:pPr>
      <w:widowControl w:val="0"/>
    </w:pPr>
    <w:rPr>
      <w:sz w:val="24"/>
      <w:szCs w:val="24"/>
    </w:rPr>
  </w:style>
  <w:style w:type="paragraph" w:styleId="Tematkomentarza">
    <w:name w:val="annotation subject"/>
    <w:basedOn w:val="Tekstkomentarza"/>
    <w:next w:val="Tekstkomentarza"/>
    <w:semiHidden/>
    <w:qFormat/>
    <w:rsid w:val="006B102E"/>
    <w:rPr>
      <w:b/>
      <w:bCs/>
    </w:rPr>
  </w:style>
  <w:style w:type="paragraph" w:styleId="Tekstkomentarza">
    <w:name w:val="annotation text"/>
    <w:basedOn w:val="Normalny"/>
    <w:link w:val="TekstkomentarzaZnak"/>
    <w:uiPriority w:val="99"/>
    <w:qFormat/>
    <w:rsid w:val="00517302"/>
    <w:rPr>
      <w:rFonts w:asciiTheme="minorHAnsi" w:hAnsiTheme="minorHAnsi"/>
      <w:sz w:val="20"/>
      <w:szCs w:val="20"/>
    </w:rPr>
  </w:style>
  <w:style w:type="paragraph" w:customStyle="1" w:styleId="Blockquote">
    <w:name w:val="Blockquote"/>
    <w:basedOn w:val="Normalny"/>
    <w:qFormat/>
    <w:rsid w:val="006B102E"/>
    <w:pPr>
      <w:widowControl w:val="0"/>
      <w:spacing w:before="100" w:after="100"/>
      <w:ind w:left="360" w:right="360"/>
    </w:pPr>
    <w:rPr>
      <w:szCs w:val="20"/>
      <w:lang w:val="en-US"/>
    </w:rPr>
  </w:style>
  <w:style w:type="paragraph" w:customStyle="1" w:styleId="Gwkaistopka">
    <w:name w:val="Główka i stopka"/>
    <w:basedOn w:val="Normalny"/>
    <w:qFormat/>
  </w:style>
  <w:style w:type="paragraph" w:customStyle="1" w:styleId="tabulka">
    <w:name w:val="tabulka"/>
    <w:basedOn w:val="Normalny"/>
    <w:qFormat/>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qFormat/>
    <w:rsid w:val="006B102E"/>
    <w:pPr>
      <w:spacing w:before="120" w:after="120"/>
      <w:jc w:val="both"/>
    </w:pPr>
    <w:rPr>
      <w:rFonts w:ascii="Optima" w:hAnsi="Optima"/>
      <w:sz w:val="22"/>
      <w:szCs w:val="20"/>
      <w:lang w:val="en-GB"/>
    </w:rPr>
  </w:style>
  <w:style w:type="paragraph" w:customStyle="1" w:styleId="pntext">
    <w:name w:val="pntext"/>
    <w:basedOn w:val="Normalny"/>
    <w:qFormat/>
    <w:rsid w:val="006B102E"/>
    <w:pPr>
      <w:spacing w:beforeAutospacing="1" w:afterAutospacing="1"/>
    </w:pPr>
  </w:style>
  <w:style w:type="paragraph" w:customStyle="1" w:styleId="text-3mezera">
    <w:name w:val="text - 3 mezera"/>
    <w:basedOn w:val="Normalny"/>
    <w:qFormat/>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qFormat/>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qFormat/>
    <w:rsid w:val="006B102E"/>
    <w:pPr>
      <w:tabs>
        <w:tab w:val="left" w:pos="709"/>
      </w:tabs>
      <w:jc w:val="both"/>
    </w:pPr>
    <w:rPr>
      <w:b/>
      <w:i/>
      <w:sz w:val="20"/>
      <w:szCs w:val="20"/>
      <w:lang w:val="en-GB"/>
    </w:rPr>
  </w:style>
  <w:style w:type="paragraph" w:customStyle="1" w:styleId="Tekstpodstawowy311">
    <w:name w:val="Tekst podstawowy 311"/>
    <w:basedOn w:val="Normalny"/>
    <w:qFormat/>
    <w:rsid w:val="006B102E"/>
    <w:pPr>
      <w:widowControl w:val="0"/>
      <w:spacing w:after="120"/>
    </w:pPr>
    <w:rPr>
      <w:rFonts w:ascii="Arial" w:hAnsi="Arial" w:cs="Arial"/>
      <w:sz w:val="16"/>
      <w:szCs w:val="16"/>
      <w:lang w:eastAsia="ar-SA"/>
    </w:rPr>
  </w:style>
  <w:style w:type="paragraph" w:styleId="Listanumerowana">
    <w:name w:val="List Number"/>
    <w:basedOn w:val="Normalny"/>
    <w:semiHidden/>
    <w:qFormat/>
    <w:rsid w:val="006B102E"/>
    <w:pPr>
      <w:numPr>
        <w:numId w:val="2"/>
      </w:numPr>
    </w:pPr>
  </w:style>
  <w:style w:type="paragraph" w:styleId="Listanumerowana2">
    <w:name w:val="List Number 2"/>
    <w:basedOn w:val="Normalny"/>
    <w:semiHidden/>
    <w:qFormat/>
    <w:rsid w:val="006B102E"/>
    <w:pPr>
      <w:numPr>
        <w:numId w:val="3"/>
      </w:numPr>
    </w:pPr>
  </w:style>
  <w:style w:type="paragraph" w:styleId="Listanumerowana3">
    <w:name w:val="List Number 3"/>
    <w:basedOn w:val="Normalny"/>
    <w:semiHidden/>
    <w:qFormat/>
    <w:rsid w:val="006B102E"/>
    <w:pPr>
      <w:numPr>
        <w:numId w:val="4"/>
      </w:numPr>
    </w:pPr>
  </w:style>
  <w:style w:type="paragraph" w:styleId="Listanumerowana4">
    <w:name w:val="List Number 4"/>
    <w:basedOn w:val="Normalny"/>
    <w:semiHidden/>
    <w:qFormat/>
    <w:rsid w:val="006B102E"/>
    <w:pPr>
      <w:numPr>
        <w:numId w:val="5"/>
      </w:numPr>
    </w:pPr>
  </w:style>
  <w:style w:type="paragraph" w:styleId="Listanumerowana5">
    <w:name w:val="List Number 5"/>
    <w:basedOn w:val="Normalny"/>
    <w:semiHidden/>
    <w:qFormat/>
    <w:rsid w:val="006B102E"/>
    <w:pPr>
      <w:numPr>
        <w:numId w:val="6"/>
      </w:numPr>
    </w:pPr>
  </w:style>
  <w:style w:type="paragraph" w:styleId="Listapunktowana">
    <w:name w:val="List Bullet"/>
    <w:basedOn w:val="Normalny"/>
    <w:autoRedefine/>
    <w:semiHidden/>
    <w:qFormat/>
    <w:rsid w:val="006B102E"/>
    <w:pPr>
      <w:numPr>
        <w:numId w:val="7"/>
      </w:numPr>
    </w:pPr>
  </w:style>
  <w:style w:type="paragraph" w:styleId="Listapunktowana2">
    <w:name w:val="List Bullet 2"/>
    <w:basedOn w:val="Normalny"/>
    <w:autoRedefine/>
    <w:semiHidden/>
    <w:qFormat/>
    <w:rsid w:val="006B102E"/>
    <w:pPr>
      <w:numPr>
        <w:numId w:val="8"/>
      </w:numPr>
    </w:pPr>
  </w:style>
  <w:style w:type="paragraph" w:styleId="Listapunktowana3">
    <w:name w:val="List Bullet 3"/>
    <w:basedOn w:val="Normalny"/>
    <w:autoRedefine/>
    <w:semiHidden/>
    <w:qFormat/>
    <w:rsid w:val="006B102E"/>
    <w:pPr>
      <w:numPr>
        <w:numId w:val="9"/>
      </w:numPr>
      <w:ind w:left="566" w:hanging="283"/>
    </w:pPr>
  </w:style>
  <w:style w:type="paragraph" w:styleId="Listapunktowana4">
    <w:name w:val="List Bullet 4"/>
    <w:basedOn w:val="Normalny"/>
    <w:autoRedefine/>
    <w:semiHidden/>
    <w:qFormat/>
    <w:rsid w:val="006B102E"/>
    <w:pPr>
      <w:numPr>
        <w:numId w:val="10"/>
      </w:numPr>
    </w:pPr>
  </w:style>
  <w:style w:type="paragraph" w:styleId="Listapunktowana5">
    <w:name w:val="List Bullet 5"/>
    <w:basedOn w:val="Normalny"/>
    <w:autoRedefine/>
    <w:semiHidden/>
    <w:qFormat/>
    <w:rsid w:val="006B102E"/>
    <w:pPr>
      <w:numPr>
        <w:numId w:val="11"/>
      </w:numPr>
    </w:pPr>
  </w:style>
  <w:style w:type="paragraph" w:customStyle="1" w:styleId="ust">
    <w:name w:val="ust"/>
    <w:qFormat/>
    <w:rsid w:val="006B102E"/>
    <w:pPr>
      <w:spacing w:before="60" w:after="60"/>
      <w:ind w:left="426" w:hanging="284"/>
      <w:jc w:val="both"/>
    </w:pPr>
    <w:rPr>
      <w:sz w:val="24"/>
      <w:szCs w:val="24"/>
    </w:rPr>
  </w:style>
  <w:style w:type="paragraph" w:customStyle="1" w:styleId="Default">
    <w:name w:val="Default"/>
    <w:qFormat/>
    <w:rsid w:val="006B102E"/>
    <w:rPr>
      <w:rFonts w:ascii="Arial" w:hAnsi="Arial" w:cs="Arial"/>
      <w:color w:val="000000"/>
      <w:sz w:val="24"/>
      <w:szCs w:val="24"/>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paragraph" w:styleId="Zwykytekst">
    <w:name w:val="Plain Text"/>
    <w:basedOn w:val="Normalny"/>
    <w:link w:val="ZwykytekstZnak"/>
    <w:qFormat/>
    <w:rsid w:val="006B102E"/>
    <w:rPr>
      <w:rFonts w:ascii="Courier New" w:hAnsi="Courier New" w:cs="Courier New"/>
      <w:sz w:val="20"/>
      <w:szCs w:val="20"/>
    </w:rPr>
  </w:style>
  <w:style w:type="paragraph" w:styleId="NormalnyWeb">
    <w:name w:val="Normal (Web)"/>
    <w:basedOn w:val="Normalny"/>
    <w:uiPriority w:val="99"/>
    <w:qFormat/>
    <w:rsid w:val="006B102E"/>
    <w:pPr>
      <w:spacing w:beforeAutospacing="1"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qFormat/>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qFormat/>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paragraph" w:styleId="Tekstpodstawowywcity">
    <w:name w:val="Body Text Indent"/>
    <w:basedOn w:val="Tekstpodstawowy"/>
    <w:semiHidden/>
    <w:unhideWhenUsed/>
    <w:qFormat/>
    <w:rsid w:val="006B102E"/>
    <w:pPr>
      <w:ind w:firstLine="360"/>
      <w:jc w:val="left"/>
    </w:pPr>
    <w:rPr>
      <w:rFonts w:ascii="Times New Roman" w:hAnsi="Times New Roman" w:cs="Times New Roman"/>
      <w:b w:val="0"/>
      <w:bCs w:val="0"/>
      <w:i w:val="0"/>
      <w:iCs w:val="0"/>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qFormat/>
    <w:rsid w:val="006B102E"/>
    <w:pPr>
      <w:shd w:val="clear" w:color="auto" w:fill="000080"/>
    </w:pPr>
    <w:rPr>
      <w:rFonts w:ascii="Tahoma" w:hAnsi="Tahoma" w:cs="Tahoma"/>
      <w:sz w:val="20"/>
      <w:szCs w:val="20"/>
    </w:rPr>
  </w:style>
  <w:style w:type="paragraph" w:styleId="Tekstblokowy">
    <w:name w:val="Block Text"/>
    <w:basedOn w:val="Normalny"/>
    <w:semiHidden/>
    <w:qFormat/>
    <w:rsid w:val="006B102E"/>
    <w:pPr>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paragraph" w:styleId="Akapitzlist">
    <w:name w:val="List Paragraph"/>
    <w:aliases w:val="wypunktowanie,Nag 1,Wypunktowanie,L1,Numerowanie,List Paragraph,Akapit z listą5,CW_Lista,normalny tekst,Obiekt,BulletC,Akapit z listą31,NOWY,Akapit z listą32,Akapit z listą BS,sw tekst,List Paragraph1,Odstavec,Akapit z listą numerowaną"/>
    <w:basedOn w:val="Normalny"/>
    <w:link w:val="AkapitzlistZnak"/>
    <w:uiPriority w:val="34"/>
    <w:qFormat/>
    <w:rsid w:val="006B102E"/>
    <w:pPr>
      <w:ind w:left="720"/>
      <w:contextualSpacing/>
    </w:pPr>
  </w:style>
  <w:style w:type="paragraph" w:styleId="Tekstpodstawowywcity2">
    <w:name w:val="Body Text Indent 2"/>
    <w:basedOn w:val="Normalny"/>
    <w:link w:val="Tekstpodstawowywcity2Znak"/>
    <w:uiPriority w:val="99"/>
    <w:unhideWhenUsed/>
    <w:qFormat/>
    <w:rsid w:val="006549C8"/>
    <w:pPr>
      <w:spacing w:after="120" w:line="480" w:lineRule="auto"/>
      <w:ind w:left="283"/>
    </w:pPr>
  </w:style>
  <w:style w:type="paragraph" w:styleId="Tytu">
    <w:name w:val="Title"/>
    <w:basedOn w:val="Normalny"/>
    <w:link w:val="TytuZnak"/>
    <w:qFormat/>
    <w:rsid w:val="00C603B6"/>
    <w:pPr>
      <w:jc w:val="center"/>
    </w:pPr>
    <w:rPr>
      <w:sz w:val="28"/>
      <w:szCs w:val="20"/>
    </w:rPr>
  </w:style>
  <w:style w:type="paragraph" w:styleId="Tekstprzypisukocowego">
    <w:name w:val="endnote text"/>
    <w:basedOn w:val="Normalny"/>
    <w:link w:val="TekstprzypisukocowegoZnak"/>
    <w:uiPriority w:val="99"/>
    <w:semiHidden/>
    <w:unhideWhenUsed/>
    <w:rsid w:val="00941A79"/>
    <w:rPr>
      <w:sz w:val="20"/>
      <w:szCs w:val="20"/>
    </w:rPr>
  </w:style>
  <w:style w:type="paragraph" w:customStyle="1" w:styleId="Akapitzlist2">
    <w:name w:val="Akapit z listą2"/>
    <w:basedOn w:val="Normalny"/>
    <w:qFormat/>
    <w:rsid w:val="001010C3"/>
    <w:pPr>
      <w:ind w:left="720"/>
      <w:contextualSpacing/>
    </w:pPr>
  </w:style>
  <w:style w:type="paragraph" w:styleId="Bezodstpw">
    <w:name w:val="No Spacing"/>
    <w:qFormat/>
    <w:rsid w:val="00BC4F4A"/>
    <w:rPr>
      <w:color w:val="000000"/>
      <w:kern w:val="2"/>
      <w:sz w:val="24"/>
      <w:szCs w:val="24"/>
      <w:lang w:bidi="hi-IN"/>
    </w:rPr>
  </w:style>
  <w:style w:type="paragraph" w:customStyle="1" w:styleId="Style10">
    <w:name w:val="Style10"/>
    <w:basedOn w:val="Normalny"/>
    <w:link w:val="Style10Znak"/>
    <w:qFormat/>
    <w:rsid w:val="000D36AE"/>
    <w:pPr>
      <w:widowControl w:val="0"/>
      <w:jc w:val="both"/>
    </w:pPr>
    <w:rPr>
      <w:rFonts w:ascii="Arial" w:hAnsi="Arial" w:cs="Arial"/>
      <w:lang w:eastAsia="ar-SA"/>
    </w:rPr>
  </w:style>
  <w:style w:type="paragraph" w:customStyle="1" w:styleId="Style7">
    <w:name w:val="Style7"/>
    <w:basedOn w:val="Normalny"/>
    <w:qFormat/>
    <w:rsid w:val="00247060"/>
    <w:pPr>
      <w:widowControl w:val="0"/>
    </w:pPr>
    <w:rPr>
      <w:rFonts w:ascii="Candara" w:hAnsi="Candara"/>
    </w:rPr>
  </w:style>
  <w:style w:type="paragraph" w:styleId="Tekstpodstawowywcity3">
    <w:name w:val="Body Text Indent 3"/>
    <w:basedOn w:val="Normalny"/>
    <w:link w:val="Tekstpodstawowywcity3Znak"/>
    <w:uiPriority w:val="99"/>
    <w:semiHidden/>
    <w:unhideWhenUsed/>
    <w:qFormat/>
    <w:rsid w:val="000948AD"/>
    <w:pPr>
      <w:spacing w:after="120"/>
      <w:ind w:left="283"/>
    </w:pPr>
    <w:rPr>
      <w:sz w:val="16"/>
      <w:szCs w:val="16"/>
    </w:rPr>
  </w:style>
  <w:style w:type="paragraph" w:customStyle="1" w:styleId="Akapitzlist3">
    <w:name w:val="Akapit z listą3"/>
    <w:basedOn w:val="Normalny"/>
    <w:qFormat/>
    <w:rsid w:val="005C0C4D"/>
    <w:pPr>
      <w:ind w:left="720"/>
    </w:pPr>
  </w:style>
  <w:style w:type="paragraph" w:customStyle="1" w:styleId="Zal-text">
    <w:name w:val="Zal-text"/>
    <w:basedOn w:val="Normalny"/>
    <w:qFormat/>
    <w:rsid w:val="002168D5"/>
    <w:pPr>
      <w:widowControl w:val="0"/>
      <w:tabs>
        <w:tab w:val="right" w:leader="dot" w:pos="8674"/>
      </w:tabs>
      <w:spacing w:before="85" w:after="85" w:line="320" w:lineRule="atLeast"/>
      <w:ind w:left="57" w:right="57" w:hanging="357"/>
      <w:jc w:val="both"/>
      <w:textAlignment w:val="center"/>
    </w:pPr>
    <w:rPr>
      <w:rFonts w:ascii="MyriadPro-Regular" w:hAnsi="MyriadPro-Regular"/>
      <w:color w:val="000000"/>
      <w:sz w:val="22"/>
      <w:szCs w:val="22"/>
    </w:rPr>
  </w:style>
  <w:style w:type="paragraph" w:customStyle="1" w:styleId="Teksttreci70">
    <w:name w:val="Tekst treści (7)"/>
    <w:basedOn w:val="Normalny"/>
    <w:link w:val="Teksttreci7"/>
    <w:qFormat/>
    <w:rsid w:val="00E36CD7"/>
    <w:pPr>
      <w:widowControl w:val="0"/>
      <w:shd w:val="clear" w:color="auto" w:fill="FFFFFF"/>
      <w:spacing w:line="0" w:lineRule="atLeast"/>
      <w:ind w:hanging="1658"/>
    </w:pPr>
    <w:rPr>
      <w:rFonts w:ascii="Trebuchet MS" w:eastAsia="Trebuchet MS" w:hAnsi="Trebuchet MS" w:cs="Trebuchet MS"/>
      <w:b/>
      <w:bCs/>
    </w:rPr>
  </w:style>
  <w:style w:type="paragraph" w:customStyle="1" w:styleId="Teksttreci20">
    <w:name w:val="Tekst treści (2)"/>
    <w:basedOn w:val="Normalny"/>
    <w:link w:val="Teksttreci2"/>
    <w:qFormat/>
    <w:rsid w:val="00E36CD7"/>
    <w:pPr>
      <w:widowControl w:val="0"/>
      <w:shd w:val="clear" w:color="auto" w:fill="FFFFFF"/>
      <w:spacing w:line="398" w:lineRule="exact"/>
      <w:ind w:hanging="416"/>
      <w:jc w:val="center"/>
    </w:pPr>
    <w:rPr>
      <w:rFonts w:ascii="Trebuchet MS" w:eastAsia="Trebuchet MS" w:hAnsi="Trebuchet MS" w:cs="Trebuchet MS"/>
      <w:sz w:val="20"/>
      <w:szCs w:val="20"/>
    </w:rPr>
  </w:style>
  <w:style w:type="paragraph" w:customStyle="1" w:styleId="Teksttreci80">
    <w:name w:val="Tekst treści (8)"/>
    <w:basedOn w:val="Normalny"/>
    <w:link w:val="Teksttreci8"/>
    <w:qFormat/>
    <w:rsid w:val="00CF5E80"/>
    <w:pPr>
      <w:widowControl w:val="0"/>
      <w:shd w:val="clear" w:color="auto" w:fill="FFFFFF"/>
      <w:spacing w:line="0" w:lineRule="atLeast"/>
      <w:ind w:hanging="361"/>
    </w:pPr>
    <w:rPr>
      <w:rFonts w:ascii="Trebuchet MS" w:eastAsia="Trebuchet MS" w:hAnsi="Trebuchet MS" w:cs="Trebuchet MS"/>
      <w:b/>
      <w:bCs/>
      <w:sz w:val="19"/>
      <w:szCs w:val="19"/>
    </w:rPr>
  </w:style>
  <w:style w:type="paragraph" w:customStyle="1" w:styleId="Stopka20">
    <w:name w:val="Stopka (2)"/>
    <w:basedOn w:val="Normalny"/>
    <w:link w:val="Stopka2"/>
    <w:qFormat/>
    <w:rsid w:val="007F0E34"/>
    <w:pPr>
      <w:widowControl w:val="0"/>
      <w:shd w:val="clear" w:color="auto" w:fill="FFFFFF"/>
      <w:spacing w:line="240" w:lineRule="exact"/>
      <w:ind w:firstLine="36"/>
      <w:jc w:val="both"/>
    </w:pPr>
    <w:rPr>
      <w:rFonts w:ascii="Trebuchet MS" w:eastAsia="Trebuchet MS" w:hAnsi="Trebuchet MS" w:cs="Trebuchet MS"/>
      <w:b/>
      <w:bCs/>
      <w:sz w:val="19"/>
      <w:szCs w:val="19"/>
    </w:rPr>
  </w:style>
  <w:style w:type="paragraph" w:customStyle="1" w:styleId="Teksttreci110">
    <w:name w:val="Tekst treści (11)"/>
    <w:basedOn w:val="Normalny"/>
    <w:link w:val="Teksttreci11"/>
    <w:qFormat/>
    <w:rsid w:val="00E26DE9"/>
    <w:pPr>
      <w:widowControl w:val="0"/>
      <w:shd w:val="clear" w:color="auto" w:fill="FFFFFF"/>
      <w:spacing w:before="540" w:after="540" w:line="0" w:lineRule="atLeast"/>
      <w:ind w:hanging="658"/>
      <w:jc w:val="both"/>
    </w:pPr>
    <w:rPr>
      <w:rFonts w:ascii="Trebuchet MS" w:eastAsia="Trebuchet MS" w:hAnsi="Trebuchet MS" w:cs="Trebuchet MS"/>
      <w:sz w:val="22"/>
      <w:szCs w:val="22"/>
    </w:rPr>
  </w:style>
  <w:style w:type="paragraph" w:styleId="Tekstprzypisudolnego">
    <w:name w:val="footnote text"/>
    <w:basedOn w:val="Normalny"/>
    <w:link w:val="TekstprzypisudolnegoZnak"/>
    <w:uiPriority w:val="99"/>
    <w:unhideWhenUsed/>
    <w:rsid w:val="00FF3669"/>
    <w:rPr>
      <w:rFonts w:asciiTheme="minorHAnsi" w:eastAsiaTheme="minorHAnsi" w:hAnsiTheme="minorHAnsi" w:cstheme="minorBidi"/>
      <w:sz w:val="20"/>
      <w:szCs w:val="20"/>
      <w:lang w:eastAsia="en-US"/>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Styl1">
    <w:name w:val="Styl1"/>
    <w:uiPriority w:val="99"/>
    <w:qFormat/>
    <w:rsid w:val="00630B45"/>
  </w:style>
  <w:style w:type="numbering" w:customStyle="1" w:styleId="List0">
    <w:name w:val="List 0"/>
    <w:qFormat/>
    <w:rsid w:val="009A7735"/>
  </w:style>
  <w:style w:type="numbering" w:customStyle="1" w:styleId="Lista51">
    <w:name w:val="Lista 51"/>
    <w:qFormat/>
    <w:rsid w:val="009A7735"/>
  </w:style>
  <w:style w:type="numbering" w:customStyle="1" w:styleId="List8">
    <w:name w:val="List 8"/>
    <w:qFormat/>
    <w:rsid w:val="009A7735"/>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CD4BC7"/>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7B1DA1"/>
    <w:pPr>
      <w:suppressAutoHyphens w:val="0"/>
    </w:pPr>
    <w:rPr>
      <w:sz w:val="24"/>
      <w:szCs w:val="24"/>
    </w:rPr>
  </w:style>
  <w:style w:type="character" w:styleId="Odwoanieprzypisudolnego">
    <w:name w:val="footnote reference"/>
    <w:basedOn w:val="Domylnaczcionkaakapitu"/>
    <w:uiPriority w:val="99"/>
    <w:semiHidden/>
    <w:unhideWhenUsed/>
    <w:rsid w:val="00C84A59"/>
    <w:rPr>
      <w:vertAlign w:val="superscript"/>
    </w:rPr>
  </w:style>
  <w:style w:type="character" w:styleId="Odwoanieprzypisukocowego">
    <w:name w:val="endnote reference"/>
    <w:basedOn w:val="Domylnaczcionkaakapitu"/>
    <w:uiPriority w:val="99"/>
    <w:semiHidden/>
    <w:unhideWhenUsed/>
    <w:rsid w:val="00555BB7"/>
    <w:rPr>
      <w:vertAlign w:val="superscript"/>
    </w:rPr>
  </w:style>
  <w:style w:type="character" w:styleId="Hipercze">
    <w:name w:val="Hyperlink"/>
    <w:basedOn w:val="Domylnaczcionkaakapitu"/>
    <w:uiPriority w:val="99"/>
    <w:unhideWhenUsed/>
    <w:rsid w:val="00B104E8"/>
    <w:rPr>
      <w:color w:val="0563C1" w:themeColor="hyperlink"/>
      <w:u w:val="single"/>
    </w:rPr>
  </w:style>
  <w:style w:type="character" w:styleId="Nierozpoznanawzmianka">
    <w:name w:val="Unresolved Mention"/>
    <w:basedOn w:val="Domylnaczcionkaakapitu"/>
    <w:uiPriority w:val="99"/>
    <w:semiHidden/>
    <w:unhideWhenUsed/>
    <w:rsid w:val="00FB65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483212">
      <w:bodyDiv w:val="1"/>
      <w:marLeft w:val="0"/>
      <w:marRight w:val="0"/>
      <w:marTop w:val="0"/>
      <w:marBottom w:val="0"/>
      <w:divBdr>
        <w:top w:val="none" w:sz="0" w:space="0" w:color="auto"/>
        <w:left w:val="none" w:sz="0" w:space="0" w:color="auto"/>
        <w:bottom w:val="none" w:sz="0" w:space="0" w:color="auto"/>
        <w:right w:val="none" w:sz="0" w:space="0" w:color="auto"/>
      </w:divBdr>
    </w:div>
    <w:div w:id="1305358360">
      <w:bodyDiv w:val="1"/>
      <w:marLeft w:val="0"/>
      <w:marRight w:val="0"/>
      <w:marTop w:val="0"/>
      <w:marBottom w:val="0"/>
      <w:divBdr>
        <w:top w:val="none" w:sz="0" w:space="0" w:color="auto"/>
        <w:left w:val="none" w:sz="0" w:space="0" w:color="auto"/>
        <w:bottom w:val="none" w:sz="0" w:space="0" w:color="auto"/>
        <w:right w:val="none" w:sz="0" w:space="0" w:color="auto"/>
      </w:divBdr>
    </w:div>
    <w:div w:id="1339113878">
      <w:bodyDiv w:val="1"/>
      <w:marLeft w:val="0"/>
      <w:marRight w:val="0"/>
      <w:marTop w:val="0"/>
      <w:marBottom w:val="0"/>
      <w:divBdr>
        <w:top w:val="none" w:sz="0" w:space="0" w:color="auto"/>
        <w:left w:val="none" w:sz="0" w:space="0" w:color="auto"/>
        <w:bottom w:val="none" w:sz="0" w:space="0" w:color="auto"/>
        <w:right w:val="none" w:sz="0" w:space="0" w:color="auto"/>
      </w:divBdr>
    </w:div>
    <w:div w:id="1509520303">
      <w:bodyDiv w:val="1"/>
      <w:marLeft w:val="0"/>
      <w:marRight w:val="0"/>
      <w:marTop w:val="0"/>
      <w:marBottom w:val="0"/>
      <w:divBdr>
        <w:top w:val="none" w:sz="0" w:space="0" w:color="auto"/>
        <w:left w:val="none" w:sz="0" w:space="0" w:color="auto"/>
        <w:bottom w:val="none" w:sz="0" w:space="0" w:color="auto"/>
        <w:right w:val="none" w:sz="0" w:space="0" w:color="auto"/>
      </w:divBdr>
    </w:div>
    <w:div w:id="1764296488">
      <w:bodyDiv w:val="1"/>
      <w:marLeft w:val="0"/>
      <w:marRight w:val="0"/>
      <w:marTop w:val="0"/>
      <w:marBottom w:val="0"/>
      <w:divBdr>
        <w:top w:val="none" w:sz="0" w:space="0" w:color="auto"/>
        <w:left w:val="none" w:sz="0" w:space="0" w:color="auto"/>
        <w:bottom w:val="none" w:sz="0" w:space="0" w:color="auto"/>
        <w:right w:val="none" w:sz="0" w:space="0" w:color="auto"/>
      </w:divBdr>
    </w:div>
    <w:div w:id="1877963158">
      <w:bodyDiv w:val="1"/>
      <w:marLeft w:val="0"/>
      <w:marRight w:val="0"/>
      <w:marTop w:val="0"/>
      <w:marBottom w:val="0"/>
      <w:divBdr>
        <w:top w:val="none" w:sz="0" w:space="0" w:color="auto"/>
        <w:left w:val="none" w:sz="0" w:space="0" w:color="auto"/>
        <w:bottom w:val="none" w:sz="0" w:space="0" w:color="auto"/>
        <w:right w:val="none" w:sz="0" w:space="0" w:color="auto"/>
      </w:divBdr>
    </w:div>
    <w:div w:id="1878271821">
      <w:bodyDiv w:val="1"/>
      <w:marLeft w:val="0"/>
      <w:marRight w:val="0"/>
      <w:marTop w:val="0"/>
      <w:marBottom w:val="0"/>
      <w:divBdr>
        <w:top w:val="none" w:sz="0" w:space="0" w:color="auto"/>
        <w:left w:val="none" w:sz="0" w:space="0" w:color="auto"/>
        <w:bottom w:val="none" w:sz="0" w:space="0" w:color="auto"/>
        <w:right w:val="none" w:sz="0" w:space="0" w:color="auto"/>
      </w:divBdr>
    </w:div>
    <w:div w:id="2104761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anna.kowalska@umw.edu.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med.wroc.pl" TargetMode="External"/><Relationship Id="rId5" Type="http://schemas.openxmlformats.org/officeDocument/2006/relationships/webSettings" Target="webSettings.xml"/><Relationship Id="rId15" Type="http://schemas.openxmlformats.org/officeDocument/2006/relationships/hyperlink" Target="https://www.brokerinfinite.efaktura.gov.pl" TargetMode="External"/><Relationship Id="rId10" Type="http://schemas.openxmlformats.org/officeDocument/2006/relationships/hyperlink" Target="https://umed-wroc.logintrade.net/" TargetMode="External"/><Relationship Id="rId4" Type="http://schemas.openxmlformats.org/officeDocument/2006/relationships/settings" Target="settings.xml"/><Relationship Id="rId9" Type="http://schemas.openxmlformats.org/officeDocument/2006/relationships/hyperlink" Target="https://umed-wroc.logintrade.net" TargetMode="External"/><Relationship Id="rId14" Type="http://schemas.openxmlformats.org/officeDocument/2006/relationships/hyperlink" Target="https://sip.lex.p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96368-A400-45CD-8636-75DE15BCC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82</Pages>
  <Words>29476</Words>
  <Characters>176856</Characters>
  <Application>Microsoft Office Word</Application>
  <DocSecurity>0</DocSecurity>
  <Lines>1473</Lines>
  <Paragraphs>411</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205921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JKowalska</cp:lastModifiedBy>
  <cp:revision>5</cp:revision>
  <cp:lastPrinted>2022-03-15T10:05:00Z</cp:lastPrinted>
  <dcterms:created xsi:type="dcterms:W3CDTF">2022-03-15T12:39:00Z</dcterms:created>
  <dcterms:modified xsi:type="dcterms:W3CDTF">2022-03-16T13:06:00Z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Akademia Medyczna</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